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9"/>
        </w:rPr>
      </w:pPr>
    </w:p>
    <w:p>
      <w:pPr>
        <w:spacing w:before="91"/>
        <w:ind w:left="241" w:right="0" w:firstLine="0"/>
        <w:jc w:val="left"/>
        <w:rPr>
          <w:sz w:val="26"/>
        </w:rPr>
      </w:pPr>
      <w:r>
        <w:rPr>
          <w:sz w:val="26"/>
        </w:rPr>
        <w:t>Título: Informe de Dirección.</w:t>
      </w:r>
    </w:p>
    <w:p>
      <w:pPr>
        <w:pStyle w:val="BodyText"/>
        <w:rPr>
          <w:sz w:val="28"/>
        </w:rPr>
      </w:pPr>
    </w:p>
    <w:p>
      <w:pPr>
        <w:pStyle w:val="BodyText"/>
        <w:spacing w:before="4"/>
        <w:rPr>
          <w:sz w:val="22"/>
        </w:rPr>
      </w:pPr>
    </w:p>
    <w:p>
      <w:pPr>
        <w:spacing w:line="252" w:lineRule="exact" w:before="0"/>
        <w:ind w:left="2627" w:right="2448" w:firstLine="0"/>
        <w:jc w:val="center"/>
        <w:rPr>
          <w:i/>
          <w:sz w:val="22"/>
        </w:rPr>
      </w:pPr>
      <w:r>
        <w:rPr>
          <w:i/>
          <w:sz w:val="22"/>
        </w:rPr>
        <w:t>SEGUNDO INFORME</w:t>
      </w:r>
    </w:p>
    <w:p>
      <w:pPr>
        <w:spacing w:line="413" w:lineRule="exact" w:before="0"/>
        <w:ind w:left="2627" w:right="2451" w:firstLine="0"/>
        <w:jc w:val="center"/>
        <w:rPr>
          <w:i/>
          <w:sz w:val="36"/>
        </w:rPr>
      </w:pPr>
      <w:r>
        <w:rPr>
          <w:i/>
          <w:sz w:val="36"/>
        </w:rPr>
        <w:t>Noviembre 2016 – Octubre 2017.</w:t>
      </w:r>
    </w:p>
    <w:p>
      <w:pPr>
        <w:pStyle w:val="BodyText"/>
        <w:rPr>
          <w:i/>
          <w:sz w:val="40"/>
        </w:rPr>
      </w:pPr>
    </w:p>
    <w:p>
      <w:pPr>
        <w:pStyle w:val="BodyText"/>
        <w:rPr>
          <w:i/>
          <w:sz w:val="40"/>
        </w:rPr>
      </w:pPr>
    </w:p>
    <w:p>
      <w:pPr>
        <w:pStyle w:val="Heading4"/>
        <w:spacing w:before="316"/>
        <w:ind w:left="2187" w:right="2480"/>
      </w:pPr>
      <w:r>
        <w:rPr/>
        <w:t>DIRECTORIO:</w:t>
      </w:r>
    </w:p>
    <w:p>
      <w:pPr>
        <w:pStyle w:val="BodyText"/>
        <w:rPr>
          <w:b/>
          <w:sz w:val="30"/>
        </w:rPr>
      </w:pPr>
    </w:p>
    <w:p>
      <w:pPr>
        <w:pStyle w:val="BodyText"/>
        <w:spacing w:line="244" w:lineRule="auto" w:before="194"/>
        <w:ind w:left="3295" w:right="3586"/>
        <w:jc w:val="center"/>
      </w:pPr>
      <w:r>
        <w:rPr/>
        <w:t>MC. Rogelio G. Garza Rivera Rector.</w:t>
      </w:r>
    </w:p>
    <w:p>
      <w:pPr>
        <w:pStyle w:val="BodyText"/>
        <w:spacing w:before="1"/>
      </w:pPr>
    </w:p>
    <w:p>
      <w:pPr>
        <w:pStyle w:val="BodyText"/>
        <w:spacing w:line="244" w:lineRule="auto"/>
        <w:ind w:left="2178" w:right="2480"/>
        <w:jc w:val="center"/>
      </w:pPr>
      <w:r>
        <w:rPr/>
        <w:t>Mtra. Carmen del Rosario de la Fuente García Secretario General.</w:t>
      </w:r>
    </w:p>
    <w:p>
      <w:pPr>
        <w:pStyle w:val="BodyText"/>
        <w:spacing w:before="1"/>
      </w:pPr>
    </w:p>
    <w:p>
      <w:pPr>
        <w:pStyle w:val="BodyText"/>
        <w:spacing w:line="242" w:lineRule="auto"/>
        <w:ind w:left="3295" w:right="3589"/>
        <w:jc w:val="center"/>
      </w:pPr>
      <w:r>
        <w:rPr/>
        <w:t>Dr. Santos Guzmán López Secretario Académico.</w:t>
      </w:r>
    </w:p>
    <w:p>
      <w:pPr>
        <w:pStyle w:val="BodyText"/>
        <w:spacing w:before="4"/>
      </w:pPr>
    </w:p>
    <w:p>
      <w:pPr>
        <w:pStyle w:val="BodyText"/>
        <w:spacing w:line="244" w:lineRule="auto"/>
        <w:ind w:left="2627" w:right="2923"/>
        <w:jc w:val="center"/>
      </w:pPr>
      <w:r>
        <w:rPr/>
        <w:t>Dr. Álvaro Antonio A. Aguillón Ramírez Director.</w:t>
      </w:r>
    </w:p>
    <w:p>
      <w:pPr>
        <w:pStyle w:val="BodyText"/>
        <w:spacing w:before="1"/>
      </w:pPr>
    </w:p>
    <w:p>
      <w:pPr>
        <w:pStyle w:val="BodyText"/>
        <w:spacing w:line="244" w:lineRule="auto"/>
        <w:ind w:left="3295" w:right="3592"/>
        <w:jc w:val="center"/>
      </w:pPr>
      <w:r>
        <w:rPr/>
        <w:t>Dra. Magaly Cárdenas Rodríguez Subdirectora Académica.</w:t>
      </w:r>
    </w:p>
    <w:p>
      <w:pPr>
        <w:pStyle w:val="BodyText"/>
        <w:spacing w:before="10"/>
        <w:rPr>
          <w:sz w:val="23"/>
        </w:rPr>
      </w:pPr>
    </w:p>
    <w:p>
      <w:pPr>
        <w:pStyle w:val="BodyText"/>
        <w:spacing w:line="242" w:lineRule="auto"/>
        <w:ind w:left="3295" w:right="3592"/>
        <w:jc w:val="center"/>
      </w:pPr>
      <w:r>
        <w:rPr/>
        <w:t>Dr. Guillermo Vanegas</w:t>
      </w:r>
      <w:r>
        <w:rPr>
          <w:spacing w:val="-11"/>
        </w:rPr>
        <w:t> </w:t>
      </w:r>
      <w:r>
        <w:rPr/>
        <w:t>Arrambide Subdirector de Proyectos Educativos y</w:t>
      </w:r>
      <w:r>
        <w:rPr>
          <w:spacing w:val="-3"/>
        </w:rPr>
        <w:t> </w:t>
      </w:r>
      <w:r>
        <w:rPr/>
        <w:t>Asistenciales.</w:t>
      </w:r>
    </w:p>
    <w:p>
      <w:pPr>
        <w:pStyle w:val="BodyText"/>
        <w:spacing w:before="7"/>
      </w:pPr>
    </w:p>
    <w:p>
      <w:pPr>
        <w:pStyle w:val="BodyText"/>
        <w:spacing w:line="242" w:lineRule="auto"/>
        <w:ind w:left="3294" w:right="3592"/>
        <w:jc w:val="center"/>
      </w:pPr>
      <w:r>
        <w:rPr/>
        <w:t>Dra. Nora Isela Macías Núñez Subdirector</w:t>
      </w:r>
      <w:r>
        <w:rPr>
          <w:spacing w:val="-2"/>
        </w:rPr>
        <w:t> </w:t>
      </w:r>
      <w:r>
        <w:rPr/>
        <w:t>Administrativo.</w:t>
      </w:r>
    </w:p>
    <w:p>
      <w:pPr>
        <w:pStyle w:val="BodyText"/>
        <w:spacing w:before="4"/>
      </w:pPr>
    </w:p>
    <w:p>
      <w:pPr>
        <w:pStyle w:val="BodyText"/>
        <w:spacing w:line="242" w:lineRule="auto"/>
        <w:ind w:left="3290" w:right="3592"/>
        <w:jc w:val="center"/>
      </w:pPr>
      <w:r>
        <w:rPr/>
        <w:t>Dr. Juan Carlos Sánchez Sosa Subdirector de Investigación.</w:t>
      </w:r>
    </w:p>
    <w:p>
      <w:pPr>
        <w:pStyle w:val="BodyText"/>
        <w:spacing w:before="7"/>
      </w:pPr>
    </w:p>
    <w:p>
      <w:pPr>
        <w:pStyle w:val="BodyText"/>
        <w:spacing w:line="242" w:lineRule="auto"/>
        <w:ind w:left="3295" w:right="3589"/>
        <w:jc w:val="center"/>
      </w:pPr>
      <w:r>
        <w:rPr/>
        <w:t>Dr. José Cruz Rodríguez Alcalá Subdirector de Posgrado.</w:t>
      </w:r>
    </w:p>
    <w:p>
      <w:pPr>
        <w:spacing w:after="0" w:line="242" w:lineRule="auto"/>
        <w:jc w:val="center"/>
        <w:sectPr>
          <w:headerReference w:type="default" r:id="rId5"/>
          <w:footerReference w:type="default" r:id="rId6"/>
          <w:type w:val="continuous"/>
          <w:pgSz w:w="11920" w:h="16850"/>
          <w:pgMar w:header="1423" w:footer="1387" w:top="2720" w:bottom="1580" w:left="620" w:right="800"/>
          <w:pgNumType w:start="1"/>
        </w:sectPr>
      </w:pPr>
    </w:p>
    <w:p>
      <w:pPr>
        <w:pStyle w:val="BodyText"/>
        <w:rPr>
          <w:sz w:val="20"/>
        </w:rPr>
      </w:pPr>
      <w:r>
        <w:rPr/>
        <w:pict>
          <v:line style="position:absolute;mso-position-horizontal-relative:page;mso-position-vertical-relative:page;z-index:1048" from="16.559999pt,262.009979pt" to="579.119999pt,262.009979pt" stroked="true" strokeweight="1.44pt" strokecolor="#000000">
            <v:stroke dashstyle="solid"/>
            <w10:wrap type="none"/>
          </v:line>
        </w:pict>
      </w:r>
    </w:p>
    <w:p>
      <w:pPr>
        <w:pStyle w:val="BodyText"/>
        <w:rPr>
          <w:sz w:val="20"/>
        </w:rPr>
      </w:pPr>
    </w:p>
    <w:p>
      <w:pPr>
        <w:spacing w:before="246"/>
        <w:ind w:left="100" w:right="0" w:firstLine="0"/>
        <w:jc w:val="left"/>
        <w:rPr>
          <w:sz w:val="26"/>
        </w:rPr>
      </w:pPr>
      <w:r>
        <w:rPr>
          <w:sz w:val="26"/>
        </w:rPr>
        <w:t>Título: Informe de Dirección.</w:t>
      </w:r>
    </w:p>
    <w:p>
      <w:pPr>
        <w:pStyle w:val="BodyText"/>
        <w:rPr>
          <w:sz w:val="20"/>
        </w:rPr>
      </w:pPr>
    </w:p>
    <w:p>
      <w:pPr>
        <w:pStyle w:val="BodyText"/>
        <w:rPr>
          <w:sz w:val="20"/>
        </w:rPr>
      </w:pPr>
    </w:p>
    <w:p>
      <w:pPr>
        <w:pStyle w:val="BodyText"/>
        <w:spacing w:before="3"/>
        <w:rPr>
          <w:sz w:val="29"/>
        </w:rPr>
      </w:pPr>
    </w:p>
    <w:p>
      <w:pPr>
        <w:pStyle w:val="Heading2"/>
        <w:spacing w:before="89"/>
        <w:ind w:right="2450"/>
        <w:jc w:val="center"/>
        <w:rPr>
          <w:rFonts w:ascii="Arial" w:hAnsi="Arial"/>
        </w:rPr>
      </w:pPr>
      <w:r>
        <w:rPr>
          <w:rFonts w:ascii="Arial" w:hAnsi="Arial"/>
        </w:rPr>
        <w:t>Índice.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1"/>
        </w:rPr>
      </w:pPr>
    </w:p>
    <w:p>
      <w:pPr>
        <w:pStyle w:val="ListParagraph"/>
        <w:numPr>
          <w:ilvl w:val="0"/>
          <w:numId w:val="1"/>
        </w:numPr>
        <w:tabs>
          <w:tab w:pos="705" w:val="left" w:leader="none"/>
        </w:tabs>
        <w:spacing w:line="240" w:lineRule="auto" w:before="93" w:after="0"/>
        <w:ind w:left="704" w:right="0" w:hanging="256"/>
        <w:jc w:val="left"/>
        <w:rPr>
          <w:b/>
          <w:sz w:val="23"/>
        </w:rPr>
      </w:pPr>
      <w:r>
        <w:rPr>
          <w:b/>
          <w:sz w:val="23"/>
        </w:rPr>
        <w:t>GESTIÓN RESPONSABLE DE LA</w:t>
      </w:r>
      <w:r>
        <w:rPr>
          <w:b/>
          <w:spacing w:val="-7"/>
          <w:sz w:val="23"/>
        </w:rPr>
        <w:t> </w:t>
      </w:r>
      <w:r>
        <w:rPr>
          <w:b/>
          <w:sz w:val="23"/>
        </w:rPr>
        <w:t>FORMACIÓN.</w:t>
      </w:r>
    </w:p>
    <w:p>
      <w:pPr>
        <w:pStyle w:val="BodyText"/>
        <w:rPr>
          <w:b/>
          <w:sz w:val="26"/>
        </w:rPr>
      </w:pPr>
    </w:p>
    <w:p>
      <w:pPr>
        <w:pStyle w:val="BodyText"/>
        <w:spacing w:before="8"/>
        <w:rPr>
          <w:b/>
          <w:sz w:val="20"/>
        </w:rPr>
      </w:pPr>
    </w:p>
    <w:p>
      <w:pPr>
        <w:pStyle w:val="ListParagraph"/>
        <w:numPr>
          <w:ilvl w:val="0"/>
          <w:numId w:val="1"/>
        </w:numPr>
        <w:tabs>
          <w:tab w:pos="706" w:val="left" w:leader="none"/>
        </w:tabs>
        <w:spacing w:line="240" w:lineRule="auto" w:before="0" w:after="0"/>
        <w:ind w:left="705" w:right="0" w:hanging="257"/>
        <w:jc w:val="left"/>
        <w:rPr>
          <w:b/>
          <w:sz w:val="23"/>
        </w:rPr>
      </w:pPr>
      <w:r>
        <w:rPr>
          <w:b/>
          <w:sz w:val="23"/>
        </w:rPr>
        <w:t>GESTIÓN RESPONSABLE DEL CONOCIMIENTO Y LA</w:t>
      </w:r>
      <w:r>
        <w:rPr>
          <w:b/>
          <w:spacing w:val="-8"/>
          <w:sz w:val="23"/>
        </w:rPr>
        <w:t> </w:t>
      </w:r>
      <w:r>
        <w:rPr>
          <w:b/>
          <w:sz w:val="23"/>
        </w:rPr>
        <w:t>CULTURA.</w:t>
      </w:r>
    </w:p>
    <w:p>
      <w:pPr>
        <w:pStyle w:val="BodyText"/>
        <w:rPr>
          <w:b/>
          <w:sz w:val="26"/>
        </w:rPr>
      </w:pPr>
    </w:p>
    <w:p>
      <w:pPr>
        <w:pStyle w:val="ListParagraph"/>
        <w:numPr>
          <w:ilvl w:val="0"/>
          <w:numId w:val="1"/>
        </w:numPr>
        <w:tabs>
          <w:tab w:pos="743" w:val="left" w:leader="none"/>
        </w:tabs>
        <w:spacing w:line="240" w:lineRule="auto" w:before="205" w:after="0"/>
        <w:ind w:left="448" w:right="527" w:firstLine="0"/>
        <w:jc w:val="left"/>
        <w:rPr>
          <w:b/>
          <w:sz w:val="23"/>
        </w:rPr>
      </w:pPr>
      <w:r>
        <w:rPr>
          <w:b/>
          <w:sz w:val="23"/>
        </w:rPr>
        <w:t>FORTALECIMIENTO DE LA PLANTA ACADÉMICA Y DESARROLLO DE CUERPOS ACADÉMICOS.</w:t>
      </w:r>
    </w:p>
    <w:p>
      <w:pPr>
        <w:pStyle w:val="BodyText"/>
        <w:rPr>
          <w:b/>
          <w:sz w:val="26"/>
        </w:rPr>
      </w:pPr>
    </w:p>
    <w:p>
      <w:pPr>
        <w:pStyle w:val="ListParagraph"/>
        <w:numPr>
          <w:ilvl w:val="0"/>
          <w:numId w:val="1"/>
        </w:numPr>
        <w:tabs>
          <w:tab w:pos="755" w:val="left" w:leader="none"/>
        </w:tabs>
        <w:spacing w:line="240" w:lineRule="auto" w:before="202" w:after="0"/>
        <w:ind w:left="448" w:right="529" w:firstLine="0"/>
        <w:jc w:val="left"/>
        <w:rPr>
          <w:b/>
          <w:sz w:val="23"/>
        </w:rPr>
      </w:pPr>
      <w:r>
        <w:rPr>
          <w:b/>
          <w:sz w:val="23"/>
        </w:rPr>
        <w:t>MEJORA CONTINUA Y ASEGURAMIENTO DE LA CALIDAD DE LAS FUNCIONES INSTITUCIONALES.</w:t>
      </w:r>
    </w:p>
    <w:p>
      <w:pPr>
        <w:pStyle w:val="BodyText"/>
        <w:rPr>
          <w:b/>
          <w:sz w:val="26"/>
        </w:rPr>
      </w:pPr>
    </w:p>
    <w:p>
      <w:pPr>
        <w:pStyle w:val="ListParagraph"/>
        <w:numPr>
          <w:ilvl w:val="0"/>
          <w:numId w:val="1"/>
        </w:numPr>
        <w:tabs>
          <w:tab w:pos="705" w:val="left" w:leader="none"/>
        </w:tabs>
        <w:spacing w:line="240" w:lineRule="auto" w:before="201" w:after="0"/>
        <w:ind w:left="704" w:right="0" w:hanging="256"/>
        <w:jc w:val="left"/>
        <w:rPr>
          <w:b/>
          <w:sz w:val="23"/>
        </w:rPr>
      </w:pPr>
      <w:r>
        <w:rPr>
          <w:b/>
          <w:sz w:val="23"/>
        </w:rPr>
        <w:t>DESARROLLO DE LICENCIATURA, DE POSGRADO Y DE</w:t>
      </w:r>
      <w:r>
        <w:rPr>
          <w:b/>
          <w:spacing w:val="-4"/>
          <w:sz w:val="23"/>
        </w:rPr>
        <w:t> </w:t>
      </w:r>
      <w:r>
        <w:rPr>
          <w:b/>
          <w:sz w:val="23"/>
        </w:rPr>
        <w:t>INVESTIGACIÓN.</w:t>
      </w:r>
    </w:p>
    <w:p>
      <w:pPr>
        <w:pStyle w:val="BodyText"/>
        <w:rPr>
          <w:b/>
          <w:sz w:val="26"/>
        </w:rPr>
      </w:pPr>
    </w:p>
    <w:p>
      <w:pPr>
        <w:pStyle w:val="ListParagraph"/>
        <w:numPr>
          <w:ilvl w:val="0"/>
          <w:numId w:val="1"/>
        </w:numPr>
        <w:tabs>
          <w:tab w:pos="703" w:val="left" w:leader="none"/>
        </w:tabs>
        <w:spacing w:line="237" w:lineRule="auto" w:before="207" w:after="0"/>
        <w:ind w:left="448" w:right="528" w:firstLine="0"/>
        <w:jc w:val="left"/>
        <w:rPr>
          <w:b/>
          <w:sz w:val="23"/>
        </w:rPr>
      </w:pPr>
      <w:r>
        <w:rPr>
          <w:b/>
          <w:sz w:val="23"/>
        </w:rPr>
        <w:t>INTERCAMBIO, VINCULACIÓN Y COOPERACIÓN ACADÉMICA CON LOS</w:t>
      </w:r>
      <w:r>
        <w:rPr>
          <w:b/>
          <w:spacing w:val="-37"/>
          <w:sz w:val="23"/>
        </w:rPr>
        <w:t> </w:t>
      </w:r>
      <w:r>
        <w:rPr>
          <w:b/>
          <w:sz w:val="23"/>
        </w:rPr>
        <w:t>SECTORES PÚBLICO, SOCIAL Y</w:t>
      </w:r>
      <w:r>
        <w:rPr>
          <w:b/>
          <w:spacing w:val="-1"/>
          <w:sz w:val="23"/>
        </w:rPr>
        <w:t> </w:t>
      </w:r>
      <w:r>
        <w:rPr>
          <w:b/>
          <w:sz w:val="23"/>
        </w:rPr>
        <w:t>PRODUCTIVO.</w:t>
      </w:r>
    </w:p>
    <w:p>
      <w:pPr>
        <w:pStyle w:val="BodyText"/>
        <w:rPr>
          <w:b/>
          <w:sz w:val="26"/>
        </w:rPr>
      </w:pPr>
    </w:p>
    <w:p>
      <w:pPr>
        <w:pStyle w:val="ListParagraph"/>
        <w:numPr>
          <w:ilvl w:val="0"/>
          <w:numId w:val="1"/>
        </w:numPr>
        <w:tabs>
          <w:tab w:pos="830" w:val="left" w:leader="none"/>
        </w:tabs>
        <w:spacing w:line="237" w:lineRule="auto" w:before="208" w:after="0"/>
        <w:ind w:left="448" w:right="525" w:firstLine="0"/>
        <w:jc w:val="left"/>
        <w:rPr>
          <w:b/>
          <w:sz w:val="23"/>
        </w:rPr>
      </w:pPr>
      <w:r>
        <w:rPr>
          <w:b/>
          <w:sz w:val="23"/>
        </w:rPr>
        <w:t>GESTIÓN SOCIALMENTE RESPONSABLE DE LA INFRAESTRUCTURA Y EL EQUIPAMIENTO.</w:t>
      </w:r>
    </w:p>
    <w:p>
      <w:pPr>
        <w:pStyle w:val="BodyText"/>
        <w:rPr>
          <w:b/>
          <w:sz w:val="26"/>
        </w:rPr>
      </w:pPr>
    </w:p>
    <w:p>
      <w:pPr>
        <w:pStyle w:val="ListParagraph"/>
        <w:numPr>
          <w:ilvl w:val="0"/>
          <w:numId w:val="1"/>
        </w:numPr>
        <w:tabs>
          <w:tab w:pos="705" w:val="left" w:leader="none"/>
        </w:tabs>
        <w:spacing w:line="240" w:lineRule="auto" w:before="202" w:after="0"/>
        <w:ind w:left="704" w:right="0" w:hanging="256"/>
        <w:jc w:val="left"/>
        <w:rPr>
          <w:b/>
          <w:sz w:val="23"/>
        </w:rPr>
      </w:pPr>
      <w:r>
        <w:rPr>
          <w:b/>
          <w:sz w:val="23"/>
        </w:rPr>
        <w:t>PROCURACIÓN DE FONDOS Y DESARROLLO</w:t>
      </w:r>
      <w:r>
        <w:rPr>
          <w:b/>
          <w:spacing w:val="-5"/>
          <w:sz w:val="23"/>
        </w:rPr>
        <w:t> </w:t>
      </w:r>
      <w:r>
        <w:rPr>
          <w:b/>
          <w:sz w:val="23"/>
        </w:rPr>
        <w:t>ECONÓMICO.</w:t>
      </w:r>
    </w:p>
    <w:p>
      <w:pPr>
        <w:pStyle w:val="BodyText"/>
        <w:rPr>
          <w:b/>
          <w:sz w:val="26"/>
        </w:rPr>
      </w:pPr>
    </w:p>
    <w:p>
      <w:pPr>
        <w:pStyle w:val="ListParagraph"/>
        <w:numPr>
          <w:ilvl w:val="0"/>
          <w:numId w:val="1"/>
        </w:numPr>
        <w:tabs>
          <w:tab w:pos="705" w:val="left" w:leader="none"/>
        </w:tabs>
        <w:spacing w:line="240" w:lineRule="auto" w:before="204" w:after="0"/>
        <w:ind w:left="704" w:right="0" w:hanging="256"/>
        <w:jc w:val="left"/>
        <w:rPr>
          <w:b/>
          <w:sz w:val="23"/>
        </w:rPr>
      </w:pPr>
      <w:r>
        <w:rPr>
          <w:b/>
          <w:sz w:val="23"/>
        </w:rPr>
        <w:t>INTERNACIONALIZACIÓN.</w:t>
      </w:r>
    </w:p>
    <w:p>
      <w:pPr>
        <w:pStyle w:val="BodyText"/>
        <w:rPr>
          <w:b/>
          <w:sz w:val="26"/>
        </w:rPr>
      </w:pPr>
    </w:p>
    <w:p>
      <w:pPr>
        <w:pStyle w:val="BodyText"/>
        <w:spacing w:before="11"/>
        <w:rPr>
          <w:b/>
          <w:sz w:val="20"/>
        </w:rPr>
      </w:pPr>
    </w:p>
    <w:p>
      <w:pPr>
        <w:pStyle w:val="ListParagraph"/>
        <w:numPr>
          <w:ilvl w:val="0"/>
          <w:numId w:val="1"/>
        </w:numPr>
        <w:tabs>
          <w:tab w:pos="832" w:val="left" w:leader="none"/>
        </w:tabs>
        <w:spacing w:line="240" w:lineRule="auto" w:before="0" w:after="0"/>
        <w:ind w:left="831" w:right="0" w:hanging="383"/>
        <w:jc w:val="left"/>
        <w:rPr>
          <w:b/>
          <w:sz w:val="23"/>
        </w:rPr>
      </w:pPr>
      <w:r>
        <w:rPr>
          <w:b/>
          <w:sz w:val="23"/>
        </w:rPr>
        <w:t>GESTIÓN INSTITUCIONAL</w:t>
      </w:r>
      <w:r>
        <w:rPr>
          <w:b/>
          <w:spacing w:val="-1"/>
          <w:sz w:val="23"/>
        </w:rPr>
        <w:t> </w:t>
      </w:r>
      <w:r>
        <w:rPr>
          <w:b/>
          <w:sz w:val="23"/>
        </w:rPr>
        <w:t>RESPONSABLE.</w:t>
      </w:r>
    </w:p>
    <w:p>
      <w:pPr>
        <w:spacing w:after="0" w:line="240" w:lineRule="auto"/>
        <w:jc w:val="left"/>
        <w:rPr>
          <w:sz w:val="23"/>
        </w:rPr>
        <w:sectPr>
          <w:pgSz w:w="11920" w:h="16850"/>
          <w:pgMar w:header="1423" w:footer="1387" w:top="2720" w:bottom="1580" w:left="620" w:right="800"/>
        </w:sectPr>
      </w:pPr>
    </w:p>
    <w:p>
      <w:pPr>
        <w:pStyle w:val="BodyText"/>
        <w:rPr>
          <w:b/>
          <w:sz w:val="20"/>
        </w:rPr>
      </w:pPr>
    </w:p>
    <w:p>
      <w:pPr>
        <w:pStyle w:val="BodyText"/>
        <w:rPr>
          <w:b/>
          <w:sz w:val="20"/>
        </w:rPr>
      </w:pPr>
    </w:p>
    <w:p>
      <w:pPr>
        <w:spacing w:before="246"/>
        <w:ind w:left="244" w:right="0" w:firstLine="0"/>
        <w:jc w:val="left"/>
        <w:rPr>
          <w:sz w:val="26"/>
        </w:rPr>
      </w:pPr>
      <w:r>
        <w:rPr>
          <w:sz w:val="26"/>
        </w:rPr>
        <w:t>Título: Informe de Dirección</w:t>
      </w:r>
    </w:p>
    <w:p>
      <w:pPr>
        <w:pStyle w:val="BodyText"/>
        <w:rPr>
          <w:sz w:val="20"/>
        </w:rPr>
      </w:pPr>
    </w:p>
    <w:p>
      <w:pPr>
        <w:pStyle w:val="BodyText"/>
        <w:rPr>
          <w:sz w:val="20"/>
        </w:rPr>
      </w:pPr>
    </w:p>
    <w:p>
      <w:pPr>
        <w:pStyle w:val="Heading5"/>
        <w:spacing w:before="235"/>
        <w:ind w:left="2186" w:right="2480"/>
        <w:jc w:val="center"/>
      </w:pPr>
      <w:r>
        <w:rPr/>
        <w:t>DIRECCIÓN.</w:t>
      </w:r>
    </w:p>
    <w:p>
      <w:pPr>
        <w:pStyle w:val="BodyText"/>
        <w:rPr>
          <w:b/>
          <w:sz w:val="20"/>
        </w:rPr>
      </w:pPr>
    </w:p>
    <w:p>
      <w:pPr>
        <w:pStyle w:val="BodyText"/>
        <w:rPr>
          <w:b/>
          <w:sz w:val="20"/>
        </w:rPr>
      </w:pPr>
    </w:p>
    <w:p>
      <w:pPr>
        <w:pStyle w:val="BodyText"/>
        <w:spacing w:before="9"/>
        <w:rPr>
          <w:b/>
          <w:sz w:val="15"/>
        </w:rPr>
      </w:pPr>
    </w:p>
    <w:p>
      <w:pPr>
        <w:spacing w:before="93"/>
        <w:ind w:left="464" w:right="0" w:firstLine="0"/>
        <w:jc w:val="both"/>
        <w:rPr>
          <w:b/>
          <w:sz w:val="27"/>
        </w:rPr>
      </w:pPr>
      <w:r>
        <w:rPr>
          <w:b/>
          <w:sz w:val="27"/>
        </w:rPr>
        <w:t>PRESENTACIÓN.</w:t>
      </w:r>
    </w:p>
    <w:p>
      <w:pPr>
        <w:pStyle w:val="BodyText"/>
        <w:spacing w:before="1"/>
        <w:rPr>
          <w:b/>
          <w:sz w:val="44"/>
        </w:rPr>
      </w:pPr>
    </w:p>
    <w:p>
      <w:pPr>
        <w:pStyle w:val="BodyText"/>
        <w:spacing w:line="242" w:lineRule="auto"/>
        <w:ind w:left="467" w:right="483"/>
        <w:jc w:val="both"/>
      </w:pPr>
      <w:r>
        <w:rPr/>
        <w:t>Honorable Junta Directiva de la Facultad de Psicología de la Universidad Autónoma de Nuevo León, en atención y cumplimiento a lo establecido por la Ley Orgánica de nuestra institución,</w:t>
      </w:r>
      <w:r>
        <w:rPr>
          <w:spacing w:val="-5"/>
        </w:rPr>
        <w:t> </w:t>
      </w:r>
      <w:r>
        <w:rPr/>
        <w:t>en</w:t>
      </w:r>
      <w:r>
        <w:rPr>
          <w:spacing w:val="-4"/>
        </w:rPr>
        <w:t> </w:t>
      </w:r>
      <w:r>
        <w:rPr/>
        <w:t>su</w:t>
      </w:r>
      <w:r>
        <w:rPr>
          <w:spacing w:val="-4"/>
        </w:rPr>
        <w:t> </w:t>
      </w:r>
      <w:r>
        <w:rPr/>
        <w:t>capítulo</w:t>
      </w:r>
      <w:r>
        <w:rPr>
          <w:spacing w:val="-4"/>
        </w:rPr>
        <w:t> </w:t>
      </w:r>
      <w:r>
        <w:rPr/>
        <w:t>Quinto,</w:t>
      </w:r>
      <w:r>
        <w:rPr>
          <w:spacing w:val="-6"/>
        </w:rPr>
        <w:t> </w:t>
      </w:r>
      <w:r>
        <w:rPr/>
        <w:t>Artículo</w:t>
      </w:r>
      <w:r>
        <w:rPr>
          <w:spacing w:val="-4"/>
        </w:rPr>
        <w:t> </w:t>
      </w:r>
      <w:r>
        <w:rPr/>
        <w:t>30,</w:t>
      </w:r>
      <w:r>
        <w:rPr>
          <w:spacing w:val="-6"/>
        </w:rPr>
        <w:t> </w:t>
      </w:r>
      <w:r>
        <w:rPr/>
        <w:t>Fracción</w:t>
      </w:r>
      <w:r>
        <w:rPr>
          <w:spacing w:val="-3"/>
        </w:rPr>
        <w:t> </w:t>
      </w:r>
      <w:r>
        <w:rPr/>
        <w:t>VII,</w:t>
      </w:r>
      <w:r>
        <w:rPr>
          <w:spacing w:val="1"/>
        </w:rPr>
        <w:t> </w:t>
      </w:r>
      <w:r>
        <w:rPr/>
        <w:t>me</w:t>
      </w:r>
      <w:r>
        <w:rPr>
          <w:spacing w:val="-4"/>
        </w:rPr>
        <w:t> </w:t>
      </w:r>
      <w:r>
        <w:rPr/>
        <w:t>permito</w:t>
      </w:r>
      <w:r>
        <w:rPr>
          <w:spacing w:val="-4"/>
        </w:rPr>
        <w:t> </w:t>
      </w:r>
      <w:r>
        <w:rPr/>
        <w:t>informar</w:t>
      </w:r>
      <w:r>
        <w:rPr>
          <w:spacing w:val="-5"/>
        </w:rPr>
        <w:t> </w:t>
      </w:r>
      <w:r>
        <w:rPr/>
        <w:t>acerca</w:t>
      </w:r>
      <w:r>
        <w:rPr>
          <w:spacing w:val="-4"/>
        </w:rPr>
        <w:t> </w:t>
      </w:r>
      <w:r>
        <w:rPr/>
        <w:t>de las actividades académicas, administrativas y financieras del segundo año de la presente administración, correspondientes al período comprendido de Noviembre 2016 a Octubre de</w:t>
      </w:r>
      <w:r>
        <w:rPr>
          <w:spacing w:val="-1"/>
        </w:rPr>
        <w:t> </w:t>
      </w:r>
      <w:r>
        <w:rPr/>
        <w:t>2017.</w:t>
      </w:r>
    </w:p>
    <w:p>
      <w:pPr>
        <w:pStyle w:val="BodyText"/>
        <w:spacing w:before="1"/>
      </w:pPr>
    </w:p>
    <w:p>
      <w:pPr>
        <w:pStyle w:val="BodyText"/>
        <w:spacing w:line="244" w:lineRule="auto"/>
        <w:ind w:left="467" w:right="482"/>
        <w:jc w:val="both"/>
      </w:pPr>
      <w:r>
        <w:rPr/>
        <w:t>El</w:t>
      </w:r>
      <w:r>
        <w:rPr>
          <w:spacing w:val="-12"/>
        </w:rPr>
        <w:t> </w:t>
      </w:r>
      <w:r>
        <w:rPr/>
        <w:t>presente</w:t>
      </w:r>
      <w:r>
        <w:rPr>
          <w:spacing w:val="-11"/>
        </w:rPr>
        <w:t> </w:t>
      </w:r>
      <w:r>
        <w:rPr/>
        <w:t>informe,</w:t>
      </w:r>
      <w:r>
        <w:rPr>
          <w:spacing w:val="-10"/>
        </w:rPr>
        <w:t> </w:t>
      </w:r>
      <w:r>
        <w:rPr/>
        <w:t>refleja</w:t>
      </w:r>
      <w:r>
        <w:rPr>
          <w:spacing w:val="-11"/>
        </w:rPr>
        <w:t> </w:t>
      </w:r>
      <w:r>
        <w:rPr/>
        <w:t>los</w:t>
      </w:r>
      <w:r>
        <w:rPr>
          <w:spacing w:val="-11"/>
        </w:rPr>
        <w:t> </w:t>
      </w:r>
      <w:r>
        <w:rPr/>
        <w:t>avances</w:t>
      </w:r>
      <w:r>
        <w:rPr>
          <w:spacing w:val="-11"/>
        </w:rPr>
        <w:t> </w:t>
      </w:r>
      <w:r>
        <w:rPr/>
        <w:t>y</w:t>
      </w:r>
      <w:r>
        <w:rPr>
          <w:spacing w:val="-14"/>
        </w:rPr>
        <w:t> </w:t>
      </w:r>
      <w:r>
        <w:rPr/>
        <w:t>los</w:t>
      </w:r>
      <w:r>
        <w:rPr>
          <w:spacing w:val="-10"/>
        </w:rPr>
        <w:t> </w:t>
      </w:r>
      <w:r>
        <w:rPr/>
        <w:t>logros</w:t>
      </w:r>
      <w:r>
        <w:rPr>
          <w:spacing w:val="-11"/>
        </w:rPr>
        <w:t> </w:t>
      </w:r>
      <w:r>
        <w:rPr/>
        <w:t>alcanzados</w:t>
      </w:r>
      <w:r>
        <w:rPr>
          <w:spacing w:val="-11"/>
        </w:rPr>
        <w:t> </w:t>
      </w:r>
      <w:r>
        <w:rPr/>
        <w:t>en</w:t>
      </w:r>
      <w:r>
        <w:rPr>
          <w:spacing w:val="-13"/>
        </w:rPr>
        <w:t> </w:t>
      </w:r>
      <w:r>
        <w:rPr/>
        <w:t>función</w:t>
      </w:r>
      <w:r>
        <w:rPr>
          <w:spacing w:val="-10"/>
        </w:rPr>
        <w:t> </w:t>
      </w:r>
      <w:r>
        <w:rPr/>
        <w:t>de</w:t>
      </w:r>
      <w:r>
        <w:rPr>
          <w:spacing w:val="-10"/>
        </w:rPr>
        <w:t> </w:t>
      </w:r>
      <w:r>
        <w:rPr/>
        <w:t>nuestro</w:t>
      </w:r>
      <w:r>
        <w:rPr>
          <w:spacing w:val="-11"/>
        </w:rPr>
        <w:t> </w:t>
      </w:r>
      <w:r>
        <w:rPr/>
        <w:t>plan de trabajo alineado al plan de desarrollo institucional de la Facultad. El desarrollo de la institución durante este año ha superado las metas que planteadas, en especial en lo relativo a la infraestructura académica. El documento muestra los principales logros en cada uno de los diez rasgos distintivos de la Universidad y de la Facultad, el compromiso es seguir trabajando para lograr resultados en pro del desarrollo</w:t>
      </w:r>
      <w:r>
        <w:rPr>
          <w:spacing w:val="21"/>
        </w:rPr>
        <w:t> </w:t>
      </w:r>
      <w:r>
        <w:rPr/>
        <w:t>institucional.</w:t>
      </w:r>
    </w:p>
    <w:p>
      <w:pPr>
        <w:pStyle w:val="BodyText"/>
        <w:spacing w:before="7"/>
        <w:rPr>
          <w:sz w:val="23"/>
        </w:rPr>
      </w:pPr>
    </w:p>
    <w:p>
      <w:pPr>
        <w:pStyle w:val="BodyText"/>
        <w:spacing w:line="244" w:lineRule="auto"/>
        <w:ind w:left="467" w:right="483"/>
        <w:jc w:val="both"/>
      </w:pPr>
      <w:r>
        <w:rPr/>
        <w:t>Dentro del programa del PDI </w:t>
      </w:r>
      <w:r>
        <w:rPr>
          <w:b/>
          <w:i/>
        </w:rPr>
        <w:t>Gestión responsable de la formación, </w:t>
      </w:r>
      <w:r>
        <w:rPr/>
        <w:t>se continúan los esfuerzos para mejorar el perfil de la matrícula de licenciatura ofreciendo oportunidades de estudio a la mayor proporción de aspirantes que lo cubran, durante el período de este informe ingresaron 798 alumnos. De los 2432 candidatos se aceptaron 858, un 35% de cobertura.</w:t>
      </w:r>
    </w:p>
    <w:p>
      <w:pPr>
        <w:pStyle w:val="BodyText"/>
        <w:spacing w:before="9"/>
        <w:rPr>
          <w:sz w:val="23"/>
        </w:rPr>
      </w:pPr>
    </w:p>
    <w:p>
      <w:pPr>
        <w:pStyle w:val="BodyText"/>
        <w:spacing w:line="242" w:lineRule="auto"/>
        <w:ind w:left="467" w:right="479"/>
        <w:jc w:val="both"/>
      </w:pPr>
      <w:r>
        <w:rPr/>
        <w:t>La</w:t>
      </w:r>
      <w:r>
        <w:rPr>
          <w:spacing w:val="-6"/>
        </w:rPr>
        <w:t> </w:t>
      </w:r>
      <w:r>
        <w:rPr/>
        <w:t>matrícula</w:t>
      </w:r>
      <w:r>
        <w:rPr>
          <w:spacing w:val="-6"/>
        </w:rPr>
        <w:t> </w:t>
      </w:r>
      <w:r>
        <w:rPr/>
        <w:t>total</w:t>
      </w:r>
      <w:r>
        <w:rPr>
          <w:spacing w:val="-7"/>
        </w:rPr>
        <w:t> </w:t>
      </w:r>
      <w:r>
        <w:rPr/>
        <w:t>en</w:t>
      </w:r>
      <w:r>
        <w:rPr>
          <w:spacing w:val="-5"/>
        </w:rPr>
        <w:t> </w:t>
      </w:r>
      <w:r>
        <w:rPr/>
        <w:t>Agosto</w:t>
      </w:r>
      <w:r>
        <w:rPr>
          <w:spacing w:val="-6"/>
        </w:rPr>
        <w:t> </w:t>
      </w:r>
      <w:r>
        <w:rPr/>
        <w:t>del</w:t>
      </w:r>
      <w:r>
        <w:rPr>
          <w:spacing w:val="-7"/>
        </w:rPr>
        <w:t> </w:t>
      </w:r>
      <w:r>
        <w:rPr/>
        <w:t>2017</w:t>
      </w:r>
      <w:r>
        <w:rPr>
          <w:spacing w:val="-6"/>
        </w:rPr>
        <w:t> </w:t>
      </w:r>
      <w:r>
        <w:rPr/>
        <w:t>aumentó</w:t>
      </w:r>
      <w:r>
        <w:rPr>
          <w:spacing w:val="-5"/>
        </w:rPr>
        <w:t> </w:t>
      </w:r>
      <w:r>
        <w:rPr/>
        <w:t>28</w:t>
      </w:r>
      <w:r>
        <w:rPr>
          <w:spacing w:val="-1"/>
        </w:rPr>
        <w:t> </w:t>
      </w:r>
      <w:r>
        <w:rPr/>
        <w:t>alumnos</w:t>
      </w:r>
      <w:r>
        <w:rPr>
          <w:spacing w:val="-7"/>
        </w:rPr>
        <w:t> </w:t>
      </w:r>
      <w:r>
        <w:rPr/>
        <w:t>de</w:t>
      </w:r>
      <w:r>
        <w:rPr>
          <w:spacing w:val="-6"/>
        </w:rPr>
        <w:t> </w:t>
      </w:r>
      <w:r>
        <w:rPr/>
        <w:t>licenciatura</w:t>
      </w:r>
      <w:r>
        <w:rPr>
          <w:spacing w:val="-6"/>
        </w:rPr>
        <w:t> </w:t>
      </w:r>
      <w:r>
        <w:rPr/>
        <w:t>con</w:t>
      </w:r>
      <w:r>
        <w:rPr>
          <w:spacing w:val="-6"/>
        </w:rPr>
        <w:t> </w:t>
      </w:r>
      <w:r>
        <w:rPr/>
        <w:t>respecto</w:t>
      </w:r>
      <w:r>
        <w:rPr>
          <w:spacing w:val="-6"/>
        </w:rPr>
        <w:t> </w:t>
      </w:r>
      <w:r>
        <w:rPr/>
        <w:t>al año</w:t>
      </w:r>
      <w:r>
        <w:rPr>
          <w:spacing w:val="-16"/>
        </w:rPr>
        <w:t> </w:t>
      </w:r>
      <w:r>
        <w:rPr/>
        <w:t>pasado,</w:t>
      </w:r>
      <w:r>
        <w:rPr>
          <w:spacing w:val="-15"/>
        </w:rPr>
        <w:t> </w:t>
      </w:r>
      <w:r>
        <w:rPr/>
        <w:t>llegando</w:t>
      </w:r>
      <w:r>
        <w:rPr>
          <w:spacing w:val="-15"/>
        </w:rPr>
        <w:t> </w:t>
      </w:r>
      <w:r>
        <w:rPr/>
        <w:t>a</w:t>
      </w:r>
      <w:r>
        <w:rPr>
          <w:spacing w:val="-18"/>
        </w:rPr>
        <w:t> </w:t>
      </w:r>
      <w:r>
        <w:rPr/>
        <w:t>3677</w:t>
      </w:r>
      <w:r>
        <w:rPr>
          <w:spacing w:val="-13"/>
        </w:rPr>
        <w:t> </w:t>
      </w:r>
      <w:r>
        <w:rPr/>
        <w:t>alumnos</w:t>
      </w:r>
      <w:r>
        <w:rPr>
          <w:spacing w:val="-15"/>
        </w:rPr>
        <w:t> </w:t>
      </w:r>
      <w:r>
        <w:rPr/>
        <w:t>y</w:t>
      </w:r>
      <w:r>
        <w:rPr>
          <w:spacing w:val="-18"/>
        </w:rPr>
        <w:t> </w:t>
      </w:r>
      <w:r>
        <w:rPr/>
        <w:t>en</w:t>
      </w:r>
      <w:r>
        <w:rPr>
          <w:spacing w:val="-16"/>
        </w:rPr>
        <w:t> </w:t>
      </w:r>
      <w:r>
        <w:rPr/>
        <w:t>posgrado</w:t>
      </w:r>
      <w:r>
        <w:rPr>
          <w:spacing w:val="-15"/>
        </w:rPr>
        <w:t> </w:t>
      </w:r>
      <w:r>
        <w:rPr/>
        <w:t>tenemos</w:t>
      </w:r>
      <w:r>
        <w:rPr>
          <w:spacing w:val="-18"/>
        </w:rPr>
        <w:t> </w:t>
      </w:r>
      <w:r>
        <w:rPr/>
        <w:t>259</w:t>
      </w:r>
      <w:r>
        <w:rPr>
          <w:spacing w:val="-13"/>
        </w:rPr>
        <w:t> </w:t>
      </w:r>
      <w:r>
        <w:rPr/>
        <w:t>alumnos</w:t>
      </w:r>
      <w:r>
        <w:rPr>
          <w:spacing w:val="-16"/>
        </w:rPr>
        <w:t> </w:t>
      </w:r>
      <w:r>
        <w:rPr/>
        <w:t>en</w:t>
      </w:r>
      <w:r>
        <w:rPr>
          <w:spacing w:val="-17"/>
        </w:rPr>
        <w:t> </w:t>
      </w:r>
      <w:r>
        <w:rPr/>
        <w:t>el</w:t>
      </w:r>
      <w:r>
        <w:rPr>
          <w:spacing w:val="-16"/>
        </w:rPr>
        <w:t> </w:t>
      </w:r>
      <w:r>
        <w:rPr/>
        <w:t>semestre de Agosto - Diciembre.</w:t>
      </w:r>
    </w:p>
    <w:p>
      <w:pPr>
        <w:pStyle w:val="BodyText"/>
        <w:spacing w:before="4"/>
      </w:pPr>
    </w:p>
    <w:p>
      <w:pPr>
        <w:pStyle w:val="BodyText"/>
        <w:spacing w:line="242" w:lineRule="auto"/>
        <w:ind w:left="467" w:right="482"/>
        <w:jc w:val="both"/>
      </w:pPr>
      <w:r>
        <w:rPr/>
        <w:t>En educación continua se impartieron catorce Diplomados y cinco Cursos Taller con la asistencia de 318 participantes.</w:t>
      </w:r>
    </w:p>
    <w:p>
      <w:pPr>
        <w:pStyle w:val="BodyText"/>
        <w:spacing w:before="4"/>
      </w:pPr>
    </w:p>
    <w:p>
      <w:pPr>
        <w:pStyle w:val="BodyText"/>
        <w:ind w:left="467" w:right="492"/>
        <w:jc w:val="both"/>
      </w:pPr>
      <w:r>
        <w:rPr/>
        <w:t>El deporte es una parte esencial de la formación integral del psicólogo ya que no solo mejora su salud sino también las relaciones de trabajo en equipo, pertenencia y compañerismo. La Facultad cuenta con 376 deportistas participando en 18 disciplinas.</w:t>
      </w:r>
    </w:p>
    <w:p>
      <w:pPr>
        <w:spacing w:after="0"/>
        <w:jc w:val="both"/>
        <w:sectPr>
          <w:pgSz w:w="11920" w:h="16850"/>
          <w:pgMar w:header="1423" w:footer="1387" w:top="2720" w:bottom="1580" w:left="620" w:right="800"/>
        </w:sectPr>
      </w:pPr>
    </w:p>
    <w:p>
      <w:pPr>
        <w:pStyle w:val="BodyText"/>
        <w:spacing w:before="4"/>
        <w:rPr>
          <w:sz w:val="15"/>
        </w:rPr>
      </w:pPr>
    </w:p>
    <w:p>
      <w:pPr>
        <w:pStyle w:val="BodyText"/>
        <w:spacing w:line="242" w:lineRule="auto" w:before="92"/>
        <w:ind w:left="467"/>
      </w:pPr>
      <w:r>
        <w:rPr/>
        <w:t>Nuestros deportistas han obtenido los primeros lugares en Judo, Gimnasia Aeróbica por equipos y Atletismo (4x100) en la participación de la Universidad Nacional.</w:t>
      </w:r>
    </w:p>
    <w:p>
      <w:pPr>
        <w:pStyle w:val="BodyText"/>
        <w:rPr>
          <w:sz w:val="26"/>
        </w:rPr>
      </w:pPr>
    </w:p>
    <w:p>
      <w:pPr>
        <w:pStyle w:val="BodyText"/>
        <w:spacing w:before="10"/>
        <w:rPr>
          <w:sz w:val="29"/>
        </w:rPr>
      </w:pPr>
    </w:p>
    <w:p>
      <w:pPr>
        <w:spacing w:before="0"/>
        <w:ind w:left="464" w:right="0" w:firstLine="0"/>
        <w:jc w:val="left"/>
        <w:rPr>
          <w:b/>
          <w:i/>
          <w:sz w:val="23"/>
        </w:rPr>
      </w:pPr>
      <w:r>
        <w:rPr>
          <w:b/>
          <w:i/>
          <w:sz w:val="23"/>
        </w:rPr>
        <w:t>Gestión responsable del conocimiento y la cultura.</w:t>
      </w:r>
    </w:p>
    <w:p>
      <w:pPr>
        <w:pStyle w:val="BodyText"/>
        <w:rPr>
          <w:b/>
          <w:i/>
          <w:sz w:val="26"/>
        </w:rPr>
      </w:pPr>
    </w:p>
    <w:p>
      <w:pPr>
        <w:pStyle w:val="ListParagraph"/>
        <w:numPr>
          <w:ilvl w:val="0"/>
          <w:numId w:val="2"/>
        </w:numPr>
        <w:tabs>
          <w:tab w:pos="1181" w:val="left" w:leader="none"/>
        </w:tabs>
        <w:spacing w:line="232" w:lineRule="auto" w:before="166" w:after="0"/>
        <w:ind w:left="1180" w:right="487" w:hanging="360"/>
        <w:jc w:val="both"/>
        <w:rPr>
          <w:sz w:val="24"/>
        </w:rPr>
      </w:pPr>
      <w:r>
        <w:rPr>
          <w:sz w:val="24"/>
        </w:rPr>
        <w:t>La Facultad colabora con el canal 53 con el programa Vertientes de la Psique Humana donde se producen programas de interés para la comunidad. También se participó en la Feria del Libro con un stand</w:t>
      </w:r>
      <w:r>
        <w:rPr>
          <w:spacing w:val="1"/>
          <w:sz w:val="24"/>
        </w:rPr>
        <w:t> </w:t>
      </w:r>
      <w:r>
        <w:rPr>
          <w:sz w:val="24"/>
        </w:rPr>
        <w:t>promocional.</w:t>
      </w:r>
    </w:p>
    <w:p>
      <w:pPr>
        <w:pStyle w:val="BodyText"/>
        <w:rPr>
          <w:sz w:val="25"/>
        </w:rPr>
      </w:pPr>
    </w:p>
    <w:p>
      <w:pPr>
        <w:pStyle w:val="ListParagraph"/>
        <w:numPr>
          <w:ilvl w:val="0"/>
          <w:numId w:val="2"/>
        </w:numPr>
        <w:tabs>
          <w:tab w:pos="1181" w:val="left" w:leader="none"/>
        </w:tabs>
        <w:spacing w:line="235" w:lineRule="auto" w:before="0" w:after="0"/>
        <w:ind w:left="1180" w:right="483" w:hanging="360"/>
        <w:jc w:val="both"/>
        <w:rPr>
          <w:sz w:val="24"/>
        </w:rPr>
      </w:pPr>
      <w:r>
        <w:rPr>
          <w:sz w:val="24"/>
        </w:rPr>
        <w:t>Se apoyó la organización del “XII Congreso Nacional y VII congreso Internacional de la Federación Nacional de colegios, sociedades y asociaciones de Psicólogos de México A.C., también al “1er Congreso Internacional de Psicología Laboral y Organizacional”, además del 1er Simposium Internacional sobre Ciencia</w:t>
      </w:r>
      <w:r>
        <w:rPr>
          <w:spacing w:val="-42"/>
          <w:sz w:val="24"/>
        </w:rPr>
        <w:t> </w:t>
      </w:r>
      <w:r>
        <w:rPr>
          <w:sz w:val="24"/>
        </w:rPr>
        <w:t>Cognitiva.</w:t>
      </w:r>
    </w:p>
    <w:p>
      <w:pPr>
        <w:pStyle w:val="BodyText"/>
        <w:rPr>
          <w:sz w:val="26"/>
        </w:rPr>
      </w:pPr>
    </w:p>
    <w:p>
      <w:pPr>
        <w:pStyle w:val="ListParagraph"/>
        <w:numPr>
          <w:ilvl w:val="0"/>
          <w:numId w:val="2"/>
        </w:numPr>
        <w:tabs>
          <w:tab w:pos="1181" w:val="left" w:leader="none"/>
        </w:tabs>
        <w:spacing w:line="225" w:lineRule="auto" w:before="1" w:after="0"/>
        <w:ind w:left="1180" w:right="483" w:hanging="360"/>
        <w:jc w:val="both"/>
        <w:rPr>
          <w:sz w:val="24"/>
        </w:rPr>
      </w:pPr>
      <w:r>
        <w:rPr>
          <w:sz w:val="24"/>
        </w:rPr>
        <w:t>Nuestra Rondalla tuvo una participación activa en eventos culturales y obtuvo 1 er lugar concurso nacional de rondallas Puebla</w:t>
      </w:r>
      <w:r>
        <w:rPr>
          <w:spacing w:val="-8"/>
          <w:sz w:val="24"/>
        </w:rPr>
        <w:t> </w:t>
      </w:r>
      <w:r>
        <w:rPr>
          <w:sz w:val="24"/>
        </w:rPr>
        <w:t>2017.</w:t>
      </w:r>
    </w:p>
    <w:p>
      <w:pPr>
        <w:pStyle w:val="BodyText"/>
        <w:spacing w:before="7"/>
      </w:pPr>
    </w:p>
    <w:p>
      <w:pPr>
        <w:spacing w:before="0"/>
        <w:ind w:left="464" w:right="0" w:firstLine="0"/>
        <w:jc w:val="left"/>
        <w:rPr>
          <w:b/>
          <w:i/>
          <w:sz w:val="23"/>
        </w:rPr>
      </w:pPr>
      <w:r>
        <w:rPr>
          <w:b/>
          <w:i/>
          <w:sz w:val="23"/>
        </w:rPr>
        <w:t>Fortalecimiento de la planta académica y desarrollo de cuerpos académicos.</w:t>
      </w:r>
    </w:p>
    <w:p>
      <w:pPr>
        <w:pStyle w:val="BodyText"/>
        <w:rPr>
          <w:b/>
          <w:i/>
          <w:sz w:val="26"/>
        </w:rPr>
      </w:pPr>
    </w:p>
    <w:p>
      <w:pPr>
        <w:pStyle w:val="ListParagraph"/>
        <w:numPr>
          <w:ilvl w:val="0"/>
          <w:numId w:val="2"/>
        </w:numPr>
        <w:tabs>
          <w:tab w:pos="1181" w:val="left" w:leader="none"/>
        </w:tabs>
        <w:spacing w:line="225" w:lineRule="auto" w:before="173" w:after="0"/>
        <w:ind w:left="1180" w:right="483" w:hanging="360"/>
        <w:jc w:val="both"/>
        <w:rPr>
          <w:sz w:val="24"/>
        </w:rPr>
      </w:pPr>
      <w:r>
        <w:rPr>
          <w:sz w:val="24"/>
        </w:rPr>
        <w:t>En este período contamos con 93 profesores por horas, 7 de medio tiempo, 77 profesores de tiempo completo, 43 de ellos con grado de doctor y 34 con</w:t>
      </w:r>
      <w:r>
        <w:rPr>
          <w:spacing w:val="-36"/>
          <w:sz w:val="24"/>
        </w:rPr>
        <w:t> </w:t>
      </w:r>
      <w:r>
        <w:rPr>
          <w:sz w:val="24"/>
        </w:rPr>
        <w:t>maestría.</w:t>
      </w:r>
    </w:p>
    <w:p>
      <w:pPr>
        <w:pStyle w:val="BodyText"/>
        <w:spacing w:before="2"/>
        <w:rPr>
          <w:sz w:val="25"/>
        </w:rPr>
      </w:pPr>
    </w:p>
    <w:p>
      <w:pPr>
        <w:pStyle w:val="ListParagraph"/>
        <w:numPr>
          <w:ilvl w:val="0"/>
          <w:numId w:val="2"/>
        </w:numPr>
        <w:tabs>
          <w:tab w:pos="1181" w:val="left" w:leader="none"/>
        </w:tabs>
        <w:spacing w:line="235" w:lineRule="auto" w:before="0" w:after="0"/>
        <w:ind w:left="1180" w:right="481" w:hanging="360"/>
        <w:jc w:val="both"/>
        <w:rPr>
          <w:sz w:val="24"/>
        </w:rPr>
      </w:pPr>
      <w:r>
        <w:rPr>
          <w:sz w:val="24"/>
        </w:rPr>
        <w:t>Este año ingresaron al SNI la Dra. Brenda Cecilia Padilla Rodríguez (Nivel Candidato), José Armando Peña Moreno (Nivel Candidato) y Arnoldo Téllez López (nivel 1), con lo que actualmente contamos con 25 investigadores de tiempo completo.</w:t>
      </w:r>
    </w:p>
    <w:p>
      <w:pPr>
        <w:pStyle w:val="BodyText"/>
        <w:spacing w:before="10"/>
        <w:rPr>
          <w:sz w:val="25"/>
        </w:rPr>
      </w:pPr>
    </w:p>
    <w:p>
      <w:pPr>
        <w:pStyle w:val="ListParagraph"/>
        <w:numPr>
          <w:ilvl w:val="0"/>
          <w:numId w:val="2"/>
        </w:numPr>
        <w:tabs>
          <w:tab w:pos="1181" w:val="left" w:leader="none"/>
        </w:tabs>
        <w:spacing w:line="225" w:lineRule="auto" w:before="0" w:after="0"/>
        <w:ind w:left="1180" w:right="489" w:hanging="360"/>
        <w:jc w:val="both"/>
        <w:rPr>
          <w:sz w:val="24"/>
        </w:rPr>
      </w:pPr>
      <w:r>
        <w:rPr>
          <w:sz w:val="24"/>
        </w:rPr>
        <w:t>En</w:t>
      </w:r>
      <w:r>
        <w:rPr>
          <w:spacing w:val="-7"/>
          <w:sz w:val="24"/>
        </w:rPr>
        <w:t> </w:t>
      </w:r>
      <w:r>
        <w:rPr>
          <w:sz w:val="24"/>
        </w:rPr>
        <w:t>relación</w:t>
      </w:r>
      <w:r>
        <w:rPr>
          <w:spacing w:val="-7"/>
          <w:sz w:val="24"/>
        </w:rPr>
        <w:t> </w:t>
      </w:r>
      <w:r>
        <w:rPr>
          <w:sz w:val="24"/>
        </w:rPr>
        <w:t>a</w:t>
      </w:r>
      <w:r>
        <w:rPr>
          <w:spacing w:val="-6"/>
          <w:sz w:val="24"/>
        </w:rPr>
        <w:t> </w:t>
      </w:r>
      <w:r>
        <w:rPr>
          <w:sz w:val="24"/>
        </w:rPr>
        <w:t>cuerpos</w:t>
      </w:r>
      <w:r>
        <w:rPr>
          <w:spacing w:val="-9"/>
          <w:sz w:val="24"/>
        </w:rPr>
        <w:t> </w:t>
      </w:r>
      <w:r>
        <w:rPr>
          <w:sz w:val="24"/>
        </w:rPr>
        <w:t>académicos</w:t>
      </w:r>
      <w:r>
        <w:rPr>
          <w:spacing w:val="-9"/>
          <w:sz w:val="24"/>
        </w:rPr>
        <w:t> </w:t>
      </w:r>
      <w:r>
        <w:rPr>
          <w:sz w:val="24"/>
        </w:rPr>
        <w:t>contamos</w:t>
      </w:r>
      <w:r>
        <w:rPr>
          <w:spacing w:val="-12"/>
          <w:sz w:val="24"/>
        </w:rPr>
        <w:t> </w:t>
      </w:r>
      <w:r>
        <w:rPr>
          <w:sz w:val="24"/>
        </w:rPr>
        <w:t>con</w:t>
      </w:r>
      <w:r>
        <w:rPr>
          <w:spacing w:val="-8"/>
          <w:sz w:val="24"/>
        </w:rPr>
        <w:t> </w:t>
      </w:r>
      <w:r>
        <w:rPr>
          <w:sz w:val="24"/>
        </w:rPr>
        <w:t>dos</w:t>
      </w:r>
      <w:r>
        <w:rPr>
          <w:spacing w:val="-9"/>
          <w:sz w:val="24"/>
        </w:rPr>
        <w:t> </w:t>
      </w:r>
      <w:r>
        <w:rPr>
          <w:sz w:val="24"/>
        </w:rPr>
        <w:t>cuerpos</w:t>
      </w:r>
      <w:r>
        <w:rPr>
          <w:spacing w:val="-7"/>
          <w:sz w:val="24"/>
        </w:rPr>
        <w:t> </w:t>
      </w:r>
      <w:r>
        <w:rPr>
          <w:sz w:val="24"/>
        </w:rPr>
        <w:t>consolidados</w:t>
      </w:r>
      <w:r>
        <w:rPr>
          <w:spacing w:val="-9"/>
          <w:sz w:val="24"/>
        </w:rPr>
        <w:t> </w:t>
      </w:r>
      <w:r>
        <w:rPr>
          <w:sz w:val="24"/>
        </w:rPr>
        <w:t>y</w:t>
      </w:r>
      <w:r>
        <w:rPr>
          <w:spacing w:val="-9"/>
          <w:sz w:val="24"/>
        </w:rPr>
        <w:t> </w:t>
      </w:r>
      <w:r>
        <w:rPr>
          <w:sz w:val="24"/>
        </w:rPr>
        <w:t>cinco en</w:t>
      </w:r>
      <w:r>
        <w:rPr>
          <w:spacing w:val="-1"/>
          <w:sz w:val="24"/>
        </w:rPr>
        <w:t> </w:t>
      </w:r>
      <w:r>
        <w:rPr>
          <w:sz w:val="24"/>
        </w:rPr>
        <w:t>consolidación.</w:t>
      </w:r>
    </w:p>
    <w:p>
      <w:pPr>
        <w:pStyle w:val="BodyText"/>
        <w:rPr>
          <w:sz w:val="26"/>
        </w:rPr>
      </w:pPr>
    </w:p>
    <w:p>
      <w:pPr>
        <w:pStyle w:val="BodyText"/>
        <w:spacing w:before="2"/>
        <w:rPr>
          <w:sz w:val="21"/>
        </w:rPr>
      </w:pPr>
    </w:p>
    <w:p>
      <w:pPr>
        <w:spacing w:before="0"/>
        <w:ind w:left="464" w:right="0" w:firstLine="0"/>
        <w:jc w:val="left"/>
        <w:rPr>
          <w:b/>
          <w:i/>
          <w:sz w:val="23"/>
        </w:rPr>
      </w:pPr>
      <w:r>
        <w:rPr>
          <w:b/>
          <w:i/>
          <w:sz w:val="23"/>
        </w:rPr>
        <w:t>Mejora continua y aseguramiento de la calidad de las funciones institucionales</w:t>
      </w:r>
    </w:p>
    <w:p>
      <w:pPr>
        <w:pStyle w:val="ListParagraph"/>
        <w:numPr>
          <w:ilvl w:val="0"/>
          <w:numId w:val="2"/>
        </w:numPr>
        <w:tabs>
          <w:tab w:pos="1186" w:val="left" w:leader="none"/>
        </w:tabs>
        <w:spacing w:line="240" w:lineRule="auto" w:before="185" w:after="0"/>
        <w:ind w:left="1185" w:right="0" w:hanging="360"/>
        <w:jc w:val="left"/>
        <w:rPr>
          <w:sz w:val="24"/>
        </w:rPr>
      </w:pPr>
      <w:r>
        <w:rPr>
          <w:sz w:val="24"/>
        </w:rPr>
        <w:t>Durante este periodo</w:t>
      </w:r>
      <w:r>
        <w:rPr>
          <w:spacing w:val="-3"/>
          <w:sz w:val="24"/>
        </w:rPr>
        <w:t> </w:t>
      </w:r>
      <w:r>
        <w:rPr>
          <w:sz w:val="24"/>
        </w:rPr>
        <w:t>logramos:</w:t>
      </w:r>
    </w:p>
    <w:p>
      <w:pPr>
        <w:pStyle w:val="ListParagraph"/>
        <w:numPr>
          <w:ilvl w:val="0"/>
          <w:numId w:val="2"/>
        </w:numPr>
        <w:tabs>
          <w:tab w:pos="1252" w:val="left" w:leader="none"/>
          <w:tab w:pos="1253" w:val="left" w:leader="none"/>
          <w:tab w:pos="5722" w:val="left" w:leader="none"/>
        </w:tabs>
        <w:spacing w:line="240" w:lineRule="auto" w:before="120" w:after="0"/>
        <w:ind w:left="1252" w:right="0" w:hanging="427"/>
        <w:jc w:val="left"/>
        <w:rPr>
          <w:sz w:val="24"/>
        </w:rPr>
      </w:pPr>
      <w:r>
        <w:rPr>
          <w:sz w:val="24"/>
        </w:rPr>
        <w:t>Reacreditación Nacional</w:t>
      </w:r>
      <w:r>
        <w:rPr>
          <w:spacing w:val="-4"/>
          <w:sz w:val="24"/>
        </w:rPr>
        <w:t> </w:t>
      </w:r>
      <w:r>
        <w:rPr>
          <w:sz w:val="24"/>
        </w:rPr>
        <w:t>del</w:t>
      </w:r>
      <w:r>
        <w:rPr>
          <w:spacing w:val="63"/>
          <w:sz w:val="24"/>
        </w:rPr>
        <w:t> </w:t>
      </w:r>
      <w:r>
        <w:rPr>
          <w:sz w:val="24"/>
        </w:rPr>
        <w:t>CA-CNEIP</w:t>
        <w:tab/>
        <w:t>hasta el 03 de octubre del</w:t>
      </w:r>
      <w:r>
        <w:rPr>
          <w:spacing w:val="-6"/>
          <w:sz w:val="24"/>
        </w:rPr>
        <w:t> </w:t>
      </w:r>
      <w:r>
        <w:rPr>
          <w:sz w:val="24"/>
        </w:rPr>
        <w:t>2022</w:t>
      </w:r>
    </w:p>
    <w:p>
      <w:pPr>
        <w:pStyle w:val="ListParagraph"/>
        <w:numPr>
          <w:ilvl w:val="0"/>
          <w:numId w:val="2"/>
        </w:numPr>
        <w:tabs>
          <w:tab w:pos="1186" w:val="left" w:leader="none"/>
        </w:tabs>
        <w:spacing w:line="225" w:lineRule="auto" w:before="133" w:after="0"/>
        <w:ind w:left="1185" w:right="483" w:hanging="360"/>
        <w:jc w:val="both"/>
        <w:rPr>
          <w:sz w:val="24"/>
        </w:rPr>
      </w:pPr>
      <w:r>
        <w:rPr>
          <w:sz w:val="24"/>
        </w:rPr>
        <w:t>Reacreditación internacional por parte de la agencia acreditadora “AcreditAcción” hasta el 16 de mayo de</w:t>
      </w:r>
      <w:r>
        <w:rPr>
          <w:spacing w:val="-1"/>
          <w:sz w:val="24"/>
        </w:rPr>
        <w:t> </w:t>
      </w:r>
      <w:r>
        <w:rPr>
          <w:sz w:val="24"/>
        </w:rPr>
        <w:t>2022.</w:t>
      </w:r>
    </w:p>
    <w:p>
      <w:pPr>
        <w:pStyle w:val="ListParagraph"/>
        <w:numPr>
          <w:ilvl w:val="0"/>
          <w:numId w:val="2"/>
        </w:numPr>
        <w:tabs>
          <w:tab w:pos="1186" w:val="left" w:leader="none"/>
        </w:tabs>
        <w:spacing w:line="225" w:lineRule="auto" w:before="158" w:after="0"/>
        <w:ind w:left="1185" w:right="495" w:hanging="360"/>
        <w:jc w:val="both"/>
        <w:rPr>
          <w:sz w:val="24"/>
        </w:rPr>
      </w:pPr>
      <w:r>
        <w:rPr>
          <w:sz w:val="24"/>
        </w:rPr>
        <w:t>Re-certificación del Sistema de Gestión de Calidad de la Facultad de Psicología para la transición a la Norma ISO</w:t>
      </w:r>
      <w:r>
        <w:rPr>
          <w:spacing w:val="-7"/>
          <w:sz w:val="24"/>
        </w:rPr>
        <w:t> </w:t>
      </w:r>
      <w:r>
        <w:rPr>
          <w:sz w:val="24"/>
        </w:rPr>
        <w:t>9001:2015.</w:t>
      </w:r>
    </w:p>
    <w:p>
      <w:pPr>
        <w:spacing w:after="0" w:line="225" w:lineRule="auto"/>
        <w:jc w:val="both"/>
        <w:rPr>
          <w:sz w:val="24"/>
        </w:rPr>
        <w:sectPr>
          <w:pgSz w:w="11920" w:h="16850"/>
          <w:pgMar w:header="1423" w:footer="1387" w:top="2720" w:bottom="1580" w:left="620" w:right="800"/>
        </w:sectPr>
      </w:pPr>
    </w:p>
    <w:p>
      <w:pPr>
        <w:pStyle w:val="BodyText"/>
        <w:spacing w:before="1"/>
        <w:rPr>
          <w:sz w:val="15"/>
        </w:rPr>
      </w:pPr>
    </w:p>
    <w:p>
      <w:pPr>
        <w:spacing w:before="93"/>
        <w:ind w:left="467" w:right="0" w:firstLine="0"/>
        <w:jc w:val="left"/>
        <w:rPr>
          <w:b/>
          <w:i/>
          <w:sz w:val="23"/>
        </w:rPr>
      </w:pPr>
      <w:r>
        <w:rPr>
          <w:b/>
          <w:i/>
          <w:sz w:val="23"/>
        </w:rPr>
        <w:t>Desarrollo de Licenciatura, de Posgrado y de Investigación.</w:t>
      </w:r>
    </w:p>
    <w:p>
      <w:pPr>
        <w:pStyle w:val="BodyText"/>
        <w:rPr>
          <w:b/>
          <w:i/>
          <w:sz w:val="26"/>
        </w:rPr>
      </w:pPr>
    </w:p>
    <w:p>
      <w:pPr>
        <w:pStyle w:val="ListParagraph"/>
        <w:numPr>
          <w:ilvl w:val="0"/>
          <w:numId w:val="2"/>
        </w:numPr>
        <w:tabs>
          <w:tab w:pos="1186" w:val="left" w:leader="none"/>
        </w:tabs>
        <w:spacing w:line="232" w:lineRule="auto" w:before="170" w:after="0"/>
        <w:ind w:left="1185" w:right="483" w:hanging="360"/>
        <w:jc w:val="both"/>
        <w:rPr>
          <w:sz w:val="24"/>
        </w:rPr>
      </w:pPr>
      <w:r>
        <w:rPr>
          <w:sz w:val="24"/>
        </w:rPr>
        <w:t>En el verano de la investigación participaron 20 alumnos en proyectos de los cuerpos académicos. A su vez se constituyó el grupo de talentos con 50 alumnos en el semestre Enero-Junio y 32 alumnos en el semestre Agosto-Diciembre</w:t>
      </w:r>
      <w:r>
        <w:rPr>
          <w:spacing w:val="-18"/>
          <w:sz w:val="24"/>
        </w:rPr>
        <w:t> </w:t>
      </w:r>
      <w:r>
        <w:rPr>
          <w:sz w:val="24"/>
        </w:rPr>
        <w:t>2017.</w:t>
      </w:r>
    </w:p>
    <w:p>
      <w:pPr>
        <w:pStyle w:val="BodyText"/>
        <w:rPr>
          <w:sz w:val="25"/>
        </w:rPr>
      </w:pPr>
    </w:p>
    <w:p>
      <w:pPr>
        <w:pStyle w:val="ListParagraph"/>
        <w:numPr>
          <w:ilvl w:val="0"/>
          <w:numId w:val="2"/>
        </w:numPr>
        <w:tabs>
          <w:tab w:pos="1186" w:val="left" w:leader="none"/>
        </w:tabs>
        <w:spacing w:line="235" w:lineRule="auto" w:before="0" w:after="0"/>
        <w:ind w:left="1185" w:right="485" w:hanging="360"/>
        <w:jc w:val="both"/>
        <w:rPr>
          <w:sz w:val="24"/>
        </w:rPr>
      </w:pPr>
      <w:r>
        <w:rPr>
          <w:sz w:val="24"/>
        </w:rPr>
        <w:t>Contamos con una maestría de psicología del Deporte que se imparte en colaboración</w:t>
      </w:r>
      <w:r>
        <w:rPr>
          <w:spacing w:val="-7"/>
          <w:sz w:val="24"/>
        </w:rPr>
        <w:t> </w:t>
      </w:r>
      <w:r>
        <w:rPr>
          <w:sz w:val="24"/>
        </w:rPr>
        <w:t>con</w:t>
      </w:r>
      <w:r>
        <w:rPr>
          <w:spacing w:val="-8"/>
          <w:sz w:val="24"/>
        </w:rPr>
        <w:t> </w:t>
      </w:r>
      <w:r>
        <w:rPr>
          <w:sz w:val="24"/>
        </w:rPr>
        <w:t>FOD</w:t>
      </w:r>
      <w:r>
        <w:rPr>
          <w:spacing w:val="-10"/>
          <w:sz w:val="24"/>
        </w:rPr>
        <w:t> </w:t>
      </w:r>
      <w:r>
        <w:rPr>
          <w:sz w:val="24"/>
        </w:rPr>
        <w:t>y</w:t>
      </w:r>
      <w:r>
        <w:rPr>
          <w:spacing w:val="-9"/>
          <w:sz w:val="24"/>
        </w:rPr>
        <w:t> </w:t>
      </w:r>
      <w:r>
        <w:rPr>
          <w:sz w:val="24"/>
        </w:rPr>
        <w:t>que</w:t>
      </w:r>
      <w:r>
        <w:rPr>
          <w:spacing w:val="-6"/>
          <w:sz w:val="24"/>
        </w:rPr>
        <w:t> </w:t>
      </w:r>
      <w:r>
        <w:rPr>
          <w:sz w:val="24"/>
        </w:rPr>
        <w:t>actualmente</w:t>
      </w:r>
      <w:r>
        <w:rPr>
          <w:spacing w:val="-9"/>
          <w:sz w:val="24"/>
        </w:rPr>
        <w:t> </w:t>
      </w:r>
      <w:r>
        <w:rPr>
          <w:sz w:val="24"/>
        </w:rPr>
        <w:t>está</w:t>
      </w:r>
      <w:r>
        <w:rPr>
          <w:spacing w:val="-6"/>
          <w:sz w:val="24"/>
        </w:rPr>
        <w:t> </w:t>
      </w:r>
      <w:r>
        <w:rPr>
          <w:sz w:val="24"/>
        </w:rPr>
        <w:t>dentro</w:t>
      </w:r>
      <w:r>
        <w:rPr>
          <w:spacing w:val="-9"/>
          <w:sz w:val="24"/>
        </w:rPr>
        <w:t> </w:t>
      </w:r>
      <w:r>
        <w:rPr>
          <w:sz w:val="24"/>
        </w:rPr>
        <w:t>del</w:t>
      </w:r>
      <w:r>
        <w:rPr>
          <w:spacing w:val="-7"/>
          <w:sz w:val="24"/>
        </w:rPr>
        <w:t> </w:t>
      </w:r>
      <w:r>
        <w:rPr>
          <w:sz w:val="24"/>
        </w:rPr>
        <w:t>PNPC.</w:t>
      </w:r>
      <w:r>
        <w:rPr>
          <w:spacing w:val="-3"/>
          <w:sz w:val="24"/>
        </w:rPr>
        <w:t> </w:t>
      </w:r>
      <w:r>
        <w:rPr>
          <w:sz w:val="24"/>
        </w:rPr>
        <w:t>Además</w:t>
      </w:r>
      <w:r>
        <w:rPr>
          <w:spacing w:val="-10"/>
          <w:sz w:val="24"/>
        </w:rPr>
        <w:t> </w:t>
      </w:r>
      <w:r>
        <w:rPr>
          <w:sz w:val="24"/>
        </w:rPr>
        <w:t>de</w:t>
      </w:r>
      <w:r>
        <w:rPr>
          <w:spacing w:val="-6"/>
          <w:sz w:val="24"/>
        </w:rPr>
        <w:t> </w:t>
      </w:r>
      <w:r>
        <w:rPr>
          <w:sz w:val="24"/>
        </w:rPr>
        <w:t>contar con la renovación del PNPC de la Maestría en Salud, Cognición y</w:t>
      </w:r>
      <w:r>
        <w:rPr>
          <w:spacing w:val="-17"/>
          <w:sz w:val="24"/>
        </w:rPr>
        <w:t> </w:t>
      </w:r>
      <w:r>
        <w:rPr>
          <w:sz w:val="24"/>
        </w:rPr>
        <w:t>Laboral.</w:t>
      </w:r>
    </w:p>
    <w:p>
      <w:pPr>
        <w:pStyle w:val="BodyText"/>
        <w:rPr>
          <w:sz w:val="26"/>
        </w:rPr>
      </w:pPr>
    </w:p>
    <w:p>
      <w:pPr>
        <w:pStyle w:val="BodyText"/>
        <w:spacing w:before="1"/>
        <w:rPr>
          <w:sz w:val="36"/>
        </w:rPr>
      </w:pPr>
    </w:p>
    <w:p>
      <w:pPr>
        <w:spacing w:before="0"/>
        <w:ind w:left="467" w:right="0" w:firstLine="0"/>
        <w:jc w:val="left"/>
        <w:rPr>
          <w:b/>
          <w:i/>
          <w:sz w:val="23"/>
        </w:rPr>
      </w:pPr>
      <w:r>
        <w:rPr>
          <w:b/>
          <w:i/>
          <w:sz w:val="23"/>
        </w:rPr>
        <w:t>Intercambio, vinculación y cooperación académica con los sectores público, social y </w:t>
      </w:r>
      <w:r>
        <w:rPr>
          <w:b/>
          <w:i/>
          <w:sz w:val="23"/>
        </w:rPr>
        <w:t>productivo.</w:t>
      </w:r>
    </w:p>
    <w:p>
      <w:pPr>
        <w:pStyle w:val="BodyText"/>
        <w:spacing w:before="8"/>
        <w:rPr>
          <w:b/>
          <w:i/>
          <w:sz w:val="38"/>
        </w:rPr>
      </w:pPr>
    </w:p>
    <w:p>
      <w:pPr>
        <w:pStyle w:val="ListParagraph"/>
        <w:numPr>
          <w:ilvl w:val="0"/>
          <w:numId w:val="2"/>
        </w:numPr>
        <w:tabs>
          <w:tab w:pos="1186" w:val="left" w:leader="none"/>
        </w:tabs>
        <w:spacing w:line="240" w:lineRule="auto" w:before="1" w:after="0"/>
        <w:ind w:left="1185" w:right="483" w:hanging="360"/>
        <w:jc w:val="both"/>
        <w:rPr>
          <w:sz w:val="24"/>
        </w:rPr>
      </w:pPr>
      <w:r>
        <w:rPr>
          <w:sz w:val="24"/>
        </w:rPr>
        <w:t>Con</w:t>
      </w:r>
      <w:r>
        <w:rPr>
          <w:spacing w:val="-18"/>
          <w:sz w:val="24"/>
        </w:rPr>
        <w:t> </w:t>
      </w:r>
      <w:r>
        <w:rPr>
          <w:sz w:val="24"/>
        </w:rPr>
        <w:t>base</w:t>
      </w:r>
      <w:r>
        <w:rPr>
          <w:spacing w:val="-18"/>
          <w:sz w:val="24"/>
        </w:rPr>
        <w:t> </w:t>
      </w:r>
      <w:r>
        <w:rPr>
          <w:sz w:val="24"/>
        </w:rPr>
        <w:t>a</w:t>
      </w:r>
      <w:r>
        <w:rPr>
          <w:spacing w:val="-17"/>
          <w:sz w:val="24"/>
        </w:rPr>
        <w:t> </w:t>
      </w:r>
      <w:r>
        <w:rPr>
          <w:sz w:val="24"/>
        </w:rPr>
        <w:t>los</w:t>
      </w:r>
      <w:r>
        <w:rPr>
          <w:spacing w:val="-18"/>
          <w:sz w:val="24"/>
        </w:rPr>
        <w:t> </w:t>
      </w:r>
      <w:r>
        <w:rPr>
          <w:sz w:val="24"/>
        </w:rPr>
        <w:t>convenios</w:t>
      </w:r>
      <w:r>
        <w:rPr>
          <w:spacing w:val="-16"/>
          <w:sz w:val="24"/>
        </w:rPr>
        <w:t> </w:t>
      </w:r>
      <w:r>
        <w:rPr>
          <w:sz w:val="24"/>
        </w:rPr>
        <w:t>de</w:t>
      </w:r>
      <w:r>
        <w:rPr>
          <w:spacing w:val="-17"/>
          <w:sz w:val="24"/>
        </w:rPr>
        <w:t> </w:t>
      </w:r>
      <w:r>
        <w:rPr>
          <w:sz w:val="24"/>
        </w:rPr>
        <w:t>colaboración</w:t>
      </w:r>
      <w:r>
        <w:rPr>
          <w:spacing w:val="-18"/>
          <w:sz w:val="24"/>
        </w:rPr>
        <w:t> </w:t>
      </w:r>
      <w:r>
        <w:rPr>
          <w:sz w:val="24"/>
        </w:rPr>
        <w:t>y</w:t>
      </w:r>
      <w:r>
        <w:rPr>
          <w:spacing w:val="-21"/>
          <w:sz w:val="24"/>
        </w:rPr>
        <w:t> </w:t>
      </w:r>
      <w:r>
        <w:rPr>
          <w:sz w:val="24"/>
        </w:rPr>
        <w:t>movilidad</w:t>
      </w:r>
      <w:r>
        <w:rPr>
          <w:spacing w:val="-15"/>
          <w:sz w:val="24"/>
        </w:rPr>
        <w:t> </w:t>
      </w:r>
      <w:r>
        <w:rPr>
          <w:sz w:val="24"/>
        </w:rPr>
        <w:t>que</w:t>
      </w:r>
      <w:r>
        <w:rPr>
          <w:spacing w:val="-16"/>
          <w:sz w:val="24"/>
        </w:rPr>
        <w:t> </w:t>
      </w:r>
      <w:r>
        <w:rPr>
          <w:sz w:val="24"/>
        </w:rPr>
        <w:t>la</w:t>
      </w:r>
      <w:r>
        <w:rPr>
          <w:spacing w:val="-18"/>
          <w:sz w:val="24"/>
        </w:rPr>
        <w:t> </w:t>
      </w:r>
      <w:r>
        <w:rPr>
          <w:sz w:val="24"/>
        </w:rPr>
        <w:t>facultad</w:t>
      </w:r>
      <w:r>
        <w:rPr>
          <w:spacing w:val="-19"/>
          <w:sz w:val="24"/>
        </w:rPr>
        <w:t> </w:t>
      </w:r>
      <w:r>
        <w:rPr>
          <w:sz w:val="24"/>
        </w:rPr>
        <w:t>ha</w:t>
      </w:r>
      <w:r>
        <w:rPr>
          <w:spacing w:val="-18"/>
          <w:sz w:val="24"/>
        </w:rPr>
        <w:t> </w:t>
      </w:r>
      <w:r>
        <w:rPr>
          <w:sz w:val="24"/>
        </w:rPr>
        <w:t>establecido con universidades nacionales e internacionales, este período hemos recibido 31 alumnos</w:t>
      </w:r>
      <w:r>
        <w:rPr>
          <w:spacing w:val="-18"/>
          <w:sz w:val="24"/>
        </w:rPr>
        <w:t> </w:t>
      </w:r>
      <w:r>
        <w:rPr>
          <w:sz w:val="24"/>
        </w:rPr>
        <w:t>(36</w:t>
      </w:r>
      <w:r>
        <w:rPr>
          <w:spacing w:val="-18"/>
          <w:sz w:val="24"/>
        </w:rPr>
        <w:t> </w:t>
      </w:r>
      <w:r>
        <w:rPr>
          <w:sz w:val="24"/>
        </w:rPr>
        <w:t>internacionales</w:t>
      </w:r>
      <w:r>
        <w:rPr>
          <w:spacing w:val="-17"/>
          <w:sz w:val="24"/>
        </w:rPr>
        <w:t> </w:t>
      </w:r>
      <w:r>
        <w:rPr>
          <w:sz w:val="24"/>
        </w:rPr>
        <w:t>y</w:t>
      </w:r>
      <w:r>
        <w:rPr>
          <w:spacing w:val="-20"/>
          <w:sz w:val="24"/>
        </w:rPr>
        <w:t> </w:t>
      </w:r>
      <w:r>
        <w:rPr>
          <w:sz w:val="24"/>
        </w:rPr>
        <w:t>41</w:t>
      </w:r>
      <w:r>
        <w:rPr>
          <w:spacing w:val="-14"/>
          <w:sz w:val="24"/>
        </w:rPr>
        <w:t> </w:t>
      </w:r>
      <w:r>
        <w:rPr>
          <w:sz w:val="24"/>
        </w:rPr>
        <w:t>nacionales)</w:t>
      </w:r>
      <w:r>
        <w:rPr>
          <w:spacing w:val="-18"/>
          <w:sz w:val="24"/>
        </w:rPr>
        <w:t> </w:t>
      </w:r>
      <w:r>
        <w:rPr>
          <w:sz w:val="24"/>
        </w:rPr>
        <w:t>y</w:t>
      </w:r>
      <w:r>
        <w:rPr>
          <w:spacing w:val="-20"/>
          <w:sz w:val="24"/>
        </w:rPr>
        <w:t> </w:t>
      </w:r>
      <w:r>
        <w:rPr>
          <w:sz w:val="24"/>
        </w:rPr>
        <w:t>63</w:t>
      </w:r>
      <w:r>
        <w:rPr>
          <w:spacing w:val="-17"/>
          <w:sz w:val="24"/>
        </w:rPr>
        <w:t> </w:t>
      </w:r>
      <w:r>
        <w:rPr>
          <w:sz w:val="24"/>
        </w:rPr>
        <w:t>alumnos</w:t>
      </w:r>
      <w:r>
        <w:rPr>
          <w:spacing w:val="-18"/>
          <w:sz w:val="24"/>
        </w:rPr>
        <w:t> </w:t>
      </w:r>
      <w:r>
        <w:rPr>
          <w:sz w:val="24"/>
        </w:rPr>
        <w:t>de</w:t>
      </w:r>
      <w:r>
        <w:rPr>
          <w:spacing w:val="-17"/>
          <w:sz w:val="24"/>
        </w:rPr>
        <w:t> </w:t>
      </w:r>
      <w:r>
        <w:rPr>
          <w:sz w:val="24"/>
        </w:rPr>
        <w:t>la</w:t>
      </w:r>
      <w:r>
        <w:rPr>
          <w:spacing w:val="-17"/>
          <w:sz w:val="24"/>
        </w:rPr>
        <w:t> </w:t>
      </w:r>
      <w:r>
        <w:rPr>
          <w:sz w:val="24"/>
        </w:rPr>
        <w:t>Facultad</w:t>
      </w:r>
      <w:r>
        <w:rPr>
          <w:spacing w:val="-17"/>
          <w:sz w:val="24"/>
        </w:rPr>
        <w:t> </w:t>
      </w:r>
      <w:r>
        <w:rPr>
          <w:sz w:val="24"/>
        </w:rPr>
        <w:t>realizaron movilidad internacional. En posgrado 4 alumnos realizaron estancias internacionales.</w:t>
      </w:r>
    </w:p>
    <w:p>
      <w:pPr>
        <w:pStyle w:val="BodyText"/>
        <w:spacing w:before="7"/>
      </w:pPr>
    </w:p>
    <w:p>
      <w:pPr>
        <w:pStyle w:val="ListParagraph"/>
        <w:numPr>
          <w:ilvl w:val="0"/>
          <w:numId w:val="2"/>
        </w:numPr>
        <w:tabs>
          <w:tab w:pos="1186" w:val="left" w:leader="none"/>
        </w:tabs>
        <w:spacing w:line="237" w:lineRule="auto" w:before="0" w:after="0"/>
        <w:ind w:left="1185" w:right="489" w:hanging="360"/>
        <w:jc w:val="both"/>
        <w:rPr>
          <w:sz w:val="24"/>
        </w:rPr>
      </w:pPr>
      <w:r>
        <w:rPr>
          <w:sz w:val="24"/>
        </w:rPr>
        <w:t>El centro de vinculación esta por firmar un contrato con la Dirección de Prevención del Delito y Participación Ciudadana el cual impactara a 7,000 personas y la comunidad del cerro de la campana con un macro mural. Además de realizar acciones</w:t>
      </w:r>
      <w:r>
        <w:rPr>
          <w:spacing w:val="-9"/>
          <w:sz w:val="24"/>
        </w:rPr>
        <w:t> </w:t>
      </w:r>
      <w:r>
        <w:rPr>
          <w:sz w:val="24"/>
        </w:rPr>
        <w:t>alusivas</w:t>
      </w:r>
      <w:r>
        <w:rPr>
          <w:spacing w:val="-6"/>
          <w:sz w:val="24"/>
        </w:rPr>
        <w:t> </w:t>
      </w:r>
      <w:r>
        <w:rPr>
          <w:sz w:val="24"/>
        </w:rPr>
        <w:t>a</w:t>
      </w:r>
      <w:r>
        <w:rPr>
          <w:spacing w:val="-5"/>
          <w:sz w:val="24"/>
        </w:rPr>
        <w:t> </w:t>
      </w:r>
      <w:r>
        <w:rPr>
          <w:sz w:val="24"/>
        </w:rPr>
        <w:t>la</w:t>
      </w:r>
      <w:r>
        <w:rPr>
          <w:spacing w:val="-8"/>
          <w:sz w:val="24"/>
        </w:rPr>
        <w:t> </w:t>
      </w:r>
      <w:r>
        <w:rPr>
          <w:sz w:val="24"/>
        </w:rPr>
        <w:t>creación</w:t>
      </w:r>
      <w:r>
        <w:rPr>
          <w:spacing w:val="-5"/>
          <w:sz w:val="24"/>
        </w:rPr>
        <w:t> </w:t>
      </w:r>
      <w:r>
        <w:rPr>
          <w:sz w:val="24"/>
        </w:rPr>
        <w:t>de</w:t>
      </w:r>
      <w:r>
        <w:rPr>
          <w:spacing w:val="-6"/>
          <w:sz w:val="24"/>
        </w:rPr>
        <w:t> </w:t>
      </w:r>
      <w:r>
        <w:rPr>
          <w:sz w:val="24"/>
        </w:rPr>
        <w:t>comités</w:t>
      </w:r>
      <w:r>
        <w:rPr>
          <w:spacing w:val="-8"/>
          <w:sz w:val="24"/>
        </w:rPr>
        <w:t> </w:t>
      </w:r>
      <w:r>
        <w:rPr>
          <w:sz w:val="24"/>
        </w:rPr>
        <w:t>de</w:t>
      </w:r>
      <w:r>
        <w:rPr>
          <w:spacing w:val="-7"/>
          <w:sz w:val="24"/>
        </w:rPr>
        <w:t> </w:t>
      </w:r>
      <w:r>
        <w:rPr>
          <w:sz w:val="24"/>
        </w:rPr>
        <w:t>acoso</w:t>
      </w:r>
      <w:r>
        <w:rPr>
          <w:spacing w:val="-7"/>
          <w:sz w:val="24"/>
        </w:rPr>
        <w:t> </w:t>
      </w:r>
      <w:r>
        <w:rPr>
          <w:sz w:val="24"/>
        </w:rPr>
        <w:t>escolar.</w:t>
      </w:r>
      <w:r>
        <w:rPr>
          <w:spacing w:val="-8"/>
          <w:sz w:val="24"/>
        </w:rPr>
        <w:t> </w:t>
      </w:r>
      <w:r>
        <w:rPr>
          <w:sz w:val="24"/>
        </w:rPr>
        <w:t>Se</w:t>
      </w:r>
      <w:r>
        <w:rPr>
          <w:spacing w:val="-5"/>
          <w:sz w:val="24"/>
        </w:rPr>
        <w:t> </w:t>
      </w:r>
      <w:r>
        <w:rPr>
          <w:sz w:val="24"/>
        </w:rPr>
        <w:t>realizó</w:t>
      </w:r>
      <w:r>
        <w:rPr>
          <w:spacing w:val="-3"/>
          <w:sz w:val="24"/>
        </w:rPr>
        <w:t> </w:t>
      </w:r>
      <w:r>
        <w:rPr>
          <w:sz w:val="24"/>
        </w:rPr>
        <w:t>vinculación con 15 empresas dando un impacto a 18, 105</w:t>
      </w:r>
      <w:r>
        <w:rPr>
          <w:spacing w:val="-11"/>
          <w:sz w:val="24"/>
        </w:rPr>
        <w:t> </w:t>
      </w:r>
      <w:r>
        <w:rPr>
          <w:sz w:val="24"/>
        </w:rPr>
        <w:t>personas.</w:t>
      </w:r>
    </w:p>
    <w:p>
      <w:pPr>
        <w:pStyle w:val="BodyText"/>
        <w:spacing w:before="2"/>
        <w:rPr>
          <w:sz w:val="37"/>
        </w:rPr>
      </w:pPr>
    </w:p>
    <w:p>
      <w:pPr>
        <w:pStyle w:val="ListParagraph"/>
        <w:numPr>
          <w:ilvl w:val="0"/>
          <w:numId w:val="2"/>
        </w:numPr>
        <w:tabs>
          <w:tab w:pos="1186" w:val="left" w:leader="none"/>
        </w:tabs>
        <w:spacing w:line="225" w:lineRule="auto" w:before="1" w:after="0"/>
        <w:ind w:left="1185" w:right="485" w:hanging="360"/>
        <w:jc w:val="both"/>
        <w:rPr>
          <w:sz w:val="24"/>
        </w:rPr>
      </w:pPr>
      <w:r>
        <w:rPr>
          <w:sz w:val="24"/>
        </w:rPr>
        <w:t>Contamos con una amplia vinculación con instituciones que ofrecen servicios psicológicos, respaldada por 71 convenios de prácticas vigentes y 25 en</w:t>
      </w:r>
      <w:r>
        <w:rPr>
          <w:spacing w:val="-16"/>
          <w:sz w:val="24"/>
        </w:rPr>
        <w:t> </w:t>
      </w:r>
      <w:r>
        <w:rPr>
          <w:sz w:val="24"/>
        </w:rPr>
        <w:t>proceso.</w:t>
      </w:r>
    </w:p>
    <w:p>
      <w:pPr>
        <w:pStyle w:val="BodyText"/>
        <w:rPr>
          <w:sz w:val="26"/>
        </w:rPr>
      </w:pPr>
    </w:p>
    <w:p>
      <w:pPr>
        <w:pStyle w:val="BodyText"/>
        <w:spacing w:before="7"/>
        <w:rPr>
          <w:sz w:val="37"/>
        </w:rPr>
      </w:pPr>
    </w:p>
    <w:p>
      <w:pPr>
        <w:spacing w:before="0"/>
        <w:ind w:left="464" w:right="0" w:firstLine="0"/>
        <w:jc w:val="left"/>
        <w:rPr>
          <w:b/>
          <w:i/>
          <w:sz w:val="23"/>
        </w:rPr>
      </w:pPr>
      <w:r>
        <w:rPr>
          <w:b/>
          <w:i/>
          <w:sz w:val="23"/>
        </w:rPr>
        <w:t>Gestión socialmente responsable de la infraestructura y el equipamiento.</w:t>
      </w:r>
    </w:p>
    <w:p>
      <w:pPr>
        <w:pStyle w:val="BodyText"/>
        <w:rPr>
          <w:b/>
          <w:i/>
          <w:sz w:val="26"/>
        </w:rPr>
      </w:pPr>
    </w:p>
    <w:p>
      <w:pPr>
        <w:pStyle w:val="ListParagraph"/>
        <w:numPr>
          <w:ilvl w:val="0"/>
          <w:numId w:val="2"/>
        </w:numPr>
        <w:tabs>
          <w:tab w:pos="1186" w:val="left" w:leader="none"/>
        </w:tabs>
        <w:spacing w:line="235" w:lineRule="auto" w:before="164" w:after="0"/>
        <w:ind w:left="1185" w:right="492" w:hanging="360"/>
        <w:jc w:val="both"/>
        <w:rPr>
          <w:sz w:val="24"/>
        </w:rPr>
      </w:pPr>
      <w:r>
        <w:rPr>
          <w:sz w:val="24"/>
        </w:rPr>
        <w:t>Demolición y cambio de mesas de trabajo ubicadas en los jardines alrededor del edificio administrativo, acondicionadas con energía eléctrica y sobrilla en base a membrana, colocación de luminarias, y demolición y reconstrucción de 21 bancas en los diferentes pasillos de la facultad con un valor de</w:t>
      </w:r>
      <w:r>
        <w:rPr>
          <w:spacing w:val="-14"/>
          <w:sz w:val="24"/>
        </w:rPr>
        <w:t> </w:t>
      </w:r>
      <w:r>
        <w:rPr>
          <w:sz w:val="24"/>
        </w:rPr>
        <w:t>$685,325.10.</w:t>
      </w:r>
    </w:p>
    <w:p>
      <w:pPr>
        <w:pStyle w:val="BodyText"/>
        <w:spacing w:before="8"/>
      </w:pPr>
    </w:p>
    <w:p>
      <w:pPr>
        <w:pStyle w:val="ListParagraph"/>
        <w:numPr>
          <w:ilvl w:val="0"/>
          <w:numId w:val="2"/>
        </w:numPr>
        <w:tabs>
          <w:tab w:pos="1186" w:val="left" w:leader="none"/>
        </w:tabs>
        <w:spacing w:line="240" w:lineRule="auto" w:before="0" w:after="0"/>
        <w:ind w:left="1185" w:right="0" w:hanging="360"/>
        <w:jc w:val="left"/>
        <w:rPr>
          <w:sz w:val="24"/>
        </w:rPr>
      </w:pPr>
      <w:r>
        <w:rPr>
          <w:sz w:val="24"/>
        </w:rPr>
        <w:t>Cambio de 1,400 mesa-bancos de las 28 aulas de</w:t>
      </w:r>
      <w:r>
        <w:rPr>
          <w:spacing w:val="-12"/>
          <w:sz w:val="24"/>
        </w:rPr>
        <w:t> </w:t>
      </w:r>
      <w:r>
        <w:rPr>
          <w:sz w:val="24"/>
        </w:rPr>
        <w:t>licenciatura.</w:t>
      </w:r>
    </w:p>
    <w:p>
      <w:pPr>
        <w:spacing w:after="0" w:line="240" w:lineRule="auto"/>
        <w:jc w:val="left"/>
        <w:rPr>
          <w:sz w:val="24"/>
        </w:rPr>
        <w:sectPr>
          <w:pgSz w:w="11920" w:h="16850"/>
          <w:pgMar w:header="1423" w:footer="1387" w:top="2720" w:bottom="1580" w:left="620" w:right="800"/>
        </w:sectPr>
      </w:pPr>
    </w:p>
    <w:p>
      <w:pPr>
        <w:pStyle w:val="BodyText"/>
        <w:spacing w:before="4"/>
        <w:rPr>
          <w:sz w:val="15"/>
        </w:rPr>
      </w:pPr>
    </w:p>
    <w:p>
      <w:pPr>
        <w:pStyle w:val="ListParagraph"/>
        <w:numPr>
          <w:ilvl w:val="0"/>
          <w:numId w:val="2"/>
        </w:numPr>
        <w:tabs>
          <w:tab w:pos="1186" w:val="left" w:leader="none"/>
        </w:tabs>
        <w:spacing w:line="225" w:lineRule="auto" w:before="105" w:after="0"/>
        <w:ind w:left="1185" w:right="493" w:hanging="360"/>
        <w:jc w:val="both"/>
        <w:rPr>
          <w:sz w:val="24"/>
        </w:rPr>
      </w:pPr>
      <w:r>
        <w:rPr>
          <w:sz w:val="24"/>
        </w:rPr>
        <w:t>Impermeabilización de correspondientes a los edificios de Equidad y Género, USP y Posgrado con un valor de $</w:t>
      </w:r>
      <w:r>
        <w:rPr>
          <w:spacing w:val="-8"/>
          <w:sz w:val="24"/>
        </w:rPr>
        <w:t> </w:t>
      </w:r>
      <w:r>
        <w:rPr>
          <w:sz w:val="24"/>
        </w:rPr>
        <w:t>854,966.00.</w:t>
      </w:r>
    </w:p>
    <w:p>
      <w:pPr>
        <w:pStyle w:val="BodyText"/>
        <w:spacing w:before="4"/>
      </w:pPr>
    </w:p>
    <w:p>
      <w:pPr>
        <w:pStyle w:val="ListParagraph"/>
        <w:numPr>
          <w:ilvl w:val="0"/>
          <w:numId w:val="2"/>
        </w:numPr>
        <w:tabs>
          <w:tab w:pos="1186" w:val="left" w:leader="none"/>
        </w:tabs>
        <w:spacing w:line="240" w:lineRule="auto" w:before="0" w:after="0"/>
        <w:ind w:left="1185" w:right="0" w:hanging="360"/>
        <w:jc w:val="left"/>
        <w:rPr>
          <w:sz w:val="24"/>
        </w:rPr>
      </w:pPr>
      <w:r>
        <w:rPr>
          <w:sz w:val="24"/>
        </w:rPr>
        <w:t>Rehabilitaciones áreas verdes con una proyección presupuestal de $1,</w:t>
      </w:r>
      <w:r>
        <w:rPr>
          <w:spacing w:val="-21"/>
          <w:sz w:val="24"/>
        </w:rPr>
        <w:t> </w:t>
      </w:r>
      <w:r>
        <w:rPr>
          <w:sz w:val="24"/>
        </w:rPr>
        <w:t>200,000.</w:t>
      </w:r>
    </w:p>
    <w:p>
      <w:pPr>
        <w:pStyle w:val="BodyText"/>
        <w:spacing w:before="5"/>
        <w:rPr>
          <w:sz w:val="23"/>
        </w:rPr>
      </w:pPr>
    </w:p>
    <w:p>
      <w:pPr>
        <w:pStyle w:val="ListParagraph"/>
        <w:numPr>
          <w:ilvl w:val="0"/>
          <w:numId w:val="2"/>
        </w:numPr>
        <w:tabs>
          <w:tab w:pos="1186" w:val="left" w:leader="none"/>
        </w:tabs>
        <w:spacing w:line="225" w:lineRule="auto" w:before="0" w:after="0"/>
        <w:ind w:left="1185" w:right="491" w:hanging="360"/>
        <w:jc w:val="both"/>
        <w:rPr>
          <w:sz w:val="24"/>
        </w:rPr>
      </w:pPr>
      <w:r>
        <w:rPr>
          <w:sz w:val="24"/>
        </w:rPr>
        <w:t>Re</w:t>
      </w:r>
      <w:r>
        <w:rPr>
          <w:spacing w:val="-13"/>
          <w:sz w:val="24"/>
        </w:rPr>
        <w:t> </w:t>
      </w:r>
      <w:r>
        <w:rPr>
          <w:sz w:val="24"/>
        </w:rPr>
        <w:t>ordenamiento</w:t>
      </w:r>
      <w:r>
        <w:rPr>
          <w:spacing w:val="-15"/>
          <w:sz w:val="24"/>
        </w:rPr>
        <w:t> </w:t>
      </w:r>
      <w:r>
        <w:rPr>
          <w:sz w:val="24"/>
        </w:rPr>
        <w:t>del</w:t>
      </w:r>
      <w:r>
        <w:rPr>
          <w:spacing w:val="-14"/>
          <w:sz w:val="24"/>
        </w:rPr>
        <w:t> </w:t>
      </w:r>
      <w:r>
        <w:rPr>
          <w:sz w:val="24"/>
        </w:rPr>
        <w:t>sistema</w:t>
      </w:r>
      <w:r>
        <w:rPr>
          <w:spacing w:val="-13"/>
          <w:sz w:val="24"/>
        </w:rPr>
        <w:t> </w:t>
      </w:r>
      <w:r>
        <w:rPr>
          <w:sz w:val="24"/>
        </w:rPr>
        <w:t>de</w:t>
      </w:r>
      <w:r>
        <w:rPr>
          <w:spacing w:val="-16"/>
          <w:sz w:val="24"/>
        </w:rPr>
        <w:t> </w:t>
      </w:r>
      <w:r>
        <w:rPr>
          <w:sz w:val="24"/>
        </w:rPr>
        <w:t>flujo</w:t>
      </w:r>
      <w:r>
        <w:rPr>
          <w:spacing w:val="-13"/>
          <w:sz w:val="24"/>
        </w:rPr>
        <w:t> </w:t>
      </w:r>
      <w:r>
        <w:rPr>
          <w:sz w:val="24"/>
        </w:rPr>
        <w:t>y</w:t>
      </w:r>
      <w:r>
        <w:rPr>
          <w:spacing w:val="37"/>
          <w:sz w:val="24"/>
        </w:rPr>
        <w:t> </w:t>
      </w:r>
      <w:r>
        <w:rPr>
          <w:sz w:val="24"/>
        </w:rPr>
        <w:t>orientación</w:t>
      </w:r>
      <w:r>
        <w:rPr>
          <w:spacing w:val="-15"/>
          <w:sz w:val="24"/>
        </w:rPr>
        <w:t> </w:t>
      </w:r>
      <w:r>
        <w:rPr>
          <w:sz w:val="24"/>
        </w:rPr>
        <w:t>de</w:t>
      </w:r>
      <w:r>
        <w:rPr>
          <w:spacing w:val="-16"/>
          <w:sz w:val="24"/>
        </w:rPr>
        <w:t> </w:t>
      </w:r>
      <w:r>
        <w:rPr>
          <w:sz w:val="24"/>
        </w:rPr>
        <w:t>electricidad</w:t>
      </w:r>
      <w:r>
        <w:rPr>
          <w:spacing w:val="-13"/>
          <w:sz w:val="24"/>
        </w:rPr>
        <w:t> </w:t>
      </w:r>
      <w:r>
        <w:rPr>
          <w:sz w:val="24"/>
        </w:rPr>
        <w:t>a</w:t>
      </w:r>
      <w:r>
        <w:rPr>
          <w:spacing w:val="-17"/>
          <w:sz w:val="24"/>
        </w:rPr>
        <w:t> </w:t>
      </w:r>
      <w:r>
        <w:rPr>
          <w:sz w:val="24"/>
        </w:rPr>
        <w:t>tomas</w:t>
      </w:r>
      <w:r>
        <w:rPr>
          <w:spacing w:val="-14"/>
          <w:sz w:val="24"/>
        </w:rPr>
        <w:t> </w:t>
      </w:r>
      <w:r>
        <w:rPr>
          <w:sz w:val="24"/>
        </w:rPr>
        <w:t>de</w:t>
      </w:r>
      <w:r>
        <w:rPr>
          <w:spacing w:val="-13"/>
          <w:sz w:val="24"/>
        </w:rPr>
        <w:t> </w:t>
      </w:r>
      <w:r>
        <w:rPr>
          <w:sz w:val="24"/>
        </w:rPr>
        <w:t>carga definida. Todo ello con un costo de</w:t>
      </w:r>
      <w:r>
        <w:rPr>
          <w:spacing w:val="56"/>
          <w:sz w:val="24"/>
        </w:rPr>
        <w:t> </w:t>
      </w:r>
      <w:r>
        <w:rPr>
          <w:sz w:val="24"/>
        </w:rPr>
        <w:t>$400,000.</w:t>
      </w:r>
    </w:p>
    <w:p>
      <w:pPr>
        <w:pStyle w:val="BodyText"/>
        <w:spacing w:before="6"/>
        <w:rPr>
          <w:sz w:val="25"/>
        </w:rPr>
      </w:pPr>
    </w:p>
    <w:p>
      <w:pPr>
        <w:pStyle w:val="ListParagraph"/>
        <w:numPr>
          <w:ilvl w:val="0"/>
          <w:numId w:val="2"/>
        </w:numPr>
        <w:tabs>
          <w:tab w:pos="1186" w:val="left" w:leader="none"/>
        </w:tabs>
        <w:spacing w:line="225" w:lineRule="auto" w:before="0" w:after="0"/>
        <w:ind w:left="1185" w:right="487" w:hanging="360"/>
        <w:jc w:val="both"/>
        <w:rPr>
          <w:sz w:val="24"/>
        </w:rPr>
      </w:pPr>
      <w:r>
        <w:rPr>
          <w:sz w:val="24"/>
        </w:rPr>
        <w:t>Instalación de equipo de cómputo para cada salón proyectando una inversión de $ 250,000.</w:t>
      </w:r>
    </w:p>
    <w:p>
      <w:pPr>
        <w:pStyle w:val="BodyText"/>
        <w:spacing w:before="1"/>
        <w:rPr>
          <w:sz w:val="21"/>
        </w:rPr>
      </w:pPr>
    </w:p>
    <w:p>
      <w:pPr>
        <w:pStyle w:val="BodyText"/>
        <w:spacing w:line="244" w:lineRule="auto"/>
        <w:ind w:left="464" w:right="478"/>
        <w:jc w:val="both"/>
      </w:pPr>
      <w:r>
        <w:rPr/>
        <w:t>A través del Programa de Fortalecimiento de la Calidad en Instituciones Educativas 2016- 2017 (PROFOCIE) obtuvimos $1, 379,455.00 pesos, siendo una cantidad mayor al apoyo federal obtenido el año anterior, este recurso nos brinda apoyo para movilidad de profesores y alumnos, lo que nos ha impulsado a incrementar los recursos provenientes de vinculación y venta de servicios al exterior para compensar en parte ésta disminución de recursos.</w:t>
      </w:r>
    </w:p>
    <w:p>
      <w:pPr>
        <w:pStyle w:val="BodyText"/>
        <w:spacing w:before="7"/>
        <w:rPr>
          <w:sz w:val="23"/>
        </w:rPr>
      </w:pPr>
    </w:p>
    <w:p>
      <w:pPr>
        <w:spacing w:before="0"/>
        <w:ind w:left="467" w:right="0" w:firstLine="0"/>
        <w:jc w:val="left"/>
        <w:rPr>
          <w:b/>
          <w:i/>
          <w:sz w:val="23"/>
        </w:rPr>
      </w:pPr>
      <w:r>
        <w:rPr>
          <w:b/>
          <w:i/>
          <w:sz w:val="23"/>
        </w:rPr>
        <w:t>Procuración de fondos y desarrollo económico.</w:t>
      </w:r>
    </w:p>
    <w:p>
      <w:pPr>
        <w:pStyle w:val="BodyText"/>
        <w:rPr>
          <w:b/>
          <w:i/>
          <w:sz w:val="26"/>
        </w:rPr>
      </w:pPr>
    </w:p>
    <w:p>
      <w:pPr>
        <w:pStyle w:val="ListParagraph"/>
        <w:numPr>
          <w:ilvl w:val="0"/>
          <w:numId w:val="2"/>
        </w:numPr>
        <w:tabs>
          <w:tab w:pos="1188" w:val="left" w:leader="none"/>
        </w:tabs>
        <w:spacing w:line="235" w:lineRule="auto" w:before="164" w:after="0"/>
        <w:ind w:left="1187" w:right="491" w:hanging="360"/>
        <w:jc w:val="both"/>
        <w:rPr>
          <w:sz w:val="24"/>
        </w:rPr>
      </w:pPr>
      <w:r>
        <w:rPr>
          <w:sz w:val="24"/>
        </w:rPr>
        <w:t>La Facultad genera recursos por cuotas de inscripción, educación continua, psicometría, consultas de la Unidad de Servicios Psicológicos y por actividades de planeación, investigación y</w:t>
      </w:r>
      <w:r>
        <w:rPr>
          <w:spacing w:val="-4"/>
          <w:sz w:val="24"/>
        </w:rPr>
        <w:t> </w:t>
      </w:r>
      <w:r>
        <w:rPr>
          <w:sz w:val="24"/>
        </w:rPr>
        <w:t>vinculación.</w:t>
      </w:r>
    </w:p>
    <w:p>
      <w:pPr>
        <w:pStyle w:val="BodyText"/>
        <w:rPr>
          <w:sz w:val="25"/>
        </w:rPr>
      </w:pPr>
    </w:p>
    <w:p>
      <w:pPr>
        <w:pStyle w:val="ListParagraph"/>
        <w:numPr>
          <w:ilvl w:val="0"/>
          <w:numId w:val="2"/>
        </w:numPr>
        <w:tabs>
          <w:tab w:pos="1188" w:val="left" w:leader="none"/>
        </w:tabs>
        <w:spacing w:line="235" w:lineRule="auto" w:before="0" w:after="0"/>
        <w:ind w:left="1187" w:right="484" w:hanging="360"/>
        <w:jc w:val="both"/>
        <w:rPr>
          <w:sz w:val="24"/>
        </w:rPr>
      </w:pPr>
      <w:r>
        <w:rPr>
          <w:sz w:val="24"/>
        </w:rPr>
        <w:t>Este año tenemos 55 profesores dentro del programa de estímulos a la calidad docente, en total reciben un apoyo de $4,554,977.28 pesos al año, lo anterior demuestra nuestro compromiso y gestión para mejorar la calidad de vida de los profesores.</w:t>
      </w:r>
    </w:p>
    <w:p>
      <w:pPr>
        <w:pStyle w:val="BodyText"/>
        <w:spacing w:before="11"/>
        <w:rPr>
          <w:sz w:val="38"/>
        </w:rPr>
      </w:pPr>
    </w:p>
    <w:p>
      <w:pPr>
        <w:spacing w:before="0"/>
        <w:ind w:left="467" w:right="0" w:firstLine="0"/>
        <w:jc w:val="left"/>
        <w:rPr>
          <w:b/>
          <w:i/>
          <w:sz w:val="23"/>
        </w:rPr>
      </w:pPr>
      <w:r>
        <w:rPr>
          <w:b/>
          <w:i/>
          <w:sz w:val="23"/>
        </w:rPr>
        <w:t>Internacionalización.</w:t>
      </w:r>
    </w:p>
    <w:p>
      <w:pPr>
        <w:pStyle w:val="BodyText"/>
        <w:spacing w:before="2"/>
        <w:rPr>
          <w:b/>
          <w:i/>
          <w:sz w:val="38"/>
        </w:rPr>
      </w:pPr>
    </w:p>
    <w:p>
      <w:pPr>
        <w:pStyle w:val="ListParagraph"/>
        <w:numPr>
          <w:ilvl w:val="0"/>
          <w:numId w:val="2"/>
        </w:numPr>
        <w:tabs>
          <w:tab w:pos="1188" w:val="left" w:leader="none"/>
        </w:tabs>
        <w:spacing w:line="237" w:lineRule="auto" w:before="0" w:after="0"/>
        <w:ind w:left="1187" w:right="483" w:hanging="360"/>
        <w:jc w:val="both"/>
        <w:rPr>
          <w:sz w:val="24"/>
        </w:rPr>
      </w:pPr>
      <w:r>
        <w:rPr>
          <w:sz w:val="24"/>
        </w:rPr>
        <w:t>Cinco investigadores de universidades extranjeras (Reino Unido, Países bajos, Uruguay,</w:t>
      </w:r>
      <w:r>
        <w:rPr>
          <w:spacing w:val="-7"/>
          <w:sz w:val="24"/>
        </w:rPr>
        <w:t> </w:t>
      </w:r>
      <w:r>
        <w:rPr>
          <w:sz w:val="24"/>
        </w:rPr>
        <w:t>Quebec)</w:t>
      </w:r>
      <w:r>
        <w:rPr>
          <w:spacing w:val="-9"/>
          <w:sz w:val="24"/>
        </w:rPr>
        <w:t> </w:t>
      </w:r>
      <w:r>
        <w:rPr>
          <w:sz w:val="24"/>
        </w:rPr>
        <w:t>visitaron</w:t>
      </w:r>
      <w:r>
        <w:rPr>
          <w:spacing w:val="-8"/>
          <w:sz w:val="24"/>
        </w:rPr>
        <w:t> </w:t>
      </w:r>
      <w:r>
        <w:rPr>
          <w:sz w:val="24"/>
        </w:rPr>
        <w:t>nuestra</w:t>
      </w:r>
      <w:r>
        <w:rPr>
          <w:spacing w:val="-9"/>
          <w:sz w:val="24"/>
        </w:rPr>
        <w:t> </w:t>
      </w:r>
      <w:r>
        <w:rPr>
          <w:sz w:val="24"/>
        </w:rPr>
        <w:t>facultad</w:t>
      </w:r>
      <w:r>
        <w:rPr>
          <w:spacing w:val="-7"/>
          <w:sz w:val="24"/>
        </w:rPr>
        <w:t> </w:t>
      </w:r>
      <w:r>
        <w:rPr>
          <w:sz w:val="24"/>
        </w:rPr>
        <w:t>invitados</w:t>
      </w:r>
      <w:r>
        <w:rPr>
          <w:spacing w:val="-7"/>
          <w:sz w:val="24"/>
        </w:rPr>
        <w:t> </w:t>
      </w:r>
      <w:r>
        <w:rPr>
          <w:sz w:val="24"/>
        </w:rPr>
        <w:t>por</w:t>
      </w:r>
      <w:r>
        <w:rPr>
          <w:spacing w:val="-10"/>
          <w:sz w:val="24"/>
        </w:rPr>
        <w:t> </w:t>
      </w:r>
      <w:r>
        <w:rPr>
          <w:sz w:val="24"/>
        </w:rPr>
        <w:t>miembros</w:t>
      </w:r>
      <w:r>
        <w:rPr>
          <w:spacing w:val="-8"/>
          <w:sz w:val="24"/>
        </w:rPr>
        <w:t> </w:t>
      </w:r>
      <w:r>
        <w:rPr>
          <w:sz w:val="24"/>
        </w:rPr>
        <w:t>de</w:t>
      </w:r>
      <w:r>
        <w:rPr>
          <w:spacing w:val="-8"/>
          <w:sz w:val="24"/>
        </w:rPr>
        <w:t> </w:t>
      </w:r>
      <w:r>
        <w:rPr>
          <w:sz w:val="24"/>
        </w:rPr>
        <w:t>los</w:t>
      </w:r>
      <w:r>
        <w:rPr>
          <w:spacing w:val="-7"/>
          <w:sz w:val="24"/>
        </w:rPr>
        <w:t> </w:t>
      </w:r>
      <w:r>
        <w:rPr>
          <w:sz w:val="24"/>
        </w:rPr>
        <w:t>cuerpos académicos. Se publicaron 43 artículos en revistas internacionales y se participó con</w:t>
      </w:r>
      <w:r>
        <w:rPr>
          <w:spacing w:val="-7"/>
          <w:sz w:val="24"/>
        </w:rPr>
        <w:t> </w:t>
      </w:r>
      <w:r>
        <w:rPr>
          <w:sz w:val="24"/>
        </w:rPr>
        <w:t>21</w:t>
      </w:r>
      <w:r>
        <w:rPr>
          <w:spacing w:val="-6"/>
          <w:sz w:val="24"/>
        </w:rPr>
        <w:t> </w:t>
      </w:r>
      <w:r>
        <w:rPr>
          <w:sz w:val="24"/>
        </w:rPr>
        <w:t>ponencias</w:t>
      </w:r>
      <w:r>
        <w:rPr>
          <w:spacing w:val="-7"/>
          <w:sz w:val="24"/>
        </w:rPr>
        <w:t> </w:t>
      </w:r>
      <w:r>
        <w:rPr>
          <w:sz w:val="24"/>
        </w:rPr>
        <w:t>en</w:t>
      </w:r>
      <w:r>
        <w:rPr>
          <w:spacing w:val="-6"/>
          <w:sz w:val="24"/>
        </w:rPr>
        <w:t> </w:t>
      </w:r>
      <w:r>
        <w:rPr>
          <w:sz w:val="24"/>
        </w:rPr>
        <w:t>congresos</w:t>
      </w:r>
      <w:r>
        <w:rPr>
          <w:spacing w:val="-7"/>
          <w:sz w:val="24"/>
        </w:rPr>
        <w:t> </w:t>
      </w:r>
      <w:r>
        <w:rPr>
          <w:sz w:val="24"/>
        </w:rPr>
        <w:t>internacionales</w:t>
      </w:r>
      <w:r>
        <w:rPr>
          <w:spacing w:val="-7"/>
          <w:sz w:val="24"/>
        </w:rPr>
        <w:t> </w:t>
      </w:r>
      <w:r>
        <w:rPr>
          <w:sz w:val="24"/>
        </w:rPr>
        <w:t>en</w:t>
      </w:r>
      <w:r>
        <w:rPr>
          <w:spacing w:val="-6"/>
          <w:sz w:val="24"/>
        </w:rPr>
        <w:t> </w:t>
      </w:r>
      <w:r>
        <w:rPr>
          <w:sz w:val="24"/>
        </w:rPr>
        <w:t>países</w:t>
      </w:r>
      <w:r>
        <w:rPr>
          <w:spacing w:val="-7"/>
          <w:sz w:val="24"/>
        </w:rPr>
        <w:t> </w:t>
      </w:r>
      <w:r>
        <w:rPr>
          <w:sz w:val="24"/>
        </w:rPr>
        <w:t>como</w:t>
      </w:r>
      <w:r>
        <w:rPr>
          <w:spacing w:val="-7"/>
          <w:sz w:val="24"/>
        </w:rPr>
        <w:t> </w:t>
      </w:r>
      <w:r>
        <w:rPr>
          <w:sz w:val="24"/>
        </w:rPr>
        <w:t>Puerto</w:t>
      </w:r>
      <w:r>
        <w:rPr>
          <w:spacing w:val="-6"/>
          <w:sz w:val="24"/>
        </w:rPr>
        <w:t> </w:t>
      </w:r>
      <w:r>
        <w:rPr>
          <w:sz w:val="24"/>
        </w:rPr>
        <w:t>Rico, Italia, España y Republica</w:t>
      </w:r>
      <w:r>
        <w:rPr>
          <w:spacing w:val="-2"/>
          <w:sz w:val="24"/>
        </w:rPr>
        <w:t> </w:t>
      </w:r>
      <w:r>
        <w:rPr>
          <w:sz w:val="24"/>
        </w:rPr>
        <w:t>Checa.</w:t>
      </w:r>
    </w:p>
    <w:p>
      <w:pPr>
        <w:pStyle w:val="BodyText"/>
        <w:spacing w:before="9"/>
        <w:rPr>
          <w:sz w:val="32"/>
        </w:rPr>
      </w:pPr>
    </w:p>
    <w:p>
      <w:pPr>
        <w:spacing w:before="0"/>
        <w:ind w:left="464" w:right="0" w:firstLine="0"/>
        <w:jc w:val="left"/>
        <w:rPr>
          <w:b/>
          <w:i/>
          <w:sz w:val="23"/>
        </w:rPr>
      </w:pPr>
      <w:r>
        <w:rPr>
          <w:b/>
          <w:i/>
          <w:sz w:val="23"/>
        </w:rPr>
        <w:t>Gestión institucional responsable.</w:t>
      </w:r>
    </w:p>
    <w:p>
      <w:pPr>
        <w:pStyle w:val="BodyText"/>
        <w:rPr>
          <w:b/>
          <w:i/>
          <w:sz w:val="26"/>
        </w:rPr>
      </w:pPr>
    </w:p>
    <w:p>
      <w:pPr>
        <w:pStyle w:val="ListParagraph"/>
        <w:numPr>
          <w:ilvl w:val="0"/>
          <w:numId w:val="2"/>
        </w:numPr>
        <w:tabs>
          <w:tab w:pos="1188" w:val="left" w:leader="none"/>
        </w:tabs>
        <w:spacing w:line="223" w:lineRule="auto" w:before="176" w:after="0"/>
        <w:ind w:left="1187" w:right="488" w:hanging="360"/>
        <w:jc w:val="both"/>
        <w:rPr>
          <w:sz w:val="24"/>
        </w:rPr>
      </w:pPr>
      <w:r>
        <w:rPr>
          <w:sz w:val="24"/>
        </w:rPr>
        <w:t>Dentro del programa de gestión ambiental y promoción de una cultura de sustentabilidad</w:t>
      </w:r>
      <w:r>
        <w:rPr>
          <w:spacing w:val="11"/>
          <w:sz w:val="24"/>
        </w:rPr>
        <w:t> </w:t>
      </w:r>
      <w:r>
        <w:rPr>
          <w:sz w:val="24"/>
        </w:rPr>
        <w:t>se</w:t>
      </w:r>
      <w:r>
        <w:rPr>
          <w:spacing w:val="9"/>
          <w:sz w:val="24"/>
        </w:rPr>
        <w:t> </w:t>
      </w:r>
      <w:r>
        <w:rPr>
          <w:sz w:val="24"/>
        </w:rPr>
        <w:t>han</w:t>
      </w:r>
      <w:r>
        <w:rPr>
          <w:spacing w:val="8"/>
          <w:sz w:val="24"/>
        </w:rPr>
        <w:t> </w:t>
      </w:r>
      <w:r>
        <w:rPr>
          <w:sz w:val="24"/>
        </w:rPr>
        <w:t>logrado</w:t>
      </w:r>
      <w:r>
        <w:rPr>
          <w:spacing w:val="12"/>
          <w:sz w:val="24"/>
        </w:rPr>
        <w:t> </w:t>
      </w:r>
      <w:r>
        <w:rPr>
          <w:sz w:val="24"/>
        </w:rPr>
        <w:t>ahorros</w:t>
      </w:r>
      <w:r>
        <w:rPr>
          <w:spacing w:val="10"/>
          <w:sz w:val="24"/>
        </w:rPr>
        <w:t> </w:t>
      </w:r>
      <w:r>
        <w:rPr>
          <w:sz w:val="24"/>
        </w:rPr>
        <w:t>en</w:t>
      </w:r>
      <w:r>
        <w:rPr>
          <w:spacing w:val="9"/>
          <w:sz w:val="24"/>
        </w:rPr>
        <w:t> </w:t>
      </w:r>
      <w:r>
        <w:rPr>
          <w:sz w:val="24"/>
        </w:rPr>
        <w:t>el</w:t>
      </w:r>
      <w:r>
        <w:rPr>
          <w:spacing w:val="10"/>
          <w:sz w:val="24"/>
        </w:rPr>
        <w:t> </w:t>
      </w:r>
      <w:r>
        <w:rPr>
          <w:sz w:val="24"/>
        </w:rPr>
        <w:t>consumo</w:t>
      </w:r>
      <w:r>
        <w:rPr>
          <w:spacing w:val="8"/>
          <w:sz w:val="24"/>
        </w:rPr>
        <w:t> </w:t>
      </w:r>
      <w:r>
        <w:rPr>
          <w:sz w:val="24"/>
        </w:rPr>
        <w:t>de</w:t>
      </w:r>
      <w:r>
        <w:rPr>
          <w:spacing w:val="12"/>
          <w:sz w:val="24"/>
        </w:rPr>
        <w:t> </w:t>
      </w:r>
      <w:r>
        <w:rPr>
          <w:sz w:val="24"/>
        </w:rPr>
        <w:t>tóner,</w:t>
      </w:r>
      <w:r>
        <w:rPr>
          <w:spacing w:val="10"/>
          <w:sz w:val="24"/>
        </w:rPr>
        <w:t> </w:t>
      </w:r>
      <w:r>
        <w:rPr>
          <w:sz w:val="24"/>
        </w:rPr>
        <w:t>al</w:t>
      </w:r>
      <w:r>
        <w:rPr>
          <w:spacing w:val="8"/>
          <w:sz w:val="24"/>
        </w:rPr>
        <w:t> </w:t>
      </w:r>
      <w:r>
        <w:rPr>
          <w:sz w:val="24"/>
        </w:rPr>
        <w:t>implementar</w:t>
      </w:r>
      <w:r>
        <w:rPr>
          <w:spacing w:val="10"/>
          <w:sz w:val="24"/>
        </w:rPr>
        <w:t> </w:t>
      </w:r>
      <w:r>
        <w:rPr>
          <w:sz w:val="24"/>
        </w:rPr>
        <w:t>el</w:t>
      </w:r>
    </w:p>
    <w:p>
      <w:pPr>
        <w:spacing w:after="0" w:line="223" w:lineRule="auto"/>
        <w:jc w:val="both"/>
        <w:rPr>
          <w:sz w:val="24"/>
        </w:rPr>
        <w:sectPr>
          <w:pgSz w:w="11920" w:h="16850"/>
          <w:pgMar w:header="1423" w:footer="1387" w:top="2720" w:bottom="1580" w:left="620" w:right="800"/>
        </w:sectPr>
      </w:pPr>
    </w:p>
    <w:p>
      <w:pPr>
        <w:pStyle w:val="BodyText"/>
        <w:spacing w:before="4"/>
        <w:rPr>
          <w:sz w:val="15"/>
        </w:rPr>
      </w:pPr>
    </w:p>
    <w:p>
      <w:pPr>
        <w:pStyle w:val="BodyText"/>
        <w:spacing w:line="242" w:lineRule="auto" w:before="92"/>
        <w:ind w:left="1187" w:right="235"/>
      </w:pPr>
      <w:r>
        <w:rPr/>
        <w:t>desarrollo de formatos administrativos para el consumo eficiente de hojas. Además se han implementado campañas de reciclaje de plásticos.</w:t>
      </w:r>
    </w:p>
    <w:p>
      <w:pPr>
        <w:pStyle w:val="BodyText"/>
        <w:spacing w:before="6"/>
      </w:pPr>
    </w:p>
    <w:p>
      <w:pPr>
        <w:pStyle w:val="ListParagraph"/>
        <w:numPr>
          <w:ilvl w:val="0"/>
          <w:numId w:val="2"/>
        </w:numPr>
        <w:tabs>
          <w:tab w:pos="1188" w:val="left" w:leader="none"/>
        </w:tabs>
        <w:spacing w:line="237" w:lineRule="auto" w:before="1" w:after="0"/>
        <w:ind w:left="1187" w:right="485" w:hanging="360"/>
        <w:jc w:val="both"/>
        <w:rPr>
          <w:sz w:val="24"/>
        </w:rPr>
      </w:pPr>
      <w:r>
        <w:rPr>
          <w:sz w:val="24"/>
        </w:rPr>
        <w:t>Se logró la capacitación al personal directivo y administrativo siendo un total de 48 personas capacitadas. Entre los cursos y certificaciones brindados se encuentra el “EC0076 Evaluación de la competencia de candidatos con base en Estándares de Competencia” y el “EC0688 Facilitación de los procesos de aprendizaje de nivel superior basados en programas curriculares por</w:t>
      </w:r>
      <w:r>
        <w:rPr>
          <w:spacing w:val="-6"/>
          <w:sz w:val="24"/>
        </w:rPr>
        <w:t> </w:t>
      </w:r>
      <w:r>
        <w:rPr>
          <w:sz w:val="24"/>
        </w:rPr>
        <w:t>competencia”.</w:t>
      </w:r>
    </w:p>
    <w:p>
      <w:pPr>
        <w:pStyle w:val="BodyText"/>
        <w:spacing w:before="2"/>
        <w:rPr>
          <w:sz w:val="25"/>
        </w:rPr>
      </w:pPr>
    </w:p>
    <w:p>
      <w:pPr>
        <w:pStyle w:val="ListParagraph"/>
        <w:numPr>
          <w:ilvl w:val="0"/>
          <w:numId w:val="2"/>
        </w:numPr>
        <w:tabs>
          <w:tab w:pos="1188" w:val="left" w:leader="none"/>
        </w:tabs>
        <w:spacing w:line="232" w:lineRule="auto" w:before="0" w:after="0"/>
        <w:ind w:left="1187" w:right="482" w:hanging="360"/>
        <w:jc w:val="both"/>
        <w:rPr>
          <w:sz w:val="24"/>
        </w:rPr>
      </w:pPr>
      <w:r>
        <w:rPr>
          <w:sz w:val="24"/>
        </w:rPr>
        <w:t>Una forma de rendición de cuentas es la realización de auditorías externas (Despacho</w:t>
      </w:r>
      <w:r>
        <w:rPr>
          <w:spacing w:val="-7"/>
          <w:sz w:val="24"/>
        </w:rPr>
        <w:t> </w:t>
      </w:r>
      <w:r>
        <w:rPr>
          <w:sz w:val="24"/>
        </w:rPr>
        <w:t>Sepúlveda)</w:t>
      </w:r>
      <w:r>
        <w:rPr>
          <w:spacing w:val="-6"/>
          <w:sz w:val="24"/>
        </w:rPr>
        <w:t> </w:t>
      </w:r>
      <w:r>
        <w:rPr>
          <w:sz w:val="24"/>
        </w:rPr>
        <w:t>e</w:t>
      </w:r>
      <w:r>
        <w:rPr>
          <w:spacing w:val="-7"/>
          <w:sz w:val="24"/>
        </w:rPr>
        <w:t> </w:t>
      </w:r>
      <w:r>
        <w:rPr>
          <w:sz w:val="24"/>
        </w:rPr>
        <w:t>internas</w:t>
      </w:r>
      <w:r>
        <w:rPr>
          <w:spacing w:val="-5"/>
          <w:sz w:val="24"/>
        </w:rPr>
        <w:t> </w:t>
      </w:r>
      <w:r>
        <w:rPr>
          <w:sz w:val="24"/>
        </w:rPr>
        <w:t>(UANL).</w:t>
      </w:r>
      <w:r>
        <w:rPr>
          <w:spacing w:val="-7"/>
          <w:sz w:val="24"/>
        </w:rPr>
        <w:t> </w:t>
      </w:r>
      <w:r>
        <w:rPr>
          <w:sz w:val="24"/>
        </w:rPr>
        <w:t>Emitiendo</w:t>
      </w:r>
      <w:r>
        <w:rPr>
          <w:spacing w:val="-7"/>
          <w:sz w:val="24"/>
        </w:rPr>
        <w:t> </w:t>
      </w:r>
      <w:r>
        <w:rPr>
          <w:sz w:val="24"/>
        </w:rPr>
        <w:t>ambas</w:t>
      </w:r>
      <w:r>
        <w:rPr>
          <w:spacing w:val="-8"/>
          <w:sz w:val="24"/>
        </w:rPr>
        <w:t> </w:t>
      </w:r>
      <w:r>
        <w:rPr>
          <w:sz w:val="24"/>
        </w:rPr>
        <w:t>instancias</w:t>
      </w:r>
      <w:r>
        <w:rPr>
          <w:spacing w:val="-5"/>
          <w:sz w:val="24"/>
        </w:rPr>
        <w:t> </w:t>
      </w:r>
      <w:r>
        <w:rPr>
          <w:sz w:val="24"/>
        </w:rPr>
        <w:t>dictámenes Sin</w:t>
      </w:r>
      <w:r>
        <w:rPr>
          <w:spacing w:val="-1"/>
          <w:sz w:val="24"/>
        </w:rPr>
        <w:t> </w:t>
      </w:r>
      <w:r>
        <w:rPr>
          <w:sz w:val="24"/>
        </w:rPr>
        <w:t>salvedades.</w:t>
      </w:r>
    </w:p>
    <w:p>
      <w:pPr>
        <w:spacing w:after="0" w:line="232" w:lineRule="auto"/>
        <w:jc w:val="both"/>
        <w:rPr>
          <w:sz w:val="24"/>
        </w:rPr>
        <w:sectPr>
          <w:pgSz w:w="11920" w:h="16850"/>
          <w:pgMar w:header="1423" w:footer="1387" w:top="2720" w:bottom="1580" w:left="620" w:right="800"/>
        </w:sectPr>
      </w:pPr>
    </w:p>
    <w:p>
      <w:pPr>
        <w:pStyle w:val="BodyText"/>
        <w:rPr>
          <w:sz w:val="20"/>
        </w:rPr>
      </w:pPr>
    </w:p>
    <w:p>
      <w:pPr>
        <w:pStyle w:val="BodyText"/>
        <w:rPr>
          <w:sz w:val="20"/>
        </w:rPr>
      </w:pPr>
    </w:p>
    <w:p>
      <w:pPr>
        <w:pStyle w:val="BodyText"/>
        <w:spacing w:before="8"/>
        <w:rPr>
          <w:sz w:val="20"/>
        </w:rPr>
      </w:pPr>
    </w:p>
    <w:p>
      <w:pPr>
        <w:pStyle w:val="ListParagraph"/>
        <w:numPr>
          <w:ilvl w:val="1"/>
          <w:numId w:val="1"/>
        </w:numPr>
        <w:tabs>
          <w:tab w:pos="1139" w:val="left" w:leader="none"/>
        </w:tabs>
        <w:spacing w:line="240" w:lineRule="auto" w:before="0" w:after="0"/>
        <w:ind w:left="1138" w:right="0" w:hanging="256"/>
        <w:jc w:val="both"/>
        <w:rPr>
          <w:b/>
          <w:sz w:val="23"/>
        </w:rPr>
      </w:pPr>
      <w:r>
        <w:rPr>
          <w:b/>
          <w:sz w:val="23"/>
        </w:rPr>
        <w:t>GESTIÓN RESPONSABLE DE LA</w:t>
      </w:r>
      <w:r>
        <w:rPr>
          <w:b/>
          <w:spacing w:val="-5"/>
          <w:sz w:val="23"/>
        </w:rPr>
        <w:t> </w:t>
      </w:r>
      <w:r>
        <w:rPr>
          <w:b/>
          <w:sz w:val="23"/>
        </w:rPr>
        <w:t>FORMACIÓN.</w:t>
      </w:r>
    </w:p>
    <w:p>
      <w:pPr>
        <w:pStyle w:val="BodyText"/>
        <w:rPr>
          <w:b/>
          <w:sz w:val="26"/>
        </w:rPr>
      </w:pPr>
    </w:p>
    <w:p>
      <w:pPr>
        <w:pStyle w:val="Heading7"/>
        <w:spacing w:before="150"/>
      </w:pPr>
      <w:r>
        <w:rPr/>
        <w:t>Oferta Educativa.</w:t>
      </w:r>
    </w:p>
    <w:p>
      <w:pPr>
        <w:pStyle w:val="BodyText"/>
        <w:spacing w:line="259" w:lineRule="auto" w:before="185"/>
        <w:ind w:left="882" w:right="1117"/>
        <w:jc w:val="both"/>
      </w:pPr>
      <w:r>
        <w:rPr/>
        <w:t>La Facultad ofrece un programa de licenciatura en psicología donde, se imparten unidades de aprendizaje relacionadas con la Psicología General, Social y Laboral, Clínica</w:t>
      </w:r>
      <w:r>
        <w:rPr>
          <w:spacing w:val="-16"/>
        </w:rPr>
        <w:t> </w:t>
      </w:r>
      <w:r>
        <w:rPr/>
        <w:t>y</w:t>
      </w:r>
      <w:r>
        <w:rPr>
          <w:spacing w:val="-21"/>
        </w:rPr>
        <w:t> </w:t>
      </w:r>
      <w:r>
        <w:rPr/>
        <w:t>de</w:t>
      </w:r>
      <w:r>
        <w:rPr>
          <w:spacing w:val="-17"/>
        </w:rPr>
        <w:t> </w:t>
      </w:r>
      <w:r>
        <w:rPr/>
        <w:t>la</w:t>
      </w:r>
      <w:r>
        <w:rPr>
          <w:spacing w:val="-18"/>
        </w:rPr>
        <w:t> </w:t>
      </w:r>
      <w:r>
        <w:rPr/>
        <w:t>Salud,</w:t>
      </w:r>
      <w:r>
        <w:rPr>
          <w:spacing w:val="-20"/>
        </w:rPr>
        <w:t> </w:t>
      </w:r>
      <w:r>
        <w:rPr/>
        <w:t>Educativa,</w:t>
      </w:r>
      <w:r>
        <w:rPr>
          <w:spacing w:val="-18"/>
        </w:rPr>
        <w:t> </w:t>
      </w:r>
      <w:r>
        <w:rPr/>
        <w:t>Investigación</w:t>
      </w:r>
      <w:r>
        <w:rPr>
          <w:spacing w:val="-19"/>
        </w:rPr>
        <w:t> </w:t>
      </w:r>
      <w:r>
        <w:rPr/>
        <w:t>y</w:t>
      </w:r>
      <w:r>
        <w:rPr>
          <w:spacing w:val="-21"/>
        </w:rPr>
        <w:t> </w:t>
      </w:r>
      <w:r>
        <w:rPr/>
        <w:t>Desarrollo</w:t>
      </w:r>
      <w:r>
        <w:rPr>
          <w:spacing w:val="-13"/>
        </w:rPr>
        <w:t> </w:t>
      </w:r>
      <w:r>
        <w:rPr/>
        <w:t>las</w:t>
      </w:r>
      <w:r>
        <w:rPr>
          <w:spacing w:val="-17"/>
        </w:rPr>
        <w:t> </w:t>
      </w:r>
      <w:r>
        <w:rPr/>
        <w:t>cuales</w:t>
      </w:r>
      <w:r>
        <w:rPr>
          <w:spacing w:val="-18"/>
        </w:rPr>
        <w:t> </w:t>
      </w:r>
      <w:r>
        <w:rPr/>
        <w:t>son</w:t>
      </w:r>
      <w:r>
        <w:rPr>
          <w:spacing w:val="-17"/>
        </w:rPr>
        <w:t> </w:t>
      </w:r>
      <w:r>
        <w:rPr/>
        <w:t>prioritarias para la formación de las competencias de un psicólogo que incida en el desarrollo regional, nacional e internacional. El programa está bajo el modelo educativo de la UANL y su fortaleza reside en la gran cantidad de prácticas profesionales y su amplia interacción y vinculación con la</w:t>
      </w:r>
      <w:r>
        <w:rPr>
          <w:spacing w:val="-9"/>
        </w:rPr>
        <w:t> </w:t>
      </w:r>
      <w:r>
        <w:rPr/>
        <w:t>sociedad.</w:t>
      </w:r>
    </w:p>
    <w:p>
      <w:pPr>
        <w:pStyle w:val="BodyText"/>
        <w:spacing w:line="259" w:lineRule="auto" w:before="158"/>
        <w:ind w:left="882" w:right="1120"/>
        <w:jc w:val="both"/>
      </w:pPr>
      <w:r>
        <w:rPr/>
        <w:t>También se ofrecen estudios de posgrado compuestos por una Maestría en Ciencias con tres Orientaciones, cinco Programas profesionalizantes, un programa de Doctorado en Filosofía con Orientación en Psicología y un Doctorado en Psicología con orientaciones en Psicología Laboral y Organizacional; Psicología Clínica y Psicología y Educación.</w:t>
      </w:r>
    </w:p>
    <w:p>
      <w:pPr>
        <w:pStyle w:val="Heading7"/>
        <w:spacing w:before="156"/>
        <w:ind w:left="941" w:right="1178"/>
        <w:jc w:val="center"/>
      </w:pPr>
      <w:r>
        <w:rPr/>
        <w:t>Oferta Educativa:</w:t>
      </w:r>
    </w:p>
    <w:p>
      <w:pPr>
        <w:pStyle w:val="BodyText"/>
        <w:spacing w:before="3"/>
        <w:rPr>
          <w:b/>
          <w:sz w:val="16"/>
        </w:rPr>
      </w:pPr>
    </w:p>
    <w:tbl>
      <w:tblPr>
        <w:tblW w:w="0" w:type="auto"/>
        <w:jc w:val="left"/>
        <w:tblInd w:w="1883"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CellMar>
          <w:top w:w="0" w:type="dxa"/>
          <w:left w:w="0" w:type="dxa"/>
          <w:bottom w:w="0" w:type="dxa"/>
          <w:right w:w="0" w:type="dxa"/>
        </w:tblCellMar>
        <w:tblLook w:val="01E0"/>
      </w:tblPr>
      <w:tblGrid>
        <w:gridCol w:w="3466"/>
        <w:gridCol w:w="3378"/>
      </w:tblGrid>
      <w:tr>
        <w:trPr>
          <w:trHeight w:val="424" w:hRule="atLeast"/>
        </w:trPr>
        <w:tc>
          <w:tcPr>
            <w:tcW w:w="3466" w:type="dxa"/>
          </w:tcPr>
          <w:p>
            <w:pPr>
              <w:pStyle w:val="TableParagraph"/>
              <w:spacing w:line="272" w:lineRule="exact"/>
              <w:ind w:left="1413" w:right="1401"/>
              <w:jc w:val="center"/>
              <w:rPr>
                <w:sz w:val="24"/>
              </w:rPr>
            </w:pPr>
            <w:r>
              <w:rPr>
                <w:sz w:val="24"/>
              </w:rPr>
              <w:t>Nivel:</w:t>
            </w:r>
          </w:p>
        </w:tc>
        <w:tc>
          <w:tcPr>
            <w:tcW w:w="3378" w:type="dxa"/>
          </w:tcPr>
          <w:p>
            <w:pPr>
              <w:pStyle w:val="TableParagraph"/>
              <w:spacing w:line="272" w:lineRule="exact"/>
              <w:ind w:left="428" w:right="417"/>
              <w:jc w:val="center"/>
              <w:rPr>
                <w:sz w:val="24"/>
              </w:rPr>
            </w:pPr>
            <w:r>
              <w:rPr>
                <w:sz w:val="24"/>
              </w:rPr>
              <w:t>Programas Educativos:</w:t>
            </w:r>
          </w:p>
        </w:tc>
      </w:tr>
      <w:tr>
        <w:trPr>
          <w:trHeight w:val="275" w:hRule="atLeast"/>
        </w:trPr>
        <w:tc>
          <w:tcPr>
            <w:tcW w:w="3466" w:type="dxa"/>
          </w:tcPr>
          <w:p>
            <w:pPr>
              <w:pStyle w:val="TableParagraph"/>
              <w:spacing w:line="256" w:lineRule="exact"/>
              <w:ind w:left="470"/>
              <w:rPr>
                <w:sz w:val="24"/>
              </w:rPr>
            </w:pPr>
            <w:r>
              <w:rPr>
                <w:rFonts w:ascii="Courier New"/>
                <w:sz w:val="24"/>
              </w:rPr>
              <w:t>o</w:t>
            </w:r>
            <w:r>
              <w:rPr>
                <w:rFonts w:ascii="Courier New"/>
                <w:spacing w:val="70"/>
                <w:sz w:val="24"/>
              </w:rPr>
              <w:t> </w:t>
            </w:r>
            <w:r>
              <w:rPr>
                <w:sz w:val="24"/>
              </w:rPr>
              <w:t>Licenciatura</w:t>
            </w:r>
          </w:p>
        </w:tc>
        <w:tc>
          <w:tcPr>
            <w:tcW w:w="3378" w:type="dxa"/>
          </w:tcPr>
          <w:p>
            <w:pPr>
              <w:pStyle w:val="TableParagraph"/>
              <w:spacing w:line="256" w:lineRule="exact"/>
              <w:ind w:left="11"/>
              <w:jc w:val="center"/>
              <w:rPr>
                <w:sz w:val="24"/>
              </w:rPr>
            </w:pPr>
            <w:r>
              <w:rPr>
                <w:w w:val="99"/>
                <w:sz w:val="24"/>
              </w:rPr>
              <w:t>1</w:t>
            </w:r>
          </w:p>
        </w:tc>
      </w:tr>
      <w:tr>
        <w:trPr>
          <w:trHeight w:val="275" w:hRule="atLeast"/>
        </w:trPr>
        <w:tc>
          <w:tcPr>
            <w:tcW w:w="3466" w:type="dxa"/>
          </w:tcPr>
          <w:p>
            <w:pPr>
              <w:pStyle w:val="TableParagraph"/>
              <w:spacing w:line="256" w:lineRule="exact"/>
              <w:ind w:left="470"/>
              <w:rPr>
                <w:sz w:val="24"/>
              </w:rPr>
            </w:pPr>
            <w:r>
              <w:rPr>
                <w:rFonts w:ascii="Courier New" w:hAnsi="Courier New"/>
                <w:sz w:val="24"/>
              </w:rPr>
              <w:t>o</w:t>
            </w:r>
            <w:r>
              <w:rPr>
                <w:rFonts w:ascii="Courier New" w:hAnsi="Courier New"/>
                <w:spacing w:val="70"/>
                <w:sz w:val="24"/>
              </w:rPr>
              <w:t> </w:t>
            </w:r>
            <w:r>
              <w:rPr>
                <w:sz w:val="24"/>
              </w:rPr>
              <w:t>Maestría</w:t>
            </w:r>
          </w:p>
        </w:tc>
        <w:tc>
          <w:tcPr>
            <w:tcW w:w="3378" w:type="dxa"/>
          </w:tcPr>
          <w:p>
            <w:pPr>
              <w:pStyle w:val="TableParagraph"/>
              <w:spacing w:line="256" w:lineRule="exact"/>
              <w:ind w:left="11"/>
              <w:jc w:val="center"/>
              <w:rPr>
                <w:sz w:val="24"/>
              </w:rPr>
            </w:pPr>
            <w:r>
              <w:rPr>
                <w:w w:val="99"/>
                <w:sz w:val="24"/>
              </w:rPr>
              <w:t>9</w:t>
            </w:r>
          </w:p>
        </w:tc>
      </w:tr>
      <w:tr>
        <w:trPr>
          <w:trHeight w:val="275" w:hRule="atLeast"/>
        </w:trPr>
        <w:tc>
          <w:tcPr>
            <w:tcW w:w="3466" w:type="dxa"/>
          </w:tcPr>
          <w:p>
            <w:pPr>
              <w:pStyle w:val="TableParagraph"/>
              <w:spacing w:line="256" w:lineRule="exact"/>
              <w:ind w:left="470"/>
              <w:rPr>
                <w:sz w:val="24"/>
              </w:rPr>
            </w:pPr>
            <w:r>
              <w:rPr>
                <w:rFonts w:ascii="Courier New"/>
                <w:sz w:val="24"/>
              </w:rPr>
              <w:t>o</w:t>
            </w:r>
            <w:r>
              <w:rPr>
                <w:rFonts w:ascii="Courier New"/>
                <w:spacing w:val="70"/>
                <w:sz w:val="24"/>
              </w:rPr>
              <w:t> </w:t>
            </w:r>
            <w:r>
              <w:rPr>
                <w:sz w:val="24"/>
              </w:rPr>
              <w:t>Doctorado</w:t>
            </w:r>
          </w:p>
        </w:tc>
        <w:tc>
          <w:tcPr>
            <w:tcW w:w="3378" w:type="dxa"/>
          </w:tcPr>
          <w:p>
            <w:pPr>
              <w:pStyle w:val="TableParagraph"/>
              <w:spacing w:line="256" w:lineRule="exact"/>
              <w:ind w:left="11"/>
              <w:jc w:val="center"/>
              <w:rPr>
                <w:sz w:val="24"/>
              </w:rPr>
            </w:pPr>
            <w:r>
              <w:rPr>
                <w:w w:val="99"/>
                <w:sz w:val="24"/>
              </w:rPr>
              <w:t>2</w:t>
            </w:r>
          </w:p>
        </w:tc>
      </w:tr>
    </w:tbl>
    <w:p>
      <w:pPr>
        <w:pStyle w:val="BodyText"/>
        <w:rPr>
          <w:b/>
          <w:sz w:val="26"/>
        </w:rPr>
      </w:pPr>
    </w:p>
    <w:p>
      <w:pPr>
        <w:spacing w:before="155"/>
        <w:ind w:left="882" w:right="0" w:firstLine="0"/>
        <w:jc w:val="left"/>
        <w:rPr>
          <w:b/>
          <w:sz w:val="24"/>
        </w:rPr>
      </w:pPr>
      <w:r>
        <w:rPr>
          <w:b/>
          <w:sz w:val="24"/>
        </w:rPr>
        <w:t>Cobertura.</w:t>
      </w:r>
    </w:p>
    <w:p>
      <w:pPr>
        <w:pStyle w:val="BodyText"/>
        <w:spacing w:line="256" w:lineRule="auto" w:before="185"/>
        <w:ind w:left="882" w:right="1125"/>
        <w:jc w:val="both"/>
      </w:pPr>
      <w:r>
        <w:rPr/>
        <w:t>La facultad de psicología cuenta con la Licenciatura en Psicología brindando servicio desde Monterrey, Nuevo León. Además de una extensión en el Municipio de Sabinas Hidalgo donde se imparte la Licenciatura de Psicología.</w:t>
      </w:r>
    </w:p>
    <w:p>
      <w:pPr>
        <w:pStyle w:val="BodyText"/>
        <w:rPr>
          <w:sz w:val="26"/>
        </w:rPr>
      </w:pPr>
    </w:p>
    <w:p>
      <w:pPr>
        <w:pStyle w:val="BodyText"/>
        <w:rPr>
          <w:sz w:val="28"/>
        </w:rPr>
      </w:pPr>
    </w:p>
    <w:p>
      <w:pPr>
        <w:pStyle w:val="Heading7"/>
        <w:spacing w:before="1"/>
        <w:ind w:left="941" w:right="1178"/>
        <w:jc w:val="center"/>
      </w:pPr>
      <w:r>
        <w:rPr/>
        <w:t>Población escolar:</w:t>
      </w:r>
    </w:p>
    <w:p>
      <w:pPr>
        <w:pStyle w:val="BodyText"/>
        <w:spacing w:line="256" w:lineRule="auto" w:before="184"/>
        <w:ind w:left="882" w:right="1115"/>
        <w:jc w:val="both"/>
      </w:pPr>
      <w:r>
        <w:rPr/>
        <w:t>La matrícula total en el semestre Agosto-Diciembre del 2017 es de 3677 alumnos de</w:t>
      </w:r>
      <w:r>
        <w:rPr>
          <w:spacing w:val="-8"/>
        </w:rPr>
        <w:t> </w:t>
      </w:r>
      <w:r>
        <w:rPr/>
        <w:t>licenciatura</w:t>
      </w:r>
      <w:r>
        <w:rPr>
          <w:spacing w:val="-9"/>
        </w:rPr>
        <w:t> </w:t>
      </w:r>
      <w:r>
        <w:rPr/>
        <w:t>y</w:t>
      </w:r>
      <w:r>
        <w:rPr>
          <w:spacing w:val="-12"/>
        </w:rPr>
        <w:t> </w:t>
      </w:r>
      <w:r>
        <w:rPr/>
        <w:t>270</w:t>
      </w:r>
      <w:r>
        <w:rPr>
          <w:spacing w:val="-9"/>
        </w:rPr>
        <w:t> </w:t>
      </w:r>
      <w:r>
        <w:rPr/>
        <w:t>de</w:t>
      </w:r>
      <w:r>
        <w:rPr>
          <w:spacing w:val="-8"/>
        </w:rPr>
        <w:t> </w:t>
      </w:r>
      <w:r>
        <w:rPr/>
        <w:t>posgrado.</w:t>
      </w:r>
      <w:r>
        <w:rPr>
          <w:spacing w:val="-9"/>
        </w:rPr>
        <w:t> </w:t>
      </w:r>
      <w:r>
        <w:rPr/>
        <w:t>Mientras</w:t>
      </w:r>
      <w:r>
        <w:rPr>
          <w:spacing w:val="-9"/>
        </w:rPr>
        <w:t> </w:t>
      </w:r>
      <w:r>
        <w:rPr/>
        <w:t>que</w:t>
      </w:r>
      <w:r>
        <w:rPr>
          <w:spacing w:val="-8"/>
        </w:rPr>
        <w:t> </w:t>
      </w:r>
      <w:r>
        <w:rPr/>
        <w:t>en</w:t>
      </w:r>
      <w:r>
        <w:rPr>
          <w:spacing w:val="-6"/>
        </w:rPr>
        <w:t> </w:t>
      </w:r>
      <w:r>
        <w:rPr/>
        <w:t>el</w:t>
      </w:r>
      <w:r>
        <w:rPr>
          <w:spacing w:val="-10"/>
        </w:rPr>
        <w:t> </w:t>
      </w:r>
      <w:r>
        <w:rPr/>
        <w:t>periodo</w:t>
      </w:r>
      <w:r>
        <w:rPr>
          <w:spacing w:val="-8"/>
        </w:rPr>
        <w:t> </w:t>
      </w:r>
      <w:r>
        <w:rPr/>
        <w:t>Enero-Junio</w:t>
      </w:r>
      <w:r>
        <w:rPr>
          <w:spacing w:val="-9"/>
        </w:rPr>
        <w:t> </w:t>
      </w:r>
      <w:r>
        <w:rPr/>
        <w:t>del</w:t>
      </w:r>
      <w:r>
        <w:rPr>
          <w:spacing w:val="-12"/>
        </w:rPr>
        <w:t> </w:t>
      </w:r>
      <w:r>
        <w:rPr/>
        <w:t>2017 se presenta un total de</w:t>
      </w:r>
      <w:r>
        <w:rPr>
          <w:spacing w:val="-6"/>
        </w:rPr>
        <w:t> </w:t>
      </w:r>
      <w:r>
        <w:rPr/>
        <w:t>3596.</w:t>
      </w:r>
    </w:p>
    <w:p>
      <w:pPr>
        <w:spacing w:after="0" w:line="256" w:lineRule="auto"/>
        <w:jc w:val="both"/>
        <w:sectPr>
          <w:headerReference w:type="default" r:id="rId7"/>
          <w:footerReference w:type="default" r:id="rId8"/>
          <w:pgSz w:w="12240" w:h="15840"/>
          <w:pgMar w:header="713" w:footer="76" w:top="2000" w:bottom="260" w:left="820" w:right="580"/>
          <w:pgNumType w:start="8"/>
        </w:sectPr>
      </w:pPr>
    </w:p>
    <w:p>
      <w:pPr>
        <w:pStyle w:val="BodyText"/>
        <w:rPr>
          <w:sz w:val="20"/>
        </w:rPr>
      </w:pPr>
    </w:p>
    <w:p>
      <w:pPr>
        <w:pStyle w:val="BodyText"/>
        <w:rPr>
          <w:sz w:val="20"/>
        </w:rPr>
      </w:pPr>
    </w:p>
    <w:p>
      <w:pPr>
        <w:pStyle w:val="BodyText"/>
        <w:spacing w:before="9"/>
        <w:rPr>
          <w:sz w:val="23"/>
        </w:rPr>
      </w:pPr>
    </w:p>
    <w:tbl>
      <w:tblPr>
        <w:tblW w:w="0" w:type="auto"/>
        <w:jc w:val="left"/>
        <w:tblInd w:w="889" w:type="dxa"/>
        <w:tblBorders>
          <w:top w:val="single" w:sz="12" w:space="0" w:color="C8C8C8"/>
          <w:left w:val="single" w:sz="12" w:space="0" w:color="C8C8C8"/>
          <w:bottom w:val="single" w:sz="12" w:space="0" w:color="C8C8C8"/>
          <w:right w:val="single" w:sz="12" w:space="0" w:color="C8C8C8"/>
          <w:insideH w:val="single" w:sz="12" w:space="0" w:color="C8C8C8"/>
          <w:insideV w:val="single" w:sz="12" w:space="0" w:color="C8C8C8"/>
        </w:tblBorders>
        <w:tblLayout w:type="fixed"/>
        <w:tblCellMar>
          <w:top w:w="0" w:type="dxa"/>
          <w:left w:w="0" w:type="dxa"/>
          <w:bottom w:w="0" w:type="dxa"/>
          <w:right w:w="0" w:type="dxa"/>
        </w:tblCellMar>
        <w:tblLook w:val="01E0"/>
      </w:tblPr>
      <w:tblGrid>
        <w:gridCol w:w="1855"/>
        <w:gridCol w:w="1719"/>
        <w:gridCol w:w="1719"/>
        <w:gridCol w:w="1111"/>
        <w:gridCol w:w="2435"/>
      </w:tblGrid>
      <w:tr>
        <w:trPr>
          <w:trHeight w:val="350" w:hRule="atLeast"/>
        </w:trPr>
        <w:tc>
          <w:tcPr>
            <w:tcW w:w="1855" w:type="dxa"/>
            <w:tcBorders>
              <w:top w:val="nil"/>
              <w:left w:val="nil"/>
              <w:right w:val="nil"/>
            </w:tcBorders>
          </w:tcPr>
          <w:p>
            <w:pPr>
              <w:pStyle w:val="TableParagraph"/>
              <w:spacing w:line="223" w:lineRule="exact"/>
              <w:ind w:left="108"/>
              <w:rPr>
                <w:b/>
                <w:sz w:val="20"/>
              </w:rPr>
            </w:pPr>
            <w:r>
              <w:rPr>
                <w:b/>
                <w:sz w:val="20"/>
              </w:rPr>
              <w:t>Semestre</w:t>
            </w:r>
          </w:p>
        </w:tc>
        <w:tc>
          <w:tcPr>
            <w:tcW w:w="1719" w:type="dxa"/>
            <w:tcBorders>
              <w:top w:val="nil"/>
              <w:left w:val="nil"/>
              <w:right w:val="nil"/>
            </w:tcBorders>
          </w:tcPr>
          <w:p>
            <w:pPr>
              <w:pStyle w:val="TableParagraph"/>
              <w:spacing w:line="223" w:lineRule="exact"/>
              <w:ind w:left="108"/>
              <w:rPr>
                <w:b/>
                <w:sz w:val="20"/>
              </w:rPr>
            </w:pPr>
            <w:r>
              <w:rPr>
                <w:b/>
                <w:sz w:val="20"/>
              </w:rPr>
              <w:t>Al. 1er Ing.</w:t>
            </w:r>
          </w:p>
        </w:tc>
        <w:tc>
          <w:tcPr>
            <w:tcW w:w="1719" w:type="dxa"/>
            <w:tcBorders>
              <w:top w:val="nil"/>
              <w:left w:val="nil"/>
              <w:right w:val="nil"/>
            </w:tcBorders>
          </w:tcPr>
          <w:p>
            <w:pPr>
              <w:pStyle w:val="TableParagraph"/>
              <w:spacing w:line="223" w:lineRule="exact"/>
              <w:ind w:left="108"/>
              <w:rPr>
                <w:b/>
                <w:sz w:val="20"/>
              </w:rPr>
            </w:pPr>
            <w:r>
              <w:rPr>
                <w:b/>
                <w:sz w:val="20"/>
              </w:rPr>
              <w:t>Egresados</w:t>
            </w:r>
          </w:p>
        </w:tc>
        <w:tc>
          <w:tcPr>
            <w:tcW w:w="1111" w:type="dxa"/>
            <w:tcBorders>
              <w:top w:val="nil"/>
              <w:left w:val="nil"/>
              <w:right w:val="nil"/>
            </w:tcBorders>
          </w:tcPr>
          <w:p>
            <w:pPr>
              <w:pStyle w:val="TableParagraph"/>
              <w:spacing w:line="223" w:lineRule="exact"/>
              <w:ind w:left="0" w:right="470"/>
              <w:jc w:val="right"/>
              <w:rPr>
                <w:b/>
                <w:sz w:val="20"/>
              </w:rPr>
            </w:pPr>
            <w:r>
              <w:rPr>
                <w:b/>
                <w:sz w:val="20"/>
              </w:rPr>
              <w:t>Bajas</w:t>
            </w:r>
          </w:p>
        </w:tc>
        <w:tc>
          <w:tcPr>
            <w:tcW w:w="2435" w:type="dxa"/>
            <w:tcBorders>
              <w:top w:val="nil"/>
              <w:left w:val="nil"/>
              <w:right w:val="nil"/>
            </w:tcBorders>
          </w:tcPr>
          <w:p>
            <w:pPr>
              <w:pStyle w:val="TableParagraph"/>
              <w:spacing w:line="223" w:lineRule="exact"/>
              <w:ind w:left="0" w:right="939"/>
              <w:jc w:val="right"/>
              <w:rPr>
                <w:b/>
                <w:sz w:val="20"/>
              </w:rPr>
            </w:pPr>
            <w:r>
              <w:rPr>
                <w:b/>
                <w:sz w:val="20"/>
              </w:rPr>
              <w:t>Total Alumnos</w:t>
            </w:r>
          </w:p>
        </w:tc>
      </w:tr>
      <w:tr>
        <w:trPr>
          <w:trHeight w:val="352" w:hRule="atLeast"/>
        </w:trPr>
        <w:tc>
          <w:tcPr>
            <w:tcW w:w="1855" w:type="dxa"/>
            <w:tcBorders>
              <w:left w:val="nil"/>
              <w:bottom w:val="single" w:sz="2" w:space="0" w:color="C8C8C8"/>
              <w:right w:val="single" w:sz="2" w:space="0" w:color="C8C8C8"/>
            </w:tcBorders>
            <w:shd w:val="clear" w:color="auto" w:fill="ECECEC"/>
          </w:tcPr>
          <w:p>
            <w:pPr>
              <w:pStyle w:val="TableParagraph"/>
              <w:spacing w:line="224" w:lineRule="exact"/>
              <w:ind w:left="108"/>
              <w:rPr>
                <w:b/>
                <w:sz w:val="20"/>
              </w:rPr>
            </w:pPr>
            <w:r>
              <w:rPr>
                <w:b/>
                <w:sz w:val="20"/>
              </w:rPr>
              <w:t>Ago –Dic 16</w:t>
            </w:r>
          </w:p>
        </w:tc>
        <w:tc>
          <w:tcPr>
            <w:tcW w:w="1719" w:type="dxa"/>
            <w:tcBorders>
              <w:left w:val="single" w:sz="2" w:space="0" w:color="C8C8C8"/>
              <w:bottom w:val="single" w:sz="2" w:space="0" w:color="C8C8C8"/>
              <w:right w:val="single" w:sz="2" w:space="0" w:color="C8C8C8"/>
            </w:tcBorders>
            <w:shd w:val="clear" w:color="auto" w:fill="ECECEC"/>
          </w:tcPr>
          <w:p>
            <w:pPr>
              <w:pStyle w:val="TableParagraph"/>
              <w:spacing w:line="227" w:lineRule="exact"/>
              <w:ind w:left="668" w:right="669"/>
              <w:jc w:val="center"/>
              <w:rPr>
                <w:sz w:val="20"/>
              </w:rPr>
            </w:pPr>
            <w:r>
              <w:rPr>
                <w:sz w:val="20"/>
              </w:rPr>
              <w:t>493</w:t>
            </w:r>
          </w:p>
        </w:tc>
        <w:tc>
          <w:tcPr>
            <w:tcW w:w="1719" w:type="dxa"/>
            <w:tcBorders>
              <w:left w:val="single" w:sz="2" w:space="0" w:color="C8C8C8"/>
              <w:bottom w:val="single" w:sz="2" w:space="0" w:color="C8C8C8"/>
              <w:right w:val="single" w:sz="2" w:space="0" w:color="C8C8C8"/>
            </w:tcBorders>
            <w:shd w:val="clear" w:color="auto" w:fill="ECECEC"/>
          </w:tcPr>
          <w:p>
            <w:pPr>
              <w:pStyle w:val="TableParagraph"/>
              <w:spacing w:line="227" w:lineRule="exact"/>
              <w:ind w:left="667" w:right="670"/>
              <w:jc w:val="center"/>
              <w:rPr>
                <w:sz w:val="20"/>
              </w:rPr>
            </w:pPr>
            <w:r>
              <w:rPr>
                <w:sz w:val="20"/>
              </w:rPr>
              <w:t>321</w:t>
            </w:r>
          </w:p>
        </w:tc>
        <w:tc>
          <w:tcPr>
            <w:tcW w:w="1111" w:type="dxa"/>
            <w:tcBorders>
              <w:left w:val="single" w:sz="2" w:space="0" w:color="C8C8C8"/>
              <w:bottom w:val="single" w:sz="2" w:space="0" w:color="C8C8C8"/>
              <w:right w:val="single" w:sz="2" w:space="0" w:color="C8C8C8"/>
            </w:tcBorders>
            <w:shd w:val="clear" w:color="auto" w:fill="ECECEC"/>
          </w:tcPr>
          <w:p>
            <w:pPr>
              <w:pStyle w:val="TableParagraph"/>
              <w:spacing w:line="227" w:lineRule="exact"/>
              <w:ind w:left="0" w:right="441"/>
              <w:jc w:val="right"/>
              <w:rPr>
                <w:sz w:val="20"/>
              </w:rPr>
            </w:pPr>
            <w:r>
              <w:rPr>
                <w:w w:val="95"/>
                <w:sz w:val="20"/>
              </w:rPr>
              <w:t>16</w:t>
            </w:r>
          </w:p>
        </w:tc>
        <w:tc>
          <w:tcPr>
            <w:tcW w:w="2435" w:type="dxa"/>
            <w:tcBorders>
              <w:left w:val="single" w:sz="2" w:space="0" w:color="C8C8C8"/>
              <w:bottom w:val="single" w:sz="2" w:space="0" w:color="C8C8C8"/>
              <w:right w:val="nil"/>
            </w:tcBorders>
            <w:shd w:val="clear" w:color="auto" w:fill="ECECEC"/>
          </w:tcPr>
          <w:p>
            <w:pPr>
              <w:pStyle w:val="TableParagraph"/>
              <w:spacing w:line="227" w:lineRule="exact"/>
              <w:ind w:left="0" w:right="968"/>
              <w:jc w:val="right"/>
              <w:rPr>
                <w:sz w:val="20"/>
              </w:rPr>
            </w:pPr>
            <w:r>
              <w:rPr>
                <w:w w:val="95"/>
                <w:sz w:val="20"/>
              </w:rPr>
              <w:t>3,606</w:t>
            </w:r>
          </w:p>
        </w:tc>
      </w:tr>
      <w:tr>
        <w:trPr>
          <w:trHeight w:val="355" w:hRule="atLeast"/>
        </w:trPr>
        <w:tc>
          <w:tcPr>
            <w:tcW w:w="1855" w:type="dxa"/>
            <w:tcBorders>
              <w:top w:val="single" w:sz="2" w:space="0" w:color="C8C8C8"/>
              <w:left w:val="nil"/>
              <w:bottom w:val="single" w:sz="2" w:space="0" w:color="C8C8C8"/>
              <w:right w:val="single" w:sz="2" w:space="0" w:color="C8C8C8"/>
            </w:tcBorders>
          </w:tcPr>
          <w:p>
            <w:pPr>
              <w:pStyle w:val="TableParagraph"/>
              <w:spacing w:line="225" w:lineRule="exact"/>
              <w:ind w:left="108"/>
              <w:rPr>
                <w:b/>
                <w:sz w:val="20"/>
              </w:rPr>
            </w:pPr>
            <w:r>
              <w:rPr>
                <w:b/>
                <w:sz w:val="20"/>
              </w:rPr>
              <w:t>Ene –Jul 17</w:t>
            </w:r>
          </w:p>
        </w:tc>
        <w:tc>
          <w:tcPr>
            <w:tcW w:w="1719" w:type="dxa"/>
            <w:tcBorders>
              <w:top w:val="single" w:sz="2" w:space="0" w:color="C8C8C8"/>
              <w:left w:val="single" w:sz="2" w:space="0" w:color="C8C8C8"/>
              <w:bottom w:val="single" w:sz="2" w:space="0" w:color="C8C8C8"/>
              <w:right w:val="single" w:sz="2" w:space="0" w:color="C8C8C8"/>
            </w:tcBorders>
            <w:shd w:val="clear" w:color="auto" w:fill="ECECEC"/>
          </w:tcPr>
          <w:p>
            <w:pPr>
              <w:pStyle w:val="TableParagraph"/>
              <w:spacing w:line="227" w:lineRule="exact"/>
              <w:ind w:left="668" w:right="669"/>
              <w:jc w:val="center"/>
              <w:rPr>
                <w:sz w:val="20"/>
              </w:rPr>
            </w:pPr>
            <w:r>
              <w:rPr>
                <w:sz w:val="20"/>
              </w:rPr>
              <w:t>325</w:t>
            </w:r>
          </w:p>
        </w:tc>
        <w:tc>
          <w:tcPr>
            <w:tcW w:w="1719" w:type="dxa"/>
            <w:tcBorders>
              <w:top w:val="single" w:sz="2" w:space="0" w:color="C8C8C8"/>
              <w:left w:val="single" w:sz="2" w:space="0" w:color="C8C8C8"/>
              <w:bottom w:val="single" w:sz="2" w:space="0" w:color="C8C8C8"/>
              <w:right w:val="single" w:sz="2" w:space="0" w:color="C8C8C8"/>
            </w:tcBorders>
          </w:tcPr>
          <w:p>
            <w:pPr>
              <w:pStyle w:val="TableParagraph"/>
              <w:spacing w:line="227" w:lineRule="exact"/>
              <w:ind w:left="667" w:right="670"/>
              <w:jc w:val="center"/>
              <w:rPr>
                <w:sz w:val="20"/>
              </w:rPr>
            </w:pPr>
            <w:r>
              <w:rPr>
                <w:sz w:val="20"/>
              </w:rPr>
              <w:t>258</w:t>
            </w:r>
          </w:p>
        </w:tc>
        <w:tc>
          <w:tcPr>
            <w:tcW w:w="1111" w:type="dxa"/>
            <w:tcBorders>
              <w:top w:val="single" w:sz="2" w:space="0" w:color="C8C8C8"/>
              <w:left w:val="single" w:sz="2" w:space="0" w:color="C8C8C8"/>
              <w:bottom w:val="single" w:sz="2" w:space="0" w:color="C8C8C8"/>
              <w:right w:val="single" w:sz="2" w:space="0" w:color="C8C8C8"/>
            </w:tcBorders>
            <w:shd w:val="clear" w:color="auto" w:fill="ECECEC"/>
          </w:tcPr>
          <w:p>
            <w:pPr>
              <w:pStyle w:val="TableParagraph"/>
              <w:spacing w:line="227" w:lineRule="exact"/>
              <w:ind w:left="0" w:right="441"/>
              <w:jc w:val="right"/>
              <w:rPr>
                <w:sz w:val="20"/>
              </w:rPr>
            </w:pPr>
            <w:r>
              <w:rPr>
                <w:w w:val="95"/>
                <w:sz w:val="20"/>
              </w:rPr>
              <w:t>12</w:t>
            </w:r>
          </w:p>
        </w:tc>
        <w:tc>
          <w:tcPr>
            <w:tcW w:w="2435" w:type="dxa"/>
            <w:tcBorders>
              <w:top w:val="single" w:sz="2" w:space="0" w:color="C8C8C8"/>
              <w:left w:val="single" w:sz="2" w:space="0" w:color="C8C8C8"/>
              <w:bottom w:val="single" w:sz="2" w:space="0" w:color="C8C8C8"/>
              <w:right w:val="nil"/>
            </w:tcBorders>
          </w:tcPr>
          <w:p>
            <w:pPr>
              <w:pStyle w:val="TableParagraph"/>
              <w:spacing w:line="227" w:lineRule="exact"/>
              <w:ind w:left="0" w:right="968"/>
              <w:jc w:val="right"/>
              <w:rPr>
                <w:sz w:val="20"/>
              </w:rPr>
            </w:pPr>
            <w:r>
              <w:rPr>
                <w:w w:val="95"/>
                <w:sz w:val="20"/>
              </w:rPr>
              <w:t>3,596</w:t>
            </w:r>
          </w:p>
        </w:tc>
      </w:tr>
      <w:tr>
        <w:trPr>
          <w:trHeight w:val="353" w:hRule="atLeast"/>
        </w:trPr>
        <w:tc>
          <w:tcPr>
            <w:tcW w:w="1855" w:type="dxa"/>
            <w:tcBorders>
              <w:top w:val="single" w:sz="2" w:space="0" w:color="C8C8C8"/>
              <w:left w:val="nil"/>
              <w:bottom w:val="single" w:sz="2" w:space="0" w:color="C8C8C8"/>
              <w:right w:val="single" w:sz="2" w:space="0" w:color="C8C8C8"/>
            </w:tcBorders>
            <w:shd w:val="clear" w:color="auto" w:fill="ECECEC"/>
          </w:tcPr>
          <w:p>
            <w:pPr>
              <w:pStyle w:val="TableParagraph"/>
              <w:spacing w:line="225" w:lineRule="exact"/>
              <w:ind w:left="108"/>
              <w:rPr>
                <w:b/>
                <w:sz w:val="20"/>
              </w:rPr>
            </w:pPr>
            <w:r>
              <w:rPr>
                <w:b/>
                <w:sz w:val="20"/>
              </w:rPr>
              <w:t>Agos – Dic 17.</w:t>
            </w:r>
          </w:p>
        </w:tc>
        <w:tc>
          <w:tcPr>
            <w:tcW w:w="1719" w:type="dxa"/>
            <w:tcBorders>
              <w:top w:val="single" w:sz="2" w:space="0" w:color="C8C8C8"/>
              <w:left w:val="single" w:sz="2" w:space="0" w:color="C8C8C8"/>
              <w:bottom w:val="single" w:sz="2" w:space="0" w:color="C8C8C8"/>
              <w:right w:val="single" w:sz="2" w:space="0" w:color="C8C8C8"/>
            </w:tcBorders>
            <w:shd w:val="clear" w:color="auto" w:fill="ECECEC"/>
          </w:tcPr>
          <w:p>
            <w:pPr>
              <w:pStyle w:val="TableParagraph"/>
              <w:spacing w:line="227" w:lineRule="exact"/>
              <w:ind w:left="668" w:right="669"/>
              <w:jc w:val="center"/>
              <w:rPr>
                <w:sz w:val="20"/>
              </w:rPr>
            </w:pPr>
            <w:r>
              <w:rPr>
                <w:sz w:val="20"/>
              </w:rPr>
              <w:t>519</w:t>
            </w:r>
          </w:p>
        </w:tc>
        <w:tc>
          <w:tcPr>
            <w:tcW w:w="1719" w:type="dxa"/>
            <w:tcBorders>
              <w:top w:val="single" w:sz="2" w:space="0" w:color="C8C8C8"/>
              <w:left w:val="single" w:sz="2" w:space="0" w:color="C8C8C8"/>
              <w:bottom w:val="single" w:sz="2" w:space="0" w:color="C8C8C8"/>
              <w:right w:val="single" w:sz="2" w:space="0" w:color="C8C8C8"/>
            </w:tcBorders>
            <w:shd w:val="clear" w:color="auto" w:fill="ECECEC"/>
          </w:tcPr>
          <w:p>
            <w:pPr>
              <w:pStyle w:val="TableParagraph"/>
              <w:spacing w:line="227" w:lineRule="exact"/>
              <w:ind w:left="667" w:right="670"/>
              <w:jc w:val="center"/>
              <w:rPr>
                <w:sz w:val="20"/>
              </w:rPr>
            </w:pPr>
            <w:r>
              <w:rPr>
                <w:sz w:val="20"/>
              </w:rPr>
              <w:t>372</w:t>
            </w:r>
          </w:p>
        </w:tc>
        <w:tc>
          <w:tcPr>
            <w:tcW w:w="1111" w:type="dxa"/>
            <w:tcBorders>
              <w:top w:val="single" w:sz="2" w:space="0" w:color="C8C8C8"/>
              <w:left w:val="single" w:sz="2" w:space="0" w:color="C8C8C8"/>
              <w:bottom w:val="single" w:sz="2" w:space="0" w:color="C8C8C8"/>
              <w:right w:val="single" w:sz="2" w:space="0" w:color="C8C8C8"/>
            </w:tcBorders>
            <w:shd w:val="clear" w:color="auto" w:fill="ECECEC"/>
          </w:tcPr>
          <w:p>
            <w:pPr>
              <w:pStyle w:val="TableParagraph"/>
              <w:spacing w:line="227" w:lineRule="exact"/>
              <w:ind w:left="0" w:right="441"/>
              <w:jc w:val="right"/>
              <w:rPr>
                <w:sz w:val="20"/>
              </w:rPr>
            </w:pPr>
            <w:r>
              <w:rPr>
                <w:w w:val="95"/>
                <w:sz w:val="20"/>
              </w:rPr>
              <w:t>19</w:t>
            </w:r>
          </w:p>
        </w:tc>
        <w:tc>
          <w:tcPr>
            <w:tcW w:w="2435" w:type="dxa"/>
            <w:tcBorders>
              <w:top w:val="single" w:sz="2" w:space="0" w:color="C8C8C8"/>
              <w:left w:val="single" w:sz="2" w:space="0" w:color="C8C8C8"/>
              <w:bottom w:val="single" w:sz="2" w:space="0" w:color="C8C8C8"/>
              <w:right w:val="nil"/>
            </w:tcBorders>
            <w:shd w:val="clear" w:color="auto" w:fill="ECECEC"/>
          </w:tcPr>
          <w:p>
            <w:pPr>
              <w:pStyle w:val="TableParagraph"/>
              <w:spacing w:line="227" w:lineRule="exact"/>
              <w:ind w:left="0" w:right="968"/>
              <w:jc w:val="right"/>
              <w:rPr>
                <w:sz w:val="20"/>
              </w:rPr>
            </w:pPr>
            <w:r>
              <w:rPr>
                <w:w w:val="95"/>
                <w:sz w:val="20"/>
              </w:rPr>
              <w:t>3,677</w:t>
            </w:r>
          </w:p>
        </w:tc>
      </w:tr>
    </w:tbl>
    <w:p>
      <w:pPr>
        <w:pStyle w:val="BodyText"/>
        <w:spacing w:before="10"/>
        <w:rPr>
          <w:sz w:val="9"/>
        </w:rPr>
      </w:pPr>
    </w:p>
    <w:p>
      <w:pPr>
        <w:spacing w:before="35"/>
        <w:ind w:left="941" w:right="1190" w:firstLine="0"/>
        <w:jc w:val="center"/>
        <w:rPr>
          <w:rFonts w:ascii="Calibri"/>
          <w:sz w:val="32"/>
        </w:rPr>
      </w:pPr>
      <w:r>
        <w:rPr>
          <w:rFonts w:ascii="Calibri"/>
          <w:color w:val="585858"/>
          <w:sz w:val="32"/>
        </w:rPr>
        <w:t>Total Alumnos</w:t>
      </w:r>
    </w:p>
    <w:p>
      <w:pPr>
        <w:pStyle w:val="BodyText"/>
        <w:rPr>
          <w:rFonts w:ascii="Calibri"/>
          <w:sz w:val="20"/>
        </w:rPr>
      </w:pPr>
    </w:p>
    <w:p>
      <w:pPr>
        <w:pStyle w:val="BodyText"/>
        <w:spacing w:before="11"/>
        <w:rPr>
          <w:rFonts w:ascii="Calibri"/>
          <w:sz w:val="25"/>
        </w:rPr>
      </w:pPr>
    </w:p>
    <w:p>
      <w:pPr>
        <w:spacing w:before="64"/>
        <w:ind w:left="2153" w:right="0" w:firstLine="0"/>
        <w:jc w:val="left"/>
        <w:rPr>
          <w:rFonts w:ascii="Calibri"/>
          <w:sz w:val="18"/>
        </w:rPr>
      </w:pPr>
      <w:r>
        <w:rPr/>
        <w:pict>
          <v:group style="position:absolute;margin-left:175.800003pt;margin-top:-15.590681pt;width:284.8pt;height:130.4500pt;mso-position-horizontal-relative:page;mso-position-vertical-relative:paragraph;z-index:1168" coordorigin="3516,-312" coordsize="5696,2609">
            <v:shape style="position:absolute;left:3516;top:-312;width:5696;height:2609" type="#_x0000_t75" stroked="false">
              <v:imagedata r:id="rId9" o:title=""/>
            </v:shape>
            <v:shape style="position:absolute;left:4257;top:768;width:606;height:668" coordorigin="4258,769" coordsize="606,668" path="m4510,1088l4359,1088,4560,1436,4510,1088xm4863,769l4258,769,4258,1088,4863,1088,4863,769xe" filled="true" fillcolor="#ffffff" stroked="false">
              <v:path arrowok="t"/>
              <v:fill type="solid"/>
            </v:shape>
            <v:shape style="position:absolute;left:4257;top:768;width:606;height:668" coordorigin="4258,769" coordsize="606,668" path="m4258,769l4359,769,4510,769,4863,769,4863,955,4863,1035,4863,1088,4510,1088,4560,1436,4359,1088,4258,1088,4258,1035,4258,955,4258,769xe" filled="false" stroked="true" strokeweight=".75pt" strokecolor="#bebebe">
              <v:path arrowok="t"/>
              <v:stroke dashstyle="solid"/>
            </v:shape>
            <v:shape style="position:absolute;left:5933;top:918;width:606;height:668" coordorigin="5933,918" coordsize="606,668" path="m6186,1238l6034,1238,6236,1586,6186,1238xm6539,918l5933,918,5933,1238,6539,1238,6539,918xe" filled="true" fillcolor="#ffffff" stroked="false">
              <v:path arrowok="t"/>
              <v:fill type="solid"/>
            </v:shape>
            <v:shape style="position:absolute;left:5933;top:918;width:606;height:668" coordorigin="5933,918" coordsize="606,668" path="m5933,918l6034,918,6186,918,6539,918,6539,1105,6539,1184,6539,1238,6186,1238,6236,1586,6034,1238,5933,1238,5933,1184,5933,1105,5933,918xe" filled="false" stroked="true" strokeweight=".75pt" strokecolor="#bebebe">
              <v:path arrowok="t"/>
              <v:stroke dashstyle="solid"/>
            </v:shape>
            <v:shape style="position:absolute;left:7609;top:-292;width:606;height:668" coordorigin="7609,-291" coordsize="606,668" path="m7862,29l7710,29,7912,377,7862,29xm8215,-291l7609,-291,7609,29,8215,29,8215,-291xe" filled="true" fillcolor="#ffffff" stroked="false">
              <v:path arrowok="t"/>
              <v:fill type="solid"/>
            </v:shape>
            <v:shape style="position:absolute;left:7609;top:-292;width:606;height:668" coordorigin="7609,-291" coordsize="606,668" path="m7609,-291l7710,-291,7862,-291,8215,-291,8215,-105,8215,-25,8215,29,7862,29,7912,377,7710,29,7609,29,7609,-25,7609,-105,7609,-291xe" filled="false" stroked="true" strokeweight=".75pt" strokecolor="#bebebe">
              <v:path arrowok="t"/>
              <v:stroke dashstyle="solid"/>
            </v:shape>
            <v:shape style="position:absolute;left:7670;top:-218;width:506;height:212" type="#_x0000_t202" filled="false" stroked="false">
              <v:textbox inset="0,0,0,0">
                <w:txbxContent>
                  <w:p>
                    <w:pPr>
                      <w:spacing w:line="211" w:lineRule="exact" w:before="0"/>
                      <w:ind w:left="0" w:right="0" w:firstLine="0"/>
                      <w:jc w:val="left"/>
                      <w:rPr>
                        <w:rFonts w:ascii="Calibri"/>
                        <w:b/>
                        <w:sz w:val="21"/>
                      </w:rPr>
                    </w:pPr>
                    <w:r>
                      <w:rPr>
                        <w:rFonts w:ascii="Calibri"/>
                        <w:b/>
                        <w:color w:val="585858"/>
                        <w:sz w:val="21"/>
                      </w:rPr>
                      <w:t>3,677</w:t>
                    </w:r>
                  </w:p>
                </w:txbxContent>
              </v:textbox>
              <w10:wrap type="none"/>
            </v:shape>
            <v:shape style="position:absolute;left:4318;top:842;width:506;height:212" type="#_x0000_t202" filled="false" stroked="false">
              <v:textbox inset="0,0,0,0">
                <w:txbxContent>
                  <w:p>
                    <w:pPr>
                      <w:spacing w:line="211" w:lineRule="exact" w:before="0"/>
                      <w:ind w:left="0" w:right="0" w:firstLine="0"/>
                      <w:jc w:val="left"/>
                      <w:rPr>
                        <w:rFonts w:ascii="Calibri"/>
                        <w:b/>
                        <w:sz w:val="21"/>
                      </w:rPr>
                    </w:pPr>
                    <w:r>
                      <w:rPr>
                        <w:rFonts w:ascii="Calibri"/>
                        <w:b/>
                        <w:color w:val="585858"/>
                        <w:sz w:val="21"/>
                      </w:rPr>
                      <w:t>3,606</w:t>
                    </w:r>
                  </w:p>
                </w:txbxContent>
              </v:textbox>
              <w10:wrap type="none"/>
            </v:shape>
            <v:shape style="position:absolute;left:5994;top:991;width:506;height:212" type="#_x0000_t202" filled="false" stroked="false">
              <v:textbox inset="0,0,0,0">
                <w:txbxContent>
                  <w:p>
                    <w:pPr>
                      <w:spacing w:line="211" w:lineRule="exact" w:before="0"/>
                      <w:ind w:left="0" w:right="0" w:firstLine="0"/>
                      <w:jc w:val="left"/>
                      <w:rPr>
                        <w:rFonts w:ascii="Calibri"/>
                        <w:b/>
                        <w:sz w:val="21"/>
                      </w:rPr>
                    </w:pPr>
                    <w:r>
                      <w:rPr>
                        <w:rFonts w:ascii="Calibri"/>
                        <w:b/>
                        <w:color w:val="585858"/>
                        <w:sz w:val="21"/>
                      </w:rPr>
                      <w:t>3,596</w:t>
                    </w:r>
                  </w:p>
                </w:txbxContent>
              </v:textbox>
              <w10:wrap type="none"/>
            </v:shape>
            <w10:wrap type="none"/>
          </v:group>
        </w:pict>
      </w:r>
      <w:r>
        <w:rPr>
          <w:rFonts w:ascii="Calibri"/>
          <w:color w:val="7E7E7E"/>
          <w:sz w:val="18"/>
        </w:rPr>
        <w:t>3,680</w:t>
      </w:r>
    </w:p>
    <w:p>
      <w:pPr>
        <w:spacing w:before="79"/>
        <w:ind w:left="2153" w:right="0" w:firstLine="0"/>
        <w:jc w:val="left"/>
        <w:rPr>
          <w:rFonts w:ascii="Calibri"/>
          <w:sz w:val="18"/>
        </w:rPr>
      </w:pPr>
      <w:r>
        <w:rPr>
          <w:rFonts w:ascii="Calibri"/>
          <w:color w:val="7E7E7E"/>
          <w:sz w:val="18"/>
        </w:rPr>
        <w:t>3,660</w:t>
      </w:r>
    </w:p>
    <w:p>
      <w:pPr>
        <w:spacing w:before="79"/>
        <w:ind w:left="2153" w:right="0" w:firstLine="0"/>
        <w:jc w:val="left"/>
        <w:rPr>
          <w:rFonts w:ascii="Calibri"/>
          <w:sz w:val="18"/>
        </w:rPr>
      </w:pPr>
      <w:r>
        <w:rPr>
          <w:rFonts w:ascii="Calibri"/>
          <w:color w:val="7E7E7E"/>
          <w:sz w:val="18"/>
        </w:rPr>
        <w:t>3,640</w:t>
      </w:r>
    </w:p>
    <w:p>
      <w:pPr>
        <w:spacing w:before="79"/>
        <w:ind w:left="2153" w:right="0" w:firstLine="0"/>
        <w:jc w:val="left"/>
        <w:rPr>
          <w:rFonts w:ascii="Calibri"/>
          <w:sz w:val="18"/>
        </w:rPr>
      </w:pPr>
      <w:r>
        <w:rPr>
          <w:rFonts w:ascii="Calibri"/>
          <w:color w:val="7E7E7E"/>
          <w:sz w:val="18"/>
        </w:rPr>
        <w:t>3,620</w:t>
      </w:r>
    </w:p>
    <w:p>
      <w:pPr>
        <w:spacing w:before="78"/>
        <w:ind w:left="2153" w:right="0" w:firstLine="0"/>
        <w:jc w:val="left"/>
        <w:rPr>
          <w:rFonts w:ascii="Calibri"/>
          <w:sz w:val="18"/>
        </w:rPr>
      </w:pPr>
      <w:r>
        <w:rPr>
          <w:rFonts w:ascii="Calibri"/>
          <w:color w:val="7E7E7E"/>
          <w:sz w:val="18"/>
        </w:rPr>
        <w:t>3,600</w:t>
      </w:r>
    </w:p>
    <w:p>
      <w:pPr>
        <w:spacing w:before="79"/>
        <w:ind w:left="2153" w:right="0" w:firstLine="0"/>
        <w:jc w:val="left"/>
        <w:rPr>
          <w:rFonts w:ascii="Calibri"/>
          <w:sz w:val="18"/>
        </w:rPr>
      </w:pPr>
      <w:r>
        <w:rPr>
          <w:rFonts w:ascii="Calibri"/>
          <w:color w:val="7E7E7E"/>
          <w:sz w:val="18"/>
        </w:rPr>
        <w:t>3,580</w:t>
      </w:r>
    </w:p>
    <w:p>
      <w:pPr>
        <w:spacing w:before="79"/>
        <w:ind w:left="2153" w:right="0" w:firstLine="0"/>
        <w:jc w:val="left"/>
        <w:rPr>
          <w:rFonts w:ascii="Calibri"/>
          <w:sz w:val="18"/>
        </w:rPr>
      </w:pPr>
      <w:r>
        <w:rPr>
          <w:rFonts w:ascii="Calibri"/>
          <w:color w:val="7E7E7E"/>
          <w:sz w:val="18"/>
        </w:rPr>
        <w:t>3,560</w:t>
      </w:r>
    </w:p>
    <w:p>
      <w:pPr>
        <w:spacing w:before="79"/>
        <w:ind w:left="2153" w:right="0" w:firstLine="0"/>
        <w:jc w:val="left"/>
        <w:rPr>
          <w:rFonts w:ascii="Calibri"/>
          <w:sz w:val="18"/>
        </w:rPr>
      </w:pPr>
      <w:r>
        <w:rPr>
          <w:rFonts w:ascii="Calibri"/>
          <w:color w:val="7E7E7E"/>
          <w:sz w:val="18"/>
        </w:rPr>
        <w:t>3,540</w:t>
      </w:r>
    </w:p>
    <w:p>
      <w:pPr>
        <w:tabs>
          <w:tab w:pos="4835" w:val="left" w:leader="none"/>
          <w:tab w:pos="6410" w:val="left" w:leader="none"/>
        </w:tabs>
        <w:spacing w:before="5"/>
        <w:ind w:left="3135" w:right="0" w:firstLine="0"/>
        <w:jc w:val="left"/>
        <w:rPr>
          <w:rFonts w:ascii="Calibri" w:hAnsi="Calibri"/>
          <w:sz w:val="18"/>
        </w:rPr>
      </w:pPr>
      <w:r>
        <w:rPr>
          <w:rFonts w:ascii="Calibri" w:hAnsi="Calibri"/>
          <w:color w:val="7E7E7E"/>
          <w:sz w:val="18"/>
        </w:rPr>
        <w:t>Ago</w:t>
      </w:r>
      <w:r>
        <w:rPr>
          <w:rFonts w:ascii="Calibri" w:hAnsi="Calibri"/>
          <w:color w:val="7E7E7E"/>
          <w:spacing w:val="-1"/>
          <w:sz w:val="18"/>
        </w:rPr>
        <w:t> </w:t>
      </w:r>
      <w:r>
        <w:rPr>
          <w:rFonts w:ascii="Calibri" w:hAnsi="Calibri"/>
          <w:color w:val="7E7E7E"/>
          <w:sz w:val="18"/>
        </w:rPr>
        <w:t>–Dic</w:t>
      </w:r>
      <w:r>
        <w:rPr>
          <w:rFonts w:ascii="Calibri" w:hAnsi="Calibri"/>
          <w:color w:val="7E7E7E"/>
          <w:spacing w:val="1"/>
          <w:sz w:val="18"/>
        </w:rPr>
        <w:t> </w:t>
      </w:r>
      <w:r>
        <w:rPr>
          <w:rFonts w:ascii="Calibri" w:hAnsi="Calibri"/>
          <w:color w:val="7E7E7E"/>
          <w:sz w:val="18"/>
        </w:rPr>
        <w:t>16</w:t>
        <w:tab/>
        <w:t>Ene</w:t>
      </w:r>
      <w:r>
        <w:rPr>
          <w:rFonts w:ascii="Calibri" w:hAnsi="Calibri"/>
          <w:color w:val="7E7E7E"/>
          <w:spacing w:val="-2"/>
          <w:sz w:val="18"/>
        </w:rPr>
        <w:t> </w:t>
      </w:r>
      <w:r>
        <w:rPr>
          <w:rFonts w:ascii="Calibri" w:hAnsi="Calibri"/>
          <w:color w:val="7E7E7E"/>
          <w:sz w:val="18"/>
        </w:rPr>
        <w:t>–Jul</w:t>
      </w:r>
      <w:r>
        <w:rPr>
          <w:rFonts w:ascii="Calibri" w:hAnsi="Calibri"/>
          <w:color w:val="7E7E7E"/>
          <w:spacing w:val="1"/>
          <w:sz w:val="18"/>
        </w:rPr>
        <w:t> </w:t>
      </w:r>
      <w:r>
        <w:rPr>
          <w:rFonts w:ascii="Calibri" w:hAnsi="Calibri"/>
          <w:color w:val="7E7E7E"/>
          <w:sz w:val="18"/>
        </w:rPr>
        <w:t>17</w:t>
        <w:tab/>
        <w:t>Agos – Dic 17.</w:t>
      </w:r>
    </w:p>
    <w:p>
      <w:pPr>
        <w:pStyle w:val="BodyText"/>
        <w:spacing w:before="1"/>
        <w:rPr>
          <w:rFonts w:ascii="Calibri"/>
          <w:sz w:val="12"/>
        </w:rPr>
      </w:pPr>
    </w:p>
    <w:p>
      <w:pPr>
        <w:spacing w:before="66"/>
        <w:ind w:left="941" w:right="1121" w:firstLine="0"/>
        <w:jc w:val="center"/>
        <w:rPr>
          <w:rFonts w:ascii="Calibri"/>
          <w:sz w:val="18"/>
        </w:rPr>
      </w:pPr>
      <w:r>
        <w:rPr/>
        <w:drawing>
          <wp:inline distT="0" distB="0" distL="0" distR="0">
            <wp:extent cx="80772" cy="80772"/>
            <wp:effectExtent l="0" t="0" r="0" b="0"/>
            <wp:docPr id="9" name="image4.png" descr=""/>
            <wp:cNvGraphicFramePr>
              <a:graphicFrameLocks noChangeAspect="1"/>
            </wp:cNvGraphicFramePr>
            <a:graphic>
              <a:graphicData uri="http://schemas.openxmlformats.org/drawingml/2006/picture">
                <pic:pic>
                  <pic:nvPicPr>
                    <pic:cNvPr id="10" name="image4.png"/>
                    <pic:cNvPicPr/>
                  </pic:nvPicPr>
                  <pic:blipFill>
                    <a:blip r:embed="rId10" cstate="print"/>
                    <a:stretch>
                      <a:fillRect/>
                    </a:stretch>
                  </pic:blipFill>
                  <pic:spPr>
                    <a:xfrm>
                      <a:off x="0" y="0"/>
                      <a:ext cx="80772" cy="80772"/>
                    </a:xfrm>
                    <a:prstGeom prst="rect">
                      <a:avLst/>
                    </a:prstGeom>
                  </pic:spPr>
                </pic:pic>
              </a:graphicData>
            </a:graphic>
          </wp:inline>
        </w:drawing>
      </w:r>
      <w:r>
        <w:rPr/>
      </w:r>
      <w:r>
        <w:rPr>
          <w:rFonts w:ascii="Times New Roman"/>
          <w:spacing w:val="-22"/>
          <w:position w:val="1"/>
          <w:sz w:val="20"/>
        </w:rPr>
        <w:t> </w:t>
      </w:r>
      <w:r>
        <w:rPr>
          <w:rFonts w:ascii="Calibri"/>
          <w:color w:val="7E7E7E"/>
          <w:position w:val="1"/>
          <w:sz w:val="18"/>
        </w:rPr>
        <w:t>Total</w:t>
      </w:r>
      <w:r>
        <w:rPr>
          <w:rFonts w:ascii="Calibri"/>
          <w:color w:val="7E7E7E"/>
          <w:spacing w:val="-2"/>
          <w:position w:val="1"/>
          <w:sz w:val="18"/>
        </w:rPr>
        <w:t> </w:t>
      </w:r>
      <w:r>
        <w:rPr>
          <w:rFonts w:ascii="Calibri"/>
          <w:color w:val="7E7E7E"/>
          <w:position w:val="1"/>
          <w:sz w:val="18"/>
        </w:rPr>
        <w:t>Alumnos</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16"/>
        </w:rPr>
      </w:pPr>
    </w:p>
    <w:p>
      <w:pPr>
        <w:spacing w:before="93"/>
        <w:ind w:left="882" w:right="0" w:firstLine="0"/>
        <w:jc w:val="left"/>
        <w:rPr>
          <w:b/>
          <w:sz w:val="23"/>
        </w:rPr>
      </w:pPr>
      <w:r>
        <w:rPr>
          <w:b/>
          <w:sz w:val="23"/>
        </w:rPr>
        <w:t>POSGRADO.</w:t>
      </w:r>
    </w:p>
    <w:p>
      <w:pPr>
        <w:pStyle w:val="BodyText"/>
        <w:spacing w:before="1"/>
        <w:rPr>
          <w:b/>
          <w:sz w:val="6"/>
        </w:rPr>
      </w:pPr>
    </w:p>
    <w:tbl>
      <w:tblPr>
        <w:tblW w:w="0" w:type="auto"/>
        <w:jc w:val="left"/>
        <w:tblInd w:w="164" w:type="dxa"/>
        <w:tblBorders>
          <w:top w:val="single" w:sz="12" w:space="0" w:color="9CC2E4"/>
          <w:left w:val="single" w:sz="12" w:space="0" w:color="9CC2E4"/>
          <w:bottom w:val="single" w:sz="12" w:space="0" w:color="9CC2E4"/>
          <w:right w:val="single" w:sz="12" w:space="0" w:color="9CC2E4"/>
          <w:insideH w:val="single" w:sz="12" w:space="0" w:color="9CC2E4"/>
          <w:insideV w:val="single" w:sz="12" w:space="0" w:color="9CC2E4"/>
        </w:tblBorders>
        <w:tblLayout w:type="fixed"/>
        <w:tblCellMar>
          <w:top w:w="0" w:type="dxa"/>
          <w:left w:w="0" w:type="dxa"/>
          <w:bottom w:w="0" w:type="dxa"/>
          <w:right w:w="0" w:type="dxa"/>
        </w:tblCellMar>
        <w:tblLook w:val="01E0"/>
      </w:tblPr>
      <w:tblGrid>
        <w:gridCol w:w="3198"/>
        <w:gridCol w:w="2131"/>
        <w:gridCol w:w="2472"/>
        <w:gridCol w:w="2470"/>
      </w:tblGrid>
      <w:tr>
        <w:trPr>
          <w:trHeight w:val="418" w:hRule="atLeast"/>
        </w:trPr>
        <w:tc>
          <w:tcPr>
            <w:tcW w:w="3198" w:type="dxa"/>
            <w:tcBorders>
              <w:top w:val="nil"/>
              <w:left w:val="nil"/>
              <w:right w:val="nil"/>
            </w:tcBorders>
          </w:tcPr>
          <w:p>
            <w:pPr>
              <w:pStyle w:val="TableParagraph"/>
              <w:spacing w:line="268" w:lineRule="exact"/>
              <w:ind w:left="324" w:right="326"/>
              <w:jc w:val="center"/>
              <w:rPr>
                <w:sz w:val="24"/>
              </w:rPr>
            </w:pPr>
            <w:r>
              <w:rPr>
                <w:sz w:val="24"/>
              </w:rPr>
              <w:t>Agosto-Diciembre 2016</w:t>
            </w:r>
          </w:p>
        </w:tc>
        <w:tc>
          <w:tcPr>
            <w:tcW w:w="2131" w:type="dxa"/>
            <w:tcBorders>
              <w:top w:val="nil"/>
              <w:left w:val="nil"/>
              <w:right w:val="nil"/>
            </w:tcBorders>
          </w:tcPr>
          <w:p>
            <w:pPr>
              <w:pStyle w:val="TableParagraph"/>
              <w:spacing w:line="268" w:lineRule="exact"/>
              <w:ind w:left="265" w:right="265"/>
              <w:jc w:val="center"/>
              <w:rPr>
                <w:sz w:val="24"/>
              </w:rPr>
            </w:pPr>
            <w:r>
              <w:rPr>
                <w:sz w:val="24"/>
              </w:rPr>
              <w:t>Primer ingreso</w:t>
            </w:r>
          </w:p>
        </w:tc>
        <w:tc>
          <w:tcPr>
            <w:tcW w:w="2472" w:type="dxa"/>
            <w:tcBorders>
              <w:top w:val="nil"/>
              <w:left w:val="nil"/>
              <w:right w:val="nil"/>
            </w:tcBorders>
          </w:tcPr>
          <w:p>
            <w:pPr>
              <w:pStyle w:val="TableParagraph"/>
              <w:spacing w:line="268" w:lineRule="exact"/>
              <w:ind w:left="669" w:right="669"/>
              <w:jc w:val="center"/>
              <w:rPr>
                <w:sz w:val="24"/>
              </w:rPr>
            </w:pPr>
            <w:r>
              <w:rPr>
                <w:sz w:val="24"/>
              </w:rPr>
              <w:t>Reingreso</w:t>
            </w:r>
          </w:p>
        </w:tc>
        <w:tc>
          <w:tcPr>
            <w:tcW w:w="2470" w:type="dxa"/>
            <w:tcBorders>
              <w:top w:val="nil"/>
              <w:left w:val="nil"/>
              <w:right w:val="nil"/>
            </w:tcBorders>
          </w:tcPr>
          <w:p>
            <w:pPr>
              <w:pStyle w:val="TableParagraph"/>
              <w:spacing w:line="268" w:lineRule="exact"/>
              <w:ind w:left="951" w:right="945"/>
              <w:jc w:val="center"/>
              <w:rPr>
                <w:sz w:val="24"/>
              </w:rPr>
            </w:pPr>
            <w:r>
              <w:rPr>
                <w:sz w:val="24"/>
              </w:rPr>
              <w:t>Total</w:t>
            </w:r>
          </w:p>
        </w:tc>
      </w:tr>
      <w:tr>
        <w:trPr>
          <w:trHeight w:val="404" w:hRule="atLeast"/>
        </w:trPr>
        <w:tc>
          <w:tcPr>
            <w:tcW w:w="3198" w:type="dxa"/>
            <w:tcBorders>
              <w:left w:val="nil"/>
              <w:bottom w:val="single" w:sz="2" w:space="0" w:color="9CC2E4"/>
              <w:right w:val="single" w:sz="2" w:space="0" w:color="9CC2E4"/>
            </w:tcBorders>
            <w:shd w:val="clear" w:color="auto" w:fill="DEEAF6"/>
          </w:tcPr>
          <w:p>
            <w:pPr>
              <w:pStyle w:val="TableParagraph"/>
              <w:spacing w:line="273" w:lineRule="exact"/>
              <w:ind w:left="157" w:right="157"/>
              <w:jc w:val="center"/>
              <w:rPr>
                <w:sz w:val="24"/>
              </w:rPr>
            </w:pPr>
            <w:r>
              <w:rPr>
                <w:sz w:val="24"/>
              </w:rPr>
              <w:t>Maestría en Ciencias</w:t>
            </w:r>
          </w:p>
        </w:tc>
        <w:tc>
          <w:tcPr>
            <w:tcW w:w="2131" w:type="dxa"/>
            <w:tcBorders>
              <w:left w:val="single" w:sz="2" w:space="0" w:color="9CC2E4"/>
              <w:bottom w:val="single" w:sz="2" w:space="0" w:color="9CC2E4"/>
              <w:right w:val="single" w:sz="2" w:space="0" w:color="9CC2E4"/>
            </w:tcBorders>
            <w:shd w:val="clear" w:color="auto" w:fill="DEEAF6"/>
          </w:tcPr>
          <w:p>
            <w:pPr>
              <w:pStyle w:val="TableParagraph"/>
              <w:spacing w:line="252" w:lineRule="exact"/>
              <w:ind w:left="0"/>
              <w:jc w:val="center"/>
              <w:rPr>
                <w:sz w:val="22"/>
              </w:rPr>
            </w:pPr>
            <w:r>
              <w:rPr>
                <w:w w:val="100"/>
                <w:sz w:val="22"/>
              </w:rPr>
              <w:t>0</w:t>
            </w:r>
          </w:p>
        </w:tc>
        <w:tc>
          <w:tcPr>
            <w:tcW w:w="2472" w:type="dxa"/>
            <w:tcBorders>
              <w:left w:val="single" w:sz="2" w:space="0" w:color="9CC2E4"/>
              <w:bottom w:val="single" w:sz="2" w:space="0" w:color="9CC2E4"/>
              <w:right w:val="single" w:sz="2" w:space="0" w:color="9CC2E4"/>
            </w:tcBorders>
            <w:shd w:val="clear" w:color="auto" w:fill="DEEAF6"/>
          </w:tcPr>
          <w:p>
            <w:pPr>
              <w:pStyle w:val="TableParagraph"/>
              <w:spacing w:line="252" w:lineRule="exact"/>
              <w:ind w:left="1029" w:right="1029"/>
              <w:jc w:val="center"/>
              <w:rPr>
                <w:sz w:val="22"/>
              </w:rPr>
            </w:pPr>
            <w:r>
              <w:rPr>
                <w:sz w:val="22"/>
              </w:rPr>
              <w:t>33</w:t>
            </w:r>
          </w:p>
        </w:tc>
        <w:tc>
          <w:tcPr>
            <w:tcW w:w="2470" w:type="dxa"/>
            <w:tcBorders>
              <w:left w:val="single" w:sz="2" w:space="0" w:color="9CC2E4"/>
              <w:bottom w:val="single" w:sz="2" w:space="0" w:color="9CC2E4"/>
              <w:right w:val="nil"/>
            </w:tcBorders>
            <w:shd w:val="clear" w:color="auto" w:fill="DEEAF6"/>
          </w:tcPr>
          <w:p>
            <w:pPr>
              <w:pStyle w:val="TableParagraph"/>
              <w:spacing w:line="252" w:lineRule="exact"/>
              <w:ind w:left="1030" w:right="1029"/>
              <w:jc w:val="center"/>
              <w:rPr>
                <w:sz w:val="22"/>
              </w:rPr>
            </w:pPr>
            <w:r>
              <w:rPr>
                <w:sz w:val="22"/>
              </w:rPr>
              <w:t>33</w:t>
            </w:r>
          </w:p>
        </w:tc>
      </w:tr>
      <w:tr>
        <w:trPr>
          <w:trHeight w:val="405" w:hRule="atLeast"/>
        </w:trPr>
        <w:tc>
          <w:tcPr>
            <w:tcW w:w="3198" w:type="dxa"/>
            <w:tcBorders>
              <w:top w:val="single" w:sz="2" w:space="0" w:color="9CC2E4"/>
              <w:left w:val="nil"/>
              <w:bottom w:val="single" w:sz="2" w:space="0" w:color="9CC2E4"/>
              <w:right w:val="single" w:sz="2" w:space="0" w:color="9CC2E4"/>
            </w:tcBorders>
          </w:tcPr>
          <w:p>
            <w:pPr>
              <w:pStyle w:val="TableParagraph"/>
              <w:spacing w:line="272" w:lineRule="exact"/>
              <w:ind w:left="157" w:right="157"/>
              <w:jc w:val="center"/>
              <w:rPr>
                <w:sz w:val="24"/>
              </w:rPr>
            </w:pPr>
            <w:r>
              <w:rPr>
                <w:sz w:val="24"/>
              </w:rPr>
              <w:t>Maestría Profesionalizante</w:t>
            </w:r>
          </w:p>
        </w:tc>
        <w:tc>
          <w:tcPr>
            <w:tcW w:w="2131" w:type="dxa"/>
            <w:tcBorders>
              <w:top w:val="single" w:sz="2" w:space="0" w:color="9CC2E4"/>
              <w:left w:val="single" w:sz="2" w:space="0" w:color="9CC2E4"/>
              <w:bottom w:val="single" w:sz="2" w:space="0" w:color="9CC2E4"/>
              <w:right w:val="single" w:sz="2" w:space="0" w:color="9CC2E4"/>
            </w:tcBorders>
          </w:tcPr>
          <w:p>
            <w:pPr>
              <w:pStyle w:val="TableParagraph"/>
              <w:spacing w:line="251" w:lineRule="exact"/>
              <w:ind w:left="920" w:right="920"/>
              <w:jc w:val="center"/>
              <w:rPr>
                <w:sz w:val="22"/>
              </w:rPr>
            </w:pPr>
            <w:r>
              <w:rPr>
                <w:sz w:val="22"/>
              </w:rPr>
              <w:t>47</w:t>
            </w:r>
          </w:p>
        </w:tc>
        <w:tc>
          <w:tcPr>
            <w:tcW w:w="2472" w:type="dxa"/>
            <w:tcBorders>
              <w:top w:val="single" w:sz="2" w:space="0" w:color="9CC2E4"/>
              <w:left w:val="single" w:sz="2" w:space="0" w:color="9CC2E4"/>
              <w:bottom w:val="single" w:sz="2" w:space="0" w:color="9CC2E4"/>
              <w:right w:val="single" w:sz="2" w:space="0" w:color="9CC2E4"/>
            </w:tcBorders>
          </w:tcPr>
          <w:p>
            <w:pPr>
              <w:pStyle w:val="TableParagraph"/>
              <w:spacing w:line="251" w:lineRule="exact"/>
              <w:ind w:left="1029" w:right="1030"/>
              <w:jc w:val="center"/>
              <w:rPr>
                <w:sz w:val="22"/>
              </w:rPr>
            </w:pPr>
            <w:r>
              <w:rPr>
                <w:sz w:val="22"/>
              </w:rPr>
              <w:t>137</w:t>
            </w:r>
          </w:p>
        </w:tc>
        <w:tc>
          <w:tcPr>
            <w:tcW w:w="2470" w:type="dxa"/>
            <w:tcBorders>
              <w:top w:val="single" w:sz="2" w:space="0" w:color="9CC2E4"/>
              <w:left w:val="single" w:sz="2" w:space="0" w:color="9CC2E4"/>
              <w:bottom w:val="single" w:sz="2" w:space="0" w:color="9CC2E4"/>
              <w:right w:val="nil"/>
            </w:tcBorders>
          </w:tcPr>
          <w:p>
            <w:pPr>
              <w:pStyle w:val="TableParagraph"/>
              <w:spacing w:line="251" w:lineRule="exact"/>
              <w:ind w:left="1030" w:right="1030"/>
              <w:jc w:val="center"/>
              <w:rPr>
                <w:sz w:val="22"/>
              </w:rPr>
            </w:pPr>
            <w:r>
              <w:rPr>
                <w:sz w:val="22"/>
              </w:rPr>
              <w:t>184</w:t>
            </w:r>
          </w:p>
        </w:tc>
      </w:tr>
      <w:tr>
        <w:trPr>
          <w:trHeight w:val="275" w:hRule="atLeast"/>
        </w:trPr>
        <w:tc>
          <w:tcPr>
            <w:tcW w:w="3198" w:type="dxa"/>
            <w:tcBorders>
              <w:top w:val="single" w:sz="2" w:space="0" w:color="9CC2E4"/>
              <w:left w:val="nil"/>
              <w:bottom w:val="single" w:sz="2" w:space="0" w:color="9CC2E4"/>
              <w:right w:val="single" w:sz="2" w:space="0" w:color="9CC2E4"/>
            </w:tcBorders>
            <w:shd w:val="clear" w:color="auto" w:fill="DEEAF6"/>
          </w:tcPr>
          <w:p>
            <w:pPr>
              <w:pStyle w:val="TableParagraph"/>
              <w:spacing w:line="256" w:lineRule="exact"/>
              <w:ind w:left="157" w:right="157"/>
              <w:jc w:val="center"/>
              <w:rPr>
                <w:sz w:val="24"/>
              </w:rPr>
            </w:pPr>
            <w:r>
              <w:rPr>
                <w:sz w:val="24"/>
              </w:rPr>
              <w:t>Doctorado</w:t>
            </w:r>
          </w:p>
        </w:tc>
        <w:tc>
          <w:tcPr>
            <w:tcW w:w="213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spacing w:line="251" w:lineRule="exact"/>
              <w:ind w:left="920" w:right="920"/>
              <w:jc w:val="center"/>
              <w:rPr>
                <w:sz w:val="22"/>
              </w:rPr>
            </w:pPr>
            <w:r>
              <w:rPr>
                <w:sz w:val="22"/>
              </w:rPr>
              <w:t>15</w:t>
            </w:r>
          </w:p>
        </w:tc>
        <w:tc>
          <w:tcPr>
            <w:tcW w:w="2472"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spacing w:line="251" w:lineRule="exact"/>
              <w:ind w:left="1029" w:right="1029"/>
              <w:jc w:val="center"/>
              <w:rPr>
                <w:sz w:val="22"/>
              </w:rPr>
            </w:pPr>
            <w:r>
              <w:rPr>
                <w:sz w:val="22"/>
              </w:rPr>
              <w:t>38</w:t>
            </w:r>
          </w:p>
        </w:tc>
        <w:tc>
          <w:tcPr>
            <w:tcW w:w="2470" w:type="dxa"/>
            <w:tcBorders>
              <w:top w:val="single" w:sz="2" w:space="0" w:color="9CC2E4"/>
              <w:left w:val="single" w:sz="2" w:space="0" w:color="9CC2E4"/>
              <w:bottom w:val="single" w:sz="2" w:space="0" w:color="9CC2E4"/>
              <w:right w:val="nil"/>
            </w:tcBorders>
            <w:shd w:val="clear" w:color="auto" w:fill="DEEAF6"/>
          </w:tcPr>
          <w:p>
            <w:pPr>
              <w:pStyle w:val="TableParagraph"/>
              <w:spacing w:line="251" w:lineRule="exact"/>
              <w:ind w:left="1030" w:right="1029"/>
              <w:jc w:val="center"/>
              <w:rPr>
                <w:sz w:val="22"/>
              </w:rPr>
            </w:pPr>
            <w:r>
              <w:rPr>
                <w:sz w:val="22"/>
              </w:rPr>
              <w:t>53</w:t>
            </w:r>
          </w:p>
        </w:tc>
      </w:tr>
      <w:tr>
        <w:trPr>
          <w:trHeight w:val="277" w:hRule="atLeast"/>
        </w:trPr>
        <w:tc>
          <w:tcPr>
            <w:tcW w:w="3198" w:type="dxa"/>
            <w:tcBorders>
              <w:top w:val="single" w:sz="2" w:space="0" w:color="9CC2E4"/>
              <w:left w:val="nil"/>
              <w:bottom w:val="single" w:sz="2" w:space="0" w:color="9CC2E4"/>
              <w:right w:val="single" w:sz="2" w:space="0" w:color="9CC2E4"/>
            </w:tcBorders>
          </w:tcPr>
          <w:p>
            <w:pPr>
              <w:pStyle w:val="TableParagraph"/>
              <w:spacing w:line="256" w:lineRule="exact"/>
              <w:ind w:left="157" w:right="153"/>
              <w:jc w:val="center"/>
              <w:rPr>
                <w:sz w:val="24"/>
              </w:rPr>
            </w:pPr>
            <w:r>
              <w:rPr>
                <w:sz w:val="24"/>
              </w:rPr>
              <w:t>Total:</w:t>
            </w:r>
          </w:p>
        </w:tc>
        <w:tc>
          <w:tcPr>
            <w:tcW w:w="2131" w:type="dxa"/>
            <w:tcBorders>
              <w:top w:val="single" w:sz="2" w:space="0" w:color="9CC2E4"/>
              <w:left w:val="single" w:sz="2" w:space="0" w:color="9CC2E4"/>
              <w:bottom w:val="single" w:sz="2" w:space="0" w:color="9CC2E4"/>
              <w:right w:val="single" w:sz="2" w:space="0" w:color="9CC2E4"/>
            </w:tcBorders>
          </w:tcPr>
          <w:p>
            <w:pPr>
              <w:pStyle w:val="TableParagraph"/>
              <w:spacing w:line="251" w:lineRule="exact"/>
              <w:ind w:left="920" w:right="920"/>
              <w:jc w:val="center"/>
              <w:rPr>
                <w:sz w:val="22"/>
              </w:rPr>
            </w:pPr>
            <w:r>
              <w:rPr>
                <w:sz w:val="22"/>
              </w:rPr>
              <w:t>62</w:t>
            </w:r>
          </w:p>
        </w:tc>
        <w:tc>
          <w:tcPr>
            <w:tcW w:w="2472" w:type="dxa"/>
            <w:tcBorders>
              <w:top w:val="single" w:sz="2" w:space="0" w:color="9CC2E4"/>
              <w:left w:val="single" w:sz="2" w:space="0" w:color="9CC2E4"/>
              <w:bottom w:val="single" w:sz="2" w:space="0" w:color="9CC2E4"/>
              <w:right w:val="single" w:sz="2" w:space="0" w:color="9CC2E4"/>
            </w:tcBorders>
          </w:tcPr>
          <w:p>
            <w:pPr>
              <w:pStyle w:val="TableParagraph"/>
              <w:spacing w:line="251" w:lineRule="exact"/>
              <w:ind w:left="1029" w:right="1030"/>
              <w:jc w:val="center"/>
              <w:rPr>
                <w:sz w:val="22"/>
              </w:rPr>
            </w:pPr>
            <w:r>
              <w:rPr>
                <w:sz w:val="22"/>
              </w:rPr>
              <w:t>208</w:t>
            </w:r>
          </w:p>
        </w:tc>
        <w:tc>
          <w:tcPr>
            <w:tcW w:w="2470" w:type="dxa"/>
            <w:tcBorders>
              <w:top w:val="single" w:sz="2" w:space="0" w:color="9CC2E4"/>
              <w:left w:val="single" w:sz="2" w:space="0" w:color="9CC2E4"/>
              <w:bottom w:val="single" w:sz="2" w:space="0" w:color="9CC2E4"/>
              <w:right w:val="nil"/>
            </w:tcBorders>
          </w:tcPr>
          <w:p>
            <w:pPr>
              <w:pStyle w:val="TableParagraph"/>
              <w:spacing w:line="251" w:lineRule="exact"/>
              <w:ind w:left="1030" w:right="1030"/>
              <w:jc w:val="center"/>
              <w:rPr>
                <w:sz w:val="22"/>
              </w:rPr>
            </w:pPr>
            <w:r>
              <w:rPr>
                <w:sz w:val="22"/>
              </w:rPr>
              <w:t>270</w:t>
            </w:r>
          </w:p>
        </w:tc>
      </w:tr>
    </w:tbl>
    <w:p>
      <w:pPr>
        <w:pStyle w:val="BodyText"/>
        <w:rPr>
          <w:b/>
          <w:sz w:val="20"/>
        </w:rPr>
      </w:pPr>
    </w:p>
    <w:p>
      <w:pPr>
        <w:pStyle w:val="BodyText"/>
        <w:rPr>
          <w:b/>
          <w:sz w:val="19"/>
        </w:rPr>
      </w:pPr>
    </w:p>
    <w:tbl>
      <w:tblPr>
        <w:tblW w:w="0" w:type="auto"/>
        <w:jc w:val="left"/>
        <w:tblInd w:w="320" w:type="dxa"/>
        <w:tblBorders>
          <w:top w:val="single" w:sz="12" w:space="0" w:color="9CC2E4"/>
          <w:left w:val="single" w:sz="12" w:space="0" w:color="9CC2E4"/>
          <w:bottom w:val="single" w:sz="12" w:space="0" w:color="9CC2E4"/>
          <w:right w:val="single" w:sz="12" w:space="0" w:color="9CC2E4"/>
          <w:insideH w:val="single" w:sz="12" w:space="0" w:color="9CC2E4"/>
          <w:insideV w:val="single" w:sz="12" w:space="0" w:color="9CC2E4"/>
        </w:tblBorders>
        <w:tblLayout w:type="fixed"/>
        <w:tblCellMar>
          <w:top w:w="0" w:type="dxa"/>
          <w:left w:w="0" w:type="dxa"/>
          <w:bottom w:w="0" w:type="dxa"/>
          <w:right w:w="0" w:type="dxa"/>
        </w:tblCellMar>
        <w:tblLook w:val="01E0"/>
      </w:tblPr>
      <w:tblGrid>
        <w:gridCol w:w="3553"/>
        <w:gridCol w:w="1980"/>
        <w:gridCol w:w="2160"/>
        <w:gridCol w:w="2160"/>
      </w:tblGrid>
      <w:tr>
        <w:trPr>
          <w:trHeight w:val="276" w:hRule="atLeast"/>
        </w:trPr>
        <w:tc>
          <w:tcPr>
            <w:tcW w:w="3553" w:type="dxa"/>
            <w:tcBorders>
              <w:top w:val="nil"/>
              <w:left w:val="nil"/>
              <w:right w:val="nil"/>
            </w:tcBorders>
          </w:tcPr>
          <w:p>
            <w:pPr>
              <w:pStyle w:val="TableParagraph"/>
              <w:spacing w:line="257" w:lineRule="exact"/>
              <w:ind w:left="809" w:right="809"/>
              <w:jc w:val="center"/>
              <w:rPr>
                <w:sz w:val="24"/>
              </w:rPr>
            </w:pPr>
            <w:r>
              <w:rPr>
                <w:sz w:val="24"/>
              </w:rPr>
              <w:t>Enero-Junio 2017</w:t>
            </w:r>
          </w:p>
        </w:tc>
        <w:tc>
          <w:tcPr>
            <w:tcW w:w="1980" w:type="dxa"/>
            <w:tcBorders>
              <w:top w:val="nil"/>
              <w:left w:val="nil"/>
              <w:right w:val="nil"/>
            </w:tcBorders>
          </w:tcPr>
          <w:p>
            <w:pPr>
              <w:pStyle w:val="TableParagraph"/>
              <w:spacing w:line="257" w:lineRule="exact"/>
              <w:ind w:left="189" w:right="189"/>
              <w:jc w:val="center"/>
              <w:rPr>
                <w:sz w:val="24"/>
              </w:rPr>
            </w:pPr>
            <w:r>
              <w:rPr>
                <w:sz w:val="24"/>
              </w:rPr>
              <w:t>Primer ingreso</w:t>
            </w:r>
          </w:p>
        </w:tc>
        <w:tc>
          <w:tcPr>
            <w:tcW w:w="2160" w:type="dxa"/>
            <w:tcBorders>
              <w:top w:val="nil"/>
              <w:left w:val="nil"/>
              <w:right w:val="nil"/>
            </w:tcBorders>
          </w:tcPr>
          <w:p>
            <w:pPr>
              <w:pStyle w:val="TableParagraph"/>
              <w:spacing w:line="257" w:lineRule="exact"/>
              <w:ind w:left="513" w:right="513"/>
              <w:jc w:val="center"/>
              <w:rPr>
                <w:sz w:val="24"/>
              </w:rPr>
            </w:pPr>
            <w:r>
              <w:rPr>
                <w:sz w:val="24"/>
              </w:rPr>
              <w:t>Reingreso</w:t>
            </w:r>
          </w:p>
        </w:tc>
        <w:tc>
          <w:tcPr>
            <w:tcW w:w="2160" w:type="dxa"/>
            <w:tcBorders>
              <w:top w:val="nil"/>
              <w:left w:val="nil"/>
              <w:right w:val="nil"/>
            </w:tcBorders>
          </w:tcPr>
          <w:p>
            <w:pPr>
              <w:pStyle w:val="TableParagraph"/>
              <w:spacing w:line="257" w:lineRule="exact"/>
              <w:ind w:left="513" w:right="509"/>
              <w:jc w:val="center"/>
              <w:rPr>
                <w:sz w:val="24"/>
              </w:rPr>
            </w:pPr>
            <w:r>
              <w:rPr>
                <w:sz w:val="24"/>
              </w:rPr>
              <w:t>Total</w:t>
            </w:r>
          </w:p>
        </w:tc>
      </w:tr>
      <w:tr>
        <w:trPr>
          <w:trHeight w:val="368" w:hRule="atLeast"/>
        </w:trPr>
        <w:tc>
          <w:tcPr>
            <w:tcW w:w="3553" w:type="dxa"/>
            <w:tcBorders>
              <w:left w:val="nil"/>
              <w:bottom w:val="single" w:sz="2" w:space="0" w:color="9CC2E4"/>
              <w:right w:val="single" w:sz="2" w:space="0" w:color="9CC2E4"/>
            </w:tcBorders>
            <w:shd w:val="clear" w:color="auto" w:fill="DEEAF6"/>
          </w:tcPr>
          <w:p>
            <w:pPr>
              <w:pStyle w:val="TableParagraph"/>
              <w:spacing w:line="271" w:lineRule="exact"/>
              <w:ind w:left="334" w:right="334"/>
              <w:jc w:val="center"/>
              <w:rPr>
                <w:sz w:val="24"/>
              </w:rPr>
            </w:pPr>
            <w:r>
              <w:rPr>
                <w:sz w:val="24"/>
              </w:rPr>
              <w:t>Maestría en Ciencias</w:t>
            </w:r>
          </w:p>
        </w:tc>
        <w:tc>
          <w:tcPr>
            <w:tcW w:w="1980" w:type="dxa"/>
            <w:tcBorders>
              <w:left w:val="single" w:sz="2" w:space="0" w:color="9CC2E4"/>
              <w:bottom w:val="single" w:sz="2" w:space="0" w:color="9CC2E4"/>
              <w:right w:val="single" w:sz="2" w:space="0" w:color="9CC2E4"/>
            </w:tcBorders>
            <w:shd w:val="clear" w:color="auto" w:fill="DEEAF6"/>
          </w:tcPr>
          <w:p>
            <w:pPr>
              <w:pStyle w:val="TableParagraph"/>
              <w:spacing w:line="250" w:lineRule="exact"/>
              <w:ind w:left="87" w:right="87"/>
              <w:jc w:val="center"/>
              <w:rPr>
                <w:sz w:val="22"/>
              </w:rPr>
            </w:pPr>
            <w:r>
              <w:rPr>
                <w:sz w:val="22"/>
              </w:rPr>
              <w:t>13</w:t>
            </w:r>
          </w:p>
        </w:tc>
        <w:tc>
          <w:tcPr>
            <w:tcW w:w="2160" w:type="dxa"/>
            <w:tcBorders>
              <w:left w:val="single" w:sz="2" w:space="0" w:color="9CC2E4"/>
              <w:bottom w:val="single" w:sz="2" w:space="0" w:color="9CC2E4"/>
              <w:right w:val="single" w:sz="2" w:space="0" w:color="9CC2E4"/>
            </w:tcBorders>
            <w:shd w:val="clear" w:color="auto" w:fill="DEEAF6"/>
          </w:tcPr>
          <w:p>
            <w:pPr>
              <w:pStyle w:val="TableParagraph"/>
              <w:spacing w:line="250" w:lineRule="exact"/>
              <w:ind w:left="873" w:right="873"/>
              <w:jc w:val="center"/>
              <w:rPr>
                <w:sz w:val="22"/>
              </w:rPr>
            </w:pPr>
            <w:r>
              <w:rPr>
                <w:sz w:val="22"/>
              </w:rPr>
              <w:t>19</w:t>
            </w:r>
          </w:p>
        </w:tc>
        <w:tc>
          <w:tcPr>
            <w:tcW w:w="2160" w:type="dxa"/>
            <w:tcBorders>
              <w:left w:val="single" w:sz="2" w:space="0" w:color="9CC2E4"/>
              <w:bottom w:val="single" w:sz="2" w:space="0" w:color="9CC2E4"/>
              <w:right w:val="nil"/>
            </w:tcBorders>
            <w:shd w:val="clear" w:color="auto" w:fill="DEEAF6"/>
          </w:tcPr>
          <w:p>
            <w:pPr>
              <w:pStyle w:val="TableParagraph"/>
              <w:spacing w:line="250" w:lineRule="exact"/>
              <w:ind w:left="875" w:right="875"/>
              <w:jc w:val="center"/>
              <w:rPr>
                <w:sz w:val="22"/>
              </w:rPr>
            </w:pPr>
            <w:r>
              <w:rPr>
                <w:sz w:val="22"/>
              </w:rPr>
              <w:t>32</w:t>
            </w:r>
          </w:p>
        </w:tc>
      </w:tr>
      <w:tr>
        <w:trPr>
          <w:trHeight w:val="366" w:hRule="atLeast"/>
        </w:trPr>
        <w:tc>
          <w:tcPr>
            <w:tcW w:w="3553" w:type="dxa"/>
            <w:tcBorders>
              <w:top w:val="single" w:sz="2" w:space="0" w:color="9CC2E4"/>
              <w:left w:val="nil"/>
              <w:bottom w:val="single" w:sz="2" w:space="0" w:color="9CC2E4"/>
              <w:right w:val="single" w:sz="2" w:space="0" w:color="9CC2E4"/>
            </w:tcBorders>
          </w:tcPr>
          <w:p>
            <w:pPr>
              <w:pStyle w:val="TableParagraph"/>
              <w:spacing w:line="272" w:lineRule="exact"/>
              <w:ind w:left="335" w:right="334"/>
              <w:jc w:val="center"/>
              <w:rPr>
                <w:sz w:val="24"/>
              </w:rPr>
            </w:pPr>
            <w:r>
              <w:rPr>
                <w:sz w:val="24"/>
              </w:rPr>
              <w:t>Maestría Profesionalizante</w:t>
            </w:r>
          </w:p>
        </w:tc>
        <w:tc>
          <w:tcPr>
            <w:tcW w:w="1980" w:type="dxa"/>
            <w:tcBorders>
              <w:top w:val="single" w:sz="2" w:space="0" w:color="9CC2E4"/>
              <w:left w:val="single" w:sz="2" w:space="0" w:color="9CC2E4"/>
              <w:bottom w:val="single" w:sz="2" w:space="0" w:color="9CC2E4"/>
              <w:right w:val="single" w:sz="2" w:space="0" w:color="9CC2E4"/>
            </w:tcBorders>
          </w:tcPr>
          <w:p>
            <w:pPr>
              <w:pStyle w:val="TableParagraph"/>
              <w:spacing w:line="251" w:lineRule="exact"/>
              <w:ind w:left="87" w:right="87"/>
              <w:jc w:val="center"/>
              <w:rPr>
                <w:sz w:val="22"/>
              </w:rPr>
            </w:pPr>
            <w:r>
              <w:rPr>
                <w:sz w:val="22"/>
              </w:rPr>
              <w:t>57</w:t>
            </w:r>
          </w:p>
        </w:tc>
        <w:tc>
          <w:tcPr>
            <w:tcW w:w="2160" w:type="dxa"/>
            <w:tcBorders>
              <w:top w:val="single" w:sz="2" w:space="0" w:color="9CC2E4"/>
              <w:left w:val="single" w:sz="2" w:space="0" w:color="9CC2E4"/>
              <w:bottom w:val="single" w:sz="2" w:space="0" w:color="9CC2E4"/>
              <w:right w:val="single" w:sz="2" w:space="0" w:color="9CC2E4"/>
            </w:tcBorders>
          </w:tcPr>
          <w:p>
            <w:pPr>
              <w:pStyle w:val="TableParagraph"/>
              <w:spacing w:line="251" w:lineRule="exact"/>
              <w:ind w:left="873" w:right="874"/>
              <w:jc w:val="center"/>
              <w:rPr>
                <w:sz w:val="22"/>
              </w:rPr>
            </w:pPr>
            <w:r>
              <w:rPr>
                <w:sz w:val="22"/>
              </w:rPr>
              <w:t>127</w:t>
            </w:r>
          </w:p>
        </w:tc>
        <w:tc>
          <w:tcPr>
            <w:tcW w:w="2160" w:type="dxa"/>
            <w:tcBorders>
              <w:top w:val="single" w:sz="2" w:space="0" w:color="9CC2E4"/>
              <w:left w:val="single" w:sz="2" w:space="0" w:color="9CC2E4"/>
              <w:bottom w:val="single" w:sz="2" w:space="0" w:color="9CC2E4"/>
              <w:right w:val="nil"/>
            </w:tcBorders>
          </w:tcPr>
          <w:p>
            <w:pPr>
              <w:pStyle w:val="TableParagraph"/>
              <w:spacing w:line="251" w:lineRule="exact"/>
              <w:ind w:left="875" w:right="875"/>
              <w:jc w:val="center"/>
              <w:rPr>
                <w:sz w:val="22"/>
              </w:rPr>
            </w:pPr>
            <w:r>
              <w:rPr>
                <w:sz w:val="22"/>
              </w:rPr>
              <w:t>184</w:t>
            </w:r>
          </w:p>
        </w:tc>
      </w:tr>
      <w:tr>
        <w:trPr>
          <w:trHeight w:val="275" w:hRule="atLeast"/>
        </w:trPr>
        <w:tc>
          <w:tcPr>
            <w:tcW w:w="3553" w:type="dxa"/>
            <w:tcBorders>
              <w:top w:val="single" w:sz="2" w:space="0" w:color="9CC2E4"/>
              <w:left w:val="nil"/>
              <w:bottom w:val="single" w:sz="2" w:space="0" w:color="9CC2E4"/>
              <w:right w:val="single" w:sz="2" w:space="0" w:color="9CC2E4"/>
            </w:tcBorders>
            <w:shd w:val="clear" w:color="auto" w:fill="DEEAF6"/>
          </w:tcPr>
          <w:p>
            <w:pPr>
              <w:pStyle w:val="TableParagraph"/>
              <w:spacing w:line="256" w:lineRule="exact"/>
              <w:ind w:left="334" w:right="334"/>
              <w:jc w:val="center"/>
              <w:rPr>
                <w:sz w:val="24"/>
              </w:rPr>
            </w:pPr>
            <w:r>
              <w:rPr>
                <w:sz w:val="24"/>
              </w:rPr>
              <w:t>Doctorado</w:t>
            </w:r>
          </w:p>
        </w:tc>
        <w:tc>
          <w:tcPr>
            <w:tcW w:w="1980"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spacing w:line="251" w:lineRule="exact"/>
              <w:ind w:left="87" w:right="87"/>
              <w:jc w:val="center"/>
              <w:rPr>
                <w:sz w:val="22"/>
              </w:rPr>
            </w:pPr>
            <w:r>
              <w:rPr>
                <w:sz w:val="22"/>
              </w:rPr>
              <w:t>21</w:t>
            </w:r>
          </w:p>
        </w:tc>
        <w:tc>
          <w:tcPr>
            <w:tcW w:w="2160"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spacing w:line="251" w:lineRule="exact"/>
              <w:ind w:left="873" w:right="872"/>
              <w:jc w:val="center"/>
              <w:rPr>
                <w:sz w:val="22"/>
              </w:rPr>
            </w:pPr>
            <w:r>
              <w:rPr>
                <w:sz w:val="22"/>
              </w:rPr>
              <w:t>68</w:t>
            </w:r>
          </w:p>
        </w:tc>
        <w:tc>
          <w:tcPr>
            <w:tcW w:w="2160" w:type="dxa"/>
            <w:tcBorders>
              <w:top w:val="single" w:sz="2" w:space="0" w:color="9CC2E4"/>
              <w:left w:val="single" w:sz="2" w:space="0" w:color="9CC2E4"/>
              <w:bottom w:val="single" w:sz="2" w:space="0" w:color="9CC2E4"/>
              <w:right w:val="nil"/>
            </w:tcBorders>
            <w:shd w:val="clear" w:color="auto" w:fill="DEEAF6"/>
          </w:tcPr>
          <w:p>
            <w:pPr>
              <w:pStyle w:val="TableParagraph"/>
              <w:spacing w:line="251" w:lineRule="exact"/>
              <w:ind w:left="875" w:right="875"/>
              <w:jc w:val="center"/>
              <w:rPr>
                <w:sz w:val="22"/>
              </w:rPr>
            </w:pPr>
            <w:r>
              <w:rPr>
                <w:sz w:val="22"/>
              </w:rPr>
              <w:t>89</w:t>
            </w:r>
          </w:p>
        </w:tc>
      </w:tr>
      <w:tr>
        <w:trPr>
          <w:trHeight w:val="279" w:hRule="atLeast"/>
        </w:trPr>
        <w:tc>
          <w:tcPr>
            <w:tcW w:w="3553" w:type="dxa"/>
            <w:tcBorders>
              <w:top w:val="single" w:sz="2" w:space="0" w:color="9CC2E4"/>
              <w:left w:val="nil"/>
              <w:bottom w:val="single" w:sz="2" w:space="0" w:color="9CC2E4"/>
              <w:right w:val="single" w:sz="2" w:space="0" w:color="9CC2E4"/>
            </w:tcBorders>
          </w:tcPr>
          <w:p>
            <w:pPr>
              <w:pStyle w:val="TableParagraph"/>
              <w:spacing w:line="258" w:lineRule="exact"/>
              <w:ind w:left="335" w:right="331"/>
              <w:jc w:val="center"/>
              <w:rPr>
                <w:sz w:val="24"/>
              </w:rPr>
            </w:pPr>
            <w:r>
              <w:rPr>
                <w:sz w:val="24"/>
              </w:rPr>
              <w:t>Total</w:t>
            </w:r>
          </w:p>
        </w:tc>
        <w:tc>
          <w:tcPr>
            <w:tcW w:w="1980" w:type="dxa"/>
            <w:tcBorders>
              <w:top w:val="single" w:sz="2" w:space="0" w:color="9CC2E4"/>
              <w:left w:val="single" w:sz="2" w:space="0" w:color="9CC2E4"/>
              <w:bottom w:val="single" w:sz="2" w:space="0" w:color="9CC2E4"/>
              <w:right w:val="single" w:sz="2" w:space="0" w:color="9CC2E4"/>
            </w:tcBorders>
          </w:tcPr>
          <w:p>
            <w:pPr>
              <w:pStyle w:val="TableParagraph"/>
              <w:ind w:left="87" w:right="87"/>
              <w:jc w:val="center"/>
              <w:rPr>
                <w:sz w:val="22"/>
              </w:rPr>
            </w:pPr>
            <w:r>
              <w:rPr>
                <w:sz w:val="22"/>
              </w:rPr>
              <w:t>91</w:t>
            </w:r>
          </w:p>
        </w:tc>
        <w:tc>
          <w:tcPr>
            <w:tcW w:w="2160" w:type="dxa"/>
            <w:tcBorders>
              <w:top w:val="single" w:sz="2" w:space="0" w:color="9CC2E4"/>
              <w:left w:val="single" w:sz="2" w:space="0" w:color="9CC2E4"/>
              <w:bottom w:val="single" w:sz="2" w:space="0" w:color="9CC2E4"/>
              <w:right w:val="single" w:sz="2" w:space="0" w:color="9CC2E4"/>
            </w:tcBorders>
          </w:tcPr>
          <w:p>
            <w:pPr>
              <w:pStyle w:val="TableParagraph"/>
              <w:ind w:left="873" w:right="874"/>
              <w:jc w:val="center"/>
              <w:rPr>
                <w:sz w:val="22"/>
              </w:rPr>
            </w:pPr>
            <w:r>
              <w:rPr>
                <w:sz w:val="22"/>
              </w:rPr>
              <w:t>214</w:t>
            </w:r>
          </w:p>
        </w:tc>
        <w:tc>
          <w:tcPr>
            <w:tcW w:w="2160" w:type="dxa"/>
            <w:tcBorders>
              <w:top w:val="single" w:sz="2" w:space="0" w:color="9CC2E4"/>
              <w:left w:val="single" w:sz="2" w:space="0" w:color="9CC2E4"/>
              <w:bottom w:val="single" w:sz="2" w:space="0" w:color="9CC2E4"/>
              <w:right w:val="nil"/>
            </w:tcBorders>
          </w:tcPr>
          <w:p>
            <w:pPr>
              <w:pStyle w:val="TableParagraph"/>
              <w:ind w:left="875" w:right="875"/>
              <w:jc w:val="center"/>
              <w:rPr>
                <w:sz w:val="22"/>
              </w:rPr>
            </w:pPr>
            <w:r>
              <w:rPr>
                <w:sz w:val="22"/>
              </w:rPr>
              <w:t>305</w:t>
            </w:r>
          </w:p>
        </w:tc>
      </w:tr>
    </w:tbl>
    <w:p>
      <w:pPr>
        <w:spacing w:after="0"/>
        <w:jc w:val="center"/>
        <w:rPr>
          <w:sz w:val="22"/>
        </w:rPr>
        <w:sectPr>
          <w:pgSz w:w="12240" w:h="15840"/>
          <w:pgMar w:header="713" w:footer="76" w:top="2000" w:bottom="340" w:left="820" w:right="580"/>
        </w:sectPr>
      </w:pPr>
    </w:p>
    <w:p>
      <w:pPr>
        <w:pStyle w:val="BodyText"/>
        <w:rPr>
          <w:b/>
          <w:sz w:val="20"/>
        </w:rPr>
      </w:pPr>
    </w:p>
    <w:p>
      <w:pPr>
        <w:pStyle w:val="BodyText"/>
        <w:rPr>
          <w:b/>
          <w:sz w:val="20"/>
        </w:rPr>
      </w:pPr>
    </w:p>
    <w:p>
      <w:pPr>
        <w:pStyle w:val="BodyText"/>
        <w:spacing w:before="2"/>
        <w:rPr>
          <w:b/>
          <w:sz w:val="22"/>
        </w:rPr>
      </w:pPr>
    </w:p>
    <w:p>
      <w:pPr>
        <w:pStyle w:val="Heading7"/>
        <w:spacing w:before="0"/>
      </w:pPr>
      <w:r>
        <w:rPr/>
        <w:t>Educación Continua.</w:t>
      </w:r>
    </w:p>
    <w:p>
      <w:pPr>
        <w:pStyle w:val="BodyText"/>
        <w:spacing w:before="180"/>
        <w:ind w:left="882"/>
      </w:pPr>
      <w:r>
        <w:rPr/>
        <w:t>En educación continua se impartieron un total de 14 diplomados y 5 curso-taller.</w:t>
      </w:r>
    </w:p>
    <w:p>
      <w:pPr>
        <w:pStyle w:val="BodyText"/>
        <w:spacing w:before="3"/>
        <w:rPr>
          <w:sz w:val="16"/>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815"/>
        <w:gridCol w:w="2157"/>
        <w:gridCol w:w="1855"/>
      </w:tblGrid>
      <w:tr>
        <w:trPr>
          <w:trHeight w:val="229" w:hRule="atLeast"/>
        </w:trPr>
        <w:tc>
          <w:tcPr>
            <w:tcW w:w="4815" w:type="dxa"/>
            <w:tcBorders>
              <w:bottom w:val="single" w:sz="12" w:space="0" w:color="8EAADB"/>
            </w:tcBorders>
          </w:tcPr>
          <w:p>
            <w:pPr>
              <w:pStyle w:val="TableParagraph"/>
              <w:spacing w:line="210" w:lineRule="exact"/>
              <w:ind w:left="2045" w:right="2041"/>
              <w:jc w:val="center"/>
              <w:rPr>
                <w:sz w:val="20"/>
              </w:rPr>
            </w:pPr>
            <w:r>
              <w:rPr>
                <w:sz w:val="20"/>
              </w:rPr>
              <w:t>Evento:</w:t>
            </w:r>
          </w:p>
        </w:tc>
        <w:tc>
          <w:tcPr>
            <w:tcW w:w="2157" w:type="dxa"/>
            <w:tcBorders>
              <w:bottom w:val="single" w:sz="12" w:space="0" w:color="8EAADB"/>
            </w:tcBorders>
          </w:tcPr>
          <w:p>
            <w:pPr>
              <w:pStyle w:val="TableParagraph"/>
              <w:spacing w:line="210" w:lineRule="exact"/>
              <w:ind w:left="723" w:right="717"/>
              <w:jc w:val="center"/>
              <w:rPr>
                <w:sz w:val="20"/>
              </w:rPr>
            </w:pPr>
            <w:r>
              <w:rPr>
                <w:sz w:val="20"/>
              </w:rPr>
              <w:t>Fecha</w:t>
            </w:r>
          </w:p>
        </w:tc>
        <w:tc>
          <w:tcPr>
            <w:tcW w:w="1855" w:type="dxa"/>
            <w:tcBorders>
              <w:bottom w:val="single" w:sz="12" w:space="0" w:color="8EAADB"/>
            </w:tcBorders>
          </w:tcPr>
          <w:p>
            <w:pPr>
              <w:pStyle w:val="TableParagraph"/>
              <w:spacing w:line="210" w:lineRule="exact"/>
              <w:ind w:left="445" w:right="436"/>
              <w:jc w:val="center"/>
              <w:rPr>
                <w:sz w:val="20"/>
              </w:rPr>
            </w:pPr>
            <w:r>
              <w:rPr>
                <w:sz w:val="20"/>
              </w:rPr>
              <w:t>Asistentes</w:t>
            </w:r>
          </w:p>
        </w:tc>
      </w:tr>
      <w:tr>
        <w:trPr>
          <w:trHeight w:val="229" w:hRule="atLeast"/>
        </w:trPr>
        <w:tc>
          <w:tcPr>
            <w:tcW w:w="4815" w:type="dxa"/>
            <w:tcBorders>
              <w:top w:val="single" w:sz="12" w:space="0" w:color="8EAADB"/>
            </w:tcBorders>
          </w:tcPr>
          <w:p>
            <w:pPr>
              <w:pStyle w:val="TableParagraph"/>
              <w:spacing w:line="210" w:lineRule="exact"/>
              <w:rPr>
                <w:sz w:val="20"/>
              </w:rPr>
            </w:pPr>
            <w:r>
              <w:rPr>
                <w:sz w:val="20"/>
              </w:rPr>
              <w:t>Diplomado: La nueva Cultura Organizacional</w:t>
            </w:r>
          </w:p>
        </w:tc>
        <w:tc>
          <w:tcPr>
            <w:tcW w:w="2157" w:type="dxa"/>
            <w:tcBorders>
              <w:top w:val="single" w:sz="12" w:space="0" w:color="8EAADB"/>
            </w:tcBorders>
          </w:tcPr>
          <w:p>
            <w:pPr>
              <w:pStyle w:val="TableParagraph"/>
              <w:spacing w:line="210" w:lineRule="exact"/>
              <w:ind w:left="723" w:right="717"/>
              <w:jc w:val="center"/>
              <w:rPr>
                <w:sz w:val="20"/>
              </w:rPr>
            </w:pPr>
            <w:r>
              <w:rPr>
                <w:sz w:val="20"/>
              </w:rPr>
              <w:t>Nov-16</w:t>
            </w:r>
          </w:p>
        </w:tc>
        <w:tc>
          <w:tcPr>
            <w:tcW w:w="1855" w:type="dxa"/>
            <w:tcBorders>
              <w:top w:val="single" w:sz="12" w:space="0" w:color="8EAADB"/>
            </w:tcBorders>
          </w:tcPr>
          <w:p>
            <w:pPr>
              <w:pStyle w:val="TableParagraph"/>
              <w:spacing w:line="210" w:lineRule="exact"/>
              <w:ind w:left="441" w:right="436"/>
              <w:jc w:val="center"/>
              <w:rPr>
                <w:sz w:val="20"/>
              </w:rPr>
            </w:pPr>
            <w:r>
              <w:rPr>
                <w:sz w:val="20"/>
              </w:rPr>
              <w:t>10</w:t>
            </w:r>
          </w:p>
        </w:tc>
      </w:tr>
      <w:tr>
        <w:trPr>
          <w:trHeight w:val="460" w:hRule="atLeast"/>
        </w:trPr>
        <w:tc>
          <w:tcPr>
            <w:tcW w:w="4815" w:type="dxa"/>
          </w:tcPr>
          <w:p>
            <w:pPr>
              <w:pStyle w:val="TableParagraph"/>
              <w:spacing w:line="228" w:lineRule="exact" w:before="4"/>
              <w:rPr>
                <w:sz w:val="20"/>
              </w:rPr>
            </w:pPr>
            <w:r>
              <w:rPr>
                <w:sz w:val="20"/>
              </w:rPr>
              <w:t>Diplomado: Evaluación y Rehabilitación Neuropsicológica</w:t>
            </w:r>
          </w:p>
        </w:tc>
        <w:tc>
          <w:tcPr>
            <w:tcW w:w="2157" w:type="dxa"/>
          </w:tcPr>
          <w:p>
            <w:pPr>
              <w:pStyle w:val="TableParagraph"/>
              <w:spacing w:line="229" w:lineRule="exact"/>
              <w:ind w:left="720" w:right="717"/>
              <w:jc w:val="center"/>
              <w:rPr>
                <w:sz w:val="20"/>
              </w:rPr>
            </w:pPr>
            <w:r>
              <w:rPr>
                <w:sz w:val="20"/>
              </w:rPr>
              <w:t>Dic-16</w:t>
            </w:r>
          </w:p>
        </w:tc>
        <w:tc>
          <w:tcPr>
            <w:tcW w:w="1855" w:type="dxa"/>
          </w:tcPr>
          <w:p>
            <w:pPr>
              <w:pStyle w:val="TableParagraph"/>
              <w:spacing w:line="229" w:lineRule="exact"/>
              <w:ind w:left="441" w:right="436"/>
              <w:jc w:val="center"/>
              <w:rPr>
                <w:sz w:val="20"/>
              </w:rPr>
            </w:pPr>
            <w:r>
              <w:rPr>
                <w:sz w:val="20"/>
              </w:rPr>
              <w:t>17</w:t>
            </w:r>
          </w:p>
        </w:tc>
      </w:tr>
      <w:tr>
        <w:trPr>
          <w:trHeight w:val="230" w:hRule="atLeast"/>
        </w:trPr>
        <w:tc>
          <w:tcPr>
            <w:tcW w:w="4815" w:type="dxa"/>
          </w:tcPr>
          <w:p>
            <w:pPr>
              <w:pStyle w:val="TableParagraph"/>
              <w:spacing w:line="210" w:lineRule="exact"/>
              <w:rPr>
                <w:sz w:val="20"/>
              </w:rPr>
            </w:pPr>
            <w:r>
              <w:rPr>
                <w:sz w:val="20"/>
              </w:rPr>
              <w:t>Diplomado: Terapia Breve Sistémica</w:t>
            </w:r>
          </w:p>
        </w:tc>
        <w:tc>
          <w:tcPr>
            <w:tcW w:w="2157" w:type="dxa"/>
          </w:tcPr>
          <w:p>
            <w:pPr>
              <w:pStyle w:val="TableParagraph"/>
              <w:spacing w:line="210" w:lineRule="exact"/>
              <w:ind w:left="723" w:right="717"/>
              <w:jc w:val="center"/>
              <w:rPr>
                <w:sz w:val="20"/>
              </w:rPr>
            </w:pPr>
            <w:r>
              <w:rPr>
                <w:sz w:val="20"/>
              </w:rPr>
              <w:t>Feb-17</w:t>
            </w:r>
          </w:p>
        </w:tc>
        <w:tc>
          <w:tcPr>
            <w:tcW w:w="1855" w:type="dxa"/>
          </w:tcPr>
          <w:p>
            <w:pPr>
              <w:pStyle w:val="TableParagraph"/>
              <w:spacing w:line="210" w:lineRule="exact"/>
              <w:ind w:left="441" w:right="436"/>
              <w:jc w:val="center"/>
              <w:rPr>
                <w:sz w:val="20"/>
              </w:rPr>
            </w:pPr>
            <w:r>
              <w:rPr>
                <w:sz w:val="20"/>
              </w:rPr>
              <w:t>16</w:t>
            </w:r>
          </w:p>
        </w:tc>
      </w:tr>
      <w:tr>
        <w:trPr>
          <w:trHeight w:val="230" w:hRule="atLeast"/>
        </w:trPr>
        <w:tc>
          <w:tcPr>
            <w:tcW w:w="4815" w:type="dxa"/>
          </w:tcPr>
          <w:p>
            <w:pPr>
              <w:pStyle w:val="TableParagraph"/>
              <w:spacing w:line="211" w:lineRule="exact"/>
              <w:rPr>
                <w:sz w:val="20"/>
              </w:rPr>
            </w:pPr>
            <w:r>
              <w:rPr>
                <w:sz w:val="20"/>
              </w:rPr>
              <w:t>Curso-Taller: Arte-Terapia</w:t>
            </w:r>
          </w:p>
        </w:tc>
        <w:tc>
          <w:tcPr>
            <w:tcW w:w="2157" w:type="dxa"/>
          </w:tcPr>
          <w:p>
            <w:pPr>
              <w:pStyle w:val="TableParagraph"/>
              <w:spacing w:line="211" w:lineRule="exact"/>
              <w:ind w:left="723" w:right="717"/>
              <w:jc w:val="center"/>
              <w:rPr>
                <w:sz w:val="20"/>
              </w:rPr>
            </w:pPr>
            <w:r>
              <w:rPr>
                <w:sz w:val="20"/>
              </w:rPr>
              <w:t>Feb-17</w:t>
            </w:r>
          </w:p>
        </w:tc>
        <w:tc>
          <w:tcPr>
            <w:tcW w:w="1855" w:type="dxa"/>
          </w:tcPr>
          <w:p>
            <w:pPr>
              <w:pStyle w:val="TableParagraph"/>
              <w:spacing w:line="211" w:lineRule="exact"/>
              <w:ind w:left="441" w:right="436"/>
              <w:jc w:val="center"/>
              <w:rPr>
                <w:sz w:val="20"/>
              </w:rPr>
            </w:pPr>
            <w:r>
              <w:rPr>
                <w:sz w:val="20"/>
              </w:rPr>
              <w:t>18</w:t>
            </w:r>
          </w:p>
        </w:tc>
      </w:tr>
      <w:tr>
        <w:trPr>
          <w:trHeight w:val="229" w:hRule="atLeast"/>
        </w:trPr>
        <w:tc>
          <w:tcPr>
            <w:tcW w:w="4815" w:type="dxa"/>
          </w:tcPr>
          <w:p>
            <w:pPr>
              <w:pStyle w:val="TableParagraph"/>
              <w:spacing w:line="210" w:lineRule="exact"/>
              <w:rPr>
                <w:sz w:val="20"/>
              </w:rPr>
            </w:pPr>
            <w:r>
              <w:rPr>
                <w:sz w:val="20"/>
              </w:rPr>
              <w:t>Diplomado: Estimulación Temprana</w:t>
            </w:r>
          </w:p>
        </w:tc>
        <w:tc>
          <w:tcPr>
            <w:tcW w:w="2157" w:type="dxa"/>
          </w:tcPr>
          <w:p>
            <w:pPr>
              <w:pStyle w:val="TableParagraph"/>
              <w:spacing w:line="210" w:lineRule="exact"/>
              <w:ind w:left="723" w:right="717"/>
              <w:jc w:val="center"/>
              <w:rPr>
                <w:sz w:val="20"/>
              </w:rPr>
            </w:pPr>
            <w:r>
              <w:rPr>
                <w:sz w:val="20"/>
              </w:rPr>
              <w:t>Feb-17</w:t>
            </w:r>
          </w:p>
        </w:tc>
        <w:tc>
          <w:tcPr>
            <w:tcW w:w="1855" w:type="dxa"/>
          </w:tcPr>
          <w:p>
            <w:pPr>
              <w:pStyle w:val="TableParagraph"/>
              <w:spacing w:line="210" w:lineRule="exact"/>
              <w:ind w:left="441" w:right="436"/>
              <w:jc w:val="center"/>
              <w:rPr>
                <w:sz w:val="20"/>
              </w:rPr>
            </w:pPr>
            <w:r>
              <w:rPr>
                <w:sz w:val="20"/>
              </w:rPr>
              <w:t>12</w:t>
            </w:r>
          </w:p>
        </w:tc>
      </w:tr>
      <w:tr>
        <w:trPr>
          <w:trHeight w:val="230" w:hRule="atLeast"/>
        </w:trPr>
        <w:tc>
          <w:tcPr>
            <w:tcW w:w="4815" w:type="dxa"/>
          </w:tcPr>
          <w:p>
            <w:pPr>
              <w:pStyle w:val="TableParagraph"/>
              <w:spacing w:line="210" w:lineRule="exact"/>
              <w:rPr>
                <w:sz w:val="20"/>
              </w:rPr>
            </w:pPr>
            <w:r>
              <w:rPr>
                <w:sz w:val="20"/>
              </w:rPr>
              <w:t>Curso-Taller: Técnicas de Interrogatorio</w:t>
            </w:r>
          </w:p>
        </w:tc>
        <w:tc>
          <w:tcPr>
            <w:tcW w:w="2157" w:type="dxa"/>
          </w:tcPr>
          <w:p>
            <w:pPr>
              <w:pStyle w:val="TableParagraph"/>
              <w:spacing w:line="210" w:lineRule="exact"/>
              <w:ind w:left="723" w:right="717"/>
              <w:jc w:val="center"/>
              <w:rPr>
                <w:sz w:val="20"/>
              </w:rPr>
            </w:pPr>
            <w:r>
              <w:rPr>
                <w:sz w:val="20"/>
              </w:rPr>
              <w:t>Mar-17</w:t>
            </w:r>
          </w:p>
        </w:tc>
        <w:tc>
          <w:tcPr>
            <w:tcW w:w="1855" w:type="dxa"/>
          </w:tcPr>
          <w:p>
            <w:pPr>
              <w:pStyle w:val="TableParagraph"/>
              <w:spacing w:line="210" w:lineRule="exact"/>
              <w:ind w:left="441" w:right="436"/>
              <w:jc w:val="center"/>
              <w:rPr>
                <w:sz w:val="20"/>
              </w:rPr>
            </w:pPr>
            <w:r>
              <w:rPr>
                <w:sz w:val="20"/>
              </w:rPr>
              <w:t>10</w:t>
            </w:r>
          </w:p>
        </w:tc>
      </w:tr>
      <w:tr>
        <w:trPr>
          <w:trHeight w:val="230" w:hRule="atLeast"/>
        </w:trPr>
        <w:tc>
          <w:tcPr>
            <w:tcW w:w="4815" w:type="dxa"/>
          </w:tcPr>
          <w:p>
            <w:pPr>
              <w:pStyle w:val="TableParagraph"/>
              <w:spacing w:line="210" w:lineRule="exact"/>
              <w:rPr>
                <w:sz w:val="20"/>
              </w:rPr>
            </w:pPr>
            <w:r>
              <w:rPr>
                <w:sz w:val="20"/>
              </w:rPr>
              <w:t>Diplomado: Psicodiagnostico</w:t>
            </w:r>
          </w:p>
        </w:tc>
        <w:tc>
          <w:tcPr>
            <w:tcW w:w="2157" w:type="dxa"/>
          </w:tcPr>
          <w:p>
            <w:pPr>
              <w:pStyle w:val="TableParagraph"/>
              <w:spacing w:line="210" w:lineRule="exact"/>
              <w:ind w:left="723" w:right="717"/>
              <w:jc w:val="center"/>
              <w:rPr>
                <w:sz w:val="20"/>
              </w:rPr>
            </w:pPr>
            <w:r>
              <w:rPr>
                <w:sz w:val="20"/>
              </w:rPr>
              <w:t>Mar-17</w:t>
            </w:r>
          </w:p>
        </w:tc>
        <w:tc>
          <w:tcPr>
            <w:tcW w:w="1855" w:type="dxa"/>
          </w:tcPr>
          <w:p>
            <w:pPr>
              <w:pStyle w:val="TableParagraph"/>
              <w:spacing w:line="210" w:lineRule="exact"/>
              <w:ind w:left="441" w:right="436"/>
              <w:jc w:val="center"/>
              <w:rPr>
                <w:sz w:val="20"/>
              </w:rPr>
            </w:pPr>
            <w:r>
              <w:rPr>
                <w:sz w:val="20"/>
              </w:rPr>
              <w:t>10</w:t>
            </w:r>
          </w:p>
        </w:tc>
      </w:tr>
      <w:tr>
        <w:trPr>
          <w:trHeight w:val="230" w:hRule="atLeast"/>
        </w:trPr>
        <w:tc>
          <w:tcPr>
            <w:tcW w:w="4815" w:type="dxa"/>
          </w:tcPr>
          <w:p>
            <w:pPr>
              <w:pStyle w:val="TableParagraph"/>
              <w:spacing w:line="210" w:lineRule="exact"/>
              <w:rPr>
                <w:sz w:val="20"/>
              </w:rPr>
            </w:pPr>
            <w:r>
              <w:rPr>
                <w:sz w:val="20"/>
              </w:rPr>
              <w:t>Diplomado: Neuropsicología Infantil</w:t>
            </w:r>
          </w:p>
        </w:tc>
        <w:tc>
          <w:tcPr>
            <w:tcW w:w="2157" w:type="dxa"/>
          </w:tcPr>
          <w:p>
            <w:pPr>
              <w:pStyle w:val="TableParagraph"/>
              <w:spacing w:line="210" w:lineRule="exact"/>
              <w:ind w:left="723" w:right="717"/>
              <w:jc w:val="center"/>
              <w:rPr>
                <w:sz w:val="20"/>
              </w:rPr>
            </w:pPr>
            <w:r>
              <w:rPr>
                <w:sz w:val="20"/>
              </w:rPr>
              <w:t>Mar-17</w:t>
            </w:r>
          </w:p>
        </w:tc>
        <w:tc>
          <w:tcPr>
            <w:tcW w:w="1855" w:type="dxa"/>
          </w:tcPr>
          <w:p>
            <w:pPr>
              <w:pStyle w:val="TableParagraph"/>
              <w:spacing w:line="210" w:lineRule="exact"/>
              <w:ind w:left="441" w:right="436"/>
              <w:jc w:val="center"/>
              <w:rPr>
                <w:sz w:val="20"/>
              </w:rPr>
            </w:pPr>
            <w:r>
              <w:rPr>
                <w:sz w:val="20"/>
              </w:rPr>
              <w:t>14</w:t>
            </w:r>
          </w:p>
        </w:tc>
      </w:tr>
      <w:tr>
        <w:trPr>
          <w:trHeight w:val="230" w:hRule="atLeast"/>
        </w:trPr>
        <w:tc>
          <w:tcPr>
            <w:tcW w:w="4815" w:type="dxa"/>
          </w:tcPr>
          <w:p>
            <w:pPr>
              <w:pStyle w:val="TableParagraph"/>
              <w:spacing w:line="210" w:lineRule="exact"/>
              <w:rPr>
                <w:sz w:val="20"/>
              </w:rPr>
            </w:pPr>
            <w:r>
              <w:rPr>
                <w:sz w:val="20"/>
              </w:rPr>
              <w:t>Diplomado: Urgencias psicológicas</w:t>
            </w:r>
          </w:p>
        </w:tc>
        <w:tc>
          <w:tcPr>
            <w:tcW w:w="2157" w:type="dxa"/>
          </w:tcPr>
          <w:p>
            <w:pPr>
              <w:pStyle w:val="TableParagraph"/>
              <w:spacing w:line="210" w:lineRule="exact"/>
              <w:ind w:left="723" w:right="717"/>
              <w:jc w:val="center"/>
              <w:rPr>
                <w:sz w:val="20"/>
              </w:rPr>
            </w:pPr>
            <w:r>
              <w:rPr>
                <w:sz w:val="20"/>
              </w:rPr>
              <w:t>Mar-17</w:t>
            </w:r>
          </w:p>
        </w:tc>
        <w:tc>
          <w:tcPr>
            <w:tcW w:w="1855" w:type="dxa"/>
          </w:tcPr>
          <w:p>
            <w:pPr>
              <w:pStyle w:val="TableParagraph"/>
              <w:spacing w:line="210" w:lineRule="exact"/>
              <w:ind w:left="441" w:right="436"/>
              <w:jc w:val="center"/>
              <w:rPr>
                <w:sz w:val="20"/>
              </w:rPr>
            </w:pPr>
            <w:r>
              <w:rPr>
                <w:sz w:val="20"/>
              </w:rPr>
              <w:t>12</w:t>
            </w:r>
          </w:p>
        </w:tc>
      </w:tr>
      <w:tr>
        <w:trPr>
          <w:trHeight w:val="230" w:hRule="atLeast"/>
        </w:trPr>
        <w:tc>
          <w:tcPr>
            <w:tcW w:w="4815" w:type="dxa"/>
          </w:tcPr>
          <w:p>
            <w:pPr>
              <w:pStyle w:val="TableParagraph"/>
              <w:spacing w:line="210" w:lineRule="exact"/>
              <w:rPr>
                <w:sz w:val="20"/>
              </w:rPr>
            </w:pPr>
            <w:r>
              <w:rPr>
                <w:sz w:val="20"/>
              </w:rPr>
              <w:t>Simposio: Urgencias psicológicas</w:t>
            </w:r>
          </w:p>
        </w:tc>
        <w:tc>
          <w:tcPr>
            <w:tcW w:w="2157" w:type="dxa"/>
          </w:tcPr>
          <w:p>
            <w:pPr>
              <w:pStyle w:val="TableParagraph"/>
              <w:spacing w:line="210" w:lineRule="exact"/>
              <w:ind w:left="723" w:right="717"/>
              <w:jc w:val="center"/>
              <w:rPr>
                <w:sz w:val="20"/>
              </w:rPr>
            </w:pPr>
            <w:r>
              <w:rPr>
                <w:sz w:val="20"/>
              </w:rPr>
              <w:t>Mar-17</w:t>
            </w:r>
          </w:p>
        </w:tc>
        <w:tc>
          <w:tcPr>
            <w:tcW w:w="1855" w:type="dxa"/>
          </w:tcPr>
          <w:p>
            <w:pPr>
              <w:pStyle w:val="TableParagraph"/>
              <w:spacing w:line="210" w:lineRule="exact"/>
              <w:ind w:left="441" w:right="436"/>
              <w:jc w:val="center"/>
              <w:rPr>
                <w:sz w:val="20"/>
              </w:rPr>
            </w:pPr>
            <w:r>
              <w:rPr>
                <w:sz w:val="20"/>
              </w:rPr>
              <w:t>70</w:t>
            </w:r>
          </w:p>
        </w:tc>
      </w:tr>
      <w:tr>
        <w:trPr>
          <w:trHeight w:val="230" w:hRule="atLeast"/>
        </w:trPr>
        <w:tc>
          <w:tcPr>
            <w:tcW w:w="4815" w:type="dxa"/>
          </w:tcPr>
          <w:p>
            <w:pPr>
              <w:pStyle w:val="TableParagraph"/>
              <w:spacing w:line="210" w:lineRule="exact"/>
              <w:rPr>
                <w:sz w:val="20"/>
              </w:rPr>
            </w:pPr>
            <w:r>
              <w:rPr>
                <w:sz w:val="20"/>
              </w:rPr>
              <w:t>Curso-Taller: Psicología Jurídica</w:t>
            </w:r>
          </w:p>
        </w:tc>
        <w:tc>
          <w:tcPr>
            <w:tcW w:w="2157" w:type="dxa"/>
          </w:tcPr>
          <w:p>
            <w:pPr>
              <w:pStyle w:val="TableParagraph"/>
              <w:spacing w:line="210" w:lineRule="exact"/>
              <w:ind w:left="723" w:right="717"/>
              <w:jc w:val="center"/>
              <w:rPr>
                <w:sz w:val="20"/>
              </w:rPr>
            </w:pPr>
            <w:r>
              <w:rPr>
                <w:sz w:val="20"/>
              </w:rPr>
              <w:t>Abr-17</w:t>
            </w:r>
          </w:p>
        </w:tc>
        <w:tc>
          <w:tcPr>
            <w:tcW w:w="1855" w:type="dxa"/>
          </w:tcPr>
          <w:p>
            <w:pPr>
              <w:pStyle w:val="TableParagraph"/>
              <w:spacing w:line="210" w:lineRule="exact"/>
              <w:ind w:left="441" w:right="436"/>
              <w:jc w:val="center"/>
              <w:rPr>
                <w:sz w:val="20"/>
              </w:rPr>
            </w:pPr>
            <w:r>
              <w:rPr>
                <w:sz w:val="20"/>
              </w:rPr>
              <w:t>11</w:t>
            </w:r>
          </w:p>
        </w:tc>
      </w:tr>
      <w:tr>
        <w:trPr>
          <w:trHeight w:val="230" w:hRule="atLeast"/>
        </w:trPr>
        <w:tc>
          <w:tcPr>
            <w:tcW w:w="4815" w:type="dxa"/>
          </w:tcPr>
          <w:p>
            <w:pPr>
              <w:pStyle w:val="TableParagraph"/>
              <w:spacing w:line="210" w:lineRule="exact"/>
              <w:rPr>
                <w:sz w:val="20"/>
              </w:rPr>
            </w:pPr>
            <w:r>
              <w:rPr>
                <w:sz w:val="20"/>
              </w:rPr>
              <w:t>Diplomado: Tanatología</w:t>
            </w:r>
          </w:p>
        </w:tc>
        <w:tc>
          <w:tcPr>
            <w:tcW w:w="2157" w:type="dxa"/>
          </w:tcPr>
          <w:p>
            <w:pPr>
              <w:pStyle w:val="TableParagraph"/>
              <w:spacing w:line="210" w:lineRule="exact"/>
              <w:ind w:left="723" w:right="717"/>
              <w:jc w:val="center"/>
              <w:rPr>
                <w:sz w:val="20"/>
              </w:rPr>
            </w:pPr>
            <w:r>
              <w:rPr>
                <w:sz w:val="20"/>
              </w:rPr>
              <w:t>Abr-17</w:t>
            </w:r>
          </w:p>
        </w:tc>
        <w:tc>
          <w:tcPr>
            <w:tcW w:w="1855" w:type="dxa"/>
          </w:tcPr>
          <w:p>
            <w:pPr>
              <w:pStyle w:val="TableParagraph"/>
              <w:spacing w:line="210" w:lineRule="exact"/>
              <w:ind w:left="441" w:right="436"/>
              <w:jc w:val="center"/>
              <w:rPr>
                <w:sz w:val="20"/>
              </w:rPr>
            </w:pPr>
            <w:r>
              <w:rPr>
                <w:sz w:val="20"/>
              </w:rPr>
              <w:t>10</w:t>
            </w:r>
          </w:p>
        </w:tc>
      </w:tr>
      <w:tr>
        <w:trPr>
          <w:trHeight w:val="230" w:hRule="atLeast"/>
        </w:trPr>
        <w:tc>
          <w:tcPr>
            <w:tcW w:w="4815" w:type="dxa"/>
          </w:tcPr>
          <w:p>
            <w:pPr>
              <w:pStyle w:val="TableParagraph"/>
              <w:spacing w:line="210" w:lineRule="exact"/>
              <w:rPr>
                <w:sz w:val="20"/>
              </w:rPr>
            </w:pPr>
            <w:r>
              <w:rPr>
                <w:sz w:val="20"/>
              </w:rPr>
              <w:t>Diplomado: Neuropsicología Infantil</w:t>
            </w:r>
          </w:p>
        </w:tc>
        <w:tc>
          <w:tcPr>
            <w:tcW w:w="2157" w:type="dxa"/>
          </w:tcPr>
          <w:p>
            <w:pPr>
              <w:pStyle w:val="TableParagraph"/>
              <w:spacing w:line="210" w:lineRule="exact"/>
              <w:ind w:left="723" w:right="717"/>
              <w:jc w:val="center"/>
              <w:rPr>
                <w:sz w:val="20"/>
              </w:rPr>
            </w:pPr>
            <w:r>
              <w:rPr>
                <w:sz w:val="20"/>
              </w:rPr>
              <w:t>Ago-17</w:t>
            </w:r>
          </w:p>
        </w:tc>
        <w:tc>
          <w:tcPr>
            <w:tcW w:w="1855" w:type="dxa"/>
          </w:tcPr>
          <w:p>
            <w:pPr>
              <w:pStyle w:val="TableParagraph"/>
              <w:spacing w:line="210" w:lineRule="exact"/>
              <w:ind w:left="441" w:right="436"/>
              <w:jc w:val="center"/>
              <w:rPr>
                <w:sz w:val="20"/>
              </w:rPr>
            </w:pPr>
            <w:r>
              <w:rPr>
                <w:sz w:val="20"/>
              </w:rPr>
              <w:t>10</w:t>
            </w:r>
          </w:p>
        </w:tc>
      </w:tr>
      <w:tr>
        <w:trPr>
          <w:trHeight w:val="230" w:hRule="atLeast"/>
        </w:trPr>
        <w:tc>
          <w:tcPr>
            <w:tcW w:w="4815" w:type="dxa"/>
          </w:tcPr>
          <w:p>
            <w:pPr>
              <w:pStyle w:val="TableParagraph"/>
              <w:spacing w:line="210" w:lineRule="exact"/>
              <w:rPr>
                <w:sz w:val="20"/>
              </w:rPr>
            </w:pPr>
            <w:r>
              <w:rPr>
                <w:sz w:val="20"/>
              </w:rPr>
              <w:t>Diplomado: Estimulación Temprana</w:t>
            </w:r>
          </w:p>
        </w:tc>
        <w:tc>
          <w:tcPr>
            <w:tcW w:w="2157" w:type="dxa"/>
          </w:tcPr>
          <w:p>
            <w:pPr>
              <w:pStyle w:val="TableParagraph"/>
              <w:spacing w:line="210" w:lineRule="exact"/>
              <w:ind w:left="723" w:right="717"/>
              <w:jc w:val="center"/>
              <w:rPr>
                <w:sz w:val="20"/>
              </w:rPr>
            </w:pPr>
            <w:r>
              <w:rPr>
                <w:sz w:val="20"/>
              </w:rPr>
              <w:t>Ago-17</w:t>
            </w:r>
          </w:p>
        </w:tc>
        <w:tc>
          <w:tcPr>
            <w:tcW w:w="1855" w:type="dxa"/>
          </w:tcPr>
          <w:p>
            <w:pPr>
              <w:pStyle w:val="TableParagraph"/>
              <w:spacing w:line="210" w:lineRule="exact"/>
              <w:ind w:left="441" w:right="436"/>
              <w:jc w:val="center"/>
              <w:rPr>
                <w:sz w:val="20"/>
              </w:rPr>
            </w:pPr>
            <w:r>
              <w:rPr>
                <w:sz w:val="20"/>
              </w:rPr>
              <w:t>10</w:t>
            </w:r>
          </w:p>
        </w:tc>
      </w:tr>
      <w:tr>
        <w:trPr>
          <w:trHeight w:val="230" w:hRule="atLeast"/>
        </w:trPr>
        <w:tc>
          <w:tcPr>
            <w:tcW w:w="4815" w:type="dxa"/>
          </w:tcPr>
          <w:p>
            <w:pPr>
              <w:pStyle w:val="TableParagraph"/>
              <w:spacing w:line="210" w:lineRule="exact"/>
              <w:rPr>
                <w:sz w:val="20"/>
              </w:rPr>
            </w:pPr>
            <w:r>
              <w:rPr>
                <w:sz w:val="20"/>
              </w:rPr>
              <w:t>Curso-Taller: Hipnosis Clínica</w:t>
            </w:r>
          </w:p>
        </w:tc>
        <w:tc>
          <w:tcPr>
            <w:tcW w:w="2157" w:type="dxa"/>
          </w:tcPr>
          <w:p>
            <w:pPr>
              <w:pStyle w:val="TableParagraph"/>
              <w:spacing w:line="210" w:lineRule="exact"/>
              <w:ind w:left="723" w:right="717"/>
              <w:jc w:val="center"/>
              <w:rPr>
                <w:sz w:val="20"/>
              </w:rPr>
            </w:pPr>
            <w:r>
              <w:rPr>
                <w:sz w:val="20"/>
              </w:rPr>
              <w:t>Sep-17</w:t>
            </w:r>
          </w:p>
        </w:tc>
        <w:tc>
          <w:tcPr>
            <w:tcW w:w="1855" w:type="dxa"/>
          </w:tcPr>
          <w:p>
            <w:pPr>
              <w:pStyle w:val="TableParagraph"/>
              <w:spacing w:line="210" w:lineRule="exact"/>
              <w:ind w:left="441" w:right="436"/>
              <w:jc w:val="center"/>
              <w:rPr>
                <w:sz w:val="20"/>
              </w:rPr>
            </w:pPr>
            <w:r>
              <w:rPr>
                <w:sz w:val="20"/>
              </w:rPr>
              <w:t>25</w:t>
            </w:r>
          </w:p>
        </w:tc>
      </w:tr>
      <w:tr>
        <w:trPr>
          <w:trHeight w:val="460" w:hRule="atLeast"/>
        </w:trPr>
        <w:tc>
          <w:tcPr>
            <w:tcW w:w="4815" w:type="dxa"/>
          </w:tcPr>
          <w:p>
            <w:pPr>
              <w:pStyle w:val="TableParagraph"/>
              <w:spacing w:line="230" w:lineRule="exact"/>
              <w:ind w:right="498"/>
              <w:rPr>
                <w:sz w:val="20"/>
              </w:rPr>
            </w:pPr>
            <w:r>
              <w:rPr>
                <w:sz w:val="20"/>
              </w:rPr>
              <w:t>Curso-Taller: Abordaje de la Conducta Suicida, Estrategias de Intervención</w:t>
            </w:r>
          </w:p>
        </w:tc>
        <w:tc>
          <w:tcPr>
            <w:tcW w:w="2157" w:type="dxa"/>
          </w:tcPr>
          <w:p>
            <w:pPr>
              <w:pStyle w:val="TableParagraph"/>
              <w:spacing w:line="227" w:lineRule="exact"/>
              <w:ind w:left="720" w:right="717"/>
              <w:jc w:val="center"/>
              <w:rPr>
                <w:sz w:val="20"/>
              </w:rPr>
            </w:pPr>
            <w:r>
              <w:rPr>
                <w:sz w:val="20"/>
              </w:rPr>
              <w:t>Jul-17</w:t>
            </w:r>
          </w:p>
        </w:tc>
        <w:tc>
          <w:tcPr>
            <w:tcW w:w="1855" w:type="dxa"/>
          </w:tcPr>
          <w:p>
            <w:pPr>
              <w:pStyle w:val="TableParagraph"/>
              <w:spacing w:line="227" w:lineRule="exact"/>
              <w:ind w:left="10"/>
              <w:jc w:val="center"/>
              <w:rPr>
                <w:sz w:val="20"/>
              </w:rPr>
            </w:pPr>
            <w:r>
              <w:rPr>
                <w:w w:val="99"/>
                <w:sz w:val="20"/>
              </w:rPr>
              <w:t>8</w:t>
            </w:r>
          </w:p>
        </w:tc>
      </w:tr>
      <w:tr>
        <w:trPr>
          <w:trHeight w:val="230" w:hRule="atLeast"/>
        </w:trPr>
        <w:tc>
          <w:tcPr>
            <w:tcW w:w="4815" w:type="dxa"/>
          </w:tcPr>
          <w:p>
            <w:pPr>
              <w:pStyle w:val="TableParagraph"/>
              <w:spacing w:line="210" w:lineRule="exact"/>
              <w:rPr>
                <w:sz w:val="20"/>
              </w:rPr>
            </w:pPr>
            <w:r>
              <w:rPr>
                <w:sz w:val="20"/>
              </w:rPr>
              <w:t>Diplomado: Clínica Psicoanalítica con Niños</w:t>
            </w:r>
          </w:p>
        </w:tc>
        <w:tc>
          <w:tcPr>
            <w:tcW w:w="2157" w:type="dxa"/>
          </w:tcPr>
          <w:p>
            <w:pPr>
              <w:pStyle w:val="TableParagraph"/>
              <w:spacing w:line="210" w:lineRule="exact"/>
              <w:ind w:left="723" w:right="717"/>
              <w:jc w:val="center"/>
              <w:rPr>
                <w:sz w:val="20"/>
              </w:rPr>
            </w:pPr>
            <w:r>
              <w:rPr>
                <w:sz w:val="20"/>
              </w:rPr>
              <w:t>May-17</w:t>
            </w:r>
          </w:p>
        </w:tc>
        <w:tc>
          <w:tcPr>
            <w:tcW w:w="1855" w:type="dxa"/>
          </w:tcPr>
          <w:p>
            <w:pPr>
              <w:pStyle w:val="TableParagraph"/>
              <w:spacing w:line="210" w:lineRule="exact"/>
              <w:ind w:left="441" w:right="436"/>
              <w:jc w:val="center"/>
              <w:rPr>
                <w:sz w:val="20"/>
              </w:rPr>
            </w:pPr>
            <w:r>
              <w:rPr>
                <w:sz w:val="20"/>
              </w:rPr>
              <w:t>20</w:t>
            </w:r>
          </w:p>
        </w:tc>
      </w:tr>
      <w:tr>
        <w:trPr>
          <w:trHeight w:val="230" w:hRule="atLeast"/>
        </w:trPr>
        <w:tc>
          <w:tcPr>
            <w:tcW w:w="4815" w:type="dxa"/>
          </w:tcPr>
          <w:p>
            <w:pPr>
              <w:pStyle w:val="TableParagraph"/>
              <w:spacing w:line="210" w:lineRule="exact"/>
              <w:rPr>
                <w:sz w:val="20"/>
              </w:rPr>
            </w:pPr>
            <w:r>
              <w:rPr>
                <w:sz w:val="20"/>
              </w:rPr>
              <w:t>Diplomado: Tanatología</w:t>
            </w:r>
          </w:p>
        </w:tc>
        <w:tc>
          <w:tcPr>
            <w:tcW w:w="2157" w:type="dxa"/>
          </w:tcPr>
          <w:p>
            <w:pPr>
              <w:pStyle w:val="TableParagraph"/>
              <w:spacing w:line="210" w:lineRule="exact"/>
              <w:ind w:left="723" w:right="717"/>
              <w:jc w:val="center"/>
              <w:rPr>
                <w:sz w:val="20"/>
              </w:rPr>
            </w:pPr>
            <w:r>
              <w:rPr>
                <w:sz w:val="20"/>
              </w:rPr>
              <w:t>Sep-17</w:t>
            </w:r>
          </w:p>
        </w:tc>
        <w:tc>
          <w:tcPr>
            <w:tcW w:w="1855" w:type="dxa"/>
          </w:tcPr>
          <w:p>
            <w:pPr>
              <w:pStyle w:val="TableParagraph"/>
              <w:spacing w:line="210" w:lineRule="exact"/>
              <w:ind w:left="441" w:right="436"/>
              <w:jc w:val="center"/>
              <w:rPr>
                <w:sz w:val="20"/>
              </w:rPr>
            </w:pPr>
            <w:r>
              <w:rPr>
                <w:sz w:val="20"/>
              </w:rPr>
              <w:t>12</w:t>
            </w:r>
          </w:p>
        </w:tc>
      </w:tr>
      <w:tr>
        <w:trPr>
          <w:trHeight w:val="234" w:hRule="atLeast"/>
        </w:trPr>
        <w:tc>
          <w:tcPr>
            <w:tcW w:w="4815" w:type="dxa"/>
            <w:tcBorders>
              <w:bottom w:val="double" w:sz="1" w:space="0" w:color="8EAADB"/>
            </w:tcBorders>
          </w:tcPr>
          <w:p>
            <w:pPr>
              <w:pStyle w:val="TableParagraph"/>
              <w:spacing w:line="215" w:lineRule="exact"/>
              <w:rPr>
                <w:sz w:val="20"/>
              </w:rPr>
            </w:pPr>
            <w:r>
              <w:rPr>
                <w:sz w:val="20"/>
              </w:rPr>
              <w:t>Diplomado: Tanatología Clínica Hospitalaria</w:t>
            </w:r>
          </w:p>
        </w:tc>
        <w:tc>
          <w:tcPr>
            <w:tcW w:w="2157" w:type="dxa"/>
            <w:tcBorders>
              <w:bottom w:val="double" w:sz="1" w:space="0" w:color="8EAADB"/>
            </w:tcBorders>
          </w:tcPr>
          <w:p>
            <w:pPr>
              <w:pStyle w:val="TableParagraph"/>
              <w:spacing w:line="215" w:lineRule="exact"/>
              <w:ind w:left="723" w:right="717"/>
              <w:jc w:val="center"/>
              <w:rPr>
                <w:sz w:val="20"/>
              </w:rPr>
            </w:pPr>
            <w:r>
              <w:rPr>
                <w:sz w:val="20"/>
              </w:rPr>
              <w:t>Sep-17</w:t>
            </w:r>
          </w:p>
        </w:tc>
        <w:tc>
          <w:tcPr>
            <w:tcW w:w="1855" w:type="dxa"/>
            <w:tcBorders>
              <w:bottom w:val="double" w:sz="1" w:space="0" w:color="8EAADB"/>
            </w:tcBorders>
          </w:tcPr>
          <w:p>
            <w:pPr>
              <w:pStyle w:val="TableParagraph"/>
              <w:spacing w:line="215" w:lineRule="exact"/>
              <w:ind w:left="10"/>
              <w:jc w:val="center"/>
              <w:rPr>
                <w:sz w:val="20"/>
              </w:rPr>
            </w:pPr>
            <w:r>
              <w:rPr>
                <w:w w:val="99"/>
                <w:sz w:val="20"/>
              </w:rPr>
              <w:t>8</w:t>
            </w:r>
          </w:p>
        </w:tc>
      </w:tr>
      <w:tr>
        <w:trPr>
          <w:trHeight w:val="225" w:hRule="atLeast"/>
        </w:trPr>
        <w:tc>
          <w:tcPr>
            <w:tcW w:w="4815" w:type="dxa"/>
            <w:tcBorders>
              <w:top w:val="double" w:sz="1" w:space="0" w:color="8EAADB"/>
            </w:tcBorders>
          </w:tcPr>
          <w:p>
            <w:pPr>
              <w:pStyle w:val="TableParagraph"/>
              <w:spacing w:line="205" w:lineRule="exact"/>
              <w:rPr>
                <w:sz w:val="20"/>
              </w:rPr>
            </w:pPr>
            <w:r>
              <w:rPr>
                <w:sz w:val="20"/>
              </w:rPr>
              <w:t>Diplomado: Terapia Breve Sistémica.</w:t>
            </w:r>
          </w:p>
        </w:tc>
        <w:tc>
          <w:tcPr>
            <w:tcW w:w="2157" w:type="dxa"/>
            <w:tcBorders>
              <w:top w:val="double" w:sz="1" w:space="0" w:color="8EAADB"/>
            </w:tcBorders>
          </w:tcPr>
          <w:p>
            <w:pPr>
              <w:pStyle w:val="TableParagraph"/>
              <w:spacing w:line="205" w:lineRule="exact"/>
              <w:ind w:left="723" w:right="717"/>
              <w:jc w:val="center"/>
              <w:rPr>
                <w:sz w:val="20"/>
              </w:rPr>
            </w:pPr>
            <w:r>
              <w:rPr>
                <w:sz w:val="20"/>
              </w:rPr>
              <w:t>Ago-17</w:t>
            </w:r>
          </w:p>
        </w:tc>
        <w:tc>
          <w:tcPr>
            <w:tcW w:w="1855" w:type="dxa"/>
            <w:tcBorders>
              <w:top w:val="double" w:sz="1" w:space="0" w:color="8EAADB"/>
            </w:tcBorders>
          </w:tcPr>
          <w:p>
            <w:pPr>
              <w:pStyle w:val="TableParagraph"/>
              <w:spacing w:line="205" w:lineRule="exact"/>
              <w:ind w:left="441" w:right="436"/>
              <w:jc w:val="center"/>
              <w:rPr>
                <w:sz w:val="20"/>
              </w:rPr>
            </w:pPr>
            <w:r>
              <w:rPr>
                <w:sz w:val="20"/>
              </w:rPr>
              <w:t>15</w:t>
            </w:r>
          </w:p>
        </w:tc>
      </w:tr>
    </w:tbl>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7"/>
        </w:rPr>
      </w:pPr>
    </w:p>
    <w:p>
      <w:pPr>
        <w:spacing w:before="0"/>
        <w:ind w:left="941" w:right="7644" w:firstLine="0"/>
        <w:jc w:val="center"/>
        <w:rPr>
          <w:rFonts w:ascii="Calibri"/>
          <w:sz w:val="18"/>
        </w:rPr>
      </w:pPr>
      <w:r>
        <w:rPr/>
        <w:pict>
          <v:group style="position:absolute;margin-left:157.800003pt;margin-top:-18.960663pt;width:285pt;height:165.6pt;mso-position-horizontal-relative:page;mso-position-vertical-relative:paragraph;z-index:1264" coordorigin="3156,-379" coordsize="5700,3312">
            <v:shape style="position:absolute;left:3156;top:-380;width:5700;height:3312" type="#_x0000_t75" stroked="false">
              <v:imagedata r:id="rId11" o:title=""/>
            </v:shape>
            <v:shape style="position:absolute;left:3513;top:1293;width:1376;height:631" coordorigin="3514,1293" coordsize="1376,631" path="m4087,1576l3743,1576,4201,1924,4087,1576xm4889,1293l3514,1293,3514,1576,4889,1576,4889,1293xe" filled="true" fillcolor="#ffffff" stroked="false">
              <v:path arrowok="t"/>
              <v:fill type="solid"/>
            </v:shape>
            <v:shape style="position:absolute;left:3513;top:1293;width:1376;height:631" coordorigin="3514,1293" coordsize="1376,631" path="m3514,1293l3743,1293,4087,1293,4889,1293,4889,1458,4889,1528,4889,1576,4087,1576,4201,1924,3743,1576,3514,1576,3514,1528,3514,1458,3514,1293xe" filled="false" stroked="true" strokeweight=".75pt" strokecolor="#bebebe">
              <v:path arrowok="t"/>
              <v:stroke dashstyle="solid"/>
            </v:shape>
            <v:shape style="position:absolute;left:5230;top:1022;width:1294;height:631" coordorigin="5231,1022" coordsize="1294,631" path="m5770,1305l5446,1305,5878,1653,5770,1305xm6525,1022l5231,1022,5231,1305,6525,1305,6525,1022xe" filled="true" fillcolor="#ffffff" stroked="false">
              <v:path arrowok="t"/>
              <v:fill type="solid"/>
            </v:shape>
            <v:shape style="position:absolute;left:5230;top:1022;width:1294;height:631" coordorigin="5231,1022" coordsize="1294,631" path="m5231,1022l5446,1022,5770,1022,6525,1022,6525,1187,6525,1258,6525,1305,5770,1305,5878,1653,5446,1305,5231,1305,5231,1258,5231,1187,5231,1022xe" filled="false" stroked="true" strokeweight=".75pt" strokecolor="#bebebe">
              <v:path arrowok="t"/>
              <v:stroke dashstyle="solid"/>
            </v:shape>
            <v:shape style="position:absolute;left:7125;top:-109;width:858;height:631" coordorigin="7125,-108" coordsize="858,631" path="m7483,174l7268,174,7554,522,7483,174xm7983,-108l7125,-108,7125,174,7983,174,7983,-108xe" filled="true" fillcolor="#ffffff" stroked="false">
              <v:path arrowok="t"/>
              <v:fill type="solid"/>
            </v:shape>
            <v:shape style="position:absolute;left:7125;top:-109;width:858;height:631" coordorigin="7125,-108" coordsize="858,631" path="m7125,-108l7268,-108,7483,-108,7983,-108,7983,56,7983,127,7983,174,7483,174,7554,522,7268,174,7125,174,7125,127,7125,56,7125,-108xe" filled="false" stroked="true" strokeweight=".75pt" strokecolor="#bebebe">
              <v:path arrowok="t"/>
              <v:stroke dashstyle="solid"/>
            </v:shape>
            <v:shape style="position:absolute;left:7189;top:-41;width:750;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Total, 318</w:t>
                    </w:r>
                  </w:p>
                </w:txbxContent>
              </v:textbox>
              <w10:wrap type="none"/>
            </v:shape>
            <v:shape style="position:absolute;left:5296;top:1090;width:118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Diplomado, 176</w:t>
                    </w:r>
                  </w:p>
                </w:txbxContent>
              </v:textbox>
              <w10:wrap type="none"/>
            </v:shape>
            <v:shape style="position:absolute;left:3581;top:1361;width:1261;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Curso-Taller, 142</w:t>
                    </w:r>
                  </w:p>
                </w:txbxContent>
              </v:textbox>
              <w10:wrap type="none"/>
            </v:shape>
            <w10:wrap type="none"/>
          </v:group>
        </w:pict>
      </w:r>
      <w:r>
        <w:rPr>
          <w:rFonts w:ascii="Calibri"/>
          <w:color w:val="7E7E7E"/>
          <w:sz w:val="18"/>
        </w:rPr>
        <w:t>350</w:t>
      </w:r>
    </w:p>
    <w:p>
      <w:pPr>
        <w:pStyle w:val="BodyText"/>
        <w:spacing w:before="5"/>
        <w:rPr>
          <w:rFonts w:ascii="Calibri"/>
          <w:sz w:val="9"/>
        </w:rPr>
      </w:pPr>
    </w:p>
    <w:p>
      <w:pPr>
        <w:spacing w:before="64"/>
        <w:ind w:left="1930" w:right="0" w:firstLine="0"/>
        <w:jc w:val="left"/>
        <w:rPr>
          <w:rFonts w:ascii="Calibri"/>
          <w:sz w:val="18"/>
        </w:rPr>
      </w:pPr>
      <w:r>
        <w:rPr>
          <w:rFonts w:ascii="Calibri"/>
          <w:color w:val="7E7E7E"/>
          <w:sz w:val="18"/>
        </w:rPr>
        <w:t>300</w:t>
      </w:r>
    </w:p>
    <w:p>
      <w:pPr>
        <w:pStyle w:val="BodyText"/>
        <w:spacing w:before="5"/>
        <w:rPr>
          <w:rFonts w:ascii="Calibri"/>
          <w:sz w:val="9"/>
        </w:rPr>
      </w:pPr>
    </w:p>
    <w:p>
      <w:pPr>
        <w:spacing w:before="64"/>
        <w:ind w:left="1930" w:right="0" w:firstLine="0"/>
        <w:jc w:val="left"/>
        <w:rPr>
          <w:rFonts w:ascii="Calibri"/>
          <w:sz w:val="18"/>
        </w:rPr>
      </w:pPr>
      <w:r>
        <w:rPr>
          <w:rFonts w:ascii="Calibri"/>
          <w:color w:val="7E7E7E"/>
          <w:sz w:val="18"/>
        </w:rPr>
        <w:t>250</w:t>
      </w:r>
    </w:p>
    <w:p>
      <w:pPr>
        <w:pStyle w:val="BodyText"/>
        <w:spacing w:before="7"/>
        <w:rPr>
          <w:rFonts w:ascii="Calibri"/>
          <w:sz w:val="14"/>
        </w:rPr>
      </w:pPr>
    </w:p>
    <w:p>
      <w:pPr>
        <w:spacing w:before="0"/>
        <w:ind w:left="1930" w:right="0" w:firstLine="0"/>
        <w:jc w:val="left"/>
        <w:rPr>
          <w:rFonts w:ascii="Calibri"/>
          <w:sz w:val="18"/>
        </w:rPr>
      </w:pPr>
      <w:r>
        <w:rPr/>
        <w:drawing>
          <wp:anchor distT="0" distB="0" distL="0" distR="0" allowOverlap="1" layoutInCell="1" locked="0" behindDoc="0" simplePos="0" relativeHeight="1288">
            <wp:simplePos x="0" y="0"/>
            <wp:positionH relativeFrom="page">
              <wp:posOffset>5900928</wp:posOffset>
            </wp:positionH>
            <wp:positionV relativeFrom="paragraph">
              <wp:posOffset>12564</wp:posOffset>
            </wp:positionV>
            <wp:extent cx="79248" cy="79248"/>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79248" cy="79248"/>
                    </a:xfrm>
                    <a:prstGeom prst="rect">
                      <a:avLst/>
                    </a:prstGeom>
                  </pic:spPr>
                </pic:pic>
              </a:graphicData>
            </a:graphic>
          </wp:anchor>
        </w:drawing>
      </w:r>
      <w:r>
        <w:rPr>
          <w:rFonts w:ascii="Calibri"/>
          <w:color w:val="7E7E7E"/>
          <w:sz w:val="18"/>
        </w:rPr>
        <w:t>200</w:t>
      </w:r>
    </w:p>
    <w:p>
      <w:pPr>
        <w:pStyle w:val="BodyText"/>
        <w:spacing w:before="5"/>
        <w:rPr>
          <w:rFonts w:ascii="Calibri"/>
          <w:sz w:val="9"/>
        </w:rPr>
      </w:pPr>
    </w:p>
    <w:p>
      <w:pPr>
        <w:spacing w:before="64"/>
        <w:ind w:left="1930" w:right="0" w:firstLine="0"/>
        <w:jc w:val="left"/>
        <w:rPr>
          <w:rFonts w:ascii="Calibri"/>
          <w:sz w:val="18"/>
        </w:rPr>
      </w:pPr>
      <w:r>
        <w:rPr>
          <w:rFonts w:ascii="Calibri"/>
          <w:color w:val="7E7E7E"/>
          <w:sz w:val="18"/>
        </w:rPr>
        <w:t>150</w:t>
      </w:r>
    </w:p>
    <w:p>
      <w:pPr>
        <w:pStyle w:val="BodyText"/>
        <w:spacing w:before="4"/>
        <w:rPr>
          <w:rFonts w:ascii="Calibri"/>
          <w:sz w:val="9"/>
        </w:rPr>
      </w:pPr>
    </w:p>
    <w:p>
      <w:pPr>
        <w:spacing w:before="64"/>
        <w:ind w:left="1930" w:right="0" w:firstLine="0"/>
        <w:jc w:val="left"/>
        <w:rPr>
          <w:rFonts w:ascii="Calibri"/>
          <w:sz w:val="18"/>
        </w:rPr>
      </w:pPr>
      <w:r>
        <w:rPr>
          <w:rFonts w:ascii="Calibri"/>
          <w:color w:val="7E7E7E"/>
          <w:sz w:val="18"/>
        </w:rPr>
        <w:t>100</w:t>
      </w:r>
    </w:p>
    <w:p>
      <w:pPr>
        <w:pStyle w:val="BodyText"/>
        <w:spacing w:before="5"/>
        <w:rPr>
          <w:rFonts w:ascii="Calibri"/>
          <w:sz w:val="9"/>
        </w:rPr>
      </w:pPr>
    </w:p>
    <w:p>
      <w:pPr>
        <w:spacing w:before="64"/>
        <w:ind w:left="2021" w:right="0" w:firstLine="0"/>
        <w:jc w:val="left"/>
        <w:rPr>
          <w:rFonts w:ascii="Calibri"/>
          <w:sz w:val="18"/>
        </w:rPr>
      </w:pPr>
      <w:r>
        <w:rPr>
          <w:rFonts w:ascii="Calibri"/>
          <w:color w:val="7E7E7E"/>
          <w:sz w:val="18"/>
        </w:rPr>
        <w:t>50</w:t>
      </w:r>
    </w:p>
    <w:p>
      <w:pPr>
        <w:pStyle w:val="BodyText"/>
        <w:spacing w:before="5"/>
        <w:rPr>
          <w:rFonts w:ascii="Calibri"/>
          <w:sz w:val="9"/>
        </w:rPr>
      </w:pPr>
    </w:p>
    <w:p>
      <w:pPr>
        <w:spacing w:before="64"/>
        <w:ind w:left="2112" w:right="0" w:firstLine="0"/>
        <w:jc w:val="left"/>
        <w:rPr>
          <w:rFonts w:ascii="Calibri"/>
          <w:sz w:val="18"/>
        </w:rPr>
      </w:pPr>
      <w:r>
        <w:rPr>
          <w:rFonts w:ascii="Calibri"/>
          <w:color w:val="7E7E7E"/>
          <w:sz w:val="18"/>
        </w:rPr>
        <w:t>0</w:t>
      </w:r>
    </w:p>
    <w:p>
      <w:pPr>
        <w:spacing w:after="0"/>
        <w:jc w:val="left"/>
        <w:rPr>
          <w:rFonts w:ascii="Calibri"/>
          <w:sz w:val="18"/>
        </w:rPr>
        <w:sectPr>
          <w:pgSz w:w="12240" w:h="15840"/>
          <w:pgMar w:header="713" w:footer="76" w:top="2000" w:bottom="340" w:left="820" w:right="580"/>
        </w:sectPr>
      </w:pPr>
    </w:p>
    <w:p>
      <w:pPr>
        <w:pStyle w:val="BodyText"/>
        <w:rPr>
          <w:rFonts w:ascii="Calibri"/>
          <w:sz w:val="20"/>
        </w:rPr>
      </w:pPr>
    </w:p>
    <w:p>
      <w:pPr>
        <w:pStyle w:val="BodyText"/>
        <w:rPr>
          <w:rFonts w:ascii="Calibri"/>
          <w:sz w:val="20"/>
        </w:rPr>
      </w:pPr>
    </w:p>
    <w:p>
      <w:pPr>
        <w:pStyle w:val="BodyText"/>
        <w:spacing w:before="8"/>
        <w:rPr>
          <w:rFonts w:ascii="Calibri"/>
          <w:sz w:val="17"/>
        </w:rPr>
      </w:pPr>
    </w:p>
    <w:p>
      <w:pPr>
        <w:spacing w:before="93"/>
        <w:ind w:left="740" w:right="0" w:firstLine="0"/>
        <w:jc w:val="left"/>
        <w:rPr>
          <w:b/>
          <w:sz w:val="23"/>
        </w:rPr>
      </w:pPr>
      <w:r>
        <w:rPr>
          <w:b/>
          <w:sz w:val="23"/>
        </w:rPr>
        <w:t>Egreso.</w:t>
      </w:r>
    </w:p>
    <w:p>
      <w:pPr>
        <w:pStyle w:val="BodyText"/>
        <w:rPr>
          <w:b/>
          <w:sz w:val="20"/>
        </w:rPr>
      </w:pPr>
    </w:p>
    <w:p>
      <w:pPr>
        <w:pStyle w:val="BodyText"/>
        <w:rPr>
          <w:b/>
          <w:sz w:val="20"/>
        </w:rPr>
      </w:pPr>
    </w:p>
    <w:p>
      <w:pPr>
        <w:pStyle w:val="BodyText"/>
        <w:spacing w:before="5"/>
        <w:rPr>
          <w:b/>
          <w:sz w:val="29"/>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3085"/>
        <w:gridCol w:w="3085"/>
        <w:gridCol w:w="3085"/>
      </w:tblGrid>
      <w:tr>
        <w:trPr>
          <w:trHeight w:val="530" w:hRule="atLeast"/>
        </w:trPr>
        <w:tc>
          <w:tcPr>
            <w:tcW w:w="3085" w:type="dxa"/>
          </w:tcPr>
          <w:p>
            <w:pPr>
              <w:pStyle w:val="TableParagraph"/>
              <w:spacing w:line="262" w:lineRule="exact"/>
              <w:ind w:left="142" w:right="136"/>
              <w:jc w:val="center"/>
              <w:rPr>
                <w:sz w:val="23"/>
              </w:rPr>
            </w:pPr>
            <w:r>
              <w:rPr>
                <w:sz w:val="23"/>
              </w:rPr>
              <w:t>Generación</w:t>
            </w:r>
          </w:p>
        </w:tc>
        <w:tc>
          <w:tcPr>
            <w:tcW w:w="3085" w:type="dxa"/>
          </w:tcPr>
          <w:p>
            <w:pPr>
              <w:pStyle w:val="TableParagraph"/>
              <w:spacing w:line="262" w:lineRule="exact"/>
              <w:ind w:left="140" w:right="136"/>
              <w:jc w:val="center"/>
              <w:rPr>
                <w:sz w:val="23"/>
              </w:rPr>
            </w:pPr>
            <w:r>
              <w:rPr>
                <w:sz w:val="23"/>
              </w:rPr>
              <w:t>Ingreso:</w:t>
            </w:r>
          </w:p>
        </w:tc>
        <w:tc>
          <w:tcPr>
            <w:tcW w:w="3085" w:type="dxa"/>
          </w:tcPr>
          <w:p>
            <w:pPr>
              <w:pStyle w:val="TableParagraph"/>
              <w:spacing w:line="262" w:lineRule="exact"/>
              <w:ind w:left="139" w:right="136"/>
              <w:jc w:val="center"/>
              <w:rPr>
                <w:sz w:val="23"/>
              </w:rPr>
            </w:pPr>
            <w:r>
              <w:rPr>
                <w:sz w:val="23"/>
              </w:rPr>
              <w:t>Egreso:</w:t>
            </w:r>
          </w:p>
        </w:tc>
      </w:tr>
      <w:tr>
        <w:trPr>
          <w:trHeight w:val="263" w:hRule="atLeast"/>
        </w:trPr>
        <w:tc>
          <w:tcPr>
            <w:tcW w:w="3085" w:type="dxa"/>
          </w:tcPr>
          <w:p>
            <w:pPr>
              <w:pStyle w:val="TableParagraph"/>
              <w:spacing w:line="244" w:lineRule="exact"/>
              <w:ind w:left="145" w:right="136"/>
              <w:jc w:val="center"/>
              <w:rPr>
                <w:sz w:val="23"/>
              </w:rPr>
            </w:pPr>
            <w:r>
              <w:rPr>
                <w:sz w:val="23"/>
              </w:rPr>
              <w:t>ENE-JUN'12 al AG-DIC 16</w:t>
            </w:r>
          </w:p>
        </w:tc>
        <w:tc>
          <w:tcPr>
            <w:tcW w:w="3085" w:type="dxa"/>
          </w:tcPr>
          <w:p>
            <w:pPr>
              <w:pStyle w:val="TableParagraph"/>
              <w:spacing w:line="244" w:lineRule="exact"/>
              <w:ind w:left="138" w:right="136"/>
              <w:jc w:val="center"/>
              <w:rPr>
                <w:sz w:val="23"/>
              </w:rPr>
            </w:pPr>
            <w:r>
              <w:rPr>
                <w:sz w:val="23"/>
              </w:rPr>
              <w:t>335</w:t>
            </w:r>
          </w:p>
        </w:tc>
        <w:tc>
          <w:tcPr>
            <w:tcW w:w="3085" w:type="dxa"/>
          </w:tcPr>
          <w:p>
            <w:pPr>
              <w:pStyle w:val="TableParagraph"/>
              <w:spacing w:line="244" w:lineRule="exact"/>
              <w:ind w:left="138" w:right="136"/>
              <w:jc w:val="center"/>
              <w:rPr>
                <w:sz w:val="23"/>
              </w:rPr>
            </w:pPr>
            <w:r>
              <w:rPr>
                <w:sz w:val="23"/>
              </w:rPr>
              <w:t>319</w:t>
            </w:r>
          </w:p>
        </w:tc>
      </w:tr>
      <w:tr>
        <w:trPr>
          <w:trHeight w:val="266" w:hRule="atLeast"/>
        </w:trPr>
        <w:tc>
          <w:tcPr>
            <w:tcW w:w="3085" w:type="dxa"/>
          </w:tcPr>
          <w:p>
            <w:pPr>
              <w:pStyle w:val="TableParagraph"/>
              <w:spacing w:line="246" w:lineRule="exact"/>
              <w:ind w:left="145" w:right="136"/>
              <w:jc w:val="center"/>
              <w:rPr>
                <w:sz w:val="23"/>
              </w:rPr>
            </w:pPr>
            <w:r>
              <w:rPr>
                <w:sz w:val="23"/>
              </w:rPr>
              <w:t>AGO-DIC'12 al EN-JUN 17</w:t>
            </w:r>
          </w:p>
        </w:tc>
        <w:tc>
          <w:tcPr>
            <w:tcW w:w="3085" w:type="dxa"/>
          </w:tcPr>
          <w:p>
            <w:pPr>
              <w:pStyle w:val="TableParagraph"/>
              <w:spacing w:line="246" w:lineRule="exact"/>
              <w:ind w:left="138" w:right="136"/>
              <w:jc w:val="center"/>
              <w:rPr>
                <w:sz w:val="23"/>
              </w:rPr>
            </w:pPr>
            <w:r>
              <w:rPr>
                <w:sz w:val="23"/>
              </w:rPr>
              <w:t>461</w:t>
            </w:r>
          </w:p>
        </w:tc>
        <w:tc>
          <w:tcPr>
            <w:tcW w:w="3085" w:type="dxa"/>
          </w:tcPr>
          <w:p>
            <w:pPr>
              <w:pStyle w:val="TableParagraph"/>
              <w:spacing w:line="246" w:lineRule="exact"/>
              <w:ind w:left="138" w:right="136"/>
              <w:jc w:val="center"/>
              <w:rPr>
                <w:sz w:val="23"/>
              </w:rPr>
            </w:pPr>
            <w:r>
              <w:rPr>
                <w:sz w:val="23"/>
              </w:rPr>
              <w:t>426</w:t>
            </w:r>
          </w:p>
        </w:tc>
      </w:tr>
    </w:tbl>
    <w:p>
      <w:pPr>
        <w:pStyle w:val="BodyText"/>
        <w:rPr>
          <w:b/>
          <w:sz w:val="20"/>
        </w:rPr>
      </w:pPr>
    </w:p>
    <w:p>
      <w:pPr>
        <w:pStyle w:val="BodyText"/>
        <w:rPr>
          <w:b/>
          <w:sz w:val="20"/>
        </w:rPr>
      </w:pPr>
    </w:p>
    <w:p>
      <w:pPr>
        <w:pStyle w:val="BodyText"/>
        <w:spacing w:before="5"/>
        <w:rPr>
          <w:b/>
          <w:sz w:val="20"/>
        </w:rPr>
      </w:pPr>
    </w:p>
    <w:p>
      <w:pPr>
        <w:spacing w:before="93"/>
        <w:ind w:left="740" w:right="0" w:firstLine="0"/>
        <w:jc w:val="left"/>
        <w:rPr>
          <w:b/>
          <w:sz w:val="23"/>
        </w:rPr>
      </w:pPr>
      <w:r>
        <w:rPr>
          <w:b/>
          <w:sz w:val="23"/>
        </w:rPr>
        <w:t>Titulación.</w:t>
      </w:r>
    </w:p>
    <w:p>
      <w:pPr>
        <w:pStyle w:val="BodyText"/>
        <w:rPr>
          <w:b/>
          <w:sz w:val="20"/>
        </w:rPr>
      </w:pPr>
    </w:p>
    <w:p>
      <w:pPr>
        <w:pStyle w:val="BodyText"/>
        <w:rPr>
          <w:b/>
          <w:sz w:val="20"/>
        </w:rPr>
      </w:pPr>
    </w:p>
    <w:p>
      <w:pPr>
        <w:pStyle w:val="BodyText"/>
        <w:spacing w:before="5"/>
        <w:rPr>
          <w:b/>
          <w:sz w:val="29"/>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210"/>
        <w:gridCol w:w="1251"/>
        <w:gridCol w:w="1217"/>
        <w:gridCol w:w="1194"/>
        <w:gridCol w:w="1306"/>
      </w:tblGrid>
      <w:tr>
        <w:trPr>
          <w:trHeight w:val="918" w:hRule="atLeast"/>
        </w:trPr>
        <w:tc>
          <w:tcPr>
            <w:tcW w:w="4210" w:type="dxa"/>
            <w:tcBorders>
              <w:bottom w:val="single" w:sz="12" w:space="0" w:color="8EAADB"/>
            </w:tcBorders>
          </w:tcPr>
          <w:p>
            <w:pPr>
              <w:pStyle w:val="TableParagraph"/>
              <w:spacing w:line="225" w:lineRule="exact"/>
              <w:rPr>
                <w:b/>
                <w:sz w:val="20"/>
              </w:rPr>
            </w:pPr>
            <w:r>
              <w:rPr>
                <w:b/>
                <w:sz w:val="20"/>
              </w:rPr>
              <w:t>Generación:</w:t>
            </w:r>
          </w:p>
        </w:tc>
        <w:tc>
          <w:tcPr>
            <w:tcW w:w="1251" w:type="dxa"/>
            <w:tcBorders>
              <w:bottom w:val="single" w:sz="12" w:space="0" w:color="8EAADB"/>
            </w:tcBorders>
          </w:tcPr>
          <w:p>
            <w:pPr>
              <w:pStyle w:val="TableParagraph"/>
              <w:spacing w:line="225" w:lineRule="exact"/>
              <w:ind w:left="86" w:right="81"/>
              <w:jc w:val="center"/>
              <w:rPr>
                <w:b/>
                <w:sz w:val="20"/>
              </w:rPr>
            </w:pPr>
            <w:r>
              <w:rPr>
                <w:b/>
                <w:sz w:val="20"/>
              </w:rPr>
              <w:t>Ingresaron</w:t>
            </w:r>
          </w:p>
        </w:tc>
        <w:tc>
          <w:tcPr>
            <w:tcW w:w="1217" w:type="dxa"/>
            <w:tcBorders>
              <w:bottom w:val="single" w:sz="12" w:space="0" w:color="8EAADB"/>
            </w:tcBorders>
          </w:tcPr>
          <w:p>
            <w:pPr>
              <w:pStyle w:val="TableParagraph"/>
              <w:ind w:left="105"/>
              <w:rPr>
                <w:b/>
                <w:sz w:val="20"/>
              </w:rPr>
            </w:pPr>
            <w:r>
              <w:rPr>
                <w:b/>
                <w:sz w:val="20"/>
              </w:rPr>
              <w:t>Total </w:t>
            </w:r>
            <w:r>
              <w:rPr>
                <w:b/>
                <w:w w:val="95"/>
                <w:sz w:val="20"/>
              </w:rPr>
              <w:t>egresados</w:t>
            </w:r>
          </w:p>
        </w:tc>
        <w:tc>
          <w:tcPr>
            <w:tcW w:w="1194" w:type="dxa"/>
            <w:tcBorders>
              <w:bottom w:val="single" w:sz="12" w:space="0" w:color="8EAADB"/>
            </w:tcBorders>
          </w:tcPr>
          <w:p>
            <w:pPr>
              <w:pStyle w:val="TableParagraph"/>
              <w:ind w:right="184"/>
              <w:jc w:val="both"/>
              <w:rPr>
                <w:b/>
                <w:sz w:val="20"/>
              </w:rPr>
            </w:pPr>
            <w:r>
              <w:rPr>
                <w:b/>
                <w:sz w:val="20"/>
              </w:rPr>
              <w:t>Titulados al año de egreso</w:t>
            </w:r>
          </w:p>
        </w:tc>
        <w:tc>
          <w:tcPr>
            <w:tcW w:w="1306" w:type="dxa"/>
            <w:tcBorders>
              <w:bottom w:val="single" w:sz="12" w:space="0" w:color="8EAADB"/>
            </w:tcBorders>
          </w:tcPr>
          <w:p>
            <w:pPr>
              <w:pStyle w:val="TableParagraph"/>
              <w:ind w:left="106" w:right="134"/>
              <w:rPr>
                <w:b/>
                <w:sz w:val="20"/>
              </w:rPr>
            </w:pPr>
            <w:r>
              <w:rPr>
                <w:b/>
                <w:sz w:val="20"/>
              </w:rPr>
              <w:t>Titulados al 25</w:t>
            </w:r>
            <w:r>
              <w:rPr>
                <w:b/>
                <w:spacing w:val="-1"/>
                <w:sz w:val="20"/>
              </w:rPr>
              <w:t> </w:t>
            </w:r>
            <w:r>
              <w:rPr>
                <w:b/>
                <w:sz w:val="20"/>
              </w:rPr>
              <w:t>de</w:t>
            </w:r>
          </w:p>
          <w:p>
            <w:pPr>
              <w:pStyle w:val="TableParagraph"/>
              <w:spacing w:line="230" w:lineRule="atLeast"/>
              <w:ind w:left="106" w:right="80"/>
              <w:rPr>
                <w:b/>
                <w:sz w:val="20"/>
              </w:rPr>
            </w:pPr>
            <w:r>
              <w:rPr>
                <w:b/>
                <w:sz w:val="20"/>
              </w:rPr>
              <w:t>Septiembre</w:t>
            </w:r>
            <w:r>
              <w:rPr>
                <w:b/>
                <w:w w:val="99"/>
                <w:sz w:val="20"/>
              </w:rPr>
              <w:t> </w:t>
            </w:r>
            <w:r>
              <w:rPr>
                <w:b/>
                <w:sz w:val="20"/>
              </w:rPr>
              <w:t>2017</w:t>
            </w:r>
          </w:p>
        </w:tc>
      </w:tr>
      <w:tr>
        <w:trPr>
          <w:trHeight w:val="253" w:hRule="atLeast"/>
        </w:trPr>
        <w:tc>
          <w:tcPr>
            <w:tcW w:w="4210" w:type="dxa"/>
            <w:tcBorders>
              <w:top w:val="single" w:sz="12" w:space="0" w:color="8EAADB"/>
            </w:tcBorders>
          </w:tcPr>
          <w:p>
            <w:pPr>
              <w:pStyle w:val="TableParagraph"/>
              <w:spacing w:line="227" w:lineRule="exact"/>
              <w:rPr>
                <w:sz w:val="20"/>
              </w:rPr>
            </w:pPr>
            <w:r>
              <w:rPr>
                <w:sz w:val="20"/>
              </w:rPr>
              <w:t>2006-11 (Egresados en Julio de 2011)</w:t>
            </w:r>
          </w:p>
        </w:tc>
        <w:tc>
          <w:tcPr>
            <w:tcW w:w="1251" w:type="dxa"/>
            <w:tcBorders>
              <w:top w:val="single" w:sz="12" w:space="0" w:color="8EAADB"/>
            </w:tcBorders>
          </w:tcPr>
          <w:p>
            <w:pPr>
              <w:pStyle w:val="TableParagraph"/>
              <w:spacing w:line="234" w:lineRule="exact"/>
              <w:ind w:left="86" w:right="77"/>
              <w:jc w:val="center"/>
              <w:rPr>
                <w:sz w:val="22"/>
              </w:rPr>
            </w:pPr>
            <w:r>
              <w:rPr>
                <w:sz w:val="22"/>
              </w:rPr>
              <w:t>373</w:t>
            </w:r>
          </w:p>
        </w:tc>
        <w:tc>
          <w:tcPr>
            <w:tcW w:w="1217" w:type="dxa"/>
            <w:tcBorders>
              <w:top w:val="single" w:sz="12" w:space="0" w:color="8EAADB"/>
            </w:tcBorders>
          </w:tcPr>
          <w:p>
            <w:pPr>
              <w:pStyle w:val="TableParagraph"/>
              <w:spacing w:line="234" w:lineRule="exact"/>
              <w:ind w:left="422"/>
              <w:rPr>
                <w:sz w:val="22"/>
              </w:rPr>
            </w:pPr>
            <w:r>
              <w:rPr>
                <w:sz w:val="22"/>
              </w:rPr>
              <w:t>295</w:t>
            </w:r>
          </w:p>
        </w:tc>
        <w:tc>
          <w:tcPr>
            <w:tcW w:w="1194" w:type="dxa"/>
            <w:tcBorders>
              <w:top w:val="single" w:sz="12" w:space="0" w:color="8EAADB"/>
            </w:tcBorders>
          </w:tcPr>
          <w:p>
            <w:pPr>
              <w:pStyle w:val="TableParagraph"/>
              <w:spacing w:line="234" w:lineRule="exact"/>
              <w:ind w:left="412"/>
              <w:rPr>
                <w:sz w:val="22"/>
              </w:rPr>
            </w:pPr>
            <w:r>
              <w:rPr>
                <w:sz w:val="22"/>
              </w:rPr>
              <w:t>207</w:t>
            </w:r>
          </w:p>
        </w:tc>
        <w:tc>
          <w:tcPr>
            <w:tcW w:w="1306" w:type="dxa"/>
            <w:tcBorders>
              <w:top w:val="single" w:sz="12" w:space="0" w:color="8EAADB"/>
            </w:tcBorders>
          </w:tcPr>
          <w:p>
            <w:pPr>
              <w:pStyle w:val="TableParagraph"/>
              <w:spacing w:line="227" w:lineRule="exact"/>
              <w:ind w:left="483"/>
              <w:rPr>
                <w:sz w:val="20"/>
              </w:rPr>
            </w:pPr>
            <w:r>
              <w:rPr>
                <w:sz w:val="20"/>
              </w:rPr>
              <w:t>257</w:t>
            </w:r>
          </w:p>
        </w:tc>
      </w:tr>
      <w:tr>
        <w:trPr>
          <w:trHeight w:val="256" w:hRule="atLeast"/>
        </w:trPr>
        <w:tc>
          <w:tcPr>
            <w:tcW w:w="4210" w:type="dxa"/>
          </w:tcPr>
          <w:p>
            <w:pPr>
              <w:pStyle w:val="TableParagraph"/>
              <w:spacing w:line="227" w:lineRule="exact"/>
              <w:rPr>
                <w:sz w:val="20"/>
              </w:rPr>
            </w:pPr>
            <w:r>
              <w:rPr>
                <w:sz w:val="20"/>
              </w:rPr>
              <w:t>2007-11 (Egresados en Diciembre 2011)</w:t>
            </w:r>
          </w:p>
        </w:tc>
        <w:tc>
          <w:tcPr>
            <w:tcW w:w="1251" w:type="dxa"/>
          </w:tcPr>
          <w:p>
            <w:pPr>
              <w:pStyle w:val="TableParagraph"/>
              <w:spacing w:line="236" w:lineRule="exact"/>
              <w:ind w:left="86" w:right="77"/>
              <w:jc w:val="center"/>
              <w:rPr>
                <w:sz w:val="22"/>
              </w:rPr>
            </w:pPr>
            <w:r>
              <w:rPr>
                <w:sz w:val="22"/>
              </w:rPr>
              <w:t>230</w:t>
            </w:r>
          </w:p>
        </w:tc>
        <w:tc>
          <w:tcPr>
            <w:tcW w:w="1217" w:type="dxa"/>
          </w:tcPr>
          <w:p>
            <w:pPr>
              <w:pStyle w:val="TableParagraph"/>
              <w:spacing w:line="236" w:lineRule="exact"/>
              <w:ind w:left="422"/>
              <w:rPr>
                <w:sz w:val="22"/>
              </w:rPr>
            </w:pPr>
            <w:r>
              <w:rPr>
                <w:sz w:val="22"/>
              </w:rPr>
              <w:t>172</w:t>
            </w:r>
          </w:p>
        </w:tc>
        <w:tc>
          <w:tcPr>
            <w:tcW w:w="1194" w:type="dxa"/>
          </w:tcPr>
          <w:p>
            <w:pPr>
              <w:pStyle w:val="TableParagraph"/>
              <w:spacing w:line="236" w:lineRule="exact"/>
              <w:ind w:left="472"/>
              <w:rPr>
                <w:sz w:val="22"/>
              </w:rPr>
            </w:pPr>
            <w:r>
              <w:rPr>
                <w:sz w:val="22"/>
              </w:rPr>
              <w:t>68</w:t>
            </w:r>
          </w:p>
        </w:tc>
        <w:tc>
          <w:tcPr>
            <w:tcW w:w="1306" w:type="dxa"/>
          </w:tcPr>
          <w:p>
            <w:pPr>
              <w:pStyle w:val="TableParagraph"/>
              <w:spacing w:line="227" w:lineRule="exact"/>
              <w:ind w:left="483"/>
              <w:rPr>
                <w:sz w:val="20"/>
              </w:rPr>
            </w:pPr>
            <w:r>
              <w:rPr>
                <w:sz w:val="20"/>
              </w:rPr>
              <w:t>123</w:t>
            </w:r>
          </w:p>
        </w:tc>
      </w:tr>
      <w:tr>
        <w:trPr>
          <w:trHeight w:val="254" w:hRule="atLeast"/>
        </w:trPr>
        <w:tc>
          <w:tcPr>
            <w:tcW w:w="4210" w:type="dxa"/>
          </w:tcPr>
          <w:p>
            <w:pPr>
              <w:pStyle w:val="TableParagraph"/>
              <w:spacing w:line="227" w:lineRule="exact"/>
              <w:rPr>
                <w:sz w:val="20"/>
              </w:rPr>
            </w:pPr>
            <w:r>
              <w:rPr>
                <w:sz w:val="20"/>
              </w:rPr>
              <w:t>2007-12 (Egresados en Julio 2012)</w:t>
            </w:r>
          </w:p>
        </w:tc>
        <w:tc>
          <w:tcPr>
            <w:tcW w:w="1251" w:type="dxa"/>
          </w:tcPr>
          <w:p>
            <w:pPr>
              <w:pStyle w:val="TableParagraph"/>
              <w:spacing w:line="234" w:lineRule="exact"/>
              <w:ind w:left="86" w:right="77"/>
              <w:jc w:val="center"/>
              <w:rPr>
                <w:sz w:val="22"/>
              </w:rPr>
            </w:pPr>
            <w:r>
              <w:rPr>
                <w:sz w:val="22"/>
              </w:rPr>
              <w:t>330</w:t>
            </w:r>
          </w:p>
        </w:tc>
        <w:tc>
          <w:tcPr>
            <w:tcW w:w="1217" w:type="dxa"/>
          </w:tcPr>
          <w:p>
            <w:pPr>
              <w:pStyle w:val="TableParagraph"/>
              <w:spacing w:line="234" w:lineRule="exact"/>
              <w:ind w:left="422"/>
              <w:rPr>
                <w:sz w:val="22"/>
              </w:rPr>
            </w:pPr>
            <w:r>
              <w:rPr>
                <w:sz w:val="22"/>
              </w:rPr>
              <w:t>301</w:t>
            </w:r>
          </w:p>
        </w:tc>
        <w:tc>
          <w:tcPr>
            <w:tcW w:w="1194" w:type="dxa"/>
          </w:tcPr>
          <w:p>
            <w:pPr>
              <w:pStyle w:val="TableParagraph"/>
              <w:spacing w:line="234" w:lineRule="exact"/>
              <w:ind w:left="412"/>
              <w:rPr>
                <w:sz w:val="22"/>
              </w:rPr>
            </w:pPr>
            <w:r>
              <w:rPr>
                <w:sz w:val="22"/>
              </w:rPr>
              <w:t>102</w:t>
            </w:r>
          </w:p>
        </w:tc>
        <w:tc>
          <w:tcPr>
            <w:tcW w:w="1306" w:type="dxa"/>
          </w:tcPr>
          <w:p>
            <w:pPr>
              <w:pStyle w:val="TableParagraph"/>
              <w:spacing w:line="227" w:lineRule="exact"/>
              <w:ind w:left="483"/>
              <w:rPr>
                <w:sz w:val="20"/>
              </w:rPr>
            </w:pPr>
            <w:r>
              <w:rPr>
                <w:sz w:val="20"/>
              </w:rPr>
              <w:t>253</w:t>
            </w:r>
          </w:p>
        </w:tc>
      </w:tr>
      <w:tr>
        <w:trPr>
          <w:trHeight w:val="253" w:hRule="atLeast"/>
        </w:trPr>
        <w:tc>
          <w:tcPr>
            <w:tcW w:w="4210" w:type="dxa"/>
          </w:tcPr>
          <w:p>
            <w:pPr>
              <w:pStyle w:val="TableParagraph"/>
              <w:spacing w:line="227" w:lineRule="exact"/>
              <w:rPr>
                <w:sz w:val="20"/>
              </w:rPr>
            </w:pPr>
            <w:r>
              <w:rPr>
                <w:sz w:val="20"/>
              </w:rPr>
              <w:t>2008-12 (Egresados en Diciembre 2012)</w:t>
            </w:r>
          </w:p>
        </w:tc>
        <w:tc>
          <w:tcPr>
            <w:tcW w:w="1251" w:type="dxa"/>
          </w:tcPr>
          <w:p>
            <w:pPr>
              <w:pStyle w:val="TableParagraph"/>
              <w:spacing w:line="234" w:lineRule="exact"/>
              <w:ind w:left="86" w:right="77"/>
              <w:jc w:val="center"/>
              <w:rPr>
                <w:sz w:val="22"/>
              </w:rPr>
            </w:pPr>
            <w:r>
              <w:rPr>
                <w:sz w:val="22"/>
              </w:rPr>
              <w:t>221</w:t>
            </w:r>
          </w:p>
        </w:tc>
        <w:tc>
          <w:tcPr>
            <w:tcW w:w="1217" w:type="dxa"/>
          </w:tcPr>
          <w:p>
            <w:pPr>
              <w:pStyle w:val="TableParagraph"/>
              <w:spacing w:line="234" w:lineRule="exact"/>
              <w:ind w:left="422"/>
              <w:rPr>
                <w:sz w:val="22"/>
              </w:rPr>
            </w:pPr>
            <w:r>
              <w:rPr>
                <w:sz w:val="22"/>
              </w:rPr>
              <w:t>211</w:t>
            </w:r>
          </w:p>
        </w:tc>
        <w:tc>
          <w:tcPr>
            <w:tcW w:w="1194" w:type="dxa"/>
          </w:tcPr>
          <w:p>
            <w:pPr>
              <w:pStyle w:val="TableParagraph"/>
              <w:spacing w:line="234" w:lineRule="exact"/>
              <w:ind w:left="412"/>
              <w:rPr>
                <w:sz w:val="22"/>
              </w:rPr>
            </w:pPr>
            <w:r>
              <w:rPr>
                <w:sz w:val="22"/>
              </w:rPr>
              <w:t>100</w:t>
            </w:r>
          </w:p>
        </w:tc>
        <w:tc>
          <w:tcPr>
            <w:tcW w:w="1306" w:type="dxa"/>
          </w:tcPr>
          <w:p>
            <w:pPr>
              <w:pStyle w:val="TableParagraph"/>
              <w:spacing w:line="227" w:lineRule="exact"/>
              <w:ind w:left="483"/>
              <w:rPr>
                <w:sz w:val="20"/>
              </w:rPr>
            </w:pPr>
            <w:r>
              <w:rPr>
                <w:sz w:val="20"/>
              </w:rPr>
              <w:t>130</w:t>
            </w:r>
          </w:p>
        </w:tc>
      </w:tr>
      <w:tr>
        <w:trPr>
          <w:trHeight w:val="256" w:hRule="atLeast"/>
        </w:trPr>
        <w:tc>
          <w:tcPr>
            <w:tcW w:w="4210" w:type="dxa"/>
          </w:tcPr>
          <w:p>
            <w:pPr>
              <w:pStyle w:val="TableParagraph"/>
              <w:spacing w:line="229" w:lineRule="exact"/>
              <w:rPr>
                <w:sz w:val="20"/>
              </w:rPr>
            </w:pPr>
            <w:r>
              <w:rPr>
                <w:sz w:val="20"/>
              </w:rPr>
              <w:t>2008-13 (Egresados en Julio 2013)</w:t>
            </w:r>
          </w:p>
        </w:tc>
        <w:tc>
          <w:tcPr>
            <w:tcW w:w="1251" w:type="dxa"/>
          </w:tcPr>
          <w:p>
            <w:pPr>
              <w:pStyle w:val="TableParagraph"/>
              <w:spacing w:line="236" w:lineRule="exact"/>
              <w:ind w:left="86" w:right="77"/>
              <w:jc w:val="center"/>
              <w:rPr>
                <w:sz w:val="22"/>
              </w:rPr>
            </w:pPr>
            <w:r>
              <w:rPr>
                <w:sz w:val="22"/>
              </w:rPr>
              <w:t>388</w:t>
            </w:r>
          </w:p>
        </w:tc>
        <w:tc>
          <w:tcPr>
            <w:tcW w:w="1217" w:type="dxa"/>
          </w:tcPr>
          <w:p>
            <w:pPr>
              <w:pStyle w:val="TableParagraph"/>
              <w:spacing w:line="236" w:lineRule="exact"/>
              <w:ind w:left="422"/>
              <w:rPr>
                <w:sz w:val="22"/>
              </w:rPr>
            </w:pPr>
            <w:r>
              <w:rPr>
                <w:sz w:val="22"/>
              </w:rPr>
              <w:t>310</w:t>
            </w:r>
          </w:p>
        </w:tc>
        <w:tc>
          <w:tcPr>
            <w:tcW w:w="1194" w:type="dxa"/>
          </w:tcPr>
          <w:p>
            <w:pPr>
              <w:pStyle w:val="TableParagraph"/>
              <w:spacing w:line="236" w:lineRule="exact"/>
              <w:ind w:left="412"/>
              <w:rPr>
                <w:sz w:val="22"/>
              </w:rPr>
            </w:pPr>
            <w:r>
              <w:rPr>
                <w:sz w:val="22"/>
              </w:rPr>
              <w:t>195</w:t>
            </w:r>
          </w:p>
        </w:tc>
        <w:tc>
          <w:tcPr>
            <w:tcW w:w="1306" w:type="dxa"/>
          </w:tcPr>
          <w:p>
            <w:pPr>
              <w:pStyle w:val="TableParagraph"/>
              <w:spacing w:line="229" w:lineRule="exact"/>
              <w:ind w:left="483"/>
              <w:rPr>
                <w:sz w:val="20"/>
              </w:rPr>
            </w:pPr>
            <w:r>
              <w:rPr>
                <w:sz w:val="20"/>
              </w:rPr>
              <w:t>253</w:t>
            </w:r>
          </w:p>
        </w:tc>
      </w:tr>
      <w:tr>
        <w:trPr>
          <w:trHeight w:val="254" w:hRule="atLeast"/>
        </w:trPr>
        <w:tc>
          <w:tcPr>
            <w:tcW w:w="4210" w:type="dxa"/>
          </w:tcPr>
          <w:p>
            <w:pPr>
              <w:pStyle w:val="TableParagraph"/>
              <w:spacing w:line="227" w:lineRule="exact"/>
              <w:rPr>
                <w:sz w:val="20"/>
              </w:rPr>
            </w:pPr>
            <w:r>
              <w:rPr>
                <w:sz w:val="20"/>
              </w:rPr>
              <w:t>2009-13 (Egresados en Diciembre 2013)</w:t>
            </w:r>
          </w:p>
        </w:tc>
        <w:tc>
          <w:tcPr>
            <w:tcW w:w="1251" w:type="dxa"/>
          </w:tcPr>
          <w:p>
            <w:pPr>
              <w:pStyle w:val="TableParagraph"/>
              <w:spacing w:line="234" w:lineRule="exact"/>
              <w:ind w:left="86" w:right="77"/>
              <w:jc w:val="center"/>
              <w:rPr>
                <w:sz w:val="22"/>
              </w:rPr>
            </w:pPr>
            <w:r>
              <w:rPr>
                <w:sz w:val="22"/>
              </w:rPr>
              <w:t>263</w:t>
            </w:r>
          </w:p>
        </w:tc>
        <w:tc>
          <w:tcPr>
            <w:tcW w:w="1217" w:type="dxa"/>
          </w:tcPr>
          <w:p>
            <w:pPr>
              <w:pStyle w:val="TableParagraph"/>
              <w:spacing w:line="234" w:lineRule="exact"/>
              <w:ind w:left="422"/>
              <w:rPr>
                <w:sz w:val="22"/>
              </w:rPr>
            </w:pPr>
            <w:r>
              <w:rPr>
                <w:sz w:val="22"/>
              </w:rPr>
              <w:t>223</w:t>
            </w:r>
          </w:p>
        </w:tc>
        <w:tc>
          <w:tcPr>
            <w:tcW w:w="1194" w:type="dxa"/>
          </w:tcPr>
          <w:p>
            <w:pPr>
              <w:pStyle w:val="TableParagraph"/>
              <w:spacing w:line="234" w:lineRule="exact"/>
              <w:ind w:left="472"/>
              <w:rPr>
                <w:sz w:val="22"/>
              </w:rPr>
            </w:pPr>
            <w:r>
              <w:rPr>
                <w:sz w:val="22"/>
              </w:rPr>
              <w:t>79</w:t>
            </w:r>
          </w:p>
        </w:tc>
        <w:tc>
          <w:tcPr>
            <w:tcW w:w="1306" w:type="dxa"/>
          </w:tcPr>
          <w:p>
            <w:pPr>
              <w:pStyle w:val="TableParagraph"/>
              <w:spacing w:line="227" w:lineRule="exact"/>
              <w:ind w:left="483"/>
              <w:rPr>
                <w:sz w:val="20"/>
              </w:rPr>
            </w:pPr>
            <w:r>
              <w:rPr>
                <w:sz w:val="20"/>
              </w:rPr>
              <w:t>141</w:t>
            </w:r>
          </w:p>
        </w:tc>
      </w:tr>
      <w:tr>
        <w:trPr>
          <w:trHeight w:val="256" w:hRule="atLeast"/>
        </w:trPr>
        <w:tc>
          <w:tcPr>
            <w:tcW w:w="4210" w:type="dxa"/>
          </w:tcPr>
          <w:p>
            <w:pPr>
              <w:pStyle w:val="TableParagraph"/>
              <w:spacing w:line="227" w:lineRule="exact"/>
              <w:rPr>
                <w:sz w:val="20"/>
              </w:rPr>
            </w:pPr>
            <w:r>
              <w:rPr>
                <w:sz w:val="20"/>
              </w:rPr>
              <w:t>2009-14 (Egresados en Julio 2014</w:t>
            </w:r>
          </w:p>
        </w:tc>
        <w:tc>
          <w:tcPr>
            <w:tcW w:w="1251" w:type="dxa"/>
          </w:tcPr>
          <w:p>
            <w:pPr>
              <w:pStyle w:val="TableParagraph"/>
              <w:spacing w:line="236" w:lineRule="exact"/>
              <w:ind w:left="86" w:right="77"/>
              <w:jc w:val="center"/>
              <w:rPr>
                <w:sz w:val="22"/>
              </w:rPr>
            </w:pPr>
            <w:r>
              <w:rPr>
                <w:sz w:val="22"/>
              </w:rPr>
              <w:t>472</w:t>
            </w:r>
          </w:p>
        </w:tc>
        <w:tc>
          <w:tcPr>
            <w:tcW w:w="1217" w:type="dxa"/>
          </w:tcPr>
          <w:p>
            <w:pPr>
              <w:pStyle w:val="TableParagraph"/>
              <w:spacing w:line="227" w:lineRule="exact"/>
              <w:ind w:left="438"/>
              <w:rPr>
                <w:sz w:val="20"/>
              </w:rPr>
            </w:pPr>
            <w:r>
              <w:rPr>
                <w:sz w:val="20"/>
              </w:rPr>
              <w:t>309</w:t>
            </w:r>
          </w:p>
        </w:tc>
        <w:tc>
          <w:tcPr>
            <w:tcW w:w="1194" w:type="dxa"/>
          </w:tcPr>
          <w:p>
            <w:pPr>
              <w:pStyle w:val="TableParagraph"/>
              <w:spacing w:line="227" w:lineRule="exact"/>
              <w:ind w:left="429"/>
              <w:rPr>
                <w:sz w:val="20"/>
              </w:rPr>
            </w:pPr>
            <w:r>
              <w:rPr>
                <w:sz w:val="20"/>
              </w:rPr>
              <w:t>197</w:t>
            </w:r>
          </w:p>
        </w:tc>
        <w:tc>
          <w:tcPr>
            <w:tcW w:w="1306" w:type="dxa"/>
          </w:tcPr>
          <w:p>
            <w:pPr>
              <w:pStyle w:val="TableParagraph"/>
              <w:spacing w:line="227" w:lineRule="exact"/>
              <w:ind w:left="483"/>
              <w:rPr>
                <w:sz w:val="20"/>
              </w:rPr>
            </w:pPr>
            <w:r>
              <w:rPr>
                <w:sz w:val="20"/>
              </w:rPr>
              <w:t>289</w:t>
            </w:r>
          </w:p>
        </w:tc>
      </w:tr>
      <w:tr>
        <w:trPr>
          <w:trHeight w:val="253" w:hRule="atLeast"/>
        </w:trPr>
        <w:tc>
          <w:tcPr>
            <w:tcW w:w="4210" w:type="dxa"/>
          </w:tcPr>
          <w:p>
            <w:pPr>
              <w:pStyle w:val="TableParagraph"/>
              <w:spacing w:line="227" w:lineRule="exact"/>
              <w:rPr>
                <w:sz w:val="20"/>
              </w:rPr>
            </w:pPr>
            <w:r>
              <w:rPr>
                <w:sz w:val="20"/>
              </w:rPr>
              <w:t>2010-14 (Egresados en Diciembre 2014)</w:t>
            </w:r>
          </w:p>
        </w:tc>
        <w:tc>
          <w:tcPr>
            <w:tcW w:w="1251" w:type="dxa"/>
          </w:tcPr>
          <w:p>
            <w:pPr>
              <w:pStyle w:val="TableParagraph"/>
              <w:spacing w:line="234" w:lineRule="exact"/>
              <w:ind w:left="86" w:right="77"/>
              <w:jc w:val="center"/>
              <w:rPr>
                <w:sz w:val="22"/>
              </w:rPr>
            </w:pPr>
            <w:r>
              <w:rPr>
                <w:sz w:val="22"/>
              </w:rPr>
              <w:t>302</w:t>
            </w:r>
          </w:p>
        </w:tc>
        <w:tc>
          <w:tcPr>
            <w:tcW w:w="1217" w:type="dxa"/>
          </w:tcPr>
          <w:p>
            <w:pPr>
              <w:pStyle w:val="TableParagraph"/>
              <w:spacing w:line="234" w:lineRule="exact"/>
              <w:ind w:left="422"/>
              <w:rPr>
                <w:sz w:val="22"/>
              </w:rPr>
            </w:pPr>
            <w:r>
              <w:rPr>
                <w:sz w:val="22"/>
              </w:rPr>
              <w:t>233</w:t>
            </w:r>
          </w:p>
        </w:tc>
        <w:tc>
          <w:tcPr>
            <w:tcW w:w="1194" w:type="dxa"/>
          </w:tcPr>
          <w:p>
            <w:pPr>
              <w:pStyle w:val="TableParagraph"/>
              <w:spacing w:line="234" w:lineRule="exact"/>
              <w:ind w:left="472"/>
              <w:rPr>
                <w:sz w:val="22"/>
              </w:rPr>
            </w:pPr>
            <w:r>
              <w:rPr>
                <w:sz w:val="22"/>
              </w:rPr>
              <w:t>80</w:t>
            </w:r>
          </w:p>
        </w:tc>
        <w:tc>
          <w:tcPr>
            <w:tcW w:w="1306" w:type="dxa"/>
          </w:tcPr>
          <w:p>
            <w:pPr>
              <w:pStyle w:val="TableParagraph"/>
              <w:spacing w:line="227" w:lineRule="exact"/>
              <w:ind w:left="483"/>
              <w:rPr>
                <w:sz w:val="20"/>
              </w:rPr>
            </w:pPr>
            <w:r>
              <w:rPr>
                <w:sz w:val="20"/>
              </w:rPr>
              <w:t>122</w:t>
            </w:r>
          </w:p>
        </w:tc>
      </w:tr>
      <w:tr>
        <w:trPr>
          <w:trHeight w:val="256" w:hRule="atLeast"/>
        </w:trPr>
        <w:tc>
          <w:tcPr>
            <w:tcW w:w="4210" w:type="dxa"/>
          </w:tcPr>
          <w:p>
            <w:pPr>
              <w:pStyle w:val="TableParagraph"/>
              <w:spacing w:line="227" w:lineRule="exact"/>
              <w:rPr>
                <w:sz w:val="20"/>
              </w:rPr>
            </w:pPr>
            <w:r>
              <w:rPr>
                <w:sz w:val="20"/>
              </w:rPr>
              <w:t>2010-15 (Egresados en Julio 2015)</w:t>
            </w:r>
          </w:p>
        </w:tc>
        <w:tc>
          <w:tcPr>
            <w:tcW w:w="1251" w:type="dxa"/>
          </w:tcPr>
          <w:p>
            <w:pPr>
              <w:pStyle w:val="TableParagraph"/>
              <w:spacing w:line="236" w:lineRule="exact"/>
              <w:ind w:left="86" w:right="77"/>
              <w:jc w:val="center"/>
              <w:rPr>
                <w:sz w:val="22"/>
              </w:rPr>
            </w:pPr>
            <w:r>
              <w:rPr>
                <w:sz w:val="22"/>
              </w:rPr>
              <w:t>464</w:t>
            </w:r>
          </w:p>
        </w:tc>
        <w:tc>
          <w:tcPr>
            <w:tcW w:w="1217" w:type="dxa"/>
          </w:tcPr>
          <w:p>
            <w:pPr>
              <w:pStyle w:val="TableParagraph"/>
              <w:spacing w:line="236" w:lineRule="exact"/>
              <w:ind w:left="422"/>
              <w:rPr>
                <w:sz w:val="22"/>
              </w:rPr>
            </w:pPr>
            <w:r>
              <w:rPr>
                <w:sz w:val="22"/>
              </w:rPr>
              <w:t>347</w:t>
            </w:r>
          </w:p>
        </w:tc>
        <w:tc>
          <w:tcPr>
            <w:tcW w:w="1194" w:type="dxa"/>
          </w:tcPr>
          <w:p>
            <w:pPr>
              <w:pStyle w:val="TableParagraph"/>
              <w:spacing w:line="236" w:lineRule="exact"/>
              <w:ind w:left="412"/>
              <w:rPr>
                <w:sz w:val="22"/>
              </w:rPr>
            </w:pPr>
            <w:r>
              <w:rPr>
                <w:sz w:val="22"/>
              </w:rPr>
              <w:t>215</w:t>
            </w:r>
          </w:p>
        </w:tc>
        <w:tc>
          <w:tcPr>
            <w:tcW w:w="1306" w:type="dxa"/>
          </w:tcPr>
          <w:p>
            <w:pPr>
              <w:pStyle w:val="TableParagraph"/>
              <w:spacing w:line="227" w:lineRule="exact"/>
              <w:ind w:left="483"/>
              <w:rPr>
                <w:sz w:val="20"/>
              </w:rPr>
            </w:pPr>
            <w:r>
              <w:rPr>
                <w:sz w:val="20"/>
              </w:rPr>
              <w:t>275</w:t>
            </w:r>
          </w:p>
        </w:tc>
      </w:tr>
      <w:tr>
        <w:trPr>
          <w:trHeight w:val="246" w:hRule="atLeast"/>
        </w:trPr>
        <w:tc>
          <w:tcPr>
            <w:tcW w:w="4210" w:type="dxa"/>
          </w:tcPr>
          <w:p>
            <w:pPr>
              <w:pStyle w:val="TableParagraph"/>
              <w:spacing w:line="227" w:lineRule="exact"/>
              <w:rPr>
                <w:sz w:val="20"/>
              </w:rPr>
            </w:pPr>
            <w:r>
              <w:rPr>
                <w:sz w:val="20"/>
              </w:rPr>
              <w:t>2011-15 (Egresados en Diciembre 2015)</w:t>
            </w:r>
          </w:p>
        </w:tc>
        <w:tc>
          <w:tcPr>
            <w:tcW w:w="1251" w:type="dxa"/>
          </w:tcPr>
          <w:p>
            <w:pPr>
              <w:pStyle w:val="TableParagraph"/>
              <w:spacing w:line="227" w:lineRule="exact"/>
              <w:ind w:left="86" w:right="80"/>
              <w:jc w:val="center"/>
              <w:rPr>
                <w:sz w:val="20"/>
              </w:rPr>
            </w:pPr>
            <w:r>
              <w:rPr>
                <w:sz w:val="20"/>
              </w:rPr>
              <w:t>312</w:t>
            </w:r>
          </w:p>
        </w:tc>
        <w:tc>
          <w:tcPr>
            <w:tcW w:w="1217" w:type="dxa"/>
          </w:tcPr>
          <w:p>
            <w:pPr>
              <w:pStyle w:val="TableParagraph"/>
              <w:spacing w:line="227" w:lineRule="exact"/>
              <w:ind w:left="438"/>
              <w:rPr>
                <w:sz w:val="20"/>
              </w:rPr>
            </w:pPr>
            <w:r>
              <w:rPr>
                <w:sz w:val="20"/>
              </w:rPr>
              <w:t>222</w:t>
            </w:r>
          </w:p>
        </w:tc>
        <w:tc>
          <w:tcPr>
            <w:tcW w:w="1194" w:type="dxa"/>
          </w:tcPr>
          <w:p>
            <w:pPr>
              <w:pStyle w:val="TableParagraph"/>
              <w:spacing w:line="227" w:lineRule="exact"/>
              <w:ind w:left="484"/>
              <w:rPr>
                <w:sz w:val="20"/>
              </w:rPr>
            </w:pPr>
            <w:r>
              <w:rPr>
                <w:sz w:val="20"/>
              </w:rPr>
              <w:t>37</w:t>
            </w:r>
          </w:p>
        </w:tc>
        <w:tc>
          <w:tcPr>
            <w:tcW w:w="1306" w:type="dxa"/>
          </w:tcPr>
          <w:p>
            <w:pPr>
              <w:pStyle w:val="TableParagraph"/>
              <w:spacing w:line="227" w:lineRule="exact"/>
              <w:ind w:left="483"/>
              <w:rPr>
                <w:sz w:val="20"/>
              </w:rPr>
            </w:pPr>
            <w:r>
              <w:rPr>
                <w:sz w:val="20"/>
              </w:rPr>
              <w:t>124</w:t>
            </w:r>
          </w:p>
        </w:tc>
      </w:tr>
      <w:tr>
        <w:trPr>
          <w:trHeight w:val="254" w:hRule="atLeast"/>
        </w:trPr>
        <w:tc>
          <w:tcPr>
            <w:tcW w:w="4210" w:type="dxa"/>
          </w:tcPr>
          <w:p>
            <w:pPr>
              <w:pStyle w:val="TableParagraph"/>
              <w:spacing w:line="227" w:lineRule="exact"/>
              <w:rPr>
                <w:sz w:val="20"/>
              </w:rPr>
            </w:pPr>
            <w:r>
              <w:rPr>
                <w:sz w:val="20"/>
              </w:rPr>
              <w:t>2011-16 (Egresados en Julio 2016)</w:t>
            </w:r>
          </w:p>
        </w:tc>
        <w:tc>
          <w:tcPr>
            <w:tcW w:w="1251" w:type="dxa"/>
          </w:tcPr>
          <w:p>
            <w:pPr>
              <w:pStyle w:val="TableParagraph"/>
              <w:spacing w:line="206" w:lineRule="exact"/>
              <w:ind w:left="86" w:right="75"/>
              <w:jc w:val="center"/>
              <w:rPr>
                <w:sz w:val="18"/>
              </w:rPr>
            </w:pPr>
            <w:r>
              <w:rPr>
                <w:sz w:val="18"/>
              </w:rPr>
              <w:t>443</w:t>
            </w:r>
          </w:p>
        </w:tc>
        <w:tc>
          <w:tcPr>
            <w:tcW w:w="1217" w:type="dxa"/>
          </w:tcPr>
          <w:p>
            <w:pPr>
              <w:pStyle w:val="TableParagraph"/>
              <w:spacing w:line="206" w:lineRule="exact"/>
              <w:ind w:left="455"/>
              <w:rPr>
                <w:sz w:val="18"/>
              </w:rPr>
            </w:pPr>
            <w:r>
              <w:rPr>
                <w:sz w:val="18"/>
              </w:rPr>
              <w:t>403</w:t>
            </w:r>
          </w:p>
        </w:tc>
        <w:tc>
          <w:tcPr>
            <w:tcW w:w="1194" w:type="dxa"/>
          </w:tcPr>
          <w:p>
            <w:pPr>
              <w:pStyle w:val="TableParagraph"/>
              <w:spacing w:line="227" w:lineRule="exact"/>
              <w:ind w:left="429"/>
              <w:rPr>
                <w:sz w:val="20"/>
              </w:rPr>
            </w:pPr>
            <w:r>
              <w:rPr>
                <w:sz w:val="20"/>
              </w:rPr>
              <w:t>186</w:t>
            </w:r>
          </w:p>
        </w:tc>
        <w:tc>
          <w:tcPr>
            <w:tcW w:w="1306" w:type="dxa"/>
          </w:tcPr>
          <w:p>
            <w:pPr>
              <w:pStyle w:val="TableParagraph"/>
              <w:spacing w:line="227" w:lineRule="exact"/>
              <w:ind w:left="483"/>
              <w:rPr>
                <w:sz w:val="20"/>
              </w:rPr>
            </w:pPr>
            <w:r>
              <w:rPr>
                <w:sz w:val="20"/>
              </w:rPr>
              <w:t>221</w:t>
            </w:r>
          </w:p>
        </w:tc>
      </w:tr>
      <w:tr>
        <w:trPr>
          <w:trHeight w:val="229" w:hRule="atLeast"/>
        </w:trPr>
        <w:tc>
          <w:tcPr>
            <w:tcW w:w="4210" w:type="dxa"/>
          </w:tcPr>
          <w:p>
            <w:pPr>
              <w:pStyle w:val="TableParagraph"/>
              <w:spacing w:line="210" w:lineRule="exact"/>
              <w:rPr>
                <w:sz w:val="20"/>
              </w:rPr>
            </w:pPr>
            <w:r>
              <w:rPr>
                <w:sz w:val="20"/>
              </w:rPr>
              <w:t>2012-16 (Egresados en Diciembre 2016)</w:t>
            </w:r>
          </w:p>
        </w:tc>
        <w:tc>
          <w:tcPr>
            <w:tcW w:w="1251" w:type="dxa"/>
          </w:tcPr>
          <w:p>
            <w:pPr>
              <w:pStyle w:val="TableParagraph"/>
              <w:spacing w:line="206" w:lineRule="exact"/>
              <w:ind w:left="86" w:right="75"/>
              <w:jc w:val="center"/>
              <w:rPr>
                <w:sz w:val="18"/>
              </w:rPr>
            </w:pPr>
            <w:r>
              <w:rPr>
                <w:sz w:val="18"/>
              </w:rPr>
              <w:t>335</w:t>
            </w:r>
          </w:p>
        </w:tc>
        <w:tc>
          <w:tcPr>
            <w:tcW w:w="1217" w:type="dxa"/>
          </w:tcPr>
          <w:p>
            <w:pPr>
              <w:pStyle w:val="TableParagraph"/>
              <w:spacing w:line="206" w:lineRule="exact"/>
              <w:ind w:left="455"/>
              <w:rPr>
                <w:sz w:val="18"/>
              </w:rPr>
            </w:pPr>
            <w:r>
              <w:rPr>
                <w:sz w:val="18"/>
              </w:rPr>
              <w:t>319</w:t>
            </w:r>
          </w:p>
        </w:tc>
        <w:tc>
          <w:tcPr>
            <w:tcW w:w="1194" w:type="dxa"/>
          </w:tcPr>
          <w:p>
            <w:pPr>
              <w:pStyle w:val="TableParagraph"/>
              <w:spacing w:line="210" w:lineRule="exact"/>
              <w:ind w:left="484"/>
              <w:rPr>
                <w:sz w:val="20"/>
              </w:rPr>
            </w:pPr>
            <w:r>
              <w:rPr>
                <w:sz w:val="20"/>
              </w:rPr>
              <w:t>64</w:t>
            </w:r>
          </w:p>
        </w:tc>
        <w:tc>
          <w:tcPr>
            <w:tcW w:w="1306" w:type="dxa"/>
          </w:tcPr>
          <w:p>
            <w:pPr>
              <w:pStyle w:val="TableParagraph"/>
              <w:spacing w:line="210" w:lineRule="exact"/>
              <w:ind w:left="538"/>
              <w:rPr>
                <w:sz w:val="20"/>
              </w:rPr>
            </w:pPr>
            <w:r>
              <w:rPr>
                <w:sz w:val="20"/>
              </w:rPr>
              <w:t>64</w:t>
            </w:r>
          </w:p>
        </w:tc>
      </w:tr>
      <w:tr>
        <w:trPr>
          <w:trHeight w:val="256" w:hRule="atLeast"/>
        </w:trPr>
        <w:tc>
          <w:tcPr>
            <w:tcW w:w="4210" w:type="dxa"/>
          </w:tcPr>
          <w:p>
            <w:pPr>
              <w:pStyle w:val="TableParagraph"/>
              <w:spacing w:line="227" w:lineRule="exact"/>
              <w:rPr>
                <w:sz w:val="20"/>
              </w:rPr>
            </w:pPr>
            <w:r>
              <w:rPr>
                <w:sz w:val="20"/>
              </w:rPr>
              <w:t>2012-17 (Egresados en Julio 2017)</w:t>
            </w:r>
          </w:p>
        </w:tc>
        <w:tc>
          <w:tcPr>
            <w:tcW w:w="1251" w:type="dxa"/>
          </w:tcPr>
          <w:p>
            <w:pPr>
              <w:pStyle w:val="TableParagraph"/>
              <w:spacing w:line="206" w:lineRule="exact"/>
              <w:ind w:left="86" w:right="75"/>
              <w:jc w:val="center"/>
              <w:rPr>
                <w:sz w:val="18"/>
              </w:rPr>
            </w:pPr>
            <w:r>
              <w:rPr>
                <w:sz w:val="18"/>
              </w:rPr>
              <w:t>461</w:t>
            </w:r>
          </w:p>
        </w:tc>
        <w:tc>
          <w:tcPr>
            <w:tcW w:w="1217" w:type="dxa"/>
          </w:tcPr>
          <w:p>
            <w:pPr>
              <w:pStyle w:val="TableParagraph"/>
              <w:spacing w:line="206" w:lineRule="exact"/>
              <w:ind w:left="455"/>
              <w:rPr>
                <w:sz w:val="18"/>
              </w:rPr>
            </w:pPr>
            <w:r>
              <w:rPr>
                <w:sz w:val="18"/>
              </w:rPr>
              <w:t>426</w:t>
            </w:r>
          </w:p>
        </w:tc>
        <w:tc>
          <w:tcPr>
            <w:tcW w:w="1194" w:type="dxa"/>
          </w:tcPr>
          <w:p>
            <w:pPr>
              <w:pStyle w:val="TableParagraph"/>
              <w:spacing w:line="227" w:lineRule="exact"/>
              <w:ind w:left="484"/>
              <w:rPr>
                <w:sz w:val="20"/>
              </w:rPr>
            </w:pPr>
            <w:r>
              <w:rPr>
                <w:sz w:val="20"/>
              </w:rPr>
              <w:t>28</w:t>
            </w:r>
          </w:p>
        </w:tc>
        <w:tc>
          <w:tcPr>
            <w:tcW w:w="1306" w:type="dxa"/>
          </w:tcPr>
          <w:p>
            <w:pPr>
              <w:pStyle w:val="TableParagraph"/>
              <w:spacing w:line="227" w:lineRule="exact"/>
              <w:ind w:left="538"/>
              <w:rPr>
                <w:sz w:val="20"/>
              </w:rPr>
            </w:pPr>
            <w:r>
              <w:rPr>
                <w:sz w:val="20"/>
              </w:rPr>
              <w:t>28</w:t>
            </w:r>
          </w:p>
        </w:tc>
      </w:tr>
    </w:tbl>
    <w:p>
      <w:pPr>
        <w:spacing w:after="0" w:line="227" w:lineRule="exact"/>
        <w:rPr>
          <w:sz w:val="20"/>
        </w:rPr>
        <w:sectPr>
          <w:pgSz w:w="12240" w:h="15840"/>
          <w:pgMar w:header="713" w:footer="76" w:top="2000" w:bottom="340" w:left="820" w:right="580"/>
        </w:sectPr>
      </w:pPr>
    </w:p>
    <w:p>
      <w:pPr>
        <w:pStyle w:val="BodyText"/>
        <w:spacing w:before="3"/>
        <w:rPr>
          <w:b/>
          <w:sz w:val="15"/>
        </w:rPr>
      </w:pPr>
    </w:p>
    <w:p>
      <w:pPr>
        <w:spacing w:before="93"/>
        <w:ind w:left="740" w:right="0" w:firstLine="0"/>
        <w:jc w:val="left"/>
        <w:rPr>
          <w:b/>
          <w:sz w:val="23"/>
        </w:rPr>
      </w:pPr>
      <w:r>
        <w:rPr>
          <w:b/>
          <w:sz w:val="23"/>
        </w:rPr>
        <w:t>Seguimiento de Egresados.</w:t>
      </w:r>
    </w:p>
    <w:p>
      <w:pPr>
        <w:pStyle w:val="BodyText"/>
        <w:spacing w:before="11"/>
        <w:rPr>
          <w:b/>
          <w:sz w:val="22"/>
        </w:rPr>
      </w:pPr>
    </w:p>
    <w:p>
      <w:pPr>
        <w:spacing w:line="259" w:lineRule="auto" w:before="0"/>
        <w:ind w:left="882" w:right="1124" w:firstLine="0"/>
        <w:jc w:val="both"/>
        <w:rPr>
          <w:sz w:val="23"/>
        </w:rPr>
      </w:pPr>
      <w:r>
        <w:rPr>
          <w:sz w:val="23"/>
        </w:rPr>
        <w:t>El</w:t>
      </w:r>
      <w:r>
        <w:rPr>
          <w:spacing w:val="-10"/>
          <w:sz w:val="23"/>
        </w:rPr>
        <w:t> </w:t>
      </w:r>
      <w:r>
        <w:rPr>
          <w:sz w:val="23"/>
        </w:rPr>
        <w:t>departamento</w:t>
      </w:r>
      <w:r>
        <w:rPr>
          <w:spacing w:val="-10"/>
          <w:sz w:val="23"/>
        </w:rPr>
        <w:t> </w:t>
      </w:r>
      <w:r>
        <w:rPr>
          <w:sz w:val="23"/>
        </w:rPr>
        <w:t>de</w:t>
      </w:r>
      <w:r>
        <w:rPr>
          <w:spacing w:val="-10"/>
          <w:sz w:val="23"/>
        </w:rPr>
        <w:t> </w:t>
      </w:r>
      <w:r>
        <w:rPr>
          <w:sz w:val="23"/>
        </w:rPr>
        <w:t>seguimiento</w:t>
      </w:r>
      <w:r>
        <w:rPr>
          <w:spacing w:val="-10"/>
          <w:sz w:val="23"/>
        </w:rPr>
        <w:t> </w:t>
      </w:r>
      <w:r>
        <w:rPr>
          <w:sz w:val="23"/>
        </w:rPr>
        <w:t>de</w:t>
      </w:r>
      <w:r>
        <w:rPr>
          <w:spacing w:val="-10"/>
          <w:sz w:val="23"/>
        </w:rPr>
        <w:t> </w:t>
      </w:r>
      <w:r>
        <w:rPr>
          <w:sz w:val="23"/>
        </w:rPr>
        <w:t>egresados</w:t>
      </w:r>
      <w:r>
        <w:rPr>
          <w:spacing w:val="-9"/>
          <w:sz w:val="23"/>
        </w:rPr>
        <w:t> </w:t>
      </w:r>
      <w:r>
        <w:rPr>
          <w:sz w:val="23"/>
        </w:rPr>
        <w:t>realiza</w:t>
      </w:r>
      <w:r>
        <w:rPr>
          <w:spacing w:val="-10"/>
          <w:sz w:val="23"/>
        </w:rPr>
        <w:t> </w:t>
      </w:r>
      <w:r>
        <w:rPr>
          <w:sz w:val="23"/>
        </w:rPr>
        <w:t>para</w:t>
      </w:r>
      <w:r>
        <w:rPr>
          <w:spacing w:val="-10"/>
          <w:sz w:val="23"/>
        </w:rPr>
        <w:t> </w:t>
      </w:r>
      <w:r>
        <w:rPr>
          <w:sz w:val="23"/>
        </w:rPr>
        <w:t>cada</w:t>
      </w:r>
      <w:r>
        <w:rPr>
          <w:spacing w:val="-10"/>
          <w:sz w:val="23"/>
        </w:rPr>
        <w:t> </w:t>
      </w:r>
      <w:r>
        <w:rPr>
          <w:sz w:val="23"/>
        </w:rPr>
        <w:t>generación</w:t>
      </w:r>
      <w:r>
        <w:rPr>
          <w:spacing w:val="-10"/>
          <w:sz w:val="23"/>
        </w:rPr>
        <w:t> </w:t>
      </w:r>
      <w:r>
        <w:rPr>
          <w:sz w:val="23"/>
        </w:rPr>
        <w:t>encuestas por internet entre los egresados para recabar información acerca de la pertinencia de la formación que reciba en licenciatura para su ejercicio</w:t>
      </w:r>
      <w:r>
        <w:rPr>
          <w:spacing w:val="-6"/>
          <w:sz w:val="23"/>
        </w:rPr>
        <w:t> </w:t>
      </w:r>
      <w:r>
        <w:rPr>
          <w:sz w:val="23"/>
        </w:rPr>
        <w:t>profesional.</w:t>
      </w:r>
    </w:p>
    <w:p>
      <w:pPr>
        <w:pStyle w:val="BodyText"/>
        <w:rPr>
          <w:sz w:val="20"/>
        </w:rPr>
      </w:pPr>
    </w:p>
    <w:p>
      <w:pPr>
        <w:pStyle w:val="BodyText"/>
        <w:rPr>
          <w:sz w:val="20"/>
        </w:rPr>
      </w:pPr>
    </w:p>
    <w:p>
      <w:pPr>
        <w:pStyle w:val="BodyText"/>
        <w:spacing w:before="11"/>
        <w:rPr>
          <w:sz w:val="12"/>
        </w:rPr>
      </w:pPr>
    </w:p>
    <w:tbl>
      <w:tblPr>
        <w:tblW w:w="0" w:type="auto"/>
        <w:jc w:val="left"/>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84"/>
        <w:gridCol w:w="1390"/>
        <w:gridCol w:w="1390"/>
        <w:gridCol w:w="1131"/>
        <w:gridCol w:w="1130"/>
      </w:tblGrid>
      <w:tr>
        <w:trPr>
          <w:trHeight w:val="553" w:hRule="atLeast"/>
        </w:trPr>
        <w:tc>
          <w:tcPr>
            <w:tcW w:w="8925" w:type="dxa"/>
            <w:gridSpan w:val="5"/>
          </w:tcPr>
          <w:p>
            <w:pPr>
              <w:pStyle w:val="TableParagraph"/>
              <w:spacing w:line="276" w:lineRule="exact" w:before="2"/>
              <w:ind w:left="3321" w:hanging="2929"/>
              <w:rPr>
                <w:sz w:val="24"/>
              </w:rPr>
            </w:pPr>
            <w:r>
              <w:rPr>
                <w:sz w:val="24"/>
              </w:rPr>
              <w:t>RESULTADOS RELEVANTES DE LOS ESTUDIOS DE SEGUIMIENTO DE EGRESADOS (2017)</w:t>
            </w:r>
          </w:p>
        </w:tc>
      </w:tr>
      <w:tr>
        <w:trPr>
          <w:trHeight w:val="230" w:hRule="atLeast"/>
        </w:trPr>
        <w:tc>
          <w:tcPr>
            <w:tcW w:w="8925" w:type="dxa"/>
            <w:gridSpan w:val="5"/>
            <w:shd w:val="clear" w:color="auto" w:fill="DEEAF6"/>
          </w:tcPr>
          <w:p>
            <w:pPr>
              <w:pStyle w:val="TableParagraph"/>
              <w:spacing w:line="211" w:lineRule="exact"/>
              <w:ind w:left="3639" w:right="3635"/>
              <w:jc w:val="center"/>
              <w:rPr>
                <w:sz w:val="20"/>
              </w:rPr>
            </w:pPr>
            <w:r>
              <w:rPr>
                <w:sz w:val="20"/>
              </w:rPr>
              <w:t>Muestra total: 346</w:t>
            </w:r>
          </w:p>
        </w:tc>
      </w:tr>
      <w:tr>
        <w:trPr>
          <w:trHeight w:val="227" w:hRule="atLeast"/>
        </w:trPr>
        <w:tc>
          <w:tcPr>
            <w:tcW w:w="3884" w:type="dxa"/>
          </w:tcPr>
          <w:p>
            <w:pPr>
              <w:pStyle w:val="TableParagraph"/>
              <w:ind w:left="0"/>
              <w:rPr>
                <w:rFonts w:ascii="Times New Roman"/>
                <w:sz w:val="16"/>
              </w:rPr>
            </w:pPr>
          </w:p>
        </w:tc>
        <w:tc>
          <w:tcPr>
            <w:tcW w:w="2780" w:type="dxa"/>
            <w:gridSpan w:val="2"/>
            <w:shd w:val="clear" w:color="auto" w:fill="00AFEF"/>
          </w:tcPr>
          <w:p>
            <w:pPr>
              <w:pStyle w:val="TableParagraph"/>
              <w:spacing w:line="208" w:lineRule="exact"/>
              <w:ind w:left="1166" w:right="1160"/>
              <w:jc w:val="center"/>
              <w:rPr>
                <w:sz w:val="20"/>
              </w:rPr>
            </w:pPr>
            <w:r>
              <w:rPr>
                <w:sz w:val="20"/>
              </w:rPr>
              <w:t>Si</w:t>
            </w:r>
          </w:p>
        </w:tc>
        <w:tc>
          <w:tcPr>
            <w:tcW w:w="2261" w:type="dxa"/>
            <w:gridSpan w:val="2"/>
            <w:shd w:val="clear" w:color="auto" w:fill="00AFEF"/>
          </w:tcPr>
          <w:p>
            <w:pPr>
              <w:pStyle w:val="TableParagraph"/>
              <w:spacing w:line="208" w:lineRule="exact"/>
              <w:ind w:left="906" w:right="902"/>
              <w:jc w:val="center"/>
              <w:rPr>
                <w:sz w:val="20"/>
              </w:rPr>
            </w:pPr>
            <w:r>
              <w:rPr>
                <w:sz w:val="20"/>
              </w:rPr>
              <w:t>No</w:t>
            </w:r>
          </w:p>
        </w:tc>
      </w:tr>
      <w:tr>
        <w:trPr>
          <w:trHeight w:val="690" w:hRule="atLeast"/>
        </w:trPr>
        <w:tc>
          <w:tcPr>
            <w:tcW w:w="3884" w:type="dxa"/>
            <w:shd w:val="clear" w:color="auto" w:fill="DEEAF6"/>
          </w:tcPr>
          <w:p>
            <w:pPr>
              <w:pStyle w:val="TableParagraph"/>
              <w:tabs>
                <w:tab w:pos="529" w:val="left" w:leader="none"/>
                <w:tab w:pos="1855" w:val="left" w:leader="none"/>
                <w:tab w:pos="2956" w:val="left" w:leader="none"/>
                <w:tab w:pos="3558" w:val="left" w:leader="none"/>
              </w:tabs>
              <w:ind w:right="102"/>
              <w:rPr>
                <w:sz w:val="20"/>
              </w:rPr>
            </w:pPr>
            <w:r>
              <w:rPr>
                <w:sz w:val="20"/>
              </w:rPr>
              <w:t>¿Considera que la UANL ofrece</w:t>
            </w:r>
            <w:r>
              <w:rPr>
                <w:spacing w:val="-37"/>
                <w:sz w:val="20"/>
              </w:rPr>
              <w:t> </w:t>
            </w:r>
            <w:r>
              <w:rPr>
                <w:sz w:val="20"/>
              </w:rPr>
              <w:t>opciones de</w:t>
              <w:tab/>
              <w:t>participación</w:t>
              <w:tab/>
              <w:t>estudiantil</w:t>
              <w:tab/>
              <w:t>para</w:t>
              <w:tab/>
            </w:r>
            <w:r>
              <w:rPr>
                <w:spacing w:val="-13"/>
                <w:sz w:val="20"/>
              </w:rPr>
              <w:t>su</w:t>
            </w:r>
          </w:p>
          <w:p>
            <w:pPr>
              <w:pStyle w:val="TableParagraph"/>
              <w:spacing w:line="211" w:lineRule="exact"/>
              <w:rPr>
                <w:sz w:val="20"/>
              </w:rPr>
            </w:pPr>
            <w:r>
              <w:rPr>
                <w:sz w:val="20"/>
              </w:rPr>
              <w:t>formación integral?</w:t>
            </w:r>
          </w:p>
        </w:tc>
        <w:tc>
          <w:tcPr>
            <w:tcW w:w="2780" w:type="dxa"/>
            <w:gridSpan w:val="2"/>
            <w:shd w:val="clear" w:color="auto" w:fill="DEEAF6"/>
          </w:tcPr>
          <w:p>
            <w:pPr>
              <w:pStyle w:val="TableParagraph"/>
              <w:spacing w:line="229" w:lineRule="exact"/>
              <w:ind w:left="1166" w:right="1163"/>
              <w:jc w:val="center"/>
              <w:rPr>
                <w:sz w:val="20"/>
              </w:rPr>
            </w:pPr>
            <w:r>
              <w:rPr>
                <w:sz w:val="20"/>
              </w:rPr>
              <w:t>93%</w:t>
            </w:r>
          </w:p>
        </w:tc>
        <w:tc>
          <w:tcPr>
            <w:tcW w:w="2261" w:type="dxa"/>
            <w:gridSpan w:val="2"/>
            <w:shd w:val="clear" w:color="auto" w:fill="DEEAF6"/>
          </w:tcPr>
          <w:p>
            <w:pPr>
              <w:pStyle w:val="TableParagraph"/>
              <w:spacing w:line="229" w:lineRule="exact"/>
              <w:ind w:left="906" w:right="898"/>
              <w:jc w:val="center"/>
              <w:rPr>
                <w:sz w:val="20"/>
              </w:rPr>
            </w:pPr>
            <w:r>
              <w:rPr>
                <w:sz w:val="20"/>
              </w:rPr>
              <w:t>7%</w:t>
            </w:r>
          </w:p>
        </w:tc>
      </w:tr>
      <w:tr>
        <w:trPr>
          <w:trHeight w:val="690" w:hRule="atLeast"/>
        </w:trPr>
        <w:tc>
          <w:tcPr>
            <w:tcW w:w="3884" w:type="dxa"/>
          </w:tcPr>
          <w:p>
            <w:pPr>
              <w:pStyle w:val="TableParagraph"/>
              <w:spacing w:line="230" w:lineRule="exact"/>
              <w:ind w:right="97"/>
              <w:jc w:val="both"/>
              <w:rPr>
                <w:sz w:val="20"/>
              </w:rPr>
            </w:pPr>
            <w:r>
              <w:rPr>
                <w:sz w:val="20"/>
              </w:rPr>
              <w:t>Participación en eventos académicos (congresos, concursos, foros, asesorías, etc.)</w:t>
            </w:r>
          </w:p>
        </w:tc>
        <w:tc>
          <w:tcPr>
            <w:tcW w:w="2780" w:type="dxa"/>
            <w:gridSpan w:val="2"/>
          </w:tcPr>
          <w:p>
            <w:pPr>
              <w:pStyle w:val="TableParagraph"/>
              <w:spacing w:line="227" w:lineRule="exact"/>
              <w:ind w:left="1166" w:right="1163"/>
              <w:jc w:val="center"/>
              <w:rPr>
                <w:sz w:val="20"/>
              </w:rPr>
            </w:pPr>
            <w:r>
              <w:rPr>
                <w:sz w:val="20"/>
              </w:rPr>
              <w:t>75%</w:t>
            </w:r>
          </w:p>
        </w:tc>
        <w:tc>
          <w:tcPr>
            <w:tcW w:w="2261" w:type="dxa"/>
            <w:gridSpan w:val="2"/>
          </w:tcPr>
          <w:p>
            <w:pPr>
              <w:pStyle w:val="TableParagraph"/>
              <w:spacing w:line="227" w:lineRule="exact"/>
              <w:ind w:left="906" w:right="903"/>
              <w:jc w:val="center"/>
              <w:rPr>
                <w:sz w:val="20"/>
              </w:rPr>
            </w:pPr>
            <w:r>
              <w:rPr>
                <w:sz w:val="20"/>
              </w:rPr>
              <w:t>25%</w:t>
            </w:r>
          </w:p>
        </w:tc>
      </w:tr>
      <w:tr>
        <w:trPr>
          <w:trHeight w:val="460" w:hRule="atLeast"/>
        </w:trPr>
        <w:tc>
          <w:tcPr>
            <w:tcW w:w="3884" w:type="dxa"/>
            <w:shd w:val="clear" w:color="auto" w:fill="DEEAF6"/>
          </w:tcPr>
          <w:p>
            <w:pPr>
              <w:pStyle w:val="TableParagraph"/>
              <w:spacing w:line="230" w:lineRule="exact"/>
              <w:ind w:right="102"/>
              <w:rPr>
                <w:sz w:val="20"/>
              </w:rPr>
            </w:pPr>
            <w:r>
              <w:rPr>
                <w:sz w:val="20"/>
              </w:rPr>
              <w:t>¿Conoce el perfil de egreso de la licenciatura que está por concluir?</w:t>
            </w:r>
          </w:p>
        </w:tc>
        <w:tc>
          <w:tcPr>
            <w:tcW w:w="2780" w:type="dxa"/>
            <w:gridSpan w:val="2"/>
            <w:shd w:val="clear" w:color="auto" w:fill="DEEAF6"/>
          </w:tcPr>
          <w:p>
            <w:pPr>
              <w:pStyle w:val="TableParagraph"/>
              <w:spacing w:line="227" w:lineRule="exact"/>
              <w:ind w:left="1166" w:right="1163"/>
              <w:jc w:val="center"/>
              <w:rPr>
                <w:sz w:val="20"/>
              </w:rPr>
            </w:pPr>
            <w:r>
              <w:rPr>
                <w:sz w:val="20"/>
              </w:rPr>
              <w:t>98%</w:t>
            </w:r>
          </w:p>
        </w:tc>
        <w:tc>
          <w:tcPr>
            <w:tcW w:w="2261" w:type="dxa"/>
            <w:gridSpan w:val="2"/>
            <w:shd w:val="clear" w:color="auto" w:fill="DEEAF6"/>
          </w:tcPr>
          <w:p>
            <w:pPr>
              <w:pStyle w:val="TableParagraph"/>
              <w:spacing w:line="227" w:lineRule="exact"/>
              <w:ind w:left="906" w:right="898"/>
              <w:jc w:val="center"/>
              <w:rPr>
                <w:sz w:val="20"/>
              </w:rPr>
            </w:pPr>
            <w:r>
              <w:rPr>
                <w:sz w:val="20"/>
              </w:rPr>
              <w:t>2%</w:t>
            </w:r>
          </w:p>
        </w:tc>
      </w:tr>
      <w:tr>
        <w:trPr>
          <w:trHeight w:val="688" w:hRule="atLeast"/>
        </w:trPr>
        <w:tc>
          <w:tcPr>
            <w:tcW w:w="3884" w:type="dxa"/>
          </w:tcPr>
          <w:p>
            <w:pPr>
              <w:pStyle w:val="TableParagraph"/>
              <w:tabs>
                <w:tab w:pos="1517" w:val="left" w:leader="none"/>
                <w:tab w:pos="2127" w:val="left" w:leader="none"/>
                <w:tab w:pos="2851" w:val="left" w:leader="none"/>
              </w:tabs>
              <w:spacing w:line="227" w:lineRule="exact"/>
              <w:rPr>
                <w:sz w:val="20"/>
              </w:rPr>
            </w:pPr>
            <w:r>
              <w:rPr>
                <w:sz w:val="20"/>
              </w:rPr>
              <w:t>¿Consideras</w:t>
              <w:tab/>
              <w:t>que</w:t>
              <w:tab/>
              <w:t>hubo</w:t>
              <w:tab/>
              <w:t>elementos</w:t>
            </w:r>
          </w:p>
          <w:p>
            <w:pPr>
              <w:pStyle w:val="TableParagraph"/>
              <w:tabs>
                <w:tab w:pos="1882" w:val="left" w:leader="none"/>
              </w:tabs>
              <w:spacing w:line="228" w:lineRule="exact" w:before="5"/>
              <w:ind w:right="102"/>
              <w:rPr>
                <w:sz w:val="20"/>
              </w:rPr>
            </w:pPr>
            <w:r>
              <w:rPr>
                <w:sz w:val="20"/>
              </w:rPr>
              <w:t>multiculturales</w:t>
              <w:tab/>
            </w:r>
            <w:r>
              <w:rPr>
                <w:w w:val="95"/>
                <w:sz w:val="20"/>
              </w:rPr>
              <w:t>(internacionalización) </w:t>
            </w:r>
            <w:r>
              <w:rPr>
                <w:sz w:val="20"/>
              </w:rPr>
              <w:t>presentes en tu</w:t>
            </w:r>
            <w:r>
              <w:rPr>
                <w:spacing w:val="-3"/>
                <w:sz w:val="20"/>
              </w:rPr>
              <w:t> </w:t>
            </w:r>
            <w:r>
              <w:rPr>
                <w:sz w:val="20"/>
              </w:rPr>
              <w:t>formación?</w:t>
            </w:r>
          </w:p>
        </w:tc>
        <w:tc>
          <w:tcPr>
            <w:tcW w:w="2780" w:type="dxa"/>
            <w:gridSpan w:val="2"/>
          </w:tcPr>
          <w:p>
            <w:pPr>
              <w:pStyle w:val="TableParagraph"/>
              <w:spacing w:line="227" w:lineRule="exact"/>
              <w:ind w:left="1166" w:right="1163"/>
              <w:jc w:val="center"/>
              <w:rPr>
                <w:sz w:val="20"/>
              </w:rPr>
            </w:pPr>
            <w:r>
              <w:rPr>
                <w:sz w:val="20"/>
              </w:rPr>
              <w:t>43%</w:t>
            </w:r>
          </w:p>
        </w:tc>
        <w:tc>
          <w:tcPr>
            <w:tcW w:w="2261" w:type="dxa"/>
            <w:gridSpan w:val="2"/>
          </w:tcPr>
          <w:p>
            <w:pPr>
              <w:pStyle w:val="TableParagraph"/>
              <w:spacing w:line="227" w:lineRule="exact"/>
              <w:ind w:left="906" w:right="903"/>
              <w:jc w:val="center"/>
              <w:rPr>
                <w:sz w:val="20"/>
              </w:rPr>
            </w:pPr>
            <w:r>
              <w:rPr>
                <w:sz w:val="20"/>
              </w:rPr>
              <w:t>57%</w:t>
            </w:r>
          </w:p>
        </w:tc>
      </w:tr>
      <w:tr>
        <w:trPr>
          <w:trHeight w:val="691" w:hRule="atLeast"/>
        </w:trPr>
        <w:tc>
          <w:tcPr>
            <w:tcW w:w="3884" w:type="dxa"/>
            <w:shd w:val="clear" w:color="auto" w:fill="DEEAF6"/>
          </w:tcPr>
          <w:p>
            <w:pPr>
              <w:pStyle w:val="TableParagraph"/>
              <w:spacing w:line="230" w:lineRule="exact"/>
              <w:ind w:right="99"/>
              <w:jc w:val="both"/>
              <w:rPr>
                <w:sz w:val="20"/>
              </w:rPr>
            </w:pPr>
            <w:r>
              <w:rPr>
                <w:sz w:val="20"/>
              </w:rPr>
              <w:t>En tu formación, tuviste experiencias de prácticas académicas innovadoras en tu formación?</w:t>
            </w:r>
          </w:p>
        </w:tc>
        <w:tc>
          <w:tcPr>
            <w:tcW w:w="2780" w:type="dxa"/>
            <w:gridSpan w:val="2"/>
            <w:shd w:val="clear" w:color="auto" w:fill="DEEAF6"/>
          </w:tcPr>
          <w:p>
            <w:pPr>
              <w:pStyle w:val="TableParagraph"/>
              <w:spacing w:line="227" w:lineRule="exact"/>
              <w:ind w:left="1166" w:right="1163"/>
              <w:jc w:val="center"/>
              <w:rPr>
                <w:sz w:val="20"/>
              </w:rPr>
            </w:pPr>
            <w:r>
              <w:rPr>
                <w:sz w:val="20"/>
              </w:rPr>
              <w:t>76%</w:t>
            </w:r>
          </w:p>
        </w:tc>
        <w:tc>
          <w:tcPr>
            <w:tcW w:w="2261" w:type="dxa"/>
            <w:gridSpan w:val="2"/>
            <w:shd w:val="clear" w:color="auto" w:fill="DEEAF6"/>
          </w:tcPr>
          <w:p>
            <w:pPr>
              <w:pStyle w:val="TableParagraph"/>
              <w:spacing w:line="227" w:lineRule="exact"/>
              <w:ind w:left="906" w:right="903"/>
              <w:jc w:val="center"/>
              <w:rPr>
                <w:sz w:val="20"/>
              </w:rPr>
            </w:pPr>
            <w:r>
              <w:rPr>
                <w:sz w:val="20"/>
              </w:rPr>
              <w:t>24%</w:t>
            </w:r>
          </w:p>
        </w:tc>
      </w:tr>
      <w:tr>
        <w:trPr>
          <w:trHeight w:val="460" w:hRule="atLeast"/>
        </w:trPr>
        <w:tc>
          <w:tcPr>
            <w:tcW w:w="3884" w:type="dxa"/>
          </w:tcPr>
          <w:p>
            <w:pPr>
              <w:pStyle w:val="TableParagraph"/>
              <w:spacing w:line="230" w:lineRule="exact"/>
              <w:ind w:right="34"/>
              <w:rPr>
                <w:sz w:val="20"/>
              </w:rPr>
            </w:pPr>
            <w:r>
              <w:rPr>
                <w:sz w:val="20"/>
              </w:rPr>
              <w:t>¿Durante su formación profesional recibió algún premio o distinción?</w:t>
            </w:r>
          </w:p>
        </w:tc>
        <w:tc>
          <w:tcPr>
            <w:tcW w:w="2780" w:type="dxa"/>
            <w:gridSpan w:val="2"/>
          </w:tcPr>
          <w:p>
            <w:pPr>
              <w:pStyle w:val="TableParagraph"/>
              <w:spacing w:line="227" w:lineRule="exact"/>
              <w:ind w:left="1166" w:right="1163"/>
              <w:jc w:val="center"/>
              <w:rPr>
                <w:sz w:val="20"/>
              </w:rPr>
            </w:pPr>
            <w:r>
              <w:rPr>
                <w:sz w:val="20"/>
              </w:rPr>
              <w:t>22%</w:t>
            </w:r>
          </w:p>
        </w:tc>
        <w:tc>
          <w:tcPr>
            <w:tcW w:w="2261" w:type="dxa"/>
            <w:gridSpan w:val="2"/>
          </w:tcPr>
          <w:p>
            <w:pPr>
              <w:pStyle w:val="TableParagraph"/>
              <w:spacing w:line="227" w:lineRule="exact"/>
              <w:ind w:left="906" w:right="903"/>
              <w:jc w:val="center"/>
              <w:rPr>
                <w:sz w:val="20"/>
              </w:rPr>
            </w:pPr>
            <w:r>
              <w:rPr>
                <w:sz w:val="20"/>
              </w:rPr>
              <w:t>78%</w:t>
            </w:r>
          </w:p>
        </w:tc>
      </w:tr>
      <w:tr>
        <w:trPr>
          <w:trHeight w:val="460" w:hRule="atLeast"/>
        </w:trPr>
        <w:tc>
          <w:tcPr>
            <w:tcW w:w="3884" w:type="dxa"/>
            <w:shd w:val="clear" w:color="auto" w:fill="DEEAF6"/>
          </w:tcPr>
          <w:p>
            <w:pPr>
              <w:pStyle w:val="TableParagraph"/>
              <w:tabs>
                <w:tab w:pos="891" w:val="left" w:leader="none"/>
                <w:tab w:pos="2088" w:val="left" w:leader="none"/>
                <w:tab w:pos="2575" w:val="left" w:leader="none"/>
                <w:tab w:pos="3549" w:val="left" w:leader="none"/>
              </w:tabs>
              <w:spacing w:line="230" w:lineRule="exact"/>
              <w:ind w:right="101"/>
              <w:rPr>
                <w:sz w:val="20"/>
              </w:rPr>
            </w:pPr>
            <w:r>
              <w:rPr>
                <w:sz w:val="20"/>
              </w:rPr>
              <w:t>¿Está</w:t>
              <w:tab/>
              <w:t>interesado</w:t>
              <w:tab/>
              <w:t>en</w:t>
              <w:tab/>
              <w:t>estudiar</w:t>
              <w:tab/>
            </w:r>
            <w:r>
              <w:rPr>
                <w:spacing w:val="-9"/>
                <w:sz w:val="20"/>
              </w:rPr>
              <w:t>un </w:t>
            </w:r>
            <w:r>
              <w:rPr>
                <w:sz w:val="20"/>
              </w:rPr>
              <w:t>posgrado?</w:t>
            </w:r>
          </w:p>
        </w:tc>
        <w:tc>
          <w:tcPr>
            <w:tcW w:w="2780" w:type="dxa"/>
            <w:gridSpan w:val="2"/>
            <w:shd w:val="clear" w:color="auto" w:fill="DEEAF6"/>
          </w:tcPr>
          <w:p>
            <w:pPr>
              <w:pStyle w:val="TableParagraph"/>
              <w:spacing w:line="227" w:lineRule="exact"/>
              <w:ind w:left="1166" w:right="1163"/>
              <w:jc w:val="center"/>
              <w:rPr>
                <w:sz w:val="20"/>
              </w:rPr>
            </w:pPr>
            <w:r>
              <w:rPr>
                <w:sz w:val="20"/>
              </w:rPr>
              <w:t>94%</w:t>
            </w:r>
          </w:p>
        </w:tc>
        <w:tc>
          <w:tcPr>
            <w:tcW w:w="2261" w:type="dxa"/>
            <w:gridSpan w:val="2"/>
            <w:shd w:val="clear" w:color="auto" w:fill="DEEAF6"/>
          </w:tcPr>
          <w:p>
            <w:pPr>
              <w:pStyle w:val="TableParagraph"/>
              <w:spacing w:line="227" w:lineRule="exact"/>
              <w:ind w:left="906" w:right="898"/>
              <w:jc w:val="center"/>
              <w:rPr>
                <w:sz w:val="20"/>
              </w:rPr>
            </w:pPr>
            <w:r>
              <w:rPr>
                <w:sz w:val="20"/>
              </w:rPr>
              <w:t>6%</w:t>
            </w:r>
          </w:p>
        </w:tc>
      </w:tr>
      <w:tr>
        <w:trPr>
          <w:trHeight w:val="457" w:hRule="atLeast"/>
        </w:trPr>
        <w:tc>
          <w:tcPr>
            <w:tcW w:w="3884" w:type="dxa"/>
          </w:tcPr>
          <w:p>
            <w:pPr>
              <w:pStyle w:val="TableParagraph"/>
              <w:spacing w:line="230" w:lineRule="exact"/>
              <w:ind w:right="22"/>
              <w:rPr>
                <w:sz w:val="20"/>
              </w:rPr>
            </w:pPr>
            <w:r>
              <w:rPr>
                <w:sz w:val="20"/>
              </w:rPr>
              <w:t>¿Está interesado en estudiar un posgrado en la UANL? Si No, ¿por qué motivo?</w:t>
            </w:r>
          </w:p>
        </w:tc>
        <w:tc>
          <w:tcPr>
            <w:tcW w:w="2780" w:type="dxa"/>
            <w:gridSpan w:val="2"/>
          </w:tcPr>
          <w:p>
            <w:pPr>
              <w:pStyle w:val="TableParagraph"/>
              <w:spacing w:line="227" w:lineRule="exact"/>
              <w:ind w:left="1166" w:right="1163"/>
              <w:jc w:val="center"/>
              <w:rPr>
                <w:sz w:val="20"/>
              </w:rPr>
            </w:pPr>
            <w:r>
              <w:rPr>
                <w:sz w:val="20"/>
              </w:rPr>
              <w:t>81%</w:t>
            </w:r>
          </w:p>
        </w:tc>
        <w:tc>
          <w:tcPr>
            <w:tcW w:w="2261" w:type="dxa"/>
            <w:gridSpan w:val="2"/>
          </w:tcPr>
          <w:p>
            <w:pPr>
              <w:pStyle w:val="TableParagraph"/>
              <w:spacing w:line="227" w:lineRule="exact"/>
              <w:ind w:left="906" w:right="903"/>
              <w:jc w:val="center"/>
              <w:rPr>
                <w:sz w:val="20"/>
              </w:rPr>
            </w:pPr>
            <w:r>
              <w:rPr>
                <w:sz w:val="20"/>
              </w:rPr>
              <w:t>19%</w:t>
            </w:r>
          </w:p>
        </w:tc>
      </w:tr>
      <w:tr>
        <w:trPr>
          <w:trHeight w:val="458" w:hRule="atLeast"/>
        </w:trPr>
        <w:tc>
          <w:tcPr>
            <w:tcW w:w="3884" w:type="dxa"/>
            <w:shd w:val="clear" w:color="auto" w:fill="DEEAF6"/>
          </w:tcPr>
          <w:p>
            <w:pPr>
              <w:pStyle w:val="TableParagraph"/>
              <w:spacing w:line="228" w:lineRule="exact" w:before="2"/>
              <w:ind w:right="102"/>
              <w:rPr>
                <w:sz w:val="20"/>
              </w:rPr>
            </w:pPr>
            <w:r>
              <w:rPr>
                <w:sz w:val="20"/>
              </w:rPr>
              <w:t>¿Actualmente cuenta con un trabajo remunerado?</w:t>
            </w:r>
          </w:p>
        </w:tc>
        <w:tc>
          <w:tcPr>
            <w:tcW w:w="2780" w:type="dxa"/>
            <w:gridSpan w:val="2"/>
            <w:shd w:val="clear" w:color="auto" w:fill="DEEAF6"/>
          </w:tcPr>
          <w:p>
            <w:pPr>
              <w:pStyle w:val="TableParagraph"/>
              <w:spacing w:line="227" w:lineRule="exact"/>
              <w:ind w:left="1166" w:right="1163"/>
              <w:jc w:val="center"/>
              <w:rPr>
                <w:sz w:val="20"/>
              </w:rPr>
            </w:pPr>
            <w:r>
              <w:rPr>
                <w:sz w:val="20"/>
              </w:rPr>
              <w:t>24%</w:t>
            </w:r>
          </w:p>
        </w:tc>
        <w:tc>
          <w:tcPr>
            <w:tcW w:w="2261" w:type="dxa"/>
            <w:gridSpan w:val="2"/>
            <w:shd w:val="clear" w:color="auto" w:fill="DEEAF6"/>
          </w:tcPr>
          <w:p>
            <w:pPr>
              <w:pStyle w:val="TableParagraph"/>
              <w:spacing w:line="227" w:lineRule="exact"/>
              <w:ind w:left="906" w:right="903"/>
              <w:jc w:val="center"/>
              <w:rPr>
                <w:sz w:val="20"/>
              </w:rPr>
            </w:pPr>
            <w:r>
              <w:rPr>
                <w:sz w:val="20"/>
              </w:rPr>
              <w:t>76%</w:t>
            </w:r>
          </w:p>
        </w:tc>
      </w:tr>
      <w:tr>
        <w:trPr>
          <w:trHeight w:val="230" w:hRule="atLeast"/>
        </w:trPr>
        <w:tc>
          <w:tcPr>
            <w:tcW w:w="3884" w:type="dxa"/>
          </w:tcPr>
          <w:p>
            <w:pPr>
              <w:pStyle w:val="TableParagraph"/>
              <w:ind w:left="0"/>
              <w:rPr>
                <w:rFonts w:ascii="Times New Roman"/>
                <w:sz w:val="16"/>
              </w:rPr>
            </w:pPr>
          </w:p>
        </w:tc>
        <w:tc>
          <w:tcPr>
            <w:tcW w:w="1390" w:type="dxa"/>
          </w:tcPr>
          <w:p>
            <w:pPr>
              <w:pStyle w:val="TableParagraph"/>
              <w:spacing w:line="210" w:lineRule="exact"/>
              <w:ind w:left="220" w:right="216"/>
              <w:jc w:val="center"/>
              <w:rPr>
                <w:sz w:val="20"/>
              </w:rPr>
            </w:pPr>
            <w:r>
              <w:rPr>
                <w:sz w:val="20"/>
              </w:rPr>
              <w:t>Alta</w:t>
            </w:r>
          </w:p>
        </w:tc>
        <w:tc>
          <w:tcPr>
            <w:tcW w:w="1390" w:type="dxa"/>
          </w:tcPr>
          <w:p>
            <w:pPr>
              <w:pStyle w:val="TableParagraph"/>
              <w:spacing w:line="210" w:lineRule="exact"/>
              <w:ind w:left="222" w:right="216"/>
              <w:jc w:val="center"/>
              <w:rPr>
                <w:sz w:val="20"/>
              </w:rPr>
            </w:pPr>
            <w:r>
              <w:rPr>
                <w:sz w:val="20"/>
              </w:rPr>
              <w:t>Moderada</w:t>
            </w:r>
          </w:p>
        </w:tc>
        <w:tc>
          <w:tcPr>
            <w:tcW w:w="1131" w:type="dxa"/>
          </w:tcPr>
          <w:p>
            <w:pPr>
              <w:pStyle w:val="TableParagraph"/>
              <w:spacing w:line="210" w:lineRule="exact"/>
              <w:ind w:left="335"/>
              <w:rPr>
                <w:sz w:val="20"/>
              </w:rPr>
            </w:pPr>
            <w:r>
              <w:rPr>
                <w:sz w:val="20"/>
              </w:rPr>
              <w:t>Poca</w:t>
            </w:r>
          </w:p>
        </w:tc>
        <w:tc>
          <w:tcPr>
            <w:tcW w:w="1130" w:type="dxa"/>
          </w:tcPr>
          <w:p>
            <w:pPr>
              <w:pStyle w:val="TableParagraph"/>
              <w:spacing w:line="210" w:lineRule="exact"/>
              <w:ind w:left="0" w:right="350"/>
              <w:jc w:val="right"/>
              <w:rPr>
                <w:sz w:val="20"/>
              </w:rPr>
            </w:pPr>
            <w:r>
              <w:rPr>
                <w:sz w:val="20"/>
              </w:rPr>
              <w:t>Nula</w:t>
            </w:r>
          </w:p>
        </w:tc>
      </w:tr>
      <w:tr>
        <w:trPr>
          <w:trHeight w:val="460" w:hRule="atLeast"/>
        </w:trPr>
        <w:tc>
          <w:tcPr>
            <w:tcW w:w="3884" w:type="dxa"/>
            <w:shd w:val="clear" w:color="auto" w:fill="DEEAF6"/>
          </w:tcPr>
          <w:p>
            <w:pPr>
              <w:pStyle w:val="TableParagraph"/>
              <w:spacing w:line="230" w:lineRule="exact"/>
              <w:rPr>
                <w:sz w:val="20"/>
              </w:rPr>
            </w:pPr>
            <w:r>
              <w:rPr>
                <w:sz w:val="20"/>
              </w:rPr>
              <w:t>¿En qué medida consideras la flexibilidad de tu programa educativo (licenciatura)?</w:t>
            </w:r>
          </w:p>
        </w:tc>
        <w:tc>
          <w:tcPr>
            <w:tcW w:w="1390" w:type="dxa"/>
            <w:shd w:val="clear" w:color="auto" w:fill="DEEAF6"/>
          </w:tcPr>
          <w:p>
            <w:pPr>
              <w:pStyle w:val="TableParagraph"/>
              <w:spacing w:line="227" w:lineRule="exact"/>
              <w:ind w:left="216" w:right="216"/>
              <w:jc w:val="center"/>
              <w:rPr>
                <w:sz w:val="20"/>
              </w:rPr>
            </w:pPr>
            <w:r>
              <w:rPr>
                <w:sz w:val="20"/>
              </w:rPr>
              <w:t>62%</w:t>
            </w:r>
          </w:p>
        </w:tc>
        <w:tc>
          <w:tcPr>
            <w:tcW w:w="1390" w:type="dxa"/>
            <w:shd w:val="clear" w:color="auto" w:fill="DEEAF6"/>
          </w:tcPr>
          <w:p>
            <w:pPr>
              <w:pStyle w:val="TableParagraph"/>
              <w:spacing w:line="227" w:lineRule="exact"/>
              <w:ind w:left="221" w:right="216"/>
              <w:jc w:val="center"/>
              <w:rPr>
                <w:sz w:val="20"/>
              </w:rPr>
            </w:pPr>
            <w:r>
              <w:rPr>
                <w:sz w:val="20"/>
              </w:rPr>
              <w:t>10%</w:t>
            </w:r>
          </w:p>
        </w:tc>
        <w:tc>
          <w:tcPr>
            <w:tcW w:w="1131" w:type="dxa"/>
            <w:shd w:val="clear" w:color="auto" w:fill="DEEAF6"/>
          </w:tcPr>
          <w:p>
            <w:pPr>
              <w:pStyle w:val="TableParagraph"/>
              <w:spacing w:line="227" w:lineRule="exact"/>
              <w:ind w:left="363"/>
              <w:rPr>
                <w:sz w:val="20"/>
              </w:rPr>
            </w:pPr>
            <w:r>
              <w:rPr>
                <w:sz w:val="20"/>
              </w:rPr>
              <w:t>24%</w:t>
            </w:r>
          </w:p>
        </w:tc>
        <w:tc>
          <w:tcPr>
            <w:tcW w:w="1130" w:type="dxa"/>
            <w:shd w:val="clear" w:color="auto" w:fill="DEEAF6"/>
          </w:tcPr>
          <w:p>
            <w:pPr>
              <w:pStyle w:val="TableParagraph"/>
              <w:spacing w:line="227" w:lineRule="exact"/>
              <w:ind w:left="0" w:right="411"/>
              <w:jc w:val="right"/>
              <w:rPr>
                <w:sz w:val="20"/>
              </w:rPr>
            </w:pPr>
            <w:r>
              <w:rPr>
                <w:w w:val="95"/>
                <w:sz w:val="20"/>
              </w:rPr>
              <w:t>4%</w:t>
            </w:r>
          </w:p>
        </w:tc>
      </w:tr>
      <w:tr>
        <w:trPr>
          <w:trHeight w:val="691" w:hRule="atLeast"/>
        </w:trPr>
        <w:tc>
          <w:tcPr>
            <w:tcW w:w="3884" w:type="dxa"/>
          </w:tcPr>
          <w:p>
            <w:pPr>
              <w:pStyle w:val="TableParagraph"/>
              <w:tabs>
                <w:tab w:pos="1160" w:val="left" w:leader="none"/>
                <w:tab w:pos="2593" w:val="left" w:leader="none"/>
                <w:tab w:pos="3548" w:val="left" w:leader="none"/>
              </w:tabs>
              <w:ind w:right="98"/>
              <w:rPr>
                <w:sz w:val="20"/>
              </w:rPr>
            </w:pPr>
            <w:r>
              <w:rPr>
                <w:sz w:val="20"/>
              </w:rPr>
              <w:t>A lo largo de tu formación, ¿en qué</w:t>
            </w:r>
            <w:r>
              <w:rPr>
                <w:spacing w:val="-34"/>
                <w:sz w:val="20"/>
              </w:rPr>
              <w:t> </w:t>
            </w:r>
            <w:r>
              <w:rPr>
                <w:sz w:val="20"/>
              </w:rPr>
              <w:t>grado obtuviste</w:t>
              <w:tab/>
              <w:t>conocimiento</w:t>
              <w:tab/>
              <w:t>práctico</w:t>
              <w:tab/>
            </w:r>
            <w:r>
              <w:rPr>
                <w:spacing w:val="-7"/>
                <w:sz w:val="20"/>
              </w:rPr>
              <w:t>en</w:t>
            </w:r>
          </w:p>
          <w:p>
            <w:pPr>
              <w:pStyle w:val="TableParagraph"/>
              <w:spacing w:line="213" w:lineRule="exact"/>
              <w:rPr>
                <w:sz w:val="20"/>
              </w:rPr>
            </w:pPr>
            <w:r>
              <w:rPr>
                <w:sz w:val="20"/>
              </w:rPr>
              <w:t>contextos reales?</w:t>
            </w:r>
          </w:p>
        </w:tc>
        <w:tc>
          <w:tcPr>
            <w:tcW w:w="1390" w:type="dxa"/>
          </w:tcPr>
          <w:p>
            <w:pPr>
              <w:pStyle w:val="TableParagraph"/>
              <w:spacing w:line="227" w:lineRule="exact"/>
              <w:ind w:left="216" w:right="216"/>
              <w:jc w:val="center"/>
              <w:rPr>
                <w:sz w:val="20"/>
              </w:rPr>
            </w:pPr>
            <w:r>
              <w:rPr>
                <w:sz w:val="20"/>
              </w:rPr>
              <w:t>63%</w:t>
            </w:r>
          </w:p>
        </w:tc>
        <w:tc>
          <w:tcPr>
            <w:tcW w:w="1390" w:type="dxa"/>
          </w:tcPr>
          <w:p>
            <w:pPr>
              <w:pStyle w:val="TableParagraph"/>
              <w:spacing w:line="227" w:lineRule="exact"/>
              <w:ind w:left="221" w:right="216"/>
              <w:jc w:val="center"/>
              <w:rPr>
                <w:sz w:val="20"/>
              </w:rPr>
            </w:pPr>
            <w:r>
              <w:rPr>
                <w:sz w:val="20"/>
              </w:rPr>
              <w:t>34%</w:t>
            </w:r>
          </w:p>
        </w:tc>
        <w:tc>
          <w:tcPr>
            <w:tcW w:w="1131" w:type="dxa"/>
          </w:tcPr>
          <w:p>
            <w:pPr>
              <w:pStyle w:val="TableParagraph"/>
              <w:spacing w:line="227" w:lineRule="exact"/>
              <w:ind w:left="419"/>
              <w:rPr>
                <w:sz w:val="20"/>
              </w:rPr>
            </w:pPr>
            <w:r>
              <w:rPr>
                <w:sz w:val="20"/>
              </w:rPr>
              <w:t>3%</w:t>
            </w:r>
          </w:p>
        </w:tc>
        <w:tc>
          <w:tcPr>
            <w:tcW w:w="1130" w:type="dxa"/>
          </w:tcPr>
          <w:p>
            <w:pPr>
              <w:pStyle w:val="TableParagraph"/>
              <w:spacing w:line="227" w:lineRule="exact"/>
              <w:ind w:left="0" w:right="411"/>
              <w:jc w:val="right"/>
              <w:rPr>
                <w:sz w:val="20"/>
              </w:rPr>
            </w:pPr>
            <w:r>
              <w:rPr>
                <w:w w:val="95"/>
                <w:sz w:val="20"/>
              </w:rPr>
              <w:t>1%</w:t>
            </w:r>
          </w:p>
        </w:tc>
      </w:tr>
      <w:tr>
        <w:trPr>
          <w:trHeight w:val="460" w:hRule="atLeast"/>
        </w:trPr>
        <w:tc>
          <w:tcPr>
            <w:tcW w:w="3884" w:type="dxa"/>
            <w:shd w:val="clear" w:color="auto" w:fill="DEEAF6"/>
          </w:tcPr>
          <w:p>
            <w:pPr>
              <w:pStyle w:val="TableParagraph"/>
              <w:spacing w:line="230" w:lineRule="exact"/>
              <w:ind w:right="102"/>
              <w:rPr>
                <w:sz w:val="20"/>
              </w:rPr>
            </w:pPr>
            <w:r>
              <w:rPr>
                <w:sz w:val="20"/>
              </w:rPr>
              <w:t>¿Qué tan preparado se siente para insertarse en el mercado laboral?</w:t>
            </w:r>
          </w:p>
        </w:tc>
        <w:tc>
          <w:tcPr>
            <w:tcW w:w="1390" w:type="dxa"/>
            <w:shd w:val="clear" w:color="auto" w:fill="DEEAF6"/>
          </w:tcPr>
          <w:p>
            <w:pPr>
              <w:pStyle w:val="TableParagraph"/>
              <w:spacing w:line="227" w:lineRule="exact"/>
              <w:ind w:left="216" w:right="216"/>
              <w:jc w:val="center"/>
              <w:rPr>
                <w:sz w:val="20"/>
              </w:rPr>
            </w:pPr>
            <w:r>
              <w:rPr>
                <w:sz w:val="20"/>
              </w:rPr>
              <w:t>21%</w:t>
            </w:r>
          </w:p>
        </w:tc>
        <w:tc>
          <w:tcPr>
            <w:tcW w:w="1390" w:type="dxa"/>
            <w:shd w:val="clear" w:color="auto" w:fill="DEEAF6"/>
          </w:tcPr>
          <w:p>
            <w:pPr>
              <w:pStyle w:val="TableParagraph"/>
              <w:spacing w:line="227" w:lineRule="exact"/>
              <w:ind w:left="221" w:right="216"/>
              <w:jc w:val="center"/>
              <w:rPr>
                <w:sz w:val="20"/>
              </w:rPr>
            </w:pPr>
            <w:r>
              <w:rPr>
                <w:sz w:val="20"/>
              </w:rPr>
              <w:t>70%</w:t>
            </w:r>
          </w:p>
        </w:tc>
        <w:tc>
          <w:tcPr>
            <w:tcW w:w="1131" w:type="dxa"/>
            <w:shd w:val="clear" w:color="auto" w:fill="DEEAF6"/>
          </w:tcPr>
          <w:p>
            <w:pPr>
              <w:pStyle w:val="TableParagraph"/>
              <w:spacing w:line="227" w:lineRule="exact"/>
              <w:ind w:left="419"/>
              <w:rPr>
                <w:sz w:val="20"/>
              </w:rPr>
            </w:pPr>
            <w:r>
              <w:rPr>
                <w:sz w:val="20"/>
              </w:rPr>
              <w:t>9%</w:t>
            </w:r>
          </w:p>
        </w:tc>
        <w:tc>
          <w:tcPr>
            <w:tcW w:w="1130" w:type="dxa"/>
            <w:shd w:val="clear" w:color="auto" w:fill="DEEAF6"/>
          </w:tcPr>
          <w:p>
            <w:pPr>
              <w:pStyle w:val="TableParagraph"/>
              <w:spacing w:line="227" w:lineRule="exact"/>
              <w:ind w:left="0" w:right="411"/>
              <w:jc w:val="right"/>
              <w:rPr>
                <w:sz w:val="20"/>
              </w:rPr>
            </w:pPr>
            <w:r>
              <w:rPr>
                <w:w w:val="95"/>
                <w:sz w:val="20"/>
              </w:rPr>
              <w:t>0%</w:t>
            </w:r>
          </w:p>
        </w:tc>
      </w:tr>
    </w:tbl>
    <w:p>
      <w:pPr>
        <w:spacing w:after="0" w:line="227" w:lineRule="exact"/>
        <w:jc w:val="right"/>
        <w:rPr>
          <w:sz w:val="20"/>
        </w:rPr>
        <w:sectPr>
          <w:pgSz w:w="12240" w:h="15840"/>
          <w:pgMar w:header="713" w:footer="76" w:top="2000" w:bottom="340" w:left="820" w:right="580"/>
        </w:sectPr>
      </w:pPr>
    </w:p>
    <w:p>
      <w:pPr>
        <w:pStyle w:val="BodyText"/>
        <w:spacing w:before="3"/>
        <w:rPr>
          <w:sz w:val="15"/>
        </w:rPr>
      </w:pPr>
    </w:p>
    <w:p>
      <w:pPr>
        <w:spacing w:before="93"/>
        <w:ind w:left="882" w:right="0" w:firstLine="0"/>
        <w:jc w:val="left"/>
        <w:rPr>
          <w:b/>
          <w:sz w:val="23"/>
        </w:rPr>
      </w:pPr>
      <w:r>
        <w:rPr>
          <w:b/>
          <w:sz w:val="23"/>
        </w:rPr>
        <w:t>Programas de atención al estudiante.</w:t>
      </w:r>
    </w:p>
    <w:p>
      <w:pPr>
        <w:pStyle w:val="BodyText"/>
        <w:spacing w:before="4"/>
        <w:rPr>
          <w:b/>
          <w:sz w:val="23"/>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2948"/>
        <w:gridCol w:w="2945"/>
        <w:gridCol w:w="2936"/>
      </w:tblGrid>
      <w:tr>
        <w:trPr>
          <w:trHeight w:val="275" w:hRule="atLeast"/>
        </w:trPr>
        <w:tc>
          <w:tcPr>
            <w:tcW w:w="2948" w:type="dxa"/>
            <w:tcBorders>
              <w:bottom w:val="single" w:sz="12" w:space="0" w:color="8EAADB"/>
            </w:tcBorders>
          </w:tcPr>
          <w:p>
            <w:pPr>
              <w:pStyle w:val="TableParagraph"/>
              <w:spacing w:line="255" w:lineRule="exact"/>
              <w:ind w:left="617" w:right="609"/>
              <w:jc w:val="center"/>
              <w:rPr>
                <w:sz w:val="24"/>
              </w:rPr>
            </w:pPr>
            <w:r>
              <w:rPr>
                <w:sz w:val="24"/>
              </w:rPr>
              <w:t>Programa:</w:t>
            </w:r>
          </w:p>
        </w:tc>
        <w:tc>
          <w:tcPr>
            <w:tcW w:w="2945" w:type="dxa"/>
            <w:tcBorders>
              <w:bottom w:val="single" w:sz="12" w:space="0" w:color="8EAADB"/>
            </w:tcBorders>
          </w:tcPr>
          <w:p>
            <w:pPr>
              <w:pStyle w:val="TableParagraph"/>
              <w:spacing w:line="255" w:lineRule="exact"/>
              <w:ind w:left="164" w:right="156"/>
              <w:jc w:val="center"/>
              <w:rPr>
                <w:sz w:val="24"/>
              </w:rPr>
            </w:pPr>
            <w:r>
              <w:rPr>
                <w:sz w:val="24"/>
              </w:rPr>
              <w:t>Agosto-Diciembre 2016:</w:t>
            </w:r>
          </w:p>
        </w:tc>
        <w:tc>
          <w:tcPr>
            <w:tcW w:w="2936" w:type="dxa"/>
            <w:tcBorders>
              <w:bottom w:val="single" w:sz="12" w:space="0" w:color="8EAADB"/>
            </w:tcBorders>
          </w:tcPr>
          <w:p>
            <w:pPr>
              <w:pStyle w:val="TableParagraph"/>
              <w:spacing w:line="255" w:lineRule="exact"/>
              <w:ind w:left="467" w:right="456"/>
              <w:jc w:val="center"/>
              <w:rPr>
                <w:sz w:val="24"/>
              </w:rPr>
            </w:pPr>
            <w:r>
              <w:rPr>
                <w:sz w:val="24"/>
              </w:rPr>
              <w:t>Enero-Junio 2017:</w:t>
            </w:r>
          </w:p>
        </w:tc>
      </w:tr>
      <w:tr>
        <w:trPr>
          <w:trHeight w:val="277" w:hRule="atLeast"/>
        </w:trPr>
        <w:tc>
          <w:tcPr>
            <w:tcW w:w="2948" w:type="dxa"/>
            <w:tcBorders>
              <w:top w:val="single" w:sz="12" w:space="0" w:color="8EAADB"/>
            </w:tcBorders>
          </w:tcPr>
          <w:p>
            <w:pPr>
              <w:pStyle w:val="TableParagraph"/>
              <w:spacing w:line="258" w:lineRule="exact"/>
              <w:ind w:left="617" w:right="613"/>
              <w:jc w:val="center"/>
              <w:rPr>
                <w:sz w:val="24"/>
              </w:rPr>
            </w:pPr>
            <w:r>
              <w:rPr>
                <w:sz w:val="24"/>
              </w:rPr>
              <w:t>Curso Inductivo</w:t>
            </w:r>
          </w:p>
        </w:tc>
        <w:tc>
          <w:tcPr>
            <w:tcW w:w="2945" w:type="dxa"/>
            <w:tcBorders>
              <w:top w:val="single" w:sz="12" w:space="0" w:color="8EAADB"/>
            </w:tcBorders>
          </w:tcPr>
          <w:p>
            <w:pPr>
              <w:pStyle w:val="TableParagraph"/>
              <w:spacing w:line="258" w:lineRule="exact"/>
              <w:ind w:left="162" w:right="156"/>
              <w:jc w:val="center"/>
              <w:rPr>
                <w:sz w:val="24"/>
              </w:rPr>
            </w:pPr>
            <w:r>
              <w:rPr>
                <w:sz w:val="24"/>
              </w:rPr>
              <w:t>325</w:t>
            </w:r>
          </w:p>
        </w:tc>
        <w:tc>
          <w:tcPr>
            <w:tcW w:w="2936" w:type="dxa"/>
            <w:tcBorders>
              <w:top w:val="single" w:sz="12" w:space="0" w:color="8EAADB"/>
            </w:tcBorders>
          </w:tcPr>
          <w:p>
            <w:pPr>
              <w:pStyle w:val="TableParagraph"/>
              <w:spacing w:line="258" w:lineRule="exact"/>
              <w:ind w:left="467" w:right="456"/>
              <w:jc w:val="center"/>
              <w:rPr>
                <w:sz w:val="24"/>
              </w:rPr>
            </w:pPr>
            <w:r>
              <w:rPr>
                <w:sz w:val="24"/>
              </w:rPr>
              <w:t>519</w:t>
            </w:r>
          </w:p>
        </w:tc>
      </w:tr>
      <w:tr>
        <w:trPr>
          <w:trHeight w:val="275" w:hRule="atLeast"/>
        </w:trPr>
        <w:tc>
          <w:tcPr>
            <w:tcW w:w="2948" w:type="dxa"/>
          </w:tcPr>
          <w:p>
            <w:pPr>
              <w:pStyle w:val="TableParagraph"/>
              <w:spacing w:line="256" w:lineRule="exact"/>
              <w:ind w:left="617" w:right="613"/>
              <w:jc w:val="center"/>
              <w:rPr>
                <w:sz w:val="24"/>
              </w:rPr>
            </w:pPr>
            <w:r>
              <w:rPr>
                <w:sz w:val="24"/>
              </w:rPr>
              <w:t>Tutoría</w:t>
            </w:r>
          </w:p>
        </w:tc>
        <w:tc>
          <w:tcPr>
            <w:tcW w:w="2945" w:type="dxa"/>
          </w:tcPr>
          <w:p>
            <w:pPr>
              <w:pStyle w:val="TableParagraph"/>
              <w:spacing w:line="256" w:lineRule="exact"/>
              <w:ind w:left="163" w:right="156"/>
              <w:jc w:val="center"/>
              <w:rPr>
                <w:sz w:val="24"/>
              </w:rPr>
            </w:pPr>
            <w:r>
              <w:rPr>
                <w:sz w:val="24"/>
              </w:rPr>
              <w:t>3217</w:t>
            </w:r>
          </w:p>
        </w:tc>
        <w:tc>
          <w:tcPr>
            <w:tcW w:w="2936" w:type="dxa"/>
          </w:tcPr>
          <w:p>
            <w:pPr>
              <w:pStyle w:val="TableParagraph"/>
              <w:spacing w:line="256" w:lineRule="exact"/>
              <w:ind w:left="463" w:right="456"/>
              <w:jc w:val="center"/>
              <w:rPr>
                <w:sz w:val="24"/>
              </w:rPr>
            </w:pPr>
            <w:r>
              <w:rPr>
                <w:sz w:val="24"/>
              </w:rPr>
              <w:t>3112</w:t>
            </w:r>
          </w:p>
        </w:tc>
      </w:tr>
      <w:tr>
        <w:trPr>
          <w:trHeight w:val="275" w:hRule="atLeast"/>
        </w:trPr>
        <w:tc>
          <w:tcPr>
            <w:tcW w:w="2948" w:type="dxa"/>
          </w:tcPr>
          <w:p>
            <w:pPr>
              <w:pStyle w:val="TableParagraph"/>
              <w:spacing w:line="256" w:lineRule="exact"/>
              <w:ind w:left="617" w:right="607"/>
              <w:jc w:val="center"/>
              <w:rPr>
                <w:sz w:val="24"/>
              </w:rPr>
            </w:pPr>
            <w:r>
              <w:rPr>
                <w:sz w:val="24"/>
              </w:rPr>
              <w:t>Talentos</w:t>
            </w:r>
          </w:p>
        </w:tc>
        <w:tc>
          <w:tcPr>
            <w:tcW w:w="2945" w:type="dxa"/>
          </w:tcPr>
          <w:p>
            <w:pPr>
              <w:pStyle w:val="TableParagraph"/>
              <w:spacing w:line="256" w:lineRule="exact"/>
              <w:ind w:left="162" w:right="156"/>
              <w:jc w:val="center"/>
              <w:rPr>
                <w:sz w:val="24"/>
              </w:rPr>
            </w:pPr>
            <w:r>
              <w:rPr>
                <w:sz w:val="24"/>
              </w:rPr>
              <w:t>50</w:t>
            </w:r>
          </w:p>
        </w:tc>
        <w:tc>
          <w:tcPr>
            <w:tcW w:w="2936" w:type="dxa"/>
          </w:tcPr>
          <w:p>
            <w:pPr>
              <w:pStyle w:val="TableParagraph"/>
              <w:spacing w:line="256" w:lineRule="exact"/>
              <w:ind w:left="467" w:right="456"/>
              <w:jc w:val="center"/>
              <w:rPr>
                <w:sz w:val="24"/>
              </w:rPr>
            </w:pPr>
            <w:r>
              <w:rPr>
                <w:sz w:val="24"/>
              </w:rPr>
              <w:t>32</w:t>
            </w:r>
          </w:p>
        </w:tc>
      </w:tr>
      <w:tr>
        <w:trPr>
          <w:trHeight w:val="277" w:hRule="atLeast"/>
        </w:trPr>
        <w:tc>
          <w:tcPr>
            <w:tcW w:w="2948" w:type="dxa"/>
          </w:tcPr>
          <w:p>
            <w:pPr>
              <w:pStyle w:val="TableParagraph"/>
              <w:spacing w:line="258" w:lineRule="exact"/>
              <w:ind w:left="617" w:right="609"/>
              <w:jc w:val="center"/>
              <w:rPr>
                <w:sz w:val="24"/>
              </w:rPr>
            </w:pPr>
            <w:r>
              <w:rPr>
                <w:sz w:val="24"/>
              </w:rPr>
              <w:t>Deportivo.</w:t>
            </w:r>
          </w:p>
        </w:tc>
        <w:tc>
          <w:tcPr>
            <w:tcW w:w="2945" w:type="dxa"/>
          </w:tcPr>
          <w:p>
            <w:pPr>
              <w:pStyle w:val="TableParagraph"/>
              <w:spacing w:line="258" w:lineRule="exact"/>
              <w:ind w:left="162" w:right="156"/>
              <w:jc w:val="center"/>
              <w:rPr>
                <w:sz w:val="24"/>
              </w:rPr>
            </w:pPr>
            <w:r>
              <w:rPr>
                <w:sz w:val="24"/>
              </w:rPr>
              <w:t>385</w:t>
            </w:r>
          </w:p>
        </w:tc>
        <w:tc>
          <w:tcPr>
            <w:tcW w:w="2936" w:type="dxa"/>
          </w:tcPr>
          <w:p>
            <w:pPr>
              <w:pStyle w:val="TableParagraph"/>
              <w:spacing w:line="258" w:lineRule="exact"/>
              <w:ind w:left="467" w:right="456"/>
              <w:jc w:val="center"/>
              <w:rPr>
                <w:sz w:val="24"/>
              </w:rPr>
            </w:pPr>
            <w:r>
              <w:rPr>
                <w:sz w:val="24"/>
              </w:rPr>
              <w:t>346</w:t>
            </w:r>
          </w:p>
        </w:tc>
      </w:tr>
    </w:tbl>
    <w:p>
      <w:pPr>
        <w:pStyle w:val="BodyText"/>
        <w:rPr>
          <w:b/>
          <w:sz w:val="26"/>
        </w:rPr>
      </w:pPr>
    </w:p>
    <w:p>
      <w:pPr>
        <w:pStyle w:val="BodyText"/>
        <w:spacing w:before="11"/>
        <w:rPr>
          <w:b/>
          <w:sz w:val="33"/>
        </w:rPr>
      </w:pPr>
    </w:p>
    <w:p>
      <w:pPr>
        <w:spacing w:before="0"/>
        <w:ind w:left="3773" w:right="0" w:firstLine="0"/>
        <w:jc w:val="left"/>
        <w:rPr>
          <w:rFonts w:ascii="Calibri"/>
          <w:sz w:val="28"/>
        </w:rPr>
      </w:pPr>
      <w:r>
        <w:rPr>
          <w:rFonts w:ascii="Calibri"/>
          <w:color w:val="7E7E7E"/>
          <w:sz w:val="28"/>
        </w:rPr>
        <w:t>Noviembre 2016 - Septiembre 2017</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2"/>
        <w:rPr>
          <w:rFonts w:ascii="Calibri"/>
          <w:sz w:val="17"/>
        </w:rPr>
      </w:pPr>
    </w:p>
    <w:p>
      <w:pPr>
        <w:spacing w:before="63"/>
        <w:ind w:left="1374" w:right="0" w:firstLine="0"/>
        <w:jc w:val="left"/>
        <w:rPr>
          <w:rFonts w:ascii="Calibri"/>
          <w:sz w:val="18"/>
        </w:rPr>
      </w:pPr>
      <w:r>
        <w:rPr/>
        <w:pict>
          <v:group style="position:absolute;margin-left:154.919998pt;margin-top:-35.250679pt;width:415.9pt;height:233.9pt;mso-position-horizontal-relative:page;mso-position-vertical-relative:paragraph;z-index:1408" coordorigin="3098,-705" coordsize="8318,4678">
            <v:shape style="position:absolute;left:3098;top:-706;width:8208;height:4678" type="#_x0000_t75" stroked="false">
              <v:imagedata r:id="rId13" o:title=""/>
            </v:shape>
            <v:shape style="position:absolute;left:3892;top:3171;width:1986;height:283" coordorigin="3893,3172" coordsize="1986,283" path="m5878,3289l4241,3289,4241,3454,5878,3454,5878,3289xm5878,3172l4241,3172,4241,3219,3893,3313,4241,3289,5878,3289,5878,3172xe" filled="true" fillcolor="#ffffff" stroked="false">
              <v:path arrowok="t"/>
              <v:fill type="solid"/>
            </v:shape>
            <v:shape style="position:absolute;left:3892;top:3171;width:1986;height:283" coordorigin="3893,3172" coordsize="1986,283" path="m4241,3172l4514,3172,4923,3172,5878,3172,5878,3219,5878,3289,5878,3454,4923,3454,4514,3454,4241,3454,4241,3289,3893,3313,4241,3219,4241,3172xe" filled="false" stroked="true" strokeweight=".75pt" strokecolor="#bebebe">
              <v:path arrowok="t"/>
              <v:stroke dashstyle="solid"/>
            </v:shape>
            <v:shape style="position:absolute;left:9951;top:2096;width:1457;height:283" coordorigin="9952,2097" coordsize="1457,283" path="m11409,2215l10300,2215,10300,2380,11409,2380,11409,2215xm11409,2097l10300,2097,10300,2144,9952,2238,10300,2215,11409,2215,11409,2097xe" filled="true" fillcolor="#ffffff" stroked="false">
              <v:path arrowok="t"/>
              <v:fill type="solid"/>
            </v:shape>
            <v:shape style="position:absolute;left:9951;top:2096;width:1457;height:283" coordorigin="9952,2097" coordsize="1457,283" path="m10300,2097l10485,2097,10762,2097,11409,2097,11409,2144,11409,2215,11409,2380,10762,2380,10485,2380,10300,2380,10300,2215,9952,2238,10300,2144,10300,2097xe" filled="false" stroked="true" strokeweight=".75pt" strokecolor="#bebebe">
              <v:path arrowok="t"/>
              <v:stroke dashstyle="solid"/>
            </v:shape>
            <v:shape style="position:absolute;left:3339;top:1022;width:1083;height:283" coordorigin="3339,1023" coordsize="1083,283" path="m3339,1164l3399,1258,3399,1305,4422,1305,4422,1187,3399,1187,3339,1164xm4422,1023l3399,1023,3399,1187,4422,1187,4422,1023xe" filled="true" fillcolor="#ffffff" stroked="false">
              <v:path arrowok="t"/>
              <v:fill type="solid"/>
            </v:shape>
            <v:shape style="position:absolute;left:3339;top:1022;width:1083;height:283" coordorigin="3339,1023" coordsize="1083,283" path="m3399,1023l3569,1023,3825,1023,4422,1023,4422,1187,4422,1258,4422,1305,3825,1305,3569,1305,3399,1305,3399,1258,3339,1164,3399,1187,3399,1023xe" filled="false" stroked="true" strokeweight=".75pt" strokecolor="#bebebe">
              <v:path arrowok="t"/>
              <v:stroke dashstyle="solid"/>
            </v:shape>
            <v:shape style="position:absolute;left:3768;top:-53;width:1616;height:283" coordorigin="3768,-52" coordsize="1616,283" path="m3768,89l4116,183,4116,230,5383,230,5383,113,4116,113,3768,89xm5383,-52l4116,-52,4116,113,5383,113,5383,-52xe" filled="true" fillcolor="#ffffff" stroked="false">
              <v:path arrowok="t"/>
              <v:fill type="solid"/>
            </v:shape>
            <v:shape style="position:absolute;left:3768;top:-53;width:1616;height:283" coordorigin="3768,-52" coordsize="1616,283" path="m4116,-52l4327,-52,4644,-52,5383,-52,5383,113,5383,183,5383,230,4644,230,4327,230,4116,230,4116,183,3768,89,4116,113,4116,-52xe" filled="false" stroked="true" strokeweight=".75pt" strokecolor="#bebebe">
              <v:path arrowok="t"/>
              <v:stroke dashstyle="solid"/>
            </v:shape>
            <v:shape style="position:absolute;left:4181;top:15;width:1156;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Deportivo., 731</w:t>
                    </w:r>
                  </w:p>
                </w:txbxContent>
              </v:textbox>
              <w10:wrap type="none"/>
            </v:shape>
            <v:shape style="position:absolute;left:3464;top:1090;width:91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Talentos, 82</w:t>
                    </w:r>
                  </w:p>
                </w:txbxContent>
              </v:textbox>
              <w10:wrap type="none"/>
            </v:shape>
            <v:shape style="position:absolute;left:10366;top:2165;width:1000;height:180" type="#_x0000_t202" filled="false" stroked="false">
              <v:textbox inset="0,0,0,0">
                <w:txbxContent>
                  <w:p>
                    <w:pPr>
                      <w:spacing w:line="180" w:lineRule="exact" w:before="0"/>
                      <w:ind w:left="0" w:right="0" w:firstLine="0"/>
                      <w:jc w:val="left"/>
                      <w:rPr>
                        <w:rFonts w:ascii="Calibri" w:hAnsi="Calibri"/>
                        <w:sz w:val="18"/>
                      </w:rPr>
                    </w:pPr>
                    <w:r>
                      <w:rPr>
                        <w:rFonts w:ascii="Calibri" w:hAnsi="Calibri"/>
                        <w:color w:val="585858"/>
                        <w:sz w:val="18"/>
                      </w:rPr>
                      <w:t>Tutoría, 6329</w:t>
                    </w:r>
                  </w:p>
                </w:txbxContent>
              </v:textbox>
              <w10:wrap type="none"/>
            </v:shape>
            <v:shape style="position:absolute;left:4309;top:3239;width:152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Curso Inductivo, 844</w:t>
                    </w:r>
                  </w:p>
                </w:txbxContent>
              </v:textbox>
              <w10:wrap type="none"/>
            </v:shape>
            <w10:wrap type="none"/>
          </v:group>
        </w:pict>
      </w:r>
      <w:r>
        <w:rPr>
          <w:rFonts w:ascii="Calibri"/>
          <w:color w:val="7E7E7E"/>
          <w:sz w:val="18"/>
        </w:rPr>
        <w:t>Deportivo.</w:t>
      </w:r>
    </w:p>
    <w:p>
      <w:pPr>
        <w:pStyle w:val="BodyText"/>
        <w:rPr>
          <w:rFonts w:ascii="Calibri"/>
          <w:sz w:val="20"/>
        </w:rPr>
      </w:pPr>
    </w:p>
    <w:p>
      <w:pPr>
        <w:pStyle w:val="BodyText"/>
        <w:rPr>
          <w:rFonts w:ascii="Calibri"/>
          <w:sz w:val="20"/>
        </w:rPr>
      </w:pPr>
    </w:p>
    <w:p>
      <w:pPr>
        <w:pStyle w:val="BodyText"/>
        <w:spacing w:before="10"/>
        <w:rPr>
          <w:rFonts w:ascii="Calibri"/>
        </w:rPr>
      </w:pPr>
    </w:p>
    <w:p>
      <w:pPr>
        <w:spacing w:before="64"/>
        <w:ind w:left="1525" w:right="0" w:firstLine="0"/>
        <w:jc w:val="left"/>
        <w:rPr>
          <w:rFonts w:ascii="Calibri"/>
          <w:sz w:val="18"/>
        </w:rPr>
      </w:pPr>
      <w:r>
        <w:rPr>
          <w:rFonts w:ascii="Calibri"/>
          <w:color w:val="7E7E7E"/>
          <w:sz w:val="18"/>
        </w:rPr>
        <w:t>Talentos</w:t>
      </w:r>
    </w:p>
    <w:p>
      <w:pPr>
        <w:pStyle w:val="BodyText"/>
        <w:rPr>
          <w:rFonts w:ascii="Calibri"/>
          <w:sz w:val="20"/>
        </w:rPr>
      </w:pPr>
    </w:p>
    <w:p>
      <w:pPr>
        <w:pStyle w:val="BodyText"/>
        <w:rPr>
          <w:rFonts w:ascii="Calibri"/>
          <w:sz w:val="20"/>
        </w:rPr>
      </w:pPr>
    </w:p>
    <w:p>
      <w:pPr>
        <w:pStyle w:val="BodyText"/>
        <w:spacing w:before="10"/>
        <w:rPr>
          <w:rFonts w:ascii="Calibri"/>
        </w:rPr>
      </w:pPr>
    </w:p>
    <w:p>
      <w:pPr>
        <w:spacing w:before="63"/>
        <w:ind w:left="1622" w:right="0" w:firstLine="0"/>
        <w:jc w:val="left"/>
        <w:rPr>
          <w:rFonts w:ascii="Calibri" w:hAnsi="Calibri"/>
          <w:sz w:val="18"/>
        </w:rPr>
      </w:pPr>
      <w:r>
        <w:rPr>
          <w:rFonts w:ascii="Calibri" w:hAnsi="Calibri"/>
          <w:color w:val="7E7E7E"/>
          <w:sz w:val="18"/>
        </w:rPr>
        <w:t>Tutoría</w:t>
      </w:r>
    </w:p>
    <w:p>
      <w:pPr>
        <w:pStyle w:val="BodyText"/>
        <w:rPr>
          <w:rFonts w:ascii="Calibri"/>
          <w:sz w:val="20"/>
        </w:rPr>
      </w:pPr>
    </w:p>
    <w:p>
      <w:pPr>
        <w:pStyle w:val="BodyText"/>
        <w:rPr>
          <w:rFonts w:ascii="Calibri"/>
          <w:sz w:val="20"/>
        </w:rPr>
      </w:pPr>
    </w:p>
    <w:p>
      <w:pPr>
        <w:pStyle w:val="BodyText"/>
        <w:spacing w:before="10"/>
        <w:rPr>
          <w:rFonts w:ascii="Calibri"/>
        </w:rPr>
      </w:pPr>
    </w:p>
    <w:p>
      <w:pPr>
        <w:spacing w:before="64"/>
        <w:ind w:left="1007" w:right="0" w:firstLine="0"/>
        <w:jc w:val="left"/>
        <w:rPr>
          <w:rFonts w:ascii="Calibri"/>
          <w:sz w:val="18"/>
        </w:rPr>
      </w:pPr>
      <w:r>
        <w:rPr>
          <w:rFonts w:ascii="Calibri"/>
          <w:color w:val="7E7E7E"/>
          <w:sz w:val="18"/>
        </w:rPr>
        <w:t>Curso</w:t>
      </w:r>
      <w:r>
        <w:rPr>
          <w:rFonts w:ascii="Calibri"/>
          <w:color w:val="7E7E7E"/>
          <w:spacing w:val="-4"/>
          <w:sz w:val="18"/>
        </w:rPr>
        <w:t> </w:t>
      </w:r>
      <w:r>
        <w:rPr>
          <w:rFonts w:ascii="Calibri"/>
          <w:color w:val="7E7E7E"/>
          <w:sz w:val="18"/>
        </w:rPr>
        <w:t>Inductivo</w:t>
      </w:r>
    </w:p>
    <w:p>
      <w:pPr>
        <w:pStyle w:val="BodyText"/>
        <w:rPr>
          <w:rFonts w:ascii="Calibri"/>
          <w:sz w:val="20"/>
        </w:rPr>
      </w:pPr>
    </w:p>
    <w:p>
      <w:pPr>
        <w:pStyle w:val="BodyText"/>
        <w:spacing w:before="3"/>
        <w:rPr>
          <w:rFonts w:ascii="Calibri"/>
          <w:sz w:val="19"/>
        </w:rPr>
      </w:pPr>
    </w:p>
    <w:p>
      <w:pPr>
        <w:tabs>
          <w:tab w:pos="3241" w:val="left" w:leader="none"/>
          <w:tab w:pos="4346" w:val="left" w:leader="none"/>
          <w:tab w:pos="5450" w:val="left" w:leader="none"/>
          <w:tab w:pos="6555" w:val="left" w:leader="none"/>
          <w:tab w:pos="7660" w:val="left" w:leader="none"/>
          <w:tab w:pos="8765" w:val="left" w:leader="none"/>
          <w:tab w:pos="9869" w:val="left" w:leader="none"/>
        </w:tabs>
        <w:spacing w:before="64"/>
        <w:ind w:left="2273" w:right="0" w:firstLine="0"/>
        <w:jc w:val="left"/>
        <w:rPr>
          <w:rFonts w:ascii="Calibri"/>
          <w:sz w:val="18"/>
        </w:rPr>
      </w:pPr>
      <w:r>
        <w:rPr>
          <w:rFonts w:ascii="Calibri"/>
          <w:color w:val="7E7E7E"/>
          <w:sz w:val="18"/>
        </w:rPr>
        <w:t>0</w:t>
        <w:tab/>
        <w:t>1000</w:t>
        <w:tab/>
        <w:t>2000</w:t>
        <w:tab/>
        <w:t>3000</w:t>
        <w:tab/>
        <w:t>4000</w:t>
        <w:tab/>
        <w:t>5000</w:t>
        <w:tab/>
        <w:t>6000</w:t>
        <w:tab/>
        <w:t>7000</w:t>
      </w:r>
    </w:p>
    <w:p>
      <w:pPr>
        <w:spacing w:after="0"/>
        <w:jc w:val="left"/>
        <w:rPr>
          <w:rFonts w:ascii="Calibri"/>
          <w:sz w:val="18"/>
        </w:rPr>
        <w:sectPr>
          <w:pgSz w:w="12240" w:h="15840"/>
          <w:pgMar w:header="713" w:footer="76" w:top="2000" w:bottom="340" w:left="820" w:right="580"/>
        </w:sectPr>
      </w:pPr>
    </w:p>
    <w:p>
      <w:pPr>
        <w:pStyle w:val="BodyText"/>
        <w:rPr>
          <w:rFonts w:ascii="Calibri"/>
          <w:sz w:val="20"/>
        </w:rPr>
      </w:pPr>
    </w:p>
    <w:p>
      <w:pPr>
        <w:pStyle w:val="BodyText"/>
        <w:spacing w:before="1"/>
        <w:rPr>
          <w:rFonts w:ascii="Calibri"/>
          <w:sz w:val="17"/>
        </w:rPr>
      </w:pPr>
    </w:p>
    <w:p>
      <w:pPr>
        <w:pStyle w:val="Heading7"/>
        <w:ind w:left="740"/>
      </w:pPr>
      <w:r>
        <w:rPr/>
        <w:t>Programa de becas.</w:t>
      </w:r>
    </w:p>
    <w:p>
      <w:pPr>
        <w:spacing w:before="2"/>
        <w:ind w:left="6943" w:right="0" w:firstLine="0"/>
        <w:jc w:val="left"/>
        <w:rPr>
          <w:sz w:val="22"/>
        </w:rPr>
      </w:pPr>
      <w:r>
        <w:rPr>
          <w:sz w:val="22"/>
        </w:rPr>
        <w:t>Número de becas otorgadas</w:t>
      </w:r>
    </w:p>
    <w:p>
      <w:pPr>
        <w:pStyle w:val="BodyText"/>
        <w:spacing w:before="9"/>
        <w:rPr>
          <w:sz w:val="15"/>
        </w:rPr>
      </w:pPr>
    </w:p>
    <w:tbl>
      <w:tblPr>
        <w:tblW w:w="0" w:type="auto"/>
        <w:jc w:val="left"/>
        <w:tblInd w:w="1480"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2441"/>
        <w:gridCol w:w="2347"/>
        <w:gridCol w:w="2863"/>
      </w:tblGrid>
      <w:tr>
        <w:trPr>
          <w:trHeight w:val="277" w:hRule="atLeast"/>
        </w:trPr>
        <w:tc>
          <w:tcPr>
            <w:tcW w:w="2441" w:type="dxa"/>
            <w:vMerge w:val="restart"/>
          </w:tcPr>
          <w:p>
            <w:pPr>
              <w:pStyle w:val="TableParagraph"/>
              <w:spacing w:line="274" w:lineRule="exact"/>
              <w:ind w:left="491"/>
              <w:rPr>
                <w:sz w:val="24"/>
              </w:rPr>
            </w:pPr>
            <w:r>
              <w:rPr>
                <w:sz w:val="24"/>
              </w:rPr>
              <w:t>Tipo de beca:</w:t>
            </w:r>
          </w:p>
        </w:tc>
        <w:tc>
          <w:tcPr>
            <w:tcW w:w="5210" w:type="dxa"/>
            <w:gridSpan w:val="2"/>
            <w:tcBorders>
              <w:bottom w:val="single" w:sz="12" w:space="0" w:color="8EAADB"/>
            </w:tcBorders>
          </w:tcPr>
          <w:p>
            <w:pPr>
              <w:pStyle w:val="TableParagraph"/>
              <w:spacing w:line="258" w:lineRule="exact"/>
              <w:ind w:left="1569"/>
              <w:rPr>
                <w:sz w:val="24"/>
              </w:rPr>
            </w:pPr>
            <w:r>
              <w:rPr>
                <w:sz w:val="24"/>
              </w:rPr>
              <w:t>Cantidad de becas:</w:t>
            </w:r>
          </w:p>
        </w:tc>
      </w:tr>
      <w:tr>
        <w:trPr>
          <w:trHeight w:val="275" w:hRule="atLeast"/>
        </w:trPr>
        <w:tc>
          <w:tcPr>
            <w:tcW w:w="2441" w:type="dxa"/>
            <w:vMerge/>
            <w:tcBorders>
              <w:top w:val="nil"/>
            </w:tcBorders>
          </w:tcPr>
          <w:p>
            <w:pPr>
              <w:rPr>
                <w:sz w:val="2"/>
                <w:szCs w:val="2"/>
              </w:rPr>
            </w:pPr>
          </w:p>
        </w:tc>
        <w:tc>
          <w:tcPr>
            <w:tcW w:w="2347" w:type="dxa"/>
            <w:tcBorders>
              <w:top w:val="single" w:sz="12" w:space="0" w:color="8EAADB"/>
            </w:tcBorders>
          </w:tcPr>
          <w:p>
            <w:pPr>
              <w:pStyle w:val="TableParagraph"/>
              <w:spacing w:line="255" w:lineRule="exact"/>
              <w:ind w:left="171" w:right="163"/>
              <w:jc w:val="center"/>
              <w:rPr>
                <w:sz w:val="24"/>
              </w:rPr>
            </w:pPr>
            <w:r>
              <w:rPr>
                <w:sz w:val="24"/>
              </w:rPr>
              <w:t>Enero- Junio 2017</w:t>
            </w:r>
          </w:p>
        </w:tc>
        <w:tc>
          <w:tcPr>
            <w:tcW w:w="2863" w:type="dxa"/>
            <w:tcBorders>
              <w:top w:val="single" w:sz="12" w:space="0" w:color="8EAADB"/>
            </w:tcBorders>
          </w:tcPr>
          <w:p>
            <w:pPr>
              <w:pStyle w:val="TableParagraph"/>
              <w:spacing w:line="255" w:lineRule="exact"/>
              <w:ind w:left="158" w:right="147"/>
              <w:jc w:val="center"/>
              <w:rPr>
                <w:sz w:val="24"/>
              </w:rPr>
            </w:pPr>
            <w:r>
              <w:rPr>
                <w:sz w:val="24"/>
              </w:rPr>
              <w:t>Agosto-Diciembre 2017</w:t>
            </w:r>
          </w:p>
        </w:tc>
      </w:tr>
      <w:tr>
        <w:trPr>
          <w:trHeight w:val="275" w:hRule="atLeast"/>
        </w:trPr>
        <w:tc>
          <w:tcPr>
            <w:tcW w:w="2441" w:type="dxa"/>
          </w:tcPr>
          <w:p>
            <w:pPr>
              <w:pStyle w:val="TableParagraph"/>
              <w:spacing w:line="256" w:lineRule="exact"/>
              <w:rPr>
                <w:sz w:val="24"/>
              </w:rPr>
            </w:pPr>
            <w:r>
              <w:rPr>
                <w:sz w:val="24"/>
              </w:rPr>
              <w:t>Becas internas</w:t>
            </w:r>
          </w:p>
        </w:tc>
        <w:tc>
          <w:tcPr>
            <w:tcW w:w="2347" w:type="dxa"/>
          </w:tcPr>
          <w:p>
            <w:pPr>
              <w:pStyle w:val="TableParagraph"/>
              <w:spacing w:line="256" w:lineRule="exact"/>
              <w:ind w:left="171" w:right="161"/>
              <w:jc w:val="center"/>
              <w:rPr>
                <w:sz w:val="24"/>
              </w:rPr>
            </w:pPr>
            <w:r>
              <w:rPr>
                <w:sz w:val="24"/>
              </w:rPr>
              <w:t>489</w:t>
            </w:r>
          </w:p>
        </w:tc>
        <w:tc>
          <w:tcPr>
            <w:tcW w:w="2863" w:type="dxa"/>
          </w:tcPr>
          <w:p>
            <w:pPr>
              <w:pStyle w:val="TableParagraph"/>
              <w:spacing w:line="256" w:lineRule="exact"/>
              <w:ind w:left="158" w:right="144"/>
              <w:jc w:val="center"/>
              <w:rPr>
                <w:sz w:val="24"/>
              </w:rPr>
            </w:pPr>
            <w:r>
              <w:rPr>
                <w:sz w:val="24"/>
              </w:rPr>
              <w:t>525</w:t>
            </w:r>
          </w:p>
        </w:tc>
      </w:tr>
      <w:tr>
        <w:trPr>
          <w:trHeight w:val="551" w:hRule="atLeast"/>
        </w:trPr>
        <w:tc>
          <w:tcPr>
            <w:tcW w:w="2441" w:type="dxa"/>
          </w:tcPr>
          <w:p>
            <w:pPr>
              <w:pStyle w:val="TableParagraph"/>
              <w:spacing w:line="276" w:lineRule="exact"/>
              <w:ind w:right="769"/>
              <w:rPr>
                <w:sz w:val="24"/>
              </w:rPr>
            </w:pPr>
            <w:r>
              <w:rPr>
                <w:sz w:val="24"/>
              </w:rPr>
              <w:t>Pronabes1 (Manutención)</w:t>
            </w:r>
          </w:p>
        </w:tc>
        <w:tc>
          <w:tcPr>
            <w:tcW w:w="2347" w:type="dxa"/>
          </w:tcPr>
          <w:p>
            <w:pPr>
              <w:pStyle w:val="TableParagraph"/>
              <w:spacing w:line="271" w:lineRule="exact"/>
              <w:ind w:left="171" w:right="161"/>
              <w:jc w:val="center"/>
              <w:rPr>
                <w:sz w:val="24"/>
              </w:rPr>
            </w:pPr>
            <w:r>
              <w:rPr>
                <w:sz w:val="24"/>
              </w:rPr>
              <w:t>157</w:t>
            </w:r>
          </w:p>
        </w:tc>
        <w:tc>
          <w:tcPr>
            <w:tcW w:w="2863" w:type="dxa"/>
          </w:tcPr>
          <w:p>
            <w:pPr>
              <w:pStyle w:val="TableParagraph"/>
              <w:spacing w:line="271" w:lineRule="exact"/>
              <w:ind w:left="158" w:right="144"/>
              <w:jc w:val="center"/>
              <w:rPr>
                <w:sz w:val="24"/>
              </w:rPr>
            </w:pPr>
            <w:r>
              <w:rPr>
                <w:sz w:val="24"/>
              </w:rPr>
              <w:t>157</w:t>
            </w:r>
          </w:p>
        </w:tc>
      </w:tr>
      <w:tr>
        <w:trPr>
          <w:trHeight w:val="552" w:hRule="atLeast"/>
        </w:trPr>
        <w:tc>
          <w:tcPr>
            <w:tcW w:w="2441" w:type="dxa"/>
          </w:tcPr>
          <w:p>
            <w:pPr>
              <w:pStyle w:val="TableParagraph"/>
              <w:spacing w:line="271" w:lineRule="exact"/>
              <w:rPr>
                <w:sz w:val="24"/>
              </w:rPr>
            </w:pPr>
            <w:r>
              <w:rPr>
                <w:sz w:val="24"/>
              </w:rPr>
              <w:t>Otra</w:t>
            </w:r>
          </w:p>
          <w:p>
            <w:pPr>
              <w:pStyle w:val="TableParagraph"/>
              <w:spacing w:line="260" w:lineRule="exact"/>
              <w:rPr>
                <w:sz w:val="24"/>
              </w:rPr>
            </w:pPr>
            <w:r>
              <w:rPr>
                <w:sz w:val="24"/>
              </w:rPr>
              <w:t>Fundación UANL</w:t>
            </w:r>
          </w:p>
        </w:tc>
        <w:tc>
          <w:tcPr>
            <w:tcW w:w="2347" w:type="dxa"/>
          </w:tcPr>
          <w:p>
            <w:pPr>
              <w:pStyle w:val="TableParagraph"/>
              <w:spacing w:line="271" w:lineRule="exact"/>
              <w:ind w:left="9"/>
              <w:jc w:val="center"/>
              <w:rPr>
                <w:sz w:val="24"/>
              </w:rPr>
            </w:pPr>
            <w:r>
              <w:rPr>
                <w:w w:val="99"/>
                <w:sz w:val="24"/>
              </w:rPr>
              <w:t>5</w:t>
            </w:r>
          </w:p>
        </w:tc>
        <w:tc>
          <w:tcPr>
            <w:tcW w:w="2863" w:type="dxa"/>
          </w:tcPr>
          <w:p>
            <w:pPr>
              <w:pStyle w:val="TableParagraph"/>
              <w:spacing w:line="271" w:lineRule="exact"/>
              <w:ind w:left="158" w:right="144"/>
              <w:jc w:val="center"/>
              <w:rPr>
                <w:sz w:val="24"/>
              </w:rPr>
            </w:pPr>
            <w:r>
              <w:rPr>
                <w:sz w:val="24"/>
              </w:rPr>
              <w:t>82</w:t>
            </w:r>
          </w:p>
        </w:tc>
      </w:tr>
      <w:tr>
        <w:trPr>
          <w:trHeight w:val="278" w:hRule="atLeast"/>
        </w:trPr>
        <w:tc>
          <w:tcPr>
            <w:tcW w:w="2441" w:type="dxa"/>
          </w:tcPr>
          <w:p>
            <w:pPr>
              <w:pStyle w:val="TableParagraph"/>
              <w:spacing w:line="258" w:lineRule="exact"/>
              <w:ind w:left="899" w:right="891"/>
              <w:jc w:val="center"/>
              <w:rPr>
                <w:sz w:val="24"/>
              </w:rPr>
            </w:pPr>
            <w:r>
              <w:rPr>
                <w:sz w:val="24"/>
              </w:rPr>
              <w:t>Total:</w:t>
            </w:r>
          </w:p>
        </w:tc>
        <w:tc>
          <w:tcPr>
            <w:tcW w:w="2347" w:type="dxa"/>
          </w:tcPr>
          <w:p>
            <w:pPr>
              <w:pStyle w:val="TableParagraph"/>
              <w:spacing w:line="258" w:lineRule="exact"/>
              <w:ind w:left="171" w:right="161"/>
              <w:jc w:val="center"/>
              <w:rPr>
                <w:sz w:val="24"/>
              </w:rPr>
            </w:pPr>
            <w:r>
              <w:rPr>
                <w:sz w:val="24"/>
              </w:rPr>
              <w:t>651</w:t>
            </w:r>
          </w:p>
        </w:tc>
        <w:tc>
          <w:tcPr>
            <w:tcW w:w="2863" w:type="dxa"/>
          </w:tcPr>
          <w:p>
            <w:pPr>
              <w:pStyle w:val="TableParagraph"/>
              <w:spacing w:line="258" w:lineRule="exact"/>
              <w:ind w:left="158" w:right="144"/>
              <w:jc w:val="center"/>
              <w:rPr>
                <w:sz w:val="24"/>
              </w:rPr>
            </w:pPr>
            <w:r>
              <w:rPr>
                <w:sz w:val="24"/>
              </w:rPr>
              <w:t>764</w:t>
            </w:r>
          </w:p>
        </w:tc>
      </w:tr>
    </w:tbl>
    <w:p>
      <w:pPr>
        <w:pStyle w:val="BodyText"/>
        <w:rPr>
          <w:sz w:val="20"/>
        </w:rPr>
      </w:pPr>
    </w:p>
    <w:p>
      <w:pPr>
        <w:pStyle w:val="BodyText"/>
        <w:spacing w:before="3"/>
        <w:rPr>
          <w:sz w:val="28"/>
        </w:rPr>
      </w:pPr>
    </w:p>
    <w:p>
      <w:pPr>
        <w:spacing w:after="0"/>
        <w:rPr>
          <w:sz w:val="28"/>
        </w:rPr>
        <w:sectPr>
          <w:pgSz w:w="12240" w:h="15840"/>
          <w:pgMar w:header="713" w:footer="76" w:top="2000" w:bottom="340" w:left="820" w:right="580"/>
        </w:sectPr>
      </w:pPr>
    </w:p>
    <w:p>
      <w:pPr>
        <w:pStyle w:val="BodyText"/>
        <w:rPr>
          <w:sz w:val="18"/>
        </w:rPr>
      </w:pPr>
    </w:p>
    <w:p>
      <w:pPr>
        <w:pStyle w:val="BodyText"/>
        <w:rPr>
          <w:sz w:val="18"/>
        </w:rPr>
      </w:pPr>
    </w:p>
    <w:p>
      <w:pPr>
        <w:pStyle w:val="BodyText"/>
        <w:spacing w:before="9"/>
        <w:rPr>
          <w:sz w:val="15"/>
        </w:rPr>
      </w:pPr>
    </w:p>
    <w:p>
      <w:pPr>
        <w:spacing w:before="0"/>
        <w:ind w:left="0" w:right="0" w:firstLine="0"/>
        <w:jc w:val="right"/>
        <w:rPr>
          <w:rFonts w:ascii="Calibri"/>
          <w:sz w:val="18"/>
        </w:rPr>
      </w:pPr>
      <w:r>
        <w:rPr>
          <w:rFonts w:ascii="Calibri"/>
          <w:color w:val="585858"/>
          <w:sz w:val="18"/>
        </w:rPr>
        <w:t>1600</w:t>
      </w:r>
    </w:p>
    <w:p>
      <w:pPr>
        <w:pStyle w:val="Heading1"/>
      </w:pPr>
      <w:r>
        <w:rPr>
          <w:b w:val="0"/>
        </w:rPr>
        <w:br w:type="column"/>
      </w:r>
      <w:r>
        <w:rPr>
          <w:color w:val="7E7E7E"/>
        </w:rPr>
        <w:t>NOVIEMBRE 2016 - SEPTIEMBRE 2017</w:t>
      </w:r>
    </w:p>
    <w:p>
      <w:pPr>
        <w:spacing w:after="0"/>
        <w:sectPr>
          <w:type w:val="continuous"/>
          <w:pgSz w:w="12240" w:h="15840"/>
          <w:pgMar w:top="2720" w:bottom="1580" w:left="820" w:right="580"/>
          <w:cols w:num="2" w:equalWidth="0">
            <w:col w:w="1596" w:space="40"/>
            <w:col w:w="9204"/>
          </w:cols>
        </w:sectPr>
      </w:pPr>
    </w:p>
    <w:p>
      <w:pPr>
        <w:pStyle w:val="BodyText"/>
        <w:spacing w:before="3"/>
        <w:rPr>
          <w:rFonts w:ascii="Calibri"/>
          <w:b/>
          <w:sz w:val="10"/>
        </w:rPr>
      </w:pPr>
    </w:p>
    <w:p>
      <w:pPr>
        <w:spacing w:before="64"/>
        <w:ind w:left="1230" w:right="0" w:firstLine="0"/>
        <w:jc w:val="left"/>
        <w:rPr>
          <w:rFonts w:ascii="Calibri"/>
          <w:sz w:val="18"/>
        </w:rPr>
      </w:pPr>
      <w:r>
        <w:rPr/>
        <w:pict>
          <v:group style="position:absolute;margin-left:134.505005pt;margin-top:-9.845655pt;width:347.5pt;height:161.85pt;mso-position-horizontal-relative:page;mso-position-vertical-relative:paragraph;z-index:1528" coordorigin="2690,-197" coordsize="6950,3237">
            <v:shape style="position:absolute;left:3165;top:971;width:711;height:2066" type="#_x0000_t75" stroked="false">
              <v:imagedata r:id="rId14" o:title=""/>
            </v:shape>
            <v:shape style="position:absolute;left:5044;top:2396;width:711;height:640" type="#_x0000_t75" stroked="false">
              <v:imagedata r:id="rId15" o:title=""/>
            </v:shape>
            <v:shape style="position:absolute;left:6924;top:2859;width:711;height:177" type="#_x0000_t75" stroked="false">
              <v:imagedata r:id="rId16" o:title=""/>
            </v:shape>
            <v:shape style="position:absolute;left:3163;top:150;width:6353;height:2890" type="#_x0000_t75" stroked="false">
              <v:imagedata r:id="rId17" o:title=""/>
            </v:shape>
            <v:shape style="position:absolute;left:2697;top:627;width:1647;height:631" coordorigin="2698,628" coordsize="1647,631" path="m3384,910l2972,910,3521,1258,3384,910xm4345,628l2698,628,2698,910,4345,910,4345,628xe" filled="true" fillcolor="#ffffff" stroked="false">
              <v:path arrowok="t"/>
              <v:fill type="solid"/>
            </v:shape>
            <v:shape style="position:absolute;left:2697;top:627;width:1647;height:631" coordorigin="2698,628" coordsize="1647,631" path="m2698,628l2972,628,3384,628,4345,628,4345,792,4345,863,4345,910,3384,910,3521,1258,2972,910,2698,910,2698,863,2698,792,2698,628xe" filled="false" stroked="true" strokeweight=".75pt" strokecolor="#bebebe">
              <v:path arrowok="t"/>
              <v:stroke dashstyle="solid"/>
            </v:shape>
            <v:shape style="position:absolute;left:4811;top:2054;width:1177;height:631" coordorigin="4812,2054" coordsize="1177,631" path="m5302,2337l5008,2337,5400,2685,5302,2337xm5988,2054l4812,2054,4812,2337,5988,2337,5988,2054xe" filled="true" fillcolor="#ffffff" stroked="false">
              <v:path arrowok="t"/>
              <v:fill type="solid"/>
            </v:shape>
            <v:shape style="position:absolute;left:4811;top:2054;width:1177;height:631" coordorigin="4812,2054" coordsize="1177,631" path="m4812,2054l5008,2054,5302,2054,5988,2054,5988,2219,5988,2290,5988,2337,5302,2337,5400,2685,5008,2337,4812,2337,4812,2290,4812,2219,4812,2054xe" filled="false" stroked="true" strokeweight=".75pt" strokecolor="#bebebe">
              <v:path arrowok="t"/>
              <v:stroke dashstyle="solid"/>
            </v:shape>
            <v:shape style="position:absolute;left:6471;top:2516;width:1616;height:343" coordorigin="6471,2517" coordsize="1616,343" path="m7144,2799l6740,2799,7279,2859,7144,2799xm8087,2517l6471,2517,6471,2799,8087,2799,8087,2517xe" filled="true" fillcolor="#ffffff" stroked="false">
              <v:path arrowok="t"/>
              <v:fill type="solid"/>
            </v:shape>
            <v:shape style="position:absolute;left:6471;top:2516;width:1616;height:343" coordorigin="6471,2517" coordsize="1616,343" path="m6471,2517l6740,2517,7144,2517,8087,2517,8087,2681,8087,2752,8087,2799,7144,2799,7279,2859,6740,2799,6471,2799,6471,2752,6471,2681,6471,2517xe" filled="false" stroked="true" strokeweight=".75pt" strokecolor="#bebebe">
              <v:path arrowok="t"/>
              <v:stroke dashstyle="solid"/>
            </v:shape>
            <v:shape style="position:absolute;left:8682;top:-190;width:950;height:631" coordorigin="8683,-189" coordsize="950,631" path="m9078,93l8841,93,9158,441,9078,93xm9633,-189l8683,-189,8683,93,9633,93,9633,-189xe" filled="true" fillcolor="#ffffff" stroked="false">
              <v:path arrowok="t"/>
              <v:fill type="solid"/>
            </v:shape>
            <v:shape style="position:absolute;left:8682;top:-190;width:950;height:631" coordorigin="8683,-189" coordsize="950,631" path="m8683,-189l8841,-189,9078,-189,9633,-189,9633,-25,9633,46,9633,93,9078,93,9158,441,8841,93,8683,93,8683,46,8683,-25,8683,-189xe" filled="false" stroked="true" strokeweight=".75pt" strokecolor="#bebebe">
              <v:path arrowok="t"/>
              <v:stroke dashstyle="solid"/>
            </v:shape>
            <v:shape style="position:absolute;left:8749;top:-122;width:841;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Total, 1415</w:t>
                    </w:r>
                  </w:p>
                </w:txbxContent>
              </v:textbox>
              <w10:wrap type="none"/>
            </v:shape>
            <v:shape style="position:absolute;left:2765;top:695;width:153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Becas internas, 1014</w:t>
                    </w:r>
                  </w:p>
                </w:txbxContent>
              </v:textbox>
              <w10:wrap type="none"/>
            </v:shape>
            <v:shape style="position:absolute;left:4877;top:2122;width:1067;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Pronabes, 314</w:t>
                    </w:r>
                  </w:p>
                </w:txbxContent>
              </v:textbox>
              <w10:wrap type="none"/>
            </v:shape>
            <v:shape style="position:absolute;left:6539;top:2584;width:1501;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Fundacion UANL, 87</w:t>
                    </w:r>
                  </w:p>
                </w:txbxContent>
              </v:textbox>
              <w10:wrap type="none"/>
            </v:shape>
            <w10:wrap type="none"/>
          </v:group>
        </w:pict>
      </w:r>
      <w:r>
        <w:rPr>
          <w:rFonts w:ascii="Calibri"/>
          <w:color w:val="585858"/>
          <w:sz w:val="18"/>
        </w:rPr>
        <w:t>1400</w:t>
      </w:r>
    </w:p>
    <w:p>
      <w:pPr>
        <w:pStyle w:val="BodyText"/>
        <w:spacing w:before="1"/>
        <w:rPr>
          <w:rFonts w:ascii="Calibri"/>
          <w:sz w:val="10"/>
        </w:rPr>
      </w:pPr>
    </w:p>
    <w:p>
      <w:pPr>
        <w:spacing w:before="64"/>
        <w:ind w:left="1230" w:right="0" w:firstLine="0"/>
        <w:jc w:val="left"/>
        <w:rPr>
          <w:rFonts w:ascii="Calibri"/>
          <w:sz w:val="18"/>
        </w:rPr>
      </w:pPr>
      <w:r>
        <w:rPr>
          <w:rFonts w:ascii="Calibri"/>
          <w:color w:val="585858"/>
          <w:sz w:val="18"/>
        </w:rPr>
        <w:t>1200</w:t>
      </w:r>
    </w:p>
    <w:p>
      <w:pPr>
        <w:pStyle w:val="BodyText"/>
        <w:spacing w:before="2"/>
        <w:rPr>
          <w:rFonts w:ascii="Calibri"/>
          <w:sz w:val="10"/>
        </w:rPr>
      </w:pPr>
    </w:p>
    <w:p>
      <w:pPr>
        <w:spacing w:before="64"/>
        <w:ind w:left="1230" w:right="0" w:firstLine="0"/>
        <w:jc w:val="left"/>
        <w:rPr>
          <w:rFonts w:ascii="Calibri"/>
          <w:sz w:val="18"/>
        </w:rPr>
      </w:pPr>
      <w:r>
        <w:rPr>
          <w:rFonts w:ascii="Calibri"/>
          <w:color w:val="585858"/>
          <w:sz w:val="18"/>
        </w:rPr>
        <w:t>1000</w:t>
      </w:r>
    </w:p>
    <w:p>
      <w:pPr>
        <w:pStyle w:val="BodyText"/>
        <w:spacing w:before="2"/>
        <w:rPr>
          <w:rFonts w:ascii="Calibri"/>
          <w:sz w:val="10"/>
        </w:rPr>
      </w:pPr>
    </w:p>
    <w:p>
      <w:pPr>
        <w:spacing w:before="64"/>
        <w:ind w:left="1321" w:right="0" w:firstLine="0"/>
        <w:jc w:val="left"/>
        <w:rPr>
          <w:rFonts w:ascii="Calibri"/>
          <w:sz w:val="18"/>
        </w:rPr>
      </w:pPr>
      <w:r>
        <w:rPr>
          <w:rFonts w:ascii="Calibri"/>
          <w:color w:val="585858"/>
          <w:sz w:val="18"/>
        </w:rPr>
        <w:t>800</w:t>
      </w:r>
    </w:p>
    <w:p>
      <w:pPr>
        <w:pStyle w:val="BodyText"/>
        <w:spacing w:before="2"/>
        <w:rPr>
          <w:rFonts w:ascii="Calibri"/>
          <w:sz w:val="10"/>
        </w:rPr>
      </w:pPr>
    </w:p>
    <w:p>
      <w:pPr>
        <w:spacing w:before="64"/>
        <w:ind w:left="1321" w:right="0" w:firstLine="0"/>
        <w:jc w:val="left"/>
        <w:rPr>
          <w:rFonts w:ascii="Calibri"/>
          <w:sz w:val="18"/>
        </w:rPr>
      </w:pPr>
      <w:r>
        <w:rPr>
          <w:rFonts w:ascii="Calibri"/>
          <w:color w:val="585858"/>
          <w:sz w:val="18"/>
        </w:rPr>
        <w:t>600</w:t>
      </w:r>
    </w:p>
    <w:p>
      <w:pPr>
        <w:pStyle w:val="BodyText"/>
        <w:spacing w:before="2"/>
        <w:rPr>
          <w:rFonts w:ascii="Calibri"/>
          <w:sz w:val="10"/>
        </w:rPr>
      </w:pPr>
    </w:p>
    <w:p>
      <w:pPr>
        <w:spacing w:before="64"/>
        <w:ind w:left="1321" w:right="0" w:firstLine="0"/>
        <w:jc w:val="left"/>
        <w:rPr>
          <w:rFonts w:ascii="Calibri"/>
          <w:sz w:val="18"/>
        </w:rPr>
      </w:pPr>
      <w:r>
        <w:rPr>
          <w:rFonts w:ascii="Calibri"/>
          <w:color w:val="585858"/>
          <w:sz w:val="18"/>
        </w:rPr>
        <w:t>400</w:t>
      </w:r>
    </w:p>
    <w:p>
      <w:pPr>
        <w:pStyle w:val="BodyText"/>
        <w:spacing w:before="2"/>
        <w:rPr>
          <w:rFonts w:ascii="Calibri"/>
          <w:sz w:val="10"/>
        </w:rPr>
      </w:pPr>
    </w:p>
    <w:p>
      <w:pPr>
        <w:spacing w:before="63"/>
        <w:ind w:left="1321" w:right="0" w:firstLine="0"/>
        <w:jc w:val="left"/>
        <w:rPr>
          <w:rFonts w:ascii="Calibri"/>
          <w:sz w:val="18"/>
        </w:rPr>
      </w:pPr>
      <w:r>
        <w:rPr>
          <w:rFonts w:ascii="Calibri"/>
          <w:color w:val="585858"/>
          <w:sz w:val="18"/>
        </w:rPr>
        <w:t>200</w:t>
      </w:r>
    </w:p>
    <w:p>
      <w:pPr>
        <w:pStyle w:val="BodyText"/>
        <w:spacing w:before="2"/>
        <w:rPr>
          <w:rFonts w:ascii="Calibri"/>
          <w:sz w:val="10"/>
        </w:rPr>
      </w:pPr>
    </w:p>
    <w:p>
      <w:pPr>
        <w:spacing w:before="64"/>
        <w:ind w:left="1504" w:right="0" w:firstLine="0"/>
        <w:jc w:val="left"/>
        <w:rPr>
          <w:rFonts w:ascii="Calibri"/>
          <w:sz w:val="18"/>
        </w:rPr>
      </w:pPr>
      <w:r>
        <w:rPr>
          <w:rFonts w:ascii="Calibri"/>
          <w:color w:val="585858"/>
          <w:sz w:val="18"/>
        </w:rPr>
        <w:t>0</w:t>
      </w:r>
    </w:p>
    <w:p>
      <w:pPr>
        <w:pStyle w:val="BodyText"/>
        <w:rPr>
          <w:rFonts w:ascii="Calibri"/>
          <w:sz w:val="20"/>
        </w:rPr>
      </w:pPr>
    </w:p>
    <w:p>
      <w:pPr>
        <w:pStyle w:val="BodyText"/>
        <w:rPr>
          <w:rFonts w:ascii="Calibri"/>
          <w:sz w:val="20"/>
        </w:rPr>
      </w:pPr>
    </w:p>
    <w:p>
      <w:pPr>
        <w:pStyle w:val="BodyText"/>
        <w:spacing w:before="9"/>
        <w:rPr>
          <w:rFonts w:ascii="Calibri"/>
          <w:sz w:val="18"/>
        </w:rPr>
      </w:pPr>
    </w:p>
    <w:p>
      <w:pPr>
        <w:spacing w:before="93"/>
        <w:ind w:left="6638" w:right="0" w:firstLine="0"/>
        <w:jc w:val="left"/>
        <w:rPr>
          <w:b/>
          <w:sz w:val="23"/>
        </w:rPr>
      </w:pPr>
      <w:r>
        <w:rPr>
          <w:b/>
          <w:sz w:val="23"/>
        </w:rPr>
        <w:t>Montos destinados a becas:</w:t>
      </w:r>
    </w:p>
    <w:p>
      <w:pPr>
        <w:pStyle w:val="BodyText"/>
        <w:rPr>
          <w:b/>
          <w:sz w:val="20"/>
        </w:rPr>
      </w:pPr>
    </w:p>
    <w:p>
      <w:pPr>
        <w:pStyle w:val="BodyText"/>
        <w:spacing w:before="1"/>
        <w:rPr>
          <w:b/>
          <w:sz w:val="18"/>
        </w:rPr>
      </w:pPr>
    </w:p>
    <w:tbl>
      <w:tblPr>
        <w:tblW w:w="0" w:type="auto"/>
        <w:jc w:val="left"/>
        <w:tblInd w:w="892" w:type="dxa"/>
        <w:tblBorders>
          <w:top w:val="single" w:sz="6" w:space="0" w:color="B4C5E7"/>
          <w:left w:val="single" w:sz="6" w:space="0" w:color="B4C5E7"/>
          <w:bottom w:val="single" w:sz="6" w:space="0" w:color="B4C5E7"/>
          <w:right w:val="single" w:sz="6" w:space="0" w:color="B4C5E7"/>
          <w:insideH w:val="single" w:sz="6" w:space="0" w:color="B4C5E7"/>
          <w:insideV w:val="single" w:sz="6" w:space="0" w:color="B4C5E7"/>
        </w:tblBorders>
        <w:tblLayout w:type="fixed"/>
        <w:tblCellMar>
          <w:top w:w="0" w:type="dxa"/>
          <w:left w:w="0" w:type="dxa"/>
          <w:bottom w:w="0" w:type="dxa"/>
          <w:right w:w="0" w:type="dxa"/>
        </w:tblCellMar>
        <w:tblLook w:val="01E0"/>
      </w:tblPr>
      <w:tblGrid>
        <w:gridCol w:w="2398"/>
        <w:gridCol w:w="2544"/>
        <w:gridCol w:w="2085"/>
        <w:gridCol w:w="2155"/>
      </w:tblGrid>
      <w:tr>
        <w:trPr>
          <w:trHeight w:val="388" w:hRule="atLeast"/>
        </w:trPr>
        <w:tc>
          <w:tcPr>
            <w:tcW w:w="2398" w:type="dxa"/>
            <w:tcBorders>
              <w:left w:val="single" w:sz="4" w:space="0" w:color="B4C5E7"/>
              <w:bottom w:val="single" w:sz="4" w:space="0" w:color="B4C5E7"/>
              <w:right w:val="single" w:sz="4" w:space="0" w:color="B4C5E7"/>
            </w:tcBorders>
          </w:tcPr>
          <w:p>
            <w:pPr>
              <w:pStyle w:val="TableParagraph"/>
              <w:spacing w:line="269" w:lineRule="exact"/>
              <w:rPr>
                <w:sz w:val="24"/>
              </w:rPr>
            </w:pPr>
            <w:r>
              <w:rPr>
                <w:sz w:val="24"/>
              </w:rPr>
              <w:t>Programa:</w:t>
            </w:r>
          </w:p>
        </w:tc>
        <w:tc>
          <w:tcPr>
            <w:tcW w:w="2544" w:type="dxa"/>
            <w:tcBorders>
              <w:left w:val="single" w:sz="4" w:space="0" w:color="B4C5E7"/>
              <w:bottom w:val="single" w:sz="4" w:space="0" w:color="B4C5E7"/>
              <w:right w:val="single" w:sz="4" w:space="0" w:color="B4C5E7"/>
            </w:tcBorders>
          </w:tcPr>
          <w:p>
            <w:pPr>
              <w:pStyle w:val="TableParagraph"/>
              <w:spacing w:line="269" w:lineRule="exact"/>
              <w:ind w:left="484" w:right="472"/>
              <w:jc w:val="center"/>
              <w:rPr>
                <w:sz w:val="24"/>
              </w:rPr>
            </w:pPr>
            <w:r>
              <w:rPr>
                <w:sz w:val="24"/>
              </w:rPr>
              <w:t>Ago-Dic 2016</w:t>
            </w:r>
          </w:p>
        </w:tc>
        <w:tc>
          <w:tcPr>
            <w:tcW w:w="2085" w:type="dxa"/>
            <w:tcBorders>
              <w:left w:val="single" w:sz="4" w:space="0" w:color="B4C5E7"/>
              <w:bottom w:val="single" w:sz="4" w:space="0" w:color="B4C5E7"/>
              <w:right w:val="single" w:sz="4" w:space="0" w:color="B4C5E7"/>
            </w:tcBorders>
          </w:tcPr>
          <w:p>
            <w:pPr>
              <w:pStyle w:val="TableParagraph"/>
              <w:spacing w:line="269" w:lineRule="exact"/>
              <w:ind w:left="0" w:right="281"/>
              <w:jc w:val="right"/>
              <w:rPr>
                <w:sz w:val="24"/>
              </w:rPr>
            </w:pPr>
            <w:r>
              <w:rPr>
                <w:sz w:val="24"/>
              </w:rPr>
              <w:t>Ene-Jun 2017</w:t>
            </w:r>
          </w:p>
        </w:tc>
        <w:tc>
          <w:tcPr>
            <w:tcW w:w="2155" w:type="dxa"/>
            <w:tcBorders>
              <w:left w:val="single" w:sz="4" w:space="0" w:color="B4C5E7"/>
              <w:bottom w:val="single" w:sz="4" w:space="0" w:color="B4C5E7"/>
              <w:right w:val="single" w:sz="4" w:space="0" w:color="B4C5E7"/>
            </w:tcBorders>
          </w:tcPr>
          <w:p>
            <w:pPr>
              <w:pStyle w:val="TableParagraph"/>
              <w:spacing w:line="269" w:lineRule="exact"/>
              <w:ind w:left="288" w:right="279"/>
              <w:jc w:val="center"/>
              <w:rPr>
                <w:sz w:val="24"/>
              </w:rPr>
            </w:pPr>
            <w:r>
              <w:rPr>
                <w:sz w:val="24"/>
              </w:rPr>
              <w:t>Ago-Dic 2017</w:t>
            </w:r>
          </w:p>
        </w:tc>
      </w:tr>
      <w:tr>
        <w:trPr>
          <w:trHeight w:val="275" w:hRule="atLeast"/>
        </w:trPr>
        <w:tc>
          <w:tcPr>
            <w:tcW w:w="2398"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rPr>
                <w:sz w:val="24"/>
              </w:rPr>
            </w:pPr>
            <w:r>
              <w:rPr>
                <w:sz w:val="24"/>
              </w:rPr>
              <w:t>Becas licenciatura</w:t>
            </w:r>
          </w:p>
        </w:tc>
        <w:tc>
          <w:tcPr>
            <w:tcW w:w="2544"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484" w:right="475"/>
              <w:jc w:val="center"/>
              <w:rPr>
                <w:sz w:val="24"/>
              </w:rPr>
            </w:pPr>
            <w:r>
              <w:rPr>
                <w:sz w:val="24"/>
              </w:rPr>
              <w:t>$2,080,755.00</w:t>
            </w:r>
          </w:p>
        </w:tc>
        <w:tc>
          <w:tcPr>
            <w:tcW w:w="2085"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0" w:right="263"/>
              <w:jc w:val="right"/>
              <w:rPr>
                <w:sz w:val="24"/>
              </w:rPr>
            </w:pPr>
            <w:r>
              <w:rPr>
                <w:sz w:val="24"/>
              </w:rPr>
              <w:t>$1,816,385.00</w:t>
            </w:r>
          </w:p>
        </w:tc>
        <w:tc>
          <w:tcPr>
            <w:tcW w:w="2155"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288" w:right="281"/>
              <w:jc w:val="center"/>
              <w:rPr>
                <w:sz w:val="24"/>
              </w:rPr>
            </w:pPr>
            <w:r>
              <w:rPr>
                <w:sz w:val="24"/>
              </w:rPr>
              <w:t>$2,089,522.50</w:t>
            </w:r>
          </w:p>
        </w:tc>
      </w:tr>
      <w:tr>
        <w:trPr>
          <w:trHeight w:val="275" w:hRule="atLeast"/>
        </w:trPr>
        <w:tc>
          <w:tcPr>
            <w:tcW w:w="2398"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rPr>
                <w:sz w:val="24"/>
              </w:rPr>
            </w:pPr>
            <w:r>
              <w:rPr>
                <w:sz w:val="24"/>
              </w:rPr>
              <w:t>Becas posgrado</w:t>
            </w:r>
          </w:p>
        </w:tc>
        <w:tc>
          <w:tcPr>
            <w:tcW w:w="2544"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484" w:right="475"/>
              <w:jc w:val="center"/>
              <w:rPr>
                <w:sz w:val="24"/>
              </w:rPr>
            </w:pPr>
            <w:r>
              <w:rPr>
                <w:sz w:val="24"/>
              </w:rPr>
              <w:t>$3,009,564.60</w:t>
            </w:r>
          </w:p>
        </w:tc>
        <w:tc>
          <w:tcPr>
            <w:tcW w:w="2085"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0" w:right="263"/>
              <w:jc w:val="right"/>
              <w:rPr>
                <w:sz w:val="24"/>
              </w:rPr>
            </w:pPr>
            <w:r>
              <w:rPr>
                <w:sz w:val="24"/>
              </w:rPr>
              <w:t>$2,863,180.00</w:t>
            </w:r>
          </w:p>
        </w:tc>
        <w:tc>
          <w:tcPr>
            <w:tcW w:w="2155"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288" w:right="281"/>
              <w:jc w:val="center"/>
              <w:rPr>
                <w:sz w:val="24"/>
              </w:rPr>
            </w:pPr>
            <w:r>
              <w:rPr>
                <w:sz w:val="24"/>
              </w:rPr>
              <w:t>$2,926,454.00</w:t>
            </w:r>
          </w:p>
        </w:tc>
      </w:tr>
      <w:tr>
        <w:trPr>
          <w:trHeight w:val="275" w:hRule="atLeast"/>
        </w:trPr>
        <w:tc>
          <w:tcPr>
            <w:tcW w:w="2398"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rPr>
                <w:sz w:val="24"/>
              </w:rPr>
            </w:pPr>
            <w:r>
              <w:rPr>
                <w:sz w:val="24"/>
              </w:rPr>
              <w:t>Total:</w:t>
            </w:r>
          </w:p>
        </w:tc>
        <w:tc>
          <w:tcPr>
            <w:tcW w:w="2544"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484" w:right="475"/>
              <w:jc w:val="center"/>
              <w:rPr>
                <w:sz w:val="24"/>
              </w:rPr>
            </w:pPr>
            <w:r>
              <w:rPr>
                <w:sz w:val="24"/>
              </w:rPr>
              <w:t>$5,090,319.60</w:t>
            </w:r>
          </w:p>
        </w:tc>
        <w:tc>
          <w:tcPr>
            <w:tcW w:w="2085"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0" w:right="263"/>
              <w:jc w:val="right"/>
              <w:rPr>
                <w:sz w:val="24"/>
              </w:rPr>
            </w:pPr>
            <w:r>
              <w:rPr>
                <w:sz w:val="24"/>
              </w:rPr>
              <w:t>$4,679,565.00</w:t>
            </w:r>
          </w:p>
        </w:tc>
        <w:tc>
          <w:tcPr>
            <w:tcW w:w="2155" w:type="dxa"/>
            <w:tcBorders>
              <w:top w:val="single" w:sz="4" w:space="0" w:color="B4C5E7"/>
              <w:left w:val="single" w:sz="4" w:space="0" w:color="B4C5E7"/>
              <w:bottom w:val="single" w:sz="4" w:space="0" w:color="B4C5E7"/>
              <w:right w:val="single" w:sz="4" w:space="0" w:color="B4C5E7"/>
            </w:tcBorders>
          </w:tcPr>
          <w:p>
            <w:pPr>
              <w:pStyle w:val="TableParagraph"/>
              <w:spacing w:line="256" w:lineRule="exact"/>
              <w:ind w:left="288" w:right="281"/>
              <w:jc w:val="center"/>
              <w:rPr>
                <w:sz w:val="24"/>
              </w:rPr>
            </w:pPr>
            <w:r>
              <w:rPr>
                <w:sz w:val="24"/>
              </w:rPr>
              <w:t>$5,015,976.50</w:t>
            </w:r>
          </w:p>
        </w:tc>
      </w:tr>
    </w:tbl>
    <w:p>
      <w:pPr>
        <w:spacing w:after="0" w:line="256" w:lineRule="exact"/>
        <w:jc w:val="center"/>
        <w:rPr>
          <w:sz w:val="24"/>
        </w:rPr>
        <w:sectPr>
          <w:type w:val="continuous"/>
          <w:pgSz w:w="12240" w:h="15840"/>
          <w:pgMar w:top="2720" w:bottom="1580" w:left="820" w:right="5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tbl>
      <w:tblPr>
        <w:tblW w:w="0" w:type="auto"/>
        <w:jc w:val="left"/>
        <w:tblInd w:w="313"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62"/>
        <w:gridCol w:w="1491"/>
        <w:gridCol w:w="481"/>
        <w:gridCol w:w="759"/>
        <w:gridCol w:w="913"/>
        <w:gridCol w:w="757"/>
        <w:gridCol w:w="1281"/>
        <w:gridCol w:w="1420"/>
        <w:gridCol w:w="2553"/>
      </w:tblGrid>
      <w:tr>
        <w:trPr>
          <w:trHeight w:val="385" w:hRule="atLeast"/>
        </w:trPr>
        <w:tc>
          <w:tcPr>
            <w:tcW w:w="562" w:type="dxa"/>
            <w:tcBorders>
              <w:bottom w:val="single" w:sz="12" w:space="0" w:color="8EAADB"/>
            </w:tcBorders>
          </w:tcPr>
          <w:p>
            <w:pPr>
              <w:pStyle w:val="TableParagraph"/>
              <w:ind w:left="0"/>
              <w:rPr>
                <w:rFonts w:ascii="Times New Roman"/>
                <w:sz w:val="18"/>
              </w:rPr>
            </w:pPr>
          </w:p>
        </w:tc>
        <w:tc>
          <w:tcPr>
            <w:tcW w:w="4401" w:type="dxa"/>
            <w:gridSpan w:val="5"/>
            <w:tcBorders>
              <w:bottom w:val="single" w:sz="12" w:space="0" w:color="8EAADB"/>
            </w:tcBorders>
          </w:tcPr>
          <w:p>
            <w:pPr>
              <w:pStyle w:val="TableParagraph"/>
              <w:spacing w:line="225" w:lineRule="exact"/>
              <w:ind w:left="1808" w:right="1808"/>
              <w:jc w:val="center"/>
              <w:rPr>
                <w:b/>
                <w:sz w:val="20"/>
              </w:rPr>
            </w:pPr>
            <w:r>
              <w:rPr>
                <w:b/>
                <w:sz w:val="20"/>
              </w:rPr>
              <w:t>Evento:</w:t>
            </w:r>
          </w:p>
        </w:tc>
        <w:tc>
          <w:tcPr>
            <w:tcW w:w="1281" w:type="dxa"/>
            <w:tcBorders>
              <w:bottom w:val="single" w:sz="12" w:space="0" w:color="8EAADB"/>
            </w:tcBorders>
          </w:tcPr>
          <w:p>
            <w:pPr>
              <w:pStyle w:val="TableParagraph"/>
              <w:spacing w:line="225" w:lineRule="exact"/>
              <w:ind w:left="310"/>
              <w:rPr>
                <w:b/>
                <w:sz w:val="20"/>
              </w:rPr>
            </w:pPr>
            <w:r>
              <w:rPr>
                <w:b/>
                <w:sz w:val="20"/>
              </w:rPr>
              <w:t>Fecha:</w:t>
            </w:r>
          </w:p>
        </w:tc>
        <w:tc>
          <w:tcPr>
            <w:tcW w:w="1420" w:type="dxa"/>
            <w:tcBorders>
              <w:bottom w:val="single" w:sz="12" w:space="0" w:color="8EAADB"/>
            </w:tcBorders>
          </w:tcPr>
          <w:p>
            <w:pPr>
              <w:pStyle w:val="TableParagraph"/>
              <w:spacing w:line="225" w:lineRule="exact"/>
              <w:ind w:left="91" w:right="97"/>
              <w:jc w:val="center"/>
              <w:rPr>
                <w:b/>
                <w:sz w:val="20"/>
              </w:rPr>
            </w:pPr>
            <w:r>
              <w:rPr>
                <w:b/>
                <w:sz w:val="20"/>
              </w:rPr>
              <w:t>Asistentes:</w:t>
            </w:r>
          </w:p>
        </w:tc>
        <w:tc>
          <w:tcPr>
            <w:tcW w:w="2553" w:type="dxa"/>
            <w:tcBorders>
              <w:bottom w:val="single" w:sz="12" w:space="0" w:color="8EAADB"/>
            </w:tcBorders>
          </w:tcPr>
          <w:p>
            <w:pPr>
              <w:pStyle w:val="TableParagraph"/>
              <w:spacing w:line="225" w:lineRule="exact"/>
              <w:ind w:left="526"/>
              <w:rPr>
                <w:b/>
                <w:sz w:val="20"/>
              </w:rPr>
            </w:pPr>
            <w:r>
              <w:rPr>
                <w:b/>
                <w:sz w:val="20"/>
              </w:rPr>
              <w:t>Tipo de evento:</w:t>
            </w:r>
          </w:p>
        </w:tc>
      </w:tr>
      <w:tr>
        <w:trPr>
          <w:trHeight w:val="460" w:hRule="atLeast"/>
        </w:trPr>
        <w:tc>
          <w:tcPr>
            <w:tcW w:w="562" w:type="dxa"/>
            <w:tcBorders>
              <w:top w:val="single" w:sz="12" w:space="0" w:color="8EAADB"/>
            </w:tcBorders>
          </w:tcPr>
          <w:p>
            <w:pPr>
              <w:pStyle w:val="TableParagraph"/>
              <w:spacing w:line="224" w:lineRule="exact"/>
              <w:ind w:left="10"/>
              <w:jc w:val="center"/>
              <w:rPr>
                <w:b/>
                <w:sz w:val="20"/>
              </w:rPr>
            </w:pPr>
            <w:r>
              <w:rPr>
                <w:b/>
                <w:w w:val="99"/>
                <w:sz w:val="20"/>
              </w:rPr>
              <w:t>1</w:t>
            </w:r>
          </w:p>
        </w:tc>
        <w:tc>
          <w:tcPr>
            <w:tcW w:w="4401" w:type="dxa"/>
            <w:gridSpan w:val="5"/>
            <w:tcBorders>
              <w:top w:val="single" w:sz="12" w:space="0" w:color="8EAADB"/>
            </w:tcBorders>
          </w:tcPr>
          <w:p>
            <w:pPr>
              <w:pStyle w:val="TableParagraph"/>
              <w:spacing w:line="230" w:lineRule="exact"/>
              <w:rPr>
                <w:sz w:val="20"/>
              </w:rPr>
            </w:pPr>
            <w:r>
              <w:rPr>
                <w:sz w:val="20"/>
              </w:rPr>
              <w:t>Programa de recolección para la Alianza anti cáncer.</w:t>
            </w:r>
          </w:p>
        </w:tc>
        <w:tc>
          <w:tcPr>
            <w:tcW w:w="1281" w:type="dxa"/>
            <w:tcBorders>
              <w:top w:val="single" w:sz="12" w:space="0" w:color="8EAADB"/>
            </w:tcBorders>
          </w:tcPr>
          <w:p>
            <w:pPr>
              <w:pStyle w:val="TableParagraph"/>
              <w:spacing w:line="227" w:lineRule="exact"/>
              <w:ind w:left="0" w:right="120"/>
              <w:jc w:val="right"/>
              <w:rPr>
                <w:sz w:val="20"/>
              </w:rPr>
            </w:pPr>
            <w:r>
              <w:rPr>
                <w:sz w:val="20"/>
              </w:rPr>
              <w:t>Enero 2017</w:t>
            </w:r>
          </w:p>
        </w:tc>
        <w:tc>
          <w:tcPr>
            <w:tcW w:w="1420" w:type="dxa"/>
            <w:tcBorders>
              <w:top w:val="single" w:sz="12" w:space="0" w:color="8EAADB"/>
            </w:tcBorders>
          </w:tcPr>
          <w:p>
            <w:pPr>
              <w:pStyle w:val="TableParagraph"/>
              <w:spacing w:line="230" w:lineRule="exact"/>
              <w:ind w:left="446" w:hanging="255"/>
              <w:rPr>
                <w:sz w:val="20"/>
              </w:rPr>
            </w:pPr>
            <w:r>
              <w:rPr>
                <w:w w:val="95"/>
                <w:sz w:val="20"/>
              </w:rPr>
              <w:t>Comunidad </w:t>
            </w:r>
            <w:r>
              <w:rPr>
                <w:sz w:val="20"/>
              </w:rPr>
              <w:t>FaPsi</w:t>
            </w:r>
          </w:p>
        </w:tc>
        <w:tc>
          <w:tcPr>
            <w:tcW w:w="2553" w:type="dxa"/>
            <w:tcBorders>
              <w:top w:val="single" w:sz="12" w:space="0" w:color="8EAADB"/>
            </w:tcBorders>
          </w:tcPr>
          <w:p>
            <w:pPr>
              <w:pStyle w:val="TableParagraph"/>
              <w:spacing w:line="227" w:lineRule="exact"/>
              <w:ind w:left="0" w:right="256"/>
              <w:jc w:val="right"/>
              <w:rPr>
                <w:sz w:val="20"/>
              </w:rPr>
            </w:pPr>
            <w:r>
              <w:rPr>
                <w:sz w:val="20"/>
              </w:rPr>
              <w:t>Responsabilidad social</w:t>
            </w:r>
          </w:p>
        </w:tc>
      </w:tr>
      <w:tr>
        <w:trPr>
          <w:trHeight w:val="460" w:hRule="atLeast"/>
        </w:trPr>
        <w:tc>
          <w:tcPr>
            <w:tcW w:w="562" w:type="dxa"/>
          </w:tcPr>
          <w:p>
            <w:pPr>
              <w:pStyle w:val="TableParagraph"/>
              <w:spacing w:line="225" w:lineRule="exact"/>
              <w:ind w:left="10"/>
              <w:jc w:val="center"/>
              <w:rPr>
                <w:b/>
                <w:sz w:val="20"/>
              </w:rPr>
            </w:pPr>
            <w:r>
              <w:rPr>
                <w:b/>
                <w:w w:val="99"/>
                <w:sz w:val="20"/>
              </w:rPr>
              <w:t>2</w:t>
            </w:r>
          </w:p>
        </w:tc>
        <w:tc>
          <w:tcPr>
            <w:tcW w:w="4401" w:type="dxa"/>
            <w:gridSpan w:val="5"/>
          </w:tcPr>
          <w:p>
            <w:pPr>
              <w:pStyle w:val="TableParagraph"/>
              <w:spacing w:line="230" w:lineRule="exact"/>
              <w:rPr>
                <w:sz w:val="20"/>
              </w:rPr>
            </w:pPr>
            <w:r>
              <w:rPr>
                <w:sz w:val="20"/>
              </w:rPr>
              <w:t>Conferencia: “Hipnosis en el deporte, mito o realidad.”</w:t>
            </w:r>
          </w:p>
        </w:tc>
        <w:tc>
          <w:tcPr>
            <w:tcW w:w="1281" w:type="dxa"/>
          </w:tcPr>
          <w:p>
            <w:pPr>
              <w:pStyle w:val="TableParagraph"/>
              <w:spacing w:line="227" w:lineRule="exact"/>
              <w:ind w:left="0" w:right="147"/>
              <w:jc w:val="right"/>
              <w:rPr>
                <w:sz w:val="20"/>
              </w:rPr>
            </w:pPr>
            <w:r>
              <w:rPr>
                <w:sz w:val="20"/>
              </w:rPr>
              <w:t>Febrero 17</w:t>
            </w:r>
          </w:p>
        </w:tc>
        <w:tc>
          <w:tcPr>
            <w:tcW w:w="1420" w:type="dxa"/>
          </w:tcPr>
          <w:p>
            <w:pPr>
              <w:pStyle w:val="TableParagraph"/>
              <w:spacing w:line="227" w:lineRule="exact"/>
              <w:ind w:left="91" w:right="97"/>
              <w:jc w:val="center"/>
              <w:rPr>
                <w:sz w:val="20"/>
              </w:rPr>
            </w:pPr>
            <w:r>
              <w:rPr>
                <w:sz w:val="20"/>
              </w:rPr>
              <w:t>35 alumnos</w:t>
            </w:r>
          </w:p>
        </w:tc>
        <w:tc>
          <w:tcPr>
            <w:tcW w:w="2553" w:type="dxa"/>
          </w:tcPr>
          <w:p>
            <w:pPr>
              <w:pStyle w:val="TableParagraph"/>
              <w:spacing w:line="227" w:lineRule="exact"/>
              <w:ind w:left="902" w:right="910"/>
              <w:jc w:val="center"/>
              <w:rPr>
                <w:sz w:val="20"/>
              </w:rPr>
            </w:pPr>
            <w:r>
              <w:rPr>
                <w:sz w:val="20"/>
              </w:rPr>
              <w:t>Cultural</w:t>
            </w:r>
          </w:p>
        </w:tc>
      </w:tr>
      <w:tr>
        <w:trPr>
          <w:trHeight w:val="229" w:hRule="atLeast"/>
        </w:trPr>
        <w:tc>
          <w:tcPr>
            <w:tcW w:w="562" w:type="dxa"/>
          </w:tcPr>
          <w:p>
            <w:pPr>
              <w:pStyle w:val="TableParagraph"/>
              <w:spacing w:line="210" w:lineRule="exact"/>
              <w:ind w:left="10"/>
              <w:jc w:val="center"/>
              <w:rPr>
                <w:b/>
                <w:sz w:val="20"/>
              </w:rPr>
            </w:pPr>
            <w:r>
              <w:rPr>
                <w:b/>
                <w:w w:val="99"/>
                <w:sz w:val="20"/>
              </w:rPr>
              <w:t>3</w:t>
            </w:r>
          </w:p>
        </w:tc>
        <w:tc>
          <w:tcPr>
            <w:tcW w:w="4401" w:type="dxa"/>
            <w:gridSpan w:val="5"/>
          </w:tcPr>
          <w:p>
            <w:pPr>
              <w:pStyle w:val="TableParagraph"/>
              <w:spacing w:line="210" w:lineRule="exact"/>
              <w:rPr>
                <w:sz w:val="20"/>
              </w:rPr>
            </w:pPr>
            <w:r>
              <w:rPr>
                <w:sz w:val="20"/>
              </w:rPr>
              <w:t>Conferencia: “Amor o dependencia emocional”</w:t>
            </w:r>
          </w:p>
        </w:tc>
        <w:tc>
          <w:tcPr>
            <w:tcW w:w="1281" w:type="dxa"/>
          </w:tcPr>
          <w:p>
            <w:pPr>
              <w:pStyle w:val="TableParagraph"/>
              <w:spacing w:line="210" w:lineRule="exact"/>
              <w:ind w:left="0" w:right="147"/>
              <w:jc w:val="right"/>
              <w:rPr>
                <w:sz w:val="20"/>
              </w:rPr>
            </w:pPr>
            <w:r>
              <w:rPr>
                <w:sz w:val="20"/>
              </w:rPr>
              <w:t>Febrero 17</w:t>
            </w:r>
          </w:p>
        </w:tc>
        <w:tc>
          <w:tcPr>
            <w:tcW w:w="1420" w:type="dxa"/>
          </w:tcPr>
          <w:p>
            <w:pPr>
              <w:pStyle w:val="TableParagraph"/>
              <w:spacing w:line="210" w:lineRule="exact"/>
              <w:ind w:left="91" w:right="99"/>
              <w:jc w:val="center"/>
              <w:rPr>
                <w:sz w:val="20"/>
              </w:rPr>
            </w:pPr>
            <w:r>
              <w:rPr>
                <w:sz w:val="20"/>
              </w:rPr>
              <w:t>50 asistentes</w:t>
            </w:r>
          </w:p>
        </w:tc>
        <w:tc>
          <w:tcPr>
            <w:tcW w:w="2553" w:type="dxa"/>
          </w:tcPr>
          <w:p>
            <w:pPr>
              <w:pStyle w:val="TableParagraph"/>
              <w:spacing w:line="210" w:lineRule="exact"/>
              <w:ind w:left="771"/>
              <w:rPr>
                <w:sz w:val="20"/>
              </w:rPr>
            </w:pPr>
            <w:r>
              <w:rPr>
                <w:sz w:val="20"/>
              </w:rPr>
              <w:t>Académico</w:t>
            </w:r>
          </w:p>
        </w:tc>
      </w:tr>
      <w:tr>
        <w:trPr>
          <w:trHeight w:val="458" w:hRule="atLeast"/>
        </w:trPr>
        <w:tc>
          <w:tcPr>
            <w:tcW w:w="562" w:type="dxa"/>
          </w:tcPr>
          <w:p>
            <w:pPr>
              <w:pStyle w:val="TableParagraph"/>
              <w:spacing w:line="248" w:lineRule="exact"/>
              <w:ind w:left="8"/>
              <w:jc w:val="center"/>
              <w:rPr>
                <w:b/>
                <w:sz w:val="22"/>
              </w:rPr>
            </w:pPr>
            <w:r>
              <w:rPr>
                <w:b/>
                <w:w w:val="100"/>
                <w:sz w:val="22"/>
              </w:rPr>
              <w:t>4</w:t>
            </w:r>
          </w:p>
        </w:tc>
        <w:tc>
          <w:tcPr>
            <w:tcW w:w="4401" w:type="dxa"/>
            <w:gridSpan w:val="5"/>
          </w:tcPr>
          <w:p>
            <w:pPr>
              <w:pStyle w:val="TableParagraph"/>
              <w:spacing w:line="227" w:lineRule="exact"/>
              <w:rPr>
                <w:sz w:val="20"/>
              </w:rPr>
            </w:pPr>
            <w:r>
              <w:rPr>
                <w:sz w:val="20"/>
              </w:rPr>
              <w:t>Donación de Sangre.</w:t>
            </w:r>
          </w:p>
        </w:tc>
        <w:tc>
          <w:tcPr>
            <w:tcW w:w="1281" w:type="dxa"/>
          </w:tcPr>
          <w:p>
            <w:pPr>
              <w:pStyle w:val="TableParagraph"/>
              <w:spacing w:line="227" w:lineRule="exact"/>
              <w:ind w:left="0" w:right="108"/>
              <w:jc w:val="right"/>
              <w:rPr>
                <w:sz w:val="20"/>
              </w:rPr>
            </w:pPr>
            <w:r>
              <w:rPr>
                <w:sz w:val="20"/>
              </w:rPr>
              <w:t>Marzo 2017</w:t>
            </w:r>
          </w:p>
        </w:tc>
        <w:tc>
          <w:tcPr>
            <w:tcW w:w="1420" w:type="dxa"/>
          </w:tcPr>
          <w:p>
            <w:pPr>
              <w:pStyle w:val="TableParagraph"/>
              <w:spacing w:line="230" w:lineRule="exact"/>
              <w:ind w:left="446" w:hanging="255"/>
              <w:rPr>
                <w:sz w:val="20"/>
              </w:rPr>
            </w:pPr>
            <w:r>
              <w:rPr>
                <w:w w:val="95"/>
                <w:sz w:val="20"/>
              </w:rPr>
              <w:t>Comunidad </w:t>
            </w:r>
            <w:r>
              <w:rPr>
                <w:sz w:val="20"/>
              </w:rPr>
              <w:t>FaPsi</w:t>
            </w:r>
          </w:p>
        </w:tc>
        <w:tc>
          <w:tcPr>
            <w:tcW w:w="2553" w:type="dxa"/>
          </w:tcPr>
          <w:p>
            <w:pPr>
              <w:pStyle w:val="TableParagraph"/>
              <w:spacing w:line="227" w:lineRule="exact"/>
              <w:ind w:left="0" w:right="239"/>
              <w:jc w:val="right"/>
              <w:rPr>
                <w:sz w:val="20"/>
              </w:rPr>
            </w:pPr>
            <w:r>
              <w:rPr>
                <w:sz w:val="20"/>
              </w:rPr>
              <w:t>Responsabilidad Social</w:t>
            </w:r>
          </w:p>
        </w:tc>
      </w:tr>
      <w:tr>
        <w:trPr>
          <w:trHeight w:val="228" w:hRule="atLeast"/>
        </w:trPr>
        <w:tc>
          <w:tcPr>
            <w:tcW w:w="562" w:type="dxa"/>
          </w:tcPr>
          <w:p>
            <w:pPr>
              <w:pStyle w:val="TableParagraph"/>
              <w:spacing w:line="208" w:lineRule="exact"/>
              <w:ind w:left="10"/>
              <w:jc w:val="center"/>
              <w:rPr>
                <w:b/>
                <w:sz w:val="20"/>
              </w:rPr>
            </w:pPr>
            <w:r>
              <w:rPr>
                <w:b/>
                <w:w w:val="99"/>
                <w:sz w:val="20"/>
              </w:rPr>
              <w:t>5</w:t>
            </w:r>
          </w:p>
        </w:tc>
        <w:tc>
          <w:tcPr>
            <w:tcW w:w="4401" w:type="dxa"/>
            <w:gridSpan w:val="5"/>
          </w:tcPr>
          <w:p>
            <w:pPr>
              <w:pStyle w:val="TableParagraph"/>
              <w:spacing w:line="208" w:lineRule="exact"/>
              <w:rPr>
                <w:sz w:val="20"/>
              </w:rPr>
            </w:pPr>
            <w:r>
              <w:rPr>
                <w:sz w:val="20"/>
              </w:rPr>
              <w:t>Brigada: FaPsi Lunch.</w:t>
            </w:r>
          </w:p>
        </w:tc>
        <w:tc>
          <w:tcPr>
            <w:tcW w:w="1281" w:type="dxa"/>
          </w:tcPr>
          <w:p>
            <w:pPr>
              <w:pStyle w:val="TableParagraph"/>
              <w:spacing w:line="208" w:lineRule="exact"/>
              <w:ind w:left="0" w:right="108"/>
              <w:jc w:val="right"/>
              <w:rPr>
                <w:sz w:val="20"/>
              </w:rPr>
            </w:pPr>
            <w:r>
              <w:rPr>
                <w:sz w:val="20"/>
              </w:rPr>
              <w:t>Marzo 2017</w:t>
            </w:r>
          </w:p>
        </w:tc>
        <w:tc>
          <w:tcPr>
            <w:tcW w:w="1420" w:type="dxa"/>
          </w:tcPr>
          <w:p>
            <w:pPr>
              <w:pStyle w:val="TableParagraph"/>
              <w:spacing w:line="208" w:lineRule="exact"/>
              <w:ind w:left="91" w:right="97"/>
              <w:jc w:val="center"/>
              <w:rPr>
                <w:sz w:val="20"/>
              </w:rPr>
            </w:pPr>
            <w:r>
              <w:rPr>
                <w:sz w:val="20"/>
              </w:rPr>
              <w:t>30 alumnos</w:t>
            </w:r>
          </w:p>
        </w:tc>
        <w:tc>
          <w:tcPr>
            <w:tcW w:w="2553" w:type="dxa"/>
          </w:tcPr>
          <w:p>
            <w:pPr>
              <w:pStyle w:val="TableParagraph"/>
              <w:spacing w:line="208" w:lineRule="exact"/>
              <w:ind w:left="0" w:right="239"/>
              <w:jc w:val="right"/>
              <w:rPr>
                <w:sz w:val="20"/>
              </w:rPr>
            </w:pPr>
            <w:r>
              <w:rPr>
                <w:sz w:val="20"/>
              </w:rPr>
              <w:t>Responsabilidad Social</w:t>
            </w:r>
          </w:p>
        </w:tc>
      </w:tr>
      <w:tr>
        <w:trPr>
          <w:trHeight w:val="230" w:hRule="atLeast"/>
        </w:trPr>
        <w:tc>
          <w:tcPr>
            <w:tcW w:w="562" w:type="dxa"/>
          </w:tcPr>
          <w:p>
            <w:pPr>
              <w:pStyle w:val="TableParagraph"/>
              <w:spacing w:line="210" w:lineRule="exact"/>
              <w:ind w:left="10"/>
              <w:jc w:val="center"/>
              <w:rPr>
                <w:b/>
                <w:sz w:val="20"/>
              </w:rPr>
            </w:pPr>
            <w:r>
              <w:rPr>
                <w:b/>
                <w:w w:val="99"/>
                <w:sz w:val="20"/>
              </w:rPr>
              <w:t>6</w:t>
            </w:r>
          </w:p>
        </w:tc>
        <w:tc>
          <w:tcPr>
            <w:tcW w:w="4401" w:type="dxa"/>
            <w:gridSpan w:val="5"/>
          </w:tcPr>
          <w:p>
            <w:pPr>
              <w:pStyle w:val="TableParagraph"/>
              <w:spacing w:line="210" w:lineRule="exact"/>
              <w:rPr>
                <w:sz w:val="20"/>
              </w:rPr>
            </w:pPr>
            <w:r>
              <w:rPr>
                <w:sz w:val="20"/>
              </w:rPr>
              <w:t>Taller: Hipnosis Clínica Eriksoniana.</w:t>
            </w:r>
          </w:p>
        </w:tc>
        <w:tc>
          <w:tcPr>
            <w:tcW w:w="1281" w:type="dxa"/>
          </w:tcPr>
          <w:p>
            <w:pPr>
              <w:pStyle w:val="TableParagraph"/>
              <w:spacing w:line="210" w:lineRule="exact"/>
              <w:ind w:left="0" w:right="108"/>
              <w:jc w:val="right"/>
              <w:rPr>
                <w:sz w:val="20"/>
              </w:rPr>
            </w:pPr>
            <w:r>
              <w:rPr>
                <w:sz w:val="20"/>
              </w:rPr>
              <w:t>Marzo 2017</w:t>
            </w:r>
          </w:p>
        </w:tc>
        <w:tc>
          <w:tcPr>
            <w:tcW w:w="1420" w:type="dxa"/>
          </w:tcPr>
          <w:p>
            <w:pPr>
              <w:pStyle w:val="TableParagraph"/>
              <w:spacing w:line="210" w:lineRule="exact"/>
              <w:ind w:left="91" w:right="97"/>
              <w:jc w:val="center"/>
              <w:rPr>
                <w:sz w:val="20"/>
              </w:rPr>
            </w:pPr>
            <w:r>
              <w:rPr>
                <w:sz w:val="20"/>
              </w:rPr>
              <w:t>80 alumnos</w:t>
            </w:r>
          </w:p>
        </w:tc>
        <w:tc>
          <w:tcPr>
            <w:tcW w:w="2553" w:type="dxa"/>
          </w:tcPr>
          <w:p>
            <w:pPr>
              <w:pStyle w:val="TableParagraph"/>
              <w:spacing w:line="210" w:lineRule="exact"/>
              <w:ind w:left="771"/>
              <w:rPr>
                <w:sz w:val="20"/>
              </w:rPr>
            </w:pPr>
            <w:r>
              <w:rPr>
                <w:sz w:val="20"/>
              </w:rPr>
              <w:t>Académico</w:t>
            </w:r>
          </w:p>
        </w:tc>
      </w:tr>
      <w:tr>
        <w:trPr>
          <w:trHeight w:val="253" w:hRule="atLeast"/>
        </w:trPr>
        <w:tc>
          <w:tcPr>
            <w:tcW w:w="562" w:type="dxa"/>
          </w:tcPr>
          <w:p>
            <w:pPr>
              <w:pStyle w:val="TableParagraph"/>
              <w:spacing w:line="234" w:lineRule="exact"/>
              <w:ind w:left="8"/>
              <w:jc w:val="center"/>
              <w:rPr>
                <w:b/>
                <w:sz w:val="22"/>
              </w:rPr>
            </w:pPr>
            <w:r>
              <w:rPr>
                <w:b/>
                <w:w w:val="100"/>
                <w:sz w:val="22"/>
              </w:rPr>
              <w:t>7</w:t>
            </w:r>
          </w:p>
        </w:tc>
        <w:tc>
          <w:tcPr>
            <w:tcW w:w="4401" w:type="dxa"/>
            <w:gridSpan w:val="5"/>
          </w:tcPr>
          <w:p>
            <w:pPr>
              <w:pStyle w:val="TableParagraph"/>
              <w:spacing w:line="229" w:lineRule="exact"/>
              <w:rPr>
                <w:sz w:val="20"/>
              </w:rPr>
            </w:pPr>
            <w:r>
              <w:rPr>
                <w:sz w:val="20"/>
              </w:rPr>
              <w:t>Taller: Los Padres en la educación de Género.</w:t>
            </w:r>
          </w:p>
        </w:tc>
        <w:tc>
          <w:tcPr>
            <w:tcW w:w="1281" w:type="dxa"/>
          </w:tcPr>
          <w:p>
            <w:pPr>
              <w:pStyle w:val="TableParagraph"/>
              <w:spacing w:line="229" w:lineRule="exact"/>
              <w:ind w:left="0" w:right="108"/>
              <w:jc w:val="right"/>
              <w:rPr>
                <w:sz w:val="20"/>
              </w:rPr>
            </w:pPr>
            <w:r>
              <w:rPr>
                <w:sz w:val="20"/>
              </w:rPr>
              <w:t>Marzo 2017</w:t>
            </w:r>
          </w:p>
        </w:tc>
        <w:tc>
          <w:tcPr>
            <w:tcW w:w="1420" w:type="dxa"/>
          </w:tcPr>
          <w:p>
            <w:pPr>
              <w:pStyle w:val="TableParagraph"/>
              <w:spacing w:line="229" w:lineRule="exact"/>
              <w:ind w:left="91" w:right="97"/>
              <w:jc w:val="center"/>
              <w:rPr>
                <w:sz w:val="20"/>
              </w:rPr>
            </w:pPr>
            <w:r>
              <w:rPr>
                <w:sz w:val="20"/>
              </w:rPr>
              <w:t>80 alumnos</w:t>
            </w:r>
          </w:p>
        </w:tc>
        <w:tc>
          <w:tcPr>
            <w:tcW w:w="2553" w:type="dxa"/>
          </w:tcPr>
          <w:p>
            <w:pPr>
              <w:pStyle w:val="TableParagraph"/>
              <w:spacing w:line="229" w:lineRule="exact"/>
              <w:ind w:left="771"/>
              <w:rPr>
                <w:sz w:val="20"/>
              </w:rPr>
            </w:pPr>
            <w:r>
              <w:rPr>
                <w:sz w:val="20"/>
              </w:rPr>
              <w:t>Académico</w:t>
            </w:r>
          </w:p>
        </w:tc>
      </w:tr>
      <w:tr>
        <w:trPr>
          <w:trHeight w:val="460" w:hRule="atLeast"/>
        </w:trPr>
        <w:tc>
          <w:tcPr>
            <w:tcW w:w="562" w:type="dxa"/>
          </w:tcPr>
          <w:p>
            <w:pPr>
              <w:pStyle w:val="TableParagraph"/>
              <w:spacing w:line="248" w:lineRule="exact"/>
              <w:ind w:left="8"/>
              <w:jc w:val="center"/>
              <w:rPr>
                <w:b/>
                <w:sz w:val="22"/>
              </w:rPr>
            </w:pPr>
            <w:r>
              <w:rPr>
                <w:b/>
                <w:w w:val="100"/>
                <w:sz w:val="22"/>
              </w:rPr>
              <w:t>8</w:t>
            </w:r>
          </w:p>
        </w:tc>
        <w:tc>
          <w:tcPr>
            <w:tcW w:w="4401" w:type="dxa"/>
            <w:gridSpan w:val="5"/>
          </w:tcPr>
          <w:p>
            <w:pPr>
              <w:pStyle w:val="TableParagraph"/>
              <w:spacing w:line="230" w:lineRule="exact"/>
              <w:ind w:right="101"/>
              <w:rPr>
                <w:sz w:val="20"/>
              </w:rPr>
            </w:pPr>
            <w:r>
              <w:rPr>
                <w:sz w:val="20"/>
              </w:rPr>
              <w:t>Conferencia: “Evaluación Cognitiva Conductual”</w:t>
            </w:r>
          </w:p>
        </w:tc>
        <w:tc>
          <w:tcPr>
            <w:tcW w:w="1281" w:type="dxa"/>
          </w:tcPr>
          <w:p>
            <w:pPr>
              <w:pStyle w:val="TableParagraph"/>
              <w:spacing w:line="227" w:lineRule="exact"/>
              <w:ind w:left="0" w:right="108"/>
              <w:jc w:val="right"/>
              <w:rPr>
                <w:sz w:val="20"/>
              </w:rPr>
            </w:pPr>
            <w:r>
              <w:rPr>
                <w:sz w:val="20"/>
              </w:rPr>
              <w:t>Marzo 2017</w:t>
            </w:r>
          </w:p>
        </w:tc>
        <w:tc>
          <w:tcPr>
            <w:tcW w:w="1420" w:type="dxa"/>
          </w:tcPr>
          <w:p>
            <w:pPr>
              <w:pStyle w:val="TableParagraph"/>
              <w:spacing w:line="227" w:lineRule="exact"/>
              <w:ind w:left="91" w:right="97"/>
              <w:jc w:val="center"/>
              <w:rPr>
                <w:sz w:val="20"/>
              </w:rPr>
            </w:pPr>
            <w:r>
              <w:rPr>
                <w:sz w:val="20"/>
              </w:rPr>
              <w:t>80 alumnos</w:t>
            </w:r>
          </w:p>
        </w:tc>
        <w:tc>
          <w:tcPr>
            <w:tcW w:w="2553" w:type="dxa"/>
          </w:tcPr>
          <w:p>
            <w:pPr>
              <w:pStyle w:val="TableParagraph"/>
              <w:spacing w:line="227" w:lineRule="exact"/>
              <w:ind w:left="771"/>
              <w:rPr>
                <w:sz w:val="20"/>
              </w:rPr>
            </w:pPr>
            <w:r>
              <w:rPr>
                <w:sz w:val="20"/>
              </w:rPr>
              <w:t>Académico</w:t>
            </w:r>
          </w:p>
        </w:tc>
      </w:tr>
      <w:tr>
        <w:trPr>
          <w:trHeight w:val="275" w:hRule="atLeast"/>
        </w:trPr>
        <w:tc>
          <w:tcPr>
            <w:tcW w:w="562" w:type="dxa"/>
          </w:tcPr>
          <w:p>
            <w:pPr>
              <w:pStyle w:val="TableParagraph"/>
              <w:spacing w:line="256" w:lineRule="exact"/>
              <w:ind w:left="9"/>
              <w:jc w:val="center"/>
              <w:rPr>
                <w:b/>
                <w:sz w:val="24"/>
              </w:rPr>
            </w:pPr>
            <w:r>
              <w:rPr>
                <w:b/>
                <w:w w:val="99"/>
                <w:sz w:val="24"/>
              </w:rPr>
              <w:t>9</w:t>
            </w:r>
          </w:p>
        </w:tc>
        <w:tc>
          <w:tcPr>
            <w:tcW w:w="4401" w:type="dxa"/>
            <w:gridSpan w:val="5"/>
          </w:tcPr>
          <w:p>
            <w:pPr>
              <w:pStyle w:val="TableParagraph"/>
              <w:spacing w:line="227" w:lineRule="exact"/>
              <w:rPr>
                <w:sz w:val="20"/>
              </w:rPr>
            </w:pPr>
            <w:r>
              <w:rPr>
                <w:sz w:val="20"/>
              </w:rPr>
              <w:t>Conferencia: “Neuropsicología de la atención”</w:t>
            </w:r>
          </w:p>
        </w:tc>
        <w:tc>
          <w:tcPr>
            <w:tcW w:w="1281" w:type="dxa"/>
          </w:tcPr>
          <w:p>
            <w:pPr>
              <w:pStyle w:val="TableParagraph"/>
              <w:spacing w:line="227" w:lineRule="exact"/>
              <w:ind w:left="0" w:right="108"/>
              <w:jc w:val="right"/>
              <w:rPr>
                <w:sz w:val="20"/>
              </w:rPr>
            </w:pPr>
            <w:r>
              <w:rPr>
                <w:sz w:val="20"/>
              </w:rPr>
              <w:t>Marzo 2017</w:t>
            </w:r>
          </w:p>
        </w:tc>
        <w:tc>
          <w:tcPr>
            <w:tcW w:w="1420" w:type="dxa"/>
          </w:tcPr>
          <w:p>
            <w:pPr>
              <w:pStyle w:val="TableParagraph"/>
              <w:spacing w:line="227" w:lineRule="exact"/>
              <w:ind w:left="91" w:right="97"/>
              <w:jc w:val="center"/>
              <w:rPr>
                <w:sz w:val="20"/>
              </w:rPr>
            </w:pPr>
            <w:r>
              <w:rPr>
                <w:sz w:val="20"/>
              </w:rPr>
              <w:t>80 alumnos</w:t>
            </w:r>
          </w:p>
        </w:tc>
        <w:tc>
          <w:tcPr>
            <w:tcW w:w="2553" w:type="dxa"/>
          </w:tcPr>
          <w:p>
            <w:pPr>
              <w:pStyle w:val="TableParagraph"/>
              <w:spacing w:line="227" w:lineRule="exact"/>
              <w:ind w:left="771"/>
              <w:rPr>
                <w:sz w:val="20"/>
              </w:rPr>
            </w:pPr>
            <w:r>
              <w:rPr>
                <w:sz w:val="20"/>
              </w:rPr>
              <w:t>Académico</w:t>
            </w:r>
          </w:p>
        </w:tc>
      </w:tr>
      <w:tr>
        <w:trPr>
          <w:trHeight w:val="251" w:hRule="atLeast"/>
        </w:trPr>
        <w:tc>
          <w:tcPr>
            <w:tcW w:w="562" w:type="dxa"/>
          </w:tcPr>
          <w:p>
            <w:pPr>
              <w:pStyle w:val="TableParagraph"/>
              <w:spacing w:line="232" w:lineRule="exact"/>
              <w:ind w:left="138" w:right="129"/>
              <w:jc w:val="center"/>
              <w:rPr>
                <w:b/>
                <w:sz w:val="22"/>
              </w:rPr>
            </w:pPr>
            <w:r>
              <w:rPr>
                <w:b/>
                <w:sz w:val="22"/>
              </w:rPr>
              <w:t>10</w:t>
            </w:r>
          </w:p>
        </w:tc>
        <w:tc>
          <w:tcPr>
            <w:tcW w:w="4401" w:type="dxa"/>
            <w:gridSpan w:val="5"/>
          </w:tcPr>
          <w:p>
            <w:pPr>
              <w:pStyle w:val="TableParagraph"/>
              <w:spacing w:line="227" w:lineRule="exact"/>
              <w:rPr>
                <w:sz w:val="20"/>
              </w:rPr>
            </w:pPr>
            <w:r>
              <w:rPr>
                <w:sz w:val="20"/>
              </w:rPr>
              <w:t>Taller: “Dependencia Emocional”</w:t>
            </w:r>
          </w:p>
        </w:tc>
        <w:tc>
          <w:tcPr>
            <w:tcW w:w="1281" w:type="dxa"/>
          </w:tcPr>
          <w:p>
            <w:pPr>
              <w:pStyle w:val="TableParagraph"/>
              <w:spacing w:line="227" w:lineRule="exact"/>
              <w:ind w:left="0" w:right="108"/>
              <w:jc w:val="right"/>
              <w:rPr>
                <w:sz w:val="20"/>
              </w:rPr>
            </w:pPr>
            <w:r>
              <w:rPr>
                <w:sz w:val="20"/>
              </w:rPr>
              <w:t>Marzo 2017</w:t>
            </w:r>
          </w:p>
        </w:tc>
        <w:tc>
          <w:tcPr>
            <w:tcW w:w="1420" w:type="dxa"/>
          </w:tcPr>
          <w:p>
            <w:pPr>
              <w:pStyle w:val="TableParagraph"/>
              <w:spacing w:line="227" w:lineRule="exact"/>
              <w:ind w:left="91" w:right="97"/>
              <w:jc w:val="center"/>
              <w:rPr>
                <w:sz w:val="20"/>
              </w:rPr>
            </w:pPr>
            <w:r>
              <w:rPr>
                <w:sz w:val="20"/>
              </w:rPr>
              <w:t>80 alumnos</w:t>
            </w:r>
          </w:p>
        </w:tc>
        <w:tc>
          <w:tcPr>
            <w:tcW w:w="2553" w:type="dxa"/>
          </w:tcPr>
          <w:p>
            <w:pPr>
              <w:pStyle w:val="TableParagraph"/>
              <w:spacing w:line="227" w:lineRule="exact"/>
              <w:ind w:left="771"/>
              <w:rPr>
                <w:sz w:val="20"/>
              </w:rPr>
            </w:pPr>
            <w:r>
              <w:rPr>
                <w:sz w:val="20"/>
              </w:rPr>
              <w:t>Académico</w:t>
            </w:r>
          </w:p>
        </w:tc>
      </w:tr>
      <w:tr>
        <w:trPr>
          <w:trHeight w:val="230" w:hRule="atLeast"/>
        </w:trPr>
        <w:tc>
          <w:tcPr>
            <w:tcW w:w="562" w:type="dxa"/>
          </w:tcPr>
          <w:p>
            <w:pPr>
              <w:pStyle w:val="TableParagraph"/>
              <w:spacing w:line="210" w:lineRule="exact"/>
              <w:ind w:left="134" w:right="129"/>
              <w:jc w:val="center"/>
              <w:rPr>
                <w:b/>
                <w:sz w:val="20"/>
              </w:rPr>
            </w:pPr>
            <w:r>
              <w:rPr>
                <w:b/>
                <w:sz w:val="20"/>
              </w:rPr>
              <w:t>11</w:t>
            </w:r>
          </w:p>
        </w:tc>
        <w:tc>
          <w:tcPr>
            <w:tcW w:w="4401" w:type="dxa"/>
            <w:gridSpan w:val="5"/>
          </w:tcPr>
          <w:p>
            <w:pPr>
              <w:pStyle w:val="TableParagraph"/>
              <w:spacing w:line="210" w:lineRule="exact"/>
              <w:rPr>
                <w:sz w:val="20"/>
              </w:rPr>
            </w:pPr>
            <w:r>
              <w:rPr>
                <w:sz w:val="20"/>
              </w:rPr>
              <w:t>Conferencia: “Amor en psico análisis.”</w:t>
            </w:r>
          </w:p>
        </w:tc>
        <w:tc>
          <w:tcPr>
            <w:tcW w:w="1281" w:type="dxa"/>
          </w:tcPr>
          <w:p>
            <w:pPr>
              <w:pStyle w:val="TableParagraph"/>
              <w:spacing w:line="210" w:lineRule="exact"/>
              <w:ind w:left="0" w:right="108"/>
              <w:jc w:val="right"/>
              <w:rPr>
                <w:sz w:val="20"/>
              </w:rPr>
            </w:pPr>
            <w:r>
              <w:rPr>
                <w:sz w:val="20"/>
              </w:rPr>
              <w:t>Marzo 2017</w:t>
            </w:r>
          </w:p>
        </w:tc>
        <w:tc>
          <w:tcPr>
            <w:tcW w:w="1420" w:type="dxa"/>
          </w:tcPr>
          <w:p>
            <w:pPr>
              <w:pStyle w:val="TableParagraph"/>
              <w:spacing w:line="210" w:lineRule="exact"/>
              <w:ind w:left="91" w:right="97"/>
              <w:jc w:val="center"/>
              <w:rPr>
                <w:sz w:val="20"/>
              </w:rPr>
            </w:pPr>
            <w:r>
              <w:rPr>
                <w:sz w:val="20"/>
              </w:rPr>
              <w:t>80 alumnos</w:t>
            </w:r>
          </w:p>
        </w:tc>
        <w:tc>
          <w:tcPr>
            <w:tcW w:w="2553" w:type="dxa"/>
          </w:tcPr>
          <w:p>
            <w:pPr>
              <w:pStyle w:val="TableParagraph"/>
              <w:spacing w:line="210" w:lineRule="exact"/>
              <w:ind w:left="771"/>
              <w:rPr>
                <w:sz w:val="20"/>
              </w:rPr>
            </w:pPr>
            <w:r>
              <w:rPr>
                <w:sz w:val="20"/>
              </w:rPr>
              <w:t>Académico</w:t>
            </w:r>
          </w:p>
        </w:tc>
      </w:tr>
      <w:tr>
        <w:trPr>
          <w:trHeight w:val="230" w:hRule="atLeast"/>
        </w:trPr>
        <w:tc>
          <w:tcPr>
            <w:tcW w:w="562" w:type="dxa"/>
          </w:tcPr>
          <w:p>
            <w:pPr>
              <w:pStyle w:val="TableParagraph"/>
              <w:spacing w:line="210" w:lineRule="exact"/>
              <w:ind w:left="134" w:right="129"/>
              <w:jc w:val="center"/>
              <w:rPr>
                <w:b/>
                <w:sz w:val="20"/>
              </w:rPr>
            </w:pPr>
            <w:r>
              <w:rPr>
                <w:b/>
                <w:sz w:val="20"/>
              </w:rPr>
              <w:t>12</w:t>
            </w:r>
          </w:p>
        </w:tc>
        <w:tc>
          <w:tcPr>
            <w:tcW w:w="4401" w:type="dxa"/>
            <w:gridSpan w:val="5"/>
          </w:tcPr>
          <w:p>
            <w:pPr>
              <w:pStyle w:val="TableParagraph"/>
              <w:spacing w:line="210" w:lineRule="exact"/>
              <w:rPr>
                <w:sz w:val="20"/>
              </w:rPr>
            </w:pPr>
            <w:r>
              <w:rPr>
                <w:sz w:val="20"/>
              </w:rPr>
              <w:t>Conferencia: “Tanatología.”</w:t>
            </w:r>
          </w:p>
        </w:tc>
        <w:tc>
          <w:tcPr>
            <w:tcW w:w="1281" w:type="dxa"/>
          </w:tcPr>
          <w:p>
            <w:pPr>
              <w:pStyle w:val="TableParagraph"/>
              <w:spacing w:line="210" w:lineRule="exact"/>
              <w:ind w:left="0" w:right="108"/>
              <w:jc w:val="right"/>
              <w:rPr>
                <w:sz w:val="20"/>
              </w:rPr>
            </w:pPr>
            <w:r>
              <w:rPr>
                <w:sz w:val="20"/>
              </w:rPr>
              <w:t>Marzo 2017</w:t>
            </w:r>
          </w:p>
        </w:tc>
        <w:tc>
          <w:tcPr>
            <w:tcW w:w="1420" w:type="dxa"/>
          </w:tcPr>
          <w:p>
            <w:pPr>
              <w:pStyle w:val="TableParagraph"/>
              <w:spacing w:line="210" w:lineRule="exact"/>
              <w:ind w:left="91" w:right="97"/>
              <w:jc w:val="center"/>
              <w:rPr>
                <w:sz w:val="20"/>
              </w:rPr>
            </w:pPr>
            <w:r>
              <w:rPr>
                <w:sz w:val="20"/>
              </w:rPr>
              <w:t>80 alumnos</w:t>
            </w:r>
          </w:p>
        </w:tc>
        <w:tc>
          <w:tcPr>
            <w:tcW w:w="2553" w:type="dxa"/>
          </w:tcPr>
          <w:p>
            <w:pPr>
              <w:pStyle w:val="TableParagraph"/>
              <w:spacing w:line="210" w:lineRule="exact"/>
              <w:ind w:left="771"/>
              <w:rPr>
                <w:sz w:val="20"/>
              </w:rPr>
            </w:pPr>
            <w:r>
              <w:rPr>
                <w:sz w:val="20"/>
              </w:rPr>
              <w:t>Académico</w:t>
            </w:r>
          </w:p>
        </w:tc>
      </w:tr>
      <w:tr>
        <w:trPr>
          <w:trHeight w:val="460" w:hRule="atLeast"/>
        </w:trPr>
        <w:tc>
          <w:tcPr>
            <w:tcW w:w="562" w:type="dxa"/>
          </w:tcPr>
          <w:p>
            <w:pPr>
              <w:pStyle w:val="TableParagraph"/>
              <w:spacing w:line="227" w:lineRule="exact"/>
              <w:ind w:left="134" w:right="129"/>
              <w:jc w:val="center"/>
              <w:rPr>
                <w:b/>
                <w:sz w:val="20"/>
              </w:rPr>
            </w:pPr>
            <w:r>
              <w:rPr>
                <w:b/>
                <w:sz w:val="20"/>
              </w:rPr>
              <w:t>13</w:t>
            </w:r>
          </w:p>
        </w:tc>
        <w:tc>
          <w:tcPr>
            <w:tcW w:w="4401" w:type="dxa"/>
            <w:gridSpan w:val="5"/>
          </w:tcPr>
          <w:p>
            <w:pPr>
              <w:pStyle w:val="TableParagraph"/>
              <w:spacing w:line="228" w:lineRule="exact" w:before="4"/>
              <w:ind w:right="101"/>
              <w:rPr>
                <w:sz w:val="20"/>
              </w:rPr>
            </w:pPr>
            <w:r>
              <w:rPr>
                <w:sz w:val="20"/>
              </w:rPr>
              <w:t>Conferencia: “Redes sociales y su impacto en el desarrollo de redes sociales.”</w:t>
            </w:r>
          </w:p>
        </w:tc>
        <w:tc>
          <w:tcPr>
            <w:tcW w:w="1281" w:type="dxa"/>
          </w:tcPr>
          <w:p>
            <w:pPr>
              <w:pStyle w:val="TableParagraph"/>
              <w:spacing w:line="229" w:lineRule="exact"/>
              <w:ind w:left="0" w:right="108"/>
              <w:jc w:val="right"/>
              <w:rPr>
                <w:sz w:val="20"/>
              </w:rPr>
            </w:pPr>
            <w:r>
              <w:rPr>
                <w:sz w:val="20"/>
              </w:rPr>
              <w:t>Marzo 2017</w:t>
            </w:r>
          </w:p>
        </w:tc>
        <w:tc>
          <w:tcPr>
            <w:tcW w:w="1420" w:type="dxa"/>
          </w:tcPr>
          <w:p>
            <w:pPr>
              <w:pStyle w:val="TableParagraph"/>
              <w:spacing w:line="229" w:lineRule="exact"/>
              <w:ind w:left="91" w:right="97"/>
              <w:jc w:val="center"/>
              <w:rPr>
                <w:sz w:val="20"/>
              </w:rPr>
            </w:pPr>
            <w:r>
              <w:rPr>
                <w:sz w:val="20"/>
              </w:rPr>
              <w:t>25 alumnos</w:t>
            </w:r>
          </w:p>
        </w:tc>
        <w:tc>
          <w:tcPr>
            <w:tcW w:w="2553" w:type="dxa"/>
          </w:tcPr>
          <w:p>
            <w:pPr>
              <w:pStyle w:val="TableParagraph"/>
              <w:spacing w:line="229" w:lineRule="exact"/>
              <w:ind w:left="902" w:right="910"/>
              <w:jc w:val="center"/>
              <w:rPr>
                <w:sz w:val="20"/>
              </w:rPr>
            </w:pPr>
            <w:r>
              <w:rPr>
                <w:sz w:val="20"/>
              </w:rPr>
              <w:t>Cultural</w:t>
            </w:r>
          </w:p>
        </w:tc>
      </w:tr>
      <w:tr>
        <w:trPr>
          <w:trHeight w:val="460" w:hRule="atLeast"/>
        </w:trPr>
        <w:tc>
          <w:tcPr>
            <w:tcW w:w="562" w:type="dxa"/>
          </w:tcPr>
          <w:p>
            <w:pPr>
              <w:pStyle w:val="TableParagraph"/>
              <w:spacing w:line="225" w:lineRule="exact"/>
              <w:ind w:left="134" w:right="129"/>
              <w:jc w:val="center"/>
              <w:rPr>
                <w:b/>
                <w:sz w:val="20"/>
              </w:rPr>
            </w:pPr>
            <w:r>
              <w:rPr>
                <w:b/>
                <w:sz w:val="20"/>
              </w:rPr>
              <w:t>14</w:t>
            </w:r>
          </w:p>
        </w:tc>
        <w:tc>
          <w:tcPr>
            <w:tcW w:w="4401" w:type="dxa"/>
            <w:gridSpan w:val="5"/>
          </w:tcPr>
          <w:p>
            <w:pPr>
              <w:pStyle w:val="TableParagraph"/>
              <w:spacing w:line="227" w:lineRule="exact"/>
              <w:rPr>
                <w:sz w:val="20"/>
              </w:rPr>
            </w:pPr>
            <w:r>
              <w:rPr>
                <w:sz w:val="20"/>
              </w:rPr>
              <w:t>Señorita Psicología 2017.</w:t>
            </w:r>
          </w:p>
        </w:tc>
        <w:tc>
          <w:tcPr>
            <w:tcW w:w="1281" w:type="dxa"/>
          </w:tcPr>
          <w:p>
            <w:pPr>
              <w:pStyle w:val="TableParagraph"/>
              <w:spacing w:line="227" w:lineRule="exact"/>
              <w:ind w:left="0" w:right="108"/>
              <w:jc w:val="right"/>
              <w:rPr>
                <w:sz w:val="20"/>
              </w:rPr>
            </w:pPr>
            <w:r>
              <w:rPr>
                <w:sz w:val="20"/>
              </w:rPr>
              <w:t>Marzo 2017</w:t>
            </w:r>
          </w:p>
        </w:tc>
        <w:tc>
          <w:tcPr>
            <w:tcW w:w="1420" w:type="dxa"/>
          </w:tcPr>
          <w:p>
            <w:pPr>
              <w:pStyle w:val="TableParagraph"/>
              <w:spacing w:line="227" w:lineRule="exact"/>
              <w:ind w:left="91" w:right="93"/>
              <w:jc w:val="center"/>
              <w:rPr>
                <w:sz w:val="20"/>
              </w:rPr>
            </w:pPr>
            <w:r>
              <w:rPr>
                <w:sz w:val="20"/>
              </w:rPr>
              <w:t>200</w:t>
            </w:r>
          </w:p>
          <w:p>
            <w:pPr>
              <w:pStyle w:val="TableParagraph"/>
              <w:spacing w:line="213" w:lineRule="exact"/>
              <w:ind w:left="91" w:right="97"/>
              <w:jc w:val="center"/>
              <w:rPr>
                <w:sz w:val="20"/>
              </w:rPr>
            </w:pPr>
            <w:r>
              <w:rPr>
                <w:sz w:val="20"/>
              </w:rPr>
              <w:t>asistentes</w:t>
            </w:r>
          </w:p>
        </w:tc>
        <w:tc>
          <w:tcPr>
            <w:tcW w:w="2553" w:type="dxa"/>
          </w:tcPr>
          <w:p>
            <w:pPr>
              <w:pStyle w:val="TableParagraph"/>
              <w:spacing w:line="227" w:lineRule="exact"/>
              <w:ind w:left="0" w:right="298"/>
              <w:jc w:val="right"/>
              <w:rPr>
                <w:sz w:val="20"/>
              </w:rPr>
            </w:pPr>
            <w:r>
              <w:rPr>
                <w:sz w:val="20"/>
              </w:rPr>
              <w:t>Identidad universitaria</w:t>
            </w:r>
          </w:p>
        </w:tc>
      </w:tr>
      <w:tr>
        <w:trPr>
          <w:trHeight w:val="230" w:hRule="atLeast"/>
        </w:trPr>
        <w:tc>
          <w:tcPr>
            <w:tcW w:w="562" w:type="dxa"/>
          </w:tcPr>
          <w:p>
            <w:pPr>
              <w:pStyle w:val="TableParagraph"/>
              <w:spacing w:line="210" w:lineRule="exact"/>
              <w:ind w:left="134" w:right="129"/>
              <w:jc w:val="center"/>
              <w:rPr>
                <w:b/>
                <w:sz w:val="20"/>
              </w:rPr>
            </w:pPr>
            <w:r>
              <w:rPr>
                <w:b/>
                <w:sz w:val="20"/>
              </w:rPr>
              <w:t>15</w:t>
            </w:r>
          </w:p>
        </w:tc>
        <w:tc>
          <w:tcPr>
            <w:tcW w:w="4401" w:type="dxa"/>
            <w:gridSpan w:val="5"/>
          </w:tcPr>
          <w:p>
            <w:pPr>
              <w:pStyle w:val="TableParagraph"/>
              <w:spacing w:line="210" w:lineRule="exact"/>
              <w:rPr>
                <w:sz w:val="20"/>
              </w:rPr>
            </w:pPr>
            <w:r>
              <w:rPr>
                <w:sz w:val="20"/>
              </w:rPr>
              <w:t>Curso taller de peritaje psicológico.</w:t>
            </w:r>
          </w:p>
        </w:tc>
        <w:tc>
          <w:tcPr>
            <w:tcW w:w="1281" w:type="dxa"/>
          </w:tcPr>
          <w:p>
            <w:pPr>
              <w:pStyle w:val="TableParagraph"/>
              <w:spacing w:line="210" w:lineRule="exact"/>
              <w:ind w:left="0" w:right="108"/>
              <w:jc w:val="right"/>
              <w:rPr>
                <w:sz w:val="20"/>
              </w:rPr>
            </w:pPr>
            <w:r>
              <w:rPr>
                <w:sz w:val="20"/>
              </w:rPr>
              <w:t>Marzo 2017</w:t>
            </w:r>
          </w:p>
        </w:tc>
        <w:tc>
          <w:tcPr>
            <w:tcW w:w="1420" w:type="dxa"/>
          </w:tcPr>
          <w:p>
            <w:pPr>
              <w:pStyle w:val="TableParagraph"/>
              <w:spacing w:line="210" w:lineRule="exact"/>
              <w:ind w:left="91" w:right="99"/>
              <w:jc w:val="center"/>
              <w:rPr>
                <w:sz w:val="20"/>
              </w:rPr>
            </w:pPr>
            <w:r>
              <w:rPr>
                <w:sz w:val="20"/>
              </w:rPr>
              <w:t>30 personas</w:t>
            </w:r>
          </w:p>
        </w:tc>
        <w:tc>
          <w:tcPr>
            <w:tcW w:w="2553" w:type="dxa"/>
          </w:tcPr>
          <w:p>
            <w:pPr>
              <w:pStyle w:val="TableParagraph"/>
              <w:spacing w:line="210" w:lineRule="exact"/>
              <w:ind w:left="771"/>
              <w:rPr>
                <w:sz w:val="20"/>
              </w:rPr>
            </w:pPr>
            <w:r>
              <w:rPr>
                <w:sz w:val="20"/>
              </w:rPr>
              <w:t>Académico</w:t>
            </w:r>
          </w:p>
        </w:tc>
      </w:tr>
      <w:tr>
        <w:trPr>
          <w:trHeight w:val="230" w:hRule="atLeast"/>
        </w:trPr>
        <w:tc>
          <w:tcPr>
            <w:tcW w:w="562" w:type="dxa"/>
          </w:tcPr>
          <w:p>
            <w:pPr>
              <w:pStyle w:val="TableParagraph"/>
              <w:spacing w:line="210" w:lineRule="exact"/>
              <w:ind w:left="134" w:right="129"/>
              <w:jc w:val="center"/>
              <w:rPr>
                <w:b/>
                <w:sz w:val="20"/>
              </w:rPr>
            </w:pPr>
            <w:r>
              <w:rPr>
                <w:b/>
                <w:sz w:val="20"/>
              </w:rPr>
              <w:t>16</w:t>
            </w:r>
          </w:p>
        </w:tc>
        <w:tc>
          <w:tcPr>
            <w:tcW w:w="4401" w:type="dxa"/>
            <w:gridSpan w:val="5"/>
          </w:tcPr>
          <w:p>
            <w:pPr>
              <w:pStyle w:val="TableParagraph"/>
              <w:spacing w:line="210" w:lineRule="exact"/>
              <w:rPr>
                <w:sz w:val="20"/>
              </w:rPr>
            </w:pPr>
            <w:r>
              <w:rPr>
                <w:sz w:val="20"/>
              </w:rPr>
              <w:t>Brigada: “Día del niño.”</w:t>
            </w:r>
          </w:p>
        </w:tc>
        <w:tc>
          <w:tcPr>
            <w:tcW w:w="1281" w:type="dxa"/>
          </w:tcPr>
          <w:p>
            <w:pPr>
              <w:pStyle w:val="TableParagraph"/>
              <w:spacing w:line="210" w:lineRule="exact"/>
              <w:ind w:left="0" w:right="185"/>
              <w:jc w:val="right"/>
              <w:rPr>
                <w:sz w:val="20"/>
              </w:rPr>
            </w:pPr>
            <w:r>
              <w:rPr>
                <w:sz w:val="20"/>
              </w:rPr>
              <w:t>Abril 2017</w:t>
            </w:r>
          </w:p>
        </w:tc>
        <w:tc>
          <w:tcPr>
            <w:tcW w:w="1420" w:type="dxa"/>
          </w:tcPr>
          <w:p>
            <w:pPr>
              <w:pStyle w:val="TableParagraph"/>
              <w:spacing w:line="210" w:lineRule="exact"/>
              <w:ind w:left="91" w:right="97"/>
              <w:jc w:val="center"/>
              <w:rPr>
                <w:sz w:val="20"/>
              </w:rPr>
            </w:pPr>
            <w:r>
              <w:rPr>
                <w:sz w:val="20"/>
              </w:rPr>
              <w:t>40 alumnos</w:t>
            </w:r>
          </w:p>
        </w:tc>
        <w:tc>
          <w:tcPr>
            <w:tcW w:w="2553" w:type="dxa"/>
          </w:tcPr>
          <w:p>
            <w:pPr>
              <w:pStyle w:val="TableParagraph"/>
              <w:spacing w:line="210" w:lineRule="exact"/>
              <w:ind w:left="0" w:right="256"/>
              <w:jc w:val="right"/>
              <w:rPr>
                <w:sz w:val="20"/>
              </w:rPr>
            </w:pPr>
            <w:r>
              <w:rPr>
                <w:sz w:val="20"/>
              </w:rPr>
              <w:t>Responsabilidad social</w:t>
            </w:r>
          </w:p>
        </w:tc>
      </w:tr>
      <w:tr>
        <w:trPr>
          <w:trHeight w:val="690" w:hRule="atLeast"/>
        </w:trPr>
        <w:tc>
          <w:tcPr>
            <w:tcW w:w="562" w:type="dxa"/>
          </w:tcPr>
          <w:p>
            <w:pPr>
              <w:pStyle w:val="TableParagraph"/>
              <w:spacing w:line="225" w:lineRule="exact"/>
              <w:ind w:left="134" w:right="129"/>
              <w:jc w:val="center"/>
              <w:rPr>
                <w:b/>
                <w:sz w:val="20"/>
              </w:rPr>
            </w:pPr>
            <w:r>
              <w:rPr>
                <w:b/>
                <w:sz w:val="20"/>
              </w:rPr>
              <w:t>17</w:t>
            </w:r>
          </w:p>
        </w:tc>
        <w:tc>
          <w:tcPr>
            <w:tcW w:w="4401" w:type="dxa"/>
            <w:gridSpan w:val="5"/>
          </w:tcPr>
          <w:p>
            <w:pPr>
              <w:pStyle w:val="TableParagraph"/>
              <w:spacing w:line="230" w:lineRule="exact"/>
              <w:ind w:right="108"/>
              <w:jc w:val="both"/>
              <w:rPr>
                <w:sz w:val="20"/>
              </w:rPr>
            </w:pPr>
            <w:r>
              <w:rPr>
                <w:sz w:val="20"/>
              </w:rPr>
              <w:t>Conferencia “Manejo de habilidades intra e interpersonales para una mejor vida y carrera profesional.”</w:t>
            </w:r>
          </w:p>
        </w:tc>
        <w:tc>
          <w:tcPr>
            <w:tcW w:w="1281" w:type="dxa"/>
          </w:tcPr>
          <w:p>
            <w:pPr>
              <w:pStyle w:val="TableParagraph"/>
              <w:spacing w:line="227" w:lineRule="exact"/>
              <w:ind w:left="0" w:right="187"/>
              <w:jc w:val="right"/>
              <w:rPr>
                <w:sz w:val="20"/>
              </w:rPr>
            </w:pPr>
            <w:r>
              <w:rPr>
                <w:sz w:val="20"/>
              </w:rPr>
              <w:t>Agosto 17</w:t>
            </w:r>
          </w:p>
        </w:tc>
        <w:tc>
          <w:tcPr>
            <w:tcW w:w="1420" w:type="dxa"/>
          </w:tcPr>
          <w:p>
            <w:pPr>
              <w:pStyle w:val="TableParagraph"/>
              <w:spacing w:line="227" w:lineRule="exact"/>
              <w:ind w:left="91" w:right="97"/>
              <w:jc w:val="center"/>
              <w:rPr>
                <w:sz w:val="20"/>
              </w:rPr>
            </w:pPr>
            <w:r>
              <w:rPr>
                <w:sz w:val="20"/>
              </w:rPr>
              <w:t>20 alumnos</w:t>
            </w:r>
          </w:p>
        </w:tc>
        <w:tc>
          <w:tcPr>
            <w:tcW w:w="2553" w:type="dxa"/>
          </w:tcPr>
          <w:p>
            <w:pPr>
              <w:pStyle w:val="TableParagraph"/>
              <w:spacing w:line="227" w:lineRule="exact"/>
              <w:ind w:left="902" w:right="910"/>
              <w:jc w:val="center"/>
              <w:rPr>
                <w:sz w:val="20"/>
              </w:rPr>
            </w:pPr>
            <w:r>
              <w:rPr>
                <w:sz w:val="20"/>
              </w:rPr>
              <w:t>Cultural</w:t>
            </w:r>
          </w:p>
        </w:tc>
      </w:tr>
      <w:tr>
        <w:trPr>
          <w:trHeight w:val="230" w:hRule="atLeast"/>
        </w:trPr>
        <w:tc>
          <w:tcPr>
            <w:tcW w:w="562" w:type="dxa"/>
          </w:tcPr>
          <w:p>
            <w:pPr>
              <w:pStyle w:val="TableParagraph"/>
              <w:spacing w:line="210" w:lineRule="exact"/>
              <w:ind w:left="134" w:right="129"/>
              <w:jc w:val="center"/>
              <w:rPr>
                <w:b/>
                <w:sz w:val="20"/>
              </w:rPr>
            </w:pPr>
            <w:r>
              <w:rPr>
                <w:b/>
                <w:sz w:val="20"/>
              </w:rPr>
              <w:t>18</w:t>
            </w:r>
          </w:p>
        </w:tc>
        <w:tc>
          <w:tcPr>
            <w:tcW w:w="4401" w:type="dxa"/>
            <w:gridSpan w:val="5"/>
          </w:tcPr>
          <w:p>
            <w:pPr>
              <w:pStyle w:val="TableParagraph"/>
              <w:spacing w:line="210" w:lineRule="exact"/>
              <w:rPr>
                <w:sz w:val="20"/>
              </w:rPr>
            </w:pPr>
            <w:r>
              <w:rPr>
                <w:sz w:val="20"/>
              </w:rPr>
              <w:t>Organización de bienvenida FaPsi</w:t>
            </w:r>
          </w:p>
        </w:tc>
        <w:tc>
          <w:tcPr>
            <w:tcW w:w="1281" w:type="dxa"/>
          </w:tcPr>
          <w:p>
            <w:pPr>
              <w:pStyle w:val="TableParagraph"/>
              <w:spacing w:line="210" w:lineRule="exact"/>
              <w:ind w:left="0" w:right="187"/>
              <w:jc w:val="right"/>
              <w:rPr>
                <w:sz w:val="20"/>
              </w:rPr>
            </w:pPr>
            <w:r>
              <w:rPr>
                <w:sz w:val="20"/>
              </w:rPr>
              <w:t>Agosto 17</w:t>
            </w:r>
          </w:p>
        </w:tc>
        <w:tc>
          <w:tcPr>
            <w:tcW w:w="1420" w:type="dxa"/>
          </w:tcPr>
          <w:p>
            <w:pPr>
              <w:pStyle w:val="TableParagraph"/>
              <w:spacing w:line="210" w:lineRule="exact"/>
              <w:ind w:left="91" w:right="97"/>
              <w:jc w:val="center"/>
              <w:rPr>
                <w:sz w:val="20"/>
              </w:rPr>
            </w:pPr>
            <w:r>
              <w:rPr>
                <w:sz w:val="20"/>
              </w:rPr>
              <w:t>300 alumnos</w:t>
            </w:r>
          </w:p>
        </w:tc>
        <w:tc>
          <w:tcPr>
            <w:tcW w:w="2553" w:type="dxa"/>
          </w:tcPr>
          <w:p>
            <w:pPr>
              <w:pStyle w:val="TableParagraph"/>
              <w:spacing w:line="210" w:lineRule="exact"/>
              <w:ind w:left="0" w:right="298"/>
              <w:jc w:val="right"/>
              <w:rPr>
                <w:sz w:val="20"/>
              </w:rPr>
            </w:pPr>
            <w:r>
              <w:rPr>
                <w:sz w:val="20"/>
              </w:rPr>
              <w:t>Identidad universitaria</w:t>
            </w:r>
          </w:p>
        </w:tc>
      </w:tr>
      <w:tr>
        <w:trPr>
          <w:trHeight w:val="230" w:hRule="atLeast"/>
        </w:trPr>
        <w:tc>
          <w:tcPr>
            <w:tcW w:w="562" w:type="dxa"/>
          </w:tcPr>
          <w:p>
            <w:pPr>
              <w:pStyle w:val="TableParagraph"/>
              <w:spacing w:line="210" w:lineRule="exact"/>
              <w:ind w:left="134" w:right="129"/>
              <w:jc w:val="center"/>
              <w:rPr>
                <w:b/>
                <w:sz w:val="20"/>
              </w:rPr>
            </w:pPr>
            <w:r>
              <w:rPr>
                <w:b/>
                <w:sz w:val="20"/>
              </w:rPr>
              <w:t>19</w:t>
            </w:r>
          </w:p>
        </w:tc>
        <w:tc>
          <w:tcPr>
            <w:tcW w:w="4401" w:type="dxa"/>
            <w:gridSpan w:val="5"/>
          </w:tcPr>
          <w:p>
            <w:pPr>
              <w:pStyle w:val="TableParagraph"/>
              <w:spacing w:line="210" w:lineRule="exact"/>
              <w:rPr>
                <w:sz w:val="20"/>
              </w:rPr>
            </w:pPr>
            <w:r>
              <w:rPr>
                <w:sz w:val="20"/>
              </w:rPr>
              <w:t>Organización evento institucional “Eclipse.”</w:t>
            </w:r>
          </w:p>
        </w:tc>
        <w:tc>
          <w:tcPr>
            <w:tcW w:w="1281" w:type="dxa"/>
          </w:tcPr>
          <w:p>
            <w:pPr>
              <w:pStyle w:val="TableParagraph"/>
              <w:spacing w:line="210" w:lineRule="exact"/>
              <w:ind w:left="0" w:right="187"/>
              <w:jc w:val="right"/>
              <w:rPr>
                <w:sz w:val="20"/>
              </w:rPr>
            </w:pPr>
            <w:r>
              <w:rPr>
                <w:sz w:val="20"/>
              </w:rPr>
              <w:t>Agosto 17</w:t>
            </w:r>
          </w:p>
        </w:tc>
        <w:tc>
          <w:tcPr>
            <w:tcW w:w="1420" w:type="dxa"/>
          </w:tcPr>
          <w:p>
            <w:pPr>
              <w:pStyle w:val="TableParagraph"/>
              <w:spacing w:line="210" w:lineRule="exact"/>
              <w:ind w:left="91" w:right="97"/>
              <w:jc w:val="center"/>
              <w:rPr>
                <w:sz w:val="20"/>
              </w:rPr>
            </w:pPr>
            <w:r>
              <w:rPr>
                <w:sz w:val="20"/>
              </w:rPr>
              <w:t>150 alumnos</w:t>
            </w:r>
          </w:p>
        </w:tc>
        <w:tc>
          <w:tcPr>
            <w:tcW w:w="2553" w:type="dxa"/>
          </w:tcPr>
          <w:p>
            <w:pPr>
              <w:pStyle w:val="TableParagraph"/>
              <w:spacing w:line="210" w:lineRule="exact"/>
              <w:ind w:left="902" w:right="910"/>
              <w:jc w:val="center"/>
              <w:rPr>
                <w:sz w:val="20"/>
              </w:rPr>
            </w:pPr>
            <w:r>
              <w:rPr>
                <w:sz w:val="20"/>
              </w:rPr>
              <w:t>Cultural</w:t>
            </w:r>
          </w:p>
        </w:tc>
      </w:tr>
      <w:tr>
        <w:trPr>
          <w:trHeight w:val="460" w:hRule="atLeast"/>
        </w:trPr>
        <w:tc>
          <w:tcPr>
            <w:tcW w:w="562" w:type="dxa"/>
          </w:tcPr>
          <w:p>
            <w:pPr>
              <w:pStyle w:val="TableParagraph"/>
              <w:spacing w:line="225" w:lineRule="exact"/>
              <w:ind w:left="134" w:right="129"/>
              <w:jc w:val="center"/>
              <w:rPr>
                <w:b/>
                <w:sz w:val="20"/>
              </w:rPr>
            </w:pPr>
            <w:r>
              <w:rPr>
                <w:b/>
                <w:sz w:val="20"/>
              </w:rPr>
              <w:t>20</w:t>
            </w:r>
          </w:p>
        </w:tc>
        <w:tc>
          <w:tcPr>
            <w:tcW w:w="1491" w:type="dxa"/>
            <w:tcBorders>
              <w:right w:val="nil"/>
            </w:tcBorders>
          </w:tcPr>
          <w:p>
            <w:pPr>
              <w:pStyle w:val="TableParagraph"/>
              <w:spacing w:line="230" w:lineRule="exact"/>
              <w:rPr>
                <w:sz w:val="20"/>
              </w:rPr>
            </w:pPr>
            <w:r>
              <w:rPr>
                <w:w w:val="95"/>
                <w:sz w:val="20"/>
              </w:rPr>
              <w:t>Rehabilitación </w:t>
            </w:r>
            <w:r>
              <w:rPr>
                <w:sz w:val="20"/>
              </w:rPr>
              <w:t>Sostenible.</w:t>
            </w:r>
          </w:p>
        </w:tc>
        <w:tc>
          <w:tcPr>
            <w:tcW w:w="481" w:type="dxa"/>
            <w:tcBorders>
              <w:left w:val="nil"/>
              <w:right w:val="nil"/>
            </w:tcBorders>
          </w:tcPr>
          <w:p>
            <w:pPr>
              <w:pStyle w:val="TableParagraph"/>
              <w:spacing w:line="227" w:lineRule="exact"/>
              <w:ind w:left="132"/>
              <w:rPr>
                <w:sz w:val="20"/>
              </w:rPr>
            </w:pPr>
            <w:r>
              <w:rPr>
                <w:sz w:val="20"/>
              </w:rPr>
              <w:t>de</w:t>
            </w:r>
          </w:p>
        </w:tc>
        <w:tc>
          <w:tcPr>
            <w:tcW w:w="759" w:type="dxa"/>
            <w:tcBorders>
              <w:left w:val="nil"/>
              <w:right w:val="nil"/>
            </w:tcBorders>
          </w:tcPr>
          <w:p>
            <w:pPr>
              <w:pStyle w:val="TableParagraph"/>
              <w:spacing w:line="227" w:lineRule="exact"/>
              <w:ind w:left="133"/>
              <w:rPr>
                <w:sz w:val="20"/>
              </w:rPr>
            </w:pPr>
            <w:r>
              <w:rPr>
                <w:sz w:val="20"/>
              </w:rPr>
              <w:t>áreas</w:t>
            </w:r>
          </w:p>
        </w:tc>
        <w:tc>
          <w:tcPr>
            <w:tcW w:w="913" w:type="dxa"/>
            <w:tcBorders>
              <w:left w:val="nil"/>
              <w:right w:val="nil"/>
            </w:tcBorders>
          </w:tcPr>
          <w:p>
            <w:pPr>
              <w:pStyle w:val="TableParagraph"/>
              <w:spacing w:line="227" w:lineRule="exact"/>
              <w:ind w:left="132"/>
              <w:rPr>
                <w:sz w:val="20"/>
              </w:rPr>
            </w:pPr>
            <w:r>
              <w:rPr>
                <w:sz w:val="20"/>
              </w:rPr>
              <w:t>verdes:</w:t>
            </w:r>
          </w:p>
        </w:tc>
        <w:tc>
          <w:tcPr>
            <w:tcW w:w="757" w:type="dxa"/>
            <w:tcBorders>
              <w:left w:val="nil"/>
            </w:tcBorders>
          </w:tcPr>
          <w:p>
            <w:pPr>
              <w:pStyle w:val="TableParagraph"/>
              <w:spacing w:line="227" w:lineRule="exact"/>
              <w:ind w:left="130"/>
              <w:rPr>
                <w:sz w:val="20"/>
              </w:rPr>
            </w:pPr>
            <w:r>
              <w:rPr>
                <w:sz w:val="20"/>
              </w:rPr>
              <w:t>FaPsi</w:t>
            </w:r>
          </w:p>
        </w:tc>
        <w:tc>
          <w:tcPr>
            <w:tcW w:w="1281" w:type="dxa"/>
          </w:tcPr>
          <w:p>
            <w:pPr>
              <w:pStyle w:val="TableParagraph"/>
              <w:spacing w:line="227" w:lineRule="exact"/>
              <w:ind w:left="0" w:right="187"/>
              <w:jc w:val="right"/>
              <w:rPr>
                <w:sz w:val="20"/>
              </w:rPr>
            </w:pPr>
            <w:r>
              <w:rPr>
                <w:sz w:val="20"/>
              </w:rPr>
              <w:t>Agosto 17</w:t>
            </w:r>
          </w:p>
        </w:tc>
        <w:tc>
          <w:tcPr>
            <w:tcW w:w="1420" w:type="dxa"/>
          </w:tcPr>
          <w:p>
            <w:pPr>
              <w:pStyle w:val="TableParagraph"/>
              <w:spacing w:line="227" w:lineRule="exact"/>
              <w:ind w:left="91" w:right="97"/>
              <w:jc w:val="center"/>
              <w:rPr>
                <w:sz w:val="20"/>
              </w:rPr>
            </w:pPr>
            <w:r>
              <w:rPr>
                <w:sz w:val="20"/>
              </w:rPr>
              <w:t>50 alumnos</w:t>
            </w:r>
          </w:p>
        </w:tc>
        <w:tc>
          <w:tcPr>
            <w:tcW w:w="2553" w:type="dxa"/>
          </w:tcPr>
          <w:p>
            <w:pPr>
              <w:pStyle w:val="TableParagraph"/>
              <w:spacing w:line="227" w:lineRule="exact"/>
              <w:ind w:left="0" w:right="239"/>
              <w:jc w:val="right"/>
              <w:rPr>
                <w:sz w:val="20"/>
              </w:rPr>
            </w:pPr>
            <w:r>
              <w:rPr>
                <w:sz w:val="20"/>
              </w:rPr>
              <w:t>Responsabilidad Social</w:t>
            </w:r>
          </w:p>
        </w:tc>
      </w:tr>
      <w:tr>
        <w:trPr>
          <w:trHeight w:val="230" w:hRule="atLeast"/>
        </w:trPr>
        <w:tc>
          <w:tcPr>
            <w:tcW w:w="562" w:type="dxa"/>
          </w:tcPr>
          <w:p>
            <w:pPr>
              <w:pStyle w:val="TableParagraph"/>
              <w:spacing w:line="210" w:lineRule="exact"/>
              <w:ind w:left="134" w:right="129"/>
              <w:jc w:val="center"/>
              <w:rPr>
                <w:b/>
                <w:sz w:val="20"/>
              </w:rPr>
            </w:pPr>
            <w:r>
              <w:rPr>
                <w:b/>
                <w:sz w:val="20"/>
              </w:rPr>
              <w:t>21</w:t>
            </w:r>
          </w:p>
        </w:tc>
        <w:tc>
          <w:tcPr>
            <w:tcW w:w="4401" w:type="dxa"/>
            <w:gridSpan w:val="5"/>
          </w:tcPr>
          <w:p>
            <w:pPr>
              <w:pStyle w:val="TableParagraph"/>
              <w:spacing w:line="210" w:lineRule="exact"/>
              <w:rPr>
                <w:sz w:val="20"/>
              </w:rPr>
            </w:pPr>
            <w:r>
              <w:rPr>
                <w:sz w:val="20"/>
              </w:rPr>
              <w:t>Concurso de fotografía: “Plasmate en un shot.”</w:t>
            </w:r>
          </w:p>
        </w:tc>
        <w:tc>
          <w:tcPr>
            <w:tcW w:w="1281" w:type="dxa"/>
          </w:tcPr>
          <w:p>
            <w:pPr>
              <w:pStyle w:val="TableParagraph"/>
              <w:spacing w:line="210" w:lineRule="exact"/>
              <w:ind w:left="288"/>
              <w:rPr>
                <w:sz w:val="20"/>
              </w:rPr>
            </w:pPr>
            <w:r>
              <w:rPr>
                <w:sz w:val="20"/>
              </w:rPr>
              <w:t>Sept 17</w:t>
            </w:r>
          </w:p>
        </w:tc>
        <w:tc>
          <w:tcPr>
            <w:tcW w:w="1420" w:type="dxa"/>
          </w:tcPr>
          <w:p>
            <w:pPr>
              <w:pStyle w:val="TableParagraph"/>
              <w:spacing w:line="210" w:lineRule="exact"/>
              <w:ind w:left="91" w:right="97"/>
              <w:jc w:val="center"/>
              <w:rPr>
                <w:sz w:val="20"/>
              </w:rPr>
            </w:pPr>
            <w:r>
              <w:rPr>
                <w:sz w:val="20"/>
              </w:rPr>
              <w:t>5 alumnos</w:t>
            </w:r>
          </w:p>
        </w:tc>
        <w:tc>
          <w:tcPr>
            <w:tcW w:w="2553" w:type="dxa"/>
          </w:tcPr>
          <w:p>
            <w:pPr>
              <w:pStyle w:val="TableParagraph"/>
              <w:spacing w:line="210" w:lineRule="exact"/>
              <w:ind w:left="902" w:right="910"/>
              <w:jc w:val="center"/>
              <w:rPr>
                <w:sz w:val="20"/>
              </w:rPr>
            </w:pPr>
            <w:r>
              <w:rPr>
                <w:sz w:val="20"/>
              </w:rPr>
              <w:t>Cultural</w:t>
            </w:r>
          </w:p>
        </w:tc>
      </w:tr>
      <w:tr>
        <w:trPr>
          <w:trHeight w:val="230" w:hRule="atLeast"/>
        </w:trPr>
        <w:tc>
          <w:tcPr>
            <w:tcW w:w="562" w:type="dxa"/>
          </w:tcPr>
          <w:p>
            <w:pPr>
              <w:pStyle w:val="TableParagraph"/>
              <w:spacing w:line="210" w:lineRule="exact"/>
              <w:ind w:left="134" w:right="129"/>
              <w:jc w:val="center"/>
              <w:rPr>
                <w:b/>
                <w:sz w:val="20"/>
              </w:rPr>
            </w:pPr>
            <w:r>
              <w:rPr>
                <w:b/>
                <w:sz w:val="20"/>
              </w:rPr>
              <w:t>22</w:t>
            </w:r>
          </w:p>
        </w:tc>
        <w:tc>
          <w:tcPr>
            <w:tcW w:w="4401" w:type="dxa"/>
            <w:gridSpan w:val="5"/>
          </w:tcPr>
          <w:p>
            <w:pPr>
              <w:pStyle w:val="TableParagraph"/>
              <w:spacing w:line="210" w:lineRule="exact"/>
              <w:rPr>
                <w:sz w:val="20"/>
              </w:rPr>
            </w:pPr>
            <w:r>
              <w:rPr>
                <w:sz w:val="20"/>
              </w:rPr>
              <w:t>Entrega de agendas UANL.</w:t>
            </w:r>
          </w:p>
        </w:tc>
        <w:tc>
          <w:tcPr>
            <w:tcW w:w="1281" w:type="dxa"/>
          </w:tcPr>
          <w:p>
            <w:pPr>
              <w:pStyle w:val="TableParagraph"/>
              <w:spacing w:line="210" w:lineRule="exact"/>
              <w:ind w:left="288"/>
              <w:rPr>
                <w:sz w:val="20"/>
              </w:rPr>
            </w:pPr>
            <w:r>
              <w:rPr>
                <w:sz w:val="20"/>
              </w:rPr>
              <w:t>Sept 17</w:t>
            </w:r>
          </w:p>
        </w:tc>
        <w:tc>
          <w:tcPr>
            <w:tcW w:w="1420" w:type="dxa"/>
          </w:tcPr>
          <w:p>
            <w:pPr>
              <w:pStyle w:val="TableParagraph"/>
              <w:spacing w:line="210" w:lineRule="exact"/>
              <w:ind w:left="91" w:right="97"/>
              <w:jc w:val="center"/>
              <w:rPr>
                <w:sz w:val="20"/>
              </w:rPr>
            </w:pPr>
            <w:r>
              <w:rPr>
                <w:sz w:val="20"/>
              </w:rPr>
              <w:t>150 alumnos</w:t>
            </w:r>
          </w:p>
        </w:tc>
        <w:tc>
          <w:tcPr>
            <w:tcW w:w="2553" w:type="dxa"/>
          </w:tcPr>
          <w:p>
            <w:pPr>
              <w:pStyle w:val="TableParagraph"/>
              <w:spacing w:line="210" w:lineRule="exact"/>
              <w:ind w:left="0" w:right="298"/>
              <w:jc w:val="right"/>
              <w:rPr>
                <w:sz w:val="20"/>
              </w:rPr>
            </w:pPr>
            <w:r>
              <w:rPr>
                <w:sz w:val="20"/>
              </w:rPr>
              <w:t>Identidad universitaria</w:t>
            </w:r>
          </w:p>
        </w:tc>
      </w:tr>
      <w:tr>
        <w:trPr>
          <w:trHeight w:val="458" w:hRule="atLeast"/>
        </w:trPr>
        <w:tc>
          <w:tcPr>
            <w:tcW w:w="562" w:type="dxa"/>
          </w:tcPr>
          <w:p>
            <w:pPr>
              <w:pStyle w:val="TableParagraph"/>
              <w:spacing w:line="225" w:lineRule="exact"/>
              <w:ind w:left="134" w:right="129"/>
              <w:jc w:val="center"/>
              <w:rPr>
                <w:b/>
                <w:sz w:val="20"/>
              </w:rPr>
            </w:pPr>
            <w:r>
              <w:rPr>
                <w:b/>
                <w:sz w:val="20"/>
              </w:rPr>
              <w:t>23</w:t>
            </w:r>
          </w:p>
        </w:tc>
        <w:tc>
          <w:tcPr>
            <w:tcW w:w="4401" w:type="dxa"/>
            <w:gridSpan w:val="5"/>
          </w:tcPr>
          <w:p>
            <w:pPr>
              <w:pStyle w:val="TableParagraph"/>
              <w:spacing w:line="230" w:lineRule="exact" w:before="1"/>
              <w:rPr>
                <w:sz w:val="20"/>
              </w:rPr>
            </w:pPr>
            <w:r>
              <w:rPr>
                <w:sz w:val="20"/>
              </w:rPr>
              <w:t>Recolección de víveres para zonas afectadas por el sismo.</w:t>
            </w:r>
          </w:p>
        </w:tc>
        <w:tc>
          <w:tcPr>
            <w:tcW w:w="1281" w:type="dxa"/>
          </w:tcPr>
          <w:p>
            <w:pPr>
              <w:pStyle w:val="TableParagraph"/>
              <w:spacing w:line="228" w:lineRule="exact"/>
              <w:ind w:left="288"/>
              <w:rPr>
                <w:sz w:val="20"/>
              </w:rPr>
            </w:pPr>
            <w:r>
              <w:rPr>
                <w:sz w:val="20"/>
              </w:rPr>
              <w:t>Sept 17</w:t>
            </w:r>
          </w:p>
        </w:tc>
        <w:tc>
          <w:tcPr>
            <w:tcW w:w="1420" w:type="dxa"/>
          </w:tcPr>
          <w:p>
            <w:pPr>
              <w:pStyle w:val="TableParagraph"/>
              <w:spacing w:line="228" w:lineRule="exact"/>
              <w:ind w:left="91" w:right="97"/>
              <w:jc w:val="center"/>
              <w:rPr>
                <w:sz w:val="20"/>
              </w:rPr>
            </w:pPr>
            <w:r>
              <w:rPr>
                <w:sz w:val="20"/>
              </w:rPr>
              <w:t>50 alumnos</w:t>
            </w:r>
          </w:p>
        </w:tc>
        <w:tc>
          <w:tcPr>
            <w:tcW w:w="2553" w:type="dxa"/>
          </w:tcPr>
          <w:p>
            <w:pPr>
              <w:pStyle w:val="TableParagraph"/>
              <w:spacing w:line="228" w:lineRule="exact"/>
              <w:ind w:left="0" w:right="256"/>
              <w:jc w:val="right"/>
              <w:rPr>
                <w:sz w:val="20"/>
              </w:rPr>
            </w:pPr>
            <w:r>
              <w:rPr>
                <w:sz w:val="20"/>
              </w:rPr>
              <w:t>Responsabilidad social</w:t>
            </w:r>
          </w:p>
        </w:tc>
      </w:tr>
      <w:tr>
        <w:trPr>
          <w:trHeight w:val="458" w:hRule="atLeast"/>
        </w:trPr>
        <w:tc>
          <w:tcPr>
            <w:tcW w:w="562" w:type="dxa"/>
          </w:tcPr>
          <w:p>
            <w:pPr>
              <w:pStyle w:val="TableParagraph"/>
              <w:spacing w:line="225" w:lineRule="exact"/>
              <w:ind w:left="134" w:right="129"/>
              <w:jc w:val="center"/>
              <w:rPr>
                <w:b/>
                <w:sz w:val="20"/>
              </w:rPr>
            </w:pPr>
            <w:r>
              <w:rPr>
                <w:b/>
                <w:sz w:val="20"/>
              </w:rPr>
              <w:t>24</w:t>
            </w:r>
          </w:p>
        </w:tc>
        <w:tc>
          <w:tcPr>
            <w:tcW w:w="4401" w:type="dxa"/>
            <w:gridSpan w:val="5"/>
          </w:tcPr>
          <w:p>
            <w:pPr>
              <w:pStyle w:val="TableParagraph"/>
              <w:spacing w:line="228" w:lineRule="exact" w:before="2"/>
              <w:rPr>
                <w:sz w:val="20"/>
              </w:rPr>
            </w:pPr>
            <w:r>
              <w:rPr>
                <w:sz w:val="20"/>
              </w:rPr>
              <w:t>Presentación de la facultad a estudiantes de Costa Rica.</w:t>
            </w:r>
          </w:p>
        </w:tc>
        <w:tc>
          <w:tcPr>
            <w:tcW w:w="1281" w:type="dxa"/>
          </w:tcPr>
          <w:p>
            <w:pPr>
              <w:pStyle w:val="TableParagraph"/>
              <w:spacing w:line="227" w:lineRule="exact"/>
              <w:ind w:left="288"/>
              <w:rPr>
                <w:sz w:val="20"/>
              </w:rPr>
            </w:pPr>
            <w:r>
              <w:rPr>
                <w:sz w:val="20"/>
              </w:rPr>
              <w:t>Sept 17</w:t>
            </w:r>
          </w:p>
        </w:tc>
        <w:tc>
          <w:tcPr>
            <w:tcW w:w="1420" w:type="dxa"/>
          </w:tcPr>
          <w:p>
            <w:pPr>
              <w:pStyle w:val="TableParagraph"/>
              <w:spacing w:line="227" w:lineRule="exact"/>
              <w:ind w:left="91" w:right="97"/>
              <w:jc w:val="center"/>
              <w:rPr>
                <w:sz w:val="20"/>
              </w:rPr>
            </w:pPr>
            <w:r>
              <w:rPr>
                <w:sz w:val="20"/>
              </w:rPr>
              <w:t>30 alumnos</w:t>
            </w:r>
          </w:p>
        </w:tc>
        <w:tc>
          <w:tcPr>
            <w:tcW w:w="2553" w:type="dxa"/>
          </w:tcPr>
          <w:p>
            <w:pPr>
              <w:pStyle w:val="TableParagraph"/>
              <w:spacing w:line="227" w:lineRule="exact"/>
              <w:ind w:left="0" w:right="298"/>
              <w:jc w:val="right"/>
              <w:rPr>
                <w:sz w:val="20"/>
              </w:rPr>
            </w:pPr>
            <w:r>
              <w:rPr>
                <w:sz w:val="20"/>
              </w:rPr>
              <w:t>Identidad universitaria</w:t>
            </w:r>
          </w:p>
        </w:tc>
      </w:tr>
      <w:tr>
        <w:trPr>
          <w:trHeight w:val="465" w:hRule="atLeast"/>
        </w:trPr>
        <w:tc>
          <w:tcPr>
            <w:tcW w:w="562" w:type="dxa"/>
            <w:tcBorders>
              <w:bottom w:val="double" w:sz="1" w:space="0" w:color="8EAADB"/>
            </w:tcBorders>
          </w:tcPr>
          <w:p>
            <w:pPr>
              <w:pStyle w:val="TableParagraph"/>
              <w:spacing w:line="225" w:lineRule="exact"/>
              <w:ind w:left="134" w:right="129"/>
              <w:jc w:val="center"/>
              <w:rPr>
                <w:b/>
                <w:sz w:val="20"/>
              </w:rPr>
            </w:pPr>
            <w:r>
              <w:rPr>
                <w:b/>
                <w:sz w:val="20"/>
              </w:rPr>
              <w:t>25</w:t>
            </w:r>
          </w:p>
        </w:tc>
        <w:tc>
          <w:tcPr>
            <w:tcW w:w="4401" w:type="dxa"/>
            <w:gridSpan w:val="5"/>
            <w:tcBorders>
              <w:bottom w:val="double" w:sz="1" w:space="0" w:color="8EAADB"/>
            </w:tcBorders>
          </w:tcPr>
          <w:p>
            <w:pPr>
              <w:pStyle w:val="TableParagraph"/>
              <w:spacing w:line="230" w:lineRule="exact"/>
              <w:rPr>
                <w:sz w:val="20"/>
              </w:rPr>
            </w:pPr>
            <w:r>
              <w:rPr>
                <w:sz w:val="20"/>
              </w:rPr>
              <w:t>Brigada: Clasificación de víveres en Cruz Roja Mexicana para zonas afectadas por el sismo.</w:t>
            </w:r>
          </w:p>
        </w:tc>
        <w:tc>
          <w:tcPr>
            <w:tcW w:w="1281" w:type="dxa"/>
            <w:tcBorders>
              <w:bottom w:val="double" w:sz="1" w:space="0" w:color="8EAADB"/>
            </w:tcBorders>
          </w:tcPr>
          <w:p>
            <w:pPr>
              <w:pStyle w:val="TableParagraph"/>
              <w:spacing w:line="227" w:lineRule="exact"/>
              <w:ind w:left="288"/>
              <w:rPr>
                <w:sz w:val="20"/>
              </w:rPr>
            </w:pPr>
            <w:r>
              <w:rPr>
                <w:sz w:val="20"/>
              </w:rPr>
              <w:t>Sept 17</w:t>
            </w:r>
          </w:p>
        </w:tc>
        <w:tc>
          <w:tcPr>
            <w:tcW w:w="1420" w:type="dxa"/>
            <w:tcBorders>
              <w:bottom w:val="double" w:sz="1" w:space="0" w:color="8EAADB"/>
            </w:tcBorders>
          </w:tcPr>
          <w:p>
            <w:pPr>
              <w:pStyle w:val="TableParagraph"/>
              <w:spacing w:line="227" w:lineRule="exact"/>
              <w:ind w:left="91" w:right="97"/>
              <w:jc w:val="center"/>
              <w:rPr>
                <w:sz w:val="20"/>
              </w:rPr>
            </w:pPr>
            <w:r>
              <w:rPr>
                <w:sz w:val="20"/>
              </w:rPr>
              <w:t>25 alumnos</w:t>
            </w:r>
          </w:p>
        </w:tc>
        <w:tc>
          <w:tcPr>
            <w:tcW w:w="2553" w:type="dxa"/>
            <w:tcBorders>
              <w:bottom w:val="double" w:sz="1" w:space="0" w:color="8EAADB"/>
            </w:tcBorders>
          </w:tcPr>
          <w:p>
            <w:pPr>
              <w:pStyle w:val="TableParagraph"/>
              <w:spacing w:line="227" w:lineRule="exact"/>
              <w:ind w:left="0" w:right="239"/>
              <w:jc w:val="right"/>
              <w:rPr>
                <w:sz w:val="20"/>
              </w:rPr>
            </w:pPr>
            <w:r>
              <w:rPr>
                <w:sz w:val="20"/>
              </w:rPr>
              <w:t>Responsabilidad Social</w:t>
            </w:r>
          </w:p>
        </w:tc>
      </w:tr>
      <w:tr>
        <w:trPr>
          <w:trHeight w:val="455" w:hRule="atLeast"/>
        </w:trPr>
        <w:tc>
          <w:tcPr>
            <w:tcW w:w="562" w:type="dxa"/>
            <w:tcBorders>
              <w:top w:val="double" w:sz="1" w:space="0" w:color="8EAADB"/>
            </w:tcBorders>
          </w:tcPr>
          <w:p>
            <w:pPr>
              <w:pStyle w:val="TableParagraph"/>
              <w:spacing w:line="220" w:lineRule="exact"/>
              <w:ind w:left="134" w:right="129"/>
              <w:jc w:val="center"/>
              <w:rPr>
                <w:b/>
                <w:sz w:val="20"/>
              </w:rPr>
            </w:pPr>
            <w:r>
              <w:rPr>
                <w:b/>
                <w:sz w:val="20"/>
              </w:rPr>
              <w:t>26</w:t>
            </w:r>
          </w:p>
        </w:tc>
        <w:tc>
          <w:tcPr>
            <w:tcW w:w="4401" w:type="dxa"/>
            <w:gridSpan w:val="5"/>
            <w:tcBorders>
              <w:top w:val="double" w:sz="1" w:space="0" w:color="8EAADB"/>
            </w:tcBorders>
          </w:tcPr>
          <w:p>
            <w:pPr>
              <w:pStyle w:val="TableParagraph"/>
              <w:spacing w:line="222" w:lineRule="exact"/>
              <w:rPr>
                <w:sz w:val="20"/>
              </w:rPr>
            </w:pPr>
            <w:r>
              <w:rPr>
                <w:sz w:val="20"/>
              </w:rPr>
              <w:t>Conferencia/Taller: Contención psicológica a</w:t>
            </w:r>
          </w:p>
          <w:p>
            <w:pPr>
              <w:pStyle w:val="TableParagraph"/>
              <w:spacing w:line="213" w:lineRule="exact"/>
              <w:rPr>
                <w:sz w:val="20"/>
              </w:rPr>
            </w:pPr>
            <w:r>
              <w:rPr>
                <w:sz w:val="20"/>
              </w:rPr>
              <w:t>distancia.</w:t>
            </w:r>
          </w:p>
        </w:tc>
        <w:tc>
          <w:tcPr>
            <w:tcW w:w="1281" w:type="dxa"/>
            <w:tcBorders>
              <w:top w:val="double" w:sz="1" w:space="0" w:color="8EAADB"/>
            </w:tcBorders>
          </w:tcPr>
          <w:p>
            <w:pPr>
              <w:pStyle w:val="TableParagraph"/>
              <w:spacing w:line="222" w:lineRule="exact"/>
              <w:ind w:left="288"/>
              <w:rPr>
                <w:sz w:val="20"/>
              </w:rPr>
            </w:pPr>
            <w:r>
              <w:rPr>
                <w:sz w:val="20"/>
              </w:rPr>
              <w:t>Sept 17</w:t>
            </w:r>
          </w:p>
        </w:tc>
        <w:tc>
          <w:tcPr>
            <w:tcW w:w="1420" w:type="dxa"/>
            <w:tcBorders>
              <w:top w:val="double" w:sz="1" w:space="0" w:color="8EAADB"/>
            </w:tcBorders>
          </w:tcPr>
          <w:p>
            <w:pPr>
              <w:pStyle w:val="TableParagraph"/>
              <w:spacing w:line="222" w:lineRule="exact"/>
              <w:ind w:left="91" w:right="98"/>
              <w:jc w:val="center"/>
              <w:rPr>
                <w:sz w:val="20"/>
              </w:rPr>
            </w:pPr>
            <w:r>
              <w:rPr>
                <w:sz w:val="20"/>
              </w:rPr>
              <w:t>250</w:t>
            </w:r>
          </w:p>
        </w:tc>
        <w:tc>
          <w:tcPr>
            <w:tcW w:w="2553" w:type="dxa"/>
            <w:tcBorders>
              <w:top w:val="double" w:sz="1" w:space="0" w:color="8EAADB"/>
            </w:tcBorders>
          </w:tcPr>
          <w:p>
            <w:pPr>
              <w:pStyle w:val="TableParagraph"/>
              <w:spacing w:line="222" w:lineRule="exact"/>
              <w:ind w:left="745"/>
              <w:rPr>
                <w:sz w:val="20"/>
              </w:rPr>
            </w:pPr>
            <w:r>
              <w:rPr>
                <w:sz w:val="20"/>
              </w:rPr>
              <w:t>Académico.</w:t>
            </w:r>
          </w:p>
        </w:tc>
      </w:tr>
    </w:tbl>
    <w:p>
      <w:pPr>
        <w:spacing w:after="0" w:line="222" w:lineRule="exact"/>
        <w:rPr>
          <w:sz w:val="20"/>
        </w:rPr>
        <w:sectPr>
          <w:pgSz w:w="12240" w:h="15840"/>
          <w:pgMar w:header="713" w:footer="76" w:top="2000" w:bottom="260" w:left="820" w:right="580"/>
        </w:sectPr>
      </w:pPr>
    </w:p>
    <w:p>
      <w:pPr>
        <w:pStyle w:val="BodyText"/>
        <w:spacing w:before="10"/>
        <w:rPr>
          <w:rFonts w:ascii="Times New Roman"/>
          <w:sz w:val="26"/>
        </w:rPr>
      </w:pPr>
    </w:p>
    <w:p>
      <w:pPr>
        <w:spacing w:before="63"/>
        <w:ind w:left="1011" w:right="0" w:firstLine="0"/>
        <w:jc w:val="left"/>
        <w:rPr>
          <w:rFonts w:ascii="Calibri"/>
          <w:sz w:val="18"/>
        </w:rPr>
      </w:pPr>
      <w:r>
        <w:rPr/>
        <w:pict>
          <v:line style="position:absolute;mso-position-horizontal-relative:page;mso-position-vertical-relative:paragraph;z-index:1624" from="118.139999pt,9.169316pt" to="515.749999pt,9.169316pt" stroked="true" strokeweight=".75pt" strokecolor="#d9d9d9">
            <v:stroke dashstyle="solid"/>
            <w10:wrap type="none"/>
          </v:line>
        </w:pict>
      </w:r>
      <w:r>
        <w:rPr>
          <w:rFonts w:ascii="Calibri"/>
          <w:color w:val="7E7E7E"/>
          <w:sz w:val="18"/>
        </w:rPr>
        <w:t>2500</w:t>
      </w:r>
    </w:p>
    <w:p>
      <w:pPr>
        <w:pStyle w:val="BodyText"/>
        <w:rPr>
          <w:rFonts w:ascii="Calibri"/>
          <w:sz w:val="20"/>
        </w:rPr>
      </w:pPr>
    </w:p>
    <w:p>
      <w:pPr>
        <w:pStyle w:val="BodyText"/>
        <w:spacing w:before="8"/>
        <w:rPr>
          <w:rFonts w:ascii="Calibri"/>
          <w:sz w:val="22"/>
        </w:rPr>
      </w:pPr>
    </w:p>
    <w:p>
      <w:pPr>
        <w:spacing w:before="64"/>
        <w:ind w:left="1011" w:right="0" w:firstLine="0"/>
        <w:jc w:val="left"/>
        <w:rPr>
          <w:rFonts w:ascii="Calibri"/>
          <w:sz w:val="18"/>
        </w:rPr>
      </w:pPr>
      <w:r>
        <w:rPr/>
        <w:pict>
          <v:group style="position:absolute;margin-left:118.139999pt;margin-top:-8.275635pt;width:397.65pt;height:178.65pt;mso-position-horizontal-relative:page;mso-position-vertical-relative:paragraph;z-index:1600" coordorigin="2363,-166" coordsize="7953,3573">
            <v:shape style="position:absolute;left:2362;top:185;width:7953;height:2410" coordorigin="2363,185" coordsize="7953,2410" path="m2363,2595l10315,2595m2363,1791l10315,1791m2363,989l10315,989m2363,185l10315,185e" filled="false" stroked="true" strokeweight=".75pt" strokecolor="#d9d9d9">
              <v:path arrowok="t"/>
              <v:stroke dashstyle="solid"/>
            </v:shape>
            <v:shape style="position:absolute;left:4350;top:184;width:3977;height:3216" type="#_x0000_t75" stroked="false">
              <v:imagedata r:id="rId18" o:title=""/>
            </v:shape>
            <v:rect style="position:absolute;left:4350;top:184;width:3977;height:3216" filled="false" stroked="true" strokeweight=".75pt" strokecolor="#5896d0">
              <v:stroke dashstyle="solid"/>
            </v:rect>
            <v:line style="position:absolute" from="2363,3400" to="10315,3400" stroked="true" strokeweight=".75pt" strokecolor="#d9d9d9">
              <v:stroke dashstyle="solid"/>
            </v:line>
            <v:shape style="position:absolute;left:5634;top:-159;width:1409;height:631" coordorigin="5634,-158" coordsize="1409,631" path="m6221,124l5869,124,6339,472,6221,124xm7043,-158l5634,-158,5634,124,7043,124,7043,-158xe" filled="true" fillcolor="#ffffff" stroked="false">
              <v:path arrowok="t"/>
              <v:fill type="solid"/>
            </v:shape>
            <v:shape style="position:absolute;left:5634;top:-159;width:1409;height:631" coordorigin="5634,-158" coordsize="1409,631" path="m5634,-158l5869,-158,6221,-158,7043,-158,7043,7,7043,77,7043,124,6221,124,6339,472,5869,124,5634,124,5634,77,5634,7,5634,-158xe" filled="false" stroked="true" strokeweight=".75pt" strokecolor="#bebebe">
              <v:path arrowok="t"/>
              <v:stroke dashstyle="solid"/>
            </v:shape>
            <v:shape style="position:absolute;left:5702;top:-91;width:1294;height:180" type="#_x0000_t202" filled="false" stroked="false">
              <v:textbox inset="0,0,0,0">
                <w:txbxContent>
                  <w:p>
                    <w:pPr>
                      <w:spacing w:line="180" w:lineRule="exact" w:before="0"/>
                      <w:ind w:left="0" w:right="0" w:firstLine="0"/>
                      <w:jc w:val="left"/>
                      <w:rPr>
                        <w:rFonts w:ascii="Calibri"/>
                        <w:b/>
                        <w:sz w:val="18"/>
                      </w:rPr>
                    </w:pPr>
                    <w:r>
                      <w:rPr>
                        <w:rFonts w:ascii="Calibri"/>
                        <w:b/>
                        <w:sz w:val="18"/>
                      </w:rPr>
                      <w:t>2000 Estudiantes</w:t>
                    </w:r>
                  </w:p>
                </w:txbxContent>
              </v:textbox>
              <w10:wrap type="none"/>
            </v:shape>
            <w10:wrap type="none"/>
          </v:group>
        </w:pict>
      </w:r>
      <w:r>
        <w:rPr>
          <w:rFonts w:ascii="Calibri"/>
          <w:color w:val="7E7E7E"/>
          <w:sz w:val="18"/>
        </w:rPr>
        <w:t>2000</w:t>
      </w:r>
    </w:p>
    <w:p>
      <w:pPr>
        <w:pStyle w:val="BodyText"/>
        <w:rPr>
          <w:rFonts w:ascii="Calibri"/>
          <w:sz w:val="20"/>
        </w:rPr>
      </w:pPr>
    </w:p>
    <w:p>
      <w:pPr>
        <w:pStyle w:val="BodyText"/>
        <w:spacing w:before="8"/>
        <w:rPr>
          <w:rFonts w:ascii="Calibri"/>
          <w:sz w:val="22"/>
        </w:rPr>
      </w:pPr>
    </w:p>
    <w:p>
      <w:pPr>
        <w:spacing w:before="63"/>
        <w:ind w:left="1011" w:right="0" w:firstLine="0"/>
        <w:jc w:val="left"/>
        <w:rPr>
          <w:rFonts w:ascii="Calibri"/>
          <w:sz w:val="18"/>
        </w:rPr>
      </w:pPr>
      <w:r>
        <w:rPr>
          <w:rFonts w:ascii="Calibri"/>
          <w:color w:val="7E7E7E"/>
          <w:sz w:val="18"/>
        </w:rPr>
        <w:t>1500</w:t>
      </w:r>
    </w:p>
    <w:p>
      <w:pPr>
        <w:pStyle w:val="BodyText"/>
        <w:rPr>
          <w:rFonts w:ascii="Calibri"/>
          <w:sz w:val="20"/>
        </w:rPr>
      </w:pPr>
    </w:p>
    <w:p>
      <w:pPr>
        <w:pStyle w:val="BodyText"/>
        <w:spacing w:before="8"/>
        <w:rPr>
          <w:rFonts w:ascii="Calibri"/>
          <w:sz w:val="22"/>
        </w:rPr>
      </w:pPr>
    </w:p>
    <w:p>
      <w:pPr>
        <w:spacing w:before="64"/>
        <w:ind w:left="1011" w:right="0" w:firstLine="0"/>
        <w:jc w:val="left"/>
        <w:rPr>
          <w:rFonts w:ascii="Calibri"/>
          <w:sz w:val="18"/>
        </w:rPr>
      </w:pPr>
      <w:r>
        <w:rPr>
          <w:rFonts w:ascii="Calibri"/>
          <w:color w:val="7E7E7E"/>
          <w:sz w:val="18"/>
        </w:rPr>
        <w:t>1000</w:t>
      </w:r>
    </w:p>
    <w:p>
      <w:pPr>
        <w:pStyle w:val="BodyText"/>
        <w:rPr>
          <w:rFonts w:ascii="Calibri"/>
          <w:sz w:val="20"/>
        </w:rPr>
      </w:pPr>
    </w:p>
    <w:p>
      <w:pPr>
        <w:pStyle w:val="BodyText"/>
        <w:spacing w:before="8"/>
        <w:rPr>
          <w:rFonts w:ascii="Calibri"/>
          <w:sz w:val="22"/>
        </w:rPr>
      </w:pPr>
    </w:p>
    <w:p>
      <w:pPr>
        <w:spacing w:before="64"/>
        <w:ind w:left="1102" w:right="0" w:firstLine="0"/>
        <w:jc w:val="left"/>
        <w:rPr>
          <w:rFonts w:ascii="Calibri"/>
          <w:sz w:val="18"/>
        </w:rPr>
      </w:pPr>
      <w:r>
        <w:rPr>
          <w:rFonts w:ascii="Calibri"/>
          <w:color w:val="7E7E7E"/>
          <w:sz w:val="18"/>
        </w:rPr>
        <w:t>500</w:t>
      </w:r>
    </w:p>
    <w:p>
      <w:pPr>
        <w:pStyle w:val="BodyText"/>
        <w:rPr>
          <w:rFonts w:ascii="Calibri"/>
          <w:sz w:val="20"/>
        </w:rPr>
      </w:pPr>
    </w:p>
    <w:p>
      <w:pPr>
        <w:pStyle w:val="BodyText"/>
        <w:spacing w:before="8"/>
        <w:rPr>
          <w:rFonts w:ascii="Calibri"/>
          <w:sz w:val="22"/>
        </w:rPr>
      </w:pPr>
    </w:p>
    <w:p>
      <w:pPr>
        <w:spacing w:before="64"/>
        <w:ind w:left="1284" w:right="0" w:firstLine="0"/>
        <w:jc w:val="left"/>
        <w:rPr>
          <w:rFonts w:ascii="Calibri"/>
          <w:sz w:val="18"/>
        </w:rPr>
      </w:pPr>
      <w:r>
        <w:rPr>
          <w:rFonts w:ascii="Calibri"/>
          <w:color w:val="7E7E7E"/>
          <w:sz w:val="18"/>
        </w:rPr>
        <w:t>0</w:t>
      </w:r>
    </w:p>
    <w:p>
      <w:pPr>
        <w:spacing w:before="14"/>
        <w:ind w:left="941" w:right="744" w:firstLine="0"/>
        <w:jc w:val="center"/>
        <w:rPr>
          <w:rFonts w:ascii="Calibri"/>
          <w:sz w:val="18"/>
        </w:rPr>
      </w:pPr>
      <w:r>
        <w:rPr>
          <w:rFonts w:ascii="Calibri"/>
          <w:color w:val="7E7E7E"/>
          <w:sz w:val="18"/>
        </w:rPr>
        <w:t>Estudiantes Participando en Actividades</w:t>
      </w:r>
    </w:p>
    <w:p>
      <w:pPr>
        <w:pStyle w:val="BodyText"/>
        <w:spacing w:before="5"/>
        <w:rPr>
          <w:rFonts w:ascii="Calibri"/>
          <w:sz w:val="9"/>
        </w:rPr>
      </w:pPr>
    </w:p>
    <w:p>
      <w:pPr>
        <w:spacing w:before="64"/>
        <w:ind w:left="941" w:right="969" w:firstLine="0"/>
        <w:jc w:val="center"/>
        <w:rPr>
          <w:rFonts w:ascii="Calibri"/>
          <w:sz w:val="18"/>
        </w:rPr>
      </w:pPr>
      <w:r>
        <w:rPr/>
        <w:pict>
          <v:group style="position:absolute;margin-left:262.795013pt;margin-top:6.341022pt;width:5.7pt;height:5.7pt;mso-position-horizontal-relative:page;mso-position-vertical-relative:paragraph;z-index:1648" coordorigin="5256,127" coordsize="114,114">
            <v:shape style="position:absolute;left:5263;top:134;width:99;height:99" type="#_x0000_t75" stroked="false">
              <v:imagedata r:id="rId19" o:title=""/>
            </v:shape>
            <v:rect style="position:absolute;left:5263;top:134;width:99;height:99" filled="false" stroked="true" strokeweight=".75pt" strokecolor="#5896d0">
              <v:stroke dashstyle="solid"/>
            </v:rect>
            <w10:wrap type="none"/>
          </v:group>
        </w:pict>
      </w:r>
      <w:r>
        <w:rPr>
          <w:rFonts w:ascii="Calibri"/>
          <w:color w:val="7E7E7E"/>
          <w:sz w:val="18"/>
        </w:rPr>
        <w:t>Dinamismo Estudiantil</w:t>
      </w:r>
    </w:p>
    <w:p>
      <w:pPr>
        <w:pStyle w:val="BodyText"/>
        <w:rPr>
          <w:rFonts w:ascii="Calibri"/>
          <w:sz w:val="20"/>
        </w:rPr>
      </w:pPr>
    </w:p>
    <w:p>
      <w:pPr>
        <w:pStyle w:val="BodyText"/>
        <w:rPr>
          <w:rFonts w:ascii="Calibri"/>
          <w:sz w:val="20"/>
        </w:rPr>
      </w:pPr>
    </w:p>
    <w:p>
      <w:pPr>
        <w:pStyle w:val="BodyText"/>
        <w:spacing w:before="7"/>
        <w:rPr>
          <w:rFonts w:ascii="Calibri"/>
        </w:rPr>
      </w:pPr>
    </w:p>
    <w:p>
      <w:pPr>
        <w:pStyle w:val="Heading7"/>
      </w:pPr>
      <w:r>
        <w:rPr/>
        <w:t>Servicio comunitario en las prácticas del Servicio Social.</w:t>
      </w:r>
    </w:p>
    <w:p>
      <w:pPr>
        <w:pStyle w:val="BodyText"/>
        <w:spacing w:before="9"/>
        <w:rPr>
          <w:b/>
          <w:sz w:val="37"/>
        </w:rPr>
      </w:pPr>
    </w:p>
    <w:p>
      <w:pPr>
        <w:spacing w:before="0"/>
        <w:ind w:left="882" w:right="0" w:firstLine="0"/>
        <w:jc w:val="left"/>
        <w:rPr>
          <w:sz w:val="22"/>
        </w:rPr>
      </w:pPr>
      <w:r>
        <w:rPr>
          <w:sz w:val="22"/>
        </w:rPr>
        <w:t>Número de estudiantes involucrados clasificados por organismos beneficiados.</w:t>
      </w:r>
    </w:p>
    <w:p>
      <w:pPr>
        <w:pStyle w:val="BodyText"/>
        <w:spacing w:before="10"/>
        <w:rPr>
          <w:sz w:val="18"/>
        </w:rPr>
      </w:pPr>
    </w:p>
    <w:p>
      <w:pPr>
        <w:spacing w:before="63"/>
        <w:ind w:left="869" w:right="0" w:firstLine="0"/>
        <w:jc w:val="left"/>
        <w:rPr>
          <w:rFonts w:ascii="Calibri"/>
          <w:sz w:val="18"/>
        </w:rPr>
      </w:pPr>
      <w:r>
        <w:rPr/>
        <w:drawing>
          <wp:anchor distT="0" distB="0" distL="0" distR="0" allowOverlap="1" layoutInCell="1" locked="0" behindDoc="0" simplePos="0" relativeHeight="1744">
            <wp:simplePos x="0" y="0"/>
            <wp:positionH relativeFrom="page">
              <wp:posOffset>1410208</wp:posOffset>
            </wp:positionH>
            <wp:positionV relativeFrom="paragraph">
              <wp:posOffset>111243</wp:posOffset>
            </wp:positionV>
            <wp:extent cx="5244592" cy="9525"/>
            <wp:effectExtent l="0" t="0" r="0" b="0"/>
            <wp:wrapNone/>
            <wp:docPr id="13" name="image14.png" descr=""/>
            <wp:cNvGraphicFramePr>
              <a:graphicFrameLocks noChangeAspect="1"/>
            </wp:cNvGraphicFramePr>
            <a:graphic>
              <a:graphicData uri="http://schemas.openxmlformats.org/drawingml/2006/picture">
                <pic:pic>
                  <pic:nvPicPr>
                    <pic:cNvPr id="14" name="image14.png"/>
                    <pic:cNvPicPr/>
                  </pic:nvPicPr>
                  <pic:blipFill>
                    <a:blip r:embed="rId20" cstate="print"/>
                    <a:stretch>
                      <a:fillRect/>
                    </a:stretch>
                  </pic:blipFill>
                  <pic:spPr>
                    <a:xfrm>
                      <a:off x="0" y="0"/>
                      <a:ext cx="5244592" cy="9525"/>
                    </a:xfrm>
                    <a:prstGeom prst="rect">
                      <a:avLst/>
                    </a:prstGeom>
                  </pic:spPr>
                </pic:pic>
              </a:graphicData>
            </a:graphic>
          </wp:anchor>
        </w:drawing>
      </w:r>
      <w:r>
        <w:rPr>
          <w:rFonts w:ascii="Calibri"/>
          <w:color w:val="585858"/>
          <w:sz w:val="18"/>
        </w:rPr>
        <w:t>1000</w:t>
      </w:r>
    </w:p>
    <w:p>
      <w:pPr>
        <w:spacing w:before="121"/>
        <w:ind w:left="941" w:right="9584" w:firstLine="0"/>
        <w:jc w:val="center"/>
        <w:rPr>
          <w:rFonts w:ascii="Calibri"/>
          <w:sz w:val="18"/>
        </w:rPr>
      </w:pPr>
      <w:r>
        <w:rPr/>
        <w:pict>
          <v:group style="position:absolute;margin-left:111.040001pt;margin-top:7.039342pt;width:413pt;height:158.2pt;mso-position-horizontal-relative:page;mso-position-vertical-relative:paragraph;z-index:1720" coordorigin="2221,141" coordsize="8260,3164">
            <v:shape style="position:absolute;left:2220;top:2614;width:8260;height:15" type="#_x0000_t75" stroked="false">
              <v:imagedata r:id="rId20" o:title=""/>
            </v:shape>
            <v:shape style="position:absolute;left:2220;top:2276;width:8260;height:15" type="#_x0000_t75" stroked="false">
              <v:imagedata r:id="rId20" o:title=""/>
            </v:shape>
            <v:shape style="position:absolute;left:2220;top:1935;width:8260;height:15" type="#_x0000_t75" stroked="false">
              <v:imagedata r:id="rId20" o:title=""/>
            </v:shape>
            <v:shape style="position:absolute;left:2220;top:1594;width:8260;height:15" type="#_x0000_t75" stroked="false">
              <v:imagedata r:id="rId20" o:title=""/>
            </v:shape>
            <v:shape style="position:absolute;left:2220;top:1253;width:8260;height:15" type="#_x0000_t75" stroked="false">
              <v:imagedata r:id="rId20" o:title=""/>
            </v:shape>
            <v:shape style="position:absolute;left:2220;top:913;width:8260;height:15" type="#_x0000_t75" stroked="false">
              <v:imagedata r:id="rId20" o:title=""/>
            </v:shape>
            <v:rect style="position:absolute;left:4456;top:853;width:689;height:2451" filled="true" fillcolor="#5b9bd4" stroked="false">
              <v:fill opacity="46003f" type="solid"/>
            </v:rect>
            <v:shape style="position:absolute;left:2220;top:572;width:8260;height:15" type="#_x0000_t75" stroked="false">
              <v:imagedata r:id="rId20" o:title=""/>
            </v:shape>
            <v:shape style="position:absolute;left:2220;top:231;width:8260;height:15" type="#_x0000_t75" stroked="false">
              <v:imagedata r:id="rId20" o:title=""/>
            </v:shape>
            <v:rect style="position:absolute;left:9619;top:140;width:689;height:3164" filled="true" fillcolor="#5b9bd4" stroked="false">
              <v:fill opacity="46003f" type="solid"/>
            </v:rect>
            <v:shape style="position:absolute;left:9829;top:1650;width:294;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929</w:t>
                    </w:r>
                  </w:p>
                </w:txbxContent>
              </v:textbox>
              <w10:wrap type="none"/>
            </v:shape>
            <v:shape style="position:absolute;left:4666;top:2005;width:294;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720</w:t>
                    </w:r>
                  </w:p>
                </w:txbxContent>
              </v:textbox>
              <w10:wrap type="none"/>
            </v:shape>
            <w10:wrap type="none"/>
          </v:group>
        </w:pict>
      </w:r>
      <w:r>
        <w:rPr>
          <w:rFonts w:ascii="Calibri"/>
          <w:color w:val="585858"/>
          <w:sz w:val="18"/>
        </w:rPr>
        <w:t>900</w:t>
      </w:r>
    </w:p>
    <w:p>
      <w:pPr>
        <w:spacing w:before="121"/>
        <w:ind w:left="941" w:right="9584" w:firstLine="0"/>
        <w:jc w:val="center"/>
        <w:rPr>
          <w:rFonts w:ascii="Calibri"/>
          <w:sz w:val="18"/>
        </w:rPr>
      </w:pPr>
      <w:r>
        <w:rPr>
          <w:rFonts w:ascii="Calibri"/>
          <w:color w:val="585858"/>
          <w:sz w:val="18"/>
        </w:rPr>
        <w:t>800</w:t>
      </w:r>
    </w:p>
    <w:p>
      <w:pPr>
        <w:spacing w:before="121"/>
        <w:ind w:left="941" w:right="9584" w:firstLine="0"/>
        <w:jc w:val="center"/>
        <w:rPr>
          <w:rFonts w:ascii="Calibri"/>
          <w:sz w:val="18"/>
        </w:rPr>
      </w:pPr>
      <w:r>
        <w:rPr>
          <w:rFonts w:ascii="Calibri"/>
          <w:color w:val="585858"/>
          <w:sz w:val="18"/>
        </w:rPr>
        <w:t>700</w:t>
      </w:r>
    </w:p>
    <w:p>
      <w:pPr>
        <w:spacing w:before="121"/>
        <w:ind w:left="941" w:right="9584" w:firstLine="0"/>
        <w:jc w:val="center"/>
        <w:rPr>
          <w:rFonts w:ascii="Calibri"/>
          <w:sz w:val="18"/>
        </w:rPr>
      </w:pPr>
      <w:r>
        <w:rPr>
          <w:rFonts w:ascii="Calibri"/>
          <w:color w:val="585858"/>
          <w:sz w:val="18"/>
        </w:rPr>
        <w:t>600</w:t>
      </w:r>
    </w:p>
    <w:p>
      <w:pPr>
        <w:spacing w:before="120"/>
        <w:ind w:left="941" w:right="9584" w:firstLine="0"/>
        <w:jc w:val="center"/>
        <w:rPr>
          <w:rFonts w:ascii="Calibri"/>
          <w:sz w:val="18"/>
        </w:rPr>
      </w:pPr>
      <w:r>
        <w:rPr>
          <w:rFonts w:ascii="Calibri"/>
          <w:color w:val="585858"/>
          <w:sz w:val="18"/>
        </w:rPr>
        <w:t>500</w:t>
      </w:r>
    </w:p>
    <w:p>
      <w:pPr>
        <w:spacing w:before="121"/>
        <w:ind w:left="941" w:right="9584" w:firstLine="0"/>
        <w:jc w:val="center"/>
        <w:rPr>
          <w:rFonts w:ascii="Calibri"/>
          <w:sz w:val="18"/>
        </w:rPr>
      </w:pPr>
      <w:r>
        <w:rPr>
          <w:rFonts w:ascii="Calibri"/>
          <w:color w:val="585858"/>
          <w:sz w:val="18"/>
        </w:rPr>
        <w:t>400</w:t>
      </w:r>
    </w:p>
    <w:p>
      <w:pPr>
        <w:spacing w:before="121"/>
        <w:ind w:left="941" w:right="9584" w:firstLine="0"/>
        <w:jc w:val="center"/>
        <w:rPr>
          <w:rFonts w:ascii="Calibri"/>
          <w:sz w:val="18"/>
        </w:rPr>
      </w:pPr>
      <w:r>
        <w:rPr>
          <w:rFonts w:ascii="Calibri"/>
          <w:color w:val="585858"/>
          <w:sz w:val="18"/>
        </w:rPr>
        <w:t>300</w:t>
      </w:r>
    </w:p>
    <w:p>
      <w:pPr>
        <w:spacing w:before="121"/>
        <w:ind w:left="941" w:right="9584" w:firstLine="0"/>
        <w:jc w:val="center"/>
        <w:rPr>
          <w:rFonts w:ascii="Calibri"/>
          <w:sz w:val="18"/>
        </w:rPr>
      </w:pPr>
      <w:r>
        <w:rPr>
          <w:rFonts w:ascii="Calibri"/>
          <w:color w:val="585858"/>
          <w:sz w:val="18"/>
        </w:rPr>
        <w:t>200</w:t>
      </w:r>
    </w:p>
    <w:p>
      <w:pPr>
        <w:spacing w:before="121"/>
        <w:ind w:left="941" w:right="9584" w:firstLine="0"/>
        <w:jc w:val="center"/>
        <w:rPr>
          <w:rFonts w:ascii="Calibri"/>
          <w:sz w:val="18"/>
        </w:rPr>
      </w:pPr>
      <w:r>
        <w:rPr/>
        <w:pict>
          <v:rect style="position:absolute;margin-left:377.76001pt;margin-top:19.87933pt;width:34.44pt;height:9.14pt;mso-position-horizontal-relative:page;mso-position-vertical-relative:paragraph;z-index:1792" filled="true" fillcolor="#5b9bd4" stroked="false">
            <v:fill opacity="46003f" type="solid"/>
            <w10:wrap type="none"/>
          </v:rect>
        </w:pict>
      </w:r>
      <w:r>
        <w:rPr/>
        <w:pict>
          <v:shape style="position:absolute;margin-left:110.665001pt;margin-top:11.579329pt;width:414.1pt;height:17.850pt;mso-position-horizontal-relative:page;mso-position-vertical-relative:paragraph;z-index:18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
                    <w:gridCol w:w="689"/>
                    <w:gridCol w:w="1722"/>
                    <w:gridCol w:w="1572"/>
                    <w:gridCol w:w="987"/>
                    <w:gridCol w:w="1078"/>
                    <w:gridCol w:w="2040"/>
                  </w:tblGrid>
                  <w:tr>
                    <w:trPr>
                      <w:trHeight w:val="326" w:hRule="atLeast"/>
                    </w:trPr>
                    <w:tc>
                      <w:tcPr>
                        <w:tcW w:w="172" w:type="dxa"/>
                        <w:tcBorders>
                          <w:top w:val="single" w:sz="6" w:space="0" w:color="000000"/>
                          <w:bottom w:val="single" w:sz="6" w:space="0" w:color="BEBEBE"/>
                        </w:tcBorders>
                      </w:tcPr>
                      <w:p>
                        <w:pPr>
                          <w:pStyle w:val="TableParagraph"/>
                          <w:ind w:left="0"/>
                          <w:rPr>
                            <w:rFonts w:ascii="Times New Roman"/>
                            <w:sz w:val="18"/>
                          </w:rPr>
                        </w:pPr>
                      </w:p>
                    </w:tc>
                    <w:tc>
                      <w:tcPr>
                        <w:tcW w:w="689" w:type="dxa"/>
                        <w:tcBorders>
                          <w:top w:val="single" w:sz="6" w:space="0" w:color="000000"/>
                          <w:bottom w:val="single" w:sz="6" w:space="0" w:color="BEBEBE"/>
                        </w:tcBorders>
                        <w:shd w:val="clear" w:color="auto" w:fill="5B9BD4"/>
                      </w:tcPr>
                      <w:p>
                        <w:pPr>
                          <w:pStyle w:val="TableParagraph"/>
                          <w:spacing w:before="78"/>
                          <w:ind w:left="241" w:right="225"/>
                          <w:jc w:val="center"/>
                          <w:rPr>
                            <w:rFonts w:ascii="Calibri"/>
                            <w:sz w:val="18"/>
                          </w:rPr>
                        </w:pPr>
                        <w:r>
                          <w:rPr>
                            <w:rFonts w:ascii="Calibri"/>
                            <w:color w:val="404040"/>
                            <w:sz w:val="18"/>
                          </w:rPr>
                          <w:t>86</w:t>
                        </w:r>
                      </w:p>
                    </w:tc>
                    <w:tc>
                      <w:tcPr>
                        <w:tcW w:w="1722" w:type="dxa"/>
                        <w:tcBorders>
                          <w:top w:val="single" w:sz="6" w:space="0" w:color="000000"/>
                          <w:bottom w:val="single" w:sz="6" w:space="0" w:color="5B9BD4"/>
                        </w:tcBorders>
                      </w:tcPr>
                      <w:p>
                        <w:pPr>
                          <w:pStyle w:val="TableParagraph"/>
                          <w:spacing w:before="4"/>
                          <w:ind w:left="0"/>
                          <w:rPr>
                            <w:rFonts w:ascii="Calibri"/>
                            <w:sz w:val="14"/>
                          </w:rPr>
                        </w:pPr>
                      </w:p>
                      <w:p>
                        <w:pPr>
                          <w:pStyle w:val="TableParagraph"/>
                          <w:spacing w:line="131" w:lineRule="exact"/>
                          <w:ind w:left="586" w:right="913"/>
                          <w:jc w:val="center"/>
                          <w:rPr>
                            <w:rFonts w:ascii="Calibri"/>
                            <w:sz w:val="18"/>
                          </w:rPr>
                        </w:pPr>
                        <w:r>
                          <w:rPr>
                            <w:rFonts w:ascii="Calibri"/>
                            <w:color w:val="404040"/>
                            <w:sz w:val="18"/>
                          </w:rPr>
                          <w:t>29</w:t>
                        </w:r>
                      </w:p>
                    </w:tc>
                    <w:tc>
                      <w:tcPr>
                        <w:tcW w:w="1572" w:type="dxa"/>
                        <w:tcBorders>
                          <w:top w:val="single" w:sz="6" w:space="0" w:color="000000"/>
                          <w:bottom w:val="single" w:sz="6" w:space="0" w:color="BEBEBE"/>
                        </w:tcBorders>
                      </w:tcPr>
                      <w:p>
                        <w:pPr>
                          <w:pStyle w:val="TableParagraph"/>
                          <w:spacing w:line="149" w:lineRule="exact" w:before="157"/>
                          <w:ind w:left="947"/>
                          <w:rPr>
                            <w:rFonts w:ascii="Calibri"/>
                            <w:sz w:val="18"/>
                          </w:rPr>
                        </w:pPr>
                        <w:r>
                          <w:rPr>
                            <w:rFonts w:ascii="Calibri"/>
                            <w:color w:val="404040"/>
                            <w:sz w:val="18"/>
                          </w:rPr>
                          <w:t>40</w:t>
                        </w:r>
                      </w:p>
                    </w:tc>
                    <w:tc>
                      <w:tcPr>
                        <w:tcW w:w="987" w:type="dxa"/>
                        <w:tcBorders>
                          <w:top w:val="single" w:sz="6" w:space="0" w:color="000000"/>
                          <w:bottom w:val="single" w:sz="6" w:space="0" w:color="BEBEBE"/>
                        </w:tcBorders>
                      </w:tcPr>
                      <w:p>
                        <w:pPr>
                          <w:pStyle w:val="TableParagraph"/>
                          <w:ind w:left="0"/>
                          <w:rPr>
                            <w:rFonts w:ascii="Times New Roman"/>
                            <w:sz w:val="18"/>
                          </w:rPr>
                        </w:pPr>
                      </w:p>
                    </w:tc>
                    <w:tc>
                      <w:tcPr>
                        <w:tcW w:w="1078" w:type="dxa"/>
                        <w:tcBorders>
                          <w:top w:val="single" w:sz="6" w:space="0" w:color="000000"/>
                          <w:bottom w:val="single" w:sz="6" w:space="0" w:color="BEBEBE"/>
                        </w:tcBorders>
                      </w:tcPr>
                      <w:p>
                        <w:pPr>
                          <w:pStyle w:val="TableParagraph"/>
                          <w:spacing w:line="173" w:lineRule="exact" w:before="133"/>
                          <w:ind w:left="434" w:right="421"/>
                          <w:jc w:val="center"/>
                          <w:rPr>
                            <w:rFonts w:ascii="Calibri"/>
                            <w:sz w:val="18"/>
                          </w:rPr>
                        </w:pPr>
                        <w:r>
                          <w:rPr>
                            <w:rFonts w:ascii="Calibri"/>
                            <w:color w:val="404040"/>
                            <w:sz w:val="18"/>
                          </w:rPr>
                          <w:t>54</w:t>
                        </w:r>
                      </w:p>
                    </w:tc>
                    <w:tc>
                      <w:tcPr>
                        <w:tcW w:w="2040" w:type="dxa"/>
                        <w:tcBorders>
                          <w:top w:val="single" w:sz="6" w:space="0" w:color="000000"/>
                          <w:bottom w:val="single" w:sz="6" w:space="0" w:color="BEBEBE"/>
                        </w:tcBorders>
                      </w:tcPr>
                      <w:p>
                        <w:pPr>
                          <w:pStyle w:val="TableParagraph"/>
                          <w:ind w:left="0"/>
                          <w:rPr>
                            <w:rFonts w:ascii="Times New Roman"/>
                            <w:sz w:val="18"/>
                          </w:rPr>
                        </w:pPr>
                      </w:p>
                    </w:tc>
                  </w:tr>
                </w:tbl>
                <w:p>
                  <w:pPr>
                    <w:pStyle w:val="BodyText"/>
                  </w:pPr>
                </w:p>
              </w:txbxContent>
            </v:textbox>
            <w10:wrap type="none"/>
          </v:shape>
        </w:pict>
      </w:r>
      <w:r>
        <w:rPr>
          <w:rFonts w:ascii="Calibri"/>
          <w:color w:val="585858"/>
          <w:sz w:val="18"/>
        </w:rPr>
        <w:t>100</w:t>
      </w:r>
    </w:p>
    <w:p>
      <w:pPr>
        <w:spacing w:before="120"/>
        <w:ind w:left="0" w:right="8460" w:firstLine="0"/>
        <w:jc w:val="center"/>
        <w:rPr>
          <w:rFonts w:ascii="Calibri"/>
          <w:sz w:val="18"/>
        </w:rPr>
      </w:pPr>
      <w:r>
        <w:rPr/>
        <w:pict>
          <v:rect style="position:absolute;margin-left:274.559998pt;margin-top:5.089341pt;width:34.32pt;height:6.86pt;mso-position-horizontal-relative:page;mso-position-vertical-relative:paragraph;z-index:1768" filled="true" fillcolor="#5b9bd4" stroked="false">
            <v:fill opacity="46003f" type="solid"/>
            <w10:wrap type="none"/>
          </v:rect>
        </w:pict>
      </w:r>
      <w:r>
        <w:rPr>
          <w:rFonts w:ascii="Calibri"/>
          <w:color w:val="585858"/>
          <w:sz w:val="18"/>
        </w:rPr>
        <w:t>0</w:t>
      </w:r>
    </w:p>
    <w:p>
      <w:pPr>
        <w:tabs>
          <w:tab w:pos="2676" w:val="left" w:leader="none"/>
          <w:tab w:pos="3736" w:val="left" w:leader="none"/>
          <w:tab w:pos="4653" w:val="left" w:leader="none"/>
          <w:tab w:pos="5689" w:val="left" w:leader="none"/>
          <w:tab w:pos="6803" w:val="left" w:leader="none"/>
          <w:tab w:pos="7913" w:val="left" w:leader="none"/>
          <w:tab w:pos="8936" w:val="left" w:leader="none"/>
        </w:tabs>
        <w:spacing w:before="15"/>
        <w:ind w:left="1675" w:right="0" w:firstLine="0"/>
        <w:jc w:val="left"/>
        <w:rPr>
          <w:rFonts w:ascii="Calibri"/>
          <w:sz w:val="18"/>
        </w:rPr>
      </w:pPr>
      <w:r>
        <w:rPr>
          <w:rFonts w:ascii="Calibri"/>
          <w:color w:val="585858"/>
          <w:sz w:val="18"/>
        </w:rPr>
        <w:t>ONG`S</w:t>
        <w:tab/>
        <w:t>Federal</w:t>
        <w:tab/>
        <w:t>Estatal</w:t>
        <w:tab/>
        <w:t>Municipal</w:t>
        <w:tab/>
        <w:t>Educativo</w:t>
        <w:tab/>
        <w:t>Privado</w:t>
        <w:tab/>
        <w:t>Otras</w:t>
        <w:tab/>
        <w:t>Total:</w:t>
      </w:r>
    </w:p>
    <w:p>
      <w:pPr>
        <w:pStyle w:val="BodyText"/>
        <w:spacing w:before="1"/>
        <w:rPr>
          <w:rFonts w:ascii="Calibri"/>
          <w:sz w:val="17"/>
        </w:rPr>
      </w:pPr>
      <w:r>
        <w:rPr/>
        <w:pict>
          <v:rect style="position:absolute;margin-left:304.75pt;margin-top:12.421846pt;width:4.9433pt;height:4.9433pt;mso-position-horizontal-relative:page;mso-position-vertical-relative:paragraph;z-index:-496;mso-wrap-distance-left:0;mso-wrap-distance-right:0" filled="true" fillcolor="#5b9bd4" stroked="false">
            <v:fill opacity="46003f" type="solid"/>
            <w10:wrap type="topAndBottom"/>
          </v:rect>
        </w:pict>
      </w:r>
    </w:p>
    <w:p>
      <w:pPr>
        <w:spacing w:after="0"/>
        <w:rPr>
          <w:rFonts w:ascii="Calibri"/>
          <w:sz w:val="17"/>
        </w:rPr>
        <w:sectPr>
          <w:pgSz w:w="12240" w:h="15840"/>
          <w:pgMar w:header="713" w:footer="76" w:top="2000" w:bottom="260" w:left="820" w:right="580"/>
        </w:sectPr>
      </w:pPr>
    </w:p>
    <w:p>
      <w:pPr>
        <w:pStyle w:val="BodyText"/>
        <w:spacing w:before="8"/>
        <w:rPr>
          <w:rFonts w:ascii="Calibri"/>
          <w:sz w:val="14"/>
        </w:rPr>
      </w:pPr>
    </w:p>
    <w:p>
      <w:pPr>
        <w:pStyle w:val="Heading7"/>
      </w:pPr>
      <w:r>
        <w:rPr/>
        <w:t>Programas con participación estudiantil.</w:t>
      </w:r>
    </w:p>
    <w:p>
      <w:pPr>
        <w:pStyle w:val="BodyText"/>
        <w:spacing w:before="6"/>
        <w:rPr>
          <w:b/>
          <w:sz w:val="37"/>
        </w:rPr>
      </w:pPr>
    </w:p>
    <w:p>
      <w:pPr>
        <w:spacing w:before="1"/>
        <w:ind w:left="882" w:right="0" w:firstLine="0"/>
        <w:jc w:val="left"/>
        <w:rPr>
          <w:sz w:val="22"/>
        </w:rPr>
      </w:pPr>
      <w:r>
        <w:rPr>
          <w:sz w:val="22"/>
        </w:rPr>
        <w:t>Número de estudiantes involucrados clasificados por tipo de actividad.</w:t>
      </w:r>
    </w:p>
    <w:p>
      <w:pPr>
        <w:pStyle w:val="BodyText"/>
      </w:pPr>
    </w:p>
    <w:p>
      <w:pPr>
        <w:pStyle w:val="BodyText"/>
      </w:pPr>
    </w:p>
    <w:p>
      <w:pPr>
        <w:pStyle w:val="Heading7"/>
        <w:spacing w:before="141"/>
        <w:ind w:left="4712"/>
      </w:pPr>
      <w:r>
        <w:rPr/>
        <w:t>Movilidad.</w:t>
      </w:r>
    </w:p>
    <w:p>
      <w:pPr>
        <w:pStyle w:val="BodyText"/>
        <w:spacing w:before="8"/>
        <w:rPr>
          <w:b/>
          <w:sz w:val="37"/>
        </w:rPr>
      </w:pPr>
    </w:p>
    <w:p>
      <w:pPr>
        <w:spacing w:line="259" w:lineRule="auto" w:before="0"/>
        <w:ind w:left="882" w:right="959" w:firstLine="0"/>
        <w:jc w:val="left"/>
        <w:rPr>
          <w:sz w:val="22"/>
        </w:rPr>
      </w:pPr>
      <w:r>
        <w:rPr>
          <w:sz w:val="22"/>
        </w:rPr>
        <w:t>En</w:t>
      </w:r>
      <w:r>
        <w:rPr>
          <w:spacing w:val="-12"/>
          <w:sz w:val="22"/>
        </w:rPr>
        <w:t> </w:t>
      </w:r>
      <w:r>
        <w:rPr>
          <w:sz w:val="22"/>
        </w:rPr>
        <w:t>relación</w:t>
      </w:r>
      <w:r>
        <w:rPr>
          <w:spacing w:val="-13"/>
          <w:sz w:val="22"/>
        </w:rPr>
        <w:t> </w:t>
      </w:r>
      <w:r>
        <w:rPr>
          <w:sz w:val="22"/>
        </w:rPr>
        <w:t>a</w:t>
      </w:r>
      <w:r>
        <w:rPr>
          <w:spacing w:val="-15"/>
          <w:sz w:val="22"/>
        </w:rPr>
        <w:t> </w:t>
      </w:r>
      <w:r>
        <w:rPr>
          <w:sz w:val="22"/>
        </w:rPr>
        <w:t>la</w:t>
      </w:r>
      <w:r>
        <w:rPr>
          <w:spacing w:val="-15"/>
          <w:sz w:val="22"/>
        </w:rPr>
        <w:t> </w:t>
      </w:r>
      <w:r>
        <w:rPr>
          <w:sz w:val="22"/>
        </w:rPr>
        <w:t>movilidad</w:t>
      </w:r>
      <w:r>
        <w:rPr>
          <w:spacing w:val="-11"/>
          <w:sz w:val="22"/>
        </w:rPr>
        <w:t> </w:t>
      </w:r>
      <w:r>
        <w:rPr>
          <w:sz w:val="22"/>
        </w:rPr>
        <w:t>se</w:t>
      </w:r>
      <w:r>
        <w:rPr>
          <w:spacing w:val="-14"/>
          <w:sz w:val="22"/>
        </w:rPr>
        <w:t> </w:t>
      </w:r>
      <w:r>
        <w:rPr>
          <w:sz w:val="22"/>
        </w:rPr>
        <w:t>cuenta</w:t>
      </w:r>
      <w:r>
        <w:rPr>
          <w:spacing w:val="-14"/>
          <w:sz w:val="22"/>
        </w:rPr>
        <w:t> </w:t>
      </w:r>
      <w:r>
        <w:rPr>
          <w:sz w:val="22"/>
        </w:rPr>
        <w:t>con</w:t>
      </w:r>
      <w:r>
        <w:rPr>
          <w:spacing w:val="-15"/>
          <w:sz w:val="22"/>
        </w:rPr>
        <w:t> </w:t>
      </w:r>
      <w:r>
        <w:rPr>
          <w:sz w:val="22"/>
        </w:rPr>
        <w:t>20</w:t>
      </w:r>
      <w:r>
        <w:rPr>
          <w:spacing w:val="-14"/>
          <w:sz w:val="22"/>
        </w:rPr>
        <w:t> </w:t>
      </w:r>
      <w:r>
        <w:rPr>
          <w:sz w:val="22"/>
        </w:rPr>
        <w:t>convenios</w:t>
      </w:r>
      <w:r>
        <w:rPr>
          <w:spacing w:val="-12"/>
          <w:sz w:val="22"/>
        </w:rPr>
        <w:t> </w:t>
      </w:r>
      <w:r>
        <w:rPr>
          <w:sz w:val="22"/>
        </w:rPr>
        <w:t>de</w:t>
      </w:r>
      <w:r>
        <w:rPr>
          <w:spacing w:val="-15"/>
          <w:sz w:val="22"/>
        </w:rPr>
        <w:t> </w:t>
      </w:r>
      <w:r>
        <w:rPr>
          <w:sz w:val="22"/>
        </w:rPr>
        <w:t>movilidad</w:t>
      </w:r>
      <w:r>
        <w:rPr>
          <w:spacing w:val="-12"/>
          <w:sz w:val="22"/>
        </w:rPr>
        <w:t> </w:t>
      </w:r>
      <w:r>
        <w:rPr>
          <w:sz w:val="22"/>
        </w:rPr>
        <w:t>con</w:t>
      </w:r>
      <w:r>
        <w:rPr>
          <w:spacing w:val="-13"/>
          <w:sz w:val="22"/>
        </w:rPr>
        <w:t> </w:t>
      </w:r>
      <w:r>
        <w:rPr>
          <w:sz w:val="22"/>
        </w:rPr>
        <w:t>un</w:t>
      </w:r>
      <w:r>
        <w:rPr>
          <w:spacing w:val="-14"/>
          <w:sz w:val="22"/>
        </w:rPr>
        <w:t> </w:t>
      </w:r>
      <w:r>
        <w:rPr>
          <w:sz w:val="22"/>
        </w:rPr>
        <w:t>total</w:t>
      </w:r>
      <w:r>
        <w:rPr>
          <w:spacing w:val="-13"/>
          <w:sz w:val="22"/>
        </w:rPr>
        <w:t> </w:t>
      </w:r>
      <w:r>
        <w:rPr>
          <w:sz w:val="22"/>
        </w:rPr>
        <w:t>de</w:t>
      </w:r>
      <w:r>
        <w:rPr>
          <w:spacing w:val="-15"/>
          <w:sz w:val="22"/>
        </w:rPr>
        <w:t> </w:t>
      </w:r>
      <w:r>
        <w:rPr>
          <w:sz w:val="22"/>
        </w:rPr>
        <w:t>8</w:t>
      </w:r>
      <w:r>
        <w:rPr>
          <w:spacing w:val="-14"/>
          <w:sz w:val="22"/>
        </w:rPr>
        <w:t> </w:t>
      </w:r>
      <w:r>
        <w:rPr>
          <w:sz w:val="22"/>
        </w:rPr>
        <w:t>países, entre ellos argentina, Brasil, chile, Colombia, España, Estados Unidos, Francia y</w:t>
      </w:r>
      <w:r>
        <w:rPr>
          <w:spacing w:val="-11"/>
          <w:sz w:val="22"/>
        </w:rPr>
        <w:t> </w:t>
      </w:r>
      <w:r>
        <w:rPr>
          <w:sz w:val="22"/>
        </w:rPr>
        <w:t>Perú.</w:t>
      </w:r>
    </w:p>
    <w:p>
      <w:pPr>
        <w:pStyle w:val="BodyText"/>
        <w:rPr>
          <w:sz w:val="20"/>
        </w:rPr>
      </w:pPr>
    </w:p>
    <w:p>
      <w:pPr>
        <w:pStyle w:val="BodyText"/>
        <w:rPr>
          <w:sz w:val="20"/>
        </w:rPr>
      </w:pPr>
    </w:p>
    <w:p>
      <w:pPr>
        <w:pStyle w:val="BodyText"/>
        <w:rPr>
          <w:sz w:val="21"/>
        </w:rPr>
      </w:pPr>
    </w:p>
    <w:p>
      <w:pPr>
        <w:spacing w:before="44"/>
        <w:ind w:left="941" w:right="266" w:firstLine="0"/>
        <w:jc w:val="center"/>
        <w:rPr>
          <w:rFonts w:ascii="Calibri" w:hAnsi="Calibri"/>
          <w:sz w:val="28"/>
        </w:rPr>
      </w:pPr>
      <w:r>
        <w:rPr>
          <w:rFonts w:ascii="Calibri" w:hAnsi="Calibri"/>
          <w:color w:val="585858"/>
          <w:sz w:val="28"/>
        </w:rPr>
        <w:t>Título del gráfico</w:t>
      </w:r>
    </w:p>
    <w:p>
      <w:pPr>
        <w:spacing w:line="165" w:lineRule="exact" w:before="130"/>
        <w:ind w:left="2164" w:right="0" w:firstLine="0"/>
        <w:jc w:val="left"/>
        <w:rPr>
          <w:rFonts w:ascii="Calibri"/>
          <w:sz w:val="18"/>
        </w:rPr>
      </w:pPr>
      <w:r>
        <w:rPr/>
        <w:pict>
          <v:line style="position:absolute;mso-position-horizontal-relative:page;mso-position-vertical-relative:paragraph;z-index:2536" from="166.679993pt,12.479348pt" to="561.799993pt,12.479348pt" stroked="true" strokeweight=".75pt" strokecolor="#d9d9d9">
            <v:stroke dashstyle="solid"/>
            <w10:wrap type="none"/>
          </v:line>
        </w:pict>
      </w:r>
      <w:r>
        <w:rPr>
          <w:rFonts w:ascii="Calibri"/>
          <w:color w:val="585858"/>
          <w:sz w:val="18"/>
        </w:rPr>
        <w:t>25</w:t>
      </w:r>
    </w:p>
    <w:p>
      <w:pPr>
        <w:tabs>
          <w:tab w:pos="1651" w:val="left" w:leader="none"/>
          <w:tab w:pos="3187" w:val="left" w:leader="none"/>
        </w:tabs>
        <w:spacing w:line="183" w:lineRule="exact" w:before="0"/>
        <w:ind w:left="1212" w:right="0" w:firstLine="0"/>
        <w:jc w:val="center"/>
        <w:rPr>
          <w:rFonts w:ascii="Calibri"/>
          <w:sz w:val="18"/>
        </w:rPr>
      </w:pPr>
      <w:r>
        <w:rPr/>
        <w:pict>
          <v:group style="position:absolute;margin-left:101.675003pt;margin-top:13.63156pt;width:460.5pt;height:206.9pt;mso-position-horizontal-relative:page;mso-position-vertical-relative:paragraph;z-index:-455080" coordorigin="2034,273" coordsize="9210,4138">
            <v:shape style="position:absolute;left:6516;top:486;width:4720;height:1589" coordorigin="6516,486" coordsize="4720,1589" path="m10906,2075l11236,2075m8930,2075l9590,2075m6955,2075l7615,2075m6955,1545l7615,1545m8052,1014l8491,1014m6955,1014l7615,1014m8052,486l11236,486m6516,486l7615,486e" filled="false" stroked="true" strokeweight=".75pt" strokecolor="#d9d9d9">
              <v:path arrowok="t"/>
              <v:stroke dashstyle="solid"/>
            </v:shape>
            <v:rect style="position:absolute;left:7615;top:272;width:437;height:2333" filled="true" fillcolor="#5b9bd4" stroked="false">
              <v:fill type="solid"/>
            </v:rect>
            <v:line style="position:absolute" from="8930,1545" to="9590,1545" stroked="true" strokeweight=".75pt" strokecolor="#d9d9d9">
              <v:stroke dashstyle="solid"/>
            </v:line>
            <v:rect style="position:absolute;left:9590;top:1333;width:440;height:1273" filled="true" fillcolor="#5b9bd4" stroked="false">
              <v:fill type="solid"/>
            </v:rect>
            <v:shape style="position:absolute;left:3333;top:486;width:2304;height:1589" coordorigin="3334,486" coordsize="2304,1589" path="m3334,2075l5638,2075m3334,1545l5638,1545m3334,1014l5638,1014m3334,486l5638,486e" filled="false" stroked="true" strokeweight=".75pt" strokecolor="#d9d9d9">
              <v:path arrowok="t"/>
              <v:stroke dashstyle="solid"/>
            </v:shape>
            <v:rect style="position:absolute;left:5637;top:272;width:440;height:2333" filled="true" fillcolor="#5b9bd4" stroked="false">
              <v:fill type="solid"/>
            </v:rect>
            <v:line style="position:absolute" from="4102,2553" to="4541,2553" stroked="true" strokeweight="5.29pt" strokecolor="#ec7c30">
              <v:stroke dashstyle="solid"/>
            </v:line>
            <v:shape style="position:absolute;left:6076;top:272;width:4392;height:2333" coordorigin="6077,273" coordsize="4392,2333" path="m6516,273l6077,273,6077,2606,6516,2606,6516,273m8491,1439l8052,1439,8052,2606,8491,2606,8491,1439m10469,1439l10030,1439,10030,2606,10469,2606,10469,1439e" filled="true" fillcolor="#ec7c30" stroked="false">
              <v:path arrowok="t"/>
              <v:fill type="solid"/>
            </v:shape>
            <v:line style="position:absolute" from="4541,2553" to="4980,2553" stroked="true" strokeweight="5.29pt" strokecolor="#a4a4a4">
              <v:stroke dashstyle="solid"/>
            </v:line>
            <v:rect style="position:absolute;left:6516;top:591;width:440;height:2014" filled="true" fillcolor="#a4a4a4" stroked="false">
              <v:fill type="solid"/>
            </v:rect>
            <v:line style="position:absolute" from="8930,1014" to="11236,1014" stroked="true" strokeweight=".75pt" strokecolor="#d9d9d9">
              <v:stroke dashstyle="solid"/>
            </v:line>
            <v:rect style="position:absolute;left:8491;top:697;width:440;height:1909" filled="true" fillcolor="#a4a4a4" stroked="false">
              <v:fill type="solid"/>
            </v:rect>
            <v:line style="position:absolute" from="10906,1545" to="11236,1545" stroked="true" strokeweight=".75pt" strokecolor="#d9d9d9">
              <v:stroke dashstyle="solid"/>
            </v:line>
            <v:rect style="position:absolute;left:10468;top:1227;width:437;height:1378" filled="true" fillcolor="#a4a4a4" stroked="false">
              <v:fill type="solid"/>
            </v:rect>
            <v:shape style="position:absolute;left:2041;top:2605;width:9195;height:1798" coordorigin="2041,2606" coordsize="9195,1798" path="m3334,2606l11236,2606m3334,2606l11236,2606m3334,2606l3334,3541m5309,2606l5309,3541m7284,2606l7284,3541m9259,2606l9259,3541m11236,2606l11236,3541m2041,3541l11236,3541m11236,3541l11236,3829m11236,3541l11236,3829m2041,3541l2041,3829m3334,3541l3334,3829m3334,3541l3334,3829m5309,3541l5309,3829m5309,3541l5309,3829m7284,3541l7284,3829m7284,3541l7284,3829m9259,3541l9259,3829m9259,3541l9259,3829m2041,3829l11236,3829m11236,3829l11236,4116m11236,3829l11236,4116m2041,3829l2041,4116m3334,3829l3334,4116m3334,3829l3334,4116m5309,3829l5309,4116m5309,3829l5309,4116m7284,3829l7284,4116m7284,3829l7284,4116m9259,3829l9259,4116m9259,3829l9259,4116m2041,4116l11236,4116m2041,4116l2041,4403m2041,4403l11236,4403m3334,4116l3334,4403m3334,4116l3334,4403m5309,4116l5309,4403m5309,4116l5309,4403m7284,4116l7284,4403m7284,4116l7284,4403m9259,4116l9259,4403m9259,4116l9259,4403m11236,4116l11236,4403m11236,4116l11236,4403e" filled="false" stroked="true" strokeweight=".75pt" strokecolor="#d9d9d9">
              <v:path arrowok="t"/>
              <v:stroke dashstyle="solid"/>
            </v:shape>
            <v:shape style="position:absolute;left:2984;top:401;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20</w:t>
                    </w:r>
                  </w:p>
                </w:txbxContent>
              </v:textbox>
              <w10:wrap type="none"/>
            </v:shape>
            <v:shape style="position:absolute;left:6645;top:317;width:203;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19</w:t>
                    </w:r>
                  </w:p>
                </w:txbxContent>
              </v:textbox>
              <w10:wrap type="none"/>
            </v:shape>
            <v:shape style="position:absolute;left:8620;top:423;width:203;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18</w:t>
                    </w:r>
                  </w:p>
                </w:txbxContent>
              </v:textbox>
              <w10:wrap type="none"/>
            </v:shape>
            <v:shape style="position:absolute;left:2984;top:932;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15</w:t>
                    </w:r>
                  </w:p>
                </w:txbxContent>
              </v:textbox>
              <w10:wrap type="none"/>
            </v:shape>
            <v:shape style="position:absolute;left:8181;top:1166;width:203;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11</w:t>
                    </w:r>
                  </w:p>
                </w:txbxContent>
              </v:textbox>
              <w10:wrap type="none"/>
            </v:shape>
            <v:shape style="position:absolute;left:9718;top:1060;width:203;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12</w:t>
                    </w:r>
                  </w:p>
                </w:txbxContent>
              </v:textbox>
              <w10:wrap type="none"/>
            </v:shape>
            <v:shape style="position:absolute;left:10597;top:954;width:203;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13</w:t>
                    </w:r>
                  </w:p>
                </w:txbxContent>
              </v:textbox>
              <w10:wrap type="none"/>
            </v:shape>
            <v:shape style="position:absolute;left:10157;top:1166;width:203;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11</w:t>
                    </w:r>
                  </w:p>
                </w:txbxContent>
              </v:textbox>
              <w10:wrap type="none"/>
            </v:shape>
            <v:shape style="position:absolute;left:2984;top:1462;width:203;height:711"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10</w:t>
                    </w:r>
                  </w:p>
                  <w:p>
                    <w:pPr>
                      <w:spacing w:line="240" w:lineRule="auto" w:before="5"/>
                      <w:rPr>
                        <w:rFonts w:ascii="Calibri"/>
                        <w:sz w:val="25"/>
                      </w:rPr>
                    </w:pPr>
                  </w:p>
                  <w:p>
                    <w:pPr>
                      <w:spacing w:line="216" w:lineRule="exact" w:before="0"/>
                      <w:ind w:left="91" w:right="0" w:firstLine="0"/>
                      <w:jc w:val="left"/>
                      <w:rPr>
                        <w:rFonts w:ascii="Calibri"/>
                        <w:sz w:val="18"/>
                      </w:rPr>
                    </w:pPr>
                    <w:r>
                      <w:rPr>
                        <w:rFonts w:ascii="Calibri"/>
                        <w:color w:val="585858"/>
                        <w:sz w:val="18"/>
                      </w:rPr>
                      <w:t>5</w:t>
                    </w:r>
                  </w:p>
                </w:txbxContent>
              </v:textbox>
              <w10:wrap type="none"/>
            </v:shape>
            <v:shape style="position:absolute;left:3836;top:2332;width:112;height:180" type="#_x0000_t202" filled="false" stroked="false">
              <v:textbox inset="0,0,0,0">
                <w:txbxContent>
                  <w:p>
                    <w:pPr>
                      <w:spacing w:line="180" w:lineRule="exact" w:before="0"/>
                      <w:ind w:left="0" w:right="0" w:firstLine="0"/>
                      <w:jc w:val="left"/>
                      <w:rPr>
                        <w:rFonts w:ascii="Calibri"/>
                        <w:sz w:val="18"/>
                      </w:rPr>
                    </w:pPr>
                    <w:r>
                      <w:rPr>
                        <w:rFonts w:ascii="Calibri"/>
                        <w:color w:val="404040"/>
                        <w:sz w:val="18"/>
                      </w:rPr>
                      <w:t>0</w:t>
                    </w:r>
                  </w:p>
                </w:txbxContent>
              </v:textbox>
              <w10:wrap type="none"/>
            </v:shape>
            <v:shape style="position:absolute;left:4275;top:2226;width:551;height:180" type="#_x0000_t202" filled="false" stroked="false">
              <v:textbox inset="0,0,0,0">
                <w:txbxContent>
                  <w:p>
                    <w:pPr>
                      <w:tabs>
                        <w:tab w:pos="439" w:val="left" w:leader="none"/>
                      </w:tabs>
                      <w:spacing w:line="180" w:lineRule="exact" w:before="0"/>
                      <w:ind w:left="0" w:right="0" w:firstLine="0"/>
                      <w:jc w:val="left"/>
                      <w:rPr>
                        <w:rFonts w:ascii="Calibri"/>
                        <w:sz w:val="18"/>
                      </w:rPr>
                    </w:pPr>
                    <w:r>
                      <w:rPr>
                        <w:rFonts w:ascii="Calibri"/>
                        <w:color w:val="404040"/>
                        <w:sz w:val="18"/>
                      </w:rPr>
                      <w:t>1</w:t>
                      <w:tab/>
                      <w:t>1</w:t>
                    </w:r>
                  </w:p>
                </w:txbxContent>
              </v:textbox>
              <w10:wrap type="none"/>
            </v:shape>
            <v:shape style="position:absolute;left:3075;top:2522;width:11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0</w:t>
                    </w:r>
                  </w:p>
                </w:txbxContent>
              </v:textbox>
              <w10:wrap type="none"/>
            </v:shape>
            <v:shape style="position:absolute;left:3440;top:2661;width:3758;height:729" type="#_x0000_t202" filled="false" stroked="false">
              <v:textbox inset="0,0,0,0">
                <w:txbxContent>
                  <w:p>
                    <w:pPr>
                      <w:tabs>
                        <w:tab w:pos="2061" w:val="left" w:leader="none"/>
                      </w:tabs>
                      <w:spacing w:line="156" w:lineRule="auto" w:before="0"/>
                      <w:ind w:left="85" w:right="0" w:firstLine="0"/>
                      <w:jc w:val="left"/>
                      <w:rPr>
                        <w:rFonts w:ascii="Calibri"/>
                        <w:sz w:val="18"/>
                      </w:rPr>
                    </w:pPr>
                    <w:r>
                      <w:rPr>
                        <w:rFonts w:ascii="Calibri"/>
                        <w:color w:val="585858"/>
                        <w:position w:val="-10"/>
                        <w:sz w:val="18"/>
                      </w:rPr>
                      <w:t>Alumnos de la</w:t>
                    </w:r>
                    <w:r>
                      <w:rPr>
                        <w:rFonts w:ascii="Calibri"/>
                        <w:color w:val="585858"/>
                        <w:spacing w:val="-4"/>
                        <w:position w:val="-10"/>
                        <w:sz w:val="18"/>
                      </w:rPr>
                      <w:t> </w:t>
                    </w:r>
                    <w:r>
                      <w:rPr>
                        <w:rFonts w:ascii="Calibri"/>
                        <w:color w:val="585858"/>
                        <w:position w:val="-10"/>
                        <w:sz w:val="18"/>
                      </w:rPr>
                      <w:t>Fac.</w:t>
                    </w:r>
                    <w:r>
                      <w:rPr>
                        <w:rFonts w:ascii="Calibri"/>
                        <w:color w:val="585858"/>
                        <w:spacing w:val="-2"/>
                        <w:position w:val="-10"/>
                        <w:sz w:val="18"/>
                      </w:rPr>
                      <w:t> </w:t>
                    </w:r>
                    <w:r>
                      <w:rPr>
                        <w:rFonts w:ascii="Calibri"/>
                        <w:color w:val="585858"/>
                        <w:position w:val="-10"/>
                        <w:sz w:val="18"/>
                      </w:rPr>
                      <w:t>de</w:t>
                      <w:tab/>
                    </w:r>
                    <w:r>
                      <w:rPr>
                        <w:rFonts w:ascii="Calibri"/>
                        <w:color w:val="585858"/>
                        <w:sz w:val="18"/>
                      </w:rPr>
                      <w:t>Alumnos de la Fac.</w:t>
                    </w:r>
                    <w:r>
                      <w:rPr>
                        <w:rFonts w:ascii="Calibri"/>
                        <w:color w:val="585858"/>
                        <w:spacing w:val="-6"/>
                        <w:sz w:val="18"/>
                      </w:rPr>
                      <w:t> </w:t>
                    </w:r>
                    <w:r>
                      <w:rPr>
                        <w:rFonts w:ascii="Calibri"/>
                        <w:color w:val="585858"/>
                        <w:sz w:val="18"/>
                      </w:rPr>
                      <w:t>de</w:t>
                    </w:r>
                  </w:p>
                  <w:p>
                    <w:pPr>
                      <w:tabs>
                        <w:tab w:pos="1976" w:val="left" w:leader="none"/>
                      </w:tabs>
                      <w:spacing w:line="156" w:lineRule="auto" w:before="0"/>
                      <w:ind w:left="0" w:right="0" w:firstLine="0"/>
                      <w:jc w:val="left"/>
                      <w:rPr>
                        <w:rFonts w:ascii="Calibri" w:hAnsi="Calibri"/>
                        <w:sz w:val="18"/>
                      </w:rPr>
                    </w:pPr>
                    <w:r>
                      <w:rPr>
                        <w:rFonts w:ascii="Calibri" w:hAnsi="Calibri"/>
                        <w:color w:val="585858"/>
                        <w:position w:val="-10"/>
                        <w:sz w:val="18"/>
                      </w:rPr>
                      <w:t>Psicología</w:t>
                    </w:r>
                    <w:r>
                      <w:rPr>
                        <w:rFonts w:ascii="Calibri" w:hAnsi="Calibri"/>
                        <w:color w:val="585858"/>
                        <w:spacing w:val="-3"/>
                        <w:position w:val="-10"/>
                        <w:sz w:val="18"/>
                      </w:rPr>
                      <w:t> </w:t>
                    </w:r>
                    <w:r>
                      <w:rPr>
                        <w:rFonts w:ascii="Calibri" w:hAnsi="Calibri"/>
                        <w:color w:val="585858"/>
                        <w:position w:val="-10"/>
                        <w:sz w:val="18"/>
                      </w:rPr>
                      <w:t>que</w:t>
                    </w:r>
                    <w:r>
                      <w:rPr>
                        <w:rFonts w:ascii="Calibri" w:hAnsi="Calibri"/>
                        <w:color w:val="585858"/>
                        <w:spacing w:val="-2"/>
                        <w:position w:val="-10"/>
                        <w:sz w:val="18"/>
                      </w:rPr>
                      <w:t> </w:t>
                    </w:r>
                    <w:r>
                      <w:rPr>
                        <w:rFonts w:ascii="Calibri" w:hAnsi="Calibri"/>
                        <w:color w:val="585858"/>
                        <w:position w:val="-10"/>
                        <w:sz w:val="18"/>
                      </w:rPr>
                      <w:t>aplicaron</w:t>
                      <w:tab/>
                    </w:r>
                    <w:r>
                      <w:rPr>
                        <w:rFonts w:ascii="Calibri" w:hAnsi="Calibri"/>
                        <w:color w:val="585858"/>
                        <w:sz w:val="18"/>
                      </w:rPr>
                      <w:t>Psicología que</w:t>
                    </w:r>
                    <w:r>
                      <w:rPr>
                        <w:rFonts w:ascii="Calibri" w:hAnsi="Calibri"/>
                        <w:color w:val="585858"/>
                        <w:spacing w:val="-7"/>
                        <w:sz w:val="18"/>
                      </w:rPr>
                      <w:t> </w:t>
                    </w:r>
                    <w:r>
                      <w:rPr>
                        <w:rFonts w:ascii="Calibri" w:hAnsi="Calibri"/>
                        <w:color w:val="585858"/>
                        <w:sz w:val="18"/>
                      </w:rPr>
                      <w:t>aplicaron</w:t>
                    </w:r>
                  </w:p>
                  <w:p>
                    <w:pPr>
                      <w:tabs>
                        <w:tab w:pos="2434" w:val="left" w:leader="none"/>
                      </w:tabs>
                      <w:spacing w:line="271" w:lineRule="exact" w:before="0"/>
                      <w:ind w:left="106" w:right="0" w:firstLine="0"/>
                      <w:jc w:val="left"/>
                      <w:rPr>
                        <w:rFonts w:ascii="Calibri"/>
                        <w:sz w:val="18"/>
                      </w:rPr>
                    </w:pPr>
                    <w:r>
                      <w:rPr>
                        <w:rFonts w:ascii="Calibri"/>
                        <w:color w:val="585858"/>
                        <w:sz w:val="18"/>
                      </w:rPr>
                      <w:t>a</w:t>
                    </w:r>
                    <w:r>
                      <w:rPr>
                        <w:rFonts w:ascii="Calibri"/>
                        <w:color w:val="585858"/>
                        <w:spacing w:val="-2"/>
                        <w:sz w:val="18"/>
                      </w:rPr>
                      <w:t> </w:t>
                    </w:r>
                    <w:r>
                      <w:rPr>
                        <w:rFonts w:ascii="Calibri"/>
                        <w:color w:val="585858"/>
                        <w:sz w:val="18"/>
                      </w:rPr>
                      <w:t>movilidad nacional:</w:t>
                      <w:tab/>
                    </w:r>
                    <w:r>
                      <w:rPr>
                        <w:rFonts w:ascii="Calibri"/>
                        <w:color w:val="585858"/>
                        <w:position w:val="11"/>
                        <w:sz w:val="18"/>
                      </w:rPr>
                      <w:t>a</w:t>
                    </w:r>
                    <w:r>
                      <w:rPr>
                        <w:rFonts w:ascii="Calibri"/>
                        <w:color w:val="585858"/>
                        <w:spacing w:val="-1"/>
                        <w:position w:val="11"/>
                        <w:sz w:val="18"/>
                      </w:rPr>
                      <w:t> </w:t>
                    </w:r>
                    <w:r>
                      <w:rPr>
                        <w:rFonts w:ascii="Calibri"/>
                        <w:color w:val="585858"/>
                        <w:position w:val="11"/>
                        <w:sz w:val="18"/>
                      </w:rPr>
                      <w:t>movilidad</w:t>
                    </w:r>
                  </w:p>
                </w:txbxContent>
              </v:textbox>
              <w10:wrap type="none"/>
            </v:shape>
            <v:shape style="position:absolute;left:7360;top:2770;width:1847;height:620" type="#_x0000_t202" filled="false" stroked="false">
              <v:textbox inset="0,0,0,0">
                <w:txbxContent>
                  <w:p>
                    <w:pPr>
                      <w:spacing w:line="183" w:lineRule="exact" w:before="0"/>
                      <w:ind w:left="479" w:right="0" w:firstLine="0"/>
                      <w:jc w:val="left"/>
                      <w:rPr>
                        <w:rFonts w:ascii="Calibri"/>
                        <w:sz w:val="18"/>
                      </w:rPr>
                    </w:pPr>
                    <w:r>
                      <w:rPr>
                        <w:rFonts w:ascii="Calibri"/>
                        <w:color w:val="585858"/>
                        <w:sz w:val="18"/>
                      </w:rPr>
                      <w:t>Alumnos de</w:t>
                    </w:r>
                  </w:p>
                  <w:p>
                    <w:pPr>
                      <w:spacing w:before="0"/>
                      <w:ind w:left="-1" w:right="18" w:firstLine="0"/>
                      <w:jc w:val="center"/>
                      <w:rPr>
                        <w:rFonts w:ascii="Calibri" w:hAnsi="Calibri"/>
                        <w:sz w:val="18"/>
                      </w:rPr>
                    </w:pPr>
                    <w:r>
                      <w:rPr>
                        <w:rFonts w:ascii="Calibri" w:hAnsi="Calibri"/>
                        <w:color w:val="585858"/>
                        <w:sz w:val="18"/>
                      </w:rPr>
                      <w:t>universidades</w:t>
                    </w:r>
                    <w:r>
                      <w:rPr>
                        <w:rFonts w:ascii="Calibri" w:hAnsi="Calibri"/>
                        <w:color w:val="585858"/>
                        <w:spacing w:val="-8"/>
                        <w:sz w:val="18"/>
                      </w:rPr>
                      <w:t> </w:t>
                    </w:r>
                    <w:r>
                      <w:rPr>
                        <w:rFonts w:ascii="Calibri" w:hAnsi="Calibri"/>
                        <w:color w:val="585858"/>
                        <w:sz w:val="18"/>
                      </w:rPr>
                      <w:t>nacionales en la Fac. de</w:t>
                    </w:r>
                    <w:r>
                      <w:rPr>
                        <w:rFonts w:ascii="Calibri" w:hAnsi="Calibri"/>
                        <w:color w:val="585858"/>
                        <w:spacing w:val="-7"/>
                        <w:sz w:val="18"/>
                      </w:rPr>
                      <w:t> </w:t>
                    </w:r>
                    <w:r>
                      <w:rPr>
                        <w:rFonts w:ascii="Calibri" w:hAnsi="Calibri"/>
                        <w:color w:val="585858"/>
                        <w:sz w:val="18"/>
                      </w:rPr>
                      <w:t>Psicología:</w:t>
                    </w:r>
                  </w:p>
                </w:txbxContent>
              </v:textbox>
              <w10:wrap type="none"/>
            </v:shape>
            <v:shape style="position:absolute;left:9394;top:2661;width:1732;height:620" type="#_x0000_t202" filled="false" stroked="false">
              <v:textbox inset="0,0,0,0">
                <w:txbxContent>
                  <w:p>
                    <w:pPr>
                      <w:spacing w:line="183" w:lineRule="exact" w:before="0"/>
                      <w:ind w:left="420" w:right="0" w:firstLine="0"/>
                      <w:jc w:val="left"/>
                      <w:rPr>
                        <w:rFonts w:ascii="Calibri"/>
                        <w:sz w:val="18"/>
                      </w:rPr>
                    </w:pPr>
                    <w:r>
                      <w:rPr>
                        <w:rFonts w:ascii="Calibri"/>
                        <w:color w:val="585858"/>
                        <w:sz w:val="18"/>
                      </w:rPr>
                      <w:t>Alumnos de</w:t>
                    </w:r>
                  </w:p>
                  <w:p>
                    <w:pPr>
                      <w:spacing w:before="0"/>
                      <w:ind w:left="0" w:right="18" w:hanging="2"/>
                      <w:jc w:val="center"/>
                      <w:rPr>
                        <w:rFonts w:ascii="Calibri"/>
                        <w:sz w:val="18"/>
                      </w:rPr>
                    </w:pPr>
                    <w:r>
                      <w:rPr>
                        <w:rFonts w:ascii="Calibri"/>
                        <w:color w:val="585858"/>
                        <w:sz w:val="18"/>
                      </w:rPr>
                      <w:t>universidades del extranjero en la Fac. de</w:t>
                    </w:r>
                  </w:p>
                </w:txbxContent>
              </v:textbox>
              <w10:wrap type="none"/>
            </v:shape>
            <v:shape style="position:absolute;left:2245;top:3597;width:1056;height:755" type="#_x0000_t202" filled="false" stroked="false">
              <v:textbox inset="0,0,0,0">
                <w:txbxContent>
                  <w:p>
                    <w:pPr>
                      <w:spacing w:line="183" w:lineRule="exact" w:before="0"/>
                      <w:ind w:left="0" w:right="0" w:firstLine="0"/>
                      <w:jc w:val="left"/>
                      <w:rPr>
                        <w:rFonts w:ascii="Calibri" w:hAnsi="Calibri"/>
                        <w:sz w:val="18"/>
                      </w:rPr>
                    </w:pPr>
                    <w:r>
                      <w:rPr>
                        <w:rFonts w:ascii="Calibri" w:hAnsi="Calibri"/>
                        <w:color w:val="585858"/>
                        <w:sz w:val="18"/>
                      </w:rPr>
                      <w:t>Ago –Dic 16</w:t>
                    </w:r>
                  </w:p>
                  <w:p>
                    <w:pPr>
                      <w:spacing w:line="288" w:lineRule="exact" w:before="8"/>
                      <w:ind w:left="3" w:right="-2" w:hanging="2"/>
                      <w:jc w:val="left"/>
                      <w:rPr>
                        <w:rFonts w:ascii="Calibri" w:hAnsi="Calibri"/>
                        <w:sz w:val="18"/>
                      </w:rPr>
                    </w:pPr>
                    <w:r>
                      <w:rPr>
                        <w:rFonts w:ascii="Calibri" w:hAnsi="Calibri"/>
                        <w:color w:val="585858"/>
                        <w:sz w:val="18"/>
                      </w:rPr>
                      <w:t>Ene - Jun 17 Agos – Sept17</w:t>
                    </w:r>
                  </w:p>
                </w:txbxContent>
              </v:textbox>
              <w10:wrap type="none"/>
            </v:shape>
            <v:shape style="position:absolute;left:4276;top:4176;width:112;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1</w:t>
                    </w:r>
                  </w:p>
                </w:txbxContent>
              </v:textbox>
              <w10:wrap type="none"/>
            </v:shape>
            <v:shape style="position:absolute;left:6206;top:4176;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19</w:t>
                    </w:r>
                  </w:p>
                </w:txbxContent>
              </v:textbox>
              <w10:wrap type="none"/>
            </v:shape>
            <v:shape style="position:absolute;left:8183;top:4176;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18</w:t>
                    </w:r>
                  </w:p>
                </w:txbxContent>
              </v:textbox>
              <w10:wrap type="none"/>
            </v:shape>
            <v:shape style="position:absolute;left:10158;top:4176;width:20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13</w:t>
                    </w:r>
                  </w:p>
                </w:txbxContent>
              </v:textbox>
              <w10:wrap type="none"/>
            </v:shape>
            <w10:wrap type="none"/>
          </v:group>
        </w:pict>
      </w:r>
      <w:r>
        <w:rPr>
          <w:rFonts w:ascii="Calibri"/>
          <w:color w:val="404040"/>
          <w:sz w:val="18"/>
        </w:rPr>
        <w:t>22</w:t>
        <w:tab/>
        <w:t>22</w:t>
        <w:tab/>
        <w:t>22</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after="1"/>
        <w:rPr>
          <w:rFonts w:ascii="Calibri"/>
          <w:sz w:val="16"/>
        </w:rPr>
      </w:pPr>
    </w:p>
    <w:tbl>
      <w:tblPr>
        <w:tblW w:w="0" w:type="auto"/>
        <w:jc w:val="left"/>
        <w:tblInd w:w="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3"/>
        <w:gridCol w:w="1976"/>
        <w:gridCol w:w="1976"/>
        <w:gridCol w:w="1976"/>
        <w:gridCol w:w="1428"/>
      </w:tblGrid>
      <w:tr>
        <w:trPr>
          <w:trHeight w:val="221" w:hRule="atLeast"/>
        </w:trPr>
        <w:tc>
          <w:tcPr>
            <w:tcW w:w="1293" w:type="dxa"/>
            <w:vMerge w:val="restart"/>
          </w:tcPr>
          <w:p>
            <w:pPr>
              <w:pStyle w:val="TableParagraph"/>
              <w:ind w:left="0"/>
              <w:rPr>
                <w:rFonts w:ascii="Times New Roman"/>
                <w:sz w:val="20"/>
              </w:rPr>
            </w:pPr>
          </w:p>
        </w:tc>
        <w:tc>
          <w:tcPr>
            <w:tcW w:w="1976" w:type="dxa"/>
          </w:tcPr>
          <w:p>
            <w:pPr>
              <w:pStyle w:val="TableParagraph"/>
              <w:ind w:left="0"/>
              <w:rPr>
                <w:rFonts w:ascii="Times New Roman"/>
                <w:sz w:val="14"/>
              </w:rPr>
            </w:pPr>
          </w:p>
        </w:tc>
        <w:tc>
          <w:tcPr>
            <w:tcW w:w="1976" w:type="dxa"/>
          </w:tcPr>
          <w:p>
            <w:pPr>
              <w:pStyle w:val="TableParagraph"/>
              <w:spacing w:line="183" w:lineRule="exact"/>
              <w:ind w:left="462" w:right="462"/>
              <w:jc w:val="center"/>
              <w:rPr>
                <w:rFonts w:ascii="Calibri"/>
                <w:sz w:val="18"/>
              </w:rPr>
            </w:pPr>
            <w:r>
              <w:rPr>
                <w:rFonts w:ascii="Calibri"/>
                <w:color w:val="585858"/>
                <w:sz w:val="18"/>
              </w:rPr>
              <w:t>internacional:</w:t>
            </w:r>
          </w:p>
        </w:tc>
        <w:tc>
          <w:tcPr>
            <w:tcW w:w="1976" w:type="dxa"/>
          </w:tcPr>
          <w:p>
            <w:pPr>
              <w:pStyle w:val="TableParagraph"/>
              <w:ind w:left="0"/>
              <w:rPr>
                <w:rFonts w:ascii="Times New Roman"/>
                <w:sz w:val="14"/>
              </w:rPr>
            </w:pPr>
          </w:p>
        </w:tc>
        <w:tc>
          <w:tcPr>
            <w:tcW w:w="1428" w:type="dxa"/>
          </w:tcPr>
          <w:p>
            <w:pPr>
              <w:pStyle w:val="TableParagraph"/>
              <w:spacing w:line="183" w:lineRule="exact"/>
              <w:ind w:left="581" w:right="33"/>
              <w:jc w:val="center"/>
              <w:rPr>
                <w:rFonts w:ascii="Calibri" w:hAnsi="Calibri"/>
                <w:sz w:val="18"/>
              </w:rPr>
            </w:pPr>
            <w:r>
              <w:rPr>
                <w:rFonts w:ascii="Calibri" w:hAnsi="Calibri"/>
                <w:color w:val="585858"/>
                <w:sz w:val="18"/>
              </w:rPr>
              <w:t>Psicología:</w:t>
            </w:r>
          </w:p>
        </w:tc>
      </w:tr>
      <w:tr>
        <w:trPr>
          <w:trHeight w:val="55" w:hRule="atLeast"/>
        </w:trPr>
        <w:tc>
          <w:tcPr>
            <w:tcW w:w="1293" w:type="dxa"/>
            <w:vMerge/>
            <w:tcBorders>
              <w:top w:val="nil"/>
            </w:tcBorders>
          </w:tcPr>
          <w:p>
            <w:pPr>
              <w:rPr>
                <w:sz w:val="2"/>
                <w:szCs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428" w:type="dxa"/>
          </w:tcPr>
          <w:p>
            <w:pPr>
              <w:pStyle w:val="TableParagraph"/>
              <w:ind w:left="0"/>
              <w:rPr>
                <w:rFonts w:ascii="Times New Roman"/>
                <w:sz w:val="2"/>
              </w:rPr>
            </w:pPr>
          </w:p>
        </w:tc>
      </w:tr>
      <w:tr>
        <w:trPr>
          <w:trHeight w:val="82" w:hRule="atLeast"/>
        </w:trPr>
        <w:tc>
          <w:tcPr>
            <w:tcW w:w="1293" w:type="dxa"/>
            <w:vMerge/>
            <w:tcBorders>
              <w:top w:val="nil"/>
            </w:tcBorders>
          </w:tcPr>
          <w:p>
            <w:pPr>
              <w:rPr>
                <w:sz w:val="2"/>
                <w:szCs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428" w:type="dxa"/>
          </w:tcPr>
          <w:p>
            <w:pPr>
              <w:pStyle w:val="TableParagraph"/>
              <w:ind w:left="0"/>
              <w:rPr>
                <w:rFonts w:ascii="Times New Roman"/>
                <w:sz w:val="2"/>
              </w:rPr>
            </w:pPr>
          </w:p>
        </w:tc>
      </w:tr>
      <w:tr>
        <w:trPr>
          <w:trHeight w:val="148" w:hRule="atLeast"/>
        </w:trPr>
        <w:tc>
          <w:tcPr>
            <w:tcW w:w="1293" w:type="dxa"/>
            <w:vMerge/>
            <w:tcBorders>
              <w:top w:val="nil"/>
            </w:tcBorders>
          </w:tcPr>
          <w:p>
            <w:pPr>
              <w:rPr>
                <w:sz w:val="2"/>
                <w:szCs w:val="2"/>
              </w:rPr>
            </w:pPr>
          </w:p>
        </w:tc>
        <w:tc>
          <w:tcPr>
            <w:tcW w:w="1976" w:type="dxa"/>
          </w:tcPr>
          <w:p>
            <w:pPr>
              <w:pStyle w:val="TableParagraph"/>
              <w:spacing w:line="105" w:lineRule="exact"/>
              <w:ind w:left="0"/>
              <w:jc w:val="center"/>
              <w:rPr>
                <w:rFonts w:ascii="Calibri"/>
                <w:sz w:val="18"/>
              </w:rPr>
            </w:pPr>
            <w:r>
              <w:rPr>
                <w:rFonts w:ascii="Calibri"/>
                <w:color w:val="585858"/>
                <w:sz w:val="18"/>
              </w:rPr>
              <w:t>0</w:t>
            </w:r>
          </w:p>
        </w:tc>
        <w:tc>
          <w:tcPr>
            <w:tcW w:w="1976" w:type="dxa"/>
          </w:tcPr>
          <w:p>
            <w:pPr>
              <w:pStyle w:val="TableParagraph"/>
              <w:spacing w:line="105" w:lineRule="exact"/>
              <w:ind w:left="462" w:right="462"/>
              <w:jc w:val="center"/>
              <w:rPr>
                <w:rFonts w:ascii="Calibri"/>
                <w:sz w:val="18"/>
              </w:rPr>
            </w:pPr>
            <w:r>
              <w:rPr>
                <w:rFonts w:ascii="Calibri"/>
                <w:color w:val="585858"/>
                <w:sz w:val="18"/>
              </w:rPr>
              <w:t>22</w:t>
            </w:r>
          </w:p>
        </w:tc>
        <w:tc>
          <w:tcPr>
            <w:tcW w:w="1976" w:type="dxa"/>
          </w:tcPr>
          <w:p>
            <w:pPr>
              <w:pStyle w:val="TableParagraph"/>
              <w:spacing w:line="105" w:lineRule="exact"/>
              <w:ind w:left="462" w:right="462"/>
              <w:jc w:val="center"/>
              <w:rPr>
                <w:rFonts w:ascii="Calibri"/>
                <w:sz w:val="18"/>
              </w:rPr>
            </w:pPr>
            <w:r>
              <w:rPr>
                <w:rFonts w:ascii="Calibri"/>
                <w:color w:val="585858"/>
                <w:sz w:val="18"/>
              </w:rPr>
              <w:t>22</w:t>
            </w:r>
          </w:p>
        </w:tc>
        <w:tc>
          <w:tcPr>
            <w:tcW w:w="1428" w:type="dxa"/>
          </w:tcPr>
          <w:p>
            <w:pPr>
              <w:pStyle w:val="TableParagraph"/>
              <w:spacing w:line="105" w:lineRule="exact"/>
              <w:ind w:left="581" w:right="33"/>
              <w:jc w:val="center"/>
              <w:rPr>
                <w:rFonts w:ascii="Calibri"/>
                <w:sz w:val="18"/>
              </w:rPr>
            </w:pPr>
            <w:r>
              <w:rPr>
                <w:rFonts w:ascii="Calibri"/>
                <w:color w:val="585858"/>
                <w:sz w:val="18"/>
              </w:rPr>
              <w:t>12</w:t>
            </w:r>
          </w:p>
        </w:tc>
      </w:tr>
      <w:tr>
        <w:trPr>
          <w:trHeight w:val="55" w:hRule="atLeast"/>
        </w:trPr>
        <w:tc>
          <w:tcPr>
            <w:tcW w:w="1293" w:type="dxa"/>
            <w:vMerge/>
            <w:tcBorders>
              <w:top w:val="nil"/>
            </w:tcBorders>
          </w:tcPr>
          <w:p>
            <w:pPr>
              <w:rPr>
                <w:sz w:val="2"/>
                <w:szCs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428" w:type="dxa"/>
          </w:tcPr>
          <w:p>
            <w:pPr>
              <w:pStyle w:val="TableParagraph"/>
              <w:ind w:left="0"/>
              <w:rPr>
                <w:rFonts w:ascii="Times New Roman"/>
                <w:sz w:val="2"/>
              </w:rPr>
            </w:pPr>
          </w:p>
        </w:tc>
      </w:tr>
      <w:tr>
        <w:trPr>
          <w:trHeight w:val="82" w:hRule="atLeast"/>
        </w:trPr>
        <w:tc>
          <w:tcPr>
            <w:tcW w:w="1293" w:type="dxa"/>
            <w:vMerge/>
            <w:tcBorders>
              <w:top w:val="nil"/>
            </w:tcBorders>
          </w:tcPr>
          <w:p>
            <w:pPr>
              <w:rPr>
                <w:sz w:val="2"/>
                <w:szCs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428" w:type="dxa"/>
          </w:tcPr>
          <w:p>
            <w:pPr>
              <w:pStyle w:val="TableParagraph"/>
              <w:ind w:left="0"/>
              <w:rPr>
                <w:rFonts w:ascii="Times New Roman"/>
                <w:sz w:val="2"/>
              </w:rPr>
            </w:pPr>
          </w:p>
        </w:tc>
      </w:tr>
      <w:tr>
        <w:trPr>
          <w:trHeight w:val="148" w:hRule="atLeast"/>
        </w:trPr>
        <w:tc>
          <w:tcPr>
            <w:tcW w:w="1293" w:type="dxa"/>
            <w:vMerge/>
            <w:tcBorders>
              <w:top w:val="nil"/>
            </w:tcBorders>
          </w:tcPr>
          <w:p>
            <w:pPr>
              <w:rPr>
                <w:sz w:val="2"/>
                <w:szCs w:val="2"/>
              </w:rPr>
            </w:pPr>
          </w:p>
        </w:tc>
        <w:tc>
          <w:tcPr>
            <w:tcW w:w="1976" w:type="dxa"/>
          </w:tcPr>
          <w:p>
            <w:pPr>
              <w:pStyle w:val="TableParagraph"/>
              <w:spacing w:line="105" w:lineRule="exact"/>
              <w:ind w:left="0"/>
              <w:jc w:val="center"/>
              <w:rPr>
                <w:rFonts w:ascii="Calibri"/>
                <w:sz w:val="18"/>
              </w:rPr>
            </w:pPr>
            <w:r>
              <w:rPr>
                <w:rFonts w:ascii="Calibri"/>
                <w:color w:val="585858"/>
                <w:sz w:val="18"/>
              </w:rPr>
              <w:t>1</w:t>
            </w:r>
          </w:p>
        </w:tc>
        <w:tc>
          <w:tcPr>
            <w:tcW w:w="1976" w:type="dxa"/>
          </w:tcPr>
          <w:p>
            <w:pPr>
              <w:pStyle w:val="TableParagraph"/>
              <w:spacing w:line="105" w:lineRule="exact"/>
              <w:ind w:left="462" w:right="462"/>
              <w:jc w:val="center"/>
              <w:rPr>
                <w:rFonts w:ascii="Calibri"/>
                <w:sz w:val="18"/>
              </w:rPr>
            </w:pPr>
            <w:r>
              <w:rPr>
                <w:rFonts w:ascii="Calibri"/>
                <w:color w:val="585858"/>
                <w:sz w:val="18"/>
              </w:rPr>
              <w:t>22</w:t>
            </w:r>
          </w:p>
        </w:tc>
        <w:tc>
          <w:tcPr>
            <w:tcW w:w="1976" w:type="dxa"/>
          </w:tcPr>
          <w:p>
            <w:pPr>
              <w:pStyle w:val="TableParagraph"/>
              <w:spacing w:line="105" w:lineRule="exact"/>
              <w:ind w:left="462" w:right="462"/>
              <w:jc w:val="center"/>
              <w:rPr>
                <w:rFonts w:ascii="Calibri"/>
                <w:sz w:val="18"/>
              </w:rPr>
            </w:pPr>
            <w:r>
              <w:rPr>
                <w:rFonts w:ascii="Calibri"/>
                <w:color w:val="585858"/>
                <w:sz w:val="18"/>
              </w:rPr>
              <w:t>11</w:t>
            </w:r>
          </w:p>
        </w:tc>
        <w:tc>
          <w:tcPr>
            <w:tcW w:w="1428" w:type="dxa"/>
          </w:tcPr>
          <w:p>
            <w:pPr>
              <w:pStyle w:val="TableParagraph"/>
              <w:spacing w:line="105" w:lineRule="exact"/>
              <w:ind w:left="581" w:right="33"/>
              <w:jc w:val="center"/>
              <w:rPr>
                <w:rFonts w:ascii="Calibri"/>
                <w:sz w:val="18"/>
              </w:rPr>
            </w:pPr>
            <w:r>
              <w:rPr>
                <w:rFonts w:ascii="Calibri"/>
                <w:color w:val="585858"/>
                <w:sz w:val="18"/>
              </w:rPr>
              <w:t>11</w:t>
            </w:r>
          </w:p>
        </w:tc>
      </w:tr>
      <w:tr>
        <w:trPr>
          <w:trHeight w:val="56" w:hRule="atLeast"/>
        </w:trPr>
        <w:tc>
          <w:tcPr>
            <w:tcW w:w="1293" w:type="dxa"/>
          </w:tcPr>
          <w:p>
            <w:pPr>
              <w:pStyle w:val="TableParagraph"/>
              <w:ind w:left="0"/>
              <w:rPr>
                <w:rFonts w:ascii="Times New Roman"/>
                <w:sz w:val="8"/>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428" w:type="dxa"/>
          </w:tcPr>
          <w:p>
            <w:pPr>
              <w:pStyle w:val="TableParagraph"/>
              <w:ind w:left="0"/>
              <w:rPr>
                <w:rFonts w:ascii="Times New Roman"/>
                <w:sz w:val="2"/>
              </w:rPr>
            </w:pPr>
          </w:p>
        </w:tc>
      </w:tr>
      <w:tr>
        <w:trPr>
          <w:trHeight w:val="82" w:hRule="atLeast"/>
        </w:trPr>
        <w:tc>
          <w:tcPr>
            <w:tcW w:w="1293"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428" w:type="dxa"/>
          </w:tcPr>
          <w:p>
            <w:pPr>
              <w:pStyle w:val="TableParagraph"/>
              <w:ind w:left="0"/>
              <w:rPr>
                <w:rFonts w:ascii="Times New Roman"/>
                <w:sz w:val="2"/>
              </w:rPr>
            </w:pPr>
          </w:p>
        </w:tc>
      </w:tr>
      <w:tr>
        <w:trPr>
          <w:trHeight w:val="10" w:hRule="atLeast"/>
        </w:trPr>
        <w:tc>
          <w:tcPr>
            <w:tcW w:w="1293"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976" w:type="dxa"/>
          </w:tcPr>
          <w:p>
            <w:pPr>
              <w:pStyle w:val="TableParagraph"/>
              <w:ind w:left="0"/>
              <w:rPr>
                <w:rFonts w:ascii="Times New Roman"/>
                <w:sz w:val="2"/>
              </w:rPr>
            </w:pPr>
          </w:p>
        </w:tc>
        <w:tc>
          <w:tcPr>
            <w:tcW w:w="1428" w:type="dxa"/>
          </w:tcPr>
          <w:p>
            <w:pPr>
              <w:pStyle w:val="TableParagraph"/>
              <w:ind w:left="0"/>
              <w:rPr>
                <w:rFonts w:ascii="Times New Roman"/>
                <w:sz w:val="2"/>
              </w:rPr>
            </w:pPr>
          </w:p>
        </w:tc>
      </w:tr>
    </w:tbl>
    <w:p>
      <w:pPr>
        <w:pStyle w:val="BodyText"/>
        <w:rPr>
          <w:rFonts w:ascii="Calibri"/>
          <w:sz w:val="28"/>
        </w:rPr>
      </w:pPr>
      <w:r>
        <w:rPr/>
        <w:drawing>
          <wp:anchor distT="0" distB="0" distL="0" distR="0" allowOverlap="1" layoutInCell="1" locked="0" behindDoc="0" simplePos="0" relativeHeight="34">
            <wp:simplePos x="0" y="0"/>
            <wp:positionH relativeFrom="page">
              <wp:posOffset>717324</wp:posOffset>
            </wp:positionH>
            <wp:positionV relativeFrom="paragraph">
              <wp:posOffset>242209</wp:posOffset>
            </wp:positionV>
            <wp:extent cx="1339617" cy="871728"/>
            <wp:effectExtent l="0" t="0" r="0" b="0"/>
            <wp:wrapTopAndBottom/>
            <wp:docPr id="15" name="image15.jpeg" descr=""/>
            <wp:cNvGraphicFramePr>
              <a:graphicFrameLocks noChangeAspect="1"/>
            </wp:cNvGraphicFramePr>
            <a:graphic>
              <a:graphicData uri="http://schemas.openxmlformats.org/drawingml/2006/picture">
                <pic:pic>
                  <pic:nvPicPr>
                    <pic:cNvPr id="16" name="image15.jpeg"/>
                    <pic:cNvPicPr/>
                  </pic:nvPicPr>
                  <pic:blipFill>
                    <a:blip r:embed="rId21" cstate="print"/>
                    <a:stretch>
                      <a:fillRect/>
                    </a:stretch>
                  </pic:blipFill>
                  <pic:spPr>
                    <a:xfrm>
                      <a:off x="0" y="0"/>
                      <a:ext cx="1339617" cy="871728"/>
                    </a:xfrm>
                    <a:prstGeom prst="rect">
                      <a:avLst/>
                    </a:prstGeom>
                  </pic:spPr>
                </pic:pic>
              </a:graphicData>
            </a:graphic>
          </wp:anchor>
        </w:drawing>
      </w:r>
      <w:r>
        <w:rPr/>
        <w:drawing>
          <wp:anchor distT="0" distB="0" distL="0" distR="0" allowOverlap="1" layoutInCell="1" locked="0" behindDoc="0" simplePos="0" relativeHeight="35">
            <wp:simplePos x="0" y="0"/>
            <wp:positionH relativeFrom="page">
              <wp:posOffset>2379345</wp:posOffset>
            </wp:positionH>
            <wp:positionV relativeFrom="paragraph">
              <wp:posOffset>312821</wp:posOffset>
            </wp:positionV>
            <wp:extent cx="1200150" cy="800100"/>
            <wp:effectExtent l="0" t="0" r="0" b="0"/>
            <wp:wrapTopAndBottom/>
            <wp:docPr id="17" name="image16.png" descr=""/>
            <wp:cNvGraphicFramePr>
              <a:graphicFrameLocks noChangeAspect="1"/>
            </wp:cNvGraphicFramePr>
            <a:graphic>
              <a:graphicData uri="http://schemas.openxmlformats.org/drawingml/2006/picture">
                <pic:pic>
                  <pic:nvPicPr>
                    <pic:cNvPr id="18" name="image16.png"/>
                    <pic:cNvPicPr/>
                  </pic:nvPicPr>
                  <pic:blipFill>
                    <a:blip r:embed="rId22" cstate="print"/>
                    <a:stretch>
                      <a:fillRect/>
                    </a:stretch>
                  </pic:blipFill>
                  <pic:spPr>
                    <a:xfrm>
                      <a:off x="0" y="0"/>
                      <a:ext cx="1200150" cy="800100"/>
                    </a:xfrm>
                    <a:prstGeom prst="rect">
                      <a:avLst/>
                    </a:prstGeom>
                  </pic:spPr>
                </pic:pic>
              </a:graphicData>
            </a:graphic>
          </wp:anchor>
        </w:drawing>
      </w:r>
      <w:r>
        <w:rPr/>
        <w:drawing>
          <wp:anchor distT="0" distB="0" distL="0" distR="0" allowOverlap="1" layoutInCell="1" locked="0" behindDoc="0" simplePos="0" relativeHeight="36">
            <wp:simplePos x="0" y="0"/>
            <wp:positionH relativeFrom="page">
              <wp:posOffset>3877309</wp:posOffset>
            </wp:positionH>
            <wp:positionV relativeFrom="paragraph">
              <wp:posOffset>274594</wp:posOffset>
            </wp:positionV>
            <wp:extent cx="1128136" cy="846582"/>
            <wp:effectExtent l="0" t="0" r="0" b="0"/>
            <wp:wrapTopAndBottom/>
            <wp:docPr id="19" name="image17.jpeg" descr=""/>
            <wp:cNvGraphicFramePr>
              <a:graphicFrameLocks noChangeAspect="1"/>
            </wp:cNvGraphicFramePr>
            <a:graphic>
              <a:graphicData uri="http://schemas.openxmlformats.org/drawingml/2006/picture">
                <pic:pic>
                  <pic:nvPicPr>
                    <pic:cNvPr id="20" name="image17.jpeg"/>
                    <pic:cNvPicPr/>
                  </pic:nvPicPr>
                  <pic:blipFill>
                    <a:blip r:embed="rId23" cstate="print"/>
                    <a:stretch>
                      <a:fillRect/>
                    </a:stretch>
                  </pic:blipFill>
                  <pic:spPr>
                    <a:xfrm>
                      <a:off x="0" y="0"/>
                      <a:ext cx="1128136" cy="846582"/>
                    </a:xfrm>
                    <a:prstGeom prst="rect">
                      <a:avLst/>
                    </a:prstGeom>
                  </pic:spPr>
                </pic:pic>
              </a:graphicData>
            </a:graphic>
          </wp:anchor>
        </w:drawing>
      </w:r>
      <w:r>
        <w:rPr/>
        <w:drawing>
          <wp:anchor distT="0" distB="0" distL="0" distR="0" allowOverlap="1" layoutInCell="1" locked="0" behindDoc="0" simplePos="0" relativeHeight="37">
            <wp:simplePos x="0" y="0"/>
            <wp:positionH relativeFrom="page">
              <wp:posOffset>5497195</wp:posOffset>
            </wp:positionH>
            <wp:positionV relativeFrom="paragraph">
              <wp:posOffset>323616</wp:posOffset>
            </wp:positionV>
            <wp:extent cx="1178266" cy="712469"/>
            <wp:effectExtent l="0" t="0" r="0" b="0"/>
            <wp:wrapTopAndBottom/>
            <wp:docPr id="21" name="image18.png" descr=""/>
            <wp:cNvGraphicFramePr>
              <a:graphicFrameLocks noChangeAspect="1"/>
            </wp:cNvGraphicFramePr>
            <a:graphic>
              <a:graphicData uri="http://schemas.openxmlformats.org/drawingml/2006/picture">
                <pic:pic>
                  <pic:nvPicPr>
                    <pic:cNvPr id="22" name="image18.png"/>
                    <pic:cNvPicPr/>
                  </pic:nvPicPr>
                  <pic:blipFill>
                    <a:blip r:embed="rId24" cstate="print"/>
                    <a:stretch>
                      <a:fillRect/>
                    </a:stretch>
                  </pic:blipFill>
                  <pic:spPr>
                    <a:xfrm>
                      <a:off x="0" y="0"/>
                      <a:ext cx="1178266" cy="712469"/>
                    </a:xfrm>
                    <a:prstGeom prst="rect">
                      <a:avLst/>
                    </a:prstGeom>
                  </pic:spPr>
                </pic:pic>
              </a:graphicData>
            </a:graphic>
          </wp:anchor>
        </w:drawing>
      </w:r>
      <w:r>
        <w:rPr/>
        <w:drawing>
          <wp:anchor distT="0" distB="0" distL="0" distR="0" allowOverlap="1" layoutInCell="1" locked="0" behindDoc="0" simplePos="0" relativeHeight="38">
            <wp:simplePos x="0" y="0"/>
            <wp:positionH relativeFrom="page">
              <wp:posOffset>738505</wp:posOffset>
            </wp:positionH>
            <wp:positionV relativeFrom="paragraph">
              <wp:posOffset>1392906</wp:posOffset>
            </wp:positionV>
            <wp:extent cx="1188148" cy="792099"/>
            <wp:effectExtent l="0" t="0" r="0" b="0"/>
            <wp:wrapTopAndBottom/>
            <wp:docPr id="23" name="image19.png" descr=""/>
            <wp:cNvGraphicFramePr>
              <a:graphicFrameLocks noChangeAspect="1"/>
            </wp:cNvGraphicFramePr>
            <a:graphic>
              <a:graphicData uri="http://schemas.openxmlformats.org/drawingml/2006/picture">
                <pic:pic>
                  <pic:nvPicPr>
                    <pic:cNvPr id="24" name="image19.png"/>
                    <pic:cNvPicPr/>
                  </pic:nvPicPr>
                  <pic:blipFill>
                    <a:blip r:embed="rId25" cstate="print"/>
                    <a:stretch>
                      <a:fillRect/>
                    </a:stretch>
                  </pic:blipFill>
                  <pic:spPr>
                    <a:xfrm>
                      <a:off x="0" y="0"/>
                      <a:ext cx="1188148" cy="792099"/>
                    </a:xfrm>
                    <a:prstGeom prst="rect">
                      <a:avLst/>
                    </a:prstGeom>
                  </pic:spPr>
                </pic:pic>
              </a:graphicData>
            </a:graphic>
          </wp:anchor>
        </w:drawing>
      </w:r>
      <w:r>
        <w:rPr/>
        <w:drawing>
          <wp:anchor distT="0" distB="0" distL="0" distR="0" allowOverlap="1" layoutInCell="1" locked="0" behindDoc="0" simplePos="0" relativeHeight="39">
            <wp:simplePos x="0" y="0"/>
            <wp:positionH relativeFrom="page">
              <wp:posOffset>2378710</wp:posOffset>
            </wp:positionH>
            <wp:positionV relativeFrom="paragraph">
              <wp:posOffset>1382758</wp:posOffset>
            </wp:positionV>
            <wp:extent cx="1163322" cy="775335"/>
            <wp:effectExtent l="0" t="0" r="0" b="0"/>
            <wp:wrapTopAndBottom/>
            <wp:docPr id="25" name="image20.jpeg" descr=""/>
            <wp:cNvGraphicFramePr>
              <a:graphicFrameLocks noChangeAspect="1"/>
            </wp:cNvGraphicFramePr>
            <a:graphic>
              <a:graphicData uri="http://schemas.openxmlformats.org/drawingml/2006/picture">
                <pic:pic>
                  <pic:nvPicPr>
                    <pic:cNvPr id="26" name="image20.jpeg"/>
                    <pic:cNvPicPr/>
                  </pic:nvPicPr>
                  <pic:blipFill>
                    <a:blip r:embed="rId26" cstate="print"/>
                    <a:stretch>
                      <a:fillRect/>
                    </a:stretch>
                  </pic:blipFill>
                  <pic:spPr>
                    <a:xfrm>
                      <a:off x="0" y="0"/>
                      <a:ext cx="1163322" cy="775335"/>
                    </a:xfrm>
                    <a:prstGeom prst="rect">
                      <a:avLst/>
                    </a:prstGeom>
                  </pic:spPr>
                </pic:pic>
              </a:graphicData>
            </a:graphic>
          </wp:anchor>
        </w:drawing>
      </w:r>
      <w:r>
        <w:rPr/>
        <w:drawing>
          <wp:anchor distT="0" distB="0" distL="0" distR="0" allowOverlap="1" layoutInCell="1" locked="0" behindDoc="0" simplePos="0" relativeHeight="40">
            <wp:simplePos x="0" y="0"/>
            <wp:positionH relativeFrom="page">
              <wp:posOffset>4009390</wp:posOffset>
            </wp:positionH>
            <wp:positionV relativeFrom="paragraph">
              <wp:posOffset>1382758</wp:posOffset>
            </wp:positionV>
            <wp:extent cx="1266748" cy="815054"/>
            <wp:effectExtent l="0" t="0" r="0" b="0"/>
            <wp:wrapTopAndBottom/>
            <wp:docPr id="27" name="image21.png" descr=""/>
            <wp:cNvGraphicFramePr>
              <a:graphicFrameLocks noChangeAspect="1"/>
            </wp:cNvGraphicFramePr>
            <a:graphic>
              <a:graphicData uri="http://schemas.openxmlformats.org/drawingml/2006/picture">
                <pic:pic>
                  <pic:nvPicPr>
                    <pic:cNvPr id="28" name="image21.png"/>
                    <pic:cNvPicPr/>
                  </pic:nvPicPr>
                  <pic:blipFill>
                    <a:blip r:embed="rId27" cstate="print"/>
                    <a:stretch>
                      <a:fillRect/>
                    </a:stretch>
                  </pic:blipFill>
                  <pic:spPr>
                    <a:xfrm>
                      <a:off x="0" y="0"/>
                      <a:ext cx="1266748" cy="815054"/>
                    </a:xfrm>
                    <a:prstGeom prst="rect">
                      <a:avLst/>
                    </a:prstGeom>
                  </pic:spPr>
                </pic:pic>
              </a:graphicData>
            </a:graphic>
          </wp:anchor>
        </w:drawing>
      </w:r>
      <w:r>
        <w:rPr/>
        <w:drawing>
          <wp:anchor distT="0" distB="0" distL="0" distR="0" allowOverlap="1" layoutInCell="1" locked="0" behindDoc="0" simplePos="0" relativeHeight="41">
            <wp:simplePos x="0" y="0"/>
            <wp:positionH relativeFrom="page">
              <wp:posOffset>5849620</wp:posOffset>
            </wp:positionH>
            <wp:positionV relativeFrom="paragraph">
              <wp:posOffset>1338296</wp:posOffset>
            </wp:positionV>
            <wp:extent cx="1215848" cy="850772"/>
            <wp:effectExtent l="0" t="0" r="0" b="0"/>
            <wp:wrapTopAndBottom/>
            <wp:docPr id="29" name="image22.png" descr=""/>
            <wp:cNvGraphicFramePr>
              <a:graphicFrameLocks noChangeAspect="1"/>
            </wp:cNvGraphicFramePr>
            <a:graphic>
              <a:graphicData uri="http://schemas.openxmlformats.org/drawingml/2006/picture">
                <pic:pic>
                  <pic:nvPicPr>
                    <pic:cNvPr id="30" name="image22.png"/>
                    <pic:cNvPicPr/>
                  </pic:nvPicPr>
                  <pic:blipFill>
                    <a:blip r:embed="rId28" cstate="print"/>
                    <a:stretch>
                      <a:fillRect/>
                    </a:stretch>
                  </pic:blipFill>
                  <pic:spPr>
                    <a:xfrm>
                      <a:off x="0" y="0"/>
                      <a:ext cx="1215848" cy="850772"/>
                    </a:xfrm>
                    <a:prstGeom prst="rect">
                      <a:avLst/>
                    </a:prstGeom>
                  </pic:spPr>
                </pic:pic>
              </a:graphicData>
            </a:graphic>
          </wp:anchor>
        </w:drawing>
      </w:r>
    </w:p>
    <w:p>
      <w:pPr>
        <w:pStyle w:val="BodyText"/>
        <w:spacing w:before="5"/>
        <w:rPr>
          <w:rFonts w:ascii="Calibri"/>
          <w:sz w:val="22"/>
        </w:rPr>
      </w:pPr>
    </w:p>
    <w:p>
      <w:pPr>
        <w:spacing w:after="0"/>
        <w:rPr>
          <w:rFonts w:ascii="Calibri"/>
          <w:sz w:val="22"/>
        </w:rPr>
        <w:sectPr>
          <w:pgSz w:w="12240" w:h="15840"/>
          <w:pgMar w:header="713" w:footer="76" w:top="2000" w:bottom="340" w:left="820" w:right="5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after="1"/>
        <w:rPr>
          <w:rFonts w:ascii="Times New Roman"/>
          <w:sz w:val="20"/>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890"/>
        <w:gridCol w:w="1805"/>
        <w:gridCol w:w="1356"/>
        <w:gridCol w:w="4789"/>
      </w:tblGrid>
      <w:tr>
        <w:trPr>
          <w:trHeight w:val="361" w:hRule="atLeast"/>
        </w:trPr>
        <w:tc>
          <w:tcPr>
            <w:tcW w:w="890" w:type="dxa"/>
            <w:tcBorders>
              <w:bottom w:val="single" w:sz="12" w:space="0" w:color="9CC2E4"/>
            </w:tcBorders>
          </w:tcPr>
          <w:p>
            <w:pPr>
              <w:pStyle w:val="TableParagraph"/>
              <w:spacing w:line="274" w:lineRule="exact"/>
              <w:rPr>
                <w:sz w:val="24"/>
              </w:rPr>
            </w:pPr>
            <w:r>
              <w:rPr>
                <w:sz w:val="24"/>
              </w:rPr>
              <w:t>N°</w:t>
            </w:r>
          </w:p>
        </w:tc>
        <w:tc>
          <w:tcPr>
            <w:tcW w:w="1805" w:type="dxa"/>
            <w:tcBorders>
              <w:bottom w:val="single" w:sz="12" w:space="0" w:color="9CC2E4"/>
            </w:tcBorders>
          </w:tcPr>
          <w:p>
            <w:pPr>
              <w:pStyle w:val="TableParagraph"/>
              <w:spacing w:line="274" w:lineRule="exact"/>
              <w:ind w:left="105"/>
              <w:rPr>
                <w:sz w:val="24"/>
              </w:rPr>
            </w:pPr>
            <w:r>
              <w:rPr>
                <w:sz w:val="24"/>
              </w:rPr>
              <w:t>País:</w:t>
            </w:r>
          </w:p>
        </w:tc>
        <w:tc>
          <w:tcPr>
            <w:tcW w:w="1356" w:type="dxa"/>
            <w:tcBorders>
              <w:bottom w:val="single" w:sz="12" w:space="0" w:color="9CC2E4"/>
            </w:tcBorders>
          </w:tcPr>
          <w:p>
            <w:pPr>
              <w:pStyle w:val="TableParagraph"/>
              <w:spacing w:line="274" w:lineRule="exact"/>
              <w:ind w:left="106"/>
              <w:rPr>
                <w:sz w:val="24"/>
              </w:rPr>
            </w:pPr>
            <w:r>
              <w:rPr>
                <w:sz w:val="24"/>
              </w:rPr>
              <w:t>N°</w:t>
            </w:r>
          </w:p>
        </w:tc>
        <w:tc>
          <w:tcPr>
            <w:tcW w:w="4789" w:type="dxa"/>
            <w:tcBorders>
              <w:bottom w:val="single" w:sz="12" w:space="0" w:color="9CC2E4"/>
            </w:tcBorders>
          </w:tcPr>
          <w:p>
            <w:pPr>
              <w:pStyle w:val="TableParagraph"/>
              <w:spacing w:line="274" w:lineRule="exact"/>
              <w:ind w:left="106"/>
              <w:rPr>
                <w:sz w:val="24"/>
              </w:rPr>
            </w:pPr>
            <w:r>
              <w:rPr>
                <w:sz w:val="24"/>
              </w:rPr>
              <w:t>Universidad:</w:t>
            </w:r>
          </w:p>
        </w:tc>
      </w:tr>
      <w:tr>
        <w:trPr>
          <w:trHeight w:val="359" w:hRule="atLeast"/>
        </w:trPr>
        <w:tc>
          <w:tcPr>
            <w:tcW w:w="890" w:type="dxa"/>
            <w:tcBorders>
              <w:top w:val="single" w:sz="12" w:space="0" w:color="9CC2E4"/>
            </w:tcBorders>
          </w:tcPr>
          <w:p>
            <w:pPr>
              <w:pStyle w:val="TableParagraph"/>
              <w:spacing w:line="271" w:lineRule="exact"/>
              <w:ind w:left="0" w:right="99"/>
              <w:jc w:val="right"/>
              <w:rPr>
                <w:b/>
                <w:sz w:val="24"/>
              </w:rPr>
            </w:pPr>
            <w:r>
              <w:rPr>
                <w:b/>
                <w:w w:val="99"/>
                <w:sz w:val="24"/>
              </w:rPr>
              <w:t>1</w:t>
            </w:r>
          </w:p>
        </w:tc>
        <w:tc>
          <w:tcPr>
            <w:tcW w:w="1805" w:type="dxa"/>
            <w:tcBorders>
              <w:top w:val="single" w:sz="12" w:space="0" w:color="9CC2E4"/>
            </w:tcBorders>
          </w:tcPr>
          <w:p>
            <w:pPr>
              <w:pStyle w:val="TableParagraph"/>
              <w:spacing w:line="271" w:lineRule="exact"/>
              <w:ind w:left="105"/>
              <w:rPr>
                <w:b/>
                <w:sz w:val="24"/>
              </w:rPr>
            </w:pPr>
            <w:r>
              <w:rPr>
                <w:b/>
                <w:sz w:val="24"/>
              </w:rPr>
              <w:t>Argentina</w:t>
            </w:r>
          </w:p>
        </w:tc>
        <w:tc>
          <w:tcPr>
            <w:tcW w:w="1356" w:type="dxa"/>
            <w:tcBorders>
              <w:top w:val="single" w:sz="12" w:space="0" w:color="9CC2E4"/>
            </w:tcBorders>
          </w:tcPr>
          <w:p>
            <w:pPr>
              <w:pStyle w:val="TableParagraph"/>
              <w:spacing w:line="271" w:lineRule="exact"/>
              <w:ind w:left="2"/>
              <w:jc w:val="center"/>
              <w:rPr>
                <w:sz w:val="24"/>
              </w:rPr>
            </w:pPr>
            <w:r>
              <w:rPr>
                <w:w w:val="99"/>
                <w:sz w:val="24"/>
              </w:rPr>
              <w:t>1</w:t>
            </w:r>
          </w:p>
        </w:tc>
        <w:tc>
          <w:tcPr>
            <w:tcW w:w="4789" w:type="dxa"/>
            <w:tcBorders>
              <w:top w:val="single" w:sz="12" w:space="0" w:color="9CC2E4"/>
            </w:tcBorders>
          </w:tcPr>
          <w:p>
            <w:pPr>
              <w:pStyle w:val="TableParagraph"/>
              <w:spacing w:line="271" w:lineRule="exact"/>
              <w:ind w:left="106"/>
              <w:rPr>
                <w:sz w:val="24"/>
              </w:rPr>
            </w:pPr>
            <w:r>
              <w:rPr>
                <w:sz w:val="24"/>
              </w:rPr>
              <w:t>Universidad de Congreso</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2"/>
              <w:jc w:val="center"/>
              <w:rPr>
                <w:sz w:val="24"/>
              </w:rPr>
            </w:pPr>
            <w:r>
              <w:rPr>
                <w:w w:val="99"/>
                <w:sz w:val="24"/>
              </w:rPr>
              <w:t>2</w:t>
            </w:r>
          </w:p>
        </w:tc>
        <w:tc>
          <w:tcPr>
            <w:tcW w:w="4789" w:type="dxa"/>
          </w:tcPr>
          <w:p>
            <w:pPr>
              <w:pStyle w:val="TableParagraph"/>
              <w:spacing w:line="271" w:lineRule="exact"/>
              <w:ind w:left="106"/>
              <w:rPr>
                <w:sz w:val="24"/>
              </w:rPr>
            </w:pPr>
            <w:r>
              <w:rPr>
                <w:sz w:val="24"/>
              </w:rPr>
              <w:t>Universidad de Buenos Aires</w:t>
            </w:r>
          </w:p>
        </w:tc>
      </w:tr>
      <w:tr>
        <w:trPr>
          <w:trHeight w:val="359" w:hRule="atLeast"/>
        </w:trPr>
        <w:tc>
          <w:tcPr>
            <w:tcW w:w="890" w:type="dxa"/>
          </w:tcPr>
          <w:p>
            <w:pPr>
              <w:pStyle w:val="TableParagraph"/>
              <w:spacing w:line="271" w:lineRule="exact"/>
              <w:ind w:left="0" w:right="99"/>
              <w:jc w:val="right"/>
              <w:rPr>
                <w:b/>
                <w:sz w:val="24"/>
              </w:rPr>
            </w:pPr>
            <w:r>
              <w:rPr>
                <w:b/>
                <w:w w:val="99"/>
                <w:sz w:val="24"/>
              </w:rPr>
              <w:t>2</w:t>
            </w:r>
          </w:p>
        </w:tc>
        <w:tc>
          <w:tcPr>
            <w:tcW w:w="1805" w:type="dxa"/>
          </w:tcPr>
          <w:p>
            <w:pPr>
              <w:pStyle w:val="TableParagraph"/>
              <w:spacing w:line="271" w:lineRule="exact"/>
              <w:ind w:left="105"/>
              <w:rPr>
                <w:b/>
                <w:sz w:val="24"/>
              </w:rPr>
            </w:pPr>
            <w:r>
              <w:rPr>
                <w:b/>
                <w:sz w:val="24"/>
              </w:rPr>
              <w:t>Brasil</w:t>
            </w:r>
          </w:p>
        </w:tc>
        <w:tc>
          <w:tcPr>
            <w:tcW w:w="1356" w:type="dxa"/>
          </w:tcPr>
          <w:p>
            <w:pPr>
              <w:pStyle w:val="TableParagraph"/>
              <w:spacing w:line="271" w:lineRule="exact"/>
              <w:ind w:left="2"/>
              <w:jc w:val="center"/>
              <w:rPr>
                <w:sz w:val="24"/>
              </w:rPr>
            </w:pPr>
            <w:r>
              <w:rPr>
                <w:w w:val="99"/>
                <w:sz w:val="24"/>
              </w:rPr>
              <w:t>3</w:t>
            </w:r>
          </w:p>
        </w:tc>
        <w:tc>
          <w:tcPr>
            <w:tcW w:w="4789" w:type="dxa"/>
          </w:tcPr>
          <w:p>
            <w:pPr>
              <w:pStyle w:val="TableParagraph"/>
              <w:spacing w:line="271" w:lineRule="exact"/>
              <w:ind w:left="106"/>
              <w:rPr>
                <w:sz w:val="24"/>
              </w:rPr>
            </w:pPr>
            <w:r>
              <w:rPr>
                <w:sz w:val="24"/>
              </w:rPr>
              <w:t>Universidad de Sao Paulo</w:t>
            </w:r>
          </w:p>
        </w:tc>
      </w:tr>
      <w:tr>
        <w:trPr>
          <w:trHeight w:val="361" w:hRule="atLeast"/>
        </w:trPr>
        <w:tc>
          <w:tcPr>
            <w:tcW w:w="890" w:type="dxa"/>
          </w:tcPr>
          <w:p>
            <w:pPr>
              <w:pStyle w:val="TableParagraph"/>
              <w:spacing w:line="274" w:lineRule="exact"/>
              <w:ind w:left="0" w:right="99"/>
              <w:jc w:val="right"/>
              <w:rPr>
                <w:b/>
                <w:sz w:val="24"/>
              </w:rPr>
            </w:pPr>
            <w:r>
              <w:rPr>
                <w:b/>
                <w:w w:val="99"/>
                <w:sz w:val="24"/>
              </w:rPr>
              <w:t>3</w:t>
            </w:r>
          </w:p>
        </w:tc>
        <w:tc>
          <w:tcPr>
            <w:tcW w:w="1805" w:type="dxa"/>
          </w:tcPr>
          <w:p>
            <w:pPr>
              <w:pStyle w:val="TableParagraph"/>
              <w:spacing w:line="274" w:lineRule="exact"/>
              <w:ind w:left="105"/>
              <w:rPr>
                <w:b/>
                <w:sz w:val="24"/>
              </w:rPr>
            </w:pPr>
            <w:r>
              <w:rPr>
                <w:b/>
                <w:sz w:val="24"/>
              </w:rPr>
              <w:t>Chile</w:t>
            </w:r>
          </w:p>
        </w:tc>
        <w:tc>
          <w:tcPr>
            <w:tcW w:w="1356" w:type="dxa"/>
          </w:tcPr>
          <w:p>
            <w:pPr>
              <w:pStyle w:val="TableParagraph"/>
              <w:spacing w:line="274" w:lineRule="exact"/>
              <w:ind w:left="2"/>
              <w:jc w:val="center"/>
              <w:rPr>
                <w:sz w:val="24"/>
              </w:rPr>
            </w:pPr>
            <w:r>
              <w:rPr>
                <w:w w:val="99"/>
                <w:sz w:val="24"/>
              </w:rPr>
              <w:t>4</w:t>
            </w:r>
          </w:p>
        </w:tc>
        <w:tc>
          <w:tcPr>
            <w:tcW w:w="4789" w:type="dxa"/>
          </w:tcPr>
          <w:p>
            <w:pPr>
              <w:pStyle w:val="TableParagraph"/>
              <w:spacing w:line="274" w:lineRule="exact"/>
              <w:ind w:left="106"/>
              <w:rPr>
                <w:sz w:val="24"/>
              </w:rPr>
            </w:pPr>
            <w:r>
              <w:rPr>
                <w:sz w:val="24"/>
              </w:rPr>
              <w:t>Universidad del Bío-Bío</w:t>
            </w:r>
          </w:p>
        </w:tc>
      </w:tr>
      <w:tr>
        <w:trPr>
          <w:trHeight w:val="360"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2" w:lineRule="exact"/>
              <w:ind w:left="2"/>
              <w:jc w:val="center"/>
              <w:rPr>
                <w:sz w:val="24"/>
              </w:rPr>
            </w:pPr>
            <w:r>
              <w:rPr>
                <w:w w:val="99"/>
                <w:sz w:val="24"/>
              </w:rPr>
              <w:t>5</w:t>
            </w:r>
          </w:p>
        </w:tc>
        <w:tc>
          <w:tcPr>
            <w:tcW w:w="4789" w:type="dxa"/>
          </w:tcPr>
          <w:p>
            <w:pPr>
              <w:pStyle w:val="TableParagraph"/>
              <w:spacing w:line="272" w:lineRule="exact"/>
              <w:ind w:left="106"/>
              <w:rPr>
                <w:sz w:val="24"/>
              </w:rPr>
            </w:pPr>
            <w:r>
              <w:rPr>
                <w:sz w:val="24"/>
              </w:rPr>
              <w:t>Universidad Mayor de Chile</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2"/>
              <w:jc w:val="center"/>
              <w:rPr>
                <w:sz w:val="24"/>
              </w:rPr>
            </w:pPr>
            <w:r>
              <w:rPr>
                <w:w w:val="99"/>
                <w:sz w:val="24"/>
              </w:rPr>
              <w:t>6</w:t>
            </w:r>
          </w:p>
        </w:tc>
        <w:tc>
          <w:tcPr>
            <w:tcW w:w="4789" w:type="dxa"/>
          </w:tcPr>
          <w:p>
            <w:pPr>
              <w:pStyle w:val="TableParagraph"/>
              <w:spacing w:line="271" w:lineRule="exact"/>
              <w:ind w:left="106"/>
              <w:rPr>
                <w:sz w:val="24"/>
              </w:rPr>
            </w:pPr>
            <w:r>
              <w:rPr>
                <w:sz w:val="24"/>
              </w:rPr>
              <w:t>Universidad Central de Chile</w:t>
            </w:r>
          </w:p>
        </w:tc>
      </w:tr>
      <w:tr>
        <w:trPr>
          <w:trHeight w:val="359" w:hRule="atLeast"/>
        </w:trPr>
        <w:tc>
          <w:tcPr>
            <w:tcW w:w="890" w:type="dxa"/>
          </w:tcPr>
          <w:p>
            <w:pPr>
              <w:pStyle w:val="TableParagraph"/>
              <w:spacing w:line="271" w:lineRule="exact"/>
              <w:ind w:left="0" w:right="99"/>
              <w:jc w:val="right"/>
              <w:rPr>
                <w:b/>
                <w:sz w:val="24"/>
              </w:rPr>
            </w:pPr>
            <w:r>
              <w:rPr>
                <w:b/>
                <w:w w:val="99"/>
                <w:sz w:val="24"/>
              </w:rPr>
              <w:t>4</w:t>
            </w:r>
          </w:p>
        </w:tc>
        <w:tc>
          <w:tcPr>
            <w:tcW w:w="1805" w:type="dxa"/>
          </w:tcPr>
          <w:p>
            <w:pPr>
              <w:pStyle w:val="TableParagraph"/>
              <w:spacing w:line="271" w:lineRule="exact"/>
              <w:ind w:left="105"/>
              <w:rPr>
                <w:b/>
                <w:sz w:val="24"/>
              </w:rPr>
            </w:pPr>
            <w:r>
              <w:rPr>
                <w:b/>
                <w:sz w:val="24"/>
              </w:rPr>
              <w:t>Colombia</w:t>
            </w:r>
          </w:p>
        </w:tc>
        <w:tc>
          <w:tcPr>
            <w:tcW w:w="1356" w:type="dxa"/>
          </w:tcPr>
          <w:p>
            <w:pPr>
              <w:pStyle w:val="TableParagraph"/>
              <w:spacing w:line="271" w:lineRule="exact"/>
              <w:ind w:left="2"/>
              <w:jc w:val="center"/>
              <w:rPr>
                <w:sz w:val="24"/>
              </w:rPr>
            </w:pPr>
            <w:r>
              <w:rPr>
                <w:w w:val="99"/>
                <w:sz w:val="24"/>
              </w:rPr>
              <w:t>7</w:t>
            </w:r>
          </w:p>
        </w:tc>
        <w:tc>
          <w:tcPr>
            <w:tcW w:w="4789" w:type="dxa"/>
          </w:tcPr>
          <w:p>
            <w:pPr>
              <w:pStyle w:val="TableParagraph"/>
              <w:spacing w:line="271" w:lineRule="exact"/>
              <w:ind w:left="106"/>
              <w:rPr>
                <w:sz w:val="24"/>
              </w:rPr>
            </w:pPr>
            <w:r>
              <w:rPr>
                <w:sz w:val="24"/>
              </w:rPr>
              <w:t>Universidad del Valle</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2"/>
              <w:jc w:val="center"/>
              <w:rPr>
                <w:sz w:val="24"/>
              </w:rPr>
            </w:pPr>
            <w:r>
              <w:rPr>
                <w:w w:val="99"/>
                <w:sz w:val="24"/>
              </w:rPr>
              <w:t>8</w:t>
            </w:r>
          </w:p>
        </w:tc>
        <w:tc>
          <w:tcPr>
            <w:tcW w:w="4789" w:type="dxa"/>
          </w:tcPr>
          <w:p>
            <w:pPr>
              <w:pStyle w:val="TableParagraph"/>
              <w:spacing w:line="271" w:lineRule="exact"/>
              <w:ind w:left="106"/>
              <w:rPr>
                <w:sz w:val="24"/>
              </w:rPr>
            </w:pPr>
            <w:r>
              <w:rPr>
                <w:sz w:val="24"/>
              </w:rPr>
              <w:t>Universidad Cooperativa de Colombia</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2"/>
              <w:jc w:val="center"/>
              <w:rPr>
                <w:sz w:val="24"/>
              </w:rPr>
            </w:pPr>
            <w:r>
              <w:rPr>
                <w:w w:val="99"/>
                <w:sz w:val="24"/>
              </w:rPr>
              <w:t>9</w:t>
            </w:r>
          </w:p>
        </w:tc>
        <w:tc>
          <w:tcPr>
            <w:tcW w:w="4789" w:type="dxa"/>
          </w:tcPr>
          <w:p>
            <w:pPr>
              <w:pStyle w:val="TableParagraph"/>
              <w:spacing w:line="271" w:lineRule="exact"/>
              <w:ind w:left="106"/>
              <w:rPr>
                <w:sz w:val="24"/>
              </w:rPr>
            </w:pPr>
            <w:r>
              <w:rPr>
                <w:sz w:val="24"/>
              </w:rPr>
              <w:t>Universidad EAFIT</w:t>
            </w:r>
          </w:p>
        </w:tc>
      </w:tr>
      <w:tr>
        <w:trPr>
          <w:trHeight w:val="362" w:hRule="atLeast"/>
        </w:trPr>
        <w:tc>
          <w:tcPr>
            <w:tcW w:w="890" w:type="dxa"/>
          </w:tcPr>
          <w:p>
            <w:pPr>
              <w:pStyle w:val="TableParagraph"/>
              <w:spacing w:line="274" w:lineRule="exact"/>
              <w:ind w:left="0" w:right="99"/>
              <w:jc w:val="right"/>
              <w:rPr>
                <w:b/>
                <w:sz w:val="24"/>
              </w:rPr>
            </w:pPr>
            <w:r>
              <w:rPr>
                <w:b/>
                <w:w w:val="99"/>
                <w:sz w:val="24"/>
              </w:rPr>
              <w:t>5</w:t>
            </w:r>
          </w:p>
        </w:tc>
        <w:tc>
          <w:tcPr>
            <w:tcW w:w="1805" w:type="dxa"/>
          </w:tcPr>
          <w:p>
            <w:pPr>
              <w:pStyle w:val="TableParagraph"/>
              <w:spacing w:line="274" w:lineRule="exact"/>
              <w:ind w:left="105"/>
              <w:rPr>
                <w:b/>
                <w:sz w:val="24"/>
              </w:rPr>
            </w:pPr>
            <w:r>
              <w:rPr>
                <w:b/>
                <w:sz w:val="24"/>
              </w:rPr>
              <w:t>España</w:t>
            </w:r>
          </w:p>
        </w:tc>
        <w:tc>
          <w:tcPr>
            <w:tcW w:w="1356" w:type="dxa"/>
          </w:tcPr>
          <w:p>
            <w:pPr>
              <w:pStyle w:val="TableParagraph"/>
              <w:spacing w:line="274" w:lineRule="exact"/>
              <w:ind w:left="0" w:right="532"/>
              <w:jc w:val="right"/>
              <w:rPr>
                <w:sz w:val="24"/>
              </w:rPr>
            </w:pPr>
            <w:r>
              <w:rPr>
                <w:w w:val="95"/>
                <w:sz w:val="24"/>
              </w:rPr>
              <w:t>10</w:t>
            </w:r>
          </w:p>
        </w:tc>
        <w:tc>
          <w:tcPr>
            <w:tcW w:w="4789" w:type="dxa"/>
          </w:tcPr>
          <w:p>
            <w:pPr>
              <w:pStyle w:val="TableParagraph"/>
              <w:spacing w:line="274" w:lineRule="exact"/>
              <w:ind w:left="106"/>
              <w:rPr>
                <w:sz w:val="24"/>
              </w:rPr>
            </w:pPr>
            <w:r>
              <w:rPr>
                <w:sz w:val="24"/>
              </w:rPr>
              <w:t>Universidad de Granada</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0" w:right="532"/>
              <w:jc w:val="right"/>
              <w:rPr>
                <w:sz w:val="24"/>
              </w:rPr>
            </w:pPr>
            <w:r>
              <w:rPr>
                <w:w w:val="95"/>
                <w:sz w:val="24"/>
              </w:rPr>
              <w:t>11</w:t>
            </w:r>
          </w:p>
        </w:tc>
        <w:tc>
          <w:tcPr>
            <w:tcW w:w="4789" w:type="dxa"/>
          </w:tcPr>
          <w:p>
            <w:pPr>
              <w:pStyle w:val="TableParagraph"/>
              <w:spacing w:line="271" w:lineRule="exact"/>
              <w:ind w:left="106"/>
              <w:rPr>
                <w:sz w:val="24"/>
              </w:rPr>
            </w:pPr>
            <w:r>
              <w:rPr>
                <w:sz w:val="24"/>
              </w:rPr>
              <w:t>Universidad Complutense de Madrid.</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0" w:right="532"/>
              <w:jc w:val="right"/>
              <w:rPr>
                <w:sz w:val="24"/>
              </w:rPr>
            </w:pPr>
            <w:r>
              <w:rPr>
                <w:w w:val="95"/>
                <w:sz w:val="24"/>
              </w:rPr>
              <w:t>12</w:t>
            </w:r>
          </w:p>
        </w:tc>
        <w:tc>
          <w:tcPr>
            <w:tcW w:w="4789" w:type="dxa"/>
          </w:tcPr>
          <w:p>
            <w:pPr>
              <w:pStyle w:val="TableParagraph"/>
              <w:spacing w:line="271" w:lineRule="exact"/>
              <w:ind w:left="106"/>
              <w:rPr>
                <w:sz w:val="24"/>
              </w:rPr>
            </w:pPr>
            <w:r>
              <w:rPr>
                <w:sz w:val="24"/>
              </w:rPr>
              <w:t>Universidad de Murcia</w:t>
            </w:r>
          </w:p>
        </w:tc>
      </w:tr>
      <w:tr>
        <w:trPr>
          <w:trHeight w:val="551"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0" w:right="532"/>
              <w:jc w:val="right"/>
              <w:rPr>
                <w:sz w:val="24"/>
              </w:rPr>
            </w:pPr>
            <w:r>
              <w:rPr>
                <w:w w:val="95"/>
                <w:sz w:val="24"/>
              </w:rPr>
              <w:t>13</w:t>
            </w:r>
          </w:p>
        </w:tc>
        <w:tc>
          <w:tcPr>
            <w:tcW w:w="4789" w:type="dxa"/>
          </w:tcPr>
          <w:p>
            <w:pPr>
              <w:pStyle w:val="TableParagraph"/>
              <w:spacing w:line="271" w:lineRule="exact"/>
              <w:ind w:left="106"/>
              <w:rPr>
                <w:sz w:val="24"/>
              </w:rPr>
            </w:pPr>
            <w:r>
              <w:rPr>
                <w:sz w:val="24"/>
              </w:rPr>
              <w:t>Universidad de Salamanca (SE COBRA</w:t>
            </w:r>
          </w:p>
          <w:p>
            <w:pPr>
              <w:pStyle w:val="TableParagraph"/>
              <w:spacing w:line="260" w:lineRule="exact"/>
              <w:ind w:left="106"/>
              <w:rPr>
                <w:sz w:val="24"/>
              </w:rPr>
            </w:pPr>
            <w:r>
              <w:rPr>
                <w:sz w:val="24"/>
              </w:rPr>
              <w:t>UNA CUOTA).</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2" w:lineRule="exact"/>
              <w:ind w:left="0" w:right="532"/>
              <w:jc w:val="right"/>
              <w:rPr>
                <w:sz w:val="24"/>
              </w:rPr>
            </w:pPr>
            <w:r>
              <w:rPr>
                <w:w w:val="95"/>
                <w:sz w:val="24"/>
              </w:rPr>
              <w:t>14</w:t>
            </w:r>
          </w:p>
        </w:tc>
        <w:tc>
          <w:tcPr>
            <w:tcW w:w="4789" w:type="dxa"/>
          </w:tcPr>
          <w:p>
            <w:pPr>
              <w:pStyle w:val="TableParagraph"/>
              <w:spacing w:line="272" w:lineRule="exact"/>
              <w:ind w:left="106"/>
              <w:rPr>
                <w:sz w:val="24"/>
              </w:rPr>
            </w:pPr>
            <w:r>
              <w:rPr>
                <w:sz w:val="24"/>
              </w:rPr>
              <w:t>Universidad de Málaga</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0" w:right="532"/>
              <w:jc w:val="right"/>
              <w:rPr>
                <w:sz w:val="24"/>
              </w:rPr>
            </w:pPr>
            <w:r>
              <w:rPr>
                <w:w w:val="95"/>
                <w:sz w:val="24"/>
              </w:rPr>
              <w:t>15</w:t>
            </w:r>
          </w:p>
        </w:tc>
        <w:tc>
          <w:tcPr>
            <w:tcW w:w="4789" w:type="dxa"/>
          </w:tcPr>
          <w:p>
            <w:pPr>
              <w:pStyle w:val="TableParagraph"/>
              <w:spacing w:line="271" w:lineRule="exact"/>
              <w:ind w:left="106"/>
              <w:rPr>
                <w:sz w:val="24"/>
              </w:rPr>
            </w:pPr>
            <w:r>
              <w:rPr>
                <w:sz w:val="24"/>
              </w:rPr>
              <w:t>Universidad Santiago de Compostela</w:t>
            </w:r>
          </w:p>
        </w:tc>
      </w:tr>
      <w:tr>
        <w:trPr>
          <w:trHeight w:val="361"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4" w:lineRule="exact"/>
              <w:ind w:left="0" w:right="532"/>
              <w:jc w:val="right"/>
              <w:rPr>
                <w:sz w:val="24"/>
              </w:rPr>
            </w:pPr>
            <w:r>
              <w:rPr>
                <w:w w:val="95"/>
                <w:sz w:val="24"/>
              </w:rPr>
              <w:t>16</w:t>
            </w:r>
          </w:p>
        </w:tc>
        <w:tc>
          <w:tcPr>
            <w:tcW w:w="4789" w:type="dxa"/>
          </w:tcPr>
          <w:p>
            <w:pPr>
              <w:pStyle w:val="TableParagraph"/>
              <w:spacing w:line="274" w:lineRule="exact"/>
              <w:ind w:left="106"/>
              <w:rPr>
                <w:sz w:val="24"/>
              </w:rPr>
            </w:pPr>
            <w:r>
              <w:rPr>
                <w:sz w:val="24"/>
              </w:rPr>
              <w:t>Universidad de Alcalá de Henares</w:t>
            </w:r>
          </w:p>
        </w:tc>
      </w:tr>
      <w:tr>
        <w:trPr>
          <w:trHeight w:val="827" w:hRule="atLeast"/>
        </w:trPr>
        <w:tc>
          <w:tcPr>
            <w:tcW w:w="890" w:type="dxa"/>
          </w:tcPr>
          <w:p>
            <w:pPr>
              <w:pStyle w:val="TableParagraph"/>
              <w:spacing w:line="271" w:lineRule="exact"/>
              <w:ind w:left="0" w:right="99"/>
              <w:jc w:val="right"/>
              <w:rPr>
                <w:b/>
                <w:sz w:val="24"/>
              </w:rPr>
            </w:pPr>
            <w:r>
              <w:rPr>
                <w:b/>
                <w:w w:val="99"/>
                <w:sz w:val="24"/>
              </w:rPr>
              <w:t>6</w:t>
            </w:r>
          </w:p>
        </w:tc>
        <w:tc>
          <w:tcPr>
            <w:tcW w:w="1805" w:type="dxa"/>
          </w:tcPr>
          <w:p>
            <w:pPr>
              <w:pStyle w:val="TableParagraph"/>
              <w:spacing w:line="276" w:lineRule="exact"/>
              <w:ind w:left="105" w:right="509"/>
              <w:rPr>
                <w:b/>
                <w:sz w:val="24"/>
              </w:rPr>
            </w:pPr>
            <w:r>
              <w:rPr>
                <w:b/>
                <w:sz w:val="24"/>
              </w:rPr>
              <w:t>Estados Unidos de América</w:t>
            </w:r>
          </w:p>
        </w:tc>
        <w:tc>
          <w:tcPr>
            <w:tcW w:w="1356" w:type="dxa"/>
          </w:tcPr>
          <w:p>
            <w:pPr>
              <w:pStyle w:val="TableParagraph"/>
              <w:spacing w:line="271" w:lineRule="exact"/>
              <w:ind w:left="0" w:right="532"/>
              <w:jc w:val="right"/>
              <w:rPr>
                <w:sz w:val="24"/>
              </w:rPr>
            </w:pPr>
            <w:r>
              <w:rPr>
                <w:w w:val="95"/>
                <w:sz w:val="24"/>
              </w:rPr>
              <w:t>17</w:t>
            </w:r>
          </w:p>
        </w:tc>
        <w:tc>
          <w:tcPr>
            <w:tcW w:w="4789" w:type="dxa"/>
          </w:tcPr>
          <w:p>
            <w:pPr>
              <w:pStyle w:val="TableParagraph"/>
              <w:spacing w:line="271" w:lineRule="exact"/>
              <w:ind w:left="106"/>
              <w:rPr>
                <w:sz w:val="24"/>
              </w:rPr>
            </w:pPr>
            <w:r>
              <w:rPr>
                <w:sz w:val="24"/>
              </w:rPr>
              <w:t>University of Nuevo México (Marco)</w:t>
            </w:r>
          </w:p>
        </w:tc>
      </w:tr>
      <w:tr>
        <w:trPr>
          <w:trHeight w:val="359" w:hRule="atLeast"/>
        </w:trPr>
        <w:tc>
          <w:tcPr>
            <w:tcW w:w="890" w:type="dxa"/>
          </w:tcPr>
          <w:p>
            <w:pPr>
              <w:pStyle w:val="TableParagraph"/>
              <w:ind w:left="0"/>
              <w:rPr>
                <w:rFonts w:ascii="Times New Roman"/>
                <w:sz w:val="22"/>
              </w:rPr>
            </w:pPr>
          </w:p>
        </w:tc>
        <w:tc>
          <w:tcPr>
            <w:tcW w:w="1805" w:type="dxa"/>
          </w:tcPr>
          <w:p>
            <w:pPr>
              <w:pStyle w:val="TableParagraph"/>
              <w:ind w:left="0"/>
              <w:rPr>
                <w:rFonts w:ascii="Times New Roman"/>
                <w:sz w:val="22"/>
              </w:rPr>
            </w:pPr>
          </w:p>
        </w:tc>
        <w:tc>
          <w:tcPr>
            <w:tcW w:w="1356" w:type="dxa"/>
          </w:tcPr>
          <w:p>
            <w:pPr>
              <w:pStyle w:val="TableParagraph"/>
              <w:spacing w:line="271" w:lineRule="exact"/>
              <w:ind w:left="0" w:right="532"/>
              <w:jc w:val="right"/>
              <w:rPr>
                <w:sz w:val="24"/>
              </w:rPr>
            </w:pPr>
            <w:r>
              <w:rPr>
                <w:w w:val="95"/>
                <w:sz w:val="24"/>
              </w:rPr>
              <w:t>18</w:t>
            </w:r>
          </w:p>
        </w:tc>
        <w:tc>
          <w:tcPr>
            <w:tcW w:w="4789" w:type="dxa"/>
          </w:tcPr>
          <w:p>
            <w:pPr>
              <w:pStyle w:val="TableParagraph"/>
              <w:spacing w:line="271" w:lineRule="exact"/>
              <w:ind w:left="106"/>
              <w:rPr>
                <w:sz w:val="24"/>
              </w:rPr>
            </w:pPr>
            <w:r>
              <w:rPr>
                <w:sz w:val="24"/>
              </w:rPr>
              <w:t>University of Virginia</w:t>
            </w:r>
          </w:p>
        </w:tc>
      </w:tr>
      <w:tr>
        <w:trPr>
          <w:trHeight w:val="359" w:hRule="atLeast"/>
        </w:trPr>
        <w:tc>
          <w:tcPr>
            <w:tcW w:w="890" w:type="dxa"/>
          </w:tcPr>
          <w:p>
            <w:pPr>
              <w:pStyle w:val="TableParagraph"/>
              <w:spacing w:line="271" w:lineRule="exact"/>
              <w:ind w:left="0" w:right="99"/>
              <w:jc w:val="right"/>
              <w:rPr>
                <w:b/>
                <w:sz w:val="24"/>
              </w:rPr>
            </w:pPr>
            <w:r>
              <w:rPr>
                <w:b/>
                <w:w w:val="99"/>
                <w:sz w:val="24"/>
              </w:rPr>
              <w:t>7</w:t>
            </w:r>
          </w:p>
        </w:tc>
        <w:tc>
          <w:tcPr>
            <w:tcW w:w="1805" w:type="dxa"/>
          </w:tcPr>
          <w:p>
            <w:pPr>
              <w:pStyle w:val="TableParagraph"/>
              <w:spacing w:line="271" w:lineRule="exact"/>
              <w:ind w:left="105"/>
              <w:rPr>
                <w:b/>
                <w:sz w:val="24"/>
              </w:rPr>
            </w:pPr>
            <w:r>
              <w:rPr>
                <w:b/>
                <w:sz w:val="24"/>
              </w:rPr>
              <w:t>Francia</w:t>
            </w:r>
          </w:p>
        </w:tc>
        <w:tc>
          <w:tcPr>
            <w:tcW w:w="1356" w:type="dxa"/>
          </w:tcPr>
          <w:p>
            <w:pPr>
              <w:pStyle w:val="TableParagraph"/>
              <w:spacing w:line="271" w:lineRule="exact"/>
              <w:ind w:left="0" w:right="532"/>
              <w:jc w:val="right"/>
              <w:rPr>
                <w:sz w:val="24"/>
              </w:rPr>
            </w:pPr>
            <w:r>
              <w:rPr>
                <w:w w:val="95"/>
                <w:sz w:val="24"/>
              </w:rPr>
              <w:t>19</w:t>
            </w:r>
          </w:p>
        </w:tc>
        <w:tc>
          <w:tcPr>
            <w:tcW w:w="4789" w:type="dxa"/>
          </w:tcPr>
          <w:p>
            <w:pPr>
              <w:pStyle w:val="TableParagraph"/>
              <w:spacing w:line="271" w:lineRule="exact"/>
              <w:ind w:left="106"/>
              <w:rPr>
                <w:sz w:val="24"/>
              </w:rPr>
            </w:pPr>
            <w:r>
              <w:rPr>
                <w:sz w:val="24"/>
              </w:rPr>
              <w:t>Université Montpellier</w:t>
            </w:r>
          </w:p>
        </w:tc>
      </w:tr>
      <w:tr>
        <w:trPr>
          <w:trHeight w:val="359" w:hRule="atLeast"/>
        </w:trPr>
        <w:tc>
          <w:tcPr>
            <w:tcW w:w="890" w:type="dxa"/>
          </w:tcPr>
          <w:p>
            <w:pPr>
              <w:pStyle w:val="TableParagraph"/>
              <w:spacing w:line="271" w:lineRule="exact"/>
              <w:ind w:left="0" w:right="99"/>
              <w:jc w:val="right"/>
              <w:rPr>
                <w:b/>
                <w:sz w:val="24"/>
              </w:rPr>
            </w:pPr>
            <w:r>
              <w:rPr>
                <w:b/>
                <w:w w:val="99"/>
                <w:sz w:val="24"/>
              </w:rPr>
              <w:t>8</w:t>
            </w:r>
          </w:p>
        </w:tc>
        <w:tc>
          <w:tcPr>
            <w:tcW w:w="1805" w:type="dxa"/>
          </w:tcPr>
          <w:p>
            <w:pPr>
              <w:pStyle w:val="TableParagraph"/>
              <w:spacing w:line="271" w:lineRule="exact"/>
              <w:ind w:left="105"/>
              <w:rPr>
                <w:b/>
                <w:sz w:val="24"/>
              </w:rPr>
            </w:pPr>
            <w:r>
              <w:rPr>
                <w:b/>
                <w:sz w:val="24"/>
              </w:rPr>
              <w:t>Peru</w:t>
            </w:r>
          </w:p>
        </w:tc>
        <w:tc>
          <w:tcPr>
            <w:tcW w:w="1356" w:type="dxa"/>
          </w:tcPr>
          <w:p>
            <w:pPr>
              <w:pStyle w:val="TableParagraph"/>
              <w:spacing w:line="271" w:lineRule="exact"/>
              <w:ind w:left="0" w:right="532"/>
              <w:jc w:val="right"/>
              <w:rPr>
                <w:sz w:val="24"/>
              </w:rPr>
            </w:pPr>
            <w:r>
              <w:rPr>
                <w:w w:val="95"/>
                <w:sz w:val="24"/>
              </w:rPr>
              <w:t>20</w:t>
            </w:r>
          </w:p>
        </w:tc>
        <w:tc>
          <w:tcPr>
            <w:tcW w:w="4789" w:type="dxa"/>
          </w:tcPr>
          <w:p>
            <w:pPr>
              <w:pStyle w:val="TableParagraph"/>
              <w:spacing w:line="271" w:lineRule="exact"/>
              <w:ind w:left="106"/>
              <w:rPr>
                <w:sz w:val="24"/>
              </w:rPr>
            </w:pPr>
            <w:r>
              <w:rPr>
                <w:sz w:val="24"/>
              </w:rPr>
              <w:t>Universidad César Vallejo</w:t>
            </w:r>
          </w:p>
        </w:tc>
      </w:tr>
    </w:tbl>
    <w:p>
      <w:pPr>
        <w:spacing w:after="0" w:line="271" w:lineRule="exact"/>
        <w:rPr>
          <w:sz w:val="24"/>
        </w:rPr>
        <w:sectPr>
          <w:pgSz w:w="12240" w:h="15840"/>
          <w:pgMar w:header="713" w:footer="76" w:top="2000" w:bottom="260" w:left="820" w:right="580"/>
        </w:sectPr>
      </w:pPr>
    </w:p>
    <w:p>
      <w:pPr>
        <w:pStyle w:val="BodyText"/>
        <w:rPr>
          <w:rFonts w:ascii="Times New Roman"/>
          <w:sz w:val="20"/>
        </w:rPr>
      </w:pPr>
    </w:p>
    <w:p>
      <w:pPr>
        <w:pStyle w:val="BodyText"/>
        <w:rPr>
          <w:rFonts w:ascii="Times New Roman"/>
        </w:rPr>
      </w:pPr>
    </w:p>
    <w:p>
      <w:pPr>
        <w:pStyle w:val="ListParagraph"/>
        <w:numPr>
          <w:ilvl w:val="2"/>
          <w:numId w:val="1"/>
        </w:numPr>
        <w:tabs>
          <w:tab w:pos="4398" w:val="left" w:leader="none"/>
          <w:tab w:pos="4399" w:val="left" w:leader="none"/>
        </w:tabs>
        <w:spacing w:line="240" w:lineRule="auto" w:before="93" w:after="0"/>
        <w:ind w:left="4398" w:right="0" w:hanging="470"/>
        <w:jc w:val="left"/>
        <w:rPr>
          <w:b/>
          <w:sz w:val="20"/>
        </w:rPr>
      </w:pPr>
      <w:r>
        <w:rPr>
          <w:b/>
          <w:sz w:val="20"/>
        </w:rPr>
        <w:t>ALUMNOS DE</w:t>
      </w:r>
      <w:r>
        <w:rPr>
          <w:b/>
          <w:spacing w:val="-3"/>
          <w:sz w:val="20"/>
        </w:rPr>
        <w:t> </w:t>
      </w:r>
      <w:r>
        <w:rPr>
          <w:b/>
          <w:sz w:val="20"/>
        </w:rPr>
        <w:t>MOVILIDAD</w:t>
      </w:r>
    </w:p>
    <w:p>
      <w:pPr>
        <w:pStyle w:val="BodyText"/>
        <w:rPr>
          <w:b/>
          <w:sz w:val="20"/>
        </w:rPr>
      </w:pPr>
    </w:p>
    <w:p>
      <w:pPr>
        <w:pStyle w:val="BodyText"/>
        <w:spacing w:before="1"/>
        <w:rPr>
          <w:b/>
          <w:sz w:val="1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107"/>
        <w:gridCol w:w="2216"/>
        <w:gridCol w:w="2216"/>
        <w:gridCol w:w="2291"/>
      </w:tblGrid>
      <w:tr>
        <w:trPr>
          <w:trHeight w:val="277" w:hRule="atLeast"/>
        </w:trPr>
        <w:tc>
          <w:tcPr>
            <w:tcW w:w="8830" w:type="dxa"/>
            <w:gridSpan w:val="4"/>
            <w:tcBorders>
              <w:bottom w:val="single" w:sz="12" w:space="0" w:color="9CC2E4"/>
            </w:tcBorders>
          </w:tcPr>
          <w:p>
            <w:pPr>
              <w:pStyle w:val="TableParagraph"/>
              <w:spacing w:line="258" w:lineRule="exact"/>
              <w:ind w:left="2345"/>
              <w:rPr>
                <w:b/>
                <w:sz w:val="24"/>
              </w:rPr>
            </w:pPr>
            <w:r>
              <w:rPr>
                <w:b/>
                <w:sz w:val="24"/>
              </w:rPr>
              <w:t>Estudiantes del programa educativo</w:t>
            </w:r>
          </w:p>
        </w:tc>
      </w:tr>
      <w:tr>
        <w:trPr>
          <w:trHeight w:val="551" w:hRule="atLeast"/>
        </w:trPr>
        <w:tc>
          <w:tcPr>
            <w:tcW w:w="2107" w:type="dxa"/>
            <w:tcBorders>
              <w:top w:val="single" w:sz="12" w:space="0" w:color="9CC2E4"/>
            </w:tcBorders>
          </w:tcPr>
          <w:p>
            <w:pPr>
              <w:pStyle w:val="TableParagraph"/>
              <w:spacing w:line="248" w:lineRule="exact"/>
              <w:ind w:left="205" w:right="196"/>
              <w:jc w:val="center"/>
              <w:rPr>
                <w:b/>
                <w:sz w:val="22"/>
              </w:rPr>
            </w:pPr>
            <w:r>
              <w:rPr>
                <w:b/>
                <w:sz w:val="22"/>
              </w:rPr>
              <w:t>Período</w:t>
            </w:r>
          </w:p>
        </w:tc>
        <w:tc>
          <w:tcPr>
            <w:tcW w:w="2216" w:type="dxa"/>
            <w:tcBorders>
              <w:top w:val="single" w:sz="12" w:space="0" w:color="9CC2E4"/>
            </w:tcBorders>
          </w:tcPr>
          <w:p>
            <w:pPr>
              <w:pStyle w:val="TableParagraph"/>
              <w:spacing w:line="271" w:lineRule="exact"/>
              <w:ind w:left="446"/>
              <w:rPr>
                <w:b/>
                <w:sz w:val="24"/>
              </w:rPr>
            </w:pPr>
            <w:r>
              <w:rPr>
                <w:b/>
                <w:sz w:val="24"/>
              </w:rPr>
              <w:t>Nombre del</w:t>
            </w:r>
          </w:p>
          <w:p>
            <w:pPr>
              <w:pStyle w:val="TableParagraph"/>
              <w:spacing w:line="260" w:lineRule="exact"/>
              <w:ind w:left="506"/>
              <w:rPr>
                <w:b/>
                <w:sz w:val="24"/>
              </w:rPr>
            </w:pPr>
            <w:r>
              <w:rPr>
                <w:b/>
                <w:sz w:val="24"/>
              </w:rPr>
              <w:t>estudiante</w:t>
            </w:r>
          </w:p>
        </w:tc>
        <w:tc>
          <w:tcPr>
            <w:tcW w:w="2216" w:type="dxa"/>
            <w:tcBorders>
              <w:top w:val="single" w:sz="12" w:space="0" w:color="9CC2E4"/>
            </w:tcBorders>
          </w:tcPr>
          <w:p>
            <w:pPr>
              <w:pStyle w:val="TableParagraph"/>
              <w:spacing w:line="271" w:lineRule="exact"/>
              <w:ind w:left="499"/>
              <w:rPr>
                <w:b/>
                <w:sz w:val="24"/>
              </w:rPr>
            </w:pPr>
            <w:r>
              <w:rPr>
                <w:b/>
                <w:sz w:val="24"/>
              </w:rPr>
              <w:t>Institución</w:t>
            </w:r>
          </w:p>
          <w:p>
            <w:pPr>
              <w:pStyle w:val="TableParagraph"/>
              <w:spacing w:line="260" w:lineRule="exact"/>
              <w:ind w:left="559"/>
              <w:rPr>
                <w:b/>
                <w:sz w:val="24"/>
              </w:rPr>
            </w:pPr>
            <w:r>
              <w:rPr>
                <w:b/>
                <w:sz w:val="24"/>
              </w:rPr>
              <w:t>receptora</w:t>
            </w:r>
          </w:p>
        </w:tc>
        <w:tc>
          <w:tcPr>
            <w:tcW w:w="2291" w:type="dxa"/>
            <w:tcBorders>
              <w:top w:val="single" w:sz="12" w:space="0" w:color="9CC2E4"/>
            </w:tcBorders>
          </w:tcPr>
          <w:p>
            <w:pPr>
              <w:pStyle w:val="TableParagraph"/>
              <w:spacing w:line="271" w:lineRule="exact"/>
              <w:ind w:left="536"/>
              <w:rPr>
                <w:b/>
                <w:sz w:val="24"/>
              </w:rPr>
            </w:pPr>
            <w:r>
              <w:rPr>
                <w:b/>
                <w:sz w:val="24"/>
              </w:rPr>
              <w:t>Nacional</w:t>
            </w:r>
            <w:r>
              <w:rPr>
                <w:b/>
                <w:spacing w:val="1"/>
                <w:sz w:val="24"/>
              </w:rPr>
              <w:t> </w:t>
            </w:r>
            <w:r>
              <w:rPr>
                <w:b/>
                <w:sz w:val="24"/>
              </w:rPr>
              <w:t>o</w:t>
            </w:r>
          </w:p>
          <w:p>
            <w:pPr>
              <w:pStyle w:val="TableParagraph"/>
              <w:spacing w:line="260" w:lineRule="exact"/>
              <w:ind w:left="570"/>
              <w:rPr>
                <w:b/>
                <w:sz w:val="24"/>
              </w:rPr>
            </w:pPr>
            <w:r>
              <w:rPr>
                <w:b/>
                <w:sz w:val="24"/>
              </w:rPr>
              <w:t>extranjera</w:t>
            </w:r>
          </w:p>
        </w:tc>
      </w:tr>
      <w:tr>
        <w:trPr>
          <w:trHeight w:val="757"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42" w:lineRule="auto"/>
              <w:ind w:left="130" w:firstLine="439"/>
              <w:rPr>
                <w:sz w:val="22"/>
              </w:rPr>
            </w:pPr>
            <w:r>
              <w:rPr>
                <w:sz w:val="22"/>
              </w:rPr>
              <w:t>Alma Rosa González Delgadillo</w:t>
            </w:r>
          </w:p>
        </w:tc>
        <w:tc>
          <w:tcPr>
            <w:tcW w:w="2216" w:type="dxa"/>
          </w:tcPr>
          <w:p>
            <w:pPr>
              <w:pStyle w:val="TableParagraph"/>
              <w:spacing w:line="250" w:lineRule="exact"/>
              <w:ind w:left="518" w:firstLine="9"/>
              <w:rPr>
                <w:sz w:val="22"/>
              </w:rPr>
            </w:pPr>
            <w:r>
              <w:rPr>
                <w:sz w:val="22"/>
              </w:rPr>
              <w:t>Universidad</w:t>
            </w:r>
          </w:p>
          <w:p>
            <w:pPr>
              <w:pStyle w:val="TableParagraph"/>
              <w:spacing w:line="252" w:lineRule="exact" w:before="6"/>
              <w:ind w:left="520" w:right="492" w:hanging="3"/>
              <w:rPr>
                <w:sz w:val="22"/>
              </w:rPr>
            </w:pPr>
            <w:r>
              <w:rPr>
                <w:sz w:val="22"/>
              </w:rPr>
              <w:t>Santiago </w:t>
            </w:r>
            <w:r>
              <w:rPr>
                <w:spacing w:val="-6"/>
                <w:sz w:val="22"/>
              </w:rPr>
              <w:t>de </w:t>
            </w:r>
            <w:r>
              <w:rPr>
                <w:sz w:val="22"/>
              </w:rPr>
              <w:t>Compostela</w:t>
            </w:r>
          </w:p>
        </w:tc>
        <w:tc>
          <w:tcPr>
            <w:tcW w:w="2291" w:type="dxa"/>
          </w:tcPr>
          <w:p>
            <w:pPr>
              <w:pStyle w:val="TableParagraph"/>
              <w:spacing w:line="250" w:lineRule="exact"/>
              <w:ind w:left="623" w:right="615"/>
              <w:jc w:val="center"/>
              <w:rPr>
                <w:sz w:val="22"/>
              </w:rPr>
            </w:pPr>
            <w:r>
              <w:rPr>
                <w:sz w:val="22"/>
              </w:rPr>
              <w:t>Extranjera</w:t>
            </w:r>
          </w:p>
        </w:tc>
      </w:tr>
      <w:tr>
        <w:trPr>
          <w:trHeight w:val="504" w:hRule="atLeast"/>
        </w:trPr>
        <w:tc>
          <w:tcPr>
            <w:tcW w:w="2107" w:type="dxa"/>
          </w:tcPr>
          <w:p>
            <w:pPr>
              <w:pStyle w:val="TableParagraph"/>
              <w:spacing w:line="251" w:lineRule="exact"/>
              <w:ind w:left="208" w:right="196"/>
              <w:jc w:val="center"/>
              <w:rPr>
                <w:sz w:val="22"/>
              </w:rPr>
            </w:pPr>
            <w:r>
              <w:rPr>
                <w:sz w:val="22"/>
              </w:rPr>
              <w:t>2017 Sem Enero</w:t>
            </w:r>
          </w:p>
        </w:tc>
        <w:tc>
          <w:tcPr>
            <w:tcW w:w="2216" w:type="dxa"/>
          </w:tcPr>
          <w:p>
            <w:pPr>
              <w:pStyle w:val="TableParagraph"/>
              <w:spacing w:line="252" w:lineRule="exact" w:before="2"/>
              <w:ind w:left="754" w:right="398" w:hanging="324"/>
              <w:rPr>
                <w:sz w:val="22"/>
              </w:rPr>
            </w:pPr>
            <w:r>
              <w:rPr>
                <w:sz w:val="22"/>
              </w:rPr>
              <w:t>Alonso Reyes Gómez</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1" w:lineRule="exact"/>
              <w:ind w:left="623" w:right="615"/>
              <w:jc w:val="center"/>
              <w:rPr>
                <w:sz w:val="22"/>
              </w:rPr>
            </w:pPr>
            <w:r>
              <w:rPr>
                <w:sz w:val="22"/>
              </w:rPr>
              <w:t>Extranjera</w:t>
            </w:r>
          </w:p>
        </w:tc>
      </w:tr>
      <w:tr>
        <w:trPr>
          <w:trHeight w:val="503" w:hRule="atLeast"/>
        </w:trPr>
        <w:tc>
          <w:tcPr>
            <w:tcW w:w="2107" w:type="dxa"/>
          </w:tcPr>
          <w:p>
            <w:pPr>
              <w:pStyle w:val="TableParagraph"/>
              <w:spacing w:line="251" w:lineRule="exact"/>
              <w:ind w:left="208" w:right="196"/>
              <w:jc w:val="center"/>
              <w:rPr>
                <w:sz w:val="22"/>
              </w:rPr>
            </w:pPr>
            <w:r>
              <w:rPr>
                <w:sz w:val="22"/>
              </w:rPr>
              <w:t>2017 Sem Enero</w:t>
            </w:r>
          </w:p>
        </w:tc>
        <w:tc>
          <w:tcPr>
            <w:tcW w:w="2216" w:type="dxa"/>
          </w:tcPr>
          <w:p>
            <w:pPr>
              <w:pStyle w:val="TableParagraph"/>
              <w:spacing w:line="252" w:lineRule="exact" w:before="2"/>
              <w:ind w:left="562" w:right="444" w:hanging="92"/>
              <w:rPr>
                <w:sz w:val="22"/>
              </w:rPr>
            </w:pPr>
            <w:r>
              <w:rPr>
                <w:sz w:val="22"/>
              </w:rPr>
              <w:t>Cesar Yañez Maldonado</w:t>
            </w:r>
          </w:p>
        </w:tc>
        <w:tc>
          <w:tcPr>
            <w:tcW w:w="2216" w:type="dxa"/>
          </w:tcPr>
          <w:p>
            <w:pPr>
              <w:pStyle w:val="TableParagraph"/>
              <w:spacing w:line="251" w:lineRule="exact"/>
              <w:ind w:left="199" w:right="191"/>
              <w:jc w:val="center"/>
              <w:rPr>
                <w:sz w:val="22"/>
              </w:rPr>
            </w:pPr>
            <w:r>
              <w:rPr>
                <w:sz w:val="22"/>
              </w:rPr>
              <w:t>Paul Valery</w:t>
            </w:r>
          </w:p>
        </w:tc>
        <w:tc>
          <w:tcPr>
            <w:tcW w:w="2291" w:type="dxa"/>
          </w:tcPr>
          <w:p>
            <w:pPr>
              <w:pStyle w:val="TableParagraph"/>
              <w:spacing w:line="251" w:lineRule="exact"/>
              <w:ind w:left="623" w:right="615"/>
              <w:jc w:val="center"/>
              <w:rPr>
                <w:sz w:val="22"/>
              </w:rPr>
            </w:pPr>
            <w:r>
              <w:rPr>
                <w:sz w:val="22"/>
              </w:rPr>
              <w:t>Extranjera</w:t>
            </w:r>
          </w:p>
        </w:tc>
      </w:tr>
      <w:tr>
        <w:trPr>
          <w:trHeight w:val="504" w:hRule="atLeast"/>
        </w:trPr>
        <w:tc>
          <w:tcPr>
            <w:tcW w:w="2107" w:type="dxa"/>
          </w:tcPr>
          <w:p>
            <w:pPr>
              <w:pStyle w:val="TableParagraph"/>
              <w:spacing w:line="251" w:lineRule="exact"/>
              <w:ind w:left="208" w:right="196"/>
              <w:jc w:val="center"/>
              <w:rPr>
                <w:sz w:val="22"/>
              </w:rPr>
            </w:pPr>
            <w:r>
              <w:rPr>
                <w:sz w:val="22"/>
              </w:rPr>
              <w:t>2017 Sem Enero</w:t>
            </w:r>
          </w:p>
        </w:tc>
        <w:tc>
          <w:tcPr>
            <w:tcW w:w="2216" w:type="dxa"/>
          </w:tcPr>
          <w:p>
            <w:pPr>
              <w:pStyle w:val="TableParagraph"/>
              <w:spacing w:line="252" w:lineRule="exact" w:before="2"/>
              <w:ind w:left="197" w:right="166" w:firstLine="40"/>
              <w:rPr>
                <w:sz w:val="22"/>
              </w:rPr>
            </w:pPr>
            <w:r>
              <w:rPr>
                <w:sz w:val="22"/>
              </w:rPr>
              <w:t>Daniela Alejandra Gálvez Hernández</w:t>
            </w:r>
          </w:p>
        </w:tc>
        <w:tc>
          <w:tcPr>
            <w:tcW w:w="2216" w:type="dxa"/>
          </w:tcPr>
          <w:p>
            <w:pPr>
              <w:pStyle w:val="TableParagraph"/>
              <w:spacing w:line="252" w:lineRule="exact" w:before="2"/>
              <w:ind w:left="777" w:right="345" w:hanging="404"/>
              <w:rPr>
                <w:sz w:val="22"/>
              </w:rPr>
            </w:pPr>
            <w:r>
              <w:rPr>
                <w:sz w:val="22"/>
              </w:rPr>
              <w:t>Universidad de Murcia</w:t>
            </w:r>
          </w:p>
        </w:tc>
        <w:tc>
          <w:tcPr>
            <w:tcW w:w="2291" w:type="dxa"/>
          </w:tcPr>
          <w:p>
            <w:pPr>
              <w:pStyle w:val="TableParagraph"/>
              <w:spacing w:line="251" w:lineRule="exact"/>
              <w:ind w:left="623" w:right="615"/>
              <w:jc w:val="center"/>
              <w:rPr>
                <w:sz w:val="22"/>
              </w:rPr>
            </w:pPr>
            <w:r>
              <w:rPr>
                <w:sz w:val="22"/>
              </w:rPr>
              <w:t>Extranjera</w:t>
            </w:r>
          </w:p>
        </w:tc>
      </w:tr>
      <w:tr>
        <w:trPr>
          <w:trHeight w:val="504" w:hRule="atLeast"/>
        </w:trPr>
        <w:tc>
          <w:tcPr>
            <w:tcW w:w="2107" w:type="dxa"/>
          </w:tcPr>
          <w:p>
            <w:pPr>
              <w:pStyle w:val="TableParagraph"/>
              <w:spacing w:line="251" w:lineRule="exact"/>
              <w:ind w:left="208" w:right="196"/>
              <w:jc w:val="center"/>
              <w:rPr>
                <w:sz w:val="22"/>
              </w:rPr>
            </w:pPr>
            <w:r>
              <w:rPr>
                <w:sz w:val="22"/>
              </w:rPr>
              <w:t>2017 Sem Enero</w:t>
            </w:r>
          </w:p>
        </w:tc>
        <w:tc>
          <w:tcPr>
            <w:tcW w:w="2216" w:type="dxa"/>
          </w:tcPr>
          <w:p>
            <w:pPr>
              <w:pStyle w:val="TableParagraph"/>
              <w:spacing w:line="252" w:lineRule="exact" w:before="2"/>
              <w:ind w:left="533" w:hanging="159"/>
              <w:rPr>
                <w:sz w:val="22"/>
              </w:rPr>
            </w:pPr>
            <w:r>
              <w:rPr>
                <w:sz w:val="22"/>
              </w:rPr>
              <w:t>Daniela Mireya Ortega Leal</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1" w:lineRule="exact"/>
              <w:ind w:left="623" w:right="615"/>
              <w:jc w:val="center"/>
              <w:rPr>
                <w:sz w:val="22"/>
              </w:rPr>
            </w:pPr>
            <w:r>
              <w:rPr>
                <w:sz w:val="22"/>
              </w:rPr>
              <w:t>Extranjera</w:t>
            </w:r>
          </w:p>
        </w:tc>
      </w:tr>
      <w:tr>
        <w:trPr>
          <w:trHeight w:val="758" w:hRule="atLeast"/>
        </w:trPr>
        <w:tc>
          <w:tcPr>
            <w:tcW w:w="2107" w:type="dxa"/>
          </w:tcPr>
          <w:p>
            <w:pPr>
              <w:pStyle w:val="TableParagraph"/>
              <w:spacing w:line="251" w:lineRule="exact"/>
              <w:ind w:left="208" w:right="196"/>
              <w:jc w:val="center"/>
              <w:rPr>
                <w:sz w:val="22"/>
              </w:rPr>
            </w:pPr>
            <w:r>
              <w:rPr>
                <w:sz w:val="22"/>
              </w:rPr>
              <w:t>2017 Sem Enero</w:t>
            </w:r>
          </w:p>
        </w:tc>
        <w:tc>
          <w:tcPr>
            <w:tcW w:w="2216" w:type="dxa"/>
          </w:tcPr>
          <w:p>
            <w:pPr>
              <w:pStyle w:val="TableParagraph"/>
              <w:ind w:left="415" w:right="389" w:firstLine="45"/>
              <w:rPr>
                <w:sz w:val="22"/>
              </w:rPr>
            </w:pPr>
            <w:r>
              <w:rPr>
                <w:sz w:val="22"/>
              </w:rPr>
              <w:t>Diana Cecilia García Vallejo</w:t>
            </w:r>
          </w:p>
        </w:tc>
        <w:tc>
          <w:tcPr>
            <w:tcW w:w="2216" w:type="dxa"/>
          </w:tcPr>
          <w:p>
            <w:pPr>
              <w:pStyle w:val="TableParagraph"/>
              <w:spacing w:line="252" w:lineRule="exact" w:before="2"/>
              <w:ind w:left="451" w:right="441" w:firstLine="2"/>
              <w:jc w:val="center"/>
              <w:rPr>
                <w:sz w:val="22"/>
              </w:rPr>
            </w:pPr>
            <w:r>
              <w:rPr>
                <w:sz w:val="22"/>
              </w:rPr>
              <w:t>Universidad Autónoma de Querétaro</w:t>
            </w:r>
          </w:p>
        </w:tc>
        <w:tc>
          <w:tcPr>
            <w:tcW w:w="2291" w:type="dxa"/>
          </w:tcPr>
          <w:p>
            <w:pPr>
              <w:pStyle w:val="TableParagraph"/>
              <w:spacing w:line="251"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806" w:right="82" w:hanging="696"/>
              <w:rPr>
                <w:sz w:val="22"/>
              </w:rPr>
            </w:pPr>
            <w:r>
              <w:rPr>
                <w:sz w:val="22"/>
              </w:rPr>
              <w:t>Diana Laura Treviño López</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0" w:lineRule="exact"/>
              <w:ind w:left="618" w:right="615"/>
              <w:jc w:val="center"/>
              <w:rPr>
                <w:sz w:val="22"/>
              </w:rPr>
            </w:pPr>
            <w:r>
              <w:rPr>
                <w:sz w:val="22"/>
              </w:rPr>
              <w:t>Nacional</w:t>
            </w:r>
          </w:p>
        </w:tc>
      </w:tr>
      <w:tr>
        <w:trPr>
          <w:trHeight w:val="506" w:hRule="atLeast"/>
        </w:trPr>
        <w:tc>
          <w:tcPr>
            <w:tcW w:w="2107" w:type="dxa"/>
          </w:tcPr>
          <w:p>
            <w:pPr>
              <w:pStyle w:val="TableParagraph"/>
              <w:spacing w:line="251" w:lineRule="exact"/>
              <w:ind w:left="208" w:right="196"/>
              <w:jc w:val="center"/>
              <w:rPr>
                <w:sz w:val="22"/>
              </w:rPr>
            </w:pPr>
            <w:r>
              <w:rPr>
                <w:sz w:val="22"/>
              </w:rPr>
              <w:t>2017 Sem Enero</w:t>
            </w:r>
          </w:p>
        </w:tc>
        <w:tc>
          <w:tcPr>
            <w:tcW w:w="2216" w:type="dxa"/>
          </w:tcPr>
          <w:p>
            <w:pPr>
              <w:pStyle w:val="TableParagraph"/>
              <w:spacing w:line="252" w:lineRule="exact" w:before="2"/>
              <w:ind w:left="698" w:right="180" w:hanging="490"/>
              <w:rPr>
                <w:sz w:val="22"/>
              </w:rPr>
            </w:pPr>
            <w:r>
              <w:rPr>
                <w:sz w:val="22"/>
              </w:rPr>
              <w:t>Elizabeth Cardozo Campos</w:t>
            </w:r>
          </w:p>
        </w:tc>
        <w:tc>
          <w:tcPr>
            <w:tcW w:w="2216" w:type="dxa"/>
          </w:tcPr>
          <w:p>
            <w:pPr>
              <w:pStyle w:val="TableParagraph"/>
              <w:spacing w:line="252" w:lineRule="exact" w:before="2"/>
              <w:ind w:left="537" w:right="169" w:hanging="342"/>
              <w:rPr>
                <w:sz w:val="22"/>
              </w:rPr>
            </w:pPr>
            <w:r>
              <w:rPr>
                <w:sz w:val="22"/>
              </w:rPr>
              <w:t>Universidad Alcalá de Henares</w:t>
            </w:r>
          </w:p>
        </w:tc>
        <w:tc>
          <w:tcPr>
            <w:tcW w:w="2291" w:type="dxa"/>
          </w:tcPr>
          <w:p>
            <w:pPr>
              <w:pStyle w:val="TableParagraph"/>
              <w:spacing w:line="251"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372" w:right="346" w:firstLine="43"/>
              <w:rPr>
                <w:sz w:val="22"/>
              </w:rPr>
            </w:pPr>
            <w:r>
              <w:rPr>
                <w:sz w:val="22"/>
              </w:rPr>
              <w:t>Evelyn Janeth Coronado Ruiz</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0"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691" w:right="248" w:hanging="416"/>
              <w:rPr>
                <w:sz w:val="22"/>
              </w:rPr>
            </w:pPr>
            <w:r>
              <w:rPr>
                <w:sz w:val="22"/>
              </w:rPr>
              <w:t>Irma Cecilia Rico Ramírez</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348" w:right="276" w:hanging="41"/>
              <w:rPr>
                <w:sz w:val="22"/>
              </w:rPr>
            </w:pPr>
            <w:r>
              <w:rPr>
                <w:sz w:val="22"/>
              </w:rPr>
              <w:t>Karina Elizabeth Cenizales Solís</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0"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307" w:right="273" w:hanging="8"/>
              <w:rPr>
                <w:sz w:val="22"/>
              </w:rPr>
            </w:pPr>
            <w:r>
              <w:rPr>
                <w:sz w:val="22"/>
              </w:rPr>
              <w:t>Marcela Nohemí Villarreal Noyola</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343" w:right="314"/>
              <w:rPr>
                <w:sz w:val="22"/>
              </w:rPr>
            </w:pPr>
            <w:r>
              <w:rPr>
                <w:sz w:val="22"/>
              </w:rPr>
              <w:t>María Georgina Flores Martínez</w:t>
            </w:r>
          </w:p>
        </w:tc>
        <w:tc>
          <w:tcPr>
            <w:tcW w:w="2216" w:type="dxa"/>
          </w:tcPr>
          <w:p>
            <w:pPr>
              <w:pStyle w:val="TableParagraph"/>
              <w:spacing w:line="252" w:lineRule="exact" w:before="2"/>
              <w:ind w:left="777" w:right="345" w:hanging="404"/>
              <w:rPr>
                <w:sz w:val="22"/>
              </w:rPr>
            </w:pPr>
            <w:r>
              <w:rPr>
                <w:sz w:val="22"/>
              </w:rPr>
              <w:t>Universidad de Murcia</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734" w:right="83" w:hanging="624"/>
              <w:rPr>
                <w:sz w:val="22"/>
              </w:rPr>
            </w:pPr>
            <w:r>
              <w:rPr>
                <w:sz w:val="22"/>
              </w:rPr>
              <w:t>Mayela Montemayor Madero</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698" w:right="382" w:hanging="288"/>
              <w:rPr>
                <w:sz w:val="22"/>
              </w:rPr>
            </w:pPr>
            <w:r>
              <w:rPr>
                <w:sz w:val="22"/>
              </w:rPr>
              <w:t>Melina Morton Delgado</w:t>
            </w:r>
          </w:p>
        </w:tc>
        <w:tc>
          <w:tcPr>
            <w:tcW w:w="2216" w:type="dxa"/>
          </w:tcPr>
          <w:p>
            <w:pPr>
              <w:pStyle w:val="TableParagraph"/>
              <w:spacing w:line="250" w:lineRule="exact"/>
              <w:ind w:left="199" w:right="191"/>
              <w:jc w:val="center"/>
              <w:rPr>
                <w:sz w:val="22"/>
              </w:rPr>
            </w:pPr>
            <w:r>
              <w:rPr>
                <w:sz w:val="22"/>
              </w:rPr>
              <w:t>Waterford</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600" w:right="175" w:hanging="399"/>
              <w:rPr>
                <w:sz w:val="22"/>
              </w:rPr>
            </w:pPr>
            <w:r>
              <w:rPr>
                <w:sz w:val="22"/>
              </w:rPr>
              <w:t>Mónica Quintanilla Rodríguez</w:t>
            </w:r>
          </w:p>
        </w:tc>
        <w:tc>
          <w:tcPr>
            <w:tcW w:w="2216" w:type="dxa"/>
          </w:tcPr>
          <w:p>
            <w:pPr>
              <w:pStyle w:val="TableParagraph"/>
              <w:spacing w:line="252" w:lineRule="exact" w:before="2"/>
              <w:ind w:left="556" w:right="345" w:hanging="183"/>
              <w:rPr>
                <w:sz w:val="22"/>
              </w:rPr>
            </w:pPr>
            <w:r>
              <w:rPr>
                <w:sz w:val="22"/>
              </w:rPr>
              <w:t>Universidad de Salamanca</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605" w:right="192" w:hanging="384"/>
              <w:rPr>
                <w:sz w:val="22"/>
              </w:rPr>
            </w:pPr>
            <w:r>
              <w:rPr>
                <w:sz w:val="22"/>
              </w:rPr>
              <w:t>Monserrat Tijerina Cervantes</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624" w:right="255" w:hanging="344"/>
              <w:rPr>
                <w:sz w:val="22"/>
              </w:rPr>
            </w:pPr>
            <w:r>
              <w:rPr>
                <w:sz w:val="22"/>
              </w:rPr>
              <w:t>Néstor Escamilla Contreras</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0"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643" w:right="376" w:hanging="240"/>
              <w:rPr>
                <w:sz w:val="22"/>
              </w:rPr>
            </w:pPr>
            <w:r>
              <w:rPr>
                <w:sz w:val="22"/>
              </w:rPr>
              <w:t>Paloma López Sanguino</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0" w:lineRule="exact"/>
              <w:ind w:left="623" w:right="615"/>
              <w:jc w:val="center"/>
              <w:rPr>
                <w:sz w:val="22"/>
              </w:rPr>
            </w:pPr>
            <w:r>
              <w:rPr>
                <w:sz w:val="22"/>
              </w:rPr>
              <w:t>Extranjera</w:t>
            </w:r>
          </w:p>
        </w:tc>
      </w:tr>
    </w:tbl>
    <w:p>
      <w:pPr>
        <w:spacing w:after="0" w:line="250"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107"/>
        <w:gridCol w:w="2216"/>
        <w:gridCol w:w="2216"/>
        <w:gridCol w:w="2291"/>
      </w:tblGrid>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4" w:lineRule="exact"/>
              <w:ind w:left="170" w:right="144" w:firstLine="331"/>
              <w:rPr>
                <w:sz w:val="22"/>
              </w:rPr>
            </w:pPr>
            <w:r>
              <w:rPr>
                <w:sz w:val="22"/>
              </w:rPr>
              <w:t>Perla Leticia Calderón Sandoval</w:t>
            </w:r>
          </w:p>
        </w:tc>
        <w:tc>
          <w:tcPr>
            <w:tcW w:w="2216" w:type="dxa"/>
          </w:tcPr>
          <w:p>
            <w:pPr>
              <w:pStyle w:val="TableParagraph"/>
              <w:spacing w:line="254" w:lineRule="exact"/>
              <w:ind w:left="556" w:right="345" w:hanging="183"/>
              <w:rPr>
                <w:sz w:val="22"/>
              </w:rPr>
            </w:pPr>
            <w:r>
              <w:rPr>
                <w:sz w:val="22"/>
              </w:rPr>
              <w:t>Universidad de Salamanca</w:t>
            </w:r>
          </w:p>
        </w:tc>
        <w:tc>
          <w:tcPr>
            <w:tcW w:w="2291" w:type="dxa"/>
          </w:tcPr>
          <w:p>
            <w:pPr>
              <w:pStyle w:val="TableParagraph"/>
              <w:spacing w:line="250" w:lineRule="exact"/>
              <w:ind w:left="623" w:right="615"/>
              <w:jc w:val="center"/>
              <w:rPr>
                <w:sz w:val="22"/>
              </w:rPr>
            </w:pPr>
            <w:r>
              <w:rPr>
                <w:sz w:val="22"/>
              </w:rPr>
              <w:t>Extranjera</w:t>
            </w:r>
          </w:p>
        </w:tc>
      </w:tr>
      <w:tr>
        <w:trPr>
          <w:trHeight w:val="504" w:hRule="atLeast"/>
        </w:trPr>
        <w:tc>
          <w:tcPr>
            <w:tcW w:w="2107" w:type="dxa"/>
          </w:tcPr>
          <w:p>
            <w:pPr>
              <w:pStyle w:val="TableParagraph"/>
              <w:spacing w:line="248" w:lineRule="exact"/>
              <w:ind w:left="208" w:right="196"/>
              <w:jc w:val="center"/>
              <w:rPr>
                <w:sz w:val="22"/>
              </w:rPr>
            </w:pPr>
            <w:r>
              <w:rPr>
                <w:sz w:val="22"/>
              </w:rPr>
              <w:t>2017 Sem Enero</w:t>
            </w:r>
          </w:p>
        </w:tc>
        <w:tc>
          <w:tcPr>
            <w:tcW w:w="2216" w:type="dxa"/>
          </w:tcPr>
          <w:p>
            <w:pPr>
              <w:pStyle w:val="TableParagraph"/>
              <w:spacing w:line="248" w:lineRule="exact"/>
              <w:ind w:left="276"/>
              <w:rPr>
                <w:sz w:val="22"/>
              </w:rPr>
            </w:pPr>
            <w:r>
              <w:rPr>
                <w:sz w:val="22"/>
              </w:rPr>
              <w:t>Stefany Viridiana</w:t>
            </w:r>
          </w:p>
          <w:p>
            <w:pPr>
              <w:pStyle w:val="TableParagraph"/>
              <w:spacing w:line="234" w:lineRule="exact" w:before="1"/>
              <w:ind w:left="355"/>
              <w:rPr>
                <w:sz w:val="22"/>
              </w:rPr>
            </w:pPr>
            <w:r>
              <w:rPr>
                <w:sz w:val="22"/>
              </w:rPr>
              <w:t>Villegas Blanco</w:t>
            </w:r>
          </w:p>
        </w:tc>
        <w:tc>
          <w:tcPr>
            <w:tcW w:w="2216" w:type="dxa"/>
          </w:tcPr>
          <w:p>
            <w:pPr>
              <w:pStyle w:val="TableParagraph"/>
              <w:spacing w:line="248" w:lineRule="exact"/>
              <w:ind w:left="200" w:right="191"/>
              <w:jc w:val="center"/>
              <w:rPr>
                <w:sz w:val="22"/>
              </w:rPr>
            </w:pPr>
            <w:r>
              <w:rPr>
                <w:sz w:val="22"/>
              </w:rPr>
              <w:t>Universidad de</w:t>
            </w:r>
          </w:p>
          <w:p>
            <w:pPr>
              <w:pStyle w:val="TableParagraph"/>
              <w:spacing w:line="234" w:lineRule="exact" w:before="1"/>
              <w:ind w:left="198" w:right="191"/>
              <w:jc w:val="center"/>
              <w:rPr>
                <w:sz w:val="22"/>
              </w:rPr>
            </w:pPr>
            <w:r>
              <w:rPr>
                <w:sz w:val="22"/>
              </w:rPr>
              <w:t>Murcia</w:t>
            </w:r>
          </w:p>
        </w:tc>
        <w:tc>
          <w:tcPr>
            <w:tcW w:w="2291" w:type="dxa"/>
          </w:tcPr>
          <w:p>
            <w:pPr>
              <w:pStyle w:val="TableParagraph"/>
              <w:spacing w:line="248"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209" w:right="149" w:hanging="32"/>
              <w:rPr>
                <w:sz w:val="22"/>
              </w:rPr>
            </w:pPr>
            <w:r>
              <w:rPr>
                <w:sz w:val="22"/>
              </w:rPr>
              <w:t>Stephanny Paloma Bocanegra Cedillo</w:t>
            </w:r>
          </w:p>
        </w:tc>
        <w:tc>
          <w:tcPr>
            <w:tcW w:w="2216" w:type="dxa"/>
          </w:tcPr>
          <w:p>
            <w:pPr>
              <w:pStyle w:val="TableParagraph"/>
              <w:spacing w:line="252" w:lineRule="exact" w:before="2"/>
              <w:ind w:left="631" w:right="345" w:hanging="258"/>
              <w:rPr>
                <w:sz w:val="22"/>
              </w:rPr>
            </w:pPr>
            <w:r>
              <w:rPr>
                <w:sz w:val="22"/>
              </w:rPr>
              <w:t>Universidad de Congreso</w:t>
            </w:r>
          </w:p>
        </w:tc>
        <w:tc>
          <w:tcPr>
            <w:tcW w:w="2291" w:type="dxa"/>
          </w:tcPr>
          <w:p>
            <w:pPr>
              <w:pStyle w:val="TableParagraph"/>
              <w:spacing w:line="250"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Enero</w:t>
            </w:r>
          </w:p>
        </w:tc>
        <w:tc>
          <w:tcPr>
            <w:tcW w:w="2216" w:type="dxa"/>
          </w:tcPr>
          <w:p>
            <w:pPr>
              <w:pStyle w:val="TableParagraph"/>
              <w:spacing w:line="252" w:lineRule="exact" w:before="2"/>
              <w:ind w:left="324" w:right="132" w:hanging="166"/>
              <w:rPr>
                <w:sz w:val="22"/>
              </w:rPr>
            </w:pPr>
            <w:r>
              <w:rPr>
                <w:sz w:val="22"/>
              </w:rPr>
              <w:t>Vania Patricia de la Garza Espinosa</w:t>
            </w:r>
          </w:p>
        </w:tc>
        <w:tc>
          <w:tcPr>
            <w:tcW w:w="2216" w:type="dxa"/>
          </w:tcPr>
          <w:p>
            <w:pPr>
              <w:pStyle w:val="TableParagraph"/>
              <w:spacing w:line="252" w:lineRule="exact" w:before="2"/>
              <w:ind w:left="777" w:right="345" w:hanging="404"/>
              <w:rPr>
                <w:sz w:val="22"/>
              </w:rPr>
            </w:pPr>
            <w:r>
              <w:rPr>
                <w:sz w:val="22"/>
              </w:rPr>
              <w:t>Universidad de Murcia</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before="7"/>
              <w:ind w:left="0"/>
              <w:rPr>
                <w:rFonts w:ascii="Times New Roman"/>
                <w:sz w:val="21"/>
              </w:rPr>
            </w:pPr>
          </w:p>
          <w:p>
            <w:pPr>
              <w:pStyle w:val="TableParagraph"/>
              <w:spacing w:line="237" w:lineRule="exact" w:before="1"/>
              <w:ind w:left="208" w:right="196"/>
              <w:jc w:val="center"/>
              <w:rPr>
                <w:sz w:val="22"/>
              </w:rPr>
            </w:pPr>
            <w:r>
              <w:rPr>
                <w:sz w:val="22"/>
              </w:rPr>
              <w:t>2017 Sem Ago</w:t>
            </w:r>
          </w:p>
        </w:tc>
        <w:tc>
          <w:tcPr>
            <w:tcW w:w="2216" w:type="dxa"/>
          </w:tcPr>
          <w:p>
            <w:pPr>
              <w:pStyle w:val="TableParagraph"/>
              <w:spacing w:line="252" w:lineRule="exact" w:before="2"/>
              <w:ind w:left="434" w:right="272" w:hanging="135"/>
              <w:rPr>
                <w:sz w:val="22"/>
              </w:rPr>
            </w:pPr>
            <w:r>
              <w:rPr>
                <w:color w:val="202020"/>
                <w:sz w:val="22"/>
              </w:rPr>
              <w:t>Marlen Deyanira Llanas Rivera</w:t>
            </w:r>
          </w:p>
        </w:tc>
        <w:tc>
          <w:tcPr>
            <w:tcW w:w="2216" w:type="dxa"/>
          </w:tcPr>
          <w:p>
            <w:pPr>
              <w:pStyle w:val="TableParagraph"/>
              <w:spacing w:line="252" w:lineRule="exact" w:before="2"/>
              <w:ind w:left="679" w:right="345" w:hanging="306"/>
              <w:rPr>
                <w:sz w:val="22"/>
              </w:rPr>
            </w:pPr>
            <w:r>
              <w:rPr>
                <w:sz w:val="22"/>
              </w:rPr>
              <w:t>Universidad de Granada</w:t>
            </w:r>
          </w:p>
        </w:tc>
        <w:tc>
          <w:tcPr>
            <w:tcW w:w="2291" w:type="dxa"/>
          </w:tcPr>
          <w:p>
            <w:pPr>
              <w:pStyle w:val="TableParagraph"/>
              <w:spacing w:before="7"/>
              <w:ind w:left="0"/>
              <w:rPr>
                <w:rFonts w:ascii="Times New Roman"/>
                <w:sz w:val="21"/>
              </w:rPr>
            </w:pPr>
          </w:p>
          <w:p>
            <w:pPr>
              <w:pStyle w:val="TableParagraph"/>
              <w:spacing w:line="237" w:lineRule="exact" w:before="1"/>
              <w:ind w:left="623" w:right="615"/>
              <w:jc w:val="center"/>
              <w:rPr>
                <w:sz w:val="22"/>
              </w:rPr>
            </w:pPr>
            <w:r>
              <w:rPr>
                <w:sz w:val="22"/>
              </w:rPr>
              <w:t>Extranjera</w:t>
            </w:r>
          </w:p>
        </w:tc>
      </w:tr>
      <w:tr>
        <w:trPr>
          <w:trHeight w:val="506" w:hRule="atLeast"/>
        </w:trPr>
        <w:tc>
          <w:tcPr>
            <w:tcW w:w="2107" w:type="dxa"/>
          </w:tcPr>
          <w:p>
            <w:pPr>
              <w:pStyle w:val="TableParagraph"/>
              <w:spacing w:line="251" w:lineRule="exact"/>
              <w:ind w:left="208" w:right="196"/>
              <w:jc w:val="center"/>
              <w:rPr>
                <w:sz w:val="22"/>
              </w:rPr>
            </w:pPr>
            <w:r>
              <w:rPr>
                <w:sz w:val="22"/>
              </w:rPr>
              <w:t>2017 Sem Ago</w:t>
            </w:r>
          </w:p>
        </w:tc>
        <w:tc>
          <w:tcPr>
            <w:tcW w:w="2216" w:type="dxa"/>
          </w:tcPr>
          <w:p>
            <w:pPr>
              <w:pStyle w:val="TableParagraph"/>
              <w:spacing w:line="252" w:lineRule="exact" w:before="3"/>
              <w:ind w:left="379" w:right="157" w:hanging="197"/>
              <w:rPr>
                <w:sz w:val="22"/>
              </w:rPr>
            </w:pPr>
            <w:r>
              <w:rPr>
                <w:color w:val="202020"/>
                <w:sz w:val="22"/>
              </w:rPr>
              <w:t>Casandra Gabriela Torres Ramos.</w:t>
            </w:r>
          </w:p>
        </w:tc>
        <w:tc>
          <w:tcPr>
            <w:tcW w:w="2216" w:type="dxa"/>
          </w:tcPr>
          <w:p>
            <w:pPr>
              <w:pStyle w:val="TableParagraph"/>
              <w:spacing w:line="252" w:lineRule="exact" w:before="3"/>
              <w:ind w:left="453" w:right="345" w:hanging="80"/>
              <w:rPr>
                <w:sz w:val="22"/>
              </w:rPr>
            </w:pPr>
            <w:r>
              <w:rPr>
                <w:sz w:val="22"/>
              </w:rPr>
              <w:t>Universidad de Buenos Aires</w:t>
            </w:r>
          </w:p>
        </w:tc>
        <w:tc>
          <w:tcPr>
            <w:tcW w:w="2291" w:type="dxa"/>
          </w:tcPr>
          <w:p>
            <w:pPr>
              <w:pStyle w:val="TableParagraph"/>
              <w:spacing w:line="251"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2" w:lineRule="exact" w:before="2"/>
              <w:ind w:left="679" w:right="252" w:hanging="396"/>
              <w:rPr>
                <w:sz w:val="22"/>
              </w:rPr>
            </w:pPr>
            <w:r>
              <w:rPr>
                <w:color w:val="202020"/>
                <w:sz w:val="22"/>
              </w:rPr>
              <w:t>Orlando Saldívar Martínez</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758"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ind w:left="581" w:right="291" w:hanging="264"/>
              <w:rPr>
                <w:sz w:val="22"/>
              </w:rPr>
            </w:pPr>
            <w:r>
              <w:rPr>
                <w:color w:val="202020"/>
                <w:sz w:val="22"/>
              </w:rPr>
              <w:t>Valeria Armenta Esnaurizar</w:t>
            </w:r>
          </w:p>
        </w:tc>
        <w:tc>
          <w:tcPr>
            <w:tcW w:w="2216" w:type="dxa"/>
          </w:tcPr>
          <w:p>
            <w:pPr>
              <w:pStyle w:val="TableParagraph"/>
              <w:ind w:left="359" w:right="351" w:firstLine="4"/>
              <w:jc w:val="center"/>
              <w:rPr>
                <w:sz w:val="22"/>
              </w:rPr>
            </w:pPr>
            <w:r>
              <w:rPr>
                <w:sz w:val="22"/>
              </w:rPr>
              <w:t>Universidad Cooperativa de</w:t>
            </w:r>
          </w:p>
          <w:p>
            <w:pPr>
              <w:pStyle w:val="TableParagraph"/>
              <w:spacing w:line="234" w:lineRule="exact"/>
              <w:ind w:left="200" w:right="191"/>
              <w:jc w:val="center"/>
              <w:rPr>
                <w:sz w:val="22"/>
              </w:rPr>
            </w:pPr>
            <w:r>
              <w:rPr>
                <w:sz w:val="22"/>
              </w:rPr>
              <w:t>Colombia</w:t>
            </w:r>
          </w:p>
        </w:tc>
        <w:tc>
          <w:tcPr>
            <w:tcW w:w="2291" w:type="dxa"/>
          </w:tcPr>
          <w:p>
            <w:pPr>
              <w:pStyle w:val="TableParagraph"/>
              <w:spacing w:line="250" w:lineRule="exact"/>
              <w:ind w:left="623" w:right="615"/>
              <w:jc w:val="center"/>
              <w:rPr>
                <w:sz w:val="22"/>
              </w:rPr>
            </w:pPr>
            <w:r>
              <w:rPr>
                <w:sz w:val="22"/>
              </w:rPr>
              <w:t>Extranjera</w:t>
            </w:r>
          </w:p>
        </w:tc>
      </w:tr>
      <w:tr>
        <w:trPr>
          <w:trHeight w:val="760"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0" w:lineRule="exact"/>
              <w:ind w:left="595" w:hanging="485"/>
              <w:rPr>
                <w:sz w:val="22"/>
              </w:rPr>
            </w:pPr>
            <w:r>
              <w:rPr>
                <w:color w:val="202020"/>
                <w:sz w:val="22"/>
              </w:rPr>
              <w:t>Rebeca Del Carmen</w:t>
            </w:r>
          </w:p>
          <w:p>
            <w:pPr>
              <w:pStyle w:val="TableParagraph"/>
              <w:spacing w:line="252" w:lineRule="exact" w:before="6"/>
              <w:ind w:left="569" w:right="556" w:firstLine="1"/>
              <w:jc w:val="center"/>
              <w:rPr>
                <w:sz w:val="22"/>
              </w:rPr>
            </w:pPr>
            <w:r>
              <w:rPr>
                <w:color w:val="202020"/>
                <w:sz w:val="22"/>
              </w:rPr>
              <w:t>Velázquez Hernández</w:t>
            </w:r>
          </w:p>
        </w:tc>
        <w:tc>
          <w:tcPr>
            <w:tcW w:w="2216" w:type="dxa"/>
          </w:tcPr>
          <w:p>
            <w:pPr>
              <w:pStyle w:val="TableParagraph"/>
              <w:spacing w:line="242" w:lineRule="auto"/>
              <w:ind w:left="556" w:right="345" w:hanging="183"/>
              <w:rPr>
                <w:sz w:val="22"/>
              </w:rPr>
            </w:pPr>
            <w:r>
              <w:rPr>
                <w:sz w:val="22"/>
              </w:rPr>
              <w:t>Universidad de Salamanca</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2" w:lineRule="exact" w:before="2"/>
              <w:ind w:left="410" w:right="382" w:firstLine="31"/>
              <w:rPr>
                <w:sz w:val="22"/>
              </w:rPr>
            </w:pPr>
            <w:r>
              <w:rPr>
                <w:color w:val="202020"/>
                <w:sz w:val="22"/>
              </w:rPr>
              <w:t>Laura Máyela Acosta García</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2" w:lineRule="exact" w:before="2"/>
              <w:ind w:left="281" w:right="254" w:firstLine="43"/>
              <w:rPr>
                <w:sz w:val="22"/>
              </w:rPr>
            </w:pPr>
            <w:r>
              <w:rPr>
                <w:color w:val="202020"/>
                <w:sz w:val="22"/>
              </w:rPr>
              <w:t>María Fernanda González García</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758"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ind w:left="348" w:right="314" w:hanging="5"/>
              <w:rPr>
                <w:sz w:val="22"/>
              </w:rPr>
            </w:pPr>
            <w:r>
              <w:rPr>
                <w:color w:val="202020"/>
                <w:sz w:val="22"/>
              </w:rPr>
              <w:t>Mayra Vanessa Acevedo Garza</w:t>
            </w:r>
          </w:p>
        </w:tc>
        <w:tc>
          <w:tcPr>
            <w:tcW w:w="2216" w:type="dxa"/>
          </w:tcPr>
          <w:p>
            <w:pPr>
              <w:pStyle w:val="TableParagraph"/>
              <w:ind w:left="518" w:right="497" w:firstLine="9"/>
              <w:rPr>
                <w:sz w:val="22"/>
              </w:rPr>
            </w:pPr>
            <w:r>
              <w:rPr>
                <w:sz w:val="22"/>
              </w:rPr>
              <w:t>Universidad Santiago </w:t>
            </w:r>
            <w:r>
              <w:rPr>
                <w:spacing w:val="-8"/>
                <w:sz w:val="22"/>
              </w:rPr>
              <w:t>de</w:t>
            </w:r>
          </w:p>
          <w:p>
            <w:pPr>
              <w:pStyle w:val="TableParagraph"/>
              <w:spacing w:line="234" w:lineRule="exact"/>
              <w:ind w:left="520"/>
              <w:rPr>
                <w:sz w:val="22"/>
              </w:rPr>
            </w:pPr>
            <w:r>
              <w:rPr>
                <w:sz w:val="22"/>
              </w:rPr>
              <w:t>Compostela</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4" w:lineRule="exact"/>
              <w:ind w:left="746" w:right="112" w:hanging="605"/>
              <w:rPr>
                <w:sz w:val="22"/>
              </w:rPr>
            </w:pPr>
            <w:r>
              <w:rPr>
                <w:color w:val="202020"/>
                <w:sz w:val="22"/>
              </w:rPr>
              <w:t>Ana Karen Esquivel Salinas</w:t>
            </w:r>
          </w:p>
        </w:tc>
        <w:tc>
          <w:tcPr>
            <w:tcW w:w="2216" w:type="dxa"/>
          </w:tcPr>
          <w:p>
            <w:pPr>
              <w:pStyle w:val="TableParagraph"/>
              <w:spacing w:line="254" w:lineRule="exact"/>
              <w:ind w:left="556" w:right="345" w:hanging="183"/>
              <w:rPr>
                <w:sz w:val="22"/>
              </w:rPr>
            </w:pPr>
            <w:r>
              <w:rPr>
                <w:sz w:val="22"/>
              </w:rPr>
              <w:t>Universidad de Salamanca</w:t>
            </w:r>
          </w:p>
        </w:tc>
        <w:tc>
          <w:tcPr>
            <w:tcW w:w="2291" w:type="dxa"/>
          </w:tcPr>
          <w:p>
            <w:pPr>
              <w:pStyle w:val="TableParagraph"/>
              <w:spacing w:line="250" w:lineRule="exact"/>
              <w:ind w:left="623" w:right="615"/>
              <w:jc w:val="center"/>
              <w:rPr>
                <w:sz w:val="22"/>
              </w:rPr>
            </w:pPr>
            <w:r>
              <w:rPr>
                <w:sz w:val="22"/>
              </w:rPr>
              <w:t>Extranjera</w:t>
            </w:r>
          </w:p>
        </w:tc>
      </w:tr>
      <w:tr>
        <w:trPr>
          <w:trHeight w:val="503" w:hRule="atLeast"/>
        </w:trPr>
        <w:tc>
          <w:tcPr>
            <w:tcW w:w="2107" w:type="dxa"/>
          </w:tcPr>
          <w:p>
            <w:pPr>
              <w:pStyle w:val="TableParagraph"/>
              <w:spacing w:line="248" w:lineRule="exact"/>
              <w:ind w:left="208" w:right="196"/>
              <w:jc w:val="center"/>
              <w:rPr>
                <w:sz w:val="22"/>
              </w:rPr>
            </w:pPr>
            <w:r>
              <w:rPr>
                <w:sz w:val="22"/>
              </w:rPr>
              <w:t>2017 Sem Ago</w:t>
            </w:r>
          </w:p>
        </w:tc>
        <w:tc>
          <w:tcPr>
            <w:tcW w:w="2216" w:type="dxa"/>
          </w:tcPr>
          <w:p>
            <w:pPr>
              <w:pStyle w:val="TableParagraph"/>
              <w:spacing w:line="248" w:lineRule="exact"/>
              <w:ind w:left="324"/>
              <w:rPr>
                <w:sz w:val="22"/>
              </w:rPr>
            </w:pPr>
            <w:r>
              <w:rPr>
                <w:color w:val="202020"/>
                <w:sz w:val="22"/>
              </w:rPr>
              <w:t>María</w:t>
            </w:r>
            <w:r>
              <w:rPr>
                <w:color w:val="202020"/>
                <w:spacing w:val="-2"/>
                <w:sz w:val="22"/>
              </w:rPr>
              <w:t> </w:t>
            </w:r>
            <w:r>
              <w:rPr>
                <w:color w:val="202020"/>
                <w:sz w:val="22"/>
              </w:rPr>
              <w:t>Fernanda</w:t>
            </w:r>
          </w:p>
          <w:p>
            <w:pPr>
              <w:pStyle w:val="TableParagraph"/>
              <w:spacing w:line="234" w:lineRule="exact" w:before="1"/>
              <w:ind w:left="331"/>
              <w:rPr>
                <w:sz w:val="22"/>
              </w:rPr>
            </w:pPr>
            <w:r>
              <w:rPr>
                <w:color w:val="202020"/>
                <w:sz w:val="22"/>
              </w:rPr>
              <w:t>Álvarez</w:t>
            </w:r>
            <w:r>
              <w:rPr>
                <w:color w:val="202020"/>
                <w:spacing w:val="-4"/>
                <w:sz w:val="22"/>
              </w:rPr>
              <w:t> </w:t>
            </w:r>
            <w:r>
              <w:rPr>
                <w:color w:val="202020"/>
                <w:sz w:val="22"/>
              </w:rPr>
              <w:t>Aldrette</w:t>
            </w:r>
          </w:p>
        </w:tc>
        <w:tc>
          <w:tcPr>
            <w:tcW w:w="2216" w:type="dxa"/>
          </w:tcPr>
          <w:p>
            <w:pPr>
              <w:pStyle w:val="TableParagraph"/>
              <w:spacing w:line="248" w:lineRule="exact"/>
              <w:ind w:left="200" w:right="191"/>
              <w:jc w:val="center"/>
              <w:rPr>
                <w:sz w:val="22"/>
              </w:rPr>
            </w:pPr>
            <w:r>
              <w:rPr>
                <w:sz w:val="22"/>
              </w:rPr>
              <w:t>Universidad de</w:t>
            </w:r>
          </w:p>
          <w:p>
            <w:pPr>
              <w:pStyle w:val="TableParagraph"/>
              <w:spacing w:line="234" w:lineRule="exact" w:before="1"/>
              <w:ind w:left="201" w:right="191"/>
              <w:jc w:val="center"/>
              <w:rPr>
                <w:sz w:val="22"/>
              </w:rPr>
            </w:pPr>
            <w:r>
              <w:rPr>
                <w:sz w:val="22"/>
              </w:rPr>
              <w:t>Salamanca</w:t>
            </w:r>
          </w:p>
        </w:tc>
        <w:tc>
          <w:tcPr>
            <w:tcW w:w="2291" w:type="dxa"/>
          </w:tcPr>
          <w:p>
            <w:pPr>
              <w:pStyle w:val="TableParagraph"/>
              <w:spacing w:line="248" w:lineRule="exact"/>
              <w:ind w:left="623" w:right="615"/>
              <w:jc w:val="center"/>
              <w:rPr>
                <w:sz w:val="22"/>
              </w:rPr>
            </w:pPr>
            <w:r>
              <w:rPr>
                <w:sz w:val="22"/>
              </w:rPr>
              <w:t>Extranjera</w:t>
            </w:r>
          </w:p>
        </w:tc>
      </w:tr>
      <w:tr>
        <w:trPr>
          <w:trHeight w:val="505"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2" w:lineRule="exact" w:before="2"/>
              <w:ind w:left="158" w:right="132" w:firstLine="268"/>
              <w:rPr>
                <w:sz w:val="22"/>
              </w:rPr>
            </w:pPr>
            <w:r>
              <w:rPr>
                <w:color w:val="202020"/>
                <w:sz w:val="22"/>
              </w:rPr>
              <w:t>José Eduardo Castillo Samaniego</w:t>
            </w:r>
          </w:p>
        </w:tc>
        <w:tc>
          <w:tcPr>
            <w:tcW w:w="2216" w:type="dxa"/>
          </w:tcPr>
          <w:p>
            <w:pPr>
              <w:pStyle w:val="TableParagraph"/>
              <w:spacing w:line="252" w:lineRule="exact" w:before="2"/>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2" w:lineRule="exact" w:before="2"/>
              <w:ind w:left="446" w:right="412" w:hanging="5"/>
              <w:rPr>
                <w:sz w:val="22"/>
              </w:rPr>
            </w:pPr>
            <w:r>
              <w:rPr>
                <w:color w:val="202020"/>
                <w:sz w:val="22"/>
              </w:rPr>
              <w:t>Nora Mariana García López</w:t>
            </w:r>
          </w:p>
        </w:tc>
        <w:tc>
          <w:tcPr>
            <w:tcW w:w="2216" w:type="dxa"/>
          </w:tcPr>
          <w:p>
            <w:pPr>
              <w:pStyle w:val="TableParagraph"/>
              <w:spacing w:line="252" w:lineRule="exact" w:before="2"/>
              <w:ind w:left="770" w:right="279" w:hanging="466"/>
              <w:rPr>
                <w:sz w:val="22"/>
              </w:rPr>
            </w:pPr>
            <w:r>
              <w:rPr>
                <w:sz w:val="22"/>
              </w:rPr>
              <w:t>Complutense de Madrid</w:t>
            </w:r>
          </w:p>
        </w:tc>
        <w:tc>
          <w:tcPr>
            <w:tcW w:w="2291" w:type="dxa"/>
          </w:tcPr>
          <w:p>
            <w:pPr>
              <w:pStyle w:val="TableParagraph"/>
              <w:spacing w:line="250" w:lineRule="exact"/>
              <w:ind w:left="623" w:right="615"/>
              <w:jc w:val="center"/>
              <w:rPr>
                <w:sz w:val="22"/>
              </w:rPr>
            </w:pPr>
            <w:r>
              <w:rPr>
                <w:sz w:val="22"/>
              </w:rPr>
              <w:t>Extranjera</w:t>
            </w:r>
          </w:p>
        </w:tc>
      </w:tr>
      <w:tr>
        <w:trPr>
          <w:trHeight w:val="506"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2" w:lineRule="exact" w:before="2"/>
              <w:ind w:left="281" w:right="254" w:firstLine="134"/>
              <w:rPr>
                <w:sz w:val="22"/>
              </w:rPr>
            </w:pPr>
            <w:r>
              <w:rPr>
                <w:color w:val="202020"/>
                <w:sz w:val="22"/>
              </w:rPr>
              <w:t>Ninfa Nathalia Molina Caballero</w:t>
            </w:r>
          </w:p>
        </w:tc>
        <w:tc>
          <w:tcPr>
            <w:tcW w:w="2216" w:type="dxa"/>
          </w:tcPr>
          <w:p>
            <w:pPr>
              <w:pStyle w:val="TableParagraph"/>
              <w:spacing w:line="252" w:lineRule="exact" w:before="2"/>
              <w:ind w:left="770" w:right="279" w:hanging="466"/>
              <w:rPr>
                <w:sz w:val="22"/>
              </w:rPr>
            </w:pPr>
            <w:r>
              <w:rPr>
                <w:sz w:val="22"/>
              </w:rPr>
              <w:t>Complutense de Madrid</w:t>
            </w:r>
          </w:p>
        </w:tc>
        <w:tc>
          <w:tcPr>
            <w:tcW w:w="2291" w:type="dxa"/>
          </w:tcPr>
          <w:p>
            <w:pPr>
              <w:pStyle w:val="TableParagraph"/>
              <w:spacing w:line="250" w:lineRule="exact"/>
              <w:ind w:left="623" w:right="615"/>
              <w:jc w:val="center"/>
              <w:rPr>
                <w:sz w:val="22"/>
              </w:rPr>
            </w:pPr>
            <w:r>
              <w:rPr>
                <w:sz w:val="22"/>
              </w:rPr>
              <w:t>Extranjera</w:t>
            </w:r>
          </w:p>
        </w:tc>
      </w:tr>
      <w:tr>
        <w:trPr>
          <w:trHeight w:val="757"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ind w:left="200" w:right="191"/>
              <w:jc w:val="center"/>
              <w:rPr>
                <w:sz w:val="22"/>
              </w:rPr>
            </w:pPr>
            <w:r>
              <w:rPr>
                <w:color w:val="202020"/>
                <w:sz w:val="22"/>
              </w:rPr>
              <w:t>Dafne Yadira Carrazco</w:t>
            </w:r>
          </w:p>
          <w:p>
            <w:pPr>
              <w:pStyle w:val="TableParagraph"/>
              <w:spacing w:line="234" w:lineRule="exact"/>
              <w:ind w:left="201" w:right="191"/>
              <w:jc w:val="center"/>
              <w:rPr>
                <w:sz w:val="22"/>
              </w:rPr>
            </w:pPr>
            <w:r>
              <w:rPr>
                <w:color w:val="202020"/>
                <w:sz w:val="22"/>
              </w:rPr>
              <w:t>Hernández</w:t>
            </w:r>
          </w:p>
        </w:tc>
        <w:tc>
          <w:tcPr>
            <w:tcW w:w="2216" w:type="dxa"/>
          </w:tcPr>
          <w:p>
            <w:pPr>
              <w:pStyle w:val="TableParagraph"/>
              <w:ind w:left="518" w:right="497" w:firstLine="9"/>
              <w:rPr>
                <w:sz w:val="22"/>
              </w:rPr>
            </w:pPr>
            <w:r>
              <w:rPr>
                <w:sz w:val="22"/>
              </w:rPr>
              <w:t>Universidad Santiago </w:t>
            </w:r>
            <w:r>
              <w:rPr>
                <w:spacing w:val="-8"/>
                <w:sz w:val="22"/>
              </w:rPr>
              <w:t>de</w:t>
            </w:r>
          </w:p>
          <w:p>
            <w:pPr>
              <w:pStyle w:val="TableParagraph"/>
              <w:spacing w:line="234" w:lineRule="exact"/>
              <w:ind w:left="520"/>
              <w:rPr>
                <w:sz w:val="22"/>
              </w:rPr>
            </w:pPr>
            <w:r>
              <w:rPr>
                <w:sz w:val="22"/>
              </w:rPr>
              <w:t>Compostela</w:t>
            </w:r>
          </w:p>
        </w:tc>
        <w:tc>
          <w:tcPr>
            <w:tcW w:w="2291" w:type="dxa"/>
          </w:tcPr>
          <w:p>
            <w:pPr>
              <w:pStyle w:val="TableParagraph"/>
              <w:spacing w:line="250" w:lineRule="exact"/>
              <w:ind w:left="623" w:right="615"/>
              <w:jc w:val="center"/>
              <w:rPr>
                <w:sz w:val="22"/>
              </w:rPr>
            </w:pPr>
            <w:r>
              <w:rPr>
                <w:sz w:val="22"/>
              </w:rPr>
              <w:t>Extranjera</w:t>
            </w:r>
          </w:p>
        </w:tc>
      </w:tr>
      <w:tr>
        <w:trPr>
          <w:trHeight w:val="760"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42" w:lineRule="auto"/>
              <w:ind w:left="386" w:right="356" w:firstLine="79"/>
              <w:rPr>
                <w:sz w:val="22"/>
              </w:rPr>
            </w:pPr>
            <w:r>
              <w:rPr>
                <w:color w:val="202020"/>
                <w:sz w:val="22"/>
              </w:rPr>
              <w:t>Ana Gabriela Sánchez Cano</w:t>
            </w:r>
          </w:p>
        </w:tc>
        <w:tc>
          <w:tcPr>
            <w:tcW w:w="2216" w:type="dxa"/>
          </w:tcPr>
          <w:p>
            <w:pPr>
              <w:pStyle w:val="TableParagraph"/>
              <w:spacing w:line="250" w:lineRule="exact"/>
              <w:ind w:left="518" w:firstLine="9"/>
              <w:rPr>
                <w:sz w:val="22"/>
              </w:rPr>
            </w:pPr>
            <w:r>
              <w:rPr>
                <w:sz w:val="22"/>
              </w:rPr>
              <w:t>Universidad</w:t>
            </w:r>
          </w:p>
          <w:p>
            <w:pPr>
              <w:pStyle w:val="TableParagraph"/>
              <w:spacing w:line="252" w:lineRule="exact" w:before="6"/>
              <w:ind w:left="520" w:right="492" w:hanging="3"/>
              <w:rPr>
                <w:sz w:val="22"/>
              </w:rPr>
            </w:pPr>
            <w:r>
              <w:rPr>
                <w:sz w:val="22"/>
              </w:rPr>
              <w:t>Santiago </w:t>
            </w:r>
            <w:r>
              <w:rPr>
                <w:spacing w:val="-6"/>
                <w:sz w:val="22"/>
              </w:rPr>
              <w:t>de </w:t>
            </w:r>
            <w:r>
              <w:rPr>
                <w:sz w:val="22"/>
              </w:rPr>
              <w:t>Compostela</w:t>
            </w:r>
          </w:p>
        </w:tc>
        <w:tc>
          <w:tcPr>
            <w:tcW w:w="2291" w:type="dxa"/>
          </w:tcPr>
          <w:p>
            <w:pPr>
              <w:pStyle w:val="TableParagraph"/>
              <w:spacing w:line="250" w:lineRule="exact"/>
              <w:ind w:left="623" w:right="615"/>
              <w:jc w:val="center"/>
              <w:rPr>
                <w:sz w:val="22"/>
              </w:rPr>
            </w:pPr>
            <w:r>
              <w:rPr>
                <w:sz w:val="22"/>
              </w:rPr>
              <w:t>Extranjera</w:t>
            </w:r>
          </w:p>
        </w:tc>
      </w:tr>
      <w:tr>
        <w:trPr>
          <w:trHeight w:val="757"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ind w:left="146" w:right="120" w:firstLine="43"/>
              <w:rPr>
                <w:sz w:val="22"/>
              </w:rPr>
            </w:pPr>
            <w:r>
              <w:rPr>
                <w:color w:val="202020"/>
                <w:sz w:val="22"/>
              </w:rPr>
              <w:t>Estefania Yaquelin Rodríguez Quintero</w:t>
            </w:r>
          </w:p>
        </w:tc>
        <w:tc>
          <w:tcPr>
            <w:tcW w:w="2216" w:type="dxa"/>
          </w:tcPr>
          <w:p>
            <w:pPr>
              <w:pStyle w:val="TableParagraph"/>
              <w:ind w:left="359" w:right="351" w:firstLine="4"/>
              <w:jc w:val="center"/>
              <w:rPr>
                <w:sz w:val="22"/>
              </w:rPr>
            </w:pPr>
            <w:r>
              <w:rPr>
                <w:sz w:val="22"/>
              </w:rPr>
              <w:t>Universidad Cooperativa de</w:t>
            </w:r>
          </w:p>
          <w:p>
            <w:pPr>
              <w:pStyle w:val="TableParagraph"/>
              <w:spacing w:line="234" w:lineRule="exact"/>
              <w:ind w:left="200" w:right="191"/>
              <w:jc w:val="center"/>
              <w:rPr>
                <w:sz w:val="22"/>
              </w:rPr>
            </w:pPr>
            <w:r>
              <w:rPr>
                <w:sz w:val="22"/>
              </w:rPr>
              <w:t>Colombia</w:t>
            </w:r>
          </w:p>
        </w:tc>
        <w:tc>
          <w:tcPr>
            <w:tcW w:w="2291" w:type="dxa"/>
          </w:tcPr>
          <w:p>
            <w:pPr>
              <w:pStyle w:val="TableParagraph"/>
              <w:spacing w:line="250" w:lineRule="exact"/>
              <w:ind w:left="623" w:right="615"/>
              <w:jc w:val="center"/>
              <w:rPr>
                <w:sz w:val="22"/>
              </w:rPr>
            </w:pPr>
            <w:r>
              <w:rPr>
                <w:sz w:val="22"/>
              </w:rPr>
              <w:t>Extranjera</w:t>
            </w:r>
          </w:p>
        </w:tc>
      </w:tr>
    </w:tbl>
    <w:p>
      <w:pPr>
        <w:spacing w:after="0" w:line="250"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107"/>
        <w:gridCol w:w="2216"/>
        <w:gridCol w:w="2216"/>
        <w:gridCol w:w="2291"/>
      </w:tblGrid>
      <w:tr>
        <w:trPr>
          <w:trHeight w:val="505" w:hRule="atLeast"/>
        </w:trPr>
        <w:tc>
          <w:tcPr>
            <w:tcW w:w="2107" w:type="dxa"/>
          </w:tcPr>
          <w:p>
            <w:pPr>
              <w:pStyle w:val="TableParagraph"/>
              <w:spacing w:line="250" w:lineRule="exact"/>
              <w:ind w:left="208" w:right="196"/>
              <w:jc w:val="center"/>
              <w:rPr>
                <w:sz w:val="22"/>
              </w:rPr>
            </w:pPr>
            <w:r>
              <w:rPr>
                <w:sz w:val="22"/>
              </w:rPr>
              <w:t>2017 Sem Ago</w:t>
            </w:r>
          </w:p>
        </w:tc>
        <w:tc>
          <w:tcPr>
            <w:tcW w:w="2216" w:type="dxa"/>
          </w:tcPr>
          <w:p>
            <w:pPr>
              <w:pStyle w:val="TableParagraph"/>
              <w:spacing w:line="254" w:lineRule="exact"/>
              <w:ind w:left="178" w:right="149" w:firstLine="316"/>
              <w:rPr>
                <w:sz w:val="22"/>
              </w:rPr>
            </w:pPr>
            <w:r>
              <w:rPr>
                <w:color w:val="202020"/>
                <w:sz w:val="22"/>
              </w:rPr>
              <w:t>Luis Enrique Hurtado Rodríguez</w:t>
            </w:r>
          </w:p>
        </w:tc>
        <w:tc>
          <w:tcPr>
            <w:tcW w:w="2216" w:type="dxa"/>
          </w:tcPr>
          <w:p>
            <w:pPr>
              <w:pStyle w:val="TableParagraph"/>
              <w:spacing w:line="254" w:lineRule="exact"/>
              <w:ind w:left="453" w:right="345" w:hanging="80"/>
              <w:rPr>
                <w:sz w:val="22"/>
              </w:rPr>
            </w:pPr>
            <w:r>
              <w:rPr>
                <w:sz w:val="22"/>
              </w:rPr>
              <w:t>Universidad de Buenos Aires</w:t>
            </w:r>
          </w:p>
        </w:tc>
        <w:tc>
          <w:tcPr>
            <w:tcW w:w="2291" w:type="dxa"/>
          </w:tcPr>
          <w:p>
            <w:pPr>
              <w:pStyle w:val="TableParagraph"/>
              <w:spacing w:line="250" w:lineRule="exact"/>
              <w:ind w:left="623" w:right="615"/>
              <w:jc w:val="center"/>
              <w:rPr>
                <w:sz w:val="22"/>
              </w:rPr>
            </w:pPr>
            <w:r>
              <w:rPr>
                <w:sz w:val="22"/>
              </w:rPr>
              <w:t>Extranjera</w:t>
            </w:r>
          </w:p>
        </w:tc>
      </w:tr>
      <w:tr>
        <w:trPr>
          <w:trHeight w:val="504" w:hRule="atLeast"/>
        </w:trPr>
        <w:tc>
          <w:tcPr>
            <w:tcW w:w="2107" w:type="dxa"/>
          </w:tcPr>
          <w:p>
            <w:pPr>
              <w:pStyle w:val="TableParagraph"/>
              <w:spacing w:line="248" w:lineRule="exact"/>
              <w:ind w:left="208" w:right="196"/>
              <w:jc w:val="center"/>
              <w:rPr>
                <w:sz w:val="22"/>
              </w:rPr>
            </w:pPr>
            <w:r>
              <w:rPr>
                <w:sz w:val="22"/>
              </w:rPr>
              <w:t>2017 Sem Ago</w:t>
            </w:r>
          </w:p>
        </w:tc>
        <w:tc>
          <w:tcPr>
            <w:tcW w:w="2216" w:type="dxa"/>
          </w:tcPr>
          <w:p>
            <w:pPr>
              <w:pStyle w:val="TableParagraph"/>
              <w:spacing w:line="248" w:lineRule="exact"/>
              <w:ind w:left="238"/>
              <w:rPr>
                <w:sz w:val="22"/>
              </w:rPr>
            </w:pPr>
            <w:r>
              <w:rPr>
                <w:color w:val="202020"/>
                <w:sz w:val="22"/>
              </w:rPr>
              <w:t>Melissa Alejandra</w:t>
            </w:r>
          </w:p>
          <w:p>
            <w:pPr>
              <w:pStyle w:val="TableParagraph"/>
              <w:spacing w:line="234" w:lineRule="exact" w:before="1"/>
              <w:ind w:left="314"/>
              <w:rPr>
                <w:sz w:val="22"/>
              </w:rPr>
            </w:pPr>
            <w:r>
              <w:rPr>
                <w:color w:val="202020"/>
                <w:sz w:val="22"/>
              </w:rPr>
              <w:t>Garza González</w:t>
            </w:r>
          </w:p>
        </w:tc>
        <w:tc>
          <w:tcPr>
            <w:tcW w:w="2216" w:type="dxa"/>
          </w:tcPr>
          <w:p>
            <w:pPr>
              <w:pStyle w:val="TableParagraph"/>
              <w:spacing w:line="248" w:lineRule="exact"/>
              <w:ind w:left="374"/>
              <w:rPr>
                <w:sz w:val="22"/>
              </w:rPr>
            </w:pPr>
            <w:r>
              <w:rPr>
                <w:sz w:val="22"/>
              </w:rPr>
              <w:t>Universidad de</w:t>
            </w:r>
          </w:p>
          <w:p>
            <w:pPr>
              <w:pStyle w:val="TableParagraph"/>
              <w:spacing w:line="234" w:lineRule="exact" w:before="1"/>
              <w:ind w:left="453"/>
              <w:rPr>
                <w:sz w:val="22"/>
              </w:rPr>
            </w:pPr>
            <w:r>
              <w:rPr>
                <w:sz w:val="22"/>
              </w:rPr>
              <w:t>Buenos Aires</w:t>
            </w:r>
          </w:p>
        </w:tc>
        <w:tc>
          <w:tcPr>
            <w:tcW w:w="2291" w:type="dxa"/>
          </w:tcPr>
          <w:p>
            <w:pPr>
              <w:pStyle w:val="TableParagraph"/>
              <w:spacing w:line="248" w:lineRule="exact"/>
              <w:ind w:left="623" w:right="615"/>
              <w:jc w:val="center"/>
              <w:rPr>
                <w:sz w:val="22"/>
              </w:rPr>
            </w:pPr>
            <w:r>
              <w:rPr>
                <w:sz w:val="22"/>
              </w:rPr>
              <w:t>Extranjera</w:t>
            </w:r>
          </w:p>
        </w:tc>
      </w:tr>
      <w:tr>
        <w:trPr>
          <w:trHeight w:val="505" w:hRule="atLeast"/>
        </w:trPr>
        <w:tc>
          <w:tcPr>
            <w:tcW w:w="2107" w:type="dxa"/>
            <w:tcBorders>
              <w:bottom w:val="double" w:sz="1" w:space="0" w:color="9CC2E4"/>
            </w:tcBorders>
          </w:tcPr>
          <w:p>
            <w:pPr>
              <w:pStyle w:val="TableParagraph"/>
              <w:spacing w:line="250" w:lineRule="exact"/>
              <w:ind w:left="208" w:right="196"/>
              <w:jc w:val="center"/>
              <w:rPr>
                <w:sz w:val="22"/>
              </w:rPr>
            </w:pPr>
            <w:r>
              <w:rPr>
                <w:sz w:val="22"/>
              </w:rPr>
              <w:t>2017 Sem Ago</w:t>
            </w:r>
          </w:p>
        </w:tc>
        <w:tc>
          <w:tcPr>
            <w:tcW w:w="2216" w:type="dxa"/>
            <w:tcBorders>
              <w:bottom w:val="double" w:sz="1" w:space="0" w:color="9CC2E4"/>
            </w:tcBorders>
          </w:tcPr>
          <w:p>
            <w:pPr>
              <w:pStyle w:val="TableParagraph"/>
              <w:spacing w:line="252" w:lineRule="exact" w:before="2"/>
              <w:ind w:left="734" w:right="248" w:hanging="459"/>
              <w:rPr>
                <w:sz w:val="22"/>
              </w:rPr>
            </w:pPr>
            <w:r>
              <w:rPr>
                <w:color w:val="202020"/>
                <w:sz w:val="22"/>
              </w:rPr>
              <w:t>Ximena Villarreal Salazar</w:t>
            </w:r>
          </w:p>
        </w:tc>
        <w:tc>
          <w:tcPr>
            <w:tcW w:w="2216" w:type="dxa"/>
            <w:tcBorders>
              <w:bottom w:val="double" w:sz="1" w:space="0" w:color="9CC2E4"/>
            </w:tcBorders>
          </w:tcPr>
          <w:p>
            <w:pPr>
              <w:pStyle w:val="TableParagraph"/>
              <w:spacing w:line="252" w:lineRule="exact" w:before="2"/>
              <w:ind w:left="453" w:right="345" w:hanging="80"/>
              <w:rPr>
                <w:sz w:val="22"/>
              </w:rPr>
            </w:pPr>
            <w:r>
              <w:rPr>
                <w:sz w:val="22"/>
              </w:rPr>
              <w:t>Universidad de Buenos Aires</w:t>
            </w:r>
          </w:p>
        </w:tc>
        <w:tc>
          <w:tcPr>
            <w:tcW w:w="2291" w:type="dxa"/>
            <w:tcBorders>
              <w:bottom w:val="double" w:sz="1" w:space="0" w:color="9CC2E4"/>
            </w:tcBorders>
          </w:tcPr>
          <w:p>
            <w:pPr>
              <w:pStyle w:val="TableParagraph"/>
              <w:spacing w:line="250" w:lineRule="exact"/>
              <w:ind w:left="623" w:right="615"/>
              <w:jc w:val="center"/>
              <w:rPr>
                <w:sz w:val="22"/>
              </w:rPr>
            </w:pPr>
            <w:r>
              <w:rPr>
                <w:sz w:val="22"/>
              </w:rPr>
              <w:t>Extranjera</w:t>
            </w:r>
          </w:p>
        </w:tc>
      </w:tr>
      <w:tr>
        <w:trPr>
          <w:trHeight w:val="760" w:hRule="atLeast"/>
        </w:trPr>
        <w:tc>
          <w:tcPr>
            <w:tcW w:w="2107" w:type="dxa"/>
            <w:tcBorders>
              <w:top w:val="double" w:sz="1" w:space="0" w:color="9CC2E4"/>
            </w:tcBorders>
          </w:tcPr>
          <w:p>
            <w:pPr>
              <w:pStyle w:val="TableParagraph"/>
              <w:spacing w:line="250" w:lineRule="exact"/>
              <w:ind w:left="208" w:right="196"/>
              <w:jc w:val="center"/>
              <w:rPr>
                <w:sz w:val="22"/>
              </w:rPr>
            </w:pPr>
            <w:r>
              <w:rPr>
                <w:sz w:val="22"/>
              </w:rPr>
              <w:t>2017 Sem Ago</w:t>
            </w:r>
          </w:p>
        </w:tc>
        <w:tc>
          <w:tcPr>
            <w:tcW w:w="2216" w:type="dxa"/>
            <w:tcBorders>
              <w:top w:val="double" w:sz="1" w:space="0" w:color="9CC2E4"/>
            </w:tcBorders>
          </w:tcPr>
          <w:p>
            <w:pPr>
              <w:pStyle w:val="TableParagraph"/>
              <w:spacing w:line="242" w:lineRule="auto"/>
              <w:ind w:left="202" w:right="174" w:firstLine="196"/>
              <w:rPr>
                <w:sz w:val="22"/>
              </w:rPr>
            </w:pPr>
            <w:r>
              <w:rPr>
                <w:color w:val="202020"/>
                <w:sz w:val="22"/>
              </w:rPr>
              <w:t>Clarissa María Echeagaray Uzeta</w:t>
            </w:r>
          </w:p>
        </w:tc>
        <w:tc>
          <w:tcPr>
            <w:tcW w:w="2216" w:type="dxa"/>
            <w:tcBorders>
              <w:top w:val="double" w:sz="1" w:space="0" w:color="9CC2E4"/>
            </w:tcBorders>
          </w:tcPr>
          <w:p>
            <w:pPr>
              <w:pStyle w:val="TableParagraph"/>
              <w:spacing w:line="250" w:lineRule="exact"/>
              <w:ind w:left="201" w:firstLine="326"/>
              <w:rPr>
                <w:sz w:val="22"/>
              </w:rPr>
            </w:pPr>
            <w:r>
              <w:rPr>
                <w:sz w:val="22"/>
              </w:rPr>
              <w:t>Universidad</w:t>
            </w:r>
          </w:p>
          <w:p>
            <w:pPr>
              <w:pStyle w:val="TableParagraph"/>
              <w:spacing w:line="252" w:lineRule="exact" w:before="6"/>
              <w:ind w:left="201" w:right="191"/>
              <w:jc w:val="center"/>
              <w:rPr>
                <w:sz w:val="22"/>
              </w:rPr>
            </w:pPr>
            <w:r>
              <w:rPr>
                <w:sz w:val="22"/>
              </w:rPr>
              <w:t>Autónoma de Baja California</w:t>
            </w:r>
          </w:p>
        </w:tc>
        <w:tc>
          <w:tcPr>
            <w:tcW w:w="2291" w:type="dxa"/>
            <w:tcBorders>
              <w:top w:val="double" w:sz="1" w:space="0" w:color="9CC2E4"/>
            </w:tcBorders>
          </w:tcPr>
          <w:p>
            <w:pPr>
              <w:pStyle w:val="TableParagraph"/>
              <w:spacing w:line="250" w:lineRule="exact"/>
              <w:ind w:left="618" w:right="615"/>
              <w:jc w:val="center"/>
              <w:rPr>
                <w:sz w:val="22"/>
              </w:rPr>
            </w:pPr>
            <w:r>
              <w:rPr>
                <w:sz w:val="22"/>
              </w:rPr>
              <w:t>Nacional</w:t>
            </w:r>
          </w:p>
        </w:tc>
      </w:tr>
    </w:tbl>
    <w:p>
      <w:pPr>
        <w:pStyle w:val="BodyText"/>
        <w:rPr>
          <w:rFonts w:ascii="Times New Roman"/>
          <w:sz w:val="20"/>
        </w:rPr>
      </w:pPr>
    </w:p>
    <w:p>
      <w:pPr>
        <w:pStyle w:val="BodyText"/>
        <w:spacing w:before="7"/>
        <w:rPr>
          <w:rFonts w:ascii="Times New Roman"/>
          <w:sz w:val="17"/>
        </w:rPr>
      </w:pPr>
    </w:p>
    <w:tbl>
      <w:tblPr>
        <w:tblW w:w="0" w:type="auto"/>
        <w:jc w:val="left"/>
        <w:tblInd w:w="74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689"/>
        <w:gridCol w:w="1295"/>
        <w:gridCol w:w="2554"/>
        <w:gridCol w:w="3260"/>
        <w:gridCol w:w="1320"/>
      </w:tblGrid>
      <w:tr>
        <w:trPr>
          <w:trHeight w:val="253" w:hRule="atLeast"/>
        </w:trPr>
        <w:tc>
          <w:tcPr>
            <w:tcW w:w="9118" w:type="dxa"/>
            <w:gridSpan w:val="5"/>
            <w:tcBorders>
              <w:bottom w:val="single" w:sz="12" w:space="0" w:color="9CC2E4"/>
            </w:tcBorders>
          </w:tcPr>
          <w:p>
            <w:pPr>
              <w:pStyle w:val="TableParagraph"/>
              <w:spacing w:line="234" w:lineRule="exact"/>
              <w:ind w:left="1746"/>
              <w:rPr>
                <w:b/>
                <w:sz w:val="22"/>
              </w:rPr>
            </w:pPr>
            <w:r>
              <w:rPr>
                <w:b/>
                <w:sz w:val="22"/>
              </w:rPr>
              <w:t>Estudiantes que se incorporan al programa educativo</w:t>
            </w:r>
          </w:p>
        </w:tc>
      </w:tr>
      <w:tr>
        <w:trPr>
          <w:trHeight w:val="757" w:hRule="atLeast"/>
        </w:trPr>
        <w:tc>
          <w:tcPr>
            <w:tcW w:w="1984" w:type="dxa"/>
            <w:gridSpan w:val="2"/>
            <w:tcBorders>
              <w:top w:val="single" w:sz="12" w:space="0" w:color="9CC2E4"/>
            </w:tcBorders>
          </w:tcPr>
          <w:p>
            <w:pPr>
              <w:pStyle w:val="TableParagraph"/>
              <w:spacing w:line="248" w:lineRule="exact"/>
              <w:ind w:left="582"/>
              <w:rPr>
                <w:b/>
                <w:sz w:val="22"/>
              </w:rPr>
            </w:pPr>
            <w:r>
              <w:rPr>
                <w:b/>
                <w:sz w:val="22"/>
              </w:rPr>
              <w:t>Período</w:t>
            </w:r>
          </w:p>
        </w:tc>
        <w:tc>
          <w:tcPr>
            <w:tcW w:w="2554" w:type="dxa"/>
            <w:tcBorders>
              <w:top w:val="single" w:sz="12" w:space="0" w:color="9CC2E4"/>
            </w:tcBorders>
          </w:tcPr>
          <w:p>
            <w:pPr>
              <w:pStyle w:val="TableParagraph"/>
              <w:ind w:left="725" w:right="644" w:hanging="56"/>
              <w:rPr>
                <w:b/>
                <w:sz w:val="22"/>
              </w:rPr>
            </w:pPr>
            <w:r>
              <w:rPr>
                <w:b/>
                <w:sz w:val="22"/>
              </w:rPr>
              <w:t>Nombre del estudiante</w:t>
            </w:r>
          </w:p>
        </w:tc>
        <w:tc>
          <w:tcPr>
            <w:tcW w:w="3260" w:type="dxa"/>
            <w:tcBorders>
              <w:top w:val="single" w:sz="12" w:space="0" w:color="9CC2E4"/>
            </w:tcBorders>
          </w:tcPr>
          <w:p>
            <w:pPr>
              <w:pStyle w:val="TableParagraph"/>
              <w:spacing w:line="248" w:lineRule="exact"/>
              <w:ind w:left="213" w:right="209"/>
              <w:jc w:val="center"/>
              <w:rPr>
                <w:b/>
                <w:sz w:val="22"/>
              </w:rPr>
            </w:pPr>
            <w:r>
              <w:rPr>
                <w:b/>
                <w:sz w:val="22"/>
              </w:rPr>
              <w:t>Institución de procedencia</w:t>
            </w:r>
          </w:p>
        </w:tc>
        <w:tc>
          <w:tcPr>
            <w:tcW w:w="1320" w:type="dxa"/>
            <w:tcBorders>
              <w:top w:val="single" w:sz="12" w:space="0" w:color="9CC2E4"/>
            </w:tcBorders>
          </w:tcPr>
          <w:p>
            <w:pPr>
              <w:pStyle w:val="TableParagraph"/>
              <w:ind w:left="591" w:right="176" w:hanging="394"/>
              <w:rPr>
                <w:b/>
                <w:sz w:val="22"/>
              </w:rPr>
            </w:pPr>
            <w:r>
              <w:rPr>
                <w:b/>
                <w:sz w:val="22"/>
              </w:rPr>
              <w:t>Nacional o</w:t>
            </w:r>
          </w:p>
          <w:p>
            <w:pPr>
              <w:pStyle w:val="TableParagraph"/>
              <w:spacing w:line="237" w:lineRule="exact"/>
              <w:ind w:left="132"/>
              <w:rPr>
                <w:b/>
                <w:sz w:val="22"/>
              </w:rPr>
            </w:pPr>
            <w:r>
              <w:rPr>
                <w:b/>
                <w:sz w:val="22"/>
              </w:rPr>
              <w:t>extranjera</w:t>
            </w:r>
          </w:p>
        </w:tc>
      </w:tr>
      <w:tr>
        <w:trPr>
          <w:trHeight w:val="506"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4" w:lineRule="exact"/>
              <w:ind w:left="927" w:right="88" w:hanging="815"/>
              <w:rPr>
                <w:sz w:val="22"/>
              </w:rPr>
            </w:pPr>
            <w:r>
              <w:rPr>
                <w:sz w:val="22"/>
              </w:rPr>
              <w:t>Jorge Luis Alberto Luna Jaimes</w:t>
            </w:r>
          </w:p>
        </w:tc>
        <w:tc>
          <w:tcPr>
            <w:tcW w:w="3260" w:type="dxa"/>
          </w:tcPr>
          <w:p>
            <w:pPr>
              <w:pStyle w:val="TableParagraph"/>
              <w:spacing w:line="254" w:lineRule="exact"/>
              <w:ind w:left="1059" w:right="338" w:hanging="699"/>
              <w:rPr>
                <w:sz w:val="22"/>
              </w:rPr>
            </w:pPr>
            <w:r>
              <w:rPr>
                <w:sz w:val="22"/>
              </w:rPr>
              <w:t>Universidad Autónoma de Tamaulipas</w:t>
            </w:r>
          </w:p>
        </w:tc>
        <w:tc>
          <w:tcPr>
            <w:tcW w:w="1320" w:type="dxa"/>
          </w:tcPr>
          <w:p>
            <w:pPr>
              <w:pStyle w:val="TableParagraph"/>
              <w:spacing w:line="250" w:lineRule="exact"/>
              <w:ind w:left="132" w:right="129"/>
              <w:jc w:val="center"/>
              <w:rPr>
                <w:sz w:val="22"/>
              </w:rPr>
            </w:pPr>
            <w:r>
              <w:rPr>
                <w:sz w:val="22"/>
              </w:rPr>
              <w:t>Nacional</w:t>
            </w:r>
          </w:p>
        </w:tc>
      </w:tr>
      <w:tr>
        <w:trPr>
          <w:trHeight w:val="504" w:hRule="atLeast"/>
        </w:trPr>
        <w:tc>
          <w:tcPr>
            <w:tcW w:w="689" w:type="dxa"/>
            <w:tcBorders>
              <w:right w:val="nil"/>
            </w:tcBorders>
          </w:tcPr>
          <w:p>
            <w:pPr>
              <w:pStyle w:val="TableParagraph"/>
              <w:spacing w:line="248" w:lineRule="exact"/>
              <w:ind w:left="85" w:right="6"/>
              <w:jc w:val="center"/>
              <w:rPr>
                <w:sz w:val="22"/>
              </w:rPr>
            </w:pPr>
            <w:r>
              <w:rPr>
                <w:sz w:val="22"/>
              </w:rPr>
              <w:t>2017</w:t>
            </w:r>
          </w:p>
        </w:tc>
        <w:tc>
          <w:tcPr>
            <w:tcW w:w="1295" w:type="dxa"/>
            <w:tcBorders>
              <w:left w:val="nil"/>
            </w:tcBorders>
          </w:tcPr>
          <w:p>
            <w:pPr>
              <w:pStyle w:val="TableParagraph"/>
              <w:spacing w:line="248" w:lineRule="exact"/>
              <w:ind w:left="46" w:right="101"/>
              <w:jc w:val="center"/>
              <w:rPr>
                <w:sz w:val="22"/>
              </w:rPr>
            </w:pPr>
            <w:r>
              <w:rPr>
                <w:sz w:val="22"/>
              </w:rPr>
              <w:t>Sem Enero</w:t>
            </w:r>
          </w:p>
        </w:tc>
        <w:tc>
          <w:tcPr>
            <w:tcW w:w="2554" w:type="dxa"/>
          </w:tcPr>
          <w:p>
            <w:pPr>
              <w:pStyle w:val="TableParagraph"/>
              <w:spacing w:line="248" w:lineRule="exact"/>
              <w:ind w:left="92" w:right="86"/>
              <w:jc w:val="center"/>
              <w:rPr>
                <w:sz w:val="22"/>
              </w:rPr>
            </w:pPr>
            <w:r>
              <w:rPr>
                <w:sz w:val="22"/>
              </w:rPr>
              <w:t>Valeria Astrid</w:t>
            </w:r>
          </w:p>
          <w:p>
            <w:pPr>
              <w:pStyle w:val="TableParagraph"/>
              <w:spacing w:line="234" w:lineRule="exact" w:before="1"/>
              <w:ind w:left="92" w:right="84"/>
              <w:jc w:val="center"/>
              <w:rPr>
                <w:sz w:val="22"/>
              </w:rPr>
            </w:pPr>
            <w:r>
              <w:rPr>
                <w:sz w:val="22"/>
              </w:rPr>
              <w:t>Rodríguez Ruíz</w:t>
            </w:r>
          </w:p>
        </w:tc>
        <w:tc>
          <w:tcPr>
            <w:tcW w:w="3260" w:type="dxa"/>
          </w:tcPr>
          <w:p>
            <w:pPr>
              <w:pStyle w:val="TableParagraph"/>
              <w:spacing w:line="248" w:lineRule="exact"/>
              <w:ind w:left="212" w:right="209"/>
              <w:jc w:val="center"/>
              <w:rPr>
                <w:sz w:val="22"/>
              </w:rPr>
            </w:pPr>
            <w:r>
              <w:rPr>
                <w:sz w:val="22"/>
              </w:rPr>
              <w:t>Universidad Autónoma de</w:t>
            </w:r>
          </w:p>
          <w:p>
            <w:pPr>
              <w:pStyle w:val="TableParagraph"/>
              <w:spacing w:line="234" w:lineRule="exact" w:before="1"/>
              <w:ind w:left="213" w:right="207"/>
              <w:jc w:val="center"/>
              <w:rPr>
                <w:sz w:val="22"/>
              </w:rPr>
            </w:pPr>
            <w:r>
              <w:rPr>
                <w:sz w:val="22"/>
              </w:rPr>
              <w:t>Tamaulipas</w:t>
            </w:r>
          </w:p>
        </w:tc>
        <w:tc>
          <w:tcPr>
            <w:tcW w:w="1320" w:type="dxa"/>
          </w:tcPr>
          <w:p>
            <w:pPr>
              <w:pStyle w:val="TableParagraph"/>
              <w:spacing w:line="248" w:lineRule="exact"/>
              <w:ind w:left="132" w:right="129"/>
              <w:jc w:val="center"/>
              <w:rPr>
                <w:sz w:val="22"/>
              </w:rPr>
            </w:pPr>
            <w:r>
              <w:rPr>
                <w:sz w:val="22"/>
              </w:rPr>
              <w:t>Nacional</w:t>
            </w:r>
          </w:p>
        </w:tc>
      </w:tr>
      <w:tr>
        <w:trPr>
          <w:trHeight w:val="505"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4" w:lineRule="exact"/>
              <w:ind w:left="975" w:right="87" w:hanging="863"/>
              <w:rPr>
                <w:sz w:val="22"/>
              </w:rPr>
            </w:pPr>
            <w:r>
              <w:rPr>
                <w:sz w:val="22"/>
              </w:rPr>
              <w:t>Karen Selene Anguiano Tintos</w:t>
            </w:r>
          </w:p>
        </w:tc>
        <w:tc>
          <w:tcPr>
            <w:tcW w:w="3260" w:type="dxa"/>
          </w:tcPr>
          <w:p>
            <w:pPr>
              <w:pStyle w:val="TableParagraph"/>
              <w:spacing w:line="250" w:lineRule="exact"/>
              <w:ind w:left="213" w:right="207"/>
              <w:jc w:val="center"/>
              <w:rPr>
                <w:sz w:val="22"/>
              </w:rPr>
            </w:pPr>
            <w:r>
              <w:rPr>
                <w:sz w:val="22"/>
              </w:rPr>
              <w:t>Universidad de Colima</w:t>
            </w:r>
          </w:p>
        </w:tc>
        <w:tc>
          <w:tcPr>
            <w:tcW w:w="1320" w:type="dxa"/>
          </w:tcPr>
          <w:p>
            <w:pPr>
              <w:pStyle w:val="TableParagraph"/>
              <w:spacing w:line="250" w:lineRule="exact"/>
              <w:ind w:left="132" w:right="129"/>
              <w:jc w:val="center"/>
              <w:rPr>
                <w:sz w:val="22"/>
              </w:rPr>
            </w:pPr>
            <w:r>
              <w:rPr>
                <w:sz w:val="22"/>
              </w:rPr>
              <w:t>Nacional</w:t>
            </w:r>
          </w:p>
        </w:tc>
      </w:tr>
      <w:tr>
        <w:trPr>
          <w:trHeight w:val="504" w:hRule="atLeast"/>
        </w:trPr>
        <w:tc>
          <w:tcPr>
            <w:tcW w:w="689" w:type="dxa"/>
            <w:tcBorders>
              <w:right w:val="nil"/>
            </w:tcBorders>
          </w:tcPr>
          <w:p>
            <w:pPr>
              <w:pStyle w:val="TableParagraph"/>
              <w:spacing w:line="248" w:lineRule="exact"/>
              <w:ind w:left="85" w:right="6"/>
              <w:jc w:val="center"/>
              <w:rPr>
                <w:sz w:val="22"/>
              </w:rPr>
            </w:pPr>
            <w:r>
              <w:rPr>
                <w:sz w:val="22"/>
              </w:rPr>
              <w:t>2017</w:t>
            </w:r>
          </w:p>
        </w:tc>
        <w:tc>
          <w:tcPr>
            <w:tcW w:w="1295" w:type="dxa"/>
            <w:tcBorders>
              <w:left w:val="nil"/>
            </w:tcBorders>
          </w:tcPr>
          <w:p>
            <w:pPr>
              <w:pStyle w:val="TableParagraph"/>
              <w:spacing w:line="248" w:lineRule="exact"/>
              <w:ind w:left="47" w:right="101"/>
              <w:jc w:val="center"/>
              <w:rPr>
                <w:sz w:val="22"/>
              </w:rPr>
            </w:pPr>
            <w:r>
              <w:rPr>
                <w:sz w:val="22"/>
              </w:rPr>
              <w:t>Sem Enero</w:t>
            </w:r>
          </w:p>
        </w:tc>
        <w:tc>
          <w:tcPr>
            <w:tcW w:w="2554" w:type="dxa"/>
          </w:tcPr>
          <w:p>
            <w:pPr>
              <w:pStyle w:val="TableParagraph"/>
              <w:spacing w:line="248" w:lineRule="exact"/>
              <w:ind w:left="92" w:right="84"/>
              <w:jc w:val="center"/>
              <w:rPr>
                <w:sz w:val="22"/>
              </w:rPr>
            </w:pPr>
            <w:r>
              <w:rPr>
                <w:sz w:val="22"/>
              </w:rPr>
              <w:t>Karla Paola Hernández</w:t>
            </w:r>
          </w:p>
          <w:p>
            <w:pPr>
              <w:pStyle w:val="TableParagraph"/>
              <w:spacing w:line="234" w:lineRule="exact" w:before="1"/>
              <w:ind w:left="92" w:right="81"/>
              <w:jc w:val="center"/>
              <w:rPr>
                <w:sz w:val="22"/>
              </w:rPr>
            </w:pPr>
            <w:r>
              <w:rPr>
                <w:sz w:val="22"/>
              </w:rPr>
              <w:t>Jiménez</w:t>
            </w:r>
          </w:p>
        </w:tc>
        <w:tc>
          <w:tcPr>
            <w:tcW w:w="3260" w:type="dxa"/>
          </w:tcPr>
          <w:p>
            <w:pPr>
              <w:pStyle w:val="TableParagraph"/>
              <w:spacing w:line="248" w:lineRule="exact"/>
              <w:ind w:left="212" w:right="209"/>
              <w:jc w:val="center"/>
              <w:rPr>
                <w:sz w:val="22"/>
              </w:rPr>
            </w:pPr>
            <w:r>
              <w:rPr>
                <w:sz w:val="22"/>
              </w:rPr>
              <w:t>Universidad Autónoma de</w:t>
            </w:r>
          </w:p>
          <w:p>
            <w:pPr>
              <w:pStyle w:val="TableParagraph"/>
              <w:spacing w:line="234" w:lineRule="exact" w:before="1"/>
              <w:ind w:left="213" w:right="209"/>
              <w:jc w:val="center"/>
              <w:rPr>
                <w:sz w:val="22"/>
              </w:rPr>
            </w:pPr>
            <w:r>
              <w:rPr>
                <w:sz w:val="22"/>
              </w:rPr>
              <w:t>Hidalgo</w:t>
            </w:r>
          </w:p>
        </w:tc>
        <w:tc>
          <w:tcPr>
            <w:tcW w:w="1320" w:type="dxa"/>
          </w:tcPr>
          <w:p>
            <w:pPr>
              <w:pStyle w:val="TableParagraph"/>
              <w:spacing w:line="248" w:lineRule="exact"/>
              <w:ind w:left="132" w:right="129"/>
              <w:jc w:val="center"/>
              <w:rPr>
                <w:sz w:val="22"/>
              </w:rPr>
            </w:pPr>
            <w:r>
              <w:rPr>
                <w:sz w:val="22"/>
              </w:rPr>
              <w:t>Nacional</w:t>
            </w:r>
          </w:p>
        </w:tc>
      </w:tr>
      <w:tr>
        <w:trPr>
          <w:trHeight w:val="506" w:hRule="atLeast"/>
        </w:trPr>
        <w:tc>
          <w:tcPr>
            <w:tcW w:w="689" w:type="dxa"/>
            <w:tcBorders>
              <w:right w:val="nil"/>
            </w:tcBorders>
          </w:tcPr>
          <w:p>
            <w:pPr>
              <w:pStyle w:val="TableParagraph"/>
              <w:spacing w:line="251" w:lineRule="exact"/>
              <w:ind w:left="85" w:right="6"/>
              <w:jc w:val="center"/>
              <w:rPr>
                <w:sz w:val="22"/>
              </w:rPr>
            </w:pPr>
            <w:r>
              <w:rPr>
                <w:sz w:val="22"/>
              </w:rPr>
              <w:t>2017</w:t>
            </w:r>
          </w:p>
        </w:tc>
        <w:tc>
          <w:tcPr>
            <w:tcW w:w="1295" w:type="dxa"/>
            <w:tcBorders>
              <w:left w:val="nil"/>
            </w:tcBorders>
          </w:tcPr>
          <w:p>
            <w:pPr>
              <w:pStyle w:val="TableParagraph"/>
              <w:spacing w:line="251" w:lineRule="exact"/>
              <w:ind w:left="46" w:right="101"/>
              <w:jc w:val="center"/>
              <w:rPr>
                <w:sz w:val="22"/>
              </w:rPr>
            </w:pPr>
            <w:r>
              <w:rPr>
                <w:sz w:val="22"/>
              </w:rPr>
              <w:t>Sem Enero</w:t>
            </w:r>
          </w:p>
        </w:tc>
        <w:tc>
          <w:tcPr>
            <w:tcW w:w="2554" w:type="dxa"/>
          </w:tcPr>
          <w:p>
            <w:pPr>
              <w:pStyle w:val="TableParagraph"/>
              <w:spacing w:line="254" w:lineRule="exact" w:before="1"/>
              <w:ind w:left="449" w:right="373" w:hanging="48"/>
              <w:rPr>
                <w:sz w:val="22"/>
              </w:rPr>
            </w:pPr>
            <w:r>
              <w:rPr>
                <w:sz w:val="22"/>
              </w:rPr>
              <w:t>Susana Jaqueline Álvarez Sánchez</w:t>
            </w:r>
          </w:p>
        </w:tc>
        <w:tc>
          <w:tcPr>
            <w:tcW w:w="3260" w:type="dxa"/>
          </w:tcPr>
          <w:p>
            <w:pPr>
              <w:pStyle w:val="TableParagraph"/>
              <w:spacing w:line="251" w:lineRule="exact"/>
              <w:ind w:left="213" w:right="206"/>
              <w:jc w:val="center"/>
              <w:rPr>
                <w:sz w:val="22"/>
              </w:rPr>
            </w:pPr>
            <w:r>
              <w:rPr>
                <w:sz w:val="22"/>
              </w:rPr>
              <w:t>Universidad de Guadalajara</w:t>
            </w:r>
          </w:p>
        </w:tc>
        <w:tc>
          <w:tcPr>
            <w:tcW w:w="1320" w:type="dxa"/>
          </w:tcPr>
          <w:p>
            <w:pPr>
              <w:pStyle w:val="TableParagraph"/>
              <w:spacing w:line="251" w:lineRule="exact"/>
              <w:ind w:left="132" w:right="129"/>
              <w:jc w:val="center"/>
              <w:rPr>
                <w:sz w:val="22"/>
              </w:rPr>
            </w:pPr>
            <w:r>
              <w:rPr>
                <w:sz w:val="22"/>
              </w:rPr>
              <w:t>Nacional</w:t>
            </w:r>
          </w:p>
        </w:tc>
      </w:tr>
      <w:tr>
        <w:trPr>
          <w:trHeight w:val="503" w:hRule="atLeast"/>
        </w:trPr>
        <w:tc>
          <w:tcPr>
            <w:tcW w:w="689" w:type="dxa"/>
            <w:tcBorders>
              <w:right w:val="nil"/>
            </w:tcBorders>
          </w:tcPr>
          <w:p>
            <w:pPr>
              <w:pStyle w:val="TableParagraph"/>
              <w:spacing w:line="248" w:lineRule="exact"/>
              <w:ind w:left="85" w:right="6"/>
              <w:jc w:val="center"/>
              <w:rPr>
                <w:sz w:val="22"/>
              </w:rPr>
            </w:pPr>
            <w:r>
              <w:rPr>
                <w:sz w:val="22"/>
              </w:rPr>
              <w:t>2017</w:t>
            </w:r>
          </w:p>
        </w:tc>
        <w:tc>
          <w:tcPr>
            <w:tcW w:w="1295" w:type="dxa"/>
            <w:tcBorders>
              <w:left w:val="nil"/>
            </w:tcBorders>
          </w:tcPr>
          <w:p>
            <w:pPr>
              <w:pStyle w:val="TableParagraph"/>
              <w:spacing w:line="248" w:lineRule="exact"/>
              <w:ind w:left="46" w:right="101"/>
              <w:jc w:val="center"/>
              <w:rPr>
                <w:sz w:val="22"/>
              </w:rPr>
            </w:pPr>
            <w:r>
              <w:rPr>
                <w:sz w:val="22"/>
              </w:rPr>
              <w:t>Sem Enero</w:t>
            </w:r>
          </w:p>
        </w:tc>
        <w:tc>
          <w:tcPr>
            <w:tcW w:w="2554" w:type="dxa"/>
          </w:tcPr>
          <w:p>
            <w:pPr>
              <w:pStyle w:val="TableParagraph"/>
              <w:spacing w:line="248" w:lineRule="exact"/>
              <w:ind w:left="92" w:right="82"/>
              <w:jc w:val="center"/>
              <w:rPr>
                <w:sz w:val="22"/>
              </w:rPr>
            </w:pPr>
            <w:r>
              <w:rPr>
                <w:sz w:val="22"/>
              </w:rPr>
              <w:t>Gabriela Rodríguez</w:t>
            </w:r>
          </w:p>
          <w:p>
            <w:pPr>
              <w:pStyle w:val="TableParagraph"/>
              <w:spacing w:line="234" w:lineRule="exact" w:before="1"/>
              <w:ind w:left="92" w:right="83"/>
              <w:jc w:val="center"/>
              <w:rPr>
                <w:sz w:val="22"/>
              </w:rPr>
            </w:pPr>
            <w:r>
              <w:rPr>
                <w:sz w:val="22"/>
              </w:rPr>
              <w:t>Guzmán</w:t>
            </w:r>
          </w:p>
        </w:tc>
        <w:tc>
          <w:tcPr>
            <w:tcW w:w="3260" w:type="dxa"/>
          </w:tcPr>
          <w:p>
            <w:pPr>
              <w:pStyle w:val="TableParagraph"/>
              <w:spacing w:line="248" w:lineRule="exact"/>
              <w:ind w:left="213" w:right="209"/>
              <w:jc w:val="center"/>
              <w:rPr>
                <w:sz w:val="22"/>
              </w:rPr>
            </w:pPr>
            <w:r>
              <w:rPr>
                <w:sz w:val="22"/>
              </w:rPr>
              <w:t>Universidad de Ciencias y</w:t>
            </w:r>
          </w:p>
          <w:p>
            <w:pPr>
              <w:pStyle w:val="TableParagraph"/>
              <w:spacing w:line="234" w:lineRule="exact" w:before="1"/>
              <w:ind w:left="213" w:right="207"/>
              <w:jc w:val="center"/>
              <w:rPr>
                <w:sz w:val="22"/>
              </w:rPr>
            </w:pPr>
            <w:r>
              <w:rPr>
                <w:sz w:val="22"/>
              </w:rPr>
              <w:t>Artes de Chiapas</w:t>
            </w:r>
          </w:p>
        </w:tc>
        <w:tc>
          <w:tcPr>
            <w:tcW w:w="1320" w:type="dxa"/>
          </w:tcPr>
          <w:p>
            <w:pPr>
              <w:pStyle w:val="TableParagraph"/>
              <w:spacing w:line="248" w:lineRule="exact"/>
              <w:ind w:left="132" w:right="129"/>
              <w:jc w:val="center"/>
              <w:rPr>
                <w:sz w:val="22"/>
              </w:rPr>
            </w:pPr>
            <w:r>
              <w:rPr>
                <w:sz w:val="22"/>
              </w:rPr>
              <w:t>Nacional</w:t>
            </w:r>
          </w:p>
        </w:tc>
      </w:tr>
      <w:tr>
        <w:trPr>
          <w:trHeight w:val="506"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0" w:lineRule="exact"/>
              <w:ind w:left="92" w:right="85"/>
              <w:jc w:val="center"/>
              <w:rPr>
                <w:sz w:val="22"/>
              </w:rPr>
            </w:pPr>
            <w:r>
              <w:rPr>
                <w:sz w:val="22"/>
              </w:rPr>
              <w:t>Norma García López</w:t>
            </w:r>
          </w:p>
        </w:tc>
        <w:tc>
          <w:tcPr>
            <w:tcW w:w="3260" w:type="dxa"/>
          </w:tcPr>
          <w:p>
            <w:pPr>
              <w:pStyle w:val="TableParagraph"/>
              <w:spacing w:line="254" w:lineRule="exact"/>
              <w:ind w:left="783" w:right="331" w:hanging="428"/>
              <w:rPr>
                <w:sz w:val="22"/>
              </w:rPr>
            </w:pPr>
            <w:r>
              <w:rPr>
                <w:sz w:val="22"/>
              </w:rPr>
              <w:t>Universidad de Ciencias y Artes de Chiapas</w:t>
            </w:r>
          </w:p>
        </w:tc>
        <w:tc>
          <w:tcPr>
            <w:tcW w:w="1320" w:type="dxa"/>
          </w:tcPr>
          <w:p>
            <w:pPr>
              <w:pStyle w:val="TableParagraph"/>
              <w:spacing w:line="250" w:lineRule="exact"/>
              <w:ind w:left="132" w:right="129"/>
              <w:jc w:val="center"/>
              <w:rPr>
                <w:sz w:val="22"/>
              </w:rPr>
            </w:pPr>
            <w:r>
              <w:rPr>
                <w:sz w:val="22"/>
              </w:rPr>
              <w:t>Nacional</w:t>
            </w:r>
          </w:p>
        </w:tc>
      </w:tr>
      <w:tr>
        <w:trPr>
          <w:trHeight w:val="504" w:hRule="atLeast"/>
        </w:trPr>
        <w:tc>
          <w:tcPr>
            <w:tcW w:w="689" w:type="dxa"/>
            <w:tcBorders>
              <w:right w:val="nil"/>
            </w:tcBorders>
          </w:tcPr>
          <w:p>
            <w:pPr>
              <w:pStyle w:val="TableParagraph"/>
              <w:spacing w:line="248" w:lineRule="exact"/>
              <w:ind w:left="85" w:right="6"/>
              <w:jc w:val="center"/>
              <w:rPr>
                <w:sz w:val="22"/>
              </w:rPr>
            </w:pPr>
            <w:r>
              <w:rPr>
                <w:sz w:val="22"/>
              </w:rPr>
              <w:t>2017</w:t>
            </w:r>
          </w:p>
        </w:tc>
        <w:tc>
          <w:tcPr>
            <w:tcW w:w="1295" w:type="dxa"/>
            <w:tcBorders>
              <w:left w:val="nil"/>
            </w:tcBorders>
          </w:tcPr>
          <w:p>
            <w:pPr>
              <w:pStyle w:val="TableParagraph"/>
              <w:spacing w:line="248" w:lineRule="exact"/>
              <w:ind w:left="46" w:right="101"/>
              <w:jc w:val="center"/>
              <w:rPr>
                <w:sz w:val="22"/>
              </w:rPr>
            </w:pPr>
            <w:r>
              <w:rPr>
                <w:sz w:val="22"/>
              </w:rPr>
              <w:t>Sem Enero</w:t>
            </w:r>
          </w:p>
        </w:tc>
        <w:tc>
          <w:tcPr>
            <w:tcW w:w="2554" w:type="dxa"/>
          </w:tcPr>
          <w:p>
            <w:pPr>
              <w:pStyle w:val="TableParagraph"/>
              <w:spacing w:line="248" w:lineRule="exact"/>
              <w:ind w:left="92" w:right="87"/>
              <w:jc w:val="center"/>
              <w:rPr>
                <w:sz w:val="22"/>
              </w:rPr>
            </w:pPr>
            <w:r>
              <w:rPr>
                <w:sz w:val="22"/>
              </w:rPr>
              <w:t>Narayani Itzel Montaño</w:t>
            </w:r>
          </w:p>
          <w:p>
            <w:pPr>
              <w:pStyle w:val="TableParagraph"/>
              <w:spacing w:line="234" w:lineRule="exact" w:before="1"/>
              <w:ind w:left="92" w:right="85"/>
              <w:jc w:val="center"/>
              <w:rPr>
                <w:sz w:val="22"/>
              </w:rPr>
            </w:pPr>
            <w:r>
              <w:rPr>
                <w:sz w:val="22"/>
              </w:rPr>
              <w:t>Valdez</w:t>
            </w:r>
          </w:p>
        </w:tc>
        <w:tc>
          <w:tcPr>
            <w:tcW w:w="3260" w:type="dxa"/>
          </w:tcPr>
          <w:p>
            <w:pPr>
              <w:pStyle w:val="TableParagraph"/>
              <w:spacing w:line="248" w:lineRule="exact"/>
              <w:ind w:left="212" w:right="209"/>
              <w:jc w:val="center"/>
              <w:rPr>
                <w:sz w:val="22"/>
              </w:rPr>
            </w:pPr>
            <w:r>
              <w:rPr>
                <w:sz w:val="22"/>
              </w:rPr>
              <w:t>Universidad Autónoma de</w:t>
            </w:r>
          </w:p>
          <w:p>
            <w:pPr>
              <w:pStyle w:val="TableParagraph"/>
              <w:spacing w:line="234" w:lineRule="exact" w:before="1"/>
              <w:ind w:left="213" w:right="207"/>
              <w:jc w:val="center"/>
              <w:rPr>
                <w:sz w:val="22"/>
              </w:rPr>
            </w:pPr>
            <w:r>
              <w:rPr>
                <w:sz w:val="22"/>
              </w:rPr>
              <w:t>México</w:t>
            </w:r>
          </w:p>
        </w:tc>
        <w:tc>
          <w:tcPr>
            <w:tcW w:w="1320" w:type="dxa"/>
          </w:tcPr>
          <w:p>
            <w:pPr>
              <w:pStyle w:val="TableParagraph"/>
              <w:spacing w:line="248" w:lineRule="exact"/>
              <w:ind w:left="132" w:right="129"/>
              <w:jc w:val="center"/>
              <w:rPr>
                <w:sz w:val="22"/>
              </w:rPr>
            </w:pPr>
            <w:r>
              <w:rPr>
                <w:sz w:val="22"/>
              </w:rPr>
              <w:t>Nacional</w:t>
            </w:r>
          </w:p>
        </w:tc>
      </w:tr>
      <w:tr>
        <w:trPr>
          <w:trHeight w:val="506"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4" w:lineRule="exact"/>
              <w:ind w:left="891" w:right="190" w:hanging="673"/>
              <w:rPr>
                <w:sz w:val="22"/>
              </w:rPr>
            </w:pPr>
            <w:r>
              <w:rPr>
                <w:sz w:val="22"/>
              </w:rPr>
              <w:t>Blanca Janeth Muñoz Cornejo</w:t>
            </w:r>
          </w:p>
        </w:tc>
        <w:tc>
          <w:tcPr>
            <w:tcW w:w="3260" w:type="dxa"/>
          </w:tcPr>
          <w:p>
            <w:pPr>
              <w:pStyle w:val="TableParagraph"/>
              <w:spacing w:line="254" w:lineRule="exact"/>
              <w:ind w:left="1280" w:right="338" w:hanging="920"/>
              <w:rPr>
                <w:sz w:val="22"/>
              </w:rPr>
            </w:pPr>
            <w:r>
              <w:rPr>
                <w:sz w:val="22"/>
              </w:rPr>
              <w:t>Universidad Autónoma de México</w:t>
            </w:r>
          </w:p>
        </w:tc>
        <w:tc>
          <w:tcPr>
            <w:tcW w:w="1320" w:type="dxa"/>
          </w:tcPr>
          <w:p>
            <w:pPr>
              <w:pStyle w:val="TableParagraph"/>
              <w:spacing w:line="250" w:lineRule="exact"/>
              <w:ind w:left="132" w:right="129"/>
              <w:jc w:val="center"/>
              <w:rPr>
                <w:sz w:val="22"/>
              </w:rPr>
            </w:pPr>
            <w:r>
              <w:rPr>
                <w:sz w:val="22"/>
              </w:rPr>
              <w:t>Nacional</w:t>
            </w:r>
          </w:p>
        </w:tc>
      </w:tr>
      <w:tr>
        <w:trPr>
          <w:trHeight w:val="503" w:hRule="atLeast"/>
        </w:trPr>
        <w:tc>
          <w:tcPr>
            <w:tcW w:w="689" w:type="dxa"/>
            <w:tcBorders>
              <w:right w:val="nil"/>
            </w:tcBorders>
          </w:tcPr>
          <w:p>
            <w:pPr>
              <w:pStyle w:val="TableParagraph"/>
              <w:spacing w:line="248" w:lineRule="exact"/>
              <w:ind w:left="85" w:right="6"/>
              <w:jc w:val="center"/>
              <w:rPr>
                <w:sz w:val="22"/>
              </w:rPr>
            </w:pPr>
            <w:r>
              <w:rPr>
                <w:sz w:val="22"/>
              </w:rPr>
              <w:t>2017</w:t>
            </w:r>
          </w:p>
        </w:tc>
        <w:tc>
          <w:tcPr>
            <w:tcW w:w="1295" w:type="dxa"/>
            <w:tcBorders>
              <w:left w:val="nil"/>
            </w:tcBorders>
          </w:tcPr>
          <w:p>
            <w:pPr>
              <w:pStyle w:val="TableParagraph"/>
              <w:spacing w:line="248" w:lineRule="exact"/>
              <w:ind w:left="46" w:right="101"/>
              <w:jc w:val="center"/>
              <w:rPr>
                <w:sz w:val="22"/>
              </w:rPr>
            </w:pPr>
            <w:r>
              <w:rPr>
                <w:sz w:val="22"/>
              </w:rPr>
              <w:t>Sem Enero</w:t>
            </w:r>
          </w:p>
        </w:tc>
        <w:tc>
          <w:tcPr>
            <w:tcW w:w="2554" w:type="dxa"/>
          </w:tcPr>
          <w:p>
            <w:pPr>
              <w:pStyle w:val="TableParagraph"/>
              <w:spacing w:line="248" w:lineRule="exact"/>
              <w:ind w:left="92" w:right="81"/>
              <w:jc w:val="center"/>
              <w:rPr>
                <w:sz w:val="22"/>
              </w:rPr>
            </w:pPr>
            <w:r>
              <w:rPr>
                <w:sz w:val="22"/>
              </w:rPr>
              <w:t>Mariana Muñoz</w:t>
            </w:r>
          </w:p>
          <w:p>
            <w:pPr>
              <w:pStyle w:val="TableParagraph"/>
              <w:spacing w:line="234" w:lineRule="exact" w:before="1"/>
              <w:ind w:left="92" w:right="86"/>
              <w:jc w:val="center"/>
              <w:rPr>
                <w:sz w:val="22"/>
              </w:rPr>
            </w:pPr>
            <w:r>
              <w:rPr>
                <w:sz w:val="22"/>
              </w:rPr>
              <w:t>Velázquez</w:t>
            </w:r>
          </w:p>
        </w:tc>
        <w:tc>
          <w:tcPr>
            <w:tcW w:w="3260" w:type="dxa"/>
          </w:tcPr>
          <w:p>
            <w:pPr>
              <w:pStyle w:val="TableParagraph"/>
              <w:spacing w:line="248" w:lineRule="exact"/>
              <w:ind w:left="212" w:right="209"/>
              <w:jc w:val="center"/>
              <w:rPr>
                <w:sz w:val="22"/>
              </w:rPr>
            </w:pPr>
            <w:r>
              <w:rPr>
                <w:sz w:val="22"/>
              </w:rPr>
              <w:t>Universidad Autónoma de</w:t>
            </w:r>
          </w:p>
          <w:p>
            <w:pPr>
              <w:pStyle w:val="TableParagraph"/>
              <w:spacing w:line="234" w:lineRule="exact" w:before="1"/>
              <w:ind w:left="213" w:right="207"/>
              <w:jc w:val="center"/>
              <w:rPr>
                <w:sz w:val="22"/>
              </w:rPr>
            </w:pPr>
            <w:r>
              <w:rPr>
                <w:sz w:val="22"/>
              </w:rPr>
              <w:t>México</w:t>
            </w:r>
          </w:p>
        </w:tc>
        <w:tc>
          <w:tcPr>
            <w:tcW w:w="1320" w:type="dxa"/>
          </w:tcPr>
          <w:p>
            <w:pPr>
              <w:pStyle w:val="TableParagraph"/>
              <w:spacing w:line="248" w:lineRule="exact"/>
              <w:ind w:left="132" w:right="129"/>
              <w:jc w:val="center"/>
              <w:rPr>
                <w:sz w:val="22"/>
              </w:rPr>
            </w:pPr>
            <w:r>
              <w:rPr>
                <w:sz w:val="22"/>
              </w:rPr>
              <w:t>Nacional</w:t>
            </w:r>
          </w:p>
        </w:tc>
      </w:tr>
      <w:tr>
        <w:trPr>
          <w:trHeight w:val="506"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6" w:lineRule="exact"/>
              <w:ind w:left="401" w:right="374" w:firstLine="72"/>
              <w:rPr>
                <w:sz w:val="22"/>
              </w:rPr>
            </w:pPr>
            <w:r>
              <w:rPr>
                <w:sz w:val="22"/>
              </w:rPr>
              <w:t>Armando Randu Martínez Ramírez</w:t>
            </w:r>
          </w:p>
        </w:tc>
        <w:tc>
          <w:tcPr>
            <w:tcW w:w="3260" w:type="dxa"/>
          </w:tcPr>
          <w:p>
            <w:pPr>
              <w:pStyle w:val="TableParagraph"/>
              <w:spacing w:line="256" w:lineRule="exact"/>
              <w:ind w:left="1280" w:right="338" w:hanging="920"/>
              <w:rPr>
                <w:sz w:val="22"/>
              </w:rPr>
            </w:pPr>
            <w:r>
              <w:rPr>
                <w:sz w:val="22"/>
              </w:rPr>
              <w:t>Universidad Autónoma de México</w:t>
            </w:r>
          </w:p>
        </w:tc>
        <w:tc>
          <w:tcPr>
            <w:tcW w:w="1320" w:type="dxa"/>
          </w:tcPr>
          <w:p>
            <w:pPr>
              <w:pStyle w:val="TableParagraph"/>
              <w:spacing w:line="250" w:lineRule="exact"/>
              <w:ind w:left="132" w:right="129"/>
              <w:jc w:val="center"/>
              <w:rPr>
                <w:sz w:val="22"/>
              </w:rPr>
            </w:pPr>
            <w:r>
              <w:rPr>
                <w:sz w:val="22"/>
              </w:rPr>
              <w:t>Nacional</w:t>
            </w:r>
          </w:p>
        </w:tc>
      </w:tr>
      <w:tr>
        <w:trPr>
          <w:trHeight w:val="248" w:hRule="atLeast"/>
        </w:trPr>
        <w:tc>
          <w:tcPr>
            <w:tcW w:w="689" w:type="dxa"/>
            <w:tcBorders>
              <w:right w:val="nil"/>
            </w:tcBorders>
          </w:tcPr>
          <w:p>
            <w:pPr>
              <w:pStyle w:val="TableParagraph"/>
              <w:spacing w:line="229" w:lineRule="exact"/>
              <w:ind w:left="85" w:right="6"/>
              <w:jc w:val="center"/>
              <w:rPr>
                <w:sz w:val="22"/>
              </w:rPr>
            </w:pPr>
            <w:r>
              <w:rPr>
                <w:sz w:val="22"/>
              </w:rPr>
              <w:t>2017</w:t>
            </w:r>
          </w:p>
        </w:tc>
        <w:tc>
          <w:tcPr>
            <w:tcW w:w="1295" w:type="dxa"/>
            <w:tcBorders>
              <w:left w:val="nil"/>
            </w:tcBorders>
          </w:tcPr>
          <w:p>
            <w:pPr>
              <w:pStyle w:val="TableParagraph"/>
              <w:spacing w:line="229" w:lineRule="exact"/>
              <w:ind w:left="46" w:right="101"/>
              <w:jc w:val="center"/>
              <w:rPr>
                <w:sz w:val="22"/>
              </w:rPr>
            </w:pPr>
            <w:r>
              <w:rPr>
                <w:sz w:val="22"/>
              </w:rPr>
              <w:t>Sem Enero</w:t>
            </w:r>
          </w:p>
        </w:tc>
        <w:tc>
          <w:tcPr>
            <w:tcW w:w="2554" w:type="dxa"/>
          </w:tcPr>
          <w:p>
            <w:pPr>
              <w:pStyle w:val="TableParagraph"/>
              <w:spacing w:line="229" w:lineRule="exact"/>
              <w:ind w:left="92" w:right="87"/>
              <w:jc w:val="center"/>
              <w:rPr>
                <w:sz w:val="22"/>
              </w:rPr>
            </w:pPr>
            <w:r>
              <w:rPr>
                <w:sz w:val="22"/>
              </w:rPr>
              <w:t>Rafael Chávez Delgado</w:t>
            </w:r>
          </w:p>
        </w:tc>
        <w:tc>
          <w:tcPr>
            <w:tcW w:w="3260" w:type="dxa"/>
          </w:tcPr>
          <w:p>
            <w:pPr>
              <w:pStyle w:val="TableParagraph"/>
              <w:spacing w:line="229" w:lineRule="exact"/>
              <w:ind w:left="212" w:right="209"/>
              <w:jc w:val="center"/>
              <w:rPr>
                <w:sz w:val="22"/>
              </w:rPr>
            </w:pPr>
            <w:r>
              <w:rPr>
                <w:sz w:val="22"/>
              </w:rPr>
              <w:t>Universidad Cesar Vallejo</w:t>
            </w:r>
          </w:p>
        </w:tc>
        <w:tc>
          <w:tcPr>
            <w:tcW w:w="1320" w:type="dxa"/>
          </w:tcPr>
          <w:p>
            <w:pPr>
              <w:pStyle w:val="TableParagraph"/>
              <w:spacing w:line="229" w:lineRule="exact"/>
              <w:ind w:left="136" w:right="128"/>
              <w:jc w:val="center"/>
              <w:rPr>
                <w:sz w:val="22"/>
              </w:rPr>
            </w:pPr>
            <w:r>
              <w:rPr>
                <w:sz w:val="22"/>
              </w:rPr>
              <w:t>Extranjera</w:t>
            </w:r>
          </w:p>
        </w:tc>
      </w:tr>
      <w:tr>
        <w:trPr>
          <w:trHeight w:val="506"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2" w:lineRule="exact" w:before="2"/>
              <w:ind w:left="848" w:right="449" w:hanging="375"/>
              <w:rPr>
                <w:sz w:val="22"/>
              </w:rPr>
            </w:pPr>
            <w:r>
              <w:rPr>
                <w:sz w:val="22"/>
              </w:rPr>
              <w:t>José Antonio Gil Sánchez</w:t>
            </w:r>
          </w:p>
        </w:tc>
        <w:tc>
          <w:tcPr>
            <w:tcW w:w="3260" w:type="dxa"/>
          </w:tcPr>
          <w:p>
            <w:pPr>
              <w:pStyle w:val="TableParagraph"/>
              <w:spacing w:line="250" w:lineRule="exact"/>
              <w:ind w:left="212" w:right="209"/>
              <w:jc w:val="center"/>
              <w:rPr>
                <w:sz w:val="22"/>
              </w:rPr>
            </w:pPr>
            <w:r>
              <w:rPr>
                <w:sz w:val="22"/>
              </w:rPr>
              <w:t>Universidad Cesar Vallejo</w:t>
            </w:r>
          </w:p>
        </w:tc>
        <w:tc>
          <w:tcPr>
            <w:tcW w:w="1320" w:type="dxa"/>
          </w:tcPr>
          <w:p>
            <w:pPr>
              <w:pStyle w:val="TableParagraph"/>
              <w:spacing w:line="250" w:lineRule="exact"/>
              <w:ind w:left="136" w:right="128"/>
              <w:jc w:val="center"/>
              <w:rPr>
                <w:sz w:val="22"/>
              </w:rPr>
            </w:pPr>
            <w:r>
              <w:rPr>
                <w:sz w:val="22"/>
              </w:rPr>
              <w:t>Extranjera</w:t>
            </w:r>
          </w:p>
        </w:tc>
      </w:tr>
      <w:tr>
        <w:trPr>
          <w:trHeight w:val="506"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2" w:lineRule="exact" w:before="2"/>
              <w:ind w:left="922" w:right="416" w:hanging="478"/>
              <w:rPr>
                <w:sz w:val="22"/>
              </w:rPr>
            </w:pPr>
            <w:r>
              <w:rPr>
                <w:sz w:val="22"/>
              </w:rPr>
              <w:t>Wendy Lis Ponte Gómez</w:t>
            </w:r>
          </w:p>
        </w:tc>
        <w:tc>
          <w:tcPr>
            <w:tcW w:w="3260" w:type="dxa"/>
          </w:tcPr>
          <w:p>
            <w:pPr>
              <w:pStyle w:val="TableParagraph"/>
              <w:spacing w:line="250" w:lineRule="exact"/>
              <w:ind w:left="212" w:right="209"/>
              <w:jc w:val="center"/>
              <w:rPr>
                <w:sz w:val="22"/>
              </w:rPr>
            </w:pPr>
            <w:r>
              <w:rPr>
                <w:sz w:val="22"/>
              </w:rPr>
              <w:t>Universidad Cesar Vallejo</w:t>
            </w:r>
          </w:p>
        </w:tc>
        <w:tc>
          <w:tcPr>
            <w:tcW w:w="1320" w:type="dxa"/>
          </w:tcPr>
          <w:p>
            <w:pPr>
              <w:pStyle w:val="TableParagraph"/>
              <w:spacing w:line="250" w:lineRule="exact"/>
              <w:ind w:left="136" w:right="128"/>
              <w:jc w:val="center"/>
              <w:rPr>
                <w:sz w:val="22"/>
              </w:rPr>
            </w:pPr>
            <w:r>
              <w:rPr>
                <w:sz w:val="22"/>
              </w:rPr>
              <w:t>Extranjera</w:t>
            </w:r>
          </w:p>
        </w:tc>
      </w:tr>
      <w:tr>
        <w:trPr>
          <w:trHeight w:val="506"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2" w:lineRule="exact" w:before="2"/>
              <w:ind w:left="817" w:right="94" w:hanging="699"/>
              <w:rPr>
                <w:sz w:val="22"/>
              </w:rPr>
            </w:pPr>
            <w:r>
              <w:rPr>
                <w:sz w:val="22"/>
              </w:rPr>
              <w:t>Katherine Mirella Gantu Palomino</w:t>
            </w:r>
          </w:p>
        </w:tc>
        <w:tc>
          <w:tcPr>
            <w:tcW w:w="3260" w:type="dxa"/>
          </w:tcPr>
          <w:p>
            <w:pPr>
              <w:pStyle w:val="TableParagraph"/>
              <w:spacing w:line="250" w:lineRule="exact"/>
              <w:ind w:left="212" w:right="209"/>
              <w:jc w:val="center"/>
              <w:rPr>
                <w:sz w:val="22"/>
              </w:rPr>
            </w:pPr>
            <w:r>
              <w:rPr>
                <w:sz w:val="22"/>
              </w:rPr>
              <w:t>Universidad Cesar Vallejo</w:t>
            </w:r>
          </w:p>
        </w:tc>
        <w:tc>
          <w:tcPr>
            <w:tcW w:w="1320" w:type="dxa"/>
          </w:tcPr>
          <w:p>
            <w:pPr>
              <w:pStyle w:val="TableParagraph"/>
              <w:spacing w:line="250" w:lineRule="exact"/>
              <w:ind w:left="136" w:right="128"/>
              <w:jc w:val="center"/>
              <w:rPr>
                <w:sz w:val="22"/>
              </w:rPr>
            </w:pPr>
            <w:r>
              <w:rPr>
                <w:sz w:val="22"/>
              </w:rPr>
              <w:t>Extranjera</w:t>
            </w:r>
          </w:p>
        </w:tc>
      </w:tr>
      <w:tr>
        <w:trPr>
          <w:trHeight w:val="505" w:hRule="atLeast"/>
        </w:trPr>
        <w:tc>
          <w:tcPr>
            <w:tcW w:w="689" w:type="dxa"/>
            <w:tcBorders>
              <w:right w:val="nil"/>
            </w:tcBorders>
          </w:tcPr>
          <w:p>
            <w:pPr>
              <w:pStyle w:val="TableParagraph"/>
              <w:spacing w:line="250" w:lineRule="exact"/>
              <w:ind w:left="85" w:right="6"/>
              <w:jc w:val="center"/>
              <w:rPr>
                <w:sz w:val="22"/>
              </w:rPr>
            </w:pPr>
            <w:r>
              <w:rPr>
                <w:sz w:val="22"/>
              </w:rPr>
              <w:t>2017</w:t>
            </w:r>
          </w:p>
        </w:tc>
        <w:tc>
          <w:tcPr>
            <w:tcW w:w="1295" w:type="dxa"/>
            <w:tcBorders>
              <w:left w:val="nil"/>
            </w:tcBorders>
          </w:tcPr>
          <w:p>
            <w:pPr>
              <w:pStyle w:val="TableParagraph"/>
              <w:spacing w:line="250" w:lineRule="exact"/>
              <w:ind w:left="46" w:right="101"/>
              <w:jc w:val="center"/>
              <w:rPr>
                <w:sz w:val="22"/>
              </w:rPr>
            </w:pPr>
            <w:r>
              <w:rPr>
                <w:sz w:val="22"/>
              </w:rPr>
              <w:t>Sem Enero</w:t>
            </w:r>
          </w:p>
        </w:tc>
        <w:tc>
          <w:tcPr>
            <w:tcW w:w="2554" w:type="dxa"/>
          </w:tcPr>
          <w:p>
            <w:pPr>
              <w:pStyle w:val="TableParagraph"/>
              <w:spacing w:line="252" w:lineRule="exact" w:before="2"/>
              <w:ind w:left="596" w:right="302" w:hanging="270"/>
              <w:rPr>
                <w:sz w:val="22"/>
              </w:rPr>
            </w:pPr>
            <w:r>
              <w:rPr>
                <w:sz w:val="22"/>
              </w:rPr>
              <w:t>Dalma Vanessa De Lama Moreno</w:t>
            </w:r>
          </w:p>
        </w:tc>
        <w:tc>
          <w:tcPr>
            <w:tcW w:w="3260" w:type="dxa"/>
          </w:tcPr>
          <w:p>
            <w:pPr>
              <w:pStyle w:val="TableParagraph"/>
              <w:spacing w:line="250" w:lineRule="exact"/>
              <w:ind w:left="212" w:right="209"/>
              <w:jc w:val="center"/>
              <w:rPr>
                <w:sz w:val="22"/>
              </w:rPr>
            </w:pPr>
            <w:r>
              <w:rPr>
                <w:sz w:val="22"/>
              </w:rPr>
              <w:t>Universidad Cesar Vallejo</w:t>
            </w:r>
          </w:p>
        </w:tc>
        <w:tc>
          <w:tcPr>
            <w:tcW w:w="1320" w:type="dxa"/>
          </w:tcPr>
          <w:p>
            <w:pPr>
              <w:pStyle w:val="TableParagraph"/>
              <w:spacing w:line="250" w:lineRule="exact"/>
              <w:ind w:left="136" w:right="128"/>
              <w:jc w:val="center"/>
              <w:rPr>
                <w:sz w:val="22"/>
              </w:rPr>
            </w:pPr>
            <w:r>
              <w:rPr>
                <w:sz w:val="22"/>
              </w:rPr>
              <w:t>Extranjera</w:t>
            </w:r>
          </w:p>
        </w:tc>
      </w:tr>
    </w:tbl>
    <w:p>
      <w:pPr>
        <w:spacing w:after="0" w:line="250"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74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985"/>
        <w:gridCol w:w="2554"/>
        <w:gridCol w:w="3260"/>
        <w:gridCol w:w="1320"/>
      </w:tblGrid>
      <w:tr>
        <w:trPr>
          <w:trHeight w:val="505" w:hRule="atLeast"/>
        </w:trPr>
        <w:tc>
          <w:tcPr>
            <w:tcW w:w="1985" w:type="dxa"/>
          </w:tcPr>
          <w:p>
            <w:pPr>
              <w:pStyle w:val="TableParagraph"/>
              <w:spacing w:line="250" w:lineRule="exact"/>
              <w:ind w:left="98" w:right="87"/>
              <w:jc w:val="center"/>
              <w:rPr>
                <w:sz w:val="22"/>
              </w:rPr>
            </w:pPr>
            <w:r>
              <w:rPr>
                <w:sz w:val="22"/>
              </w:rPr>
              <w:t>2017 Sem Enero</w:t>
            </w:r>
          </w:p>
        </w:tc>
        <w:tc>
          <w:tcPr>
            <w:tcW w:w="2554" w:type="dxa"/>
          </w:tcPr>
          <w:p>
            <w:pPr>
              <w:pStyle w:val="TableParagraph"/>
              <w:spacing w:line="254" w:lineRule="exact"/>
              <w:ind w:left="969" w:right="89" w:hanging="858"/>
              <w:rPr>
                <w:sz w:val="22"/>
              </w:rPr>
            </w:pPr>
            <w:r>
              <w:rPr>
                <w:sz w:val="22"/>
              </w:rPr>
              <w:t>Carlos Fernando Álamo Dávila</w:t>
            </w:r>
          </w:p>
        </w:tc>
        <w:tc>
          <w:tcPr>
            <w:tcW w:w="3260" w:type="dxa"/>
          </w:tcPr>
          <w:p>
            <w:pPr>
              <w:pStyle w:val="TableParagraph"/>
              <w:spacing w:line="250" w:lineRule="exact"/>
              <w:ind w:left="210" w:right="209"/>
              <w:jc w:val="center"/>
              <w:rPr>
                <w:sz w:val="22"/>
              </w:rPr>
            </w:pPr>
            <w:r>
              <w:rPr>
                <w:sz w:val="22"/>
              </w:rPr>
              <w:t>Universidad Cesar Vallejo</w:t>
            </w:r>
          </w:p>
        </w:tc>
        <w:tc>
          <w:tcPr>
            <w:tcW w:w="1320" w:type="dxa"/>
          </w:tcPr>
          <w:p>
            <w:pPr>
              <w:pStyle w:val="TableParagraph"/>
              <w:spacing w:line="250" w:lineRule="exact"/>
              <w:ind w:left="135" w:right="129"/>
              <w:jc w:val="center"/>
              <w:rPr>
                <w:sz w:val="22"/>
              </w:rPr>
            </w:pPr>
            <w:r>
              <w:rPr>
                <w:sz w:val="22"/>
              </w:rPr>
              <w:t>Extranjera</w:t>
            </w:r>
          </w:p>
        </w:tc>
      </w:tr>
      <w:tr>
        <w:trPr>
          <w:trHeight w:val="504" w:hRule="atLeast"/>
        </w:trPr>
        <w:tc>
          <w:tcPr>
            <w:tcW w:w="1985" w:type="dxa"/>
          </w:tcPr>
          <w:p>
            <w:pPr>
              <w:pStyle w:val="TableParagraph"/>
              <w:spacing w:line="248" w:lineRule="exact"/>
              <w:ind w:left="98" w:right="87"/>
              <w:jc w:val="center"/>
              <w:rPr>
                <w:sz w:val="22"/>
              </w:rPr>
            </w:pPr>
            <w:r>
              <w:rPr>
                <w:sz w:val="22"/>
              </w:rPr>
              <w:t>2017 Sem Enero</w:t>
            </w:r>
          </w:p>
        </w:tc>
        <w:tc>
          <w:tcPr>
            <w:tcW w:w="2554" w:type="dxa"/>
          </w:tcPr>
          <w:p>
            <w:pPr>
              <w:pStyle w:val="TableParagraph"/>
              <w:spacing w:line="248" w:lineRule="exact"/>
              <w:ind w:left="92" w:right="85"/>
              <w:jc w:val="center"/>
              <w:rPr>
                <w:sz w:val="22"/>
              </w:rPr>
            </w:pPr>
            <w:r>
              <w:rPr>
                <w:sz w:val="22"/>
              </w:rPr>
              <w:t>Alejandra Barbosa</w:t>
            </w:r>
          </w:p>
          <w:p>
            <w:pPr>
              <w:pStyle w:val="TableParagraph"/>
              <w:spacing w:line="234" w:lineRule="exact" w:before="1"/>
              <w:ind w:left="92" w:right="85"/>
              <w:jc w:val="center"/>
              <w:rPr>
                <w:sz w:val="22"/>
              </w:rPr>
            </w:pPr>
            <w:r>
              <w:rPr>
                <w:sz w:val="22"/>
              </w:rPr>
              <w:t>Muñoz</w:t>
            </w:r>
          </w:p>
        </w:tc>
        <w:tc>
          <w:tcPr>
            <w:tcW w:w="3260" w:type="dxa"/>
          </w:tcPr>
          <w:p>
            <w:pPr>
              <w:pStyle w:val="TableParagraph"/>
              <w:spacing w:line="248" w:lineRule="exact"/>
              <w:ind w:left="211" w:right="209"/>
              <w:jc w:val="center"/>
              <w:rPr>
                <w:sz w:val="22"/>
              </w:rPr>
            </w:pPr>
            <w:r>
              <w:rPr>
                <w:sz w:val="22"/>
              </w:rPr>
              <w:t>Universidad EAFIT</w:t>
            </w:r>
          </w:p>
        </w:tc>
        <w:tc>
          <w:tcPr>
            <w:tcW w:w="1320" w:type="dxa"/>
          </w:tcPr>
          <w:p>
            <w:pPr>
              <w:pStyle w:val="TableParagraph"/>
              <w:spacing w:line="248" w:lineRule="exact"/>
              <w:ind w:left="135" w:right="129"/>
              <w:jc w:val="center"/>
              <w:rPr>
                <w:sz w:val="22"/>
              </w:rPr>
            </w:pPr>
            <w:r>
              <w:rPr>
                <w:sz w:val="22"/>
              </w:rPr>
              <w:t>Extranjera</w:t>
            </w:r>
          </w:p>
        </w:tc>
      </w:tr>
      <w:tr>
        <w:trPr>
          <w:trHeight w:val="505" w:hRule="atLeast"/>
        </w:trPr>
        <w:tc>
          <w:tcPr>
            <w:tcW w:w="1985" w:type="dxa"/>
          </w:tcPr>
          <w:p>
            <w:pPr>
              <w:pStyle w:val="TableParagraph"/>
              <w:spacing w:line="250" w:lineRule="exact"/>
              <w:ind w:left="98" w:right="87"/>
              <w:jc w:val="center"/>
              <w:rPr>
                <w:sz w:val="22"/>
              </w:rPr>
            </w:pPr>
            <w:r>
              <w:rPr>
                <w:sz w:val="22"/>
              </w:rPr>
              <w:t>2017 Sem Enero</w:t>
            </w:r>
          </w:p>
        </w:tc>
        <w:tc>
          <w:tcPr>
            <w:tcW w:w="2554" w:type="dxa"/>
          </w:tcPr>
          <w:p>
            <w:pPr>
              <w:pStyle w:val="TableParagraph"/>
              <w:spacing w:line="252" w:lineRule="exact" w:before="2"/>
              <w:ind w:left="535" w:right="422" w:hanging="84"/>
              <w:rPr>
                <w:sz w:val="22"/>
              </w:rPr>
            </w:pPr>
            <w:r>
              <w:rPr>
                <w:sz w:val="22"/>
              </w:rPr>
              <w:t>Carmen Michelle Tejada Moreno</w:t>
            </w:r>
          </w:p>
        </w:tc>
        <w:tc>
          <w:tcPr>
            <w:tcW w:w="3260" w:type="dxa"/>
          </w:tcPr>
          <w:p>
            <w:pPr>
              <w:pStyle w:val="TableParagraph"/>
              <w:spacing w:line="252" w:lineRule="exact" w:before="2"/>
              <w:ind w:left="1161" w:right="248" w:hanging="894"/>
              <w:rPr>
                <w:sz w:val="22"/>
              </w:rPr>
            </w:pPr>
            <w:r>
              <w:rPr>
                <w:sz w:val="22"/>
              </w:rPr>
              <w:t>Universidad Cooperativa de Colombia</w:t>
            </w:r>
          </w:p>
        </w:tc>
        <w:tc>
          <w:tcPr>
            <w:tcW w:w="1320" w:type="dxa"/>
          </w:tcPr>
          <w:p>
            <w:pPr>
              <w:pStyle w:val="TableParagraph"/>
              <w:spacing w:line="250" w:lineRule="exact"/>
              <w:ind w:left="135" w:right="129"/>
              <w:jc w:val="center"/>
              <w:rPr>
                <w:sz w:val="22"/>
              </w:rPr>
            </w:pPr>
            <w:r>
              <w:rPr>
                <w:sz w:val="22"/>
              </w:rPr>
              <w:t>Extranjera</w:t>
            </w:r>
          </w:p>
        </w:tc>
      </w:tr>
      <w:tr>
        <w:trPr>
          <w:trHeight w:val="505" w:hRule="atLeast"/>
        </w:trPr>
        <w:tc>
          <w:tcPr>
            <w:tcW w:w="1985" w:type="dxa"/>
          </w:tcPr>
          <w:p>
            <w:pPr>
              <w:pStyle w:val="TableParagraph"/>
              <w:spacing w:line="250" w:lineRule="exact"/>
              <w:ind w:left="98" w:right="87"/>
              <w:jc w:val="center"/>
              <w:rPr>
                <w:sz w:val="22"/>
              </w:rPr>
            </w:pPr>
            <w:r>
              <w:rPr>
                <w:sz w:val="22"/>
              </w:rPr>
              <w:t>2017 Sem Enero</w:t>
            </w:r>
          </w:p>
        </w:tc>
        <w:tc>
          <w:tcPr>
            <w:tcW w:w="2554" w:type="dxa"/>
          </w:tcPr>
          <w:p>
            <w:pPr>
              <w:pStyle w:val="TableParagraph"/>
              <w:spacing w:line="252" w:lineRule="exact" w:before="2"/>
              <w:ind w:left="921" w:right="206" w:hanging="695"/>
              <w:rPr>
                <w:sz w:val="22"/>
              </w:rPr>
            </w:pPr>
            <w:r>
              <w:rPr>
                <w:sz w:val="22"/>
              </w:rPr>
              <w:t>Edder Andrés Rincón Gómez</w:t>
            </w:r>
          </w:p>
        </w:tc>
        <w:tc>
          <w:tcPr>
            <w:tcW w:w="3260" w:type="dxa"/>
          </w:tcPr>
          <w:p>
            <w:pPr>
              <w:pStyle w:val="TableParagraph"/>
              <w:spacing w:line="252" w:lineRule="exact" w:before="2"/>
              <w:ind w:left="1161" w:right="248" w:hanging="894"/>
              <w:rPr>
                <w:sz w:val="22"/>
              </w:rPr>
            </w:pPr>
            <w:r>
              <w:rPr>
                <w:sz w:val="22"/>
              </w:rPr>
              <w:t>Universidad Cooperativa de Colombia</w:t>
            </w:r>
          </w:p>
        </w:tc>
        <w:tc>
          <w:tcPr>
            <w:tcW w:w="1320" w:type="dxa"/>
          </w:tcPr>
          <w:p>
            <w:pPr>
              <w:pStyle w:val="TableParagraph"/>
              <w:spacing w:line="250" w:lineRule="exact"/>
              <w:ind w:left="135" w:right="129"/>
              <w:jc w:val="center"/>
              <w:rPr>
                <w:sz w:val="22"/>
              </w:rPr>
            </w:pPr>
            <w:r>
              <w:rPr>
                <w:sz w:val="22"/>
              </w:rPr>
              <w:t>Extranjera</w:t>
            </w:r>
          </w:p>
        </w:tc>
      </w:tr>
      <w:tr>
        <w:trPr>
          <w:trHeight w:val="506" w:hRule="atLeast"/>
        </w:trPr>
        <w:tc>
          <w:tcPr>
            <w:tcW w:w="1985" w:type="dxa"/>
          </w:tcPr>
          <w:p>
            <w:pPr>
              <w:pStyle w:val="TableParagraph"/>
              <w:spacing w:line="250" w:lineRule="exact"/>
              <w:ind w:left="98" w:right="87"/>
              <w:jc w:val="center"/>
              <w:rPr>
                <w:sz w:val="22"/>
              </w:rPr>
            </w:pPr>
            <w:r>
              <w:rPr>
                <w:sz w:val="22"/>
              </w:rPr>
              <w:t>2017 Sem Enero</w:t>
            </w:r>
          </w:p>
        </w:tc>
        <w:tc>
          <w:tcPr>
            <w:tcW w:w="2554" w:type="dxa"/>
          </w:tcPr>
          <w:p>
            <w:pPr>
              <w:pStyle w:val="TableParagraph"/>
              <w:spacing w:line="252" w:lineRule="exact" w:before="2"/>
              <w:ind w:left="804" w:right="416" w:hanging="360"/>
              <w:rPr>
                <w:sz w:val="22"/>
              </w:rPr>
            </w:pPr>
            <w:r>
              <w:rPr>
                <w:sz w:val="22"/>
              </w:rPr>
              <w:t>Blanca Luz Yauri Saavedra</w:t>
            </w:r>
          </w:p>
        </w:tc>
        <w:tc>
          <w:tcPr>
            <w:tcW w:w="3260" w:type="dxa"/>
          </w:tcPr>
          <w:p>
            <w:pPr>
              <w:pStyle w:val="TableParagraph"/>
              <w:spacing w:line="250" w:lineRule="exact"/>
              <w:ind w:left="210" w:right="209"/>
              <w:jc w:val="center"/>
              <w:rPr>
                <w:sz w:val="22"/>
              </w:rPr>
            </w:pPr>
            <w:r>
              <w:rPr>
                <w:sz w:val="22"/>
              </w:rPr>
              <w:t>Universidad César Vallejo</w:t>
            </w:r>
          </w:p>
        </w:tc>
        <w:tc>
          <w:tcPr>
            <w:tcW w:w="1320" w:type="dxa"/>
          </w:tcPr>
          <w:p>
            <w:pPr>
              <w:pStyle w:val="TableParagraph"/>
              <w:spacing w:line="250" w:lineRule="exact"/>
              <w:ind w:left="135" w:right="129"/>
              <w:jc w:val="center"/>
              <w:rPr>
                <w:sz w:val="22"/>
              </w:rPr>
            </w:pPr>
            <w:r>
              <w:rPr>
                <w:sz w:val="22"/>
              </w:rPr>
              <w:t>Extranjera</w:t>
            </w:r>
          </w:p>
        </w:tc>
      </w:tr>
      <w:tr>
        <w:trPr>
          <w:trHeight w:val="506" w:hRule="atLeast"/>
        </w:trPr>
        <w:tc>
          <w:tcPr>
            <w:tcW w:w="1985" w:type="dxa"/>
          </w:tcPr>
          <w:p>
            <w:pPr>
              <w:pStyle w:val="TableParagraph"/>
              <w:spacing w:line="251" w:lineRule="exact"/>
              <w:ind w:left="98" w:right="87"/>
              <w:jc w:val="center"/>
              <w:rPr>
                <w:sz w:val="22"/>
              </w:rPr>
            </w:pPr>
            <w:r>
              <w:rPr>
                <w:sz w:val="22"/>
              </w:rPr>
              <w:t>2017 Sem Enero</w:t>
            </w:r>
          </w:p>
        </w:tc>
        <w:tc>
          <w:tcPr>
            <w:tcW w:w="2554" w:type="dxa"/>
          </w:tcPr>
          <w:p>
            <w:pPr>
              <w:pStyle w:val="TableParagraph"/>
              <w:spacing w:line="252" w:lineRule="exact" w:before="3"/>
              <w:ind w:left="840" w:right="266" w:hanging="551"/>
              <w:rPr>
                <w:sz w:val="22"/>
              </w:rPr>
            </w:pPr>
            <w:r>
              <w:rPr>
                <w:sz w:val="22"/>
              </w:rPr>
              <w:t>Dalia Melissa Mayta Huaccha</w:t>
            </w:r>
          </w:p>
        </w:tc>
        <w:tc>
          <w:tcPr>
            <w:tcW w:w="3260" w:type="dxa"/>
          </w:tcPr>
          <w:p>
            <w:pPr>
              <w:pStyle w:val="TableParagraph"/>
              <w:spacing w:line="251" w:lineRule="exact"/>
              <w:ind w:left="210" w:right="209"/>
              <w:jc w:val="center"/>
              <w:rPr>
                <w:sz w:val="22"/>
              </w:rPr>
            </w:pPr>
            <w:r>
              <w:rPr>
                <w:sz w:val="22"/>
              </w:rPr>
              <w:t>Universidad César Vallejo</w:t>
            </w:r>
          </w:p>
        </w:tc>
        <w:tc>
          <w:tcPr>
            <w:tcW w:w="1320" w:type="dxa"/>
          </w:tcPr>
          <w:p>
            <w:pPr>
              <w:pStyle w:val="TableParagraph"/>
              <w:spacing w:line="251" w:lineRule="exact"/>
              <w:ind w:left="135" w:right="129"/>
              <w:jc w:val="center"/>
              <w:rPr>
                <w:sz w:val="22"/>
              </w:rPr>
            </w:pPr>
            <w:r>
              <w:rPr>
                <w:sz w:val="22"/>
              </w:rPr>
              <w:t>Extranjera</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456" w:right="429" w:firstLine="91"/>
              <w:rPr>
                <w:sz w:val="22"/>
              </w:rPr>
            </w:pPr>
            <w:r>
              <w:rPr>
                <w:color w:val="202020"/>
                <w:sz w:val="22"/>
              </w:rPr>
              <w:t>Mónica Beatriz Vázquez Esseso</w:t>
            </w:r>
          </w:p>
        </w:tc>
        <w:tc>
          <w:tcPr>
            <w:tcW w:w="3260" w:type="dxa"/>
          </w:tcPr>
          <w:p>
            <w:pPr>
              <w:pStyle w:val="TableParagraph"/>
              <w:spacing w:line="252" w:lineRule="exact" w:before="2"/>
              <w:ind w:left="1118" w:right="339" w:hanging="759"/>
              <w:rPr>
                <w:sz w:val="22"/>
              </w:rPr>
            </w:pPr>
            <w:r>
              <w:rPr>
                <w:sz w:val="22"/>
              </w:rPr>
              <w:t>Universidad Autónoma de Zacatecas</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0" w:lineRule="exact"/>
              <w:ind w:left="90" w:right="87"/>
              <w:jc w:val="center"/>
              <w:rPr>
                <w:sz w:val="22"/>
              </w:rPr>
            </w:pPr>
            <w:r>
              <w:rPr>
                <w:color w:val="202020"/>
                <w:sz w:val="22"/>
              </w:rPr>
              <w:t>Yazmin García Rosas</w:t>
            </w:r>
          </w:p>
        </w:tc>
        <w:tc>
          <w:tcPr>
            <w:tcW w:w="3260" w:type="dxa"/>
          </w:tcPr>
          <w:p>
            <w:pPr>
              <w:pStyle w:val="TableParagraph"/>
              <w:spacing w:line="252" w:lineRule="exact" w:before="1"/>
              <w:ind w:left="1118" w:right="339" w:hanging="759"/>
              <w:rPr>
                <w:sz w:val="22"/>
              </w:rPr>
            </w:pPr>
            <w:r>
              <w:rPr>
                <w:sz w:val="22"/>
              </w:rPr>
              <w:t>Universidad Autónoma de Zacatecas</w:t>
            </w:r>
          </w:p>
        </w:tc>
        <w:tc>
          <w:tcPr>
            <w:tcW w:w="1320" w:type="dxa"/>
          </w:tcPr>
          <w:p>
            <w:pPr>
              <w:pStyle w:val="TableParagraph"/>
              <w:spacing w:line="250" w:lineRule="exact"/>
              <w:ind w:left="130" w:right="129"/>
              <w:jc w:val="center"/>
              <w:rPr>
                <w:sz w:val="22"/>
              </w:rPr>
            </w:pPr>
            <w:r>
              <w:rPr>
                <w:sz w:val="22"/>
              </w:rPr>
              <w:t>Nacional</w:t>
            </w:r>
          </w:p>
        </w:tc>
      </w:tr>
      <w:tr>
        <w:trPr>
          <w:trHeight w:val="505" w:hRule="atLeast"/>
        </w:trPr>
        <w:tc>
          <w:tcPr>
            <w:tcW w:w="1985" w:type="dxa"/>
          </w:tcPr>
          <w:p>
            <w:pPr>
              <w:pStyle w:val="TableParagraph"/>
              <w:spacing w:line="250" w:lineRule="exact"/>
              <w:ind w:left="98" w:right="86"/>
              <w:jc w:val="center"/>
              <w:rPr>
                <w:sz w:val="22"/>
              </w:rPr>
            </w:pPr>
            <w:r>
              <w:rPr>
                <w:sz w:val="22"/>
              </w:rPr>
              <w:t>2017 Sem Agosto</w:t>
            </w:r>
          </w:p>
        </w:tc>
        <w:tc>
          <w:tcPr>
            <w:tcW w:w="2554" w:type="dxa"/>
          </w:tcPr>
          <w:p>
            <w:pPr>
              <w:pStyle w:val="TableParagraph"/>
              <w:spacing w:line="252" w:lineRule="exact" w:before="2"/>
              <w:ind w:left="938" w:right="114" w:hanging="803"/>
              <w:rPr>
                <w:sz w:val="22"/>
              </w:rPr>
            </w:pPr>
            <w:r>
              <w:rPr>
                <w:color w:val="202020"/>
                <w:sz w:val="22"/>
              </w:rPr>
              <w:t>Jessica Nerissa Zuñiga Herrea</w:t>
            </w:r>
          </w:p>
        </w:tc>
        <w:tc>
          <w:tcPr>
            <w:tcW w:w="3260" w:type="dxa"/>
          </w:tcPr>
          <w:p>
            <w:pPr>
              <w:pStyle w:val="TableParagraph"/>
              <w:spacing w:line="252" w:lineRule="exact" w:before="2"/>
              <w:ind w:left="1118" w:right="339" w:hanging="759"/>
              <w:rPr>
                <w:sz w:val="22"/>
              </w:rPr>
            </w:pPr>
            <w:r>
              <w:rPr>
                <w:sz w:val="22"/>
              </w:rPr>
              <w:t>Universidad Autónoma de Zacatecas</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969" w:right="139" w:hanging="810"/>
              <w:rPr>
                <w:sz w:val="22"/>
              </w:rPr>
            </w:pPr>
            <w:r>
              <w:rPr>
                <w:color w:val="202020"/>
                <w:sz w:val="22"/>
              </w:rPr>
              <w:t>Cesar Octavio Olmedo Flores</w:t>
            </w:r>
          </w:p>
        </w:tc>
        <w:tc>
          <w:tcPr>
            <w:tcW w:w="3260" w:type="dxa"/>
          </w:tcPr>
          <w:p>
            <w:pPr>
              <w:pStyle w:val="TableParagraph"/>
              <w:spacing w:line="252" w:lineRule="exact" w:before="2"/>
              <w:ind w:left="1118" w:right="339" w:hanging="759"/>
              <w:rPr>
                <w:sz w:val="22"/>
              </w:rPr>
            </w:pPr>
            <w:r>
              <w:rPr>
                <w:sz w:val="22"/>
              </w:rPr>
              <w:t>Universidad Autónoma de Zacatecas</w:t>
            </w:r>
          </w:p>
        </w:tc>
        <w:tc>
          <w:tcPr>
            <w:tcW w:w="1320" w:type="dxa"/>
          </w:tcPr>
          <w:p>
            <w:pPr>
              <w:pStyle w:val="TableParagraph"/>
              <w:spacing w:line="250" w:lineRule="exact"/>
              <w:ind w:left="130" w:right="129"/>
              <w:jc w:val="center"/>
              <w:rPr>
                <w:sz w:val="22"/>
              </w:rPr>
            </w:pPr>
            <w:r>
              <w:rPr>
                <w:sz w:val="22"/>
              </w:rPr>
              <w:t>Nacional</w:t>
            </w:r>
          </w:p>
        </w:tc>
      </w:tr>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890" w:right="253" w:hanging="613"/>
              <w:rPr>
                <w:sz w:val="22"/>
              </w:rPr>
            </w:pPr>
            <w:r>
              <w:rPr>
                <w:color w:val="202020"/>
                <w:sz w:val="22"/>
              </w:rPr>
              <w:t>Luis Felipe Saucedo Casillas</w:t>
            </w:r>
          </w:p>
        </w:tc>
        <w:tc>
          <w:tcPr>
            <w:tcW w:w="3260" w:type="dxa"/>
          </w:tcPr>
          <w:p>
            <w:pPr>
              <w:pStyle w:val="TableParagraph"/>
              <w:spacing w:line="252" w:lineRule="exact" w:before="2"/>
              <w:ind w:left="1118" w:right="339" w:hanging="759"/>
              <w:rPr>
                <w:sz w:val="22"/>
              </w:rPr>
            </w:pPr>
            <w:r>
              <w:rPr>
                <w:sz w:val="22"/>
              </w:rPr>
              <w:t>Universidad Autónoma de Zacatecas</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804" w:right="198" w:hanging="582"/>
              <w:rPr>
                <w:sz w:val="22"/>
              </w:rPr>
            </w:pPr>
            <w:r>
              <w:rPr>
                <w:sz w:val="22"/>
              </w:rPr>
              <w:t>Luis Eduardo Aldama Salmerón</w:t>
            </w:r>
          </w:p>
        </w:tc>
        <w:tc>
          <w:tcPr>
            <w:tcW w:w="3260" w:type="dxa"/>
          </w:tcPr>
          <w:p>
            <w:pPr>
              <w:pStyle w:val="TableParagraph"/>
              <w:spacing w:line="252" w:lineRule="exact" w:before="2"/>
              <w:ind w:left="1051" w:right="113" w:hanging="918"/>
              <w:rPr>
                <w:sz w:val="22"/>
              </w:rPr>
            </w:pPr>
            <w:r>
              <w:rPr>
                <w:sz w:val="22"/>
              </w:rPr>
              <w:t>Universidad Juárez del Estado de Durango</w:t>
            </w:r>
          </w:p>
        </w:tc>
        <w:tc>
          <w:tcPr>
            <w:tcW w:w="1320" w:type="dxa"/>
          </w:tcPr>
          <w:p>
            <w:pPr>
              <w:pStyle w:val="TableParagraph"/>
              <w:spacing w:line="250" w:lineRule="exact"/>
              <w:ind w:left="130" w:right="129"/>
              <w:jc w:val="center"/>
              <w:rPr>
                <w:sz w:val="22"/>
              </w:rPr>
            </w:pPr>
            <w:r>
              <w:rPr>
                <w:sz w:val="22"/>
              </w:rPr>
              <w:t>Nacional</w:t>
            </w:r>
          </w:p>
        </w:tc>
      </w:tr>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811" w:right="105" w:hanging="680"/>
              <w:rPr>
                <w:sz w:val="22"/>
              </w:rPr>
            </w:pPr>
            <w:r>
              <w:rPr>
                <w:color w:val="202020"/>
                <w:sz w:val="22"/>
              </w:rPr>
              <w:t>Yadira Lizbeth Paredez González</w:t>
            </w:r>
          </w:p>
        </w:tc>
        <w:tc>
          <w:tcPr>
            <w:tcW w:w="3260" w:type="dxa"/>
          </w:tcPr>
          <w:p>
            <w:pPr>
              <w:pStyle w:val="TableParagraph"/>
              <w:spacing w:line="252" w:lineRule="exact" w:before="2"/>
              <w:ind w:left="727" w:right="314" w:hanging="392"/>
              <w:rPr>
                <w:sz w:val="22"/>
              </w:rPr>
            </w:pPr>
            <w:r>
              <w:rPr>
                <w:sz w:val="22"/>
              </w:rPr>
              <w:t>Universidad Autónoma del Estado de Hidalgo</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852" w:right="282" w:hanging="543"/>
              <w:rPr>
                <w:sz w:val="22"/>
              </w:rPr>
            </w:pPr>
            <w:r>
              <w:rPr>
                <w:color w:val="202020"/>
                <w:sz w:val="22"/>
              </w:rPr>
              <w:t>Yuli Alondra Piñeiro Santillan</w:t>
            </w:r>
          </w:p>
        </w:tc>
        <w:tc>
          <w:tcPr>
            <w:tcW w:w="3260" w:type="dxa"/>
          </w:tcPr>
          <w:p>
            <w:pPr>
              <w:pStyle w:val="TableParagraph"/>
              <w:spacing w:line="252" w:lineRule="exact" w:before="2"/>
              <w:ind w:left="727" w:right="314" w:hanging="392"/>
              <w:rPr>
                <w:sz w:val="22"/>
              </w:rPr>
            </w:pPr>
            <w:r>
              <w:rPr>
                <w:sz w:val="22"/>
              </w:rPr>
              <w:t>Universidad Autónoma del Estado de Hidalgo</w:t>
            </w:r>
          </w:p>
        </w:tc>
        <w:tc>
          <w:tcPr>
            <w:tcW w:w="1320" w:type="dxa"/>
          </w:tcPr>
          <w:p>
            <w:pPr>
              <w:pStyle w:val="TableParagraph"/>
              <w:spacing w:line="250" w:lineRule="exact"/>
              <w:ind w:left="130" w:right="129"/>
              <w:jc w:val="center"/>
              <w:rPr>
                <w:sz w:val="22"/>
              </w:rPr>
            </w:pPr>
            <w:r>
              <w:rPr>
                <w:sz w:val="22"/>
              </w:rPr>
              <w:t>Nacional</w:t>
            </w:r>
          </w:p>
        </w:tc>
      </w:tr>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0" w:lineRule="exact"/>
              <w:ind w:left="92" w:right="87"/>
              <w:jc w:val="center"/>
              <w:rPr>
                <w:sz w:val="22"/>
              </w:rPr>
            </w:pPr>
            <w:r>
              <w:rPr>
                <w:color w:val="202020"/>
                <w:sz w:val="22"/>
              </w:rPr>
              <w:t>Israel Espino Bojórquez</w:t>
            </w:r>
          </w:p>
        </w:tc>
        <w:tc>
          <w:tcPr>
            <w:tcW w:w="3260" w:type="dxa"/>
          </w:tcPr>
          <w:p>
            <w:pPr>
              <w:pStyle w:val="TableParagraph"/>
              <w:spacing w:line="252" w:lineRule="exact" w:before="2"/>
              <w:ind w:left="1272" w:right="443" w:hanging="809"/>
              <w:rPr>
                <w:sz w:val="22"/>
              </w:rPr>
            </w:pPr>
            <w:r>
              <w:rPr>
                <w:sz w:val="22"/>
              </w:rPr>
              <w:t>Instituto Tecnológico de Sonora</w:t>
            </w:r>
          </w:p>
        </w:tc>
        <w:tc>
          <w:tcPr>
            <w:tcW w:w="1320" w:type="dxa"/>
          </w:tcPr>
          <w:p>
            <w:pPr>
              <w:pStyle w:val="TableParagraph"/>
              <w:spacing w:line="250" w:lineRule="exact"/>
              <w:ind w:left="130" w:right="129"/>
              <w:jc w:val="center"/>
              <w:rPr>
                <w:sz w:val="22"/>
              </w:rPr>
            </w:pPr>
            <w:r>
              <w:rPr>
                <w:sz w:val="22"/>
              </w:rPr>
              <w:t>Nacional</w:t>
            </w:r>
          </w:p>
        </w:tc>
      </w:tr>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811" w:right="551" w:hanging="233"/>
              <w:rPr>
                <w:sz w:val="22"/>
              </w:rPr>
            </w:pPr>
            <w:r>
              <w:rPr>
                <w:color w:val="202020"/>
                <w:sz w:val="22"/>
              </w:rPr>
              <w:t>Arely Degante González</w:t>
            </w:r>
          </w:p>
        </w:tc>
        <w:tc>
          <w:tcPr>
            <w:tcW w:w="3260" w:type="dxa"/>
          </w:tcPr>
          <w:p>
            <w:pPr>
              <w:pStyle w:val="TableParagraph"/>
              <w:spacing w:line="252" w:lineRule="exact" w:before="2"/>
              <w:ind w:left="592" w:right="564" w:hanging="5"/>
              <w:rPr>
                <w:sz w:val="22"/>
              </w:rPr>
            </w:pPr>
            <w:r>
              <w:rPr>
                <w:sz w:val="22"/>
              </w:rPr>
              <w:t>Universidad Nacional Autónoma de México</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0" w:lineRule="exact"/>
              <w:ind w:left="91" w:right="87"/>
              <w:jc w:val="center"/>
              <w:rPr>
                <w:sz w:val="22"/>
              </w:rPr>
            </w:pPr>
            <w:r>
              <w:rPr>
                <w:color w:val="202020"/>
                <w:sz w:val="22"/>
              </w:rPr>
              <w:t>Arely Cadena Reyes</w:t>
            </w:r>
          </w:p>
        </w:tc>
        <w:tc>
          <w:tcPr>
            <w:tcW w:w="3260" w:type="dxa"/>
          </w:tcPr>
          <w:p>
            <w:pPr>
              <w:pStyle w:val="TableParagraph"/>
              <w:spacing w:line="252" w:lineRule="exact" w:before="2"/>
              <w:ind w:left="1082" w:right="112" w:hanging="949"/>
              <w:rPr>
                <w:sz w:val="22"/>
              </w:rPr>
            </w:pPr>
            <w:r>
              <w:rPr>
                <w:sz w:val="22"/>
              </w:rPr>
              <w:t>Universidad Autónoma de San Luis Potosí</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0" w:lineRule="exact"/>
              <w:ind w:left="92" w:right="85"/>
              <w:jc w:val="center"/>
              <w:rPr>
                <w:sz w:val="22"/>
              </w:rPr>
            </w:pPr>
            <w:r>
              <w:rPr>
                <w:sz w:val="22"/>
              </w:rPr>
              <w:t>Marcos Arjona Flores</w:t>
            </w:r>
          </w:p>
        </w:tc>
        <w:tc>
          <w:tcPr>
            <w:tcW w:w="3260" w:type="dxa"/>
          </w:tcPr>
          <w:p>
            <w:pPr>
              <w:pStyle w:val="TableParagraph"/>
              <w:spacing w:line="252" w:lineRule="exact" w:before="2"/>
              <w:ind w:left="520" w:right="496" w:firstLine="163"/>
              <w:rPr>
                <w:sz w:val="22"/>
              </w:rPr>
            </w:pPr>
            <w:r>
              <w:rPr>
                <w:sz w:val="22"/>
              </w:rPr>
              <w:t>Universidad Juárez Autónoma de Tabasco</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1" w:lineRule="exact"/>
              <w:ind w:left="98" w:right="87"/>
              <w:jc w:val="center"/>
              <w:rPr>
                <w:sz w:val="22"/>
              </w:rPr>
            </w:pPr>
            <w:r>
              <w:rPr>
                <w:sz w:val="22"/>
              </w:rPr>
              <w:t>2017 Sem Agosto</w:t>
            </w:r>
          </w:p>
        </w:tc>
        <w:tc>
          <w:tcPr>
            <w:tcW w:w="2554" w:type="dxa"/>
          </w:tcPr>
          <w:p>
            <w:pPr>
              <w:pStyle w:val="TableParagraph"/>
              <w:spacing w:line="252" w:lineRule="exact" w:before="2"/>
              <w:ind w:left="595" w:right="236" w:hanging="337"/>
              <w:rPr>
                <w:sz w:val="22"/>
              </w:rPr>
            </w:pPr>
            <w:r>
              <w:rPr>
                <w:sz w:val="22"/>
              </w:rPr>
              <w:t>Celia Margarita de la Torre Ovando</w:t>
            </w:r>
          </w:p>
        </w:tc>
        <w:tc>
          <w:tcPr>
            <w:tcW w:w="3260" w:type="dxa"/>
          </w:tcPr>
          <w:p>
            <w:pPr>
              <w:pStyle w:val="TableParagraph"/>
              <w:spacing w:line="252" w:lineRule="exact" w:before="2"/>
              <w:ind w:left="520" w:right="496" w:firstLine="163"/>
              <w:rPr>
                <w:sz w:val="22"/>
              </w:rPr>
            </w:pPr>
            <w:r>
              <w:rPr>
                <w:sz w:val="22"/>
              </w:rPr>
              <w:t>Universidad Juárez Autónoma de Tabasco</w:t>
            </w:r>
          </w:p>
        </w:tc>
        <w:tc>
          <w:tcPr>
            <w:tcW w:w="1320" w:type="dxa"/>
          </w:tcPr>
          <w:p>
            <w:pPr>
              <w:pStyle w:val="TableParagraph"/>
              <w:spacing w:line="251" w:lineRule="exact"/>
              <w:ind w:left="130" w:right="129"/>
              <w:jc w:val="center"/>
              <w:rPr>
                <w:sz w:val="22"/>
              </w:rPr>
            </w:pPr>
            <w:r>
              <w:rPr>
                <w:sz w:val="22"/>
              </w:rPr>
              <w:t>Nacional</w:t>
            </w:r>
          </w:p>
        </w:tc>
      </w:tr>
      <w:tr>
        <w:trPr>
          <w:trHeight w:val="505" w:hRule="atLeast"/>
        </w:trPr>
        <w:tc>
          <w:tcPr>
            <w:tcW w:w="1985" w:type="dxa"/>
          </w:tcPr>
          <w:p>
            <w:pPr>
              <w:pStyle w:val="TableParagraph"/>
              <w:spacing w:line="250" w:lineRule="exact"/>
              <w:ind w:left="98" w:right="86"/>
              <w:jc w:val="center"/>
              <w:rPr>
                <w:sz w:val="22"/>
              </w:rPr>
            </w:pPr>
            <w:r>
              <w:rPr>
                <w:sz w:val="22"/>
              </w:rPr>
              <w:t>2017 Sem Agosto</w:t>
            </w:r>
          </w:p>
        </w:tc>
        <w:tc>
          <w:tcPr>
            <w:tcW w:w="2554" w:type="dxa"/>
          </w:tcPr>
          <w:p>
            <w:pPr>
              <w:pStyle w:val="TableParagraph"/>
              <w:spacing w:line="252" w:lineRule="exact" w:before="2"/>
              <w:ind w:left="499" w:right="345" w:hanging="130"/>
              <w:rPr>
                <w:sz w:val="22"/>
              </w:rPr>
            </w:pPr>
            <w:r>
              <w:rPr>
                <w:sz w:val="22"/>
              </w:rPr>
              <w:t>Ángel Stiv Horacio Valdez Jiménez</w:t>
            </w:r>
          </w:p>
        </w:tc>
        <w:tc>
          <w:tcPr>
            <w:tcW w:w="3260" w:type="dxa"/>
          </w:tcPr>
          <w:p>
            <w:pPr>
              <w:pStyle w:val="TableParagraph"/>
              <w:spacing w:line="252" w:lineRule="exact" w:before="2"/>
              <w:ind w:left="1051" w:right="132" w:hanging="901"/>
              <w:rPr>
                <w:sz w:val="22"/>
              </w:rPr>
            </w:pPr>
            <w:r>
              <w:rPr>
                <w:sz w:val="22"/>
              </w:rPr>
              <w:t>Universidad Juárez Autónoma de Tabasco</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945" w:right="370" w:hanging="552"/>
              <w:rPr>
                <w:sz w:val="22"/>
              </w:rPr>
            </w:pPr>
            <w:r>
              <w:rPr>
                <w:sz w:val="22"/>
              </w:rPr>
              <w:t>Alan Stalin Osorio García</w:t>
            </w:r>
          </w:p>
        </w:tc>
        <w:tc>
          <w:tcPr>
            <w:tcW w:w="3260" w:type="dxa"/>
          </w:tcPr>
          <w:p>
            <w:pPr>
              <w:pStyle w:val="TableParagraph"/>
              <w:spacing w:line="252" w:lineRule="exact" w:before="2"/>
              <w:ind w:left="520" w:right="496" w:firstLine="163"/>
              <w:rPr>
                <w:sz w:val="22"/>
              </w:rPr>
            </w:pPr>
            <w:r>
              <w:rPr>
                <w:sz w:val="22"/>
              </w:rPr>
              <w:t>Universidad Juárez Autónoma de Tabasco</w:t>
            </w:r>
          </w:p>
        </w:tc>
        <w:tc>
          <w:tcPr>
            <w:tcW w:w="1320" w:type="dxa"/>
          </w:tcPr>
          <w:p>
            <w:pPr>
              <w:pStyle w:val="TableParagraph"/>
              <w:spacing w:line="250" w:lineRule="exact"/>
              <w:ind w:left="130" w:right="129"/>
              <w:jc w:val="center"/>
              <w:rPr>
                <w:sz w:val="22"/>
              </w:rPr>
            </w:pPr>
            <w:r>
              <w:rPr>
                <w:sz w:val="22"/>
              </w:rPr>
              <w:t>Nacional</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902" w:right="320" w:hanging="557"/>
              <w:rPr>
                <w:sz w:val="22"/>
              </w:rPr>
            </w:pPr>
            <w:r>
              <w:rPr>
                <w:sz w:val="22"/>
              </w:rPr>
              <w:t>Jesica Anaid Marin Cuevas</w:t>
            </w:r>
          </w:p>
        </w:tc>
        <w:tc>
          <w:tcPr>
            <w:tcW w:w="3260" w:type="dxa"/>
          </w:tcPr>
          <w:p>
            <w:pPr>
              <w:pStyle w:val="TableParagraph"/>
              <w:spacing w:line="252" w:lineRule="exact" w:before="2"/>
              <w:ind w:left="1051" w:right="132" w:hanging="901"/>
              <w:rPr>
                <w:sz w:val="22"/>
              </w:rPr>
            </w:pPr>
            <w:r>
              <w:rPr>
                <w:sz w:val="22"/>
              </w:rPr>
              <w:t>Universidad Juárez Autónoma de Tabasco</w:t>
            </w:r>
          </w:p>
        </w:tc>
        <w:tc>
          <w:tcPr>
            <w:tcW w:w="1320" w:type="dxa"/>
          </w:tcPr>
          <w:p>
            <w:pPr>
              <w:pStyle w:val="TableParagraph"/>
              <w:spacing w:line="250" w:lineRule="exact"/>
              <w:ind w:left="130" w:right="129"/>
              <w:jc w:val="center"/>
              <w:rPr>
                <w:sz w:val="22"/>
              </w:rPr>
            </w:pPr>
            <w:r>
              <w:rPr>
                <w:sz w:val="22"/>
              </w:rPr>
              <w:t>Nacional</w:t>
            </w:r>
          </w:p>
        </w:tc>
      </w:tr>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2" w:lineRule="exact" w:before="2"/>
              <w:ind w:left="859" w:right="296" w:hanging="539"/>
              <w:rPr>
                <w:sz w:val="22"/>
              </w:rPr>
            </w:pPr>
            <w:r>
              <w:rPr>
                <w:color w:val="202020"/>
                <w:sz w:val="22"/>
              </w:rPr>
              <w:t>Gabriela Rodríguez Guzmán</w:t>
            </w:r>
          </w:p>
        </w:tc>
        <w:tc>
          <w:tcPr>
            <w:tcW w:w="3260" w:type="dxa"/>
          </w:tcPr>
          <w:p>
            <w:pPr>
              <w:pStyle w:val="TableParagraph"/>
              <w:spacing w:line="252" w:lineRule="exact" w:before="2"/>
              <w:ind w:left="782" w:right="332" w:hanging="428"/>
              <w:rPr>
                <w:sz w:val="22"/>
              </w:rPr>
            </w:pPr>
            <w:r>
              <w:rPr>
                <w:sz w:val="22"/>
              </w:rPr>
              <w:t>Universidad de Ciencias y Artes de Chiapas</w:t>
            </w:r>
          </w:p>
        </w:tc>
        <w:tc>
          <w:tcPr>
            <w:tcW w:w="1320" w:type="dxa"/>
          </w:tcPr>
          <w:p>
            <w:pPr>
              <w:pStyle w:val="TableParagraph"/>
              <w:spacing w:line="250" w:lineRule="exact"/>
              <w:ind w:left="130" w:right="129"/>
              <w:jc w:val="center"/>
              <w:rPr>
                <w:sz w:val="22"/>
              </w:rPr>
            </w:pPr>
            <w:r>
              <w:rPr>
                <w:sz w:val="22"/>
              </w:rPr>
              <w:t>Nacional</w:t>
            </w:r>
          </w:p>
        </w:tc>
      </w:tr>
    </w:tbl>
    <w:p>
      <w:pPr>
        <w:spacing w:after="0" w:line="250"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74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985"/>
        <w:gridCol w:w="2554"/>
        <w:gridCol w:w="3260"/>
        <w:gridCol w:w="1320"/>
      </w:tblGrid>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0" w:lineRule="exact"/>
              <w:ind w:left="92" w:right="87"/>
              <w:jc w:val="center"/>
              <w:rPr>
                <w:sz w:val="22"/>
              </w:rPr>
            </w:pPr>
            <w:r>
              <w:rPr>
                <w:color w:val="202020"/>
                <w:sz w:val="22"/>
              </w:rPr>
              <w:t>Norma García López</w:t>
            </w:r>
          </w:p>
        </w:tc>
        <w:tc>
          <w:tcPr>
            <w:tcW w:w="3260" w:type="dxa"/>
          </w:tcPr>
          <w:p>
            <w:pPr>
              <w:pStyle w:val="TableParagraph"/>
              <w:spacing w:line="254" w:lineRule="exact"/>
              <w:ind w:left="782" w:right="332" w:hanging="428"/>
              <w:rPr>
                <w:sz w:val="22"/>
              </w:rPr>
            </w:pPr>
            <w:r>
              <w:rPr>
                <w:sz w:val="22"/>
              </w:rPr>
              <w:t>Universidad de Ciencias y Artes de Chiapas</w:t>
            </w:r>
          </w:p>
        </w:tc>
        <w:tc>
          <w:tcPr>
            <w:tcW w:w="1320" w:type="dxa"/>
          </w:tcPr>
          <w:p>
            <w:pPr>
              <w:pStyle w:val="TableParagraph"/>
              <w:spacing w:line="250" w:lineRule="exact"/>
              <w:ind w:left="130" w:right="129"/>
              <w:jc w:val="center"/>
              <w:rPr>
                <w:sz w:val="22"/>
              </w:rPr>
            </w:pPr>
            <w:r>
              <w:rPr>
                <w:sz w:val="22"/>
              </w:rPr>
              <w:t>Nacional</w:t>
            </w:r>
          </w:p>
        </w:tc>
      </w:tr>
      <w:tr>
        <w:trPr>
          <w:trHeight w:val="580" w:hRule="atLeast"/>
        </w:trPr>
        <w:tc>
          <w:tcPr>
            <w:tcW w:w="1985" w:type="dxa"/>
          </w:tcPr>
          <w:p>
            <w:pPr>
              <w:pStyle w:val="TableParagraph"/>
              <w:spacing w:line="248" w:lineRule="exact"/>
              <w:ind w:left="98" w:right="87"/>
              <w:jc w:val="center"/>
              <w:rPr>
                <w:sz w:val="22"/>
              </w:rPr>
            </w:pPr>
            <w:r>
              <w:rPr>
                <w:sz w:val="22"/>
              </w:rPr>
              <w:t>2017 Sem Agosto</w:t>
            </w:r>
          </w:p>
        </w:tc>
        <w:tc>
          <w:tcPr>
            <w:tcW w:w="2554" w:type="dxa"/>
          </w:tcPr>
          <w:p>
            <w:pPr>
              <w:pStyle w:val="TableParagraph"/>
              <w:spacing w:line="248" w:lineRule="exact"/>
              <w:ind w:left="92" w:right="84"/>
              <w:jc w:val="center"/>
              <w:rPr>
                <w:sz w:val="22"/>
              </w:rPr>
            </w:pPr>
            <w:r>
              <w:rPr>
                <w:sz w:val="22"/>
              </w:rPr>
              <w:t>Maria Fernanda Correa</w:t>
            </w:r>
          </w:p>
          <w:p>
            <w:pPr>
              <w:pStyle w:val="TableParagraph"/>
              <w:spacing w:before="37"/>
              <w:ind w:left="92" w:right="84"/>
              <w:jc w:val="center"/>
              <w:rPr>
                <w:sz w:val="22"/>
              </w:rPr>
            </w:pPr>
            <w:r>
              <w:rPr>
                <w:sz w:val="22"/>
              </w:rPr>
              <w:t>Pabon</w:t>
            </w:r>
          </w:p>
        </w:tc>
        <w:tc>
          <w:tcPr>
            <w:tcW w:w="3260" w:type="dxa"/>
          </w:tcPr>
          <w:p>
            <w:pPr>
              <w:pStyle w:val="TableParagraph"/>
              <w:spacing w:line="242" w:lineRule="auto"/>
              <w:ind w:left="1161" w:right="248" w:hanging="894"/>
              <w:rPr>
                <w:sz w:val="22"/>
              </w:rPr>
            </w:pPr>
            <w:r>
              <w:rPr>
                <w:sz w:val="22"/>
              </w:rPr>
              <w:t>Universidad Cooperativa de Colombia</w:t>
            </w:r>
          </w:p>
        </w:tc>
        <w:tc>
          <w:tcPr>
            <w:tcW w:w="1320" w:type="dxa"/>
          </w:tcPr>
          <w:p>
            <w:pPr>
              <w:pStyle w:val="TableParagraph"/>
              <w:spacing w:line="248" w:lineRule="exact"/>
              <w:ind w:left="135" w:right="129"/>
              <w:jc w:val="center"/>
              <w:rPr>
                <w:sz w:val="22"/>
              </w:rPr>
            </w:pPr>
            <w:r>
              <w:rPr>
                <w:sz w:val="22"/>
              </w:rPr>
              <w:t>Extranjera</w:t>
            </w:r>
          </w:p>
        </w:tc>
      </w:tr>
      <w:tr>
        <w:trPr>
          <w:trHeight w:val="580"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0" w:lineRule="exact"/>
              <w:ind w:left="472"/>
              <w:rPr>
                <w:sz w:val="22"/>
              </w:rPr>
            </w:pPr>
            <w:r>
              <w:rPr>
                <w:sz w:val="22"/>
              </w:rPr>
              <w:t>Mayra</w:t>
            </w:r>
            <w:r>
              <w:rPr>
                <w:spacing w:val="-4"/>
                <w:sz w:val="22"/>
              </w:rPr>
              <w:t> </w:t>
            </w:r>
            <w:r>
              <w:rPr>
                <w:sz w:val="22"/>
              </w:rPr>
              <w:t>Alejandra</w:t>
            </w:r>
          </w:p>
          <w:p>
            <w:pPr>
              <w:pStyle w:val="TableParagraph"/>
              <w:spacing w:before="37"/>
              <w:ind w:left="436"/>
              <w:rPr>
                <w:sz w:val="22"/>
              </w:rPr>
            </w:pPr>
            <w:r>
              <w:rPr>
                <w:sz w:val="22"/>
              </w:rPr>
              <w:t>Angulo</w:t>
            </w:r>
            <w:r>
              <w:rPr>
                <w:spacing w:val="-2"/>
                <w:sz w:val="22"/>
              </w:rPr>
              <w:t> </w:t>
            </w:r>
            <w:r>
              <w:rPr>
                <w:sz w:val="22"/>
              </w:rPr>
              <w:t>Cifuentes</w:t>
            </w:r>
          </w:p>
        </w:tc>
        <w:tc>
          <w:tcPr>
            <w:tcW w:w="3260" w:type="dxa"/>
          </w:tcPr>
          <w:p>
            <w:pPr>
              <w:pStyle w:val="TableParagraph"/>
              <w:ind w:left="1161" w:right="248" w:hanging="894"/>
              <w:rPr>
                <w:sz w:val="22"/>
              </w:rPr>
            </w:pPr>
            <w:r>
              <w:rPr>
                <w:sz w:val="22"/>
              </w:rPr>
              <w:t>Universidad Cooperativa de Colombia</w:t>
            </w:r>
          </w:p>
        </w:tc>
        <w:tc>
          <w:tcPr>
            <w:tcW w:w="1320" w:type="dxa"/>
          </w:tcPr>
          <w:p>
            <w:pPr>
              <w:pStyle w:val="TableParagraph"/>
              <w:spacing w:line="250" w:lineRule="exact"/>
              <w:ind w:left="135" w:right="129"/>
              <w:jc w:val="center"/>
              <w:rPr>
                <w:sz w:val="22"/>
              </w:rPr>
            </w:pPr>
            <w:r>
              <w:rPr>
                <w:sz w:val="22"/>
              </w:rPr>
              <w:t>Extranjera</w:t>
            </w:r>
          </w:p>
        </w:tc>
      </w:tr>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4" w:lineRule="exact"/>
              <w:ind w:left="945" w:right="278" w:hanging="644"/>
              <w:rPr>
                <w:sz w:val="22"/>
              </w:rPr>
            </w:pPr>
            <w:r>
              <w:rPr>
                <w:color w:val="202020"/>
                <w:sz w:val="22"/>
              </w:rPr>
              <w:t>Angie Nataly Cobos Duarte</w:t>
            </w:r>
          </w:p>
        </w:tc>
        <w:tc>
          <w:tcPr>
            <w:tcW w:w="3260" w:type="dxa"/>
          </w:tcPr>
          <w:p>
            <w:pPr>
              <w:pStyle w:val="TableParagraph"/>
              <w:spacing w:line="254" w:lineRule="exact"/>
              <w:ind w:left="1161" w:right="248" w:hanging="894"/>
              <w:rPr>
                <w:sz w:val="22"/>
              </w:rPr>
            </w:pPr>
            <w:r>
              <w:rPr>
                <w:sz w:val="22"/>
              </w:rPr>
              <w:t>Universidad Cooperativa de Colombia</w:t>
            </w:r>
          </w:p>
        </w:tc>
        <w:tc>
          <w:tcPr>
            <w:tcW w:w="1320" w:type="dxa"/>
          </w:tcPr>
          <w:p>
            <w:pPr>
              <w:pStyle w:val="TableParagraph"/>
              <w:spacing w:line="250" w:lineRule="exact"/>
              <w:ind w:left="135" w:right="129"/>
              <w:jc w:val="center"/>
              <w:rPr>
                <w:sz w:val="22"/>
              </w:rPr>
            </w:pPr>
            <w:r>
              <w:rPr>
                <w:sz w:val="22"/>
              </w:rPr>
              <w:t>Extranjera</w:t>
            </w:r>
          </w:p>
        </w:tc>
      </w:tr>
      <w:tr>
        <w:trPr>
          <w:trHeight w:val="501" w:hRule="atLeast"/>
        </w:trPr>
        <w:tc>
          <w:tcPr>
            <w:tcW w:w="1985" w:type="dxa"/>
            <w:tcBorders>
              <w:bottom w:val="single" w:sz="6" w:space="0" w:color="BCD5ED"/>
            </w:tcBorders>
          </w:tcPr>
          <w:p>
            <w:pPr>
              <w:pStyle w:val="TableParagraph"/>
              <w:spacing w:line="248" w:lineRule="exact"/>
              <w:ind w:left="98" w:right="87"/>
              <w:jc w:val="center"/>
              <w:rPr>
                <w:sz w:val="22"/>
              </w:rPr>
            </w:pPr>
            <w:r>
              <w:rPr>
                <w:sz w:val="22"/>
              </w:rPr>
              <w:t>2017 Sem Agosto</w:t>
            </w:r>
          </w:p>
        </w:tc>
        <w:tc>
          <w:tcPr>
            <w:tcW w:w="2554" w:type="dxa"/>
            <w:tcBorders>
              <w:bottom w:val="single" w:sz="6" w:space="0" w:color="BCD5ED"/>
            </w:tcBorders>
          </w:tcPr>
          <w:p>
            <w:pPr>
              <w:pStyle w:val="TableParagraph"/>
              <w:spacing w:line="248" w:lineRule="exact"/>
              <w:ind w:left="427"/>
              <w:rPr>
                <w:sz w:val="22"/>
              </w:rPr>
            </w:pPr>
            <w:r>
              <w:rPr>
                <w:sz w:val="22"/>
              </w:rPr>
              <w:t>Luz Ángela Mejía</w:t>
            </w:r>
          </w:p>
          <w:p>
            <w:pPr>
              <w:pStyle w:val="TableParagraph"/>
              <w:spacing w:line="232" w:lineRule="exact" w:before="1"/>
              <w:ind w:left="1200"/>
              <w:rPr>
                <w:sz w:val="22"/>
              </w:rPr>
            </w:pPr>
            <w:r>
              <w:rPr>
                <w:sz w:val="22"/>
              </w:rPr>
              <w:t>Acevedo</w:t>
            </w:r>
          </w:p>
        </w:tc>
        <w:tc>
          <w:tcPr>
            <w:tcW w:w="3260" w:type="dxa"/>
            <w:tcBorders>
              <w:bottom w:val="single" w:sz="6" w:space="0" w:color="BCD5ED"/>
            </w:tcBorders>
          </w:tcPr>
          <w:p>
            <w:pPr>
              <w:pStyle w:val="TableParagraph"/>
              <w:spacing w:line="248" w:lineRule="exact"/>
              <w:ind w:left="212" w:right="209"/>
              <w:jc w:val="center"/>
              <w:rPr>
                <w:sz w:val="22"/>
              </w:rPr>
            </w:pPr>
            <w:r>
              <w:rPr>
                <w:sz w:val="22"/>
              </w:rPr>
              <w:t>Universidad Cooperativa de</w:t>
            </w:r>
          </w:p>
          <w:p>
            <w:pPr>
              <w:pStyle w:val="TableParagraph"/>
              <w:spacing w:line="232" w:lineRule="exact" w:before="1"/>
              <w:ind w:left="211" w:right="209"/>
              <w:jc w:val="center"/>
              <w:rPr>
                <w:sz w:val="22"/>
              </w:rPr>
            </w:pPr>
            <w:r>
              <w:rPr>
                <w:sz w:val="22"/>
              </w:rPr>
              <w:t>Colombia</w:t>
            </w:r>
          </w:p>
        </w:tc>
        <w:tc>
          <w:tcPr>
            <w:tcW w:w="1320" w:type="dxa"/>
            <w:tcBorders>
              <w:bottom w:val="single" w:sz="6" w:space="0" w:color="BCD5ED"/>
            </w:tcBorders>
          </w:tcPr>
          <w:p>
            <w:pPr>
              <w:pStyle w:val="TableParagraph"/>
              <w:spacing w:line="248" w:lineRule="exact"/>
              <w:ind w:left="135" w:right="129"/>
              <w:jc w:val="center"/>
              <w:rPr>
                <w:sz w:val="22"/>
              </w:rPr>
            </w:pPr>
            <w:r>
              <w:rPr>
                <w:sz w:val="22"/>
              </w:rPr>
              <w:t>Extranjera</w:t>
            </w:r>
          </w:p>
        </w:tc>
      </w:tr>
      <w:tr>
        <w:trPr>
          <w:trHeight w:val="503" w:hRule="atLeast"/>
        </w:trPr>
        <w:tc>
          <w:tcPr>
            <w:tcW w:w="1985" w:type="dxa"/>
            <w:tcBorders>
              <w:top w:val="single" w:sz="6" w:space="0" w:color="BCD5ED"/>
            </w:tcBorders>
          </w:tcPr>
          <w:p>
            <w:pPr>
              <w:pStyle w:val="TableParagraph"/>
              <w:spacing w:line="248" w:lineRule="exact"/>
              <w:ind w:left="98" w:right="87"/>
              <w:jc w:val="center"/>
              <w:rPr>
                <w:sz w:val="22"/>
              </w:rPr>
            </w:pPr>
            <w:r>
              <w:rPr>
                <w:sz w:val="22"/>
              </w:rPr>
              <w:t>2017 Sem Agosto</w:t>
            </w:r>
          </w:p>
        </w:tc>
        <w:tc>
          <w:tcPr>
            <w:tcW w:w="2554" w:type="dxa"/>
            <w:tcBorders>
              <w:top w:val="single" w:sz="6" w:space="0" w:color="BCD5ED"/>
            </w:tcBorders>
          </w:tcPr>
          <w:p>
            <w:pPr>
              <w:pStyle w:val="TableParagraph"/>
              <w:spacing w:line="248" w:lineRule="exact"/>
              <w:ind w:left="92" w:right="87"/>
              <w:jc w:val="center"/>
              <w:rPr>
                <w:sz w:val="22"/>
              </w:rPr>
            </w:pPr>
            <w:r>
              <w:rPr>
                <w:sz w:val="22"/>
              </w:rPr>
              <w:t>Billy Gabriel Arévalo</w:t>
            </w:r>
          </w:p>
          <w:p>
            <w:pPr>
              <w:pStyle w:val="TableParagraph"/>
              <w:spacing w:line="234" w:lineRule="exact" w:before="1"/>
              <w:ind w:left="91" w:right="87"/>
              <w:jc w:val="center"/>
              <w:rPr>
                <w:sz w:val="22"/>
              </w:rPr>
            </w:pPr>
            <w:r>
              <w:rPr>
                <w:sz w:val="22"/>
              </w:rPr>
              <w:t>Dávila</w:t>
            </w:r>
          </w:p>
        </w:tc>
        <w:tc>
          <w:tcPr>
            <w:tcW w:w="3260" w:type="dxa"/>
            <w:tcBorders>
              <w:top w:val="single" w:sz="6" w:space="0" w:color="BCD5ED"/>
            </w:tcBorders>
          </w:tcPr>
          <w:p>
            <w:pPr>
              <w:pStyle w:val="TableParagraph"/>
              <w:spacing w:line="248" w:lineRule="exact"/>
              <w:ind w:left="359"/>
              <w:rPr>
                <w:sz w:val="22"/>
              </w:rPr>
            </w:pPr>
            <w:r>
              <w:rPr>
                <w:sz w:val="22"/>
              </w:rPr>
              <w:t>Universidad Cesar Vallejo</w:t>
            </w:r>
          </w:p>
        </w:tc>
        <w:tc>
          <w:tcPr>
            <w:tcW w:w="1320" w:type="dxa"/>
            <w:tcBorders>
              <w:top w:val="single" w:sz="6" w:space="0" w:color="BCD5ED"/>
            </w:tcBorders>
          </w:tcPr>
          <w:p>
            <w:pPr>
              <w:pStyle w:val="TableParagraph"/>
              <w:spacing w:line="248" w:lineRule="exact"/>
              <w:ind w:left="135" w:right="129"/>
              <w:jc w:val="center"/>
              <w:rPr>
                <w:sz w:val="22"/>
              </w:rPr>
            </w:pPr>
            <w:r>
              <w:rPr>
                <w:sz w:val="22"/>
              </w:rPr>
              <w:t>Extranjera</w:t>
            </w:r>
          </w:p>
        </w:tc>
      </w:tr>
      <w:tr>
        <w:trPr>
          <w:trHeight w:val="506"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4" w:lineRule="exact"/>
              <w:ind w:left="962" w:right="168" w:hanging="771"/>
              <w:rPr>
                <w:sz w:val="22"/>
              </w:rPr>
            </w:pPr>
            <w:r>
              <w:rPr>
                <w:sz w:val="22"/>
              </w:rPr>
              <w:t>Lisseth Pamela Jaque Sotelo</w:t>
            </w:r>
          </w:p>
        </w:tc>
        <w:tc>
          <w:tcPr>
            <w:tcW w:w="3260" w:type="dxa"/>
          </w:tcPr>
          <w:p>
            <w:pPr>
              <w:pStyle w:val="TableParagraph"/>
              <w:spacing w:line="250" w:lineRule="exact"/>
              <w:ind w:left="359"/>
              <w:rPr>
                <w:sz w:val="22"/>
              </w:rPr>
            </w:pPr>
            <w:r>
              <w:rPr>
                <w:sz w:val="22"/>
              </w:rPr>
              <w:t>Universidad Cesar Vallejo</w:t>
            </w:r>
          </w:p>
        </w:tc>
        <w:tc>
          <w:tcPr>
            <w:tcW w:w="1320" w:type="dxa"/>
          </w:tcPr>
          <w:p>
            <w:pPr>
              <w:pStyle w:val="TableParagraph"/>
              <w:spacing w:line="250" w:lineRule="exact"/>
              <w:ind w:left="135" w:right="129"/>
              <w:jc w:val="center"/>
              <w:rPr>
                <w:sz w:val="22"/>
              </w:rPr>
            </w:pPr>
            <w:r>
              <w:rPr>
                <w:sz w:val="22"/>
              </w:rPr>
              <w:t>Extranjera</w:t>
            </w:r>
          </w:p>
        </w:tc>
      </w:tr>
      <w:tr>
        <w:trPr>
          <w:trHeight w:val="504" w:hRule="atLeast"/>
        </w:trPr>
        <w:tc>
          <w:tcPr>
            <w:tcW w:w="1985" w:type="dxa"/>
          </w:tcPr>
          <w:p>
            <w:pPr>
              <w:pStyle w:val="TableParagraph"/>
              <w:spacing w:line="248" w:lineRule="exact"/>
              <w:ind w:left="98" w:right="87"/>
              <w:jc w:val="center"/>
              <w:rPr>
                <w:sz w:val="22"/>
              </w:rPr>
            </w:pPr>
            <w:r>
              <w:rPr>
                <w:sz w:val="22"/>
              </w:rPr>
              <w:t>2017 Sem Agosto</w:t>
            </w:r>
          </w:p>
        </w:tc>
        <w:tc>
          <w:tcPr>
            <w:tcW w:w="2554" w:type="dxa"/>
          </w:tcPr>
          <w:p>
            <w:pPr>
              <w:pStyle w:val="TableParagraph"/>
              <w:spacing w:line="248" w:lineRule="exact"/>
              <w:ind w:left="92" w:right="87"/>
              <w:jc w:val="center"/>
              <w:rPr>
                <w:sz w:val="22"/>
              </w:rPr>
            </w:pPr>
            <w:r>
              <w:rPr>
                <w:sz w:val="22"/>
              </w:rPr>
              <w:t>Mayra Grace Chavarría</w:t>
            </w:r>
          </w:p>
          <w:p>
            <w:pPr>
              <w:pStyle w:val="TableParagraph"/>
              <w:spacing w:line="234" w:lineRule="exact" w:before="1"/>
              <w:ind w:left="91" w:right="87"/>
              <w:jc w:val="center"/>
              <w:rPr>
                <w:sz w:val="22"/>
              </w:rPr>
            </w:pPr>
            <w:r>
              <w:rPr>
                <w:sz w:val="22"/>
              </w:rPr>
              <w:t>Híjar</w:t>
            </w:r>
          </w:p>
        </w:tc>
        <w:tc>
          <w:tcPr>
            <w:tcW w:w="3260" w:type="dxa"/>
          </w:tcPr>
          <w:p>
            <w:pPr>
              <w:pStyle w:val="TableParagraph"/>
              <w:spacing w:line="248" w:lineRule="exact"/>
              <w:ind w:left="359"/>
              <w:rPr>
                <w:sz w:val="22"/>
              </w:rPr>
            </w:pPr>
            <w:r>
              <w:rPr>
                <w:sz w:val="22"/>
              </w:rPr>
              <w:t>Universidad Cesar Vallejo</w:t>
            </w:r>
          </w:p>
        </w:tc>
        <w:tc>
          <w:tcPr>
            <w:tcW w:w="1320" w:type="dxa"/>
          </w:tcPr>
          <w:p>
            <w:pPr>
              <w:pStyle w:val="TableParagraph"/>
              <w:spacing w:line="248" w:lineRule="exact"/>
              <w:ind w:left="135" w:right="129"/>
              <w:jc w:val="center"/>
              <w:rPr>
                <w:sz w:val="22"/>
              </w:rPr>
            </w:pPr>
            <w:r>
              <w:rPr>
                <w:sz w:val="22"/>
              </w:rPr>
              <w:t>Extranjera</w:t>
            </w:r>
          </w:p>
        </w:tc>
      </w:tr>
      <w:tr>
        <w:trPr>
          <w:trHeight w:val="505" w:hRule="atLeast"/>
        </w:trPr>
        <w:tc>
          <w:tcPr>
            <w:tcW w:w="1985" w:type="dxa"/>
          </w:tcPr>
          <w:p>
            <w:pPr>
              <w:pStyle w:val="TableParagraph"/>
              <w:spacing w:line="250" w:lineRule="exact"/>
              <w:ind w:left="98" w:right="87"/>
              <w:jc w:val="center"/>
              <w:rPr>
                <w:sz w:val="22"/>
              </w:rPr>
            </w:pPr>
            <w:r>
              <w:rPr>
                <w:sz w:val="22"/>
              </w:rPr>
              <w:t>2017 Sem Agosto</w:t>
            </w:r>
          </w:p>
        </w:tc>
        <w:tc>
          <w:tcPr>
            <w:tcW w:w="2554" w:type="dxa"/>
          </w:tcPr>
          <w:p>
            <w:pPr>
              <w:pStyle w:val="TableParagraph"/>
              <w:spacing w:line="254" w:lineRule="exact"/>
              <w:ind w:left="499" w:right="173" w:hanging="301"/>
              <w:rPr>
                <w:sz w:val="22"/>
              </w:rPr>
            </w:pPr>
            <w:r>
              <w:rPr>
                <w:sz w:val="22"/>
              </w:rPr>
              <w:t>Jenny Alicia Zoralinda Faya de la Cruz</w:t>
            </w:r>
          </w:p>
        </w:tc>
        <w:tc>
          <w:tcPr>
            <w:tcW w:w="3260" w:type="dxa"/>
          </w:tcPr>
          <w:p>
            <w:pPr>
              <w:pStyle w:val="TableParagraph"/>
              <w:spacing w:line="250" w:lineRule="exact"/>
              <w:ind w:left="359"/>
              <w:rPr>
                <w:sz w:val="22"/>
              </w:rPr>
            </w:pPr>
            <w:r>
              <w:rPr>
                <w:sz w:val="22"/>
              </w:rPr>
              <w:t>Universidad Cesar Vallejo</w:t>
            </w:r>
          </w:p>
        </w:tc>
        <w:tc>
          <w:tcPr>
            <w:tcW w:w="1320" w:type="dxa"/>
          </w:tcPr>
          <w:p>
            <w:pPr>
              <w:pStyle w:val="TableParagraph"/>
              <w:spacing w:line="250" w:lineRule="exact"/>
              <w:ind w:left="135" w:right="129"/>
              <w:jc w:val="center"/>
              <w:rPr>
                <w:sz w:val="22"/>
              </w:rPr>
            </w:pPr>
            <w:r>
              <w:rPr>
                <w:sz w:val="22"/>
              </w:rPr>
              <w:t>Extranjera</w:t>
            </w:r>
          </w:p>
        </w:tc>
      </w:tr>
      <w:tr>
        <w:trPr>
          <w:trHeight w:val="504" w:hRule="atLeast"/>
        </w:trPr>
        <w:tc>
          <w:tcPr>
            <w:tcW w:w="1985" w:type="dxa"/>
          </w:tcPr>
          <w:p>
            <w:pPr>
              <w:pStyle w:val="TableParagraph"/>
              <w:spacing w:line="248" w:lineRule="exact"/>
              <w:ind w:left="98" w:right="87"/>
              <w:jc w:val="center"/>
              <w:rPr>
                <w:sz w:val="22"/>
              </w:rPr>
            </w:pPr>
            <w:r>
              <w:rPr>
                <w:sz w:val="22"/>
              </w:rPr>
              <w:t>2017 Sem Agosto</w:t>
            </w:r>
          </w:p>
        </w:tc>
        <w:tc>
          <w:tcPr>
            <w:tcW w:w="2554" w:type="dxa"/>
          </w:tcPr>
          <w:p>
            <w:pPr>
              <w:pStyle w:val="TableParagraph"/>
              <w:spacing w:line="248" w:lineRule="exact"/>
              <w:ind w:left="90" w:right="87"/>
              <w:jc w:val="center"/>
              <w:rPr>
                <w:sz w:val="22"/>
              </w:rPr>
            </w:pPr>
            <w:r>
              <w:rPr>
                <w:sz w:val="22"/>
              </w:rPr>
              <w:t>Maricielo Ysabel Cueva</w:t>
            </w:r>
          </w:p>
          <w:p>
            <w:pPr>
              <w:pStyle w:val="TableParagraph"/>
              <w:spacing w:line="234" w:lineRule="exact" w:before="1"/>
              <w:ind w:left="92" w:right="85"/>
              <w:jc w:val="center"/>
              <w:rPr>
                <w:sz w:val="22"/>
              </w:rPr>
            </w:pPr>
            <w:r>
              <w:rPr>
                <w:sz w:val="22"/>
              </w:rPr>
              <w:t>Sanchez</w:t>
            </w:r>
          </w:p>
        </w:tc>
        <w:tc>
          <w:tcPr>
            <w:tcW w:w="3260" w:type="dxa"/>
          </w:tcPr>
          <w:p>
            <w:pPr>
              <w:pStyle w:val="TableParagraph"/>
              <w:spacing w:line="248" w:lineRule="exact"/>
              <w:ind w:left="359"/>
              <w:rPr>
                <w:sz w:val="22"/>
              </w:rPr>
            </w:pPr>
            <w:r>
              <w:rPr>
                <w:sz w:val="22"/>
              </w:rPr>
              <w:t>Universidad Cesar Vallejo</w:t>
            </w:r>
          </w:p>
        </w:tc>
        <w:tc>
          <w:tcPr>
            <w:tcW w:w="1320" w:type="dxa"/>
          </w:tcPr>
          <w:p>
            <w:pPr>
              <w:pStyle w:val="TableParagraph"/>
              <w:spacing w:line="248" w:lineRule="exact"/>
              <w:ind w:left="135" w:right="129"/>
              <w:jc w:val="center"/>
              <w:rPr>
                <w:sz w:val="22"/>
              </w:rPr>
            </w:pPr>
            <w:r>
              <w:rPr>
                <w:sz w:val="22"/>
              </w:rPr>
              <w:t>Extranjera</w:t>
            </w:r>
          </w:p>
        </w:tc>
      </w:tr>
      <w:tr>
        <w:trPr>
          <w:trHeight w:val="505" w:hRule="atLeast"/>
        </w:trPr>
        <w:tc>
          <w:tcPr>
            <w:tcW w:w="1985" w:type="dxa"/>
          </w:tcPr>
          <w:p>
            <w:pPr>
              <w:pStyle w:val="TableParagraph"/>
              <w:spacing w:line="250" w:lineRule="exact"/>
              <w:ind w:left="98" w:right="86"/>
              <w:jc w:val="center"/>
              <w:rPr>
                <w:sz w:val="22"/>
              </w:rPr>
            </w:pPr>
            <w:r>
              <w:rPr>
                <w:sz w:val="22"/>
              </w:rPr>
              <w:t>2017 Sem Agosto</w:t>
            </w:r>
          </w:p>
        </w:tc>
        <w:tc>
          <w:tcPr>
            <w:tcW w:w="2554" w:type="dxa"/>
          </w:tcPr>
          <w:p>
            <w:pPr>
              <w:pStyle w:val="TableParagraph"/>
              <w:spacing w:line="254" w:lineRule="exact"/>
              <w:ind w:left="921" w:right="442" w:hanging="454"/>
              <w:rPr>
                <w:sz w:val="22"/>
              </w:rPr>
            </w:pPr>
            <w:r>
              <w:rPr>
                <w:sz w:val="22"/>
              </w:rPr>
              <w:t>Yuli Lucero Díaz Gámez</w:t>
            </w:r>
          </w:p>
        </w:tc>
        <w:tc>
          <w:tcPr>
            <w:tcW w:w="3260" w:type="dxa"/>
          </w:tcPr>
          <w:p>
            <w:pPr>
              <w:pStyle w:val="TableParagraph"/>
              <w:spacing w:line="250" w:lineRule="exact"/>
              <w:ind w:left="359"/>
              <w:rPr>
                <w:sz w:val="22"/>
              </w:rPr>
            </w:pPr>
            <w:r>
              <w:rPr>
                <w:sz w:val="22"/>
              </w:rPr>
              <w:t>Universidad Cesar Vallejo</w:t>
            </w:r>
          </w:p>
        </w:tc>
        <w:tc>
          <w:tcPr>
            <w:tcW w:w="1320" w:type="dxa"/>
          </w:tcPr>
          <w:p>
            <w:pPr>
              <w:pStyle w:val="TableParagraph"/>
              <w:spacing w:line="250" w:lineRule="exact"/>
              <w:ind w:left="135" w:right="129"/>
              <w:jc w:val="center"/>
              <w:rPr>
                <w:sz w:val="22"/>
              </w:rPr>
            </w:pPr>
            <w:r>
              <w:rPr>
                <w:sz w:val="22"/>
              </w:rPr>
              <w:t>Extranjera</w:t>
            </w:r>
          </w:p>
        </w:tc>
      </w:tr>
      <w:tr>
        <w:trPr>
          <w:trHeight w:val="252" w:hRule="atLeast"/>
        </w:trPr>
        <w:tc>
          <w:tcPr>
            <w:tcW w:w="1985" w:type="dxa"/>
            <w:tcBorders>
              <w:bottom w:val="double" w:sz="1" w:space="0" w:color="9CC2E4"/>
            </w:tcBorders>
          </w:tcPr>
          <w:p>
            <w:pPr>
              <w:pStyle w:val="TableParagraph"/>
              <w:spacing w:line="232" w:lineRule="exact"/>
              <w:ind w:left="98" w:right="87"/>
              <w:jc w:val="center"/>
              <w:rPr>
                <w:sz w:val="22"/>
              </w:rPr>
            </w:pPr>
            <w:r>
              <w:rPr>
                <w:sz w:val="22"/>
              </w:rPr>
              <w:t>2017 Sem Agosto</w:t>
            </w:r>
          </w:p>
        </w:tc>
        <w:tc>
          <w:tcPr>
            <w:tcW w:w="2554" w:type="dxa"/>
            <w:tcBorders>
              <w:bottom w:val="double" w:sz="1" w:space="0" w:color="9CC2E4"/>
            </w:tcBorders>
          </w:tcPr>
          <w:p>
            <w:pPr>
              <w:pStyle w:val="TableParagraph"/>
              <w:spacing w:line="232" w:lineRule="exact"/>
              <w:ind w:left="92" w:right="83"/>
              <w:jc w:val="center"/>
              <w:rPr>
                <w:sz w:val="22"/>
              </w:rPr>
            </w:pPr>
            <w:r>
              <w:rPr>
                <w:sz w:val="22"/>
              </w:rPr>
              <w:t>Davis Velarde Camaqui</w:t>
            </w:r>
          </w:p>
        </w:tc>
        <w:tc>
          <w:tcPr>
            <w:tcW w:w="3260" w:type="dxa"/>
            <w:tcBorders>
              <w:bottom w:val="double" w:sz="1" w:space="0" w:color="9CC2E4"/>
            </w:tcBorders>
          </w:tcPr>
          <w:p>
            <w:pPr>
              <w:pStyle w:val="TableParagraph"/>
              <w:spacing w:line="232" w:lineRule="exact"/>
              <w:ind w:left="359"/>
              <w:rPr>
                <w:sz w:val="22"/>
              </w:rPr>
            </w:pPr>
            <w:r>
              <w:rPr>
                <w:sz w:val="22"/>
              </w:rPr>
              <w:t>Universidad Cesar Vallejo</w:t>
            </w:r>
          </w:p>
        </w:tc>
        <w:tc>
          <w:tcPr>
            <w:tcW w:w="1320" w:type="dxa"/>
            <w:tcBorders>
              <w:bottom w:val="double" w:sz="1" w:space="0" w:color="9CC2E4"/>
            </w:tcBorders>
          </w:tcPr>
          <w:p>
            <w:pPr>
              <w:pStyle w:val="TableParagraph"/>
              <w:spacing w:line="232" w:lineRule="exact"/>
              <w:ind w:left="135" w:right="129"/>
              <w:jc w:val="center"/>
              <w:rPr>
                <w:sz w:val="22"/>
              </w:rPr>
            </w:pPr>
            <w:r>
              <w:rPr>
                <w:sz w:val="22"/>
              </w:rPr>
              <w:t>Extranjera</w:t>
            </w:r>
          </w:p>
        </w:tc>
      </w:tr>
      <w:tr>
        <w:trPr>
          <w:trHeight w:val="505" w:hRule="atLeast"/>
        </w:trPr>
        <w:tc>
          <w:tcPr>
            <w:tcW w:w="1985" w:type="dxa"/>
            <w:tcBorders>
              <w:top w:val="double" w:sz="1" w:space="0" w:color="9CC2E4"/>
            </w:tcBorders>
          </w:tcPr>
          <w:p>
            <w:pPr>
              <w:pStyle w:val="TableParagraph"/>
              <w:spacing w:line="250" w:lineRule="exact"/>
              <w:ind w:left="98" w:right="87"/>
              <w:jc w:val="center"/>
              <w:rPr>
                <w:sz w:val="22"/>
              </w:rPr>
            </w:pPr>
            <w:r>
              <w:rPr>
                <w:sz w:val="22"/>
              </w:rPr>
              <w:t>2017 Sem Agosto</w:t>
            </w:r>
          </w:p>
        </w:tc>
        <w:tc>
          <w:tcPr>
            <w:tcW w:w="2554" w:type="dxa"/>
            <w:tcBorders>
              <w:top w:val="double" w:sz="1" w:space="0" w:color="9CC2E4"/>
            </w:tcBorders>
          </w:tcPr>
          <w:p>
            <w:pPr>
              <w:pStyle w:val="TableParagraph"/>
              <w:spacing w:line="252" w:lineRule="exact" w:before="2"/>
              <w:ind w:left="852" w:right="253" w:hanging="575"/>
              <w:rPr>
                <w:sz w:val="22"/>
              </w:rPr>
            </w:pPr>
            <w:r>
              <w:rPr>
                <w:sz w:val="22"/>
              </w:rPr>
              <w:t>Jonathan Montantes Martinez</w:t>
            </w:r>
          </w:p>
        </w:tc>
        <w:tc>
          <w:tcPr>
            <w:tcW w:w="3260" w:type="dxa"/>
            <w:tcBorders>
              <w:top w:val="double" w:sz="1" w:space="0" w:color="9CC2E4"/>
            </w:tcBorders>
          </w:tcPr>
          <w:p>
            <w:pPr>
              <w:pStyle w:val="TableParagraph"/>
              <w:spacing w:line="250" w:lineRule="exact"/>
              <w:ind w:left="335"/>
              <w:rPr>
                <w:sz w:val="22"/>
              </w:rPr>
            </w:pPr>
            <w:r>
              <w:rPr>
                <w:color w:val="333333"/>
                <w:sz w:val="22"/>
              </w:rPr>
              <w:t>VID Specialized University</w:t>
            </w:r>
          </w:p>
        </w:tc>
        <w:tc>
          <w:tcPr>
            <w:tcW w:w="1320" w:type="dxa"/>
            <w:tcBorders>
              <w:top w:val="double" w:sz="1" w:space="0" w:color="9CC2E4"/>
            </w:tcBorders>
          </w:tcPr>
          <w:p>
            <w:pPr>
              <w:pStyle w:val="TableParagraph"/>
              <w:spacing w:line="250" w:lineRule="exact"/>
              <w:ind w:left="135" w:right="129"/>
              <w:jc w:val="center"/>
              <w:rPr>
                <w:sz w:val="22"/>
              </w:rPr>
            </w:pPr>
            <w:r>
              <w:rPr>
                <w:sz w:val="22"/>
              </w:rPr>
              <w:t>Extranjera</w:t>
            </w:r>
          </w:p>
        </w:tc>
      </w:tr>
    </w:tbl>
    <w:p>
      <w:pPr>
        <w:pStyle w:val="BodyText"/>
        <w:rPr>
          <w:rFonts w:ascii="Times New Roman"/>
          <w:sz w:val="20"/>
        </w:rPr>
      </w:pPr>
    </w:p>
    <w:p>
      <w:pPr>
        <w:pStyle w:val="BodyText"/>
        <w:spacing w:before="3"/>
        <w:rPr>
          <w:rFonts w:ascii="Times New Roman"/>
          <w:sz w:val="16"/>
        </w:rPr>
      </w:pPr>
    </w:p>
    <w:p>
      <w:pPr>
        <w:pStyle w:val="Heading7"/>
      </w:pPr>
      <w:r>
        <w:rPr/>
        <w:t>Deporte universitario.</w:t>
      </w:r>
    </w:p>
    <w:p>
      <w:pPr>
        <w:pStyle w:val="BodyText"/>
        <w:spacing w:before="8"/>
        <w:rPr>
          <w:b/>
          <w:sz w:val="37"/>
        </w:rPr>
      </w:pPr>
    </w:p>
    <w:p>
      <w:pPr>
        <w:spacing w:line="259" w:lineRule="auto" w:before="1"/>
        <w:ind w:left="882" w:right="1115" w:firstLine="0"/>
        <w:jc w:val="both"/>
        <w:rPr>
          <w:sz w:val="22"/>
        </w:rPr>
      </w:pPr>
      <w:r>
        <w:rPr>
          <w:sz w:val="22"/>
        </w:rPr>
        <w:t>Número de estudiantes involucrados clasificados por disciplina. Incluir medallero de participación en la Universiada. Durante el último año estuvieron involucrados en distintos deportes un total de 706 alumnos.</w:t>
      </w:r>
    </w:p>
    <w:p>
      <w:pPr>
        <w:pStyle w:val="BodyText"/>
        <w:rPr>
          <w:sz w:val="14"/>
        </w:rPr>
      </w:pPr>
    </w:p>
    <w:tbl>
      <w:tblPr>
        <w:tblW w:w="0" w:type="auto"/>
        <w:jc w:val="left"/>
        <w:tblInd w:w="1487"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491"/>
        <w:gridCol w:w="1572"/>
        <w:gridCol w:w="1573"/>
      </w:tblGrid>
      <w:tr>
        <w:trPr>
          <w:trHeight w:val="758" w:hRule="atLeast"/>
        </w:trPr>
        <w:tc>
          <w:tcPr>
            <w:tcW w:w="4491" w:type="dxa"/>
            <w:tcBorders>
              <w:bottom w:val="single" w:sz="12" w:space="0" w:color="9CC2E4"/>
            </w:tcBorders>
          </w:tcPr>
          <w:p>
            <w:pPr>
              <w:pStyle w:val="TableParagraph"/>
              <w:ind w:left="0"/>
              <w:rPr>
                <w:rFonts w:ascii="Times New Roman"/>
                <w:sz w:val="20"/>
              </w:rPr>
            </w:pPr>
          </w:p>
        </w:tc>
        <w:tc>
          <w:tcPr>
            <w:tcW w:w="1572" w:type="dxa"/>
            <w:tcBorders>
              <w:bottom w:val="single" w:sz="12" w:space="0" w:color="9CC2E4"/>
            </w:tcBorders>
          </w:tcPr>
          <w:p>
            <w:pPr>
              <w:pStyle w:val="TableParagraph"/>
              <w:ind w:left="290" w:right="278" w:hanging="1"/>
              <w:jc w:val="center"/>
              <w:rPr>
                <w:sz w:val="22"/>
              </w:rPr>
            </w:pPr>
            <w:r>
              <w:rPr>
                <w:sz w:val="22"/>
              </w:rPr>
              <w:t>Agosto- Diciembre</w:t>
            </w:r>
          </w:p>
          <w:p>
            <w:pPr>
              <w:pStyle w:val="TableParagraph"/>
              <w:spacing w:line="234" w:lineRule="exact"/>
              <w:ind w:left="520" w:right="512"/>
              <w:jc w:val="center"/>
              <w:rPr>
                <w:sz w:val="22"/>
              </w:rPr>
            </w:pPr>
            <w:r>
              <w:rPr>
                <w:sz w:val="22"/>
              </w:rPr>
              <w:t>2016</w:t>
            </w:r>
          </w:p>
        </w:tc>
        <w:tc>
          <w:tcPr>
            <w:tcW w:w="1573" w:type="dxa"/>
            <w:tcBorders>
              <w:bottom w:val="single" w:sz="12" w:space="0" w:color="9CC2E4"/>
            </w:tcBorders>
          </w:tcPr>
          <w:p>
            <w:pPr>
              <w:pStyle w:val="TableParagraph"/>
              <w:spacing w:before="7"/>
              <w:ind w:left="0"/>
              <w:rPr>
                <w:sz w:val="21"/>
              </w:rPr>
            </w:pPr>
          </w:p>
          <w:p>
            <w:pPr>
              <w:pStyle w:val="TableParagraph"/>
              <w:spacing w:line="250" w:lineRule="atLeast" w:before="1"/>
              <w:ind w:left="540" w:right="164" w:hanging="348"/>
              <w:rPr>
                <w:sz w:val="22"/>
              </w:rPr>
            </w:pPr>
            <w:r>
              <w:rPr>
                <w:sz w:val="22"/>
              </w:rPr>
              <w:t>Enero-Junio 2017</w:t>
            </w:r>
          </w:p>
        </w:tc>
      </w:tr>
      <w:tr>
        <w:trPr>
          <w:trHeight w:val="508" w:hRule="atLeast"/>
        </w:trPr>
        <w:tc>
          <w:tcPr>
            <w:tcW w:w="4491" w:type="dxa"/>
            <w:tcBorders>
              <w:top w:val="single" w:sz="12" w:space="0" w:color="9CC2E4"/>
            </w:tcBorders>
          </w:tcPr>
          <w:p>
            <w:pPr>
              <w:pStyle w:val="TableParagraph"/>
              <w:spacing w:line="252" w:lineRule="exact" w:before="4"/>
              <w:ind w:right="1100"/>
              <w:rPr>
                <w:sz w:val="22"/>
              </w:rPr>
            </w:pPr>
            <w:r>
              <w:rPr>
                <w:sz w:val="22"/>
              </w:rPr>
              <w:t>Total de alumnos participando en actividades deportivas</w:t>
            </w:r>
          </w:p>
        </w:tc>
        <w:tc>
          <w:tcPr>
            <w:tcW w:w="1572" w:type="dxa"/>
            <w:tcBorders>
              <w:top w:val="single" w:sz="12" w:space="0" w:color="9CC2E4"/>
            </w:tcBorders>
          </w:tcPr>
          <w:p>
            <w:pPr>
              <w:pStyle w:val="TableParagraph"/>
              <w:spacing w:line="252" w:lineRule="exact"/>
              <w:ind w:left="602"/>
              <w:rPr>
                <w:sz w:val="22"/>
              </w:rPr>
            </w:pPr>
            <w:r>
              <w:rPr>
                <w:sz w:val="22"/>
              </w:rPr>
              <w:t>363</w:t>
            </w:r>
          </w:p>
        </w:tc>
        <w:tc>
          <w:tcPr>
            <w:tcW w:w="1573" w:type="dxa"/>
            <w:tcBorders>
              <w:top w:val="single" w:sz="12" w:space="0" w:color="9CC2E4"/>
            </w:tcBorders>
          </w:tcPr>
          <w:p>
            <w:pPr>
              <w:pStyle w:val="TableParagraph"/>
              <w:spacing w:line="252" w:lineRule="exact"/>
              <w:ind w:left="582" w:right="573"/>
              <w:jc w:val="center"/>
              <w:rPr>
                <w:sz w:val="22"/>
              </w:rPr>
            </w:pPr>
            <w:r>
              <w:rPr>
                <w:sz w:val="22"/>
              </w:rPr>
              <w:t>343</w:t>
            </w:r>
          </w:p>
        </w:tc>
      </w:tr>
      <w:tr>
        <w:trPr>
          <w:trHeight w:val="290" w:hRule="atLeast"/>
        </w:trPr>
        <w:tc>
          <w:tcPr>
            <w:tcW w:w="4491" w:type="dxa"/>
          </w:tcPr>
          <w:p>
            <w:pPr>
              <w:pStyle w:val="TableParagraph"/>
              <w:spacing w:line="250" w:lineRule="exact"/>
              <w:rPr>
                <w:sz w:val="22"/>
              </w:rPr>
            </w:pPr>
            <w:r>
              <w:rPr>
                <w:sz w:val="22"/>
              </w:rPr>
              <w:t>Cantidad de competencias realizadas</w:t>
            </w:r>
          </w:p>
        </w:tc>
        <w:tc>
          <w:tcPr>
            <w:tcW w:w="1572" w:type="dxa"/>
          </w:tcPr>
          <w:p>
            <w:pPr>
              <w:pStyle w:val="TableParagraph"/>
              <w:spacing w:line="250" w:lineRule="exact"/>
              <w:ind w:left="602"/>
              <w:rPr>
                <w:sz w:val="22"/>
              </w:rPr>
            </w:pPr>
            <w:r>
              <w:rPr>
                <w:sz w:val="22"/>
              </w:rPr>
              <w:t>156</w:t>
            </w:r>
          </w:p>
        </w:tc>
        <w:tc>
          <w:tcPr>
            <w:tcW w:w="1573" w:type="dxa"/>
          </w:tcPr>
          <w:p>
            <w:pPr>
              <w:pStyle w:val="TableParagraph"/>
              <w:spacing w:line="250" w:lineRule="exact"/>
              <w:ind w:left="582" w:right="573"/>
              <w:jc w:val="center"/>
              <w:rPr>
                <w:sz w:val="22"/>
              </w:rPr>
            </w:pPr>
            <w:r>
              <w:rPr>
                <w:sz w:val="22"/>
              </w:rPr>
              <w:t>148</w:t>
            </w:r>
          </w:p>
        </w:tc>
      </w:tr>
    </w:tbl>
    <w:p>
      <w:pPr>
        <w:spacing w:after="0" w:line="250" w:lineRule="exact"/>
        <w:jc w:val="center"/>
        <w:rPr>
          <w:sz w:val="22"/>
        </w:rPr>
        <w:sectPr>
          <w:pgSz w:w="12240" w:h="15840"/>
          <w:pgMar w:header="713" w:footer="76" w:top="2000" w:bottom="260" w:left="820" w:right="580"/>
        </w:sectPr>
      </w:pPr>
    </w:p>
    <w:p>
      <w:pPr>
        <w:pStyle w:val="BodyText"/>
        <w:spacing w:before="3"/>
        <w:rPr>
          <w:sz w:val="15"/>
        </w:rPr>
      </w:pPr>
    </w:p>
    <w:p>
      <w:pPr>
        <w:spacing w:before="93"/>
        <w:ind w:left="882" w:right="0" w:firstLine="0"/>
        <w:jc w:val="left"/>
        <w:rPr>
          <w:b/>
          <w:sz w:val="20"/>
        </w:rPr>
      </w:pPr>
      <w:r>
        <w:rPr>
          <w:b/>
          <w:sz w:val="20"/>
        </w:rPr>
        <w:t>Detalle de premios obtenidos:</w:t>
      </w:r>
    </w:p>
    <w:p>
      <w:pPr>
        <w:pStyle w:val="BodyText"/>
        <w:spacing w:before="10"/>
        <w:rPr>
          <w:b/>
          <w:sz w:val="9"/>
        </w:rPr>
      </w:pPr>
    </w:p>
    <w:tbl>
      <w:tblPr>
        <w:tblW w:w="0" w:type="auto"/>
        <w:jc w:val="left"/>
        <w:tblInd w:w="89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top w:w="0" w:type="dxa"/>
          <w:left w:w="0" w:type="dxa"/>
          <w:bottom w:w="0" w:type="dxa"/>
          <w:right w:w="0" w:type="dxa"/>
        </w:tblCellMar>
        <w:tblLook w:val="01E0"/>
      </w:tblPr>
      <w:tblGrid>
        <w:gridCol w:w="4287"/>
        <w:gridCol w:w="3229"/>
        <w:gridCol w:w="1958"/>
      </w:tblGrid>
      <w:tr>
        <w:trPr>
          <w:trHeight w:val="501" w:hRule="atLeast"/>
        </w:trPr>
        <w:tc>
          <w:tcPr>
            <w:tcW w:w="9474" w:type="dxa"/>
            <w:gridSpan w:val="3"/>
            <w:tcBorders>
              <w:top w:val="nil"/>
              <w:left w:val="nil"/>
              <w:bottom w:val="nil"/>
              <w:right w:val="nil"/>
            </w:tcBorders>
            <w:shd w:val="clear" w:color="auto" w:fill="4471C4"/>
          </w:tcPr>
          <w:p>
            <w:pPr>
              <w:pStyle w:val="TableParagraph"/>
              <w:spacing w:line="251" w:lineRule="exact"/>
              <w:ind w:left="2705"/>
              <w:rPr>
                <w:sz w:val="22"/>
              </w:rPr>
            </w:pPr>
            <w:r>
              <w:rPr>
                <w:color w:val="FFFFFF"/>
                <w:sz w:val="22"/>
              </w:rPr>
              <w:t>Periodo Noviembre 2016 a Octubre 2017.</w:t>
            </w:r>
          </w:p>
        </w:tc>
      </w:tr>
      <w:tr>
        <w:trPr>
          <w:trHeight w:val="510" w:hRule="atLeast"/>
        </w:trPr>
        <w:tc>
          <w:tcPr>
            <w:tcW w:w="4287" w:type="dxa"/>
          </w:tcPr>
          <w:p>
            <w:pPr>
              <w:pStyle w:val="TableParagraph"/>
              <w:spacing w:before="2"/>
              <w:ind w:left="880" w:right="870"/>
              <w:jc w:val="center"/>
              <w:rPr>
                <w:sz w:val="22"/>
              </w:rPr>
            </w:pPr>
            <w:r>
              <w:rPr>
                <w:sz w:val="22"/>
              </w:rPr>
              <w:t>Premio:</w:t>
            </w:r>
          </w:p>
        </w:tc>
        <w:tc>
          <w:tcPr>
            <w:tcW w:w="3229" w:type="dxa"/>
          </w:tcPr>
          <w:p>
            <w:pPr>
              <w:pStyle w:val="TableParagraph"/>
              <w:spacing w:before="2"/>
              <w:ind w:left="1220" w:right="1212"/>
              <w:jc w:val="center"/>
              <w:rPr>
                <w:sz w:val="22"/>
              </w:rPr>
            </w:pPr>
            <w:r>
              <w:rPr>
                <w:sz w:val="22"/>
              </w:rPr>
              <w:t>Evento:</w:t>
            </w:r>
          </w:p>
        </w:tc>
        <w:tc>
          <w:tcPr>
            <w:tcW w:w="1958" w:type="dxa"/>
          </w:tcPr>
          <w:p>
            <w:pPr>
              <w:pStyle w:val="TableParagraph"/>
              <w:spacing w:before="2"/>
              <w:ind w:left="150" w:right="139"/>
              <w:jc w:val="center"/>
              <w:rPr>
                <w:sz w:val="22"/>
              </w:rPr>
            </w:pPr>
            <w:r>
              <w:rPr>
                <w:sz w:val="22"/>
              </w:rPr>
              <w:t>Fecha:</w:t>
            </w:r>
          </w:p>
        </w:tc>
      </w:tr>
      <w:tr>
        <w:trPr>
          <w:trHeight w:val="743" w:hRule="atLeast"/>
        </w:trPr>
        <w:tc>
          <w:tcPr>
            <w:tcW w:w="4287" w:type="dxa"/>
          </w:tcPr>
          <w:p>
            <w:pPr>
              <w:pStyle w:val="TableParagraph"/>
              <w:spacing w:line="250" w:lineRule="exact"/>
              <w:ind w:left="880" w:right="874"/>
              <w:jc w:val="center"/>
              <w:rPr>
                <w:sz w:val="22"/>
              </w:rPr>
            </w:pPr>
            <w:r>
              <w:rPr>
                <w:sz w:val="22"/>
              </w:rPr>
              <w:t>1er lugar Categoría Mixto</w:t>
            </w:r>
          </w:p>
        </w:tc>
        <w:tc>
          <w:tcPr>
            <w:tcW w:w="3229" w:type="dxa"/>
          </w:tcPr>
          <w:p>
            <w:pPr>
              <w:pStyle w:val="TableParagraph"/>
              <w:ind w:left="1099" w:right="240" w:hanging="831"/>
              <w:rPr>
                <w:sz w:val="22"/>
              </w:rPr>
            </w:pPr>
            <w:r>
              <w:rPr>
                <w:sz w:val="22"/>
              </w:rPr>
              <w:t>Torneo Intrauniversitario de Animación</w:t>
            </w:r>
          </w:p>
        </w:tc>
        <w:tc>
          <w:tcPr>
            <w:tcW w:w="1958" w:type="dxa"/>
          </w:tcPr>
          <w:p>
            <w:pPr>
              <w:pStyle w:val="TableParagraph"/>
              <w:spacing w:line="250" w:lineRule="exact"/>
              <w:ind w:left="150" w:right="138"/>
              <w:jc w:val="center"/>
              <w:rPr>
                <w:sz w:val="22"/>
              </w:rPr>
            </w:pPr>
            <w:r>
              <w:rPr>
                <w:sz w:val="22"/>
              </w:rPr>
              <w:t>Diciembre 2017</w:t>
            </w:r>
          </w:p>
        </w:tc>
      </w:tr>
      <w:tr>
        <w:trPr>
          <w:trHeight w:val="746" w:hRule="atLeast"/>
        </w:trPr>
        <w:tc>
          <w:tcPr>
            <w:tcW w:w="4287" w:type="dxa"/>
          </w:tcPr>
          <w:p>
            <w:pPr>
              <w:pStyle w:val="TableParagraph"/>
              <w:spacing w:line="250" w:lineRule="exact"/>
              <w:ind w:left="880" w:right="873"/>
              <w:jc w:val="center"/>
              <w:rPr>
                <w:sz w:val="22"/>
              </w:rPr>
            </w:pPr>
            <w:r>
              <w:rPr>
                <w:sz w:val="22"/>
              </w:rPr>
              <w:t>1ero Lugar</w:t>
            </w:r>
          </w:p>
        </w:tc>
        <w:tc>
          <w:tcPr>
            <w:tcW w:w="3229" w:type="dxa"/>
          </w:tcPr>
          <w:p>
            <w:pPr>
              <w:pStyle w:val="TableParagraph"/>
              <w:spacing w:line="242" w:lineRule="auto"/>
              <w:ind w:left="1272" w:right="240" w:hanging="1004"/>
              <w:rPr>
                <w:sz w:val="22"/>
              </w:rPr>
            </w:pPr>
            <w:r>
              <w:rPr>
                <w:sz w:val="22"/>
              </w:rPr>
              <w:t>Torneo Intrauniversitario de Softbol</w:t>
            </w:r>
          </w:p>
        </w:tc>
        <w:tc>
          <w:tcPr>
            <w:tcW w:w="1958" w:type="dxa"/>
          </w:tcPr>
          <w:p>
            <w:pPr>
              <w:pStyle w:val="TableParagraph"/>
              <w:spacing w:line="250" w:lineRule="exact"/>
              <w:ind w:left="150" w:right="143"/>
              <w:jc w:val="center"/>
              <w:rPr>
                <w:sz w:val="22"/>
              </w:rPr>
            </w:pPr>
            <w:r>
              <w:rPr>
                <w:sz w:val="22"/>
              </w:rPr>
              <w:t>Noviembre 2016</w:t>
            </w:r>
          </w:p>
        </w:tc>
      </w:tr>
      <w:tr>
        <w:trPr>
          <w:trHeight w:val="743" w:hRule="atLeast"/>
        </w:trPr>
        <w:tc>
          <w:tcPr>
            <w:tcW w:w="4287" w:type="dxa"/>
            <w:tcBorders>
              <w:bottom w:val="double" w:sz="1" w:space="0" w:color="4471C4"/>
            </w:tcBorders>
          </w:tcPr>
          <w:p>
            <w:pPr>
              <w:pStyle w:val="TableParagraph"/>
              <w:spacing w:line="250" w:lineRule="exact"/>
              <w:ind w:left="880" w:right="871"/>
              <w:jc w:val="center"/>
              <w:rPr>
                <w:sz w:val="22"/>
              </w:rPr>
            </w:pPr>
            <w:r>
              <w:rPr>
                <w:sz w:val="22"/>
              </w:rPr>
              <w:t>2do lugar Femenil</w:t>
            </w:r>
          </w:p>
        </w:tc>
        <w:tc>
          <w:tcPr>
            <w:tcW w:w="3229" w:type="dxa"/>
            <w:tcBorders>
              <w:bottom w:val="double" w:sz="1" w:space="0" w:color="4471C4"/>
            </w:tcBorders>
          </w:tcPr>
          <w:p>
            <w:pPr>
              <w:pStyle w:val="TableParagraph"/>
              <w:ind w:left="1099" w:right="240" w:hanging="831"/>
              <w:rPr>
                <w:sz w:val="22"/>
              </w:rPr>
            </w:pPr>
            <w:r>
              <w:rPr>
                <w:sz w:val="22"/>
              </w:rPr>
              <w:t>Torneo Intrauniversitario de Animación</w:t>
            </w:r>
          </w:p>
        </w:tc>
        <w:tc>
          <w:tcPr>
            <w:tcW w:w="1958" w:type="dxa"/>
            <w:tcBorders>
              <w:bottom w:val="double" w:sz="1" w:space="0" w:color="4471C4"/>
            </w:tcBorders>
          </w:tcPr>
          <w:p>
            <w:pPr>
              <w:pStyle w:val="TableParagraph"/>
              <w:spacing w:line="250" w:lineRule="exact"/>
              <w:ind w:left="150" w:right="142"/>
              <w:jc w:val="center"/>
              <w:rPr>
                <w:sz w:val="22"/>
              </w:rPr>
            </w:pPr>
            <w:r>
              <w:rPr>
                <w:sz w:val="22"/>
              </w:rPr>
              <w:t>Junio 2017</w:t>
            </w:r>
          </w:p>
        </w:tc>
      </w:tr>
      <w:tr>
        <w:trPr>
          <w:trHeight w:val="548" w:hRule="atLeast"/>
        </w:trPr>
        <w:tc>
          <w:tcPr>
            <w:tcW w:w="4287" w:type="dxa"/>
            <w:tcBorders>
              <w:top w:val="double" w:sz="1" w:space="0" w:color="4471C4"/>
            </w:tcBorders>
          </w:tcPr>
          <w:p>
            <w:pPr>
              <w:pStyle w:val="TableParagraph"/>
              <w:spacing w:line="252" w:lineRule="exact"/>
              <w:ind w:left="880" w:right="872"/>
              <w:jc w:val="center"/>
              <w:rPr>
                <w:sz w:val="22"/>
              </w:rPr>
            </w:pPr>
            <w:r>
              <w:rPr>
                <w:sz w:val="22"/>
              </w:rPr>
              <w:t>1er lugar Femenil.</w:t>
            </w:r>
          </w:p>
        </w:tc>
        <w:tc>
          <w:tcPr>
            <w:tcW w:w="3229" w:type="dxa"/>
            <w:tcBorders>
              <w:top w:val="double" w:sz="1" w:space="0" w:color="4471C4"/>
            </w:tcBorders>
          </w:tcPr>
          <w:p>
            <w:pPr>
              <w:pStyle w:val="TableParagraph"/>
              <w:ind w:left="1070" w:right="240" w:hanging="802"/>
              <w:rPr>
                <w:sz w:val="22"/>
              </w:rPr>
            </w:pPr>
            <w:r>
              <w:rPr>
                <w:sz w:val="22"/>
              </w:rPr>
              <w:t>Torneo Intrauniversitario de Animación.</w:t>
            </w:r>
          </w:p>
        </w:tc>
        <w:tc>
          <w:tcPr>
            <w:tcW w:w="1958" w:type="dxa"/>
            <w:tcBorders>
              <w:top w:val="double" w:sz="1" w:space="0" w:color="4471C4"/>
            </w:tcBorders>
          </w:tcPr>
          <w:p>
            <w:pPr>
              <w:pStyle w:val="TableParagraph"/>
              <w:spacing w:line="252" w:lineRule="exact"/>
              <w:ind w:left="150" w:right="139"/>
              <w:jc w:val="center"/>
              <w:rPr>
                <w:sz w:val="22"/>
              </w:rPr>
            </w:pPr>
            <w:r>
              <w:rPr>
                <w:sz w:val="22"/>
              </w:rPr>
              <w:t>Diciembre 2016.</w:t>
            </w:r>
          </w:p>
        </w:tc>
      </w:tr>
    </w:tbl>
    <w:p>
      <w:pPr>
        <w:pStyle w:val="BodyText"/>
        <w:rPr>
          <w:b/>
          <w:sz w:val="20"/>
        </w:rPr>
      </w:pPr>
    </w:p>
    <w:p>
      <w:pPr>
        <w:pStyle w:val="BodyText"/>
        <w:rPr>
          <w:b/>
          <w:sz w:val="20"/>
        </w:rPr>
      </w:pPr>
    </w:p>
    <w:p>
      <w:pPr>
        <w:pStyle w:val="BodyText"/>
        <w:spacing w:before="5"/>
        <w:rPr>
          <w:b/>
          <w:sz w:val="18"/>
        </w:rPr>
      </w:pPr>
    </w:p>
    <w:tbl>
      <w:tblPr>
        <w:tblW w:w="0" w:type="auto"/>
        <w:jc w:val="left"/>
        <w:tblInd w:w="54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3541"/>
        <w:gridCol w:w="2715"/>
        <w:gridCol w:w="1200"/>
        <w:gridCol w:w="2074"/>
      </w:tblGrid>
      <w:tr>
        <w:trPr>
          <w:trHeight w:val="388" w:hRule="atLeast"/>
        </w:trPr>
        <w:tc>
          <w:tcPr>
            <w:tcW w:w="9530" w:type="dxa"/>
            <w:gridSpan w:val="4"/>
            <w:tcBorders>
              <w:top w:val="nil"/>
              <w:left w:val="nil"/>
              <w:bottom w:val="nil"/>
              <w:right w:val="nil"/>
            </w:tcBorders>
            <w:shd w:val="clear" w:color="auto" w:fill="6FAC46"/>
          </w:tcPr>
          <w:p>
            <w:pPr>
              <w:pStyle w:val="TableParagraph"/>
              <w:spacing w:before="7"/>
              <w:ind w:left="3568" w:right="3560"/>
              <w:jc w:val="center"/>
              <w:rPr>
                <w:sz w:val="22"/>
              </w:rPr>
            </w:pPr>
            <w:r>
              <w:rPr>
                <w:color w:val="FFFFFF"/>
                <w:sz w:val="22"/>
              </w:rPr>
              <w:t>Agosto-Diciembre 2016.</w:t>
            </w:r>
          </w:p>
        </w:tc>
      </w:tr>
      <w:tr>
        <w:trPr>
          <w:trHeight w:val="371" w:hRule="atLeast"/>
        </w:trPr>
        <w:tc>
          <w:tcPr>
            <w:tcW w:w="3541" w:type="dxa"/>
            <w:vMerge w:val="restart"/>
            <w:tcBorders>
              <w:top w:val="nil"/>
            </w:tcBorders>
            <w:shd w:val="clear" w:color="auto" w:fill="E1EED9"/>
          </w:tcPr>
          <w:p>
            <w:pPr>
              <w:pStyle w:val="TableParagraph"/>
              <w:spacing w:line="248" w:lineRule="exact"/>
              <w:rPr>
                <w:b/>
                <w:sz w:val="22"/>
              </w:rPr>
            </w:pPr>
            <w:r>
              <w:rPr>
                <w:b/>
                <w:sz w:val="22"/>
              </w:rPr>
              <w:t>DEPORTE:</w:t>
            </w:r>
          </w:p>
        </w:tc>
        <w:tc>
          <w:tcPr>
            <w:tcW w:w="3915" w:type="dxa"/>
            <w:gridSpan w:val="2"/>
            <w:tcBorders>
              <w:top w:val="nil"/>
            </w:tcBorders>
            <w:shd w:val="clear" w:color="auto" w:fill="E1EED9"/>
          </w:tcPr>
          <w:p>
            <w:pPr>
              <w:pStyle w:val="TableParagraph"/>
              <w:spacing w:line="248" w:lineRule="exact"/>
              <w:ind w:left="1271"/>
              <w:rPr>
                <w:b/>
                <w:sz w:val="22"/>
              </w:rPr>
            </w:pPr>
            <w:r>
              <w:rPr>
                <w:b/>
                <w:sz w:val="22"/>
              </w:rPr>
              <w:t>N° DE COMPETIDORES:</w:t>
            </w:r>
          </w:p>
        </w:tc>
        <w:tc>
          <w:tcPr>
            <w:tcW w:w="2074" w:type="dxa"/>
            <w:vMerge w:val="restart"/>
            <w:tcBorders>
              <w:top w:val="nil"/>
            </w:tcBorders>
            <w:shd w:val="clear" w:color="auto" w:fill="E1EED9"/>
          </w:tcPr>
          <w:p>
            <w:pPr>
              <w:pStyle w:val="TableParagraph"/>
              <w:spacing w:line="242" w:lineRule="auto"/>
              <w:ind w:right="79" w:firstLine="257"/>
              <w:rPr>
                <w:b/>
                <w:sz w:val="22"/>
              </w:rPr>
            </w:pPr>
            <w:r>
              <w:rPr>
                <w:b/>
                <w:sz w:val="22"/>
              </w:rPr>
              <w:t>NUMERO DE COMPETIDORES:</w:t>
            </w:r>
          </w:p>
        </w:tc>
      </w:tr>
      <w:tr>
        <w:trPr>
          <w:trHeight w:val="432" w:hRule="atLeast"/>
        </w:trPr>
        <w:tc>
          <w:tcPr>
            <w:tcW w:w="3541" w:type="dxa"/>
            <w:vMerge/>
            <w:tcBorders>
              <w:top w:val="nil"/>
            </w:tcBorders>
            <w:shd w:val="clear" w:color="auto" w:fill="E1EED9"/>
          </w:tcPr>
          <w:p>
            <w:pPr>
              <w:rPr>
                <w:sz w:val="2"/>
                <w:szCs w:val="2"/>
              </w:rPr>
            </w:pPr>
          </w:p>
        </w:tc>
        <w:tc>
          <w:tcPr>
            <w:tcW w:w="2715" w:type="dxa"/>
          </w:tcPr>
          <w:p>
            <w:pPr>
              <w:pStyle w:val="TableParagraph"/>
              <w:spacing w:line="250" w:lineRule="exact"/>
              <w:ind w:left="962" w:right="956"/>
              <w:jc w:val="center"/>
              <w:rPr>
                <w:sz w:val="22"/>
              </w:rPr>
            </w:pPr>
            <w:r>
              <w:rPr>
                <w:sz w:val="22"/>
              </w:rPr>
              <w:t>Varonil:</w:t>
            </w:r>
          </w:p>
        </w:tc>
        <w:tc>
          <w:tcPr>
            <w:tcW w:w="1200" w:type="dxa"/>
          </w:tcPr>
          <w:p>
            <w:pPr>
              <w:pStyle w:val="TableParagraph"/>
              <w:spacing w:line="250" w:lineRule="exact"/>
              <w:rPr>
                <w:sz w:val="22"/>
              </w:rPr>
            </w:pPr>
            <w:r>
              <w:rPr>
                <w:sz w:val="22"/>
              </w:rPr>
              <w:t>Femenil:</w:t>
            </w:r>
          </w:p>
        </w:tc>
        <w:tc>
          <w:tcPr>
            <w:tcW w:w="2074" w:type="dxa"/>
            <w:vMerge/>
            <w:tcBorders>
              <w:top w:val="nil"/>
            </w:tcBorders>
            <w:shd w:val="clear" w:color="auto" w:fill="E1EED9"/>
          </w:tcPr>
          <w:p>
            <w:pPr>
              <w:rPr>
                <w:sz w:val="2"/>
                <w:szCs w:val="2"/>
              </w:rPr>
            </w:pPr>
          </w:p>
        </w:tc>
      </w:tr>
      <w:tr>
        <w:trPr>
          <w:trHeight w:val="369" w:hRule="atLeast"/>
        </w:trPr>
        <w:tc>
          <w:tcPr>
            <w:tcW w:w="3541" w:type="dxa"/>
            <w:shd w:val="clear" w:color="auto" w:fill="E1EED9"/>
          </w:tcPr>
          <w:p>
            <w:pPr>
              <w:pStyle w:val="TableParagraph"/>
              <w:spacing w:line="250" w:lineRule="exact"/>
              <w:rPr>
                <w:sz w:val="22"/>
              </w:rPr>
            </w:pPr>
            <w:r>
              <w:rPr>
                <w:sz w:val="22"/>
              </w:rPr>
              <w:t>1.- AMERICANO</w:t>
            </w:r>
          </w:p>
        </w:tc>
        <w:tc>
          <w:tcPr>
            <w:tcW w:w="2715" w:type="dxa"/>
            <w:shd w:val="clear" w:color="auto" w:fill="E1EED9"/>
          </w:tcPr>
          <w:p>
            <w:pPr>
              <w:pStyle w:val="TableParagraph"/>
              <w:spacing w:line="250" w:lineRule="exact"/>
              <w:ind w:left="961" w:right="956"/>
              <w:jc w:val="center"/>
              <w:rPr>
                <w:sz w:val="22"/>
              </w:rPr>
            </w:pPr>
            <w:r>
              <w:rPr>
                <w:sz w:val="22"/>
              </w:rPr>
              <w:t>40</w:t>
            </w:r>
          </w:p>
        </w:tc>
        <w:tc>
          <w:tcPr>
            <w:tcW w:w="1200" w:type="dxa"/>
            <w:shd w:val="clear" w:color="auto" w:fill="E1EED9"/>
          </w:tcPr>
          <w:p>
            <w:pPr>
              <w:pStyle w:val="TableParagraph"/>
              <w:ind w:left="0"/>
              <w:rPr>
                <w:rFonts w:ascii="Times New Roman"/>
                <w:sz w:val="20"/>
              </w:rPr>
            </w:pPr>
          </w:p>
        </w:tc>
        <w:tc>
          <w:tcPr>
            <w:tcW w:w="2074" w:type="dxa"/>
            <w:shd w:val="clear" w:color="auto" w:fill="E1EED9"/>
          </w:tcPr>
          <w:p>
            <w:pPr>
              <w:pStyle w:val="TableParagraph"/>
              <w:spacing w:line="250" w:lineRule="exact"/>
              <w:ind w:left="914"/>
              <w:rPr>
                <w:sz w:val="22"/>
              </w:rPr>
            </w:pPr>
            <w:r>
              <w:rPr>
                <w:sz w:val="22"/>
              </w:rPr>
              <w:t>40</w:t>
            </w:r>
          </w:p>
        </w:tc>
      </w:tr>
      <w:tr>
        <w:trPr>
          <w:trHeight w:val="369" w:hRule="atLeast"/>
        </w:trPr>
        <w:tc>
          <w:tcPr>
            <w:tcW w:w="3541" w:type="dxa"/>
          </w:tcPr>
          <w:p>
            <w:pPr>
              <w:pStyle w:val="TableParagraph"/>
              <w:spacing w:line="250" w:lineRule="exact"/>
              <w:rPr>
                <w:sz w:val="22"/>
              </w:rPr>
            </w:pPr>
            <w:r>
              <w:rPr>
                <w:sz w:val="22"/>
              </w:rPr>
              <w:t>2.- ATLETISMO</w:t>
            </w:r>
          </w:p>
        </w:tc>
        <w:tc>
          <w:tcPr>
            <w:tcW w:w="2715" w:type="dxa"/>
          </w:tcPr>
          <w:p>
            <w:pPr>
              <w:pStyle w:val="TableParagraph"/>
              <w:spacing w:line="250" w:lineRule="exact"/>
              <w:ind w:left="8"/>
              <w:jc w:val="center"/>
              <w:rPr>
                <w:sz w:val="22"/>
              </w:rPr>
            </w:pPr>
            <w:r>
              <w:rPr>
                <w:w w:val="100"/>
                <w:sz w:val="22"/>
              </w:rPr>
              <w:t>2</w:t>
            </w:r>
          </w:p>
        </w:tc>
        <w:tc>
          <w:tcPr>
            <w:tcW w:w="1200" w:type="dxa"/>
          </w:tcPr>
          <w:p>
            <w:pPr>
              <w:pStyle w:val="TableParagraph"/>
              <w:spacing w:line="250" w:lineRule="exact"/>
              <w:ind w:left="6"/>
              <w:jc w:val="center"/>
              <w:rPr>
                <w:sz w:val="22"/>
              </w:rPr>
            </w:pPr>
            <w:r>
              <w:rPr>
                <w:w w:val="100"/>
                <w:sz w:val="22"/>
              </w:rPr>
              <w:t>5</w:t>
            </w:r>
          </w:p>
        </w:tc>
        <w:tc>
          <w:tcPr>
            <w:tcW w:w="2074" w:type="dxa"/>
          </w:tcPr>
          <w:p>
            <w:pPr>
              <w:pStyle w:val="TableParagraph"/>
              <w:spacing w:line="250" w:lineRule="exact"/>
              <w:ind w:left="974"/>
              <w:rPr>
                <w:sz w:val="22"/>
              </w:rPr>
            </w:pPr>
            <w:r>
              <w:rPr>
                <w:w w:val="100"/>
                <w:sz w:val="22"/>
              </w:rPr>
              <w:t>7</w:t>
            </w:r>
          </w:p>
        </w:tc>
      </w:tr>
      <w:tr>
        <w:trPr>
          <w:trHeight w:val="371" w:hRule="atLeast"/>
        </w:trPr>
        <w:tc>
          <w:tcPr>
            <w:tcW w:w="3541" w:type="dxa"/>
            <w:shd w:val="clear" w:color="auto" w:fill="E1EED9"/>
          </w:tcPr>
          <w:p>
            <w:pPr>
              <w:pStyle w:val="TableParagraph"/>
              <w:rPr>
                <w:sz w:val="22"/>
              </w:rPr>
            </w:pPr>
            <w:r>
              <w:rPr>
                <w:sz w:val="22"/>
              </w:rPr>
              <w:t>3.- BASQUETBOL</w:t>
            </w:r>
          </w:p>
        </w:tc>
        <w:tc>
          <w:tcPr>
            <w:tcW w:w="2715" w:type="dxa"/>
            <w:shd w:val="clear" w:color="auto" w:fill="E1EED9"/>
          </w:tcPr>
          <w:p>
            <w:pPr>
              <w:pStyle w:val="TableParagraph"/>
              <w:ind w:left="961" w:right="956"/>
              <w:jc w:val="center"/>
              <w:rPr>
                <w:sz w:val="22"/>
              </w:rPr>
            </w:pPr>
            <w:r>
              <w:rPr>
                <w:sz w:val="22"/>
              </w:rPr>
              <w:t>12</w:t>
            </w:r>
          </w:p>
        </w:tc>
        <w:tc>
          <w:tcPr>
            <w:tcW w:w="1200" w:type="dxa"/>
            <w:shd w:val="clear" w:color="auto" w:fill="E1EED9"/>
          </w:tcPr>
          <w:p>
            <w:pPr>
              <w:pStyle w:val="TableParagraph"/>
              <w:ind w:left="126" w:right="118"/>
              <w:jc w:val="center"/>
              <w:rPr>
                <w:sz w:val="22"/>
              </w:rPr>
            </w:pPr>
            <w:r>
              <w:rPr>
                <w:sz w:val="22"/>
              </w:rPr>
              <w:t>15</w:t>
            </w:r>
          </w:p>
        </w:tc>
        <w:tc>
          <w:tcPr>
            <w:tcW w:w="2074" w:type="dxa"/>
            <w:shd w:val="clear" w:color="auto" w:fill="E1EED9"/>
          </w:tcPr>
          <w:p>
            <w:pPr>
              <w:pStyle w:val="TableParagraph"/>
              <w:ind w:left="914"/>
              <w:rPr>
                <w:sz w:val="22"/>
              </w:rPr>
            </w:pPr>
            <w:r>
              <w:rPr>
                <w:sz w:val="22"/>
              </w:rPr>
              <w:t>27</w:t>
            </w:r>
          </w:p>
        </w:tc>
      </w:tr>
      <w:tr>
        <w:trPr>
          <w:trHeight w:val="369" w:hRule="atLeast"/>
        </w:trPr>
        <w:tc>
          <w:tcPr>
            <w:tcW w:w="3541" w:type="dxa"/>
          </w:tcPr>
          <w:p>
            <w:pPr>
              <w:pStyle w:val="TableParagraph"/>
              <w:spacing w:line="250" w:lineRule="exact"/>
              <w:rPr>
                <w:sz w:val="22"/>
              </w:rPr>
            </w:pPr>
            <w:r>
              <w:rPr>
                <w:sz w:val="22"/>
              </w:rPr>
              <w:t>4.- BOX</w:t>
            </w:r>
          </w:p>
        </w:tc>
        <w:tc>
          <w:tcPr>
            <w:tcW w:w="2715" w:type="dxa"/>
          </w:tcPr>
          <w:p>
            <w:pPr>
              <w:pStyle w:val="TableParagraph"/>
              <w:spacing w:line="250" w:lineRule="exact"/>
              <w:ind w:left="8"/>
              <w:jc w:val="center"/>
              <w:rPr>
                <w:sz w:val="22"/>
              </w:rPr>
            </w:pPr>
            <w:r>
              <w:rPr>
                <w:w w:val="100"/>
                <w:sz w:val="22"/>
              </w:rPr>
              <w:t>3</w:t>
            </w:r>
          </w:p>
        </w:tc>
        <w:tc>
          <w:tcPr>
            <w:tcW w:w="1200" w:type="dxa"/>
          </w:tcPr>
          <w:p>
            <w:pPr>
              <w:pStyle w:val="TableParagraph"/>
              <w:spacing w:line="250" w:lineRule="exact"/>
              <w:ind w:left="6"/>
              <w:jc w:val="center"/>
              <w:rPr>
                <w:sz w:val="22"/>
              </w:rPr>
            </w:pPr>
            <w:r>
              <w:rPr>
                <w:w w:val="100"/>
                <w:sz w:val="22"/>
              </w:rPr>
              <w:t>4</w:t>
            </w:r>
          </w:p>
        </w:tc>
        <w:tc>
          <w:tcPr>
            <w:tcW w:w="2074" w:type="dxa"/>
          </w:tcPr>
          <w:p>
            <w:pPr>
              <w:pStyle w:val="TableParagraph"/>
              <w:spacing w:line="250" w:lineRule="exact"/>
              <w:ind w:left="974"/>
              <w:rPr>
                <w:sz w:val="22"/>
              </w:rPr>
            </w:pPr>
            <w:r>
              <w:rPr>
                <w:w w:val="100"/>
                <w:sz w:val="22"/>
              </w:rPr>
              <w:t>7</w:t>
            </w:r>
          </w:p>
        </w:tc>
      </w:tr>
      <w:tr>
        <w:trPr>
          <w:trHeight w:val="369" w:hRule="atLeast"/>
        </w:trPr>
        <w:tc>
          <w:tcPr>
            <w:tcW w:w="3541" w:type="dxa"/>
            <w:shd w:val="clear" w:color="auto" w:fill="E1EED9"/>
          </w:tcPr>
          <w:p>
            <w:pPr>
              <w:pStyle w:val="TableParagraph"/>
              <w:spacing w:line="250" w:lineRule="exact"/>
              <w:rPr>
                <w:sz w:val="22"/>
              </w:rPr>
            </w:pPr>
            <w:r>
              <w:rPr>
                <w:sz w:val="22"/>
              </w:rPr>
              <w:t>5.- FUTBOL RAPIDO</w:t>
            </w:r>
          </w:p>
        </w:tc>
        <w:tc>
          <w:tcPr>
            <w:tcW w:w="2715" w:type="dxa"/>
            <w:shd w:val="clear" w:color="auto" w:fill="E1EED9"/>
          </w:tcPr>
          <w:p>
            <w:pPr>
              <w:pStyle w:val="TableParagraph"/>
              <w:ind w:left="0"/>
              <w:rPr>
                <w:rFonts w:ascii="Times New Roman"/>
                <w:sz w:val="20"/>
              </w:rPr>
            </w:pPr>
          </w:p>
        </w:tc>
        <w:tc>
          <w:tcPr>
            <w:tcW w:w="1200" w:type="dxa"/>
            <w:shd w:val="clear" w:color="auto" w:fill="E1EED9"/>
          </w:tcPr>
          <w:p>
            <w:pPr>
              <w:pStyle w:val="TableParagraph"/>
              <w:spacing w:line="250" w:lineRule="exact"/>
              <w:ind w:left="126" w:right="118"/>
              <w:jc w:val="center"/>
              <w:rPr>
                <w:sz w:val="22"/>
              </w:rPr>
            </w:pPr>
            <w:r>
              <w:rPr>
                <w:sz w:val="22"/>
              </w:rPr>
              <w:t>20</w:t>
            </w:r>
          </w:p>
        </w:tc>
        <w:tc>
          <w:tcPr>
            <w:tcW w:w="2074" w:type="dxa"/>
            <w:shd w:val="clear" w:color="auto" w:fill="E1EED9"/>
          </w:tcPr>
          <w:p>
            <w:pPr>
              <w:pStyle w:val="TableParagraph"/>
              <w:spacing w:line="250" w:lineRule="exact"/>
              <w:ind w:left="974"/>
              <w:rPr>
                <w:sz w:val="22"/>
              </w:rPr>
            </w:pPr>
            <w:r>
              <w:rPr>
                <w:w w:val="100"/>
                <w:sz w:val="22"/>
              </w:rPr>
              <w:t>2</w:t>
            </w:r>
          </w:p>
        </w:tc>
      </w:tr>
      <w:tr>
        <w:trPr>
          <w:trHeight w:val="371" w:hRule="atLeast"/>
        </w:trPr>
        <w:tc>
          <w:tcPr>
            <w:tcW w:w="3541" w:type="dxa"/>
          </w:tcPr>
          <w:p>
            <w:pPr>
              <w:pStyle w:val="TableParagraph"/>
              <w:rPr>
                <w:sz w:val="22"/>
              </w:rPr>
            </w:pPr>
            <w:r>
              <w:rPr>
                <w:sz w:val="22"/>
              </w:rPr>
              <w:t>6.- FUTBOL SOCCER</w:t>
            </w:r>
          </w:p>
        </w:tc>
        <w:tc>
          <w:tcPr>
            <w:tcW w:w="2715" w:type="dxa"/>
          </w:tcPr>
          <w:p>
            <w:pPr>
              <w:pStyle w:val="TableParagraph"/>
              <w:ind w:left="961" w:right="956"/>
              <w:jc w:val="center"/>
              <w:rPr>
                <w:sz w:val="22"/>
              </w:rPr>
            </w:pPr>
            <w:r>
              <w:rPr>
                <w:sz w:val="22"/>
              </w:rPr>
              <w:t>48</w:t>
            </w:r>
          </w:p>
        </w:tc>
        <w:tc>
          <w:tcPr>
            <w:tcW w:w="1200" w:type="dxa"/>
          </w:tcPr>
          <w:p>
            <w:pPr>
              <w:pStyle w:val="TableParagraph"/>
              <w:ind w:left="126" w:right="118"/>
              <w:jc w:val="center"/>
              <w:rPr>
                <w:sz w:val="22"/>
              </w:rPr>
            </w:pPr>
            <w:r>
              <w:rPr>
                <w:sz w:val="22"/>
              </w:rPr>
              <w:t>40</w:t>
            </w:r>
          </w:p>
        </w:tc>
        <w:tc>
          <w:tcPr>
            <w:tcW w:w="2074" w:type="dxa"/>
          </w:tcPr>
          <w:p>
            <w:pPr>
              <w:pStyle w:val="TableParagraph"/>
              <w:ind w:left="914"/>
              <w:rPr>
                <w:sz w:val="22"/>
              </w:rPr>
            </w:pPr>
            <w:r>
              <w:rPr>
                <w:sz w:val="22"/>
              </w:rPr>
              <w:t>88</w:t>
            </w:r>
          </w:p>
        </w:tc>
      </w:tr>
      <w:tr>
        <w:trPr>
          <w:trHeight w:val="369" w:hRule="atLeast"/>
        </w:trPr>
        <w:tc>
          <w:tcPr>
            <w:tcW w:w="3541" w:type="dxa"/>
            <w:shd w:val="clear" w:color="auto" w:fill="E1EED9"/>
          </w:tcPr>
          <w:p>
            <w:pPr>
              <w:pStyle w:val="TableParagraph"/>
              <w:spacing w:line="250" w:lineRule="exact"/>
              <w:rPr>
                <w:sz w:val="22"/>
              </w:rPr>
            </w:pPr>
            <w:r>
              <w:rPr>
                <w:sz w:val="22"/>
              </w:rPr>
              <w:t>7.- GRUPOS DE ANIMACION</w:t>
            </w:r>
          </w:p>
        </w:tc>
        <w:tc>
          <w:tcPr>
            <w:tcW w:w="2715" w:type="dxa"/>
            <w:shd w:val="clear" w:color="auto" w:fill="E1EED9"/>
          </w:tcPr>
          <w:p>
            <w:pPr>
              <w:pStyle w:val="TableParagraph"/>
              <w:spacing w:line="250" w:lineRule="exact"/>
              <w:ind w:left="8"/>
              <w:jc w:val="center"/>
              <w:rPr>
                <w:sz w:val="22"/>
              </w:rPr>
            </w:pPr>
            <w:r>
              <w:rPr>
                <w:w w:val="100"/>
                <w:sz w:val="22"/>
              </w:rPr>
              <w:t>4</w:t>
            </w:r>
          </w:p>
        </w:tc>
        <w:tc>
          <w:tcPr>
            <w:tcW w:w="1200" w:type="dxa"/>
            <w:shd w:val="clear" w:color="auto" w:fill="E1EED9"/>
          </w:tcPr>
          <w:p>
            <w:pPr>
              <w:pStyle w:val="TableParagraph"/>
              <w:spacing w:line="250" w:lineRule="exact"/>
              <w:ind w:left="126" w:right="118"/>
              <w:jc w:val="center"/>
              <w:rPr>
                <w:sz w:val="22"/>
              </w:rPr>
            </w:pPr>
            <w:r>
              <w:rPr>
                <w:sz w:val="22"/>
              </w:rPr>
              <w:t>28</w:t>
            </w:r>
          </w:p>
        </w:tc>
        <w:tc>
          <w:tcPr>
            <w:tcW w:w="2074" w:type="dxa"/>
            <w:shd w:val="clear" w:color="auto" w:fill="E1EED9"/>
          </w:tcPr>
          <w:p>
            <w:pPr>
              <w:pStyle w:val="TableParagraph"/>
              <w:spacing w:line="250" w:lineRule="exact"/>
              <w:ind w:left="914"/>
              <w:rPr>
                <w:sz w:val="22"/>
              </w:rPr>
            </w:pPr>
            <w:r>
              <w:rPr>
                <w:sz w:val="22"/>
              </w:rPr>
              <w:t>32</w:t>
            </w:r>
          </w:p>
        </w:tc>
      </w:tr>
      <w:tr>
        <w:trPr>
          <w:trHeight w:val="369" w:hRule="atLeast"/>
        </w:trPr>
        <w:tc>
          <w:tcPr>
            <w:tcW w:w="3541" w:type="dxa"/>
          </w:tcPr>
          <w:p>
            <w:pPr>
              <w:pStyle w:val="TableParagraph"/>
              <w:spacing w:line="250" w:lineRule="exact"/>
              <w:rPr>
                <w:sz w:val="22"/>
              </w:rPr>
            </w:pPr>
            <w:r>
              <w:rPr>
                <w:sz w:val="22"/>
              </w:rPr>
              <w:t>8.- HALTEROFILIA</w:t>
            </w:r>
          </w:p>
        </w:tc>
        <w:tc>
          <w:tcPr>
            <w:tcW w:w="2715" w:type="dxa"/>
          </w:tcPr>
          <w:p>
            <w:pPr>
              <w:pStyle w:val="TableParagraph"/>
              <w:spacing w:line="250" w:lineRule="exact"/>
              <w:ind w:left="8"/>
              <w:jc w:val="center"/>
              <w:rPr>
                <w:sz w:val="22"/>
              </w:rPr>
            </w:pPr>
            <w:r>
              <w:rPr>
                <w:w w:val="100"/>
                <w:sz w:val="22"/>
              </w:rPr>
              <w:t>5</w:t>
            </w:r>
          </w:p>
        </w:tc>
        <w:tc>
          <w:tcPr>
            <w:tcW w:w="1200" w:type="dxa"/>
          </w:tcPr>
          <w:p>
            <w:pPr>
              <w:pStyle w:val="TableParagraph"/>
              <w:spacing w:line="250" w:lineRule="exact"/>
              <w:ind w:left="6"/>
              <w:jc w:val="center"/>
              <w:rPr>
                <w:sz w:val="22"/>
              </w:rPr>
            </w:pPr>
            <w:r>
              <w:rPr>
                <w:w w:val="100"/>
                <w:sz w:val="22"/>
              </w:rPr>
              <w:t>5</w:t>
            </w:r>
          </w:p>
        </w:tc>
        <w:tc>
          <w:tcPr>
            <w:tcW w:w="2074" w:type="dxa"/>
          </w:tcPr>
          <w:p>
            <w:pPr>
              <w:pStyle w:val="TableParagraph"/>
              <w:spacing w:line="250" w:lineRule="exact"/>
              <w:ind w:left="914"/>
              <w:rPr>
                <w:sz w:val="22"/>
              </w:rPr>
            </w:pPr>
            <w:r>
              <w:rPr>
                <w:sz w:val="22"/>
              </w:rPr>
              <w:t>10</w:t>
            </w:r>
          </w:p>
        </w:tc>
      </w:tr>
      <w:tr>
        <w:trPr>
          <w:trHeight w:val="372" w:hRule="atLeast"/>
        </w:trPr>
        <w:tc>
          <w:tcPr>
            <w:tcW w:w="3541" w:type="dxa"/>
            <w:shd w:val="clear" w:color="auto" w:fill="E1EED9"/>
          </w:tcPr>
          <w:p>
            <w:pPr>
              <w:pStyle w:val="TableParagraph"/>
              <w:rPr>
                <w:sz w:val="22"/>
              </w:rPr>
            </w:pPr>
            <w:r>
              <w:rPr>
                <w:sz w:val="22"/>
              </w:rPr>
              <w:t>9.- HANDBALL</w:t>
            </w:r>
          </w:p>
        </w:tc>
        <w:tc>
          <w:tcPr>
            <w:tcW w:w="2715" w:type="dxa"/>
            <w:shd w:val="clear" w:color="auto" w:fill="E1EED9"/>
          </w:tcPr>
          <w:p>
            <w:pPr>
              <w:pStyle w:val="TableParagraph"/>
              <w:ind w:left="961" w:right="956"/>
              <w:jc w:val="center"/>
              <w:rPr>
                <w:sz w:val="22"/>
              </w:rPr>
            </w:pPr>
            <w:r>
              <w:rPr>
                <w:sz w:val="22"/>
              </w:rPr>
              <w:t>12</w:t>
            </w:r>
          </w:p>
        </w:tc>
        <w:tc>
          <w:tcPr>
            <w:tcW w:w="1200" w:type="dxa"/>
            <w:shd w:val="clear" w:color="auto" w:fill="E1EED9"/>
          </w:tcPr>
          <w:p>
            <w:pPr>
              <w:pStyle w:val="TableParagraph"/>
              <w:ind w:left="0"/>
              <w:rPr>
                <w:rFonts w:ascii="Times New Roman"/>
                <w:sz w:val="20"/>
              </w:rPr>
            </w:pPr>
          </w:p>
        </w:tc>
        <w:tc>
          <w:tcPr>
            <w:tcW w:w="2074" w:type="dxa"/>
            <w:shd w:val="clear" w:color="auto" w:fill="E1EED9"/>
          </w:tcPr>
          <w:p>
            <w:pPr>
              <w:pStyle w:val="TableParagraph"/>
              <w:ind w:left="914"/>
              <w:rPr>
                <w:sz w:val="22"/>
              </w:rPr>
            </w:pPr>
            <w:r>
              <w:rPr>
                <w:sz w:val="22"/>
              </w:rPr>
              <w:t>12</w:t>
            </w:r>
          </w:p>
        </w:tc>
      </w:tr>
      <w:tr>
        <w:trPr>
          <w:trHeight w:val="369" w:hRule="atLeast"/>
        </w:trPr>
        <w:tc>
          <w:tcPr>
            <w:tcW w:w="3541" w:type="dxa"/>
          </w:tcPr>
          <w:p>
            <w:pPr>
              <w:pStyle w:val="TableParagraph"/>
              <w:spacing w:line="250" w:lineRule="exact"/>
              <w:rPr>
                <w:sz w:val="22"/>
              </w:rPr>
            </w:pPr>
            <w:r>
              <w:rPr>
                <w:sz w:val="22"/>
              </w:rPr>
              <w:t>10.- JUDO</w:t>
            </w:r>
          </w:p>
        </w:tc>
        <w:tc>
          <w:tcPr>
            <w:tcW w:w="2715" w:type="dxa"/>
          </w:tcPr>
          <w:p>
            <w:pPr>
              <w:pStyle w:val="TableParagraph"/>
              <w:ind w:left="0"/>
              <w:rPr>
                <w:rFonts w:ascii="Times New Roman"/>
                <w:sz w:val="20"/>
              </w:rPr>
            </w:pPr>
          </w:p>
        </w:tc>
        <w:tc>
          <w:tcPr>
            <w:tcW w:w="1200" w:type="dxa"/>
          </w:tcPr>
          <w:p>
            <w:pPr>
              <w:pStyle w:val="TableParagraph"/>
              <w:spacing w:line="250" w:lineRule="exact"/>
              <w:ind w:left="6"/>
              <w:jc w:val="center"/>
              <w:rPr>
                <w:sz w:val="22"/>
              </w:rPr>
            </w:pPr>
            <w:r>
              <w:rPr>
                <w:w w:val="100"/>
                <w:sz w:val="22"/>
              </w:rPr>
              <w:t>1</w:t>
            </w:r>
          </w:p>
        </w:tc>
        <w:tc>
          <w:tcPr>
            <w:tcW w:w="2074" w:type="dxa"/>
          </w:tcPr>
          <w:p>
            <w:pPr>
              <w:pStyle w:val="TableParagraph"/>
              <w:spacing w:line="250" w:lineRule="exact"/>
              <w:ind w:left="974"/>
              <w:rPr>
                <w:sz w:val="22"/>
              </w:rPr>
            </w:pPr>
            <w:r>
              <w:rPr>
                <w:w w:val="100"/>
                <w:sz w:val="22"/>
              </w:rPr>
              <w:t>1</w:t>
            </w:r>
          </w:p>
        </w:tc>
      </w:tr>
      <w:tr>
        <w:trPr>
          <w:trHeight w:val="369" w:hRule="atLeast"/>
        </w:trPr>
        <w:tc>
          <w:tcPr>
            <w:tcW w:w="3541" w:type="dxa"/>
            <w:shd w:val="clear" w:color="auto" w:fill="E1EED9"/>
          </w:tcPr>
          <w:p>
            <w:pPr>
              <w:pStyle w:val="TableParagraph"/>
              <w:spacing w:line="250" w:lineRule="exact"/>
              <w:rPr>
                <w:sz w:val="22"/>
              </w:rPr>
            </w:pPr>
            <w:r>
              <w:rPr>
                <w:sz w:val="22"/>
              </w:rPr>
              <w:t>11.- KARATE DO</w:t>
            </w:r>
          </w:p>
        </w:tc>
        <w:tc>
          <w:tcPr>
            <w:tcW w:w="2715" w:type="dxa"/>
            <w:shd w:val="clear" w:color="auto" w:fill="E1EED9"/>
          </w:tcPr>
          <w:p>
            <w:pPr>
              <w:pStyle w:val="TableParagraph"/>
              <w:spacing w:line="250" w:lineRule="exact"/>
              <w:ind w:left="8"/>
              <w:jc w:val="center"/>
              <w:rPr>
                <w:sz w:val="22"/>
              </w:rPr>
            </w:pPr>
            <w:r>
              <w:rPr>
                <w:w w:val="100"/>
                <w:sz w:val="22"/>
              </w:rPr>
              <w:t>4</w:t>
            </w:r>
          </w:p>
        </w:tc>
        <w:tc>
          <w:tcPr>
            <w:tcW w:w="1200" w:type="dxa"/>
            <w:shd w:val="clear" w:color="auto" w:fill="E1EED9"/>
          </w:tcPr>
          <w:p>
            <w:pPr>
              <w:pStyle w:val="TableParagraph"/>
              <w:spacing w:line="250" w:lineRule="exact"/>
              <w:ind w:left="6"/>
              <w:jc w:val="center"/>
              <w:rPr>
                <w:sz w:val="22"/>
              </w:rPr>
            </w:pPr>
            <w:r>
              <w:rPr>
                <w:w w:val="100"/>
                <w:sz w:val="22"/>
              </w:rPr>
              <w:t>9</w:t>
            </w:r>
          </w:p>
        </w:tc>
        <w:tc>
          <w:tcPr>
            <w:tcW w:w="2074" w:type="dxa"/>
            <w:shd w:val="clear" w:color="auto" w:fill="E1EED9"/>
          </w:tcPr>
          <w:p>
            <w:pPr>
              <w:pStyle w:val="TableParagraph"/>
              <w:spacing w:line="250" w:lineRule="exact"/>
              <w:ind w:left="914"/>
              <w:rPr>
                <w:sz w:val="22"/>
              </w:rPr>
            </w:pPr>
            <w:r>
              <w:rPr>
                <w:sz w:val="22"/>
              </w:rPr>
              <w:t>13</w:t>
            </w:r>
          </w:p>
        </w:tc>
      </w:tr>
      <w:tr>
        <w:trPr>
          <w:trHeight w:val="371" w:hRule="atLeast"/>
        </w:trPr>
        <w:tc>
          <w:tcPr>
            <w:tcW w:w="3541" w:type="dxa"/>
          </w:tcPr>
          <w:p>
            <w:pPr>
              <w:pStyle w:val="TableParagraph"/>
              <w:rPr>
                <w:sz w:val="22"/>
              </w:rPr>
            </w:pPr>
            <w:r>
              <w:rPr>
                <w:sz w:val="22"/>
              </w:rPr>
              <w:t>12.- LIMA LAMA</w:t>
            </w:r>
          </w:p>
        </w:tc>
        <w:tc>
          <w:tcPr>
            <w:tcW w:w="2715" w:type="dxa"/>
          </w:tcPr>
          <w:p>
            <w:pPr>
              <w:pStyle w:val="TableParagraph"/>
              <w:ind w:left="8"/>
              <w:jc w:val="center"/>
              <w:rPr>
                <w:sz w:val="22"/>
              </w:rPr>
            </w:pPr>
            <w:r>
              <w:rPr>
                <w:w w:val="100"/>
                <w:sz w:val="22"/>
              </w:rPr>
              <w:t>9</w:t>
            </w:r>
          </w:p>
        </w:tc>
        <w:tc>
          <w:tcPr>
            <w:tcW w:w="1200" w:type="dxa"/>
          </w:tcPr>
          <w:p>
            <w:pPr>
              <w:pStyle w:val="TableParagraph"/>
              <w:ind w:left="6"/>
              <w:jc w:val="center"/>
              <w:rPr>
                <w:sz w:val="22"/>
              </w:rPr>
            </w:pPr>
            <w:r>
              <w:rPr>
                <w:w w:val="100"/>
                <w:sz w:val="22"/>
              </w:rPr>
              <w:t>9</w:t>
            </w:r>
          </w:p>
        </w:tc>
        <w:tc>
          <w:tcPr>
            <w:tcW w:w="2074" w:type="dxa"/>
          </w:tcPr>
          <w:p>
            <w:pPr>
              <w:pStyle w:val="TableParagraph"/>
              <w:ind w:left="914"/>
              <w:rPr>
                <w:sz w:val="22"/>
              </w:rPr>
            </w:pPr>
            <w:r>
              <w:rPr>
                <w:sz w:val="22"/>
              </w:rPr>
              <w:t>18</w:t>
            </w:r>
          </w:p>
        </w:tc>
      </w:tr>
      <w:tr>
        <w:trPr>
          <w:trHeight w:val="369" w:hRule="atLeast"/>
        </w:trPr>
        <w:tc>
          <w:tcPr>
            <w:tcW w:w="3541" w:type="dxa"/>
            <w:shd w:val="clear" w:color="auto" w:fill="E1EED9"/>
          </w:tcPr>
          <w:p>
            <w:pPr>
              <w:pStyle w:val="TableParagraph"/>
              <w:spacing w:line="250" w:lineRule="exact"/>
              <w:rPr>
                <w:sz w:val="22"/>
              </w:rPr>
            </w:pPr>
            <w:r>
              <w:rPr>
                <w:sz w:val="22"/>
              </w:rPr>
              <w:t>13.- NATACION</w:t>
            </w:r>
          </w:p>
        </w:tc>
        <w:tc>
          <w:tcPr>
            <w:tcW w:w="2715" w:type="dxa"/>
            <w:shd w:val="clear" w:color="auto" w:fill="E1EED9"/>
          </w:tcPr>
          <w:p>
            <w:pPr>
              <w:pStyle w:val="TableParagraph"/>
              <w:spacing w:line="250" w:lineRule="exact"/>
              <w:ind w:left="8"/>
              <w:jc w:val="center"/>
              <w:rPr>
                <w:sz w:val="22"/>
              </w:rPr>
            </w:pPr>
            <w:r>
              <w:rPr>
                <w:w w:val="100"/>
                <w:sz w:val="22"/>
              </w:rPr>
              <w:t>3</w:t>
            </w:r>
          </w:p>
        </w:tc>
        <w:tc>
          <w:tcPr>
            <w:tcW w:w="1200" w:type="dxa"/>
            <w:shd w:val="clear" w:color="auto" w:fill="E1EED9"/>
          </w:tcPr>
          <w:p>
            <w:pPr>
              <w:pStyle w:val="TableParagraph"/>
              <w:spacing w:line="250" w:lineRule="exact"/>
              <w:ind w:left="126" w:right="118"/>
              <w:jc w:val="center"/>
              <w:rPr>
                <w:sz w:val="22"/>
              </w:rPr>
            </w:pPr>
            <w:r>
              <w:rPr>
                <w:sz w:val="22"/>
              </w:rPr>
              <w:t>13</w:t>
            </w:r>
          </w:p>
        </w:tc>
        <w:tc>
          <w:tcPr>
            <w:tcW w:w="2074" w:type="dxa"/>
            <w:shd w:val="clear" w:color="auto" w:fill="E1EED9"/>
          </w:tcPr>
          <w:p>
            <w:pPr>
              <w:pStyle w:val="TableParagraph"/>
              <w:spacing w:line="250" w:lineRule="exact"/>
              <w:ind w:left="914"/>
              <w:rPr>
                <w:sz w:val="22"/>
              </w:rPr>
            </w:pPr>
            <w:r>
              <w:rPr>
                <w:sz w:val="22"/>
              </w:rPr>
              <w:t>16</w:t>
            </w:r>
          </w:p>
        </w:tc>
      </w:tr>
      <w:tr>
        <w:trPr>
          <w:trHeight w:val="369" w:hRule="atLeast"/>
        </w:trPr>
        <w:tc>
          <w:tcPr>
            <w:tcW w:w="3541" w:type="dxa"/>
          </w:tcPr>
          <w:p>
            <w:pPr>
              <w:pStyle w:val="TableParagraph"/>
              <w:spacing w:line="250" w:lineRule="exact"/>
              <w:rPr>
                <w:sz w:val="22"/>
              </w:rPr>
            </w:pPr>
            <w:r>
              <w:rPr>
                <w:sz w:val="22"/>
              </w:rPr>
              <w:t>14.- SOFTBOL</w:t>
            </w:r>
          </w:p>
        </w:tc>
        <w:tc>
          <w:tcPr>
            <w:tcW w:w="2715" w:type="dxa"/>
          </w:tcPr>
          <w:p>
            <w:pPr>
              <w:pStyle w:val="TableParagraph"/>
              <w:ind w:left="0"/>
              <w:rPr>
                <w:rFonts w:ascii="Times New Roman"/>
                <w:sz w:val="20"/>
              </w:rPr>
            </w:pPr>
          </w:p>
        </w:tc>
        <w:tc>
          <w:tcPr>
            <w:tcW w:w="1200" w:type="dxa"/>
          </w:tcPr>
          <w:p>
            <w:pPr>
              <w:pStyle w:val="TableParagraph"/>
              <w:spacing w:line="250" w:lineRule="exact"/>
              <w:ind w:left="126" w:right="118"/>
              <w:jc w:val="center"/>
              <w:rPr>
                <w:sz w:val="22"/>
              </w:rPr>
            </w:pPr>
            <w:r>
              <w:rPr>
                <w:sz w:val="22"/>
              </w:rPr>
              <w:t>20</w:t>
            </w:r>
          </w:p>
        </w:tc>
        <w:tc>
          <w:tcPr>
            <w:tcW w:w="2074" w:type="dxa"/>
          </w:tcPr>
          <w:p>
            <w:pPr>
              <w:pStyle w:val="TableParagraph"/>
              <w:spacing w:line="250" w:lineRule="exact"/>
              <w:ind w:left="914"/>
              <w:rPr>
                <w:sz w:val="22"/>
              </w:rPr>
            </w:pPr>
            <w:r>
              <w:rPr>
                <w:sz w:val="22"/>
              </w:rPr>
              <w:t>20</w:t>
            </w:r>
          </w:p>
        </w:tc>
      </w:tr>
      <w:tr>
        <w:trPr>
          <w:trHeight w:val="371" w:hRule="atLeast"/>
        </w:trPr>
        <w:tc>
          <w:tcPr>
            <w:tcW w:w="3541" w:type="dxa"/>
            <w:shd w:val="clear" w:color="auto" w:fill="E1EED9"/>
          </w:tcPr>
          <w:p>
            <w:pPr>
              <w:pStyle w:val="TableParagraph"/>
              <w:spacing w:line="253" w:lineRule="exact"/>
              <w:rPr>
                <w:sz w:val="22"/>
              </w:rPr>
            </w:pPr>
            <w:r>
              <w:rPr>
                <w:sz w:val="22"/>
              </w:rPr>
              <w:t>15.- TAE KWON DO</w:t>
            </w:r>
          </w:p>
        </w:tc>
        <w:tc>
          <w:tcPr>
            <w:tcW w:w="2715" w:type="dxa"/>
            <w:shd w:val="clear" w:color="auto" w:fill="E1EED9"/>
          </w:tcPr>
          <w:p>
            <w:pPr>
              <w:pStyle w:val="TableParagraph"/>
              <w:spacing w:line="253" w:lineRule="exact"/>
              <w:ind w:left="8"/>
              <w:jc w:val="center"/>
              <w:rPr>
                <w:sz w:val="22"/>
              </w:rPr>
            </w:pPr>
            <w:r>
              <w:rPr>
                <w:w w:val="100"/>
                <w:sz w:val="22"/>
              </w:rPr>
              <w:t>7</w:t>
            </w:r>
          </w:p>
        </w:tc>
        <w:tc>
          <w:tcPr>
            <w:tcW w:w="1200" w:type="dxa"/>
            <w:shd w:val="clear" w:color="auto" w:fill="E1EED9"/>
          </w:tcPr>
          <w:p>
            <w:pPr>
              <w:pStyle w:val="TableParagraph"/>
              <w:spacing w:line="253" w:lineRule="exact"/>
              <w:ind w:left="126" w:right="118"/>
              <w:jc w:val="center"/>
              <w:rPr>
                <w:sz w:val="22"/>
              </w:rPr>
            </w:pPr>
            <w:r>
              <w:rPr>
                <w:sz w:val="22"/>
              </w:rPr>
              <w:t>17</w:t>
            </w:r>
          </w:p>
        </w:tc>
        <w:tc>
          <w:tcPr>
            <w:tcW w:w="2074" w:type="dxa"/>
            <w:shd w:val="clear" w:color="auto" w:fill="E1EED9"/>
          </w:tcPr>
          <w:p>
            <w:pPr>
              <w:pStyle w:val="TableParagraph"/>
              <w:spacing w:line="253" w:lineRule="exact"/>
              <w:ind w:left="914"/>
              <w:rPr>
                <w:sz w:val="22"/>
              </w:rPr>
            </w:pPr>
            <w:r>
              <w:rPr>
                <w:sz w:val="22"/>
              </w:rPr>
              <w:t>24</w:t>
            </w:r>
          </w:p>
        </w:tc>
      </w:tr>
    </w:tbl>
    <w:p>
      <w:pPr>
        <w:spacing w:after="0" w:line="253" w:lineRule="exact"/>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541"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3541"/>
        <w:gridCol w:w="2715"/>
        <w:gridCol w:w="1200"/>
        <w:gridCol w:w="2074"/>
      </w:tblGrid>
      <w:tr>
        <w:trPr>
          <w:trHeight w:val="369" w:hRule="atLeast"/>
        </w:trPr>
        <w:tc>
          <w:tcPr>
            <w:tcW w:w="3541" w:type="dxa"/>
          </w:tcPr>
          <w:p>
            <w:pPr>
              <w:pStyle w:val="TableParagraph"/>
              <w:spacing w:line="250" w:lineRule="exact"/>
              <w:rPr>
                <w:sz w:val="22"/>
              </w:rPr>
            </w:pPr>
            <w:r>
              <w:rPr>
                <w:sz w:val="22"/>
              </w:rPr>
              <w:t>16.- TENIS DE MESA</w:t>
            </w:r>
          </w:p>
        </w:tc>
        <w:tc>
          <w:tcPr>
            <w:tcW w:w="2715" w:type="dxa"/>
          </w:tcPr>
          <w:p>
            <w:pPr>
              <w:pStyle w:val="TableParagraph"/>
              <w:ind w:left="0"/>
              <w:rPr>
                <w:rFonts w:ascii="Times New Roman"/>
                <w:sz w:val="20"/>
              </w:rPr>
            </w:pPr>
          </w:p>
        </w:tc>
        <w:tc>
          <w:tcPr>
            <w:tcW w:w="1200" w:type="dxa"/>
          </w:tcPr>
          <w:p>
            <w:pPr>
              <w:pStyle w:val="TableParagraph"/>
              <w:spacing w:line="250" w:lineRule="exact"/>
              <w:ind w:left="6"/>
              <w:jc w:val="center"/>
              <w:rPr>
                <w:sz w:val="22"/>
              </w:rPr>
            </w:pPr>
            <w:r>
              <w:rPr>
                <w:w w:val="100"/>
                <w:sz w:val="22"/>
              </w:rPr>
              <w:t>1</w:t>
            </w:r>
          </w:p>
        </w:tc>
        <w:tc>
          <w:tcPr>
            <w:tcW w:w="2074" w:type="dxa"/>
          </w:tcPr>
          <w:p>
            <w:pPr>
              <w:pStyle w:val="TableParagraph"/>
              <w:ind w:left="0"/>
              <w:rPr>
                <w:rFonts w:ascii="Times New Roman"/>
                <w:sz w:val="20"/>
              </w:rPr>
            </w:pPr>
          </w:p>
        </w:tc>
      </w:tr>
      <w:tr>
        <w:trPr>
          <w:trHeight w:val="371" w:hRule="atLeast"/>
        </w:trPr>
        <w:tc>
          <w:tcPr>
            <w:tcW w:w="3541" w:type="dxa"/>
            <w:shd w:val="clear" w:color="auto" w:fill="E1EED9"/>
          </w:tcPr>
          <w:p>
            <w:pPr>
              <w:pStyle w:val="TableParagraph"/>
              <w:spacing w:line="250" w:lineRule="exact"/>
              <w:rPr>
                <w:sz w:val="22"/>
              </w:rPr>
            </w:pPr>
            <w:r>
              <w:rPr>
                <w:sz w:val="22"/>
              </w:rPr>
              <w:t>17.- TOCHITO</w:t>
            </w:r>
          </w:p>
        </w:tc>
        <w:tc>
          <w:tcPr>
            <w:tcW w:w="2715" w:type="dxa"/>
            <w:shd w:val="clear" w:color="auto" w:fill="E1EED9"/>
          </w:tcPr>
          <w:p>
            <w:pPr>
              <w:pStyle w:val="TableParagraph"/>
              <w:ind w:left="0"/>
              <w:rPr>
                <w:rFonts w:ascii="Times New Roman"/>
                <w:sz w:val="20"/>
              </w:rPr>
            </w:pPr>
          </w:p>
        </w:tc>
        <w:tc>
          <w:tcPr>
            <w:tcW w:w="1200" w:type="dxa"/>
            <w:shd w:val="clear" w:color="auto" w:fill="E1EED9"/>
          </w:tcPr>
          <w:p>
            <w:pPr>
              <w:pStyle w:val="TableParagraph"/>
              <w:spacing w:line="250" w:lineRule="exact"/>
              <w:ind w:left="0" w:right="466"/>
              <w:jc w:val="right"/>
              <w:rPr>
                <w:sz w:val="22"/>
              </w:rPr>
            </w:pPr>
            <w:r>
              <w:rPr>
                <w:sz w:val="22"/>
              </w:rPr>
              <w:t>23</w:t>
            </w:r>
          </w:p>
        </w:tc>
        <w:tc>
          <w:tcPr>
            <w:tcW w:w="2074" w:type="dxa"/>
            <w:shd w:val="clear" w:color="auto" w:fill="E1EED9"/>
          </w:tcPr>
          <w:p>
            <w:pPr>
              <w:pStyle w:val="TableParagraph"/>
              <w:spacing w:line="250" w:lineRule="exact"/>
              <w:ind w:left="831" w:right="822"/>
              <w:jc w:val="center"/>
              <w:rPr>
                <w:sz w:val="22"/>
              </w:rPr>
            </w:pPr>
            <w:r>
              <w:rPr>
                <w:sz w:val="22"/>
              </w:rPr>
              <w:t>23</w:t>
            </w:r>
          </w:p>
        </w:tc>
      </w:tr>
      <w:tr>
        <w:trPr>
          <w:trHeight w:val="369" w:hRule="atLeast"/>
        </w:trPr>
        <w:tc>
          <w:tcPr>
            <w:tcW w:w="3541" w:type="dxa"/>
          </w:tcPr>
          <w:p>
            <w:pPr>
              <w:pStyle w:val="TableParagraph"/>
              <w:spacing w:line="250" w:lineRule="exact"/>
              <w:rPr>
                <w:sz w:val="22"/>
              </w:rPr>
            </w:pPr>
            <w:r>
              <w:rPr>
                <w:sz w:val="22"/>
              </w:rPr>
              <w:t>18.- VOLEIBOL</w:t>
            </w:r>
          </w:p>
        </w:tc>
        <w:tc>
          <w:tcPr>
            <w:tcW w:w="2715" w:type="dxa"/>
          </w:tcPr>
          <w:p>
            <w:pPr>
              <w:pStyle w:val="TableParagraph"/>
              <w:ind w:left="0"/>
              <w:rPr>
                <w:rFonts w:ascii="Times New Roman"/>
                <w:sz w:val="20"/>
              </w:rPr>
            </w:pPr>
          </w:p>
        </w:tc>
        <w:tc>
          <w:tcPr>
            <w:tcW w:w="1200" w:type="dxa"/>
          </w:tcPr>
          <w:p>
            <w:pPr>
              <w:pStyle w:val="TableParagraph"/>
              <w:spacing w:line="250" w:lineRule="exact"/>
              <w:ind w:left="0" w:right="466"/>
              <w:jc w:val="right"/>
              <w:rPr>
                <w:sz w:val="22"/>
              </w:rPr>
            </w:pPr>
            <w:r>
              <w:rPr>
                <w:sz w:val="22"/>
              </w:rPr>
              <w:t>26</w:t>
            </w:r>
          </w:p>
        </w:tc>
        <w:tc>
          <w:tcPr>
            <w:tcW w:w="2074" w:type="dxa"/>
          </w:tcPr>
          <w:p>
            <w:pPr>
              <w:pStyle w:val="TableParagraph"/>
              <w:spacing w:line="250" w:lineRule="exact"/>
              <w:ind w:left="831" w:right="822"/>
              <w:jc w:val="center"/>
              <w:rPr>
                <w:sz w:val="22"/>
              </w:rPr>
            </w:pPr>
            <w:r>
              <w:rPr>
                <w:sz w:val="22"/>
              </w:rPr>
              <w:t>26</w:t>
            </w:r>
          </w:p>
        </w:tc>
      </w:tr>
      <w:tr>
        <w:trPr>
          <w:trHeight w:val="369" w:hRule="atLeast"/>
        </w:trPr>
        <w:tc>
          <w:tcPr>
            <w:tcW w:w="3541" w:type="dxa"/>
            <w:shd w:val="clear" w:color="auto" w:fill="E1EED9"/>
          </w:tcPr>
          <w:p>
            <w:pPr>
              <w:pStyle w:val="TableParagraph"/>
              <w:spacing w:line="250" w:lineRule="exact"/>
              <w:rPr>
                <w:sz w:val="22"/>
              </w:rPr>
            </w:pPr>
            <w:r>
              <w:rPr>
                <w:sz w:val="22"/>
              </w:rPr>
              <w:t>19.- VOLEIBOL PLAYA</w:t>
            </w:r>
          </w:p>
        </w:tc>
        <w:tc>
          <w:tcPr>
            <w:tcW w:w="2715" w:type="dxa"/>
            <w:shd w:val="clear" w:color="auto" w:fill="E1EED9"/>
          </w:tcPr>
          <w:p>
            <w:pPr>
              <w:pStyle w:val="TableParagraph"/>
              <w:spacing w:line="250" w:lineRule="exact"/>
              <w:ind w:left="8"/>
              <w:jc w:val="center"/>
              <w:rPr>
                <w:sz w:val="22"/>
              </w:rPr>
            </w:pPr>
            <w:r>
              <w:rPr>
                <w:w w:val="100"/>
                <w:sz w:val="22"/>
              </w:rPr>
              <w:t>3</w:t>
            </w:r>
          </w:p>
        </w:tc>
        <w:tc>
          <w:tcPr>
            <w:tcW w:w="1200" w:type="dxa"/>
            <w:shd w:val="clear" w:color="auto" w:fill="E1EED9"/>
          </w:tcPr>
          <w:p>
            <w:pPr>
              <w:pStyle w:val="TableParagraph"/>
              <w:spacing w:line="250" w:lineRule="exact"/>
              <w:ind w:left="6"/>
              <w:jc w:val="center"/>
              <w:rPr>
                <w:sz w:val="22"/>
              </w:rPr>
            </w:pPr>
            <w:r>
              <w:rPr>
                <w:w w:val="100"/>
                <w:sz w:val="22"/>
              </w:rPr>
              <w:t>3</w:t>
            </w:r>
          </w:p>
        </w:tc>
        <w:tc>
          <w:tcPr>
            <w:tcW w:w="2074" w:type="dxa"/>
            <w:shd w:val="clear" w:color="auto" w:fill="E1EED9"/>
          </w:tcPr>
          <w:p>
            <w:pPr>
              <w:pStyle w:val="TableParagraph"/>
              <w:spacing w:line="250" w:lineRule="exact"/>
              <w:ind w:left="7"/>
              <w:jc w:val="center"/>
              <w:rPr>
                <w:sz w:val="22"/>
              </w:rPr>
            </w:pPr>
            <w:r>
              <w:rPr>
                <w:w w:val="100"/>
                <w:sz w:val="22"/>
              </w:rPr>
              <w:t>6</w:t>
            </w:r>
          </w:p>
        </w:tc>
      </w:tr>
      <w:tr>
        <w:trPr>
          <w:trHeight w:val="371" w:hRule="atLeast"/>
        </w:trPr>
        <w:tc>
          <w:tcPr>
            <w:tcW w:w="3541" w:type="dxa"/>
          </w:tcPr>
          <w:p>
            <w:pPr>
              <w:pStyle w:val="TableParagraph"/>
              <w:spacing w:line="250" w:lineRule="exact"/>
              <w:rPr>
                <w:sz w:val="22"/>
              </w:rPr>
            </w:pPr>
            <w:r>
              <w:rPr>
                <w:sz w:val="22"/>
              </w:rPr>
              <w:t>TOTAL:</w:t>
            </w:r>
          </w:p>
        </w:tc>
        <w:tc>
          <w:tcPr>
            <w:tcW w:w="2715" w:type="dxa"/>
          </w:tcPr>
          <w:p>
            <w:pPr>
              <w:pStyle w:val="TableParagraph"/>
              <w:spacing w:line="250" w:lineRule="exact"/>
              <w:ind w:left="962" w:right="954"/>
              <w:jc w:val="center"/>
              <w:rPr>
                <w:sz w:val="22"/>
              </w:rPr>
            </w:pPr>
            <w:r>
              <w:rPr>
                <w:sz w:val="22"/>
              </w:rPr>
              <w:t>152</w:t>
            </w:r>
          </w:p>
        </w:tc>
        <w:tc>
          <w:tcPr>
            <w:tcW w:w="1200" w:type="dxa"/>
          </w:tcPr>
          <w:p>
            <w:pPr>
              <w:pStyle w:val="TableParagraph"/>
              <w:spacing w:line="250" w:lineRule="exact"/>
              <w:ind w:left="0" w:right="406"/>
              <w:jc w:val="right"/>
              <w:rPr>
                <w:sz w:val="22"/>
              </w:rPr>
            </w:pPr>
            <w:r>
              <w:rPr>
                <w:sz w:val="22"/>
              </w:rPr>
              <w:t>211</w:t>
            </w:r>
          </w:p>
        </w:tc>
        <w:tc>
          <w:tcPr>
            <w:tcW w:w="2074" w:type="dxa"/>
          </w:tcPr>
          <w:p>
            <w:pPr>
              <w:pStyle w:val="TableParagraph"/>
              <w:spacing w:line="250" w:lineRule="exact"/>
              <w:ind w:left="830" w:right="824"/>
              <w:jc w:val="center"/>
              <w:rPr>
                <w:sz w:val="22"/>
              </w:rPr>
            </w:pPr>
            <w:r>
              <w:rPr>
                <w:sz w:val="22"/>
              </w:rPr>
              <w:t>363</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after="1"/>
        <w:rPr>
          <w:rFonts w:ascii="Times New Roman"/>
          <w:sz w:val="12"/>
        </w:rPr>
      </w:pPr>
    </w:p>
    <w:tbl>
      <w:tblPr>
        <w:tblW w:w="0" w:type="auto"/>
        <w:jc w:val="left"/>
        <w:tblInd w:w="54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4131"/>
        <w:gridCol w:w="2124"/>
        <w:gridCol w:w="1200"/>
        <w:gridCol w:w="2074"/>
      </w:tblGrid>
      <w:tr>
        <w:trPr>
          <w:trHeight w:val="388" w:hRule="atLeast"/>
        </w:trPr>
        <w:tc>
          <w:tcPr>
            <w:tcW w:w="9529" w:type="dxa"/>
            <w:gridSpan w:val="4"/>
            <w:tcBorders>
              <w:top w:val="nil"/>
              <w:left w:val="nil"/>
              <w:bottom w:val="nil"/>
              <w:right w:val="nil"/>
            </w:tcBorders>
            <w:shd w:val="clear" w:color="auto" w:fill="6FAC46"/>
          </w:tcPr>
          <w:p>
            <w:pPr>
              <w:pStyle w:val="TableParagraph"/>
              <w:spacing w:before="7"/>
              <w:ind w:left="3850" w:right="3841"/>
              <w:jc w:val="center"/>
              <w:rPr>
                <w:sz w:val="22"/>
              </w:rPr>
            </w:pPr>
            <w:r>
              <w:rPr>
                <w:color w:val="FFFFFF"/>
                <w:sz w:val="22"/>
              </w:rPr>
              <w:t>Enero-Junio 2017.</w:t>
            </w:r>
          </w:p>
        </w:tc>
      </w:tr>
      <w:tr>
        <w:trPr>
          <w:trHeight w:val="369" w:hRule="atLeast"/>
        </w:trPr>
        <w:tc>
          <w:tcPr>
            <w:tcW w:w="4131" w:type="dxa"/>
            <w:vMerge w:val="restart"/>
            <w:tcBorders>
              <w:top w:val="nil"/>
            </w:tcBorders>
            <w:shd w:val="clear" w:color="auto" w:fill="E1EED9"/>
          </w:tcPr>
          <w:p>
            <w:pPr>
              <w:pStyle w:val="TableParagraph"/>
              <w:spacing w:line="248" w:lineRule="exact"/>
              <w:rPr>
                <w:b/>
                <w:sz w:val="22"/>
              </w:rPr>
            </w:pPr>
            <w:r>
              <w:rPr>
                <w:b/>
                <w:sz w:val="22"/>
              </w:rPr>
              <w:t>DEPORTE:</w:t>
            </w:r>
          </w:p>
        </w:tc>
        <w:tc>
          <w:tcPr>
            <w:tcW w:w="3324" w:type="dxa"/>
            <w:gridSpan w:val="2"/>
            <w:tcBorders>
              <w:top w:val="nil"/>
            </w:tcBorders>
            <w:shd w:val="clear" w:color="auto" w:fill="E1EED9"/>
          </w:tcPr>
          <w:p>
            <w:pPr>
              <w:pStyle w:val="TableParagraph"/>
              <w:spacing w:line="248" w:lineRule="exact"/>
              <w:rPr>
                <w:b/>
                <w:sz w:val="22"/>
              </w:rPr>
            </w:pPr>
            <w:r>
              <w:rPr>
                <w:b/>
                <w:sz w:val="22"/>
              </w:rPr>
              <w:t>N° DE COMPETIDORES:</w:t>
            </w:r>
          </w:p>
        </w:tc>
        <w:tc>
          <w:tcPr>
            <w:tcW w:w="2074" w:type="dxa"/>
            <w:vMerge w:val="restart"/>
            <w:tcBorders>
              <w:top w:val="nil"/>
            </w:tcBorders>
            <w:shd w:val="clear" w:color="auto" w:fill="E1EED9"/>
          </w:tcPr>
          <w:p>
            <w:pPr>
              <w:pStyle w:val="TableParagraph"/>
              <w:spacing w:line="242" w:lineRule="auto"/>
              <w:ind w:left="108" w:right="78" w:firstLine="257"/>
              <w:rPr>
                <w:b/>
                <w:sz w:val="22"/>
              </w:rPr>
            </w:pPr>
            <w:r>
              <w:rPr>
                <w:b/>
                <w:sz w:val="22"/>
              </w:rPr>
              <w:t>NUMERO DE COMPETIDORES:</w:t>
            </w:r>
          </w:p>
        </w:tc>
      </w:tr>
      <w:tr>
        <w:trPr>
          <w:trHeight w:val="431" w:hRule="atLeast"/>
        </w:trPr>
        <w:tc>
          <w:tcPr>
            <w:tcW w:w="4131" w:type="dxa"/>
            <w:vMerge/>
            <w:tcBorders>
              <w:top w:val="nil"/>
            </w:tcBorders>
            <w:shd w:val="clear" w:color="auto" w:fill="E1EED9"/>
          </w:tcPr>
          <w:p>
            <w:pPr>
              <w:rPr>
                <w:sz w:val="2"/>
                <w:szCs w:val="2"/>
              </w:rPr>
            </w:pPr>
          </w:p>
        </w:tc>
        <w:tc>
          <w:tcPr>
            <w:tcW w:w="2124" w:type="dxa"/>
          </w:tcPr>
          <w:p>
            <w:pPr>
              <w:pStyle w:val="TableParagraph"/>
              <w:spacing w:line="248" w:lineRule="exact"/>
              <w:ind w:left="630" w:right="624"/>
              <w:jc w:val="center"/>
              <w:rPr>
                <w:b/>
                <w:sz w:val="22"/>
              </w:rPr>
            </w:pPr>
            <w:r>
              <w:rPr>
                <w:b/>
                <w:sz w:val="22"/>
              </w:rPr>
              <w:t>Varonil:</w:t>
            </w:r>
          </w:p>
        </w:tc>
        <w:tc>
          <w:tcPr>
            <w:tcW w:w="1200" w:type="dxa"/>
          </w:tcPr>
          <w:p>
            <w:pPr>
              <w:pStyle w:val="TableParagraph"/>
              <w:spacing w:line="248" w:lineRule="exact"/>
              <w:ind w:left="127" w:right="118"/>
              <w:jc w:val="center"/>
              <w:rPr>
                <w:b/>
                <w:sz w:val="22"/>
              </w:rPr>
            </w:pPr>
            <w:r>
              <w:rPr>
                <w:b/>
                <w:sz w:val="22"/>
              </w:rPr>
              <w:t>Femenil:</w:t>
            </w:r>
          </w:p>
        </w:tc>
        <w:tc>
          <w:tcPr>
            <w:tcW w:w="2074" w:type="dxa"/>
            <w:vMerge/>
            <w:tcBorders>
              <w:top w:val="nil"/>
            </w:tcBorders>
            <w:shd w:val="clear" w:color="auto" w:fill="E1EED9"/>
          </w:tcPr>
          <w:p>
            <w:pPr>
              <w:rPr>
                <w:sz w:val="2"/>
                <w:szCs w:val="2"/>
              </w:rPr>
            </w:pPr>
          </w:p>
        </w:tc>
      </w:tr>
      <w:tr>
        <w:trPr>
          <w:trHeight w:val="371" w:hRule="atLeast"/>
        </w:trPr>
        <w:tc>
          <w:tcPr>
            <w:tcW w:w="4131" w:type="dxa"/>
            <w:shd w:val="clear" w:color="auto" w:fill="E1EED9"/>
          </w:tcPr>
          <w:p>
            <w:pPr>
              <w:pStyle w:val="TableParagraph"/>
              <w:rPr>
                <w:sz w:val="22"/>
              </w:rPr>
            </w:pPr>
            <w:r>
              <w:rPr>
                <w:sz w:val="22"/>
              </w:rPr>
              <w:t>1.- AMERICANO</w:t>
            </w:r>
          </w:p>
        </w:tc>
        <w:tc>
          <w:tcPr>
            <w:tcW w:w="2124" w:type="dxa"/>
            <w:shd w:val="clear" w:color="auto" w:fill="E1EED9"/>
          </w:tcPr>
          <w:p>
            <w:pPr>
              <w:pStyle w:val="TableParagraph"/>
              <w:ind w:left="5"/>
              <w:jc w:val="center"/>
              <w:rPr>
                <w:sz w:val="22"/>
              </w:rPr>
            </w:pPr>
            <w:r>
              <w:rPr>
                <w:w w:val="100"/>
                <w:sz w:val="22"/>
              </w:rPr>
              <w:t>0</w:t>
            </w:r>
          </w:p>
        </w:tc>
        <w:tc>
          <w:tcPr>
            <w:tcW w:w="1200" w:type="dxa"/>
            <w:shd w:val="clear" w:color="auto" w:fill="E1EED9"/>
          </w:tcPr>
          <w:p>
            <w:pPr>
              <w:pStyle w:val="TableParagraph"/>
              <w:ind w:left="8"/>
              <w:jc w:val="center"/>
              <w:rPr>
                <w:sz w:val="22"/>
              </w:rPr>
            </w:pPr>
            <w:r>
              <w:rPr>
                <w:w w:val="100"/>
                <w:sz w:val="22"/>
              </w:rPr>
              <w:t>0</w:t>
            </w:r>
          </w:p>
        </w:tc>
        <w:tc>
          <w:tcPr>
            <w:tcW w:w="2074" w:type="dxa"/>
            <w:shd w:val="clear" w:color="auto" w:fill="E1EED9"/>
          </w:tcPr>
          <w:p>
            <w:pPr>
              <w:pStyle w:val="TableParagraph"/>
              <w:ind w:left="9"/>
              <w:jc w:val="center"/>
              <w:rPr>
                <w:sz w:val="22"/>
              </w:rPr>
            </w:pPr>
            <w:r>
              <w:rPr>
                <w:w w:val="100"/>
                <w:sz w:val="22"/>
              </w:rPr>
              <w:t>0</w:t>
            </w:r>
          </w:p>
        </w:tc>
      </w:tr>
      <w:tr>
        <w:trPr>
          <w:trHeight w:val="369" w:hRule="atLeast"/>
        </w:trPr>
        <w:tc>
          <w:tcPr>
            <w:tcW w:w="4131" w:type="dxa"/>
          </w:tcPr>
          <w:p>
            <w:pPr>
              <w:pStyle w:val="TableParagraph"/>
              <w:spacing w:line="250" w:lineRule="exact"/>
              <w:rPr>
                <w:sz w:val="22"/>
              </w:rPr>
            </w:pPr>
            <w:r>
              <w:rPr>
                <w:sz w:val="22"/>
              </w:rPr>
              <w:t>2.- ATLETISMO</w:t>
            </w:r>
          </w:p>
        </w:tc>
        <w:tc>
          <w:tcPr>
            <w:tcW w:w="2124" w:type="dxa"/>
          </w:tcPr>
          <w:p>
            <w:pPr>
              <w:pStyle w:val="TableParagraph"/>
              <w:spacing w:line="250" w:lineRule="exact"/>
              <w:ind w:left="5"/>
              <w:jc w:val="center"/>
              <w:rPr>
                <w:sz w:val="22"/>
              </w:rPr>
            </w:pPr>
            <w:r>
              <w:rPr>
                <w:w w:val="100"/>
                <w:sz w:val="22"/>
              </w:rPr>
              <w:t>2</w:t>
            </w:r>
          </w:p>
        </w:tc>
        <w:tc>
          <w:tcPr>
            <w:tcW w:w="1200" w:type="dxa"/>
          </w:tcPr>
          <w:p>
            <w:pPr>
              <w:pStyle w:val="TableParagraph"/>
              <w:spacing w:line="250" w:lineRule="exact"/>
              <w:ind w:left="8"/>
              <w:jc w:val="center"/>
              <w:rPr>
                <w:sz w:val="22"/>
              </w:rPr>
            </w:pPr>
            <w:r>
              <w:rPr>
                <w:w w:val="100"/>
                <w:sz w:val="22"/>
              </w:rPr>
              <w:t>5</w:t>
            </w:r>
          </w:p>
        </w:tc>
        <w:tc>
          <w:tcPr>
            <w:tcW w:w="2074" w:type="dxa"/>
          </w:tcPr>
          <w:p>
            <w:pPr>
              <w:pStyle w:val="TableParagraph"/>
              <w:spacing w:line="250" w:lineRule="exact"/>
              <w:ind w:left="9"/>
              <w:jc w:val="center"/>
              <w:rPr>
                <w:sz w:val="22"/>
              </w:rPr>
            </w:pPr>
            <w:r>
              <w:rPr>
                <w:w w:val="100"/>
                <w:sz w:val="22"/>
              </w:rPr>
              <w:t>7</w:t>
            </w:r>
          </w:p>
        </w:tc>
      </w:tr>
      <w:tr>
        <w:trPr>
          <w:trHeight w:val="369" w:hRule="atLeast"/>
        </w:trPr>
        <w:tc>
          <w:tcPr>
            <w:tcW w:w="4131" w:type="dxa"/>
            <w:shd w:val="clear" w:color="auto" w:fill="E1EED9"/>
          </w:tcPr>
          <w:p>
            <w:pPr>
              <w:pStyle w:val="TableParagraph"/>
              <w:spacing w:line="250" w:lineRule="exact"/>
              <w:rPr>
                <w:sz w:val="22"/>
              </w:rPr>
            </w:pPr>
            <w:r>
              <w:rPr>
                <w:sz w:val="22"/>
              </w:rPr>
              <w:t>3.- BASQUETBOL</w:t>
            </w:r>
          </w:p>
        </w:tc>
        <w:tc>
          <w:tcPr>
            <w:tcW w:w="2124" w:type="dxa"/>
            <w:shd w:val="clear" w:color="auto" w:fill="E1EED9"/>
          </w:tcPr>
          <w:p>
            <w:pPr>
              <w:pStyle w:val="TableParagraph"/>
              <w:spacing w:line="250" w:lineRule="exact"/>
              <w:ind w:left="630" w:right="623"/>
              <w:jc w:val="center"/>
              <w:rPr>
                <w:sz w:val="22"/>
              </w:rPr>
            </w:pPr>
            <w:r>
              <w:rPr>
                <w:sz w:val="22"/>
              </w:rPr>
              <w:t>16</w:t>
            </w:r>
          </w:p>
        </w:tc>
        <w:tc>
          <w:tcPr>
            <w:tcW w:w="1200" w:type="dxa"/>
            <w:shd w:val="clear" w:color="auto" w:fill="E1EED9"/>
          </w:tcPr>
          <w:p>
            <w:pPr>
              <w:pStyle w:val="TableParagraph"/>
              <w:spacing w:line="250" w:lineRule="exact"/>
              <w:ind w:left="127" w:right="117"/>
              <w:jc w:val="center"/>
              <w:rPr>
                <w:sz w:val="22"/>
              </w:rPr>
            </w:pPr>
            <w:r>
              <w:rPr>
                <w:sz w:val="22"/>
              </w:rPr>
              <w:t>20</w:t>
            </w:r>
          </w:p>
        </w:tc>
        <w:tc>
          <w:tcPr>
            <w:tcW w:w="2074" w:type="dxa"/>
            <w:shd w:val="clear" w:color="auto" w:fill="E1EED9"/>
          </w:tcPr>
          <w:p>
            <w:pPr>
              <w:pStyle w:val="TableParagraph"/>
              <w:spacing w:line="250" w:lineRule="exact"/>
              <w:ind w:left="831" w:right="820"/>
              <w:jc w:val="center"/>
              <w:rPr>
                <w:sz w:val="22"/>
              </w:rPr>
            </w:pPr>
            <w:r>
              <w:rPr>
                <w:sz w:val="22"/>
              </w:rPr>
              <w:t>36</w:t>
            </w:r>
          </w:p>
        </w:tc>
      </w:tr>
      <w:tr>
        <w:trPr>
          <w:trHeight w:val="371" w:hRule="atLeast"/>
        </w:trPr>
        <w:tc>
          <w:tcPr>
            <w:tcW w:w="4131" w:type="dxa"/>
          </w:tcPr>
          <w:p>
            <w:pPr>
              <w:pStyle w:val="TableParagraph"/>
              <w:rPr>
                <w:sz w:val="22"/>
              </w:rPr>
            </w:pPr>
            <w:r>
              <w:rPr>
                <w:sz w:val="22"/>
              </w:rPr>
              <w:t>4.- BOX</w:t>
            </w:r>
          </w:p>
        </w:tc>
        <w:tc>
          <w:tcPr>
            <w:tcW w:w="2124" w:type="dxa"/>
          </w:tcPr>
          <w:p>
            <w:pPr>
              <w:pStyle w:val="TableParagraph"/>
              <w:ind w:left="5"/>
              <w:jc w:val="center"/>
              <w:rPr>
                <w:sz w:val="22"/>
              </w:rPr>
            </w:pPr>
            <w:r>
              <w:rPr>
                <w:w w:val="100"/>
                <w:sz w:val="22"/>
              </w:rPr>
              <w:t>3</w:t>
            </w:r>
          </w:p>
        </w:tc>
        <w:tc>
          <w:tcPr>
            <w:tcW w:w="1200" w:type="dxa"/>
          </w:tcPr>
          <w:p>
            <w:pPr>
              <w:pStyle w:val="TableParagraph"/>
              <w:ind w:left="8"/>
              <w:jc w:val="center"/>
              <w:rPr>
                <w:sz w:val="22"/>
              </w:rPr>
            </w:pPr>
            <w:r>
              <w:rPr>
                <w:w w:val="100"/>
                <w:sz w:val="22"/>
              </w:rPr>
              <w:t>4</w:t>
            </w:r>
          </w:p>
        </w:tc>
        <w:tc>
          <w:tcPr>
            <w:tcW w:w="2074" w:type="dxa"/>
          </w:tcPr>
          <w:p>
            <w:pPr>
              <w:pStyle w:val="TableParagraph"/>
              <w:ind w:left="9"/>
              <w:jc w:val="center"/>
              <w:rPr>
                <w:sz w:val="22"/>
              </w:rPr>
            </w:pPr>
            <w:r>
              <w:rPr>
                <w:w w:val="100"/>
                <w:sz w:val="22"/>
              </w:rPr>
              <w:t>7</w:t>
            </w:r>
          </w:p>
        </w:tc>
      </w:tr>
      <w:tr>
        <w:trPr>
          <w:trHeight w:val="369" w:hRule="atLeast"/>
        </w:trPr>
        <w:tc>
          <w:tcPr>
            <w:tcW w:w="4131" w:type="dxa"/>
            <w:shd w:val="clear" w:color="auto" w:fill="E1EED9"/>
          </w:tcPr>
          <w:p>
            <w:pPr>
              <w:pStyle w:val="TableParagraph"/>
              <w:spacing w:line="250" w:lineRule="exact"/>
              <w:rPr>
                <w:sz w:val="22"/>
              </w:rPr>
            </w:pPr>
            <w:r>
              <w:rPr>
                <w:sz w:val="22"/>
              </w:rPr>
              <w:t>5.- FUTBOL RAPIDO</w:t>
            </w:r>
          </w:p>
        </w:tc>
        <w:tc>
          <w:tcPr>
            <w:tcW w:w="2124" w:type="dxa"/>
            <w:shd w:val="clear" w:color="auto" w:fill="E1EED9"/>
          </w:tcPr>
          <w:p>
            <w:pPr>
              <w:pStyle w:val="TableParagraph"/>
              <w:ind w:left="0"/>
              <w:rPr>
                <w:rFonts w:ascii="Times New Roman"/>
                <w:sz w:val="20"/>
              </w:rPr>
            </w:pPr>
          </w:p>
        </w:tc>
        <w:tc>
          <w:tcPr>
            <w:tcW w:w="1200" w:type="dxa"/>
            <w:shd w:val="clear" w:color="auto" w:fill="E1EED9"/>
          </w:tcPr>
          <w:p>
            <w:pPr>
              <w:pStyle w:val="TableParagraph"/>
              <w:spacing w:line="250" w:lineRule="exact"/>
              <w:ind w:left="127" w:right="117"/>
              <w:jc w:val="center"/>
              <w:rPr>
                <w:sz w:val="22"/>
              </w:rPr>
            </w:pPr>
            <w:r>
              <w:rPr>
                <w:sz w:val="22"/>
              </w:rPr>
              <w:t>18</w:t>
            </w:r>
          </w:p>
        </w:tc>
        <w:tc>
          <w:tcPr>
            <w:tcW w:w="2074" w:type="dxa"/>
            <w:shd w:val="clear" w:color="auto" w:fill="E1EED9"/>
          </w:tcPr>
          <w:p>
            <w:pPr>
              <w:pStyle w:val="TableParagraph"/>
              <w:spacing w:line="250" w:lineRule="exact"/>
              <w:ind w:left="831" w:right="820"/>
              <w:jc w:val="center"/>
              <w:rPr>
                <w:sz w:val="22"/>
              </w:rPr>
            </w:pPr>
            <w:r>
              <w:rPr>
                <w:sz w:val="22"/>
              </w:rPr>
              <w:t>18</w:t>
            </w:r>
          </w:p>
        </w:tc>
      </w:tr>
      <w:tr>
        <w:trPr>
          <w:trHeight w:val="369" w:hRule="atLeast"/>
        </w:trPr>
        <w:tc>
          <w:tcPr>
            <w:tcW w:w="4131" w:type="dxa"/>
          </w:tcPr>
          <w:p>
            <w:pPr>
              <w:pStyle w:val="TableParagraph"/>
              <w:spacing w:line="250" w:lineRule="exact"/>
              <w:rPr>
                <w:sz w:val="22"/>
              </w:rPr>
            </w:pPr>
            <w:r>
              <w:rPr>
                <w:sz w:val="22"/>
              </w:rPr>
              <w:t>6.- FUTBOL SOCCER</w:t>
            </w:r>
          </w:p>
        </w:tc>
        <w:tc>
          <w:tcPr>
            <w:tcW w:w="2124" w:type="dxa"/>
          </w:tcPr>
          <w:p>
            <w:pPr>
              <w:pStyle w:val="TableParagraph"/>
              <w:spacing w:line="250" w:lineRule="exact"/>
              <w:ind w:left="630" w:right="623"/>
              <w:jc w:val="center"/>
              <w:rPr>
                <w:sz w:val="22"/>
              </w:rPr>
            </w:pPr>
            <w:r>
              <w:rPr>
                <w:sz w:val="22"/>
              </w:rPr>
              <w:t>48</w:t>
            </w:r>
          </w:p>
        </w:tc>
        <w:tc>
          <w:tcPr>
            <w:tcW w:w="1200" w:type="dxa"/>
          </w:tcPr>
          <w:p>
            <w:pPr>
              <w:pStyle w:val="TableParagraph"/>
              <w:spacing w:line="250" w:lineRule="exact"/>
              <w:ind w:left="127" w:right="117"/>
              <w:jc w:val="center"/>
              <w:rPr>
                <w:sz w:val="22"/>
              </w:rPr>
            </w:pPr>
            <w:r>
              <w:rPr>
                <w:sz w:val="22"/>
              </w:rPr>
              <w:t>20</w:t>
            </w:r>
          </w:p>
        </w:tc>
        <w:tc>
          <w:tcPr>
            <w:tcW w:w="2074" w:type="dxa"/>
          </w:tcPr>
          <w:p>
            <w:pPr>
              <w:pStyle w:val="TableParagraph"/>
              <w:spacing w:line="250" w:lineRule="exact"/>
              <w:ind w:left="831" w:right="820"/>
              <w:jc w:val="center"/>
              <w:rPr>
                <w:sz w:val="22"/>
              </w:rPr>
            </w:pPr>
            <w:r>
              <w:rPr>
                <w:sz w:val="22"/>
              </w:rPr>
              <w:t>68</w:t>
            </w:r>
          </w:p>
        </w:tc>
      </w:tr>
      <w:tr>
        <w:trPr>
          <w:trHeight w:val="371" w:hRule="atLeast"/>
        </w:trPr>
        <w:tc>
          <w:tcPr>
            <w:tcW w:w="4131" w:type="dxa"/>
            <w:shd w:val="clear" w:color="auto" w:fill="E1EED9"/>
          </w:tcPr>
          <w:p>
            <w:pPr>
              <w:pStyle w:val="TableParagraph"/>
              <w:rPr>
                <w:sz w:val="22"/>
              </w:rPr>
            </w:pPr>
            <w:r>
              <w:rPr>
                <w:sz w:val="22"/>
              </w:rPr>
              <w:t>7.- GRUPOS DE ANIMACION</w:t>
            </w:r>
          </w:p>
        </w:tc>
        <w:tc>
          <w:tcPr>
            <w:tcW w:w="2124" w:type="dxa"/>
            <w:shd w:val="clear" w:color="auto" w:fill="E1EED9"/>
          </w:tcPr>
          <w:p>
            <w:pPr>
              <w:pStyle w:val="TableParagraph"/>
              <w:ind w:left="5"/>
              <w:jc w:val="center"/>
              <w:rPr>
                <w:sz w:val="22"/>
              </w:rPr>
            </w:pPr>
            <w:r>
              <w:rPr>
                <w:w w:val="100"/>
                <w:sz w:val="22"/>
              </w:rPr>
              <w:t>7</w:t>
            </w:r>
          </w:p>
        </w:tc>
        <w:tc>
          <w:tcPr>
            <w:tcW w:w="1200" w:type="dxa"/>
            <w:shd w:val="clear" w:color="auto" w:fill="E1EED9"/>
          </w:tcPr>
          <w:p>
            <w:pPr>
              <w:pStyle w:val="TableParagraph"/>
              <w:ind w:left="127" w:right="117"/>
              <w:jc w:val="center"/>
              <w:rPr>
                <w:sz w:val="22"/>
              </w:rPr>
            </w:pPr>
            <w:r>
              <w:rPr>
                <w:sz w:val="22"/>
              </w:rPr>
              <w:t>32</w:t>
            </w:r>
          </w:p>
        </w:tc>
        <w:tc>
          <w:tcPr>
            <w:tcW w:w="2074" w:type="dxa"/>
            <w:shd w:val="clear" w:color="auto" w:fill="E1EED9"/>
          </w:tcPr>
          <w:p>
            <w:pPr>
              <w:pStyle w:val="TableParagraph"/>
              <w:ind w:left="831" w:right="820"/>
              <w:jc w:val="center"/>
              <w:rPr>
                <w:sz w:val="22"/>
              </w:rPr>
            </w:pPr>
            <w:r>
              <w:rPr>
                <w:sz w:val="22"/>
              </w:rPr>
              <w:t>39</w:t>
            </w:r>
          </w:p>
        </w:tc>
      </w:tr>
      <w:tr>
        <w:trPr>
          <w:trHeight w:val="369" w:hRule="atLeast"/>
        </w:trPr>
        <w:tc>
          <w:tcPr>
            <w:tcW w:w="4131" w:type="dxa"/>
          </w:tcPr>
          <w:p>
            <w:pPr>
              <w:pStyle w:val="TableParagraph"/>
              <w:spacing w:line="250" w:lineRule="exact"/>
              <w:rPr>
                <w:sz w:val="22"/>
              </w:rPr>
            </w:pPr>
            <w:r>
              <w:rPr>
                <w:sz w:val="22"/>
              </w:rPr>
              <w:t>8.- HALTEROFILIA</w:t>
            </w:r>
          </w:p>
        </w:tc>
        <w:tc>
          <w:tcPr>
            <w:tcW w:w="2124" w:type="dxa"/>
          </w:tcPr>
          <w:p>
            <w:pPr>
              <w:pStyle w:val="TableParagraph"/>
              <w:spacing w:line="250" w:lineRule="exact"/>
              <w:ind w:left="5"/>
              <w:jc w:val="center"/>
              <w:rPr>
                <w:sz w:val="22"/>
              </w:rPr>
            </w:pPr>
            <w:r>
              <w:rPr>
                <w:w w:val="100"/>
                <w:sz w:val="22"/>
              </w:rPr>
              <w:t>2</w:t>
            </w:r>
          </w:p>
        </w:tc>
        <w:tc>
          <w:tcPr>
            <w:tcW w:w="1200" w:type="dxa"/>
          </w:tcPr>
          <w:p>
            <w:pPr>
              <w:pStyle w:val="TableParagraph"/>
              <w:spacing w:line="250" w:lineRule="exact"/>
              <w:ind w:left="8"/>
              <w:jc w:val="center"/>
              <w:rPr>
                <w:sz w:val="22"/>
              </w:rPr>
            </w:pPr>
            <w:r>
              <w:rPr>
                <w:w w:val="100"/>
                <w:sz w:val="22"/>
              </w:rPr>
              <w:t>4</w:t>
            </w:r>
          </w:p>
        </w:tc>
        <w:tc>
          <w:tcPr>
            <w:tcW w:w="2074" w:type="dxa"/>
          </w:tcPr>
          <w:p>
            <w:pPr>
              <w:pStyle w:val="TableParagraph"/>
              <w:spacing w:line="250" w:lineRule="exact"/>
              <w:ind w:left="9"/>
              <w:jc w:val="center"/>
              <w:rPr>
                <w:sz w:val="22"/>
              </w:rPr>
            </w:pPr>
            <w:r>
              <w:rPr>
                <w:w w:val="100"/>
                <w:sz w:val="22"/>
              </w:rPr>
              <w:t>6</w:t>
            </w:r>
          </w:p>
        </w:tc>
      </w:tr>
      <w:tr>
        <w:trPr>
          <w:trHeight w:val="369" w:hRule="atLeast"/>
        </w:trPr>
        <w:tc>
          <w:tcPr>
            <w:tcW w:w="4131" w:type="dxa"/>
            <w:shd w:val="clear" w:color="auto" w:fill="E1EED9"/>
          </w:tcPr>
          <w:p>
            <w:pPr>
              <w:pStyle w:val="TableParagraph"/>
              <w:spacing w:line="250" w:lineRule="exact"/>
              <w:rPr>
                <w:sz w:val="22"/>
              </w:rPr>
            </w:pPr>
            <w:r>
              <w:rPr>
                <w:sz w:val="22"/>
              </w:rPr>
              <w:t>9.- HANDBALL</w:t>
            </w:r>
          </w:p>
        </w:tc>
        <w:tc>
          <w:tcPr>
            <w:tcW w:w="2124" w:type="dxa"/>
            <w:shd w:val="clear" w:color="auto" w:fill="E1EED9"/>
          </w:tcPr>
          <w:p>
            <w:pPr>
              <w:pStyle w:val="TableParagraph"/>
              <w:spacing w:line="250" w:lineRule="exact"/>
              <w:ind w:left="630" w:right="623"/>
              <w:jc w:val="center"/>
              <w:rPr>
                <w:sz w:val="22"/>
              </w:rPr>
            </w:pPr>
            <w:r>
              <w:rPr>
                <w:sz w:val="22"/>
              </w:rPr>
              <w:t>14</w:t>
            </w:r>
          </w:p>
        </w:tc>
        <w:tc>
          <w:tcPr>
            <w:tcW w:w="1200" w:type="dxa"/>
            <w:shd w:val="clear" w:color="auto" w:fill="E1EED9"/>
          </w:tcPr>
          <w:p>
            <w:pPr>
              <w:pStyle w:val="TableParagraph"/>
              <w:ind w:left="0"/>
              <w:rPr>
                <w:rFonts w:ascii="Times New Roman"/>
                <w:sz w:val="20"/>
              </w:rPr>
            </w:pPr>
          </w:p>
        </w:tc>
        <w:tc>
          <w:tcPr>
            <w:tcW w:w="2074" w:type="dxa"/>
            <w:shd w:val="clear" w:color="auto" w:fill="E1EED9"/>
          </w:tcPr>
          <w:p>
            <w:pPr>
              <w:pStyle w:val="TableParagraph"/>
              <w:spacing w:line="250" w:lineRule="exact"/>
              <w:ind w:left="831" w:right="820"/>
              <w:jc w:val="center"/>
              <w:rPr>
                <w:sz w:val="22"/>
              </w:rPr>
            </w:pPr>
            <w:r>
              <w:rPr>
                <w:sz w:val="22"/>
              </w:rPr>
              <w:t>14</w:t>
            </w:r>
          </w:p>
        </w:tc>
      </w:tr>
      <w:tr>
        <w:trPr>
          <w:trHeight w:val="371" w:hRule="atLeast"/>
        </w:trPr>
        <w:tc>
          <w:tcPr>
            <w:tcW w:w="4131" w:type="dxa"/>
          </w:tcPr>
          <w:p>
            <w:pPr>
              <w:pStyle w:val="TableParagraph"/>
              <w:rPr>
                <w:sz w:val="22"/>
              </w:rPr>
            </w:pPr>
            <w:r>
              <w:rPr>
                <w:sz w:val="22"/>
              </w:rPr>
              <w:t>10.- JUDO</w:t>
            </w:r>
          </w:p>
        </w:tc>
        <w:tc>
          <w:tcPr>
            <w:tcW w:w="2124" w:type="dxa"/>
          </w:tcPr>
          <w:p>
            <w:pPr>
              <w:pStyle w:val="TableParagraph"/>
              <w:ind w:left="0"/>
              <w:rPr>
                <w:rFonts w:ascii="Times New Roman"/>
                <w:sz w:val="20"/>
              </w:rPr>
            </w:pPr>
          </w:p>
        </w:tc>
        <w:tc>
          <w:tcPr>
            <w:tcW w:w="1200" w:type="dxa"/>
          </w:tcPr>
          <w:p>
            <w:pPr>
              <w:pStyle w:val="TableParagraph"/>
              <w:ind w:left="8"/>
              <w:jc w:val="center"/>
              <w:rPr>
                <w:sz w:val="22"/>
              </w:rPr>
            </w:pPr>
            <w:r>
              <w:rPr>
                <w:w w:val="100"/>
                <w:sz w:val="22"/>
              </w:rPr>
              <w:t>1</w:t>
            </w:r>
          </w:p>
        </w:tc>
        <w:tc>
          <w:tcPr>
            <w:tcW w:w="2074" w:type="dxa"/>
          </w:tcPr>
          <w:p>
            <w:pPr>
              <w:pStyle w:val="TableParagraph"/>
              <w:ind w:left="9"/>
              <w:jc w:val="center"/>
              <w:rPr>
                <w:sz w:val="22"/>
              </w:rPr>
            </w:pPr>
            <w:r>
              <w:rPr>
                <w:w w:val="100"/>
                <w:sz w:val="22"/>
              </w:rPr>
              <w:t>1</w:t>
            </w:r>
          </w:p>
        </w:tc>
      </w:tr>
      <w:tr>
        <w:trPr>
          <w:trHeight w:val="369" w:hRule="atLeast"/>
        </w:trPr>
        <w:tc>
          <w:tcPr>
            <w:tcW w:w="4131" w:type="dxa"/>
            <w:shd w:val="clear" w:color="auto" w:fill="E1EED9"/>
          </w:tcPr>
          <w:p>
            <w:pPr>
              <w:pStyle w:val="TableParagraph"/>
              <w:spacing w:line="250" w:lineRule="exact"/>
              <w:rPr>
                <w:sz w:val="22"/>
              </w:rPr>
            </w:pPr>
            <w:r>
              <w:rPr>
                <w:sz w:val="22"/>
              </w:rPr>
              <w:t>11.- KARATE DO</w:t>
            </w:r>
          </w:p>
        </w:tc>
        <w:tc>
          <w:tcPr>
            <w:tcW w:w="2124" w:type="dxa"/>
            <w:shd w:val="clear" w:color="auto" w:fill="E1EED9"/>
          </w:tcPr>
          <w:p>
            <w:pPr>
              <w:pStyle w:val="TableParagraph"/>
              <w:spacing w:line="250" w:lineRule="exact"/>
              <w:ind w:left="5"/>
              <w:jc w:val="center"/>
              <w:rPr>
                <w:sz w:val="22"/>
              </w:rPr>
            </w:pPr>
            <w:r>
              <w:rPr>
                <w:w w:val="100"/>
                <w:sz w:val="22"/>
              </w:rPr>
              <w:t>4</w:t>
            </w:r>
          </w:p>
        </w:tc>
        <w:tc>
          <w:tcPr>
            <w:tcW w:w="1200" w:type="dxa"/>
            <w:shd w:val="clear" w:color="auto" w:fill="E1EED9"/>
          </w:tcPr>
          <w:p>
            <w:pPr>
              <w:pStyle w:val="TableParagraph"/>
              <w:spacing w:line="250" w:lineRule="exact"/>
              <w:ind w:left="8"/>
              <w:jc w:val="center"/>
              <w:rPr>
                <w:sz w:val="22"/>
              </w:rPr>
            </w:pPr>
            <w:r>
              <w:rPr>
                <w:w w:val="100"/>
                <w:sz w:val="22"/>
              </w:rPr>
              <w:t>8</w:t>
            </w:r>
          </w:p>
        </w:tc>
        <w:tc>
          <w:tcPr>
            <w:tcW w:w="2074" w:type="dxa"/>
            <w:shd w:val="clear" w:color="auto" w:fill="E1EED9"/>
          </w:tcPr>
          <w:p>
            <w:pPr>
              <w:pStyle w:val="TableParagraph"/>
              <w:spacing w:line="250" w:lineRule="exact"/>
              <w:ind w:left="831" w:right="820"/>
              <w:jc w:val="center"/>
              <w:rPr>
                <w:sz w:val="22"/>
              </w:rPr>
            </w:pPr>
            <w:r>
              <w:rPr>
                <w:sz w:val="22"/>
              </w:rPr>
              <w:t>12</w:t>
            </w:r>
          </w:p>
        </w:tc>
      </w:tr>
      <w:tr>
        <w:trPr>
          <w:trHeight w:val="369" w:hRule="atLeast"/>
        </w:trPr>
        <w:tc>
          <w:tcPr>
            <w:tcW w:w="4131" w:type="dxa"/>
          </w:tcPr>
          <w:p>
            <w:pPr>
              <w:pStyle w:val="TableParagraph"/>
              <w:spacing w:line="250" w:lineRule="exact"/>
              <w:rPr>
                <w:sz w:val="22"/>
              </w:rPr>
            </w:pPr>
            <w:r>
              <w:rPr>
                <w:sz w:val="22"/>
              </w:rPr>
              <w:t>12.- LIMA LAMA</w:t>
            </w:r>
          </w:p>
        </w:tc>
        <w:tc>
          <w:tcPr>
            <w:tcW w:w="2124" w:type="dxa"/>
          </w:tcPr>
          <w:p>
            <w:pPr>
              <w:pStyle w:val="TableParagraph"/>
              <w:spacing w:line="250" w:lineRule="exact"/>
              <w:ind w:left="5"/>
              <w:jc w:val="center"/>
              <w:rPr>
                <w:sz w:val="22"/>
              </w:rPr>
            </w:pPr>
            <w:r>
              <w:rPr>
                <w:w w:val="100"/>
                <w:sz w:val="22"/>
              </w:rPr>
              <w:t>7</w:t>
            </w:r>
          </w:p>
        </w:tc>
        <w:tc>
          <w:tcPr>
            <w:tcW w:w="1200" w:type="dxa"/>
          </w:tcPr>
          <w:p>
            <w:pPr>
              <w:pStyle w:val="TableParagraph"/>
              <w:spacing w:line="250" w:lineRule="exact"/>
              <w:ind w:left="8"/>
              <w:jc w:val="center"/>
              <w:rPr>
                <w:sz w:val="22"/>
              </w:rPr>
            </w:pPr>
            <w:r>
              <w:rPr>
                <w:w w:val="100"/>
                <w:sz w:val="22"/>
              </w:rPr>
              <w:t>6</w:t>
            </w:r>
          </w:p>
        </w:tc>
        <w:tc>
          <w:tcPr>
            <w:tcW w:w="2074" w:type="dxa"/>
          </w:tcPr>
          <w:p>
            <w:pPr>
              <w:pStyle w:val="TableParagraph"/>
              <w:spacing w:line="250" w:lineRule="exact"/>
              <w:ind w:left="831" w:right="820"/>
              <w:jc w:val="center"/>
              <w:rPr>
                <w:sz w:val="22"/>
              </w:rPr>
            </w:pPr>
            <w:r>
              <w:rPr>
                <w:sz w:val="22"/>
              </w:rPr>
              <w:t>13</w:t>
            </w:r>
          </w:p>
        </w:tc>
      </w:tr>
      <w:tr>
        <w:trPr>
          <w:trHeight w:val="371" w:hRule="atLeast"/>
        </w:trPr>
        <w:tc>
          <w:tcPr>
            <w:tcW w:w="4131" w:type="dxa"/>
            <w:shd w:val="clear" w:color="auto" w:fill="E1EED9"/>
          </w:tcPr>
          <w:p>
            <w:pPr>
              <w:pStyle w:val="TableParagraph"/>
              <w:rPr>
                <w:sz w:val="22"/>
              </w:rPr>
            </w:pPr>
            <w:r>
              <w:rPr>
                <w:sz w:val="22"/>
              </w:rPr>
              <w:t>13.- NATACION</w:t>
            </w:r>
          </w:p>
        </w:tc>
        <w:tc>
          <w:tcPr>
            <w:tcW w:w="2124" w:type="dxa"/>
            <w:shd w:val="clear" w:color="auto" w:fill="E1EED9"/>
          </w:tcPr>
          <w:p>
            <w:pPr>
              <w:pStyle w:val="TableParagraph"/>
              <w:ind w:left="5"/>
              <w:jc w:val="center"/>
              <w:rPr>
                <w:sz w:val="22"/>
              </w:rPr>
            </w:pPr>
            <w:r>
              <w:rPr>
                <w:w w:val="100"/>
                <w:sz w:val="22"/>
              </w:rPr>
              <w:t>2</w:t>
            </w:r>
          </w:p>
        </w:tc>
        <w:tc>
          <w:tcPr>
            <w:tcW w:w="1200" w:type="dxa"/>
            <w:shd w:val="clear" w:color="auto" w:fill="E1EED9"/>
          </w:tcPr>
          <w:p>
            <w:pPr>
              <w:pStyle w:val="TableParagraph"/>
              <w:ind w:left="127" w:right="117"/>
              <w:jc w:val="center"/>
              <w:rPr>
                <w:sz w:val="22"/>
              </w:rPr>
            </w:pPr>
            <w:r>
              <w:rPr>
                <w:sz w:val="22"/>
              </w:rPr>
              <w:t>14</w:t>
            </w:r>
          </w:p>
        </w:tc>
        <w:tc>
          <w:tcPr>
            <w:tcW w:w="2074" w:type="dxa"/>
            <w:shd w:val="clear" w:color="auto" w:fill="E1EED9"/>
          </w:tcPr>
          <w:p>
            <w:pPr>
              <w:pStyle w:val="TableParagraph"/>
              <w:ind w:left="831" w:right="820"/>
              <w:jc w:val="center"/>
              <w:rPr>
                <w:sz w:val="22"/>
              </w:rPr>
            </w:pPr>
            <w:r>
              <w:rPr>
                <w:sz w:val="22"/>
              </w:rPr>
              <w:t>16</w:t>
            </w:r>
          </w:p>
        </w:tc>
      </w:tr>
      <w:tr>
        <w:trPr>
          <w:trHeight w:val="369" w:hRule="atLeast"/>
        </w:trPr>
        <w:tc>
          <w:tcPr>
            <w:tcW w:w="4131" w:type="dxa"/>
          </w:tcPr>
          <w:p>
            <w:pPr>
              <w:pStyle w:val="TableParagraph"/>
              <w:spacing w:line="250" w:lineRule="exact"/>
              <w:rPr>
                <w:sz w:val="22"/>
              </w:rPr>
            </w:pPr>
            <w:r>
              <w:rPr>
                <w:sz w:val="22"/>
              </w:rPr>
              <w:t>14.- SOFTBOL</w:t>
            </w:r>
          </w:p>
        </w:tc>
        <w:tc>
          <w:tcPr>
            <w:tcW w:w="2124" w:type="dxa"/>
          </w:tcPr>
          <w:p>
            <w:pPr>
              <w:pStyle w:val="TableParagraph"/>
              <w:spacing w:line="250" w:lineRule="exact"/>
              <w:ind w:left="630" w:right="623"/>
              <w:jc w:val="center"/>
              <w:rPr>
                <w:sz w:val="22"/>
              </w:rPr>
            </w:pPr>
            <w:r>
              <w:rPr>
                <w:sz w:val="22"/>
              </w:rPr>
              <w:t>17</w:t>
            </w:r>
          </w:p>
        </w:tc>
        <w:tc>
          <w:tcPr>
            <w:tcW w:w="1200" w:type="dxa"/>
          </w:tcPr>
          <w:p>
            <w:pPr>
              <w:pStyle w:val="TableParagraph"/>
              <w:spacing w:line="250" w:lineRule="exact"/>
              <w:ind w:left="127" w:right="117"/>
              <w:jc w:val="center"/>
              <w:rPr>
                <w:sz w:val="22"/>
              </w:rPr>
            </w:pPr>
            <w:r>
              <w:rPr>
                <w:sz w:val="22"/>
              </w:rPr>
              <w:t>19</w:t>
            </w:r>
          </w:p>
        </w:tc>
        <w:tc>
          <w:tcPr>
            <w:tcW w:w="2074" w:type="dxa"/>
          </w:tcPr>
          <w:p>
            <w:pPr>
              <w:pStyle w:val="TableParagraph"/>
              <w:spacing w:line="250" w:lineRule="exact"/>
              <w:ind w:left="831" w:right="820"/>
              <w:jc w:val="center"/>
              <w:rPr>
                <w:sz w:val="22"/>
              </w:rPr>
            </w:pPr>
            <w:r>
              <w:rPr>
                <w:sz w:val="22"/>
              </w:rPr>
              <w:t>36</w:t>
            </w:r>
          </w:p>
        </w:tc>
      </w:tr>
      <w:tr>
        <w:trPr>
          <w:trHeight w:val="369" w:hRule="atLeast"/>
        </w:trPr>
        <w:tc>
          <w:tcPr>
            <w:tcW w:w="4131" w:type="dxa"/>
            <w:shd w:val="clear" w:color="auto" w:fill="E1EED9"/>
          </w:tcPr>
          <w:p>
            <w:pPr>
              <w:pStyle w:val="TableParagraph"/>
              <w:spacing w:line="251" w:lineRule="exact"/>
              <w:rPr>
                <w:sz w:val="22"/>
              </w:rPr>
            </w:pPr>
            <w:r>
              <w:rPr>
                <w:sz w:val="22"/>
              </w:rPr>
              <w:t>15.- TAE KWON DO</w:t>
            </w:r>
          </w:p>
        </w:tc>
        <w:tc>
          <w:tcPr>
            <w:tcW w:w="2124" w:type="dxa"/>
            <w:shd w:val="clear" w:color="auto" w:fill="E1EED9"/>
          </w:tcPr>
          <w:p>
            <w:pPr>
              <w:pStyle w:val="TableParagraph"/>
              <w:spacing w:line="251" w:lineRule="exact"/>
              <w:ind w:left="630" w:right="623"/>
              <w:jc w:val="center"/>
              <w:rPr>
                <w:sz w:val="22"/>
              </w:rPr>
            </w:pPr>
            <w:r>
              <w:rPr>
                <w:sz w:val="22"/>
              </w:rPr>
              <w:t>11</w:t>
            </w:r>
          </w:p>
        </w:tc>
        <w:tc>
          <w:tcPr>
            <w:tcW w:w="1200" w:type="dxa"/>
            <w:shd w:val="clear" w:color="auto" w:fill="E1EED9"/>
          </w:tcPr>
          <w:p>
            <w:pPr>
              <w:pStyle w:val="TableParagraph"/>
              <w:spacing w:line="251" w:lineRule="exact"/>
              <w:ind w:left="127" w:right="117"/>
              <w:jc w:val="center"/>
              <w:rPr>
                <w:sz w:val="22"/>
              </w:rPr>
            </w:pPr>
            <w:r>
              <w:rPr>
                <w:sz w:val="22"/>
              </w:rPr>
              <w:t>15</w:t>
            </w:r>
          </w:p>
        </w:tc>
        <w:tc>
          <w:tcPr>
            <w:tcW w:w="2074" w:type="dxa"/>
            <w:shd w:val="clear" w:color="auto" w:fill="E1EED9"/>
          </w:tcPr>
          <w:p>
            <w:pPr>
              <w:pStyle w:val="TableParagraph"/>
              <w:spacing w:line="251" w:lineRule="exact"/>
              <w:ind w:left="831" w:right="820"/>
              <w:jc w:val="center"/>
              <w:rPr>
                <w:sz w:val="22"/>
              </w:rPr>
            </w:pPr>
            <w:r>
              <w:rPr>
                <w:sz w:val="22"/>
              </w:rPr>
              <w:t>26</w:t>
            </w:r>
          </w:p>
        </w:tc>
      </w:tr>
      <w:tr>
        <w:trPr>
          <w:trHeight w:val="371" w:hRule="atLeast"/>
        </w:trPr>
        <w:tc>
          <w:tcPr>
            <w:tcW w:w="4131" w:type="dxa"/>
          </w:tcPr>
          <w:p>
            <w:pPr>
              <w:pStyle w:val="TableParagraph"/>
              <w:rPr>
                <w:sz w:val="22"/>
              </w:rPr>
            </w:pPr>
            <w:r>
              <w:rPr>
                <w:sz w:val="22"/>
              </w:rPr>
              <w:t>16.- TENIS DE MESA</w:t>
            </w:r>
          </w:p>
        </w:tc>
        <w:tc>
          <w:tcPr>
            <w:tcW w:w="2124" w:type="dxa"/>
          </w:tcPr>
          <w:p>
            <w:pPr>
              <w:pStyle w:val="TableParagraph"/>
              <w:ind w:left="0"/>
              <w:rPr>
                <w:rFonts w:ascii="Times New Roman"/>
                <w:sz w:val="20"/>
              </w:rPr>
            </w:pPr>
          </w:p>
        </w:tc>
        <w:tc>
          <w:tcPr>
            <w:tcW w:w="1200" w:type="dxa"/>
          </w:tcPr>
          <w:p>
            <w:pPr>
              <w:pStyle w:val="TableParagraph"/>
              <w:ind w:left="8"/>
              <w:jc w:val="center"/>
              <w:rPr>
                <w:sz w:val="22"/>
              </w:rPr>
            </w:pPr>
            <w:r>
              <w:rPr>
                <w:w w:val="100"/>
                <w:sz w:val="22"/>
              </w:rPr>
              <w:t>1</w:t>
            </w:r>
          </w:p>
        </w:tc>
        <w:tc>
          <w:tcPr>
            <w:tcW w:w="2074" w:type="dxa"/>
          </w:tcPr>
          <w:p>
            <w:pPr>
              <w:pStyle w:val="TableParagraph"/>
              <w:ind w:left="9"/>
              <w:jc w:val="center"/>
              <w:rPr>
                <w:sz w:val="22"/>
              </w:rPr>
            </w:pPr>
            <w:r>
              <w:rPr>
                <w:w w:val="100"/>
                <w:sz w:val="22"/>
              </w:rPr>
              <w:t>1</w:t>
            </w:r>
          </w:p>
        </w:tc>
      </w:tr>
      <w:tr>
        <w:trPr>
          <w:trHeight w:val="369" w:hRule="atLeast"/>
        </w:trPr>
        <w:tc>
          <w:tcPr>
            <w:tcW w:w="4131" w:type="dxa"/>
            <w:shd w:val="clear" w:color="auto" w:fill="E1EED9"/>
          </w:tcPr>
          <w:p>
            <w:pPr>
              <w:pStyle w:val="TableParagraph"/>
              <w:spacing w:line="250" w:lineRule="exact"/>
              <w:rPr>
                <w:sz w:val="22"/>
              </w:rPr>
            </w:pPr>
            <w:r>
              <w:rPr>
                <w:sz w:val="22"/>
              </w:rPr>
              <w:t>17.- TOCHITO</w:t>
            </w:r>
          </w:p>
        </w:tc>
        <w:tc>
          <w:tcPr>
            <w:tcW w:w="2124" w:type="dxa"/>
            <w:shd w:val="clear" w:color="auto" w:fill="E1EED9"/>
          </w:tcPr>
          <w:p>
            <w:pPr>
              <w:pStyle w:val="TableParagraph"/>
              <w:ind w:left="0"/>
              <w:rPr>
                <w:rFonts w:ascii="Times New Roman"/>
                <w:sz w:val="20"/>
              </w:rPr>
            </w:pPr>
          </w:p>
        </w:tc>
        <w:tc>
          <w:tcPr>
            <w:tcW w:w="1200" w:type="dxa"/>
            <w:shd w:val="clear" w:color="auto" w:fill="E1EED9"/>
          </w:tcPr>
          <w:p>
            <w:pPr>
              <w:pStyle w:val="TableParagraph"/>
              <w:spacing w:line="250" w:lineRule="exact"/>
              <w:ind w:left="127" w:right="117"/>
              <w:jc w:val="center"/>
              <w:rPr>
                <w:sz w:val="22"/>
              </w:rPr>
            </w:pPr>
            <w:r>
              <w:rPr>
                <w:sz w:val="22"/>
              </w:rPr>
              <w:t>29</w:t>
            </w:r>
          </w:p>
        </w:tc>
        <w:tc>
          <w:tcPr>
            <w:tcW w:w="2074" w:type="dxa"/>
            <w:shd w:val="clear" w:color="auto" w:fill="E1EED9"/>
          </w:tcPr>
          <w:p>
            <w:pPr>
              <w:pStyle w:val="TableParagraph"/>
              <w:spacing w:line="250" w:lineRule="exact"/>
              <w:ind w:left="831" w:right="820"/>
              <w:jc w:val="center"/>
              <w:rPr>
                <w:sz w:val="22"/>
              </w:rPr>
            </w:pPr>
            <w:r>
              <w:rPr>
                <w:sz w:val="22"/>
              </w:rPr>
              <w:t>29</w:t>
            </w:r>
          </w:p>
        </w:tc>
      </w:tr>
      <w:tr>
        <w:trPr>
          <w:trHeight w:val="369" w:hRule="atLeast"/>
        </w:trPr>
        <w:tc>
          <w:tcPr>
            <w:tcW w:w="4131" w:type="dxa"/>
          </w:tcPr>
          <w:p>
            <w:pPr>
              <w:pStyle w:val="TableParagraph"/>
              <w:spacing w:line="250" w:lineRule="exact"/>
              <w:rPr>
                <w:sz w:val="22"/>
              </w:rPr>
            </w:pPr>
            <w:r>
              <w:rPr>
                <w:sz w:val="22"/>
              </w:rPr>
              <w:t>18.- VOLEIBOL</w:t>
            </w:r>
          </w:p>
        </w:tc>
        <w:tc>
          <w:tcPr>
            <w:tcW w:w="2124" w:type="dxa"/>
          </w:tcPr>
          <w:p>
            <w:pPr>
              <w:pStyle w:val="TableParagraph"/>
              <w:ind w:left="0"/>
              <w:rPr>
                <w:rFonts w:ascii="Times New Roman"/>
                <w:sz w:val="20"/>
              </w:rPr>
            </w:pPr>
          </w:p>
        </w:tc>
        <w:tc>
          <w:tcPr>
            <w:tcW w:w="1200" w:type="dxa"/>
          </w:tcPr>
          <w:p>
            <w:pPr>
              <w:pStyle w:val="TableParagraph"/>
              <w:spacing w:line="250" w:lineRule="exact"/>
              <w:ind w:left="127" w:right="117"/>
              <w:jc w:val="center"/>
              <w:rPr>
                <w:sz w:val="22"/>
              </w:rPr>
            </w:pPr>
            <w:r>
              <w:rPr>
                <w:sz w:val="22"/>
              </w:rPr>
              <w:t>11</w:t>
            </w:r>
          </w:p>
        </w:tc>
        <w:tc>
          <w:tcPr>
            <w:tcW w:w="2074" w:type="dxa"/>
          </w:tcPr>
          <w:p>
            <w:pPr>
              <w:pStyle w:val="TableParagraph"/>
              <w:ind w:left="0"/>
              <w:rPr>
                <w:rFonts w:ascii="Times New Roman"/>
                <w:sz w:val="20"/>
              </w:rPr>
            </w:pPr>
          </w:p>
        </w:tc>
      </w:tr>
      <w:tr>
        <w:trPr>
          <w:trHeight w:val="371" w:hRule="atLeast"/>
        </w:trPr>
        <w:tc>
          <w:tcPr>
            <w:tcW w:w="4131" w:type="dxa"/>
            <w:shd w:val="clear" w:color="auto" w:fill="E1EED9"/>
          </w:tcPr>
          <w:p>
            <w:pPr>
              <w:pStyle w:val="TableParagraph"/>
              <w:rPr>
                <w:sz w:val="22"/>
              </w:rPr>
            </w:pPr>
            <w:r>
              <w:rPr>
                <w:sz w:val="22"/>
              </w:rPr>
              <w:t>19.- VOLEIBOL PLAYA</w:t>
            </w:r>
          </w:p>
        </w:tc>
        <w:tc>
          <w:tcPr>
            <w:tcW w:w="2124" w:type="dxa"/>
            <w:shd w:val="clear" w:color="auto" w:fill="E1EED9"/>
          </w:tcPr>
          <w:p>
            <w:pPr>
              <w:pStyle w:val="TableParagraph"/>
              <w:ind w:left="0"/>
              <w:rPr>
                <w:rFonts w:ascii="Times New Roman"/>
                <w:sz w:val="20"/>
              </w:rPr>
            </w:pPr>
          </w:p>
        </w:tc>
        <w:tc>
          <w:tcPr>
            <w:tcW w:w="1200" w:type="dxa"/>
            <w:shd w:val="clear" w:color="auto" w:fill="E1EED9"/>
          </w:tcPr>
          <w:p>
            <w:pPr>
              <w:pStyle w:val="TableParagraph"/>
              <w:ind w:left="8"/>
              <w:jc w:val="center"/>
              <w:rPr>
                <w:sz w:val="22"/>
              </w:rPr>
            </w:pPr>
            <w:r>
              <w:rPr>
                <w:w w:val="100"/>
                <w:sz w:val="22"/>
              </w:rPr>
              <w:t>3</w:t>
            </w:r>
          </w:p>
        </w:tc>
        <w:tc>
          <w:tcPr>
            <w:tcW w:w="2074" w:type="dxa"/>
            <w:shd w:val="clear" w:color="auto" w:fill="E1EED9"/>
          </w:tcPr>
          <w:p>
            <w:pPr>
              <w:pStyle w:val="TableParagraph"/>
              <w:ind w:left="0"/>
              <w:rPr>
                <w:rFonts w:ascii="Times New Roman"/>
                <w:sz w:val="20"/>
              </w:rPr>
            </w:pPr>
          </w:p>
        </w:tc>
      </w:tr>
      <w:tr>
        <w:trPr>
          <w:trHeight w:val="369" w:hRule="atLeast"/>
        </w:trPr>
        <w:tc>
          <w:tcPr>
            <w:tcW w:w="4131" w:type="dxa"/>
          </w:tcPr>
          <w:p>
            <w:pPr>
              <w:pStyle w:val="TableParagraph"/>
              <w:spacing w:line="250" w:lineRule="exact"/>
              <w:rPr>
                <w:sz w:val="22"/>
              </w:rPr>
            </w:pPr>
            <w:r>
              <w:rPr>
                <w:sz w:val="22"/>
              </w:rPr>
              <w:t>TOTAL</w:t>
            </w:r>
          </w:p>
        </w:tc>
        <w:tc>
          <w:tcPr>
            <w:tcW w:w="2124" w:type="dxa"/>
          </w:tcPr>
          <w:p>
            <w:pPr>
              <w:pStyle w:val="TableParagraph"/>
              <w:spacing w:line="250" w:lineRule="exact"/>
              <w:ind w:left="628" w:right="624"/>
              <w:jc w:val="center"/>
              <w:rPr>
                <w:sz w:val="22"/>
              </w:rPr>
            </w:pPr>
            <w:r>
              <w:rPr>
                <w:sz w:val="22"/>
              </w:rPr>
              <w:t>133</w:t>
            </w:r>
          </w:p>
        </w:tc>
        <w:tc>
          <w:tcPr>
            <w:tcW w:w="1200" w:type="dxa"/>
          </w:tcPr>
          <w:p>
            <w:pPr>
              <w:pStyle w:val="TableParagraph"/>
              <w:spacing w:line="250" w:lineRule="exact"/>
              <w:ind w:left="125" w:right="118"/>
              <w:jc w:val="center"/>
              <w:rPr>
                <w:sz w:val="22"/>
              </w:rPr>
            </w:pPr>
            <w:r>
              <w:rPr>
                <w:sz w:val="22"/>
              </w:rPr>
              <w:t>210</w:t>
            </w:r>
          </w:p>
        </w:tc>
        <w:tc>
          <w:tcPr>
            <w:tcW w:w="2074" w:type="dxa"/>
          </w:tcPr>
          <w:p>
            <w:pPr>
              <w:pStyle w:val="TableParagraph"/>
              <w:spacing w:line="250" w:lineRule="exact"/>
              <w:ind w:left="831" w:right="823"/>
              <w:jc w:val="center"/>
              <w:rPr>
                <w:sz w:val="22"/>
              </w:rPr>
            </w:pPr>
            <w:r>
              <w:rPr>
                <w:sz w:val="22"/>
              </w:rPr>
              <w:t>343</w:t>
            </w:r>
          </w:p>
        </w:tc>
      </w:tr>
    </w:tbl>
    <w:p>
      <w:pPr>
        <w:spacing w:after="0" w:line="250" w:lineRule="exact"/>
        <w:jc w:val="center"/>
        <w:rPr>
          <w:sz w:val="22"/>
        </w:rPr>
        <w:sectPr>
          <w:pgSz w:w="12240" w:h="15840"/>
          <w:pgMar w:header="713" w:footer="76" w:top="2000" w:bottom="260" w:left="820" w:right="580"/>
        </w:sectPr>
      </w:pPr>
    </w:p>
    <w:p>
      <w:pPr>
        <w:pStyle w:val="BodyText"/>
        <w:spacing w:before="9"/>
        <w:rPr>
          <w:rFonts w:ascii="Times New Roman"/>
          <w:sz w:val="15"/>
        </w:rPr>
      </w:pPr>
    </w:p>
    <w:p>
      <w:pPr>
        <w:spacing w:before="89"/>
        <w:ind w:left="1645" w:right="0" w:firstLine="0"/>
        <w:jc w:val="left"/>
        <w:rPr>
          <w:i/>
          <w:sz w:val="32"/>
        </w:rPr>
      </w:pPr>
      <w:r>
        <w:rPr>
          <w:i/>
          <w:sz w:val="32"/>
        </w:rPr>
        <w:t>Participantes de Psicología en la Universiada 2017.</w:t>
      </w:r>
    </w:p>
    <w:p>
      <w:pPr>
        <w:pStyle w:val="BodyText"/>
        <w:rPr>
          <w:i/>
          <w:sz w:val="20"/>
        </w:rPr>
      </w:pPr>
    </w:p>
    <w:p>
      <w:pPr>
        <w:pStyle w:val="BodyText"/>
        <w:spacing w:before="6"/>
        <w:rPr>
          <w:i/>
          <w:sz w:val="21"/>
        </w:rPr>
      </w:pPr>
    </w:p>
    <w:tbl>
      <w:tblPr>
        <w:tblW w:w="0" w:type="auto"/>
        <w:jc w:val="left"/>
        <w:tblInd w:w="89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653"/>
        <w:gridCol w:w="1219"/>
        <w:gridCol w:w="1205"/>
        <w:gridCol w:w="1538"/>
        <w:gridCol w:w="1493"/>
        <w:gridCol w:w="1163"/>
        <w:gridCol w:w="470"/>
        <w:gridCol w:w="1087"/>
      </w:tblGrid>
      <w:tr>
        <w:trPr>
          <w:trHeight w:val="842" w:hRule="atLeast"/>
        </w:trPr>
        <w:tc>
          <w:tcPr>
            <w:tcW w:w="653" w:type="dxa"/>
            <w:tcBorders>
              <w:left w:val="nil"/>
              <w:bottom w:val="nil"/>
            </w:tcBorders>
          </w:tcPr>
          <w:p>
            <w:pPr>
              <w:pStyle w:val="TableParagraph"/>
              <w:spacing w:line="321" w:lineRule="exact"/>
              <w:ind w:left="87" w:right="84"/>
              <w:jc w:val="center"/>
              <w:rPr>
                <w:i/>
                <w:sz w:val="28"/>
              </w:rPr>
            </w:pPr>
            <w:r>
              <w:rPr>
                <w:i/>
                <w:sz w:val="28"/>
              </w:rPr>
              <w:t>No.</w:t>
            </w:r>
          </w:p>
        </w:tc>
        <w:tc>
          <w:tcPr>
            <w:tcW w:w="2424" w:type="dxa"/>
            <w:gridSpan w:val="2"/>
            <w:shd w:val="clear" w:color="auto" w:fill="E1EED9"/>
          </w:tcPr>
          <w:p>
            <w:pPr>
              <w:pStyle w:val="TableParagraph"/>
              <w:spacing w:line="318" w:lineRule="exact"/>
              <w:ind w:left="630"/>
              <w:rPr>
                <w:b/>
                <w:sz w:val="28"/>
              </w:rPr>
            </w:pPr>
            <w:r>
              <w:rPr>
                <w:b/>
                <w:sz w:val="28"/>
              </w:rPr>
              <w:t>Nombre:</w:t>
            </w:r>
          </w:p>
        </w:tc>
        <w:tc>
          <w:tcPr>
            <w:tcW w:w="1538" w:type="dxa"/>
            <w:shd w:val="clear" w:color="auto" w:fill="E1EED9"/>
          </w:tcPr>
          <w:p>
            <w:pPr>
              <w:pStyle w:val="TableParagraph"/>
              <w:spacing w:line="318" w:lineRule="exact"/>
              <w:ind w:left="84" w:right="81"/>
              <w:jc w:val="center"/>
              <w:rPr>
                <w:b/>
                <w:sz w:val="28"/>
              </w:rPr>
            </w:pPr>
            <w:r>
              <w:rPr>
                <w:b/>
                <w:sz w:val="28"/>
              </w:rPr>
              <w:t>Matricula:</w:t>
            </w:r>
          </w:p>
        </w:tc>
        <w:tc>
          <w:tcPr>
            <w:tcW w:w="1493" w:type="dxa"/>
            <w:shd w:val="clear" w:color="auto" w:fill="E1EED9"/>
          </w:tcPr>
          <w:p>
            <w:pPr>
              <w:pStyle w:val="TableParagraph"/>
              <w:spacing w:line="318" w:lineRule="exact"/>
              <w:ind w:left="84" w:right="83"/>
              <w:jc w:val="center"/>
              <w:rPr>
                <w:b/>
                <w:sz w:val="28"/>
              </w:rPr>
            </w:pPr>
            <w:r>
              <w:rPr>
                <w:b/>
                <w:sz w:val="28"/>
              </w:rPr>
              <w:t>Estudios:</w:t>
            </w:r>
          </w:p>
        </w:tc>
        <w:tc>
          <w:tcPr>
            <w:tcW w:w="1633" w:type="dxa"/>
            <w:gridSpan w:val="2"/>
            <w:shd w:val="clear" w:color="auto" w:fill="E1EED9"/>
          </w:tcPr>
          <w:p>
            <w:pPr>
              <w:pStyle w:val="TableParagraph"/>
              <w:spacing w:line="318" w:lineRule="exact"/>
              <w:ind w:left="103"/>
              <w:rPr>
                <w:b/>
                <w:sz w:val="28"/>
              </w:rPr>
            </w:pPr>
            <w:r>
              <w:rPr>
                <w:b/>
                <w:sz w:val="28"/>
              </w:rPr>
              <w:t>Disciplina:</w:t>
            </w:r>
          </w:p>
        </w:tc>
        <w:tc>
          <w:tcPr>
            <w:tcW w:w="1087" w:type="dxa"/>
            <w:shd w:val="clear" w:color="auto" w:fill="E1EED9"/>
          </w:tcPr>
          <w:p>
            <w:pPr>
              <w:pStyle w:val="TableParagraph"/>
              <w:spacing w:line="318" w:lineRule="exact"/>
              <w:ind w:left="83" w:right="82"/>
              <w:jc w:val="center"/>
              <w:rPr>
                <w:b/>
                <w:sz w:val="28"/>
              </w:rPr>
            </w:pPr>
            <w:r>
              <w:rPr>
                <w:b/>
                <w:sz w:val="28"/>
              </w:rPr>
              <w:t>Lugar:</w:t>
            </w:r>
          </w:p>
        </w:tc>
      </w:tr>
      <w:tr>
        <w:trPr>
          <w:trHeight w:val="841" w:hRule="atLeast"/>
        </w:trPr>
        <w:tc>
          <w:tcPr>
            <w:tcW w:w="653" w:type="dxa"/>
            <w:tcBorders>
              <w:top w:val="nil"/>
              <w:left w:val="nil"/>
              <w:bottom w:val="nil"/>
            </w:tcBorders>
          </w:tcPr>
          <w:p>
            <w:pPr>
              <w:pStyle w:val="TableParagraph"/>
              <w:spacing w:line="250" w:lineRule="exact"/>
              <w:ind w:left="2"/>
              <w:jc w:val="center"/>
              <w:rPr>
                <w:i/>
                <w:sz w:val="22"/>
              </w:rPr>
            </w:pPr>
            <w:r>
              <w:rPr>
                <w:i/>
                <w:w w:val="100"/>
                <w:sz w:val="22"/>
              </w:rPr>
              <w:t>1</w:t>
            </w:r>
          </w:p>
        </w:tc>
        <w:tc>
          <w:tcPr>
            <w:tcW w:w="2424" w:type="dxa"/>
            <w:gridSpan w:val="2"/>
          </w:tcPr>
          <w:p>
            <w:pPr>
              <w:pStyle w:val="TableParagraph"/>
              <w:tabs>
                <w:tab w:pos="1282" w:val="left" w:leader="none"/>
              </w:tabs>
              <w:ind w:left="102" w:right="101"/>
              <w:rPr>
                <w:sz w:val="24"/>
              </w:rPr>
            </w:pPr>
            <w:r>
              <w:rPr>
                <w:sz w:val="24"/>
              </w:rPr>
              <w:t>María</w:t>
              <w:tab/>
            </w:r>
            <w:r>
              <w:rPr>
                <w:spacing w:val="-3"/>
                <w:sz w:val="24"/>
              </w:rPr>
              <w:t>Fernanda </w:t>
            </w:r>
            <w:r>
              <w:rPr>
                <w:sz w:val="24"/>
              </w:rPr>
              <w:t>Montes</w:t>
            </w:r>
            <w:r>
              <w:rPr>
                <w:spacing w:val="-1"/>
                <w:sz w:val="24"/>
              </w:rPr>
              <w:t> </w:t>
            </w:r>
            <w:r>
              <w:rPr>
                <w:sz w:val="24"/>
              </w:rPr>
              <w:t>Martínez</w:t>
            </w:r>
          </w:p>
        </w:tc>
        <w:tc>
          <w:tcPr>
            <w:tcW w:w="1538" w:type="dxa"/>
          </w:tcPr>
          <w:p>
            <w:pPr>
              <w:pStyle w:val="TableParagraph"/>
              <w:spacing w:line="271" w:lineRule="exact"/>
              <w:ind w:left="82" w:right="81"/>
              <w:jc w:val="center"/>
              <w:rPr>
                <w:sz w:val="24"/>
              </w:rPr>
            </w:pPr>
            <w:r>
              <w:rPr>
                <w:sz w:val="24"/>
              </w:rPr>
              <w:t>1692332</w:t>
            </w:r>
          </w:p>
        </w:tc>
        <w:tc>
          <w:tcPr>
            <w:tcW w:w="1493" w:type="dxa"/>
          </w:tcPr>
          <w:p>
            <w:pPr>
              <w:pStyle w:val="TableParagraph"/>
              <w:spacing w:line="271" w:lineRule="exact"/>
              <w:ind w:left="84" w:right="82"/>
              <w:jc w:val="center"/>
              <w:rPr>
                <w:sz w:val="24"/>
              </w:rPr>
            </w:pPr>
            <w:r>
              <w:rPr>
                <w:sz w:val="24"/>
              </w:rPr>
              <w:t>9no</w:t>
            </w:r>
          </w:p>
        </w:tc>
        <w:tc>
          <w:tcPr>
            <w:tcW w:w="1633" w:type="dxa"/>
            <w:gridSpan w:val="2"/>
          </w:tcPr>
          <w:p>
            <w:pPr>
              <w:pStyle w:val="TableParagraph"/>
              <w:spacing w:line="271" w:lineRule="exact"/>
              <w:ind w:left="103"/>
              <w:rPr>
                <w:sz w:val="24"/>
              </w:rPr>
            </w:pPr>
            <w:r>
              <w:rPr>
                <w:sz w:val="24"/>
              </w:rPr>
              <w:t>JUDO</w:t>
            </w:r>
          </w:p>
        </w:tc>
        <w:tc>
          <w:tcPr>
            <w:tcW w:w="1087" w:type="dxa"/>
          </w:tcPr>
          <w:p>
            <w:pPr>
              <w:pStyle w:val="TableParagraph"/>
              <w:spacing w:line="271" w:lineRule="exact"/>
              <w:ind w:left="82" w:right="82"/>
              <w:jc w:val="center"/>
              <w:rPr>
                <w:sz w:val="24"/>
              </w:rPr>
            </w:pPr>
            <w:r>
              <w:rPr>
                <w:sz w:val="24"/>
              </w:rPr>
              <w:t>1ero</w:t>
            </w:r>
          </w:p>
        </w:tc>
      </w:tr>
      <w:tr>
        <w:trPr>
          <w:trHeight w:val="842" w:hRule="atLeast"/>
        </w:trPr>
        <w:tc>
          <w:tcPr>
            <w:tcW w:w="653" w:type="dxa"/>
            <w:tcBorders>
              <w:top w:val="nil"/>
              <w:left w:val="nil"/>
              <w:bottom w:val="nil"/>
            </w:tcBorders>
          </w:tcPr>
          <w:p>
            <w:pPr>
              <w:pStyle w:val="TableParagraph"/>
              <w:spacing w:line="251" w:lineRule="exact"/>
              <w:ind w:left="2"/>
              <w:jc w:val="center"/>
              <w:rPr>
                <w:i/>
                <w:sz w:val="22"/>
              </w:rPr>
            </w:pPr>
            <w:r>
              <w:rPr>
                <w:i/>
                <w:w w:val="100"/>
                <w:sz w:val="22"/>
              </w:rPr>
              <w:t>2</w:t>
            </w:r>
          </w:p>
        </w:tc>
        <w:tc>
          <w:tcPr>
            <w:tcW w:w="1219" w:type="dxa"/>
            <w:tcBorders>
              <w:right w:val="nil"/>
            </w:tcBorders>
            <w:shd w:val="clear" w:color="auto" w:fill="E1EED9"/>
          </w:tcPr>
          <w:p>
            <w:pPr>
              <w:pStyle w:val="TableParagraph"/>
              <w:ind w:left="102" w:right="144"/>
              <w:rPr>
                <w:sz w:val="24"/>
              </w:rPr>
            </w:pPr>
            <w:r>
              <w:rPr>
                <w:sz w:val="24"/>
              </w:rPr>
              <w:t>Rubí Saucedo</w:t>
            </w:r>
          </w:p>
        </w:tc>
        <w:tc>
          <w:tcPr>
            <w:tcW w:w="1205" w:type="dxa"/>
            <w:tcBorders>
              <w:left w:val="nil"/>
            </w:tcBorders>
            <w:shd w:val="clear" w:color="auto" w:fill="E1EED9"/>
          </w:tcPr>
          <w:p>
            <w:pPr>
              <w:pStyle w:val="TableParagraph"/>
              <w:spacing w:line="272" w:lineRule="exact"/>
              <w:ind w:left="0" w:right="102"/>
              <w:jc w:val="right"/>
              <w:rPr>
                <w:sz w:val="24"/>
              </w:rPr>
            </w:pPr>
            <w:r>
              <w:rPr>
                <w:sz w:val="24"/>
              </w:rPr>
              <w:t>Martínez</w:t>
            </w:r>
          </w:p>
        </w:tc>
        <w:tc>
          <w:tcPr>
            <w:tcW w:w="1538" w:type="dxa"/>
            <w:shd w:val="clear" w:color="auto" w:fill="E1EED9"/>
          </w:tcPr>
          <w:p>
            <w:pPr>
              <w:pStyle w:val="TableParagraph"/>
              <w:spacing w:line="272" w:lineRule="exact"/>
              <w:ind w:left="82" w:right="81"/>
              <w:jc w:val="center"/>
              <w:rPr>
                <w:sz w:val="24"/>
              </w:rPr>
            </w:pPr>
            <w:r>
              <w:rPr>
                <w:sz w:val="24"/>
              </w:rPr>
              <w:t>1489486</w:t>
            </w:r>
          </w:p>
        </w:tc>
        <w:tc>
          <w:tcPr>
            <w:tcW w:w="1493" w:type="dxa"/>
            <w:shd w:val="clear" w:color="auto" w:fill="E1EED9"/>
          </w:tcPr>
          <w:p>
            <w:pPr>
              <w:pStyle w:val="TableParagraph"/>
              <w:spacing w:line="272" w:lineRule="exact"/>
              <w:ind w:left="83" w:right="83"/>
              <w:jc w:val="center"/>
              <w:rPr>
                <w:sz w:val="24"/>
              </w:rPr>
            </w:pPr>
            <w:r>
              <w:rPr>
                <w:sz w:val="24"/>
              </w:rPr>
              <w:t>4to</w:t>
            </w:r>
          </w:p>
        </w:tc>
        <w:tc>
          <w:tcPr>
            <w:tcW w:w="1163" w:type="dxa"/>
            <w:tcBorders>
              <w:right w:val="nil"/>
            </w:tcBorders>
            <w:shd w:val="clear" w:color="auto" w:fill="E1EED9"/>
          </w:tcPr>
          <w:p>
            <w:pPr>
              <w:pStyle w:val="TableParagraph"/>
              <w:ind w:left="103" w:right="74"/>
              <w:rPr>
                <w:sz w:val="24"/>
              </w:rPr>
            </w:pPr>
            <w:r>
              <w:rPr>
                <w:sz w:val="24"/>
              </w:rPr>
              <w:t>KARATE DO</w:t>
            </w:r>
          </w:p>
        </w:tc>
        <w:tc>
          <w:tcPr>
            <w:tcW w:w="470" w:type="dxa"/>
            <w:tcBorders>
              <w:left w:val="nil"/>
            </w:tcBorders>
            <w:shd w:val="clear" w:color="auto" w:fill="E1EED9"/>
          </w:tcPr>
          <w:p>
            <w:pPr>
              <w:pStyle w:val="TableParagraph"/>
              <w:spacing w:line="272" w:lineRule="exact"/>
              <w:ind w:left="0" w:right="97"/>
              <w:jc w:val="right"/>
              <w:rPr>
                <w:sz w:val="24"/>
              </w:rPr>
            </w:pPr>
            <w:r>
              <w:rPr>
                <w:w w:val="99"/>
                <w:sz w:val="24"/>
              </w:rPr>
              <w:t>-</w:t>
            </w:r>
          </w:p>
        </w:tc>
        <w:tc>
          <w:tcPr>
            <w:tcW w:w="1087" w:type="dxa"/>
            <w:shd w:val="clear" w:color="auto" w:fill="E1EED9"/>
          </w:tcPr>
          <w:p>
            <w:pPr>
              <w:pStyle w:val="TableParagraph"/>
              <w:spacing w:line="272" w:lineRule="exact"/>
              <w:ind w:left="82" w:right="82"/>
              <w:jc w:val="center"/>
              <w:rPr>
                <w:sz w:val="24"/>
              </w:rPr>
            </w:pPr>
            <w:r>
              <w:rPr>
                <w:sz w:val="24"/>
              </w:rPr>
              <w:t>1ero</w:t>
            </w:r>
          </w:p>
        </w:tc>
      </w:tr>
      <w:tr>
        <w:trPr>
          <w:trHeight w:val="841" w:hRule="atLeast"/>
        </w:trPr>
        <w:tc>
          <w:tcPr>
            <w:tcW w:w="653" w:type="dxa"/>
            <w:tcBorders>
              <w:top w:val="nil"/>
              <w:left w:val="nil"/>
              <w:bottom w:val="nil"/>
            </w:tcBorders>
          </w:tcPr>
          <w:p>
            <w:pPr>
              <w:pStyle w:val="TableParagraph"/>
              <w:spacing w:line="250" w:lineRule="exact"/>
              <w:ind w:left="2"/>
              <w:jc w:val="center"/>
              <w:rPr>
                <w:i/>
                <w:sz w:val="22"/>
              </w:rPr>
            </w:pPr>
            <w:r>
              <w:rPr>
                <w:i/>
                <w:w w:val="100"/>
                <w:sz w:val="22"/>
              </w:rPr>
              <w:t>3</w:t>
            </w:r>
          </w:p>
        </w:tc>
        <w:tc>
          <w:tcPr>
            <w:tcW w:w="1219" w:type="dxa"/>
            <w:tcBorders>
              <w:right w:val="nil"/>
            </w:tcBorders>
          </w:tcPr>
          <w:p>
            <w:pPr>
              <w:pStyle w:val="TableParagraph"/>
              <w:ind w:left="102" w:right="144"/>
              <w:rPr>
                <w:sz w:val="24"/>
              </w:rPr>
            </w:pPr>
            <w:r>
              <w:rPr>
                <w:w w:val="95"/>
                <w:sz w:val="24"/>
              </w:rPr>
              <w:t>Priscila </w:t>
            </w:r>
            <w:r>
              <w:rPr>
                <w:sz w:val="24"/>
              </w:rPr>
              <w:t>Reyes</w:t>
            </w:r>
          </w:p>
        </w:tc>
        <w:tc>
          <w:tcPr>
            <w:tcW w:w="1205" w:type="dxa"/>
            <w:tcBorders>
              <w:left w:val="nil"/>
            </w:tcBorders>
          </w:tcPr>
          <w:p>
            <w:pPr>
              <w:pStyle w:val="TableParagraph"/>
              <w:spacing w:line="271" w:lineRule="exact"/>
              <w:ind w:left="0" w:right="101"/>
              <w:jc w:val="right"/>
              <w:rPr>
                <w:sz w:val="24"/>
              </w:rPr>
            </w:pPr>
            <w:r>
              <w:rPr>
                <w:sz w:val="24"/>
              </w:rPr>
              <w:t>Adame</w:t>
            </w:r>
          </w:p>
        </w:tc>
        <w:tc>
          <w:tcPr>
            <w:tcW w:w="1538" w:type="dxa"/>
          </w:tcPr>
          <w:p>
            <w:pPr>
              <w:pStyle w:val="TableParagraph"/>
              <w:spacing w:line="271" w:lineRule="exact"/>
              <w:ind w:left="82" w:right="81"/>
              <w:jc w:val="center"/>
              <w:rPr>
                <w:sz w:val="24"/>
              </w:rPr>
            </w:pPr>
            <w:r>
              <w:rPr>
                <w:sz w:val="24"/>
              </w:rPr>
              <w:t>1692324</w:t>
            </w:r>
          </w:p>
        </w:tc>
        <w:tc>
          <w:tcPr>
            <w:tcW w:w="1493" w:type="dxa"/>
          </w:tcPr>
          <w:p>
            <w:pPr>
              <w:pStyle w:val="TableParagraph"/>
              <w:spacing w:line="271" w:lineRule="exact"/>
              <w:ind w:left="84" w:right="82"/>
              <w:jc w:val="center"/>
              <w:rPr>
                <w:sz w:val="24"/>
              </w:rPr>
            </w:pPr>
            <w:r>
              <w:rPr>
                <w:sz w:val="24"/>
              </w:rPr>
              <w:t>9no</w:t>
            </w:r>
          </w:p>
        </w:tc>
        <w:tc>
          <w:tcPr>
            <w:tcW w:w="1633" w:type="dxa"/>
            <w:gridSpan w:val="2"/>
          </w:tcPr>
          <w:p>
            <w:pPr>
              <w:pStyle w:val="TableParagraph"/>
              <w:spacing w:line="271" w:lineRule="exact"/>
              <w:ind w:left="103"/>
              <w:rPr>
                <w:sz w:val="24"/>
              </w:rPr>
            </w:pPr>
            <w:r>
              <w:rPr>
                <w:sz w:val="24"/>
              </w:rPr>
              <w:t>Basquetbol</w:t>
            </w:r>
          </w:p>
        </w:tc>
        <w:tc>
          <w:tcPr>
            <w:tcW w:w="1087" w:type="dxa"/>
          </w:tcPr>
          <w:p>
            <w:pPr>
              <w:pStyle w:val="TableParagraph"/>
              <w:ind w:left="0"/>
              <w:rPr>
                <w:rFonts w:ascii="Times New Roman"/>
                <w:sz w:val="24"/>
              </w:rPr>
            </w:pPr>
          </w:p>
        </w:tc>
      </w:tr>
      <w:tr>
        <w:trPr>
          <w:trHeight w:val="842" w:hRule="atLeast"/>
        </w:trPr>
        <w:tc>
          <w:tcPr>
            <w:tcW w:w="653" w:type="dxa"/>
            <w:tcBorders>
              <w:top w:val="nil"/>
              <w:left w:val="nil"/>
              <w:bottom w:val="nil"/>
            </w:tcBorders>
          </w:tcPr>
          <w:p>
            <w:pPr>
              <w:pStyle w:val="TableParagraph"/>
              <w:spacing w:line="250" w:lineRule="exact"/>
              <w:ind w:left="2"/>
              <w:jc w:val="center"/>
              <w:rPr>
                <w:i/>
                <w:sz w:val="22"/>
              </w:rPr>
            </w:pPr>
            <w:r>
              <w:rPr>
                <w:i/>
                <w:w w:val="100"/>
                <w:sz w:val="22"/>
              </w:rPr>
              <w:t>4</w:t>
            </w:r>
          </w:p>
        </w:tc>
        <w:tc>
          <w:tcPr>
            <w:tcW w:w="2424" w:type="dxa"/>
            <w:gridSpan w:val="2"/>
            <w:shd w:val="clear" w:color="auto" w:fill="E1EED9"/>
          </w:tcPr>
          <w:p>
            <w:pPr>
              <w:pStyle w:val="TableParagraph"/>
              <w:tabs>
                <w:tab w:pos="1390" w:val="left" w:leader="none"/>
              </w:tabs>
              <w:ind w:left="102" w:right="100"/>
              <w:rPr>
                <w:sz w:val="24"/>
              </w:rPr>
            </w:pPr>
            <w:r>
              <w:rPr>
                <w:sz w:val="24"/>
              </w:rPr>
              <w:t>Cecilio</w:t>
              <w:tab/>
            </w:r>
            <w:r>
              <w:rPr>
                <w:spacing w:val="-3"/>
                <w:sz w:val="24"/>
              </w:rPr>
              <w:t>Emiliano </w:t>
            </w:r>
            <w:r>
              <w:rPr>
                <w:sz w:val="24"/>
              </w:rPr>
              <w:t>Quevedo</w:t>
            </w:r>
            <w:r>
              <w:rPr>
                <w:spacing w:val="-7"/>
                <w:sz w:val="24"/>
              </w:rPr>
              <w:t> </w:t>
            </w:r>
            <w:r>
              <w:rPr>
                <w:sz w:val="24"/>
              </w:rPr>
              <w:t>Castañeda</w:t>
            </w:r>
          </w:p>
        </w:tc>
        <w:tc>
          <w:tcPr>
            <w:tcW w:w="1538" w:type="dxa"/>
            <w:shd w:val="clear" w:color="auto" w:fill="E1EED9"/>
          </w:tcPr>
          <w:p>
            <w:pPr>
              <w:pStyle w:val="TableParagraph"/>
              <w:spacing w:line="271" w:lineRule="exact"/>
              <w:ind w:left="82" w:right="81"/>
              <w:jc w:val="center"/>
              <w:rPr>
                <w:sz w:val="24"/>
              </w:rPr>
            </w:pPr>
            <w:r>
              <w:rPr>
                <w:sz w:val="24"/>
              </w:rPr>
              <w:t>1758227</w:t>
            </w:r>
          </w:p>
        </w:tc>
        <w:tc>
          <w:tcPr>
            <w:tcW w:w="1493" w:type="dxa"/>
            <w:shd w:val="clear" w:color="auto" w:fill="E1EED9"/>
          </w:tcPr>
          <w:p>
            <w:pPr>
              <w:pStyle w:val="TableParagraph"/>
              <w:spacing w:line="271" w:lineRule="exact"/>
              <w:ind w:left="84" w:right="81"/>
              <w:jc w:val="center"/>
              <w:rPr>
                <w:sz w:val="24"/>
              </w:rPr>
            </w:pPr>
            <w:r>
              <w:rPr>
                <w:sz w:val="24"/>
              </w:rPr>
              <w:t>3ero</w:t>
            </w:r>
          </w:p>
        </w:tc>
        <w:tc>
          <w:tcPr>
            <w:tcW w:w="1633" w:type="dxa"/>
            <w:gridSpan w:val="2"/>
            <w:shd w:val="clear" w:color="auto" w:fill="E1EED9"/>
          </w:tcPr>
          <w:p>
            <w:pPr>
              <w:pStyle w:val="TableParagraph"/>
              <w:spacing w:line="271" w:lineRule="exact"/>
              <w:ind w:left="103"/>
              <w:rPr>
                <w:sz w:val="24"/>
              </w:rPr>
            </w:pPr>
            <w:r>
              <w:rPr>
                <w:sz w:val="24"/>
              </w:rPr>
              <w:t>Tiro con Arco</w:t>
            </w:r>
          </w:p>
        </w:tc>
        <w:tc>
          <w:tcPr>
            <w:tcW w:w="1087" w:type="dxa"/>
            <w:shd w:val="clear" w:color="auto" w:fill="E1EED9"/>
          </w:tcPr>
          <w:p>
            <w:pPr>
              <w:pStyle w:val="TableParagraph"/>
              <w:spacing w:line="271" w:lineRule="exact"/>
              <w:ind w:left="82" w:right="82"/>
              <w:jc w:val="center"/>
              <w:rPr>
                <w:sz w:val="24"/>
              </w:rPr>
            </w:pPr>
            <w:r>
              <w:rPr>
                <w:sz w:val="24"/>
              </w:rPr>
              <w:t>3ero</w:t>
            </w:r>
          </w:p>
        </w:tc>
      </w:tr>
      <w:tr>
        <w:trPr>
          <w:trHeight w:val="842" w:hRule="atLeast"/>
        </w:trPr>
        <w:tc>
          <w:tcPr>
            <w:tcW w:w="653" w:type="dxa"/>
            <w:tcBorders>
              <w:top w:val="nil"/>
              <w:left w:val="nil"/>
              <w:bottom w:val="nil"/>
            </w:tcBorders>
          </w:tcPr>
          <w:p>
            <w:pPr>
              <w:pStyle w:val="TableParagraph"/>
              <w:spacing w:line="250" w:lineRule="exact"/>
              <w:ind w:left="2"/>
              <w:jc w:val="center"/>
              <w:rPr>
                <w:i/>
                <w:sz w:val="22"/>
              </w:rPr>
            </w:pPr>
            <w:r>
              <w:rPr>
                <w:i/>
                <w:w w:val="100"/>
                <w:sz w:val="22"/>
              </w:rPr>
              <w:t>5</w:t>
            </w:r>
          </w:p>
        </w:tc>
        <w:tc>
          <w:tcPr>
            <w:tcW w:w="2424" w:type="dxa"/>
            <w:gridSpan w:val="2"/>
          </w:tcPr>
          <w:p>
            <w:pPr>
              <w:pStyle w:val="TableParagraph"/>
              <w:tabs>
                <w:tab w:pos="1685" w:val="left" w:leader="none"/>
              </w:tabs>
              <w:ind w:left="102" w:right="98"/>
              <w:rPr>
                <w:sz w:val="24"/>
              </w:rPr>
            </w:pPr>
            <w:r>
              <w:rPr>
                <w:sz w:val="24"/>
              </w:rPr>
              <w:t>Gabriela</w:t>
              <w:tab/>
            </w:r>
            <w:r>
              <w:rPr>
                <w:spacing w:val="-4"/>
                <w:sz w:val="24"/>
              </w:rPr>
              <w:t>Anahí </w:t>
            </w:r>
            <w:r>
              <w:rPr>
                <w:sz w:val="24"/>
              </w:rPr>
              <w:t>Castañeda</w:t>
            </w:r>
            <w:r>
              <w:rPr>
                <w:spacing w:val="-1"/>
                <w:sz w:val="24"/>
              </w:rPr>
              <w:t> </w:t>
            </w:r>
            <w:r>
              <w:rPr>
                <w:sz w:val="24"/>
              </w:rPr>
              <w:t>Núñez</w:t>
            </w:r>
          </w:p>
        </w:tc>
        <w:tc>
          <w:tcPr>
            <w:tcW w:w="1538" w:type="dxa"/>
          </w:tcPr>
          <w:p>
            <w:pPr>
              <w:pStyle w:val="TableParagraph"/>
              <w:spacing w:line="271" w:lineRule="exact"/>
              <w:ind w:left="82" w:right="81"/>
              <w:jc w:val="center"/>
              <w:rPr>
                <w:sz w:val="24"/>
              </w:rPr>
            </w:pPr>
            <w:r>
              <w:rPr>
                <w:sz w:val="24"/>
              </w:rPr>
              <w:t>1648428</w:t>
            </w:r>
          </w:p>
        </w:tc>
        <w:tc>
          <w:tcPr>
            <w:tcW w:w="1493" w:type="dxa"/>
          </w:tcPr>
          <w:p>
            <w:pPr>
              <w:pStyle w:val="TableParagraph"/>
              <w:spacing w:line="271" w:lineRule="exact"/>
              <w:ind w:left="83" w:right="83"/>
              <w:jc w:val="center"/>
              <w:rPr>
                <w:sz w:val="24"/>
              </w:rPr>
            </w:pPr>
            <w:r>
              <w:rPr>
                <w:sz w:val="24"/>
              </w:rPr>
              <w:t>Graduada</w:t>
            </w:r>
          </w:p>
        </w:tc>
        <w:tc>
          <w:tcPr>
            <w:tcW w:w="1633" w:type="dxa"/>
            <w:gridSpan w:val="2"/>
          </w:tcPr>
          <w:p>
            <w:pPr>
              <w:pStyle w:val="TableParagraph"/>
              <w:spacing w:line="271" w:lineRule="exact"/>
              <w:ind w:left="103"/>
              <w:rPr>
                <w:sz w:val="24"/>
              </w:rPr>
            </w:pPr>
            <w:r>
              <w:rPr>
                <w:sz w:val="24"/>
              </w:rPr>
              <w:t>Heptatlon</w:t>
            </w:r>
          </w:p>
        </w:tc>
        <w:tc>
          <w:tcPr>
            <w:tcW w:w="1087" w:type="dxa"/>
          </w:tcPr>
          <w:p>
            <w:pPr>
              <w:pStyle w:val="TableParagraph"/>
              <w:spacing w:line="271" w:lineRule="exact"/>
              <w:ind w:left="83" w:right="80"/>
              <w:jc w:val="center"/>
              <w:rPr>
                <w:sz w:val="24"/>
              </w:rPr>
            </w:pPr>
            <w:r>
              <w:rPr>
                <w:sz w:val="24"/>
              </w:rPr>
              <w:t>2do</w:t>
            </w:r>
          </w:p>
        </w:tc>
      </w:tr>
      <w:tr>
        <w:trPr>
          <w:trHeight w:val="842" w:hRule="atLeast"/>
        </w:trPr>
        <w:tc>
          <w:tcPr>
            <w:tcW w:w="653" w:type="dxa"/>
            <w:tcBorders>
              <w:top w:val="nil"/>
              <w:left w:val="nil"/>
              <w:bottom w:val="nil"/>
            </w:tcBorders>
          </w:tcPr>
          <w:p>
            <w:pPr>
              <w:pStyle w:val="TableParagraph"/>
              <w:spacing w:line="251" w:lineRule="exact"/>
              <w:ind w:left="2"/>
              <w:jc w:val="center"/>
              <w:rPr>
                <w:i/>
                <w:sz w:val="22"/>
              </w:rPr>
            </w:pPr>
            <w:r>
              <w:rPr>
                <w:i/>
                <w:w w:val="100"/>
                <w:sz w:val="22"/>
              </w:rPr>
              <w:t>6</w:t>
            </w:r>
          </w:p>
        </w:tc>
        <w:tc>
          <w:tcPr>
            <w:tcW w:w="2424" w:type="dxa"/>
            <w:gridSpan w:val="2"/>
            <w:shd w:val="clear" w:color="auto" w:fill="E1EED9"/>
          </w:tcPr>
          <w:p>
            <w:pPr>
              <w:pStyle w:val="TableParagraph"/>
              <w:tabs>
                <w:tab w:pos="1634" w:val="left" w:leader="none"/>
              </w:tabs>
              <w:ind w:left="102" w:right="98"/>
              <w:rPr>
                <w:sz w:val="24"/>
              </w:rPr>
            </w:pPr>
            <w:r>
              <w:rPr>
                <w:sz w:val="24"/>
              </w:rPr>
              <w:t>Rachel</w:t>
              <w:tab/>
            </w:r>
            <w:r>
              <w:rPr>
                <w:spacing w:val="-4"/>
                <w:sz w:val="24"/>
              </w:rPr>
              <w:t>Nataly </w:t>
            </w:r>
            <w:r>
              <w:rPr>
                <w:sz w:val="24"/>
              </w:rPr>
              <w:t>Gallegos</w:t>
            </w:r>
            <w:r>
              <w:rPr>
                <w:spacing w:val="-1"/>
                <w:sz w:val="24"/>
              </w:rPr>
              <w:t> </w:t>
            </w:r>
            <w:r>
              <w:rPr>
                <w:sz w:val="24"/>
              </w:rPr>
              <w:t>Barrera</w:t>
            </w:r>
          </w:p>
        </w:tc>
        <w:tc>
          <w:tcPr>
            <w:tcW w:w="1538" w:type="dxa"/>
            <w:shd w:val="clear" w:color="auto" w:fill="E1EED9"/>
          </w:tcPr>
          <w:p>
            <w:pPr>
              <w:pStyle w:val="TableParagraph"/>
              <w:spacing w:line="272" w:lineRule="exact"/>
              <w:ind w:left="82" w:right="81"/>
              <w:jc w:val="center"/>
              <w:rPr>
                <w:sz w:val="24"/>
              </w:rPr>
            </w:pPr>
            <w:r>
              <w:rPr>
                <w:sz w:val="24"/>
              </w:rPr>
              <w:t>1719710</w:t>
            </w:r>
          </w:p>
        </w:tc>
        <w:tc>
          <w:tcPr>
            <w:tcW w:w="1493" w:type="dxa"/>
            <w:shd w:val="clear" w:color="auto" w:fill="E1EED9"/>
          </w:tcPr>
          <w:p>
            <w:pPr>
              <w:pStyle w:val="TableParagraph"/>
              <w:spacing w:line="272" w:lineRule="exact"/>
              <w:ind w:left="83" w:right="83"/>
              <w:jc w:val="center"/>
              <w:rPr>
                <w:sz w:val="24"/>
              </w:rPr>
            </w:pPr>
            <w:r>
              <w:rPr>
                <w:sz w:val="24"/>
              </w:rPr>
              <w:t>7mo</w:t>
            </w:r>
          </w:p>
        </w:tc>
        <w:tc>
          <w:tcPr>
            <w:tcW w:w="1163" w:type="dxa"/>
            <w:tcBorders>
              <w:right w:val="nil"/>
            </w:tcBorders>
            <w:shd w:val="clear" w:color="auto" w:fill="E1EED9"/>
          </w:tcPr>
          <w:p>
            <w:pPr>
              <w:pStyle w:val="TableParagraph"/>
              <w:ind w:left="103" w:right="114"/>
              <w:rPr>
                <w:sz w:val="24"/>
              </w:rPr>
            </w:pPr>
            <w:r>
              <w:rPr>
                <w:sz w:val="24"/>
              </w:rPr>
              <w:t>Salto Longitud</w:t>
            </w:r>
          </w:p>
        </w:tc>
        <w:tc>
          <w:tcPr>
            <w:tcW w:w="470" w:type="dxa"/>
            <w:tcBorders>
              <w:left w:val="nil"/>
            </w:tcBorders>
            <w:shd w:val="clear" w:color="auto" w:fill="E1EED9"/>
          </w:tcPr>
          <w:p>
            <w:pPr>
              <w:pStyle w:val="TableParagraph"/>
              <w:spacing w:line="272" w:lineRule="exact"/>
              <w:ind w:left="0" w:right="100"/>
              <w:jc w:val="right"/>
              <w:rPr>
                <w:sz w:val="24"/>
              </w:rPr>
            </w:pPr>
            <w:r>
              <w:rPr>
                <w:w w:val="95"/>
                <w:sz w:val="24"/>
              </w:rPr>
              <w:t>de</w:t>
            </w:r>
          </w:p>
        </w:tc>
        <w:tc>
          <w:tcPr>
            <w:tcW w:w="1087" w:type="dxa"/>
            <w:shd w:val="clear" w:color="auto" w:fill="E1EED9"/>
          </w:tcPr>
          <w:p>
            <w:pPr>
              <w:pStyle w:val="TableParagraph"/>
              <w:ind w:left="0"/>
              <w:rPr>
                <w:rFonts w:ascii="Times New Roman"/>
                <w:sz w:val="24"/>
              </w:rPr>
            </w:pPr>
          </w:p>
        </w:tc>
      </w:tr>
      <w:tr>
        <w:trPr>
          <w:trHeight w:val="842" w:hRule="atLeast"/>
        </w:trPr>
        <w:tc>
          <w:tcPr>
            <w:tcW w:w="653" w:type="dxa"/>
            <w:tcBorders>
              <w:top w:val="nil"/>
              <w:left w:val="nil"/>
              <w:bottom w:val="nil"/>
            </w:tcBorders>
          </w:tcPr>
          <w:p>
            <w:pPr>
              <w:pStyle w:val="TableParagraph"/>
              <w:spacing w:line="250" w:lineRule="exact"/>
              <w:ind w:left="2"/>
              <w:jc w:val="center"/>
              <w:rPr>
                <w:i/>
                <w:sz w:val="22"/>
              </w:rPr>
            </w:pPr>
            <w:r>
              <w:rPr>
                <w:i/>
                <w:w w:val="100"/>
                <w:sz w:val="22"/>
              </w:rPr>
              <w:t>7</w:t>
            </w:r>
          </w:p>
        </w:tc>
        <w:tc>
          <w:tcPr>
            <w:tcW w:w="2424" w:type="dxa"/>
            <w:gridSpan w:val="2"/>
          </w:tcPr>
          <w:p>
            <w:pPr>
              <w:pStyle w:val="TableParagraph"/>
              <w:ind w:left="102"/>
              <w:rPr>
                <w:sz w:val="24"/>
              </w:rPr>
            </w:pPr>
            <w:r>
              <w:rPr>
                <w:sz w:val="24"/>
              </w:rPr>
              <w:t>Verónica Lizbeth del castillo Almanza</w:t>
            </w:r>
          </w:p>
        </w:tc>
        <w:tc>
          <w:tcPr>
            <w:tcW w:w="1538" w:type="dxa"/>
          </w:tcPr>
          <w:p>
            <w:pPr>
              <w:pStyle w:val="TableParagraph"/>
              <w:spacing w:line="271" w:lineRule="exact"/>
              <w:ind w:left="82" w:right="81"/>
              <w:jc w:val="center"/>
              <w:rPr>
                <w:sz w:val="24"/>
              </w:rPr>
            </w:pPr>
            <w:r>
              <w:rPr>
                <w:sz w:val="24"/>
              </w:rPr>
              <w:t>1548860</w:t>
            </w:r>
          </w:p>
        </w:tc>
        <w:tc>
          <w:tcPr>
            <w:tcW w:w="1493" w:type="dxa"/>
          </w:tcPr>
          <w:p>
            <w:pPr>
              <w:pStyle w:val="TableParagraph"/>
              <w:spacing w:line="271" w:lineRule="exact"/>
              <w:ind w:left="83" w:right="83"/>
              <w:jc w:val="center"/>
              <w:rPr>
                <w:sz w:val="24"/>
              </w:rPr>
            </w:pPr>
            <w:r>
              <w:rPr>
                <w:sz w:val="24"/>
              </w:rPr>
              <w:t>7mo</w:t>
            </w:r>
          </w:p>
        </w:tc>
        <w:tc>
          <w:tcPr>
            <w:tcW w:w="1633" w:type="dxa"/>
            <w:gridSpan w:val="2"/>
          </w:tcPr>
          <w:p>
            <w:pPr>
              <w:pStyle w:val="TableParagraph"/>
              <w:spacing w:line="271" w:lineRule="exact"/>
              <w:ind w:left="103"/>
              <w:rPr>
                <w:sz w:val="24"/>
              </w:rPr>
            </w:pPr>
            <w:r>
              <w:rPr>
                <w:sz w:val="24"/>
              </w:rPr>
              <w:t>Atletismo</w:t>
            </w:r>
          </w:p>
        </w:tc>
        <w:tc>
          <w:tcPr>
            <w:tcW w:w="1087" w:type="dxa"/>
          </w:tcPr>
          <w:p>
            <w:pPr>
              <w:pStyle w:val="TableParagraph"/>
              <w:ind w:left="0"/>
              <w:rPr>
                <w:rFonts w:ascii="Times New Roman"/>
                <w:sz w:val="24"/>
              </w:rPr>
            </w:pPr>
          </w:p>
        </w:tc>
      </w:tr>
      <w:tr>
        <w:trPr>
          <w:trHeight w:val="841" w:hRule="atLeast"/>
        </w:trPr>
        <w:tc>
          <w:tcPr>
            <w:tcW w:w="653" w:type="dxa"/>
            <w:tcBorders>
              <w:top w:val="nil"/>
              <w:left w:val="nil"/>
              <w:bottom w:val="nil"/>
            </w:tcBorders>
          </w:tcPr>
          <w:p>
            <w:pPr>
              <w:pStyle w:val="TableParagraph"/>
              <w:spacing w:line="250" w:lineRule="exact"/>
              <w:ind w:left="2"/>
              <w:jc w:val="center"/>
              <w:rPr>
                <w:i/>
                <w:sz w:val="22"/>
              </w:rPr>
            </w:pPr>
            <w:r>
              <w:rPr>
                <w:i/>
                <w:w w:val="100"/>
                <w:sz w:val="22"/>
              </w:rPr>
              <w:t>8</w:t>
            </w:r>
          </w:p>
        </w:tc>
        <w:tc>
          <w:tcPr>
            <w:tcW w:w="1219" w:type="dxa"/>
            <w:tcBorders>
              <w:right w:val="nil"/>
            </w:tcBorders>
            <w:shd w:val="clear" w:color="auto" w:fill="E1EED9"/>
          </w:tcPr>
          <w:p>
            <w:pPr>
              <w:pStyle w:val="TableParagraph"/>
              <w:ind w:left="102" w:right="318"/>
              <w:rPr>
                <w:sz w:val="24"/>
              </w:rPr>
            </w:pPr>
            <w:r>
              <w:rPr>
                <w:sz w:val="24"/>
              </w:rPr>
              <w:t>Ramón Reyes</w:t>
            </w:r>
          </w:p>
        </w:tc>
        <w:tc>
          <w:tcPr>
            <w:tcW w:w="1205" w:type="dxa"/>
            <w:tcBorders>
              <w:left w:val="nil"/>
            </w:tcBorders>
            <w:shd w:val="clear" w:color="auto" w:fill="E1EED9"/>
          </w:tcPr>
          <w:p>
            <w:pPr>
              <w:pStyle w:val="TableParagraph"/>
              <w:spacing w:line="271" w:lineRule="exact"/>
              <w:ind w:left="0" w:right="100"/>
              <w:jc w:val="right"/>
              <w:rPr>
                <w:sz w:val="24"/>
              </w:rPr>
            </w:pPr>
            <w:r>
              <w:rPr>
                <w:sz w:val="24"/>
              </w:rPr>
              <w:t>Tejeda</w:t>
            </w:r>
          </w:p>
        </w:tc>
        <w:tc>
          <w:tcPr>
            <w:tcW w:w="1538" w:type="dxa"/>
            <w:shd w:val="clear" w:color="auto" w:fill="E1EED9"/>
          </w:tcPr>
          <w:p>
            <w:pPr>
              <w:pStyle w:val="TableParagraph"/>
              <w:spacing w:line="271" w:lineRule="exact"/>
              <w:ind w:left="82" w:right="81"/>
              <w:jc w:val="center"/>
              <w:rPr>
                <w:sz w:val="24"/>
              </w:rPr>
            </w:pPr>
            <w:r>
              <w:rPr>
                <w:sz w:val="24"/>
              </w:rPr>
              <w:t>1880206</w:t>
            </w:r>
          </w:p>
        </w:tc>
        <w:tc>
          <w:tcPr>
            <w:tcW w:w="1493" w:type="dxa"/>
            <w:shd w:val="clear" w:color="auto" w:fill="E1EED9"/>
          </w:tcPr>
          <w:p>
            <w:pPr>
              <w:pStyle w:val="TableParagraph"/>
              <w:spacing w:line="271" w:lineRule="exact"/>
              <w:ind w:left="84" w:right="81"/>
              <w:jc w:val="center"/>
              <w:rPr>
                <w:sz w:val="24"/>
              </w:rPr>
            </w:pPr>
            <w:r>
              <w:rPr>
                <w:sz w:val="24"/>
              </w:rPr>
              <w:t>3ero</w:t>
            </w:r>
          </w:p>
        </w:tc>
        <w:tc>
          <w:tcPr>
            <w:tcW w:w="1633" w:type="dxa"/>
            <w:gridSpan w:val="2"/>
            <w:shd w:val="clear" w:color="auto" w:fill="E1EED9"/>
          </w:tcPr>
          <w:p>
            <w:pPr>
              <w:pStyle w:val="TableParagraph"/>
              <w:spacing w:line="271" w:lineRule="exact"/>
              <w:ind w:left="103"/>
              <w:rPr>
                <w:sz w:val="24"/>
              </w:rPr>
            </w:pPr>
            <w:r>
              <w:rPr>
                <w:sz w:val="24"/>
              </w:rPr>
              <w:t>Atletismo</w:t>
            </w:r>
          </w:p>
        </w:tc>
        <w:tc>
          <w:tcPr>
            <w:tcW w:w="1087" w:type="dxa"/>
            <w:shd w:val="clear" w:color="auto" w:fill="E1EED9"/>
          </w:tcPr>
          <w:p>
            <w:pPr>
              <w:pStyle w:val="TableParagraph"/>
              <w:ind w:left="0"/>
              <w:rPr>
                <w:rFonts w:ascii="Times New Roman"/>
                <w:sz w:val="24"/>
              </w:rPr>
            </w:pPr>
          </w:p>
        </w:tc>
      </w:tr>
      <w:tr>
        <w:trPr>
          <w:trHeight w:val="841" w:hRule="atLeast"/>
        </w:trPr>
        <w:tc>
          <w:tcPr>
            <w:tcW w:w="653" w:type="dxa"/>
            <w:tcBorders>
              <w:top w:val="nil"/>
              <w:left w:val="nil"/>
              <w:bottom w:val="nil"/>
            </w:tcBorders>
          </w:tcPr>
          <w:p>
            <w:pPr>
              <w:pStyle w:val="TableParagraph"/>
              <w:spacing w:line="250" w:lineRule="exact"/>
              <w:ind w:left="2"/>
              <w:jc w:val="center"/>
              <w:rPr>
                <w:i/>
                <w:sz w:val="22"/>
              </w:rPr>
            </w:pPr>
            <w:r>
              <w:rPr>
                <w:i/>
                <w:w w:val="100"/>
                <w:sz w:val="22"/>
              </w:rPr>
              <w:t>9</w:t>
            </w:r>
          </w:p>
        </w:tc>
        <w:tc>
          <w:tcPr>
            <w:tcW w:w="1219" w:type="dxa"/>
            <w:tcBorders>
              <w:right w:val="nil"/>
            </w:tcBorders>
          </w:tcPr>
          <w:p>
            <w:pPr>
              <w:pStyle w:val="TableParagraph"/>
              <w:ind w:left="102" w:right="158"/>
              <w:rPr>
                <w:sz w:val="24"/>
              </w:rPr>
            </w:pPr>
            <w:r>
              <w:rPr>
                <w:sz w:val="24"/>
              </w:rPr>
              <w:t>Rodolfo Góngora</w:t>
            </w:r>
          </w:p>
        </w:tc>
        <w:tc>
          <w:tcPr>
            <w:tcW w:w="1205" w:type="dxa"/>
            <w:tcBorders>
              <w:left w:val="nil"/>
            </w:tcBorders>
          </w:tcPr>
          <w:p>
            <w:pPr>
              <w:pStyle w:val="TableParagraph"/>
              <w:spacing w:line="271" w:lineRule="exact"/>
              <w:ind w:left="0" w:right="100"/>
              <w:jc w:val="right"/>
              <w:rPr>
                <w:sz w:val="24"/>
              </w:rPr>
            </w:pPr>
            <w:r>
              <w:rPr>
                <w:sz w:val="24"/>
              </w:rPr>
              <w:t>Rojas</w:t>
            </w:r>
          </w:p>
        </w:tc>
        <w:tc>
          <w:tcPr>
            <w:tcW w:w="1538" w:type="dxa"/>
          </w:tcPr>
          <w:p>
            <w:pPr>
              <w:pStyle w:val="TableParagraph"/>
              <w:spacing w:line="271" w:lineRule="exact"/>
              <w:ind w:left="82" w:right="81"/>
              <w:jc w:val="center"/>
              <w:rPr>
                <w:sz w:val="24"/>
              </w:rPr>
            </w:pPr>
            <w:r>
              <w:rPr>
                <w:sz w:val="24"/>
              </w:rPr>
              <w:t>1589082</w:t>
            </w:r>
          </w:p>
        </w:tc>
        <w:tc>
          <w:tcPr>
            <w:tcW w:w="1493" w:type="dxa"/>
          </w:tcPr>
          <w:p>
            <w:pPr>
              <w:pStyle w:val="TableParagraph"/>
              <w:spacing w:line="271" w:lineRule="exact"/>
              <w:ind w:left="83" w:right="83"/>
              <w:jc w:val="center"/>
              <w:rPr>
                <w:sz w:val="24"/>
              </w:rPr>
            </w:pPr>
            <w:r>
              <w:rPr>
                <w:sz w:val="24"/>
              </w:rPr>
              <w:t>7mo</w:t>
            </w:r>
          </w:p>
        </w:tc>
        <w:tc>
          <w:tcPr>
            <w:tcW w:w="1633" w:type="dxa"/>
            <w:gridSpan w:val="2"/>
          </w:tcPr>
          <w:p>
            <w:pPr>
              <w:pStyle w:val="TableParagraph"/>
              <w:spacing w:line="271" w:lineRule="exact"/>
              <w:ind w:left="103"/>
              <w:rPr>
                <w:sz w:val="24"/>
              </w:rPr>
            </w:pPr>
            <w:r>
              <w:rPr>
                <w:sz w:val="24"/>
              </w:rPr>
              <w:t>Triatlón</w:t>
            </w:r>
          </w:p>
        </w:tc>
        <w:tc>
          <w:tcPr>
            <w:tcW w:w="1087" w:type="dxa"/>
          </w:tcPr>
          <w:p>
            <w:pPr>
              <w:pStyle w:val="TableParagraph"/>
              <w:spacing w:line="271" w:lineRule="exact"/>
              <w:ind w:left="83" w:right="80"/>
              <w:jc w:val="center"/>
              <w:rPr>
                <w:sz w:val="24"/>
              </w:rPr>
            </w:pPr>
            <w:r>
              <w:rPr>
                <w:sz w:val="24"/>
              </w:rPr>
              <w:t>2do</w:t>
            </w:r>
          </w:p>
        </w:tc>
      </w:tr>
      <w:tr>
        <w:trPr>
          <w:trHeight w:val="842" w:hRule="atLeast"/>
        </w:trPr>
        <w:tc>
          <w:tcPr>
            <w:tcW w:w="653" w:type="dxa"/>
            <w:tcBorders>
              <w:top w:val="nil"/>
              <w:left w:val="nil"/>
              <w:bottom w:val="nil"/>
            </w:tcBorders>
          </w:tcPr>
          <w:p>
            <w:pPr>
              <w:pStyle w:val="TableParagraph"/>
              <w:spacing w:line="251" w:lineRule="exact"/>
              <w:ind w:left="87" w:right="83"/>
              <w:jc w:val="center"/>
              <w:rPr>
                <w:i/>
                <w:sz w:val="22"/>
              </w:rPr>
            </w:pPr>
            <w:r>
              <w:rPr>
                <w:i/>
                <w:sz w:val="22"/>
              </w:rPr>
              <w:t>10</w:t>
            </w:r>
          </w:p>
        </w:tc>
        <w:tc>
          <w:tcPr>
            <w:tcW w:w="2424" w:type="dxa"/>
            <w:gridSpan w:val="2"/>
            <w:shd w:val="clear" w:color="auto" w:fill="E1EED9"/>
          </w:tcPr>
          <w:p>
            <w:pPr>
              <w:pStyle w:val="TableParagraph"/>
              <w:ind w:left="102"/>
              <w:rPr>
                <w:sz w:val="24"/>
              </w:rPr>
            </w:pPr>
            <w:r>
              <w:rPr>
                <w:sz w:val="24"/>
              </w:rPr>
              <w:t>Leslie Janeth Pérez García</w:t>
            </w:r>
          </w:p>
        </w:tc>
        <w:tc>
          <w:tcPr>
            <w:tcW w:w="1538" w:type="dxa"/>
            <w:shd w:val="clear" w:color="auto" w:fill="E1EED9"/>
          </w:tcPr>
          <w:p>
            <w:pPr>
              <w:pStyle w:val="TableParagraph"/>
              <w:spacing w:line="272" w:lineRule="exact"/>
              <w:ind w:left="82" w:right="81"/>
              <w:jc w:val="center"/>
              <w:rPr>
                <w:sz w:val="24"/>
              </w:rPr>
            </w:pPr>
            <w:r>
              <w:rPr>
                <w:sz w:val="24"/>
              </w:rPr>
              <w:t>1724926</w:t>
            </w:r>
          </w:p>
        </w:tc>
        <w:tc>
          <w:tcPr>
            <w:tcW w:w="1493" w:type="dxa"/>
            <w:shd w:val="clear" w:color="auto" w:fill="E1EED9"/>
          </w:tcPr>
          <w:p>
            <w:pPr>
              <w:pStyle w:val="TableParagraph"/>
              <w:spacing w:line="272" w:lineRule="exact"/>
              <w:ind w:left="84" w:right="81"/>
              <w:jc w:val="center"/>
              <w:rPr>
                <w:sz w:val="24"/>
              </w:rPr>
            </w:pPr>
            <w:r>
              <w:rPr>
                <w:sz w:val="24"/>
              </w:rPr>
              <w:t>3ero</w:t>
            </w:r>
          </w:p>
        </w:tc>
        <w:tc>
          <w:tcPr>
            <w:tcW w:w="1633" w:type="dxa"/>
            <w:gridSpan w:val="2"/>
            <w:shd w:val="clear" w:color="auto" w:fill="E1EED9"/>
          </w:tcPr>
          <w:p>
            <w:pPr>
              <w:pStyle w:val="TableParagraph"/>
              <w:spacing w:line="272" w:lineRule="exact"/>
              <w:ind w:left="103"/>
              <w:rPr>
                <w:sz w:val="24"/>
              </w:rPr>
            </w:pPr>
            <w:r>
              <w:rPr>
                <w:sz w:val="24"/>
              </w:rPr>
              <w:t>Voleibol</w:t>
            </w:r>
          </w:p>
        </w:tc>
        <w:tc>
          <w:tcPr>
            <w:tcW w:w="1087" w:type="dxa"/>
            <w:shd w:val="clear" w:color="auto" w:fill="E1EED9"/>
          </w:tcPr>
          <w:p>
            <w:pPr>
              <w:pStyle w:val="TableParagraph"/>
              <w:ind w:left="0"/>
              <w:rPr>
                <w:rFonts w:ascii="Times New Roman"/>
                <w:sz w:val="24"/>
              </w:rPr>
            </w:pPr>
          </w:p>
        </w:tc>
      </w:tr>
      <w:tr>
        <w:trPr>
          <w:trHeight w:val="841" w:hRule="atLeast"/>
        </w:trPr>
        <w:tc>
          <w:tcPr>
            <w:tcW w:w="653" w:type="dxa"/>
            <w:tcBorders>
              <w:top w:val="nil"/>
              <w:left w:val="nil"/>
              <w:bottom w:val="nil"/>
            </w:tcBorders>
          </w:tcPr>
          <w:p>
            <w:pPr>
              <w:pStyle w:val="TableParagraph"/>
              <w:spacing w:line="250" w:lineRule="exact"/>
              <w:ind w:left="87" w:right="83"/>
              <w:jc w:val="center"/>
              <w:rPr>
                <w:i/>
                <w:sz w:val="22"/>
              </w:rPr>
            </w:pPr>
            <w:r>
              <w:rPr>
                <w:i/>
                <w:sz w:val="22"/>
              </w:rPr>
              <w:t>11</w:t>
            </w:r>
          </w:p>
        </w:tc>
        <w:tc>
          <w:tcPr>
            <w:tcW w:w="2424" w:type="dxa"/>
            <w:gridSpan w:val="2"/>
          </w:tcPr>
          <w:p>
            <w:pPr>
              <w:pStyle w:val="TableParagraph"/>
              <w:ind w:left="102"/>
              <w:rPr>
                <w:sz w:val="24"/>
              </w:rPr>
            </w:pPr>
            <w:r>
              <w:rPr>
                <w:sz w:val="24"/>
              </w:rPr>
              <w:t>Karina Maribel Leal Olmeda</w:t>
            </w:r>
          </w:p>
        </w:tc>
        <w:tc>
          <w:tcPr>
            <w:tcW w:w="1538" w:type="dxa"/>
          </w:tcPr>
          <w:p>
            <w:pPr>
              <w:pStyle w:val="TableParagraph"/>
              <w:spacing w:line="271" w:lineRule="exact"/>
              <w:ind w:left="82" w:right="81"/>
              <w:jc w:val="center"/>
              <w:rPr>
                <w:sz w:val="24"/>
              </w:rPr>
            </w:pPr>
            <w:r>
              <w:rPr>
                <w:sz w:val="24"/>
              </w:rPr>
              <w:t>1519500</w:t>
            </w:r>
          </w:p>
        </w:tc>
        <w:tc>
          <w:tcPr>
            <w:tcW w:w="1493" w:type="dxa"/>
          </w:tcPr>
          <w:p>
            <w:pPr>
              <w:pStyle w:val="TableParagraph"/>
              <w:spacing w:line="271" w:lineRule="exact"/>
              <w:ind w:left="84" w:right="81"/>
              <w:jc w:val="center"/>
              <w:rPr>
                <w:sz w:val="24"/>
              </w:rPr>
            </w:pPr>
            <w:r>
              <w:rPr>
                <w:sz w:val="24"/>
              </w:rPr>
              <w:t>10mo</w:t>
            </w:r>
          </w:p>
        </w:tc>
        <w:tc>
          <w:tcPr>
            <w:tcW w:w="1163" w:type="dxa"/>
            <w:tcBorders>
              <w:right w:val="nil"/>
            </w:tcBorders>
          </w:tcPr>
          <w:p>
            <w:pPr>
              <w:pStyle w:val="TableParagraph"/>
              <w:ind w:left="103" w:right="448"/>
              <w:rPr>
                <w:sz w:val="24"/>
              </w:rPr>
            </w:pPr>
            <w:r>
              <w:rPr>
                <w:sz w:val="24"/>
              </w:rPr>
              <w:t>Tenis mesa</w:t>
            </w:r>
          </w:p>
        </w:tc>
        <w:tc>
          <w:tcPr>
            <w:tcW w:w="470" w:type="dxa"/>
            <w:tcBorders>
              <w:left w:val="nil"/>
            </w:tcBorders>
          </w:tcPr>
          <w:p>
            <w:pPr>
              <w:pStyle w:val="TableParagraph"/>
              <w:spacing w:line="271" w:lineRule="exact"/>
              <w:ind w:left="0" w:right="100"/>
              <w:jc w:val="right"/>
              <w:rPr>
                <w:sz w:val="24"/>
              </w:rPr>
            </w:pPr>
            <w:r>
              <w:rPr>
                <w:w w:val="95"/>
                <w:sz w:val="24"/>
              </w:rPr>
              <w:t>de</w:t>
            </w:r>
          </w:p>
        </w:tc>
        <w:tc>
          <w:tcPr>
            <w:tcW w:w="1087" w:type="dxa"/>
          </w:tcPr>
          <w:p>
            <w:pPr>
              <w:pStyle w:val="TableParagraph"/>
              <w:ind w:left="0"/>
              <w:rPr>
                <w:rFonts w:ascii="Times New Roman"/>
                <w:sz w:val="24"/>
              </w:rPr>
            </w:pPr>
          </w:p>
        </w:tc>
      </w:tr>
      <w:tr>
        <w:trPr>
          <w:trHeight w:val="841" w:hRule="atLeast"/>
        </w:trPr>
        <w:tc>
          <w:tcPr>
            <w:tcW w:w="653" w:type="dxa"/>
            <w:tcBorders>
              <w:top w:val="nil"/>
              <w:left w:val="nil"/>
              <w:bottom w:val="nil"/>
            </w:tcBorders>
          </w:tcPr>
          <w:p>
            <w:pPr>
              <w:pStyle w:val="TableParagraph"/>
              <w:spacing w:line="250" w:lineRule="exact"/>
              <w:ind w:left="87" w:right="83"/>
              <w:jc w:val="center"/>
              <w:rPr>
                <w:i/>
                <w:sz w:val="22"/>
              </w:rPr>
            </w:pPr>
            <w:r>
              <w:rPr>
                <w:i/>
                <w:sz w:val="22"/>
              </w:rPr>
              <w:t>12</w:t>
            </w:r>
          </w:p>
        </w:tc>
        <w:tc>
          <w:tcPr>
            <w:tcW w:w="2424" w:type="dxa"/>
            <w:gridSpan w:val="2"/>
            <w:shd w:val="clear" w:color="auto" w:fill="E1EED9"/>
          </w:tcPr>
          <w:p>
            <w:pPr>
              <w:pStyle w:val="TableParagraph"/>
              <w:tabs>
                <w:tab w:pos="1285" w:val="left" w:leader="none"/>
              </w:tabs>
              <w:ind w:left="102" w:right="101"/>
              <w:rPr>
                <w:sz w:val="24"/>
              </w:rPr>
            </w:pPr>
            <w:r>
              <w:rPr>
                <w:sz w:val="24"/>
              </w:rPr>
              <w:t>Melissa</w:t>
              <w:tab/>
            </w:r>
            <w:r>
              <w:rPr>
                <w:spacing w:val="-3"/>
                <w:sz w:val="24"/>
              </w:rPr>
              <w:t>Giovanna </w:t>
            </w:r>
            <w:r>
              <w:rPr>
                <w:sz w:val="24"/>
              </w:rPr>
              <w:t>Carrazco</w:t>
            </w:r>
            <w:r>
              <w:rPr>
                <w:spacing w:val="-1"/>
                <w:sz w:val="24"/>
              </w:rPr>
              <w:t> </w:t>
            </w:r>
            <w:r>
              <w:rPr>
                <w:sz w:val="24"/>
              </w:rPr>
              <w:t>Navarro.</w:t>
            </w:r>
          </w:p>
        </w:tc>
        <w:tc>
          <w:tcPr>
            <w:tcW w:w="1538" w:type="dxa"/>
            <w:shd w:val="clear" w:color="auto" w:fill="E1EED9"/>
          </w:tcPr>
          <w:p>
            <w:pPr>
              <w:pStyle w:val="TableParagraph"/>
              <w:spacing w:line="271" w:lineRule="exact"/>
              <w:ind w:left="82" w:right="81"/>
              <w:jc w:val="center"/>
              <w:rPr>
                <w:sz w:val="24"/>
              </w:rPr>
            </w:pPr>
            <w:r>
              <w:rPr>
                <w:sz w:val="24"/>
              </w:rPr>
              <w:t>1548117</w:t>
            </w:r>
          </w:p>
        </w:tc>
        <w:tc>
          <w:tcPr>
            <w:tcW w:w="1493" w:type="dxa"/>
            <w:shd w:val="clear" w:color="auto" w:fill="E1EED9"/>
          </w:tcPr>
          <w:p>
            <w:pPr>
              <w:pStyle w:val="TableParagraph"/>
              <w:spacing w:line="271" w:lineRule="exact"/>
              <w:ind w:left="83" w:right="83"/>
              <w:jc w:val="center"/>
              <w:rPr>
                <w:sz w:val="24"/>
              </w:rPr>
            </w:pPr>
            <w:r>
              <w:rPr>
                <w:sz w:val="24"/>
              </w:rPr>
              <w:t>Graduada</w:t>
            </w:r>
          </w:p>
        </w:tc>
        <w:tc>
          <w:tcPr>
            <w:tcW w:w="1633" w:type="dxa"/>
            <w:gridSpan w:val="2"/>
            <w:shd w:val="clear" w:color="auto" w:fill="E1EED9"/>
          </w:tcPr>
          <w:p>
            <w:pPr>
              <w:pStyle w:val="TableParagraph"/>
              <w:spacing w:line="271" w:lineRule="exact"/>
              <w:ind w:left="103"/>
              <w:rPr>
                <w:sz w:val="24"/>
              </w:rPr>
            </w:pPr>
            <w:r>
              <w:rPr>
                <w:sz w:val="24"/>
              </w:rPr>
              <w:t>Animación</w:t>
            </w:r>
          </w:p>
        </w:tc>
        <w:tc>
          <w:tcPr>
            <w:tcW w:w="1087" w:type="dxa"/>
            <w:shd w:val="clear" w:color="auto" w:fill="E1EED9"/>
          </w:tcPr>
          <w:p>
            <w:pPr>
              <w:pStyle w:val="TableParagraph"/>
              <w:ind w:left="0"/>
              <w:rPr>
                <w:rFonts w:ascii="Times New Roman"/>
                <w:sz w:val="24"/>
              </w:rPr>
            </w:pPr>
          </w:p>
        </w:tc>
      </w:tr>
    </w:tbl>
    <w:p>
      <w:pPr>
        <w:spacing w:after="0"/>
        <w:rPr>
          <w:rFonts w:ascii="Times New Roman"/>
          <w:sz w:val="24"/>
        </w:rPr>
        <w:sectPr>
          <w:pgSz w:w="12240" w:h="15840"/>
          <w:pgMar w:header="713" w:footer="76" w:top="2000" w:bottom="260" w:left="820" w:right="580"/>
        </w:sectPr>
      </w:pPr>
    </w:p>
    <w:p>
      <w:pPr>
        <w:pStyle w:val="BodyText"/>
        <w:rPr>
          <w:i/>
          <w:sz w:val="20"/>
        </w:rPr>
      </w:pPr>
    </w:p>
    <w:p>
      <w:pPr>
        <w:pStyle w:val="BodyText"/>
        <w:rPr>
          <w:i/>
          <w:sz w:val="20"/>
        </w:rPr>
      </w:pPr>
    </w:p>
    <w:p>
      <w:pPr>
        <w:pStyle w:val="BodyText"/>
        <w:rPr>
          <w:i/>
          <w:sz w:val="20"/>
        </w:rPr>
      </w:pPr>
    </w:p>
    <w:p>
      <w:pPr>
        <w:pStyle w:val="Heading7"/>
        <w:spacing w:before="93"/>
      </w:pPr>
      <w:r>
        <w:rPr/>
        <w:t>Estudiantes deportistas.</w:t>
      </w:r>
    </w:p>
    <w:p>
      <w:pPr>
        <w:pStyle w:val="BodyText"/>
        <w:spacing w:before="9"/>
        <w:rPr>
          <w:b/>
          <w:sz w:val="20"/>
        </w:rPr>
      </w:pPr>
    </w:p>
    <w:p>
      <w:pPr>
        <w:pStyle w:val="BodyText"/>
        <w:spacing w:before="1"/>
        <w:ind w:left="882" w:firstLine="67"/>
      </w:pPr>
      <w:r>
        <w:rPr/>
        <w:t>Número de estudiantes deportistas de alto rendimiento</w:t>
      </w:r>
      <w:r>
        <w:rPr>
          <w:sz w:val="18"/>
        </w:rPr>
        <w:t>, </w:t>
      </w:r>
      <w:r>
        <w:rPr/>
        <w:t>con nombre, disciplina de participación y logros obtenidos.</w:t>
      </w:r>
    </w:p>
    <w:p>
      <w:pPr>
        <w:pStyle w:val="BodyText"/>
        <w:rPr>
          <w:sz w:val="20"/>
        </w:rPr>
      </w:pPr>
    </w:p>
    <w:p>
      <w:pPr>
        <w:pStyle w:val="BodyText"/>
        <w:spacing w:before="10" w:after="1"/>
        <w:rPr>
          <w:sz w:val="17"/>
        </w:rPr>
      </w:pPr>
    </w:p>
    <w:tbl>
      <w:tblPr>
        <w:tblW w:w="0" w:type="auto"/>
        <w:jc w:val="left"/>
        <w:tblInd w:w="89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top w:w="0" w:type="dxa"/>
          <w:left w:w="0" w:type="dxa"/>
          <w:bottom w:w="0" w:type="dxa"/>
          <w:right w:w="0" w:type="dxa"/>
        </w:tblCellMar>
        <w:tblLook w:val="01E0"/>
      </w:tblPr>
      <w:tblGrid>
        <w:gridCol w:w="4959"/>
        <w:gridCol w:w="2268"/>
        <w:gridCol w:w="1601"/>
      </w:tblGrid>
      <w:tr>
        <w:trPr>
          <w:trHeight w:val="275" w:hRule="atLeast"/>
        </w:trPr>
        <w:tc>
          <w:tcPr>
            <w:tcW w:w="4959" w:type="dxa"/>
            <w:tcBorders>
              <w:bottom w:val="single" w:sz="12" w:space="0" w:color="8EAADB"/>
            </w:tcBorders>
          </w:tcPr>
          <w:p>
            <w:pPr>
              <w:pStyle w:val="TableParagraph"/>
              <w:spacing w:line="255" w:lineRule="exact"/>
              <w:ind w:left="1998" w:right="1990"/>
              <w:jc w:val="center"/>
              <w:rPr>
                <w:sz w:val="24"/>
              </w:rPr>
            </w:pPr>
            <w:r>
              <w:rPr>
                <w:sz w:val="24"/>
              </w:rPr>
              <w:t>Nombre:</w:t>
            </w:r>
          </w:p>
        </w:tc>
        <w:tc>
          <w:tcPr>
            <w:tcW w:w="2268" w:type="dxa"/>
            <w:tcBorders>
              <w:bottom w:val="single" w:sz="12" w:space="0" w:color="8EAADB"/>
            </w:tcBorders>
          </w:tcPr>
          <w:p>
            <w:pPr>
              <w:pStyle w:val="TableParagraph"/>
              <w:spacing w:line="255" w:lineRule="exact"/>
              <w:ind w:left="178" w:right="171"/>
              <w:jc w:val="center"/>
              <w:rPr>
                <w:sz w:val="24"/>
              </w:rPr>
            </w:pPr>
            <w:r>
              <w:rPr>
                <w:sz w:val="24"/>
              </w:rPr>
              <w:t>Disciplina:</w:t>
            </w:r>
          </w:p>
        </w:tc>
        <w:tc>
          <w:tcPr>
            <w:tcW w:w="1601" w:type="dxa"/>
            <w:tcBorders>
              <w:bottom w:val="single" w:sz="12" w:space="0" w:color="8EAADB"/>
            </w:tcBorders>
          </w:tcPr>
          <w:p>
            <w:pPr>
              <w:pStyle w:val="TableParagraph"/>
              <w:spacing w:line="255" w:lineRule="exact"/>
              <w:ind w:left="146" w:right="138"/>
              <w:jc w:val="center"/>
              <w:rPr>
                <w:sz w:val="24"/>
              </w:rPr>
            </w:pPr>
            <w:r>
              <w:rPr>
                <w:sz w:val="24"/>
              </w:rPr>
              <w:t>Logros:</w:t>
            </w:r>
          </w:p>
        </w:tc>
      </w:tr>
      <w:tr>
        <w:trPr>
          <w:trHeight w:val="277" w:hRule="atLeast"/>
        </w:trPr>
        <w:tc>
          <w:tcPr>
            <w:tcW w:w="4959" w:type="dxa"/>
            <w:tcBorders>
              <w:top w:val="single" w:sz="12" w:space="0" w:color="8EAADB"/>
            </w:tcBorders>
            <w:shd w:val="clear" w:color="auto" w:fill="D9E1F3"/>
          </w:tcPr>
          <w:p>
            <w:pPr>
              <w:pStyle w:val="TableParagraph"/>
              <w:spacing w:line="258" w:lineRule="exact"/>
              <w:ind w:left="467"/>
              <w:rPr>
                <w:sz w:val="24"/>
              </w:rPr>
            </w:pPr>
            <w:r>
              <w:rPr>
                <w:sz w:val="24"/>
              </w:rPr>
              <w:t>1. María Fernanda Montes Martínez</w:t>
            </w:r>
          </w:p>
        </w:tc>
        <w:tc>
          <w:tcPr>
            <w:tcW w:w="2268" w:type="dxa"/>
            <w:tcBorders>
              <w:top w:val="single" w:sz="12" w:space="0" w:color="8EAADB"/>
            </w:tcBorders>
            <w:shd w:val="clear" w:color="auto" w:fill="D9E1F3"/>
          </w:tcPr>
          <w:p>
            <w:pPr>
              <w:pStyle w:val="TableParagraph"/>
              <w:spacing w:line="258" w:lineRule="exact"/>
              <w:ind w:left="178" w:right="171"/>
              <w:jc w:val="center"/>
              <w:rPr>
                <w:sz w:val="24"/>
              </w:rPr>
            </w:pPr>
            <w:r>
              <w:rPr>
                <w:sz w:val="24"/>
              </w:rPr>
              <w:t>JUDO</w:t>
            </w:r>
          </w:p>
        </w:tc>
        <w:tc>
          <w:tcPr>
            <w:tcW w:w="1601" w:type="dxa"/>
            <w:tcBorders>
              <w:top w:val="single" w:sz="12" w:space="0" w:color="8EAADB"/>
            </w:tcBorders>
            <w:shd w:val="clear" w:color="auto" w:fill="D9E1F3"/>
          </w:tcPr>
          <w:p>
            <w:pPr>
              <w:pStyle w:val="TableParagraph"/>
              <w:spacing w:line="258" w:lineRule="exact"/>
              <w:ind w:left="146" w:right="138"/>
              <w:jc w:val="center"/>
              <w:rPr>
                <w:sz w:val="23"/>
              </w:rPr>
            </w:pPr>
            <w:r>
              <w:rPr>
                <w:sz w:val="23"/>
              </w:rPr>
              <w:t>Oro en judo.</w:t>
            </w:r>
          </w:p>
        </w:tc>
      </w:tr>
      <w:tr>
        <w:trPr>
          <w:trHeight w:val="276" w:hRule="atLeast"/>
        </w:trPr>
        <w:tc>
          <w:tcPr>
            <w:tcW w:w="4959" w:type="dxa"/>
          </w:tcPr>
          <w:p>
            <w:pPr>
              <w:pStyle w:val="TableParagraph"/>
              <w:spacing w:line="256" w:lineRule="exact"/>
              <w:ind w:left="467"/>
              <w:rPr>
                <w:sz w:val="24"/>
              </w:rPr>
            </w:pPr>
            <w:r>
              <w:rPr>
                <w:sz w:val="24"/>
              </w:rPr>
              <w:t>2. Rubí Martínez Saucedo</w:t>
            </w:r>
          </w:p>
        </w:tc>
        <w:tc>
          <w:tcPr>
            <w:tcW w:w="2268" w:type="dxa"/>
          </w:tcPr>
          <w:p>
            <w:pPr>
              <w:pStyle w:val="TableParagraph"/>
              <w:spacing w:line="256" w:lineRule="exact"/>
              <w:ind w:left="178" w:right="167"/>
              <w:jc w:val="center"/>
              <w:rPr>
                <w:sz w:val="24"/>
              </w:rPr>
            </w:pPr>
            <w:r>
              <w:rPr>
                <w:sz w:val="24"/>
              </w:rPr>
              <w:t>KARATE -DO</w:t>
            </w:r>
          </w:p>
        </w:tc>
        <w:tc>
          <w:tcPr>
            <w:tcW w:w="1601" w:type="dxa"/>
          </w:tcPr>
          <w:p>
            <w:pPr>
              <w:pStyle w:val="TableParagraph"/>
              <w:ind w:left="0"/>
              <w:rPr>
                <w:rFonts w:ascii="Times New Roman"/>
                <w:sz w:val="20"/>
              </w:rPr>
            </w:pPr>
          </w:p>
        </w:tc>
      </w:tr>
      <w:tr>
        <w:trPr>
          <w:trHeight w:val="275" w:hRule="atLeast"/>
        </w:trPr>
        <w:tc>
          <w:tcPr>
            <w:tcW w:w="4959" w:type="dxa"/>
            <w:shd w:val="clear" w:color="auto" w:fill="D9E1F3"/>
          </w:tcPr>
          <w:p>
            <w:pPr>
              <w:pStyle w:val="TableParagraph"/>
              <w:spacing w:line="256" w:lineRule="exact"/>
              <w:ind w:left="467"/>
              <w:rPr>
                <w:sz w:val="24"/>
              </w:rPr>
            </w:pPr>
            <w:r>
              <w:rPr>
                <w:sz w:val="24"/>
              </w:rPr>
              <w:t>3. Priscila Adame Reyes</w:t>
            </w:r>
          </w:p>
        </w:tc>
        <w:tc>
          <w:tcPr>
            <w:tcW w:w="2268" w:type="dxa"/>
            <w:shd w:val="clear" w:color="auto" w:fill="D9E1F3"/>
          </w:tcPr>
          <w:p>
            <w:pPr>
              <w:pStyle w:val="TableParagraph"/>
              <w:spacing w:line="256" w:lineRule="exact"/>
              <w:ind w:left="178" w:right="169"/>
              <w:jc w:val="center"/>
              <w:rPr>
                <w:sz w:val="24"/>
              </w:rPr>
            </w:pPr>
            <w:r>
              <w:rPr>
                <w:sz w:val="24"/>
              </w:rPr>
              <w:t>Basquetbol</w:t>
            </w:r>
          </w:p>
        </w:tc>
        <w:tc>
          <w:tcPr>
            <w:tcW w:w="1601" w:type="dxa"/>
            <w:shd w:val="clear" w:color="auto" w:fill="D9E1F3"/>
          </w:tcPr>
          <w:p>
            <w:pPr>
              <w:pStyle w:val="TableParagraph"/>
              <w:ind w:left="0"/>
              <w:rPr>
                <w:rFonts w:ascii="Times New Roman"/>
                <w:sz w:val="20"/>
              </w:rPr>
            </w:pPr>
          </w:p>
        </w:tc>
      </w:tr>
      <w:tr>
        <w:trPr>
          <w:trHeight w:val="275" w:hRule="atLeast"/>
        </w:trPr>
        <w:tc>
          <w:tcPr>
            <w:tcW w:w="4959" w:type="dxa"/>
          </w:tcPr>
          <w:p>
            <w:pPr>
              <w:pStyle w:val="TableParagraph"/>
              <w:spacing w:line="256" w:lineRule="exact"/>
              <w:ind w:left="467"/>
              <w:rPr>
                <w:sz w:val="24"/>
              </w:rPr>
            </w:pPr>
            <w:r>
              <w:rPr>
                <w:sz w:val="24"/>
              </w:rPr>
              <w:t>4. Cecilio Emiliano Quevedo Castañeda</w:t>
            </w:r>
          </w:p>
        </w:tc>
        <w:tc>
          <w:tcPr>
            <w:tcW w:w="2268" w:type="dxa"/>
          </w:tcPr>
          <w:p>
            <w:pPr>
              <w:pStyle w:val="TableParagraph"/>
              <w:spacing w:line="256" w:lineRule="exact"/>
              <w:ind w:left="178" w:right="167"/>
              <w:jc w:val="center"/>
              <w:rPr>
                <w:sz w:val="24"/>
              </w:rPr>
            </w:pPr>
            <w:r>
              <w:rPr>
                <w:sz w:val="24"/>
              </w:rPr>
              <w:t>Tiro con Arco</w:t>
            </w:r>
          </w:p>
        </w:tc>
        <w:tc>
          <w:tcPr>
            <w:tcW w:w="1601" w:type="dxa"/>
          </w:tcPr>
          <w:p>
            <w:pPr>
              <w:pStyle w:val="TableParagraph"/>
              <w:ind w:left="0"/>
              <w:rPr>
                <w:rFonts w:ascii="Times New Roman"/>
                <w:sz w:val="20"/>
              </w:rPr>
            </w:pPr>
          </w:p>
        </w:tc>
      </w:tr>
      <w:tr>
        <w:trPr>
          <w:trHeight w:val="275" w:hRule="atLeast"/>
        </w:trPr>
        <w:tc>
          <w:tcPr>
            <w:tcW w:w="4959" w:type="dxa"/>
            <w:shd w:val="clear" w:color="auto" w:fill="D9E1F3"/>
          </w:tcPr>
          <w:p>
            <w:pPr>
              <w:pStyle w:val="TableParagraph"/>
              <w:spacing w:line="256" w:lineRule="exact"/>
              <w:ind w:left="467"/>
              <w:rPr>
                <w:sz w:val="24"/>
              </w:rPr>
            </w:pPr>
            <w:r>
              <w:rPr>
                <w:sz w:val="24"/>
              </w:rPr>
              <w:t>5. Gabriela Anahí Castañeda Núñez</w:t>
            </w:r>
          </w:p>
        </w:tc>
        <w:tc>
          <w:tcPr>
            <w:tcW w:w="2268" w:type="dxa"/>
            <w:shd w:val="clear" w:color="auto" w:fill="D9E1F3"/>
          </w:tcPr>
          <w:p>
            <w:pPr>
              <w:pStyle w:val="TableParagraph"/>
              <w:spacing w:line="256" w:lineRule="exact"/>
              <w:ind w:left="178" w:right="170"/>
              <w:jc w:val="center"/>
              <w:rPr>
                <w:sz w:val="24"/>
              </w:rPr>
            </w:pPr>
            <w:r>
              <w:rPr>
                <w:sz w:val="24"/>
              </w:rPr>
              <w:t>Heptatlon</w:t>
            </w:r>
          </w:p>
        </w:tc>
        <w:tc>
          <w:tcPr>
            <w:tcW w:w="1601" w:type="dxa"/>
            <w:shd w:val="clear" w:color="auto" w:fill="D9E1F3"/>
          </w:tcPr>
          <w:p>
            <w:pPr>
              <w:pStyle w:val="TableParagraph"/>
              <w:ind w:left="0"/>
              <w:rPr>
                <w:rFonts w:ascii="Times New Roman"/>
                <w:sz w:val="20"/>
              </w:rPr>
            </w:pPr>
          </w:p>
        </w:tc>
      </w:tr>
      <w:tr>
        <w:trPr>
          <w:trHeight w:val="277" w:hRule="atLeast"/>
        </w:trPr>
        <w:tc>
          <w:tcPr>
            <w:tcW w:w="4959" w:type="dxa"/>
          </w:tcPr>
          <w:p>
            <w:pPr>
              <w:pStyle w:val="TableParagraph"/>
              <w:spacing w:line="258" w:lineRule="exact"/>
              <w:ind w:left="467"/>
              <w:rPr>
                <w:sz w:val="24"/>
              </w:rPr>
            </w:pPr>
            <w:r>
              <w:rPr>
                <w:sz w:val="24"/>
              </w:rPr>
              <w:t>6. Rachel Nataly Gallegos Barrera</w:t>
            </w:r>
          </w:p>
        </w:tc>
        <w:tc>
          <w:tcPr>
            <w:tcW w:w="2268" w:type="dxa"/>
          </w:tcPr>
          <w:p>
            <w:pPr>
              <w:pStyle w:val="TableParagraph"/>
              <w:spacing w:line="258" w:lineRule="exact"/>
              <w:ind w:left="178" w:right="171"/>
              <w:jc w:val="center"/>
              <w:rPr>
                <w:sz w:val="24"/>
              </w:rPr>
            </w:pPr>
            <w:r>
              <w:rPr>
                <w:sz w:val="24"/>
              </w:rPr>
              <w:t>Salto de Longitud</w:t>
            </w:r>
          </w:p>
        </w:tc>
        <w:tc>
          <w:tcPr>
            <w:tcW w:w="1601" w:type="dxa"/>
          </w:tcPr>
          <w:p>
            <w:pPr>
              <w:pStyle w:val="TableParagraph"/>
              <w:ind w:left="0"/>
              <w:rPr>
                <w:rFonts w:ascii="Times New Roman"/>
                <w:sz w:val="20"/>
              </w:rPr>
            </w:pPr>
          </w:p>
        </w:tc>
      </w:tr>
      <w:tr>
        <w:trPr>
          <w:trHeight w:val="275" w:hRule="atLeast"/>
        </w:trPr>
        <w:tc>
          <w:tcPr>
            <w:tcW w:w="4959" w:type="dxa"/>
            <w:shd w:val="clear" w:color="auto" w:fill="D9E1F3"/>
          </w:tcPr>
          <w:p>
            <w:pPr>
              <w:pStyle w:val="TableParagraph"/>
              <w:spacing w:line="256" w:lineRule="exact"/>
              <w:ind w:left="467"/>
              <w:rPr>
                <w:sz w:val="24"/>
              </w:rPr>
            </w:pPr>
            <w:r>
              <w:rPr>
                <w:sz w:val="24"/>
              </w:rPr>
              <w:t>7. Verónica Lizbeth del castillo Almanza</w:t>
            </w:r>
          </w:p>
        </w:tc>
        <w:tc>
          <w:tcPr>
            <w:tcW w:w="2268" w:type="dxa"/>
            <w:shd w:val="clear" w:color="auto" w:fill="D9E1F3"/>
          </w:tcPr>
          <w:p>
            <w:pPr>
              <w:pStyle w:val="TableParagraph"/>
              <w:spacing w:line="256" w:lineRule="exact"/>
              <w:ind w:left="178" w:right="167"/>
              <w:jc w:val="center"/>
              <w:rPr>
                <w:sz w:val="24"/>
              </w:rPr>
            </w:pPr>
            <w:r>
              <w:rPr>
                <w:sz w:val="24"/>
              </w:rPr>
              <w:t>Atletismo</w:t>
            </w:r>
          </w:p>
        </w:tc>
        <w:tc>
          <w:tcPr>
            <w:tcW w:w="1601" w:type="dxa"/>
            <w:shd w:val="clear" w:color="auto" w:fill="D9E1F3"/>
          </w:tcPr>
          <w:p>
            <w:pPr>
              <w:pStyle w:val="TableParagraph"/>
              <w:ind w:left="0"/>
              <w:rPr>
                <w:rFonts w:ascii="Times New Roman"/>
                <w:sz w:val="20"/>
              </w:rPr>
            </w:pPr>
          </w:p>
        </w:tc>
      </w:tr>
      <w:tr>
        <w:trPr>
          <w:trHeight w:val="275" w:hRule="atLeast"/>
        </w:trPr>
        <w:tc>
          <w:tcPr>
            <w:tcW w:w="4959" w:type="dxa"/>
          </w:tcPr>
          <w:p>
            <w:pPr>
              <w:pStyle w:val="TableParagraph"/>
              <w:spacing w:line="256" w:lineRule="exact"/>
              <w:ind w:left="467"/>
              <w:rPr>
                <w:sz w:val="24"/>
              </w:rPr>
            </w:pPr>
            <w:r>
              <w:rPr>
                <w:sz w:val="24"/>
              </w:rPr>
              <w:t>8. Ramón Tejeda Reyes</w:t>
            </w:r>
          </w:p>
        </w:tc>
        <w:tc>
          <w:tcPr>
            <w:tcW w:w="2268" w:type="dxa"/>
          </w:tcPr>
          <w:p>
            <w:pPr>
              <w:pStyle w:val="TableParagraph"/>
              <w:spacing w:line="256" w:lineRule="exact"/>
              <w:ind w:left="178" w:right="167"/>
              <w:jc w:val="center"/>
              <w:rPr>
                <w:sz w:val="24"/>
              </w:rPr>
            </w:pPr>
            <w:r>
              <w:rPr>
                <w:sz w:val="24"/>
              </w:rPr>
              <w:t>Atletismo</w:t>
            </w:r>
          </w:p>
        </w:tc>
        <w:tc>
          <w:tcPr>
            <w:tcW w:w="1601" w:type="dxa"/>
          </w:tcPr>
          <w:p>
            <w:pPr>
              <w:pStyle w:val="TableParagraph"/>
              <w:ind w:left="0"/>
              <w:rPr>
                <w:rFonts w:ascii="Times New Roman"/>
                <w:sz w:val="20"/>
              </w:rPr>
            </w:pPr>
          </w:p>
        </w:tc>
      </w:tr>
      <w:tr>
        <w:trPr>
          <w:trHeight w:val="527" w:hRule="atLeast"/>
        </w:trPr>
        <w:tc>
          <w:tcPr>
            <w:tcW w:w="4959" w:type="dxa"/>
            <w:shd w:val="clear" w:color="auto" w:fill="D9E1F3"/>
          </w:tcPr>
          <w:p>
            <w:pPr>
              <w:pStyle w:val="TableParagraph"/>
              <w:spacing w:line="271" w:lineRule="exact"/>
              <w:ind w:left="467"/>
              <w:rPr>
                <w:sz w:val="24"/>
              </w:rPr>
            </w:pPr>
            <w:r>
              <w:rPr>
                <w:sz w:val="24"/>
              </w:rPr>
              <w:t>9. Rodolfo Rojas Góngora</w:t>
            </w:r>
          </w:p>
        </w:tc>
        <w:tc>
          <w:tcPr>
            <w:tcW w:w="2268" w:type="dxa"/>
            <w:shd w:val="clear" w:color="auto" w:fill="D9E1F3"/>
          </w:tcPr>
          <w:p>
            <w:pPr>
              <w:pStyle w:val="TableParagraph"/>
              <w:spacing w:line="271" w:lineRule="exact"/>
              <w:ind w:left="178" w:right="167"/>
              <w:jc w:val="center"/>
              <w:rPr>
                <w:sz w:val="24"/>
              </w:rPr>
            </w:pPr>
            <w:r>
              <w:rPr>
                <w:sz w:val="24"/>
              </w:rPr>
              <w:t>Triatlón</w:t>
            </w:r>
          </w:p>
        </w:tc>
        <w:tc>
          <w:tcPr>
            <w:tcW w:w="1601" w:type="dxa"/>
            <w:shd w:val="clear" w:color="auto" w:fill="D9E1F3"/>
          </w:tcPr>
          <w:p>
            <w:pPr>
              <w:pStyle w:val="TableParagraph"/>
              <w:spacing w:line="264" w:lineRule="exact" w:before="2"/>
              <w:ind w:left="423" w:right="350" w:hanging="46"/>
              <w:rPr>
                <w:sz w:val="23"/>
              </w:rPr>
            </w:pPr>
            <w:r>
              <w:rPr>
                <w:sz w:val="23"/>
              </w:rPr>
              <w:t>Plata en triatlon.</w:t>
            </w:r>
          </w:p>
        </w:tc>
      </w:tr>
      <w:tr>
        <w:trPr>
          <w:trHeight w:val="275" w:hRule="atLeast"/>
        </w:trPr>
        <w:tc>
          <w:tcPr>
            <w:tcW w:w="4959" w:type="dxa"/>
          </w:tcPr>
          <w:p>
            <w:pPr>
              <w:pStyle w:val="TableParagraph"/>
              <w:spacing w:line="256" w:lineRule="exact"/>
              <w:ind w:left="467"/>
              <w:rPr>
                <w:sz w:val="24"/>
              </w:rPr>
            </w:pPr>
            <w:r>
              <w:rPr>
                <w:sz w:val="24"/>
              </w:rPr>
              <w:t>10. Leslie Janeth Pérez García</w:t>
            </w:r>
          </w:p>
        </w:tc>
        <w:tc>
          <w:tcPr>
            <w:tcW w:w="2268" w:type="dxa"/>
          </w:tcPr>
          <w:p>
            <w:pPr>
              <w:pStyle w:val="TableParagraph"/>
              <w:spacing w:line="256" w:lineRule="exact"/>
              <w:ind w:left="178" w:right="169"/>
              <w:jc w:val="center"/>
              <w:rPr>
                <w:sz w:val="24"/>
              </w:rPr>
            </w:pPr>
            <w:r>
              <w:rPr>
                <w:sz w:val="24"/>
              </w:rPr>
              <w:t>Voleibol</w:t>
            </w:r>
          </w:p>
        </w:tc>
        <w:tc>
          <w:tcPr>
            <w:tcW w:w="1601" w:type="dxa"/>
          </w:tcPr>
          <w:p>
            <w:pPr>
              <w:pStyle w:val="TableParagraph"/>
              <w:ind w:left="0"/>
              <w:rPr>
                <w:rFonts w:ascii="Times New Roman"/>
                <w:sz w:val="20"/>
              </w:rPr>
            </w:pPr>
          </w:p>
        </w:tc>
      </w:tr>
      <w:tr>
        <w:trPr>
          <w:trHeight w:val="275" w:hRule="atLeast"/>
        </w:trPr>
        <w:tc>
          <w:tcPr>
            <w:tcW w:w="4959" w:type="dxa"/>
            <w:shd w:val="clear" w:color="auto" w:fill="D9E1F3"/>
          </w:tcPr>
          <w:p>
            <w:pPr>
              <w:pStyle w:val="TableParagraph"/>
              <w:spacing w:line="256" w:lineRule="exact"/>
              <w:ind w:left="467"/>
              <w:rPr>
                <w:sz w:val="24"/>
              </w:rPr>
            </w:pPr>
            <w:r>
              <w:rPr>
                <w:sz w:val="24"/>
              </w:rPr>
              <w:t>11. Karina Maribel Leal Olmeda</w:t>
            </w:r>
          </w:p>
        </w:tc>
        <w:tc>
          <w:tcPr>
            <w:tcW w:w="2268" w:type="dxa"/>
            <w:shd w:val="clear" w:color="auto" w:fill="D9E1F3"/>
          </w:tcPr>
          <w:p>
            <w:pPr>
              <w:pStyle w:val="TableParagraph"/>
              <w:spacing w:line="256" w:lineRule="exact"/>
              <w:ind w:left="178" w:right="170"/>
              <w:jc w:val="center"/>
              <w:rPr>
                <w:sz w:val="24"/>
              </w:rPr>
            </w:pPr>
            <w:r>
              <w:rPr>
                <w:sz w:val="24"/>
              </w:rPr>
              <w:t>Tenis de mesa</w:t>
            </w:r>
          </w:p>
        </w:tc>
        <w:tc>
          <w:tcPr>
            <w:tcW w:w="1601" w:type="dxa"/>
            <w:shd w:val="clear" w:color="auto" w:fill="D9E1F3"/>
          </w:tcPr>
          <w:p>
            <w:pPr>
              <w:pStyle w:val="TableParagraph"/>
              <w:ind w:left="0"/>
              <w:rPr>
                <w:rFonts w:ascii="Times New Roman"/>
                <w:sz w:val="20"/>
              </w:rPr>
            </w:pPr>
          </w:p>
        </w:tc>
      </w:tr>
      <w:tr>
        <w:trPr>
          <w:trHeight w:val="275" w:hRule="atLeast"/>
        </w:trPr>
        <w:tc>
          <w:tcPr>
            <w:tcW w:w="4959" w:type="dxa"/>
          </w:tcPr>
          <w:p>
            <w:pPr>
              <w:pStyle w:val="TableParagraph"/>
              <w:spacing w:line="256" w:lineRule="exact"/>
              <w:ind w:left="467"/>
              <w:rPr>
                <w:sz w:val="24"/>
              </w:rPr>
            </w:pPr>
            <w:r>
              <w:rPr>
                <w:sz w:val="24"/>
              </w:rPr>
              <w:t>12.</w:t>
            </w:r>
            <w:r>
              <w:rPr>
                <w:spacing w:val="-51"/>
                <w:sz w:val="24"/>
              </w:rPr>
              <w:t> </w:t>
            </w:r>
            <w:r>
              <w:rPr>
                <w:sz w:val="24"/>
              </w:rPr>
              <w:t>Melissa Giovanna Carrazco Navarro</w:t>
            </w:r>
          </w:p>
        </w:tc>
        <w:tc>
          <w:tcPr>
            <w:tcW w:w="2268" w:type="dxa"/>
          </w:tcPr>
          <w:p>
            <w:pPr>
              <w:pStyle w:val="TableParagraph"/>
              <w:spacing w:line="256" w:lineRule="exact"/>
              <w:ind w:left="178" w:right="168"/>
              <w:jc w:val="center"/>
              <w:rPr>
                <w:sz w:val="24"/>
              </w:rPr>
            </w:pPr>
            <w:r>
              <w:rPr>
                <w:sz w:val="24"/>
              </w:rPr>
              <w:t>Animación</w:t>
            </w:r>
          </w:p>
        </w:tc>
        <w:tc>
          <w:tcPr>
            <w:tcW w:w="1601" w:type="dxa"/>
          </w:tcPr>
          <w:p>
            <w:pPr>
              <w:pStyle w:val="TableParagraph"/>
              <w:ind w:left="0"/>
              <w:rPr>
                <w:rFonts w:ascii="Times New Roman"/>
                <w:sz w:val="20"/>
              </w:rPr>
            </w:pPr>
          </w:p>
        </w:tc>
      </w:tr>
      <w:tr>
        <w:trPr>
          <w:trHeight w:val="276" w:hRule="atLeast"/>
        </w:trPr>
        <w:tc>
          <w:tcPr>
            <w:tcW w:w="4959" w:type="dxa"/>
            <w:shd w:val="clear" w:color="auto" w:fill="D9E1F3"/>
          </w:tcPr>
          <w:p>
            <w:pPr>
              <w:pStyle w:val="TableParagraph"/>
              <w:spacing w:line="256" w:lineRule="exact"/>
              <w:ind w:left="467"/>
              <w:rPr>
                <w:sz w:val="24"/>
              </w:rPr>
            </w:pPr>
            <w:r>
              <w:rPr>
                <w:sz w:val="24"/>
              </w:rPr>
              <w:t>13. Ángel Daniel Calva Gonzales</w:t>
            </w:r>
          </w:p>
        </w:tc>
        <w:tc>
          <w:tcPr>
            <w:tcW w:w="2268" w:type="dxa"/>
            <w:shd w:val="clear" w:color="auto" w:fill="D9E1F3"/>
          </w:tcPr>
          <w:p>
            <w:pPr>
              <w:pStyle w:val="TableParagraph"/>
              <w:spacing w:line="256" w:lineRule="exact"/>
              <w:ind w:left="178" w:right="170"/>
              <w:jc w:val="center"/>
              <w:rPr>
                <w:sz w:val="24"/>
              </w:rPr>
            </w:pPr>
            <w:r>
              <w:rPr>
                <w:sz w:val="24"/>
              </w:rPr>
              <w:t>Esgrima</w:t>
            </w:r>
          </w:p>
        </w:tc>
        <w:tc>
          <w:tcPr>
            <w:tcW w:w="1601" w:type="dxa"/>
            <w:shd w:val="clear" w:color="auto" w:fill="D9E1F3"/>
          </w:tcPr>
          <w:p>
            <w:pPr>
              <w:pStyle w:val="TableParagraph"/>
              <w:ind w:left="0"/>
              <w:rPr>
                <w:rFonts w:ascii="Times New Roman"/>
                <w:sz w:val="20"/>
              </w:rPr>
            </w:pPr>
          </w:p>
        </w:tc>
      </w:tr>
      <w:tr>
        <w:trPr>
          <w:trHeight w:val="275" w:hRule="atLeast"/>
        </w:trPr>
        <w:tc>
          <w:tcPr>
            <w:tcW w:w="4959" w:type="dxa"/>
          </w:tcPr>
          <w:p>
            <w:pPr>
              <w:pStyle w:val="TableParagraph"/>
              <w:spacing w:line="256" w:lineRule="exact"/>
              <w:ind w:left="467"/>
              <w:rPr>
                <w:sz w:val="24"/>
              </w:rPr>
            </w:pPr>
            <w:r>
              <w:rPr>
                <w:sz w:val="24"/>
              </w:rPr>
              <w:t>14. Anajulia Ramírez Hinojosa.</w:t>
            </w:r>
          </w:p>
        </w:tc>
        <w:tc>
          <w:tcPr>
            <w:tcW w:w="2268" w:type="dxa"/>
          </w:tcPr>
          <w:p>
            <w:pPr>
              <w:pStyle w:val="TableParagraph"/>
              <w:spacing w:line="256" w:lineRule="exact"/>
              <w:ind w:left="178" w:right="170"/>
              <w:jc w:val="center"/>
              <w:rPr>
                <w:sz w:val="24"/>
              </w:rPr>
            </w:pPr>
            <w:r>
              <w:rPr>
                <w:sz w:val="24"/>
              </w:rPr>
              <w:t>Waterpolo.</w:t>
            </w:r>
          </w:p>
        </w:tc>
        <w:tc>
          <w:tcPr>
            <w:tcW w:w="1601" w:type="dxa"/>
          </w:tcPr>
          <w:p>
            <w:pPr>
              <w:pStyle w:val="TableParagraph"/>
              <w:ind w:left="0"/>
              <w:rPr>
                <w:rFonts w:ascii="Times New Roman"/>
                <w:sz w:val="20"/>
              </w:rPr>
            </w:pPr>
          </w:p>
        </w:tc>
      </w:tr>
    </w:tbl>
    <w:p>
      <w:pPr>
        <w:pStyle w:val="BodyText"/>
        <w:spacing w:before="5"/>
        <w:rPr>
          <w:sz w:val="12"/>
        </w:rPr>
      </w:pPr>
    </w:p>
    <w:p>
      <w:pPr>
        <w:pStyle w:val="Heading7"/>
      </w:pPr>
      <w:r>
        <w:rPr/>
        <w:t>Premios y distinciones.</w:t>
      </w:r>
    </w:p>
    <w:p>
      <w:pPr>
        <w:pStyle w:val="BodyText"/>
        <w:rPr>
          <w:b/>
          <w:sz w:val="38"/>
        </w:rPr>
      </w:pPr>
    </w:p>
    <w:p>
      <w:pPr>
        <w:spacing w:line="259" w:lineRule="auto" w:before="0"/>
        <w:ind w:left="882" w:right="959" w:firstLine="0"/>
        <w:jc w:val="left"/>
        <w:rPr>
          <w:sz w:val="22"/>
        </w:rPr>
      </w:pPr>
      <w:r>
        <w:rPr>
          <w:sz w:val="22"/>
        </w:rPr>
        <w:t>En este apartado se detallan aquellas distinciones como: Mérito académico, Talento académico y otras que correspondan al objetivo de este programa.</w:t>
      </w:r>
    </w:p>
    <w:p>
      <w:pPr>
        <w:pStyle w:val="BodyText"/>
        <w:rPr>
          <w:sz w:val="20"/>
        </w:rPr>
      </w:pPr>
    </w:p>
    <w:p>
      <w:pPr>
        <w:pStyle w:val="BodyText"/>
        <w:rPr>
          <w:sz w:val="20"/>
        </w:rPr>
      </w:pPr>
    </w:p>
    <w:p>
      <w:pPr>
        <w:pStyle w:val="BodyText"/>
        <w:spacing w:before="7"/>
        <w:rPr>
          <w:sz w:val="11"/>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3824"/>
        <w:gridCol w:w="2557"/>
        <w:gridCol w:w="2449"/>
      </w:tblGrid>
      <w:tr>
        <w:trPr>
          <w:trHeight w:val="760" w:hRule="atLeast"/>
        </w:trPr>
        <w:tc>
          <w:tcPr>
            <w:tcW w:w="3824" w:type="dxa"/>
            <w:tcBorders>
              <w:bottom w:val="single" w:sz="12" w:space="0" w:color="8EAADB"/>
            </w:tcBorders>
          </w:tcPr>
          <w:p>
            <w:pPr>
              <w:pStyle w:val="TableParagraph"/>
              <w:spacing w:line="250" w:lineRule="exact"/>
              <w:ind w:left="1439" w:right="1429"/>
              <w:jc w:val="center"/>
              <w:rPr>
                <w:b/>
                <w:sz w:val="22"/>
              </w:rPr>
            </w:pPr>
            <w:r>
              <w:rPr>
                <w:b/>
                <w:sz w:val="22"/>
              </w:rPr>
              <w:t>Nombre:</w:t>
            </w:r>
          </w:p>
        </w:tc>
        <w:tc>
          <w:tcPr>
            <w:tcW w:w="2557" w:type="dxa"/>
            <w:tcBorders>
              <w:bottom w:val="single" w:sz="12" w:space="0" w:color="8EAADB"/>
            </w:tcBorders>
          </w:tcPr>
          <w:p>
            <w:pPr>
              <w:pStyle w:val="TableParagraph"/>
              <w:spacing w:line="250" w:lineRule="exact"/>
              <w:ind w:left="707"/>
              <w:rPr>
                <w:b/>
                <w:sz w:val="22"/>
              </w:rPr>
            </w:pPr>
            <w:r>
              <w:rPr>
                <w:b/>
                <w:sz w:val="22"/>
              </w:rPr>
              <w:t>Distinción:</w:t>
            </w:r>
          </w:p>
        </w:tc>
        <w:tc>
          <w:tcPr>
            <w:tcW w:w="2449" w:type="dxa"/>
            <w:tcBorders>
              <w:bottom w:val="single" w:sz="12" w:space="0" w:color="8EAADB"/>
            </w:tcBorders>
          </w:tcPr>
          <w:p>
            <w:pPr>
              <w:pStyle w:val="TableParagraph"/>
              <w:ind w:left="678" w:right="618" w:hanging="39"/>
              <w:rPr>
                <w:b/>
                <w:sz w:val="22"/>
              </w:rPr>
            </w:pPr>
            <w:r>
              <w:rPr>
                <w:b/>
                <w:sz w:val="22"/>
              </w:rPr>
              <w:t>Organismo otorgante:</w:t>
            </w:r>
          </w:p>
        </w:tc>
      </w:tr>
      <w:tr>
        <w:trPr>
          <w:trHeight w:val="505" w:hRule="atLeast"/>
        </w:trPr>
        <w:tc>
          <w:tcPr>
            <w:tcW w:w="3824" w:type="dxa"/>
            <w:tcBorders>
              <w:top w:val="single" w:sz="12" w:space="0" w:color="8EAADB"/>
            </w:tcBorders>
          </w:tcPr>
          <w:p>
            <w:pPr>
              <w:pStyle w:val="TableParagraph"/>
              <w:spacing w:line="236" w:lineRule="exact"/>
              <w:ind w:left="165"/>
              <w:rPr>
                <w:sz w:val="21"/>
              </w:rPr>
            </w:pPr>
            <w:r>
              <w:rPr>
                <w:color w:val="1D2029"/>
                <w:sz w:val="21"/>
              </w:rPr>
              <w:t>Gabriel Arturo Martínez González.</w:t>
            </w:r>
          </w:p>
        </w:tc>
        <w:tc>
          <w:tcPr>
            <w:tcW w:w="2557" w:type="dxa"/>
            <w:tcBorders>
              <w:top w:val="single" w:sz="12" w:space="0" w:color="8EAADB"/>
            </w:tcBorders>
          </w:tcPr>
          <w:p>
            <w:pPr>
              <w:pStyle w:val="TableParagraph"/>
              <w:ind w:left="741" w:right="171" w:hanging="545"/>
              <w:rPr>
                <w:sz w:val="21"/>
              </w:rPr>
            </w:pPr>
            <w:r>
              <w:rPr>
                <w:color w:val="1D2029"/>
                <w:sz w:val="21"/>
              </w:rPr>
              <w:t>Certamen de fotografía de la UANL</w:t>
            </w:r>
          </w:p>
        </w:tc>
        <w:tc>
          <w:tcPr>
            <w:tcW w:w="2449" w:type="dxa"/>
            <w:tcBorders>
              <w:top w:val="single" w:sz="12" w:space="0" w:color="8EAADB"/>
            </w:tcBorders>
          </w:tcPr>
          <w:p>
            <w:pPr>
              <w:pStyle w:val="TableParagraph"/>
              <w:spacing w:line="254" w:lineRule="exact"/>
              <w:ind w:left="445" w:right="87" w:hanging="339"/>
              <w:rPr>
                <w:sz w:val="22"/>
              </w:rPr>
            </w:pPr>
            <w:r>
              <w:rPr>
                <w:sz w:val="22"/>
              </w:rPr>
              <w:t>Universidad Autónoma de Nuevo León.</w:t>
            </w:r>
          </w:p>
        </w:tc>
      </w:tr>
      <w:tr>
        <w:trPr>
          <w:trHeight w:val="722" w:hRule="atLeast"/>
        </w:trPr>
        <w:tc>
          <w:tcPr>
            <w:tcW w:w="3824" w:type="dxa"/>
          </w:tcPr>
          <w:p>
            <w:pPr>
              <w:pStyle w:val="TableParagraph"/>
              <w:spacing w:line="234" w:lineRule="exact"/>
              <w:rPr>
                <w:sz w:val="21"/>
              </w:rPr>
            </w:pPr>
            <w:r>
              <w:rPr>
                <w:color w:val="1D2029"/>
                <w:sz w:val="21"/>
              </w:rPr>
              <w:t>Laura Marcela Morales Solís.</w:t>
            </w:r>
          </w:p>
        </w:tc>
        <w:tc>
          <w:tcPr>
            <w:tcW w:w="2557" w:type="dxa"/>
          </w:tcPr>
          <w:p>
            <w:pPr>
              <w:pStyle w:val="TableParagraph"/>
              <w:ind w:left="150" w:right="137" w:hanging="5"/>
              <w:jc w:val="center"/>
              <w:rPr>
                <w:sz w:val="21"/>
              </w:rPr>
            </w:pPr>
            <w:r>
              <w:rPr>
                <w:color w:val="1D2029"/>
                <w:sz w:val="21"/>
              </w:rPr>
              <w:t>Reconocimiento al mérito académico 2016-</w:t>
            </w:r>
          </w:p>
          <w:p>
            <w:pPr>
              <w:pStyle w:val="TableParagraph"/>
              <w:spacing w:line="227" w:lineRule="exact"/>
              <w:ind w:left="1025" w:right="1014"/>
              <w:jc w:val="center"/>
              <w:rPr>
                <w:sz w:val="21"/>
              </w:rPr>
            </w:pPr>
            <w:r>
              <w:rPr>
                <w:color w:val="1D2029"/>
                <w:sz w:val="21"/>
              </w:rPr>
              <w:t>2017</w:t>
            </w:r>
          </w:p>
        </w:tc>
        <w:tc>
          <w:tcPr>
            <w:tcW w:w="2449" w:type="dxa"/>
          </w:tcPr>
          <w:p>
            <w:pPr>
              <w:pStyle w:val="TableParagraph"/>
              <w:spacing w:line="242" w:lineRule="auto"/>
              <w:ind w:left="445" w:right="87" w:hanging="339"/>
              <w:rPr>
                <w:sz w:val="22"/>
              </w:rPr>
            </w:pPr>
            <w:r>
              <w:rPr>
                <w:sz w:val="22"/>
              </w:rPr>
              <w:t>Universidad Autónoma de Nuevo León.</w:t>
            </w:r>
          </w:p>
        </w:tc>
      </w:tr>
    </w:tbl>
    <w:p>
      <w:pPr>
        <w:spacing w:after="0" w:line="242" w:lineRule="auto"/>
        <w:rPr>
          <w:sz w:val="22"/>
        </w:rPr>
        <w:sectPr>
          <w:pgSz w:w="12240" w:h="15840"/>
          <w:pgMar w:header="713" w:footer="76" w:top="2000" w:bottom="340" w:left="820" w:right="580"/>
        </w:sectPr>
      </w:pPr>
    </w:p>
    <w:p>
      <w:pPr>
        <w:pStyle w:val="BodyText"/>
        <w:spacing w:before="2"/>
        <w:rPr>
          <w:sz w:val="15"/>
        </w:rPr>
      </w:pPr>
    </w:p>
    <w:p>
      <w:pPr>
        <w:spacing w:before="94"/>
        <w:ind w:left="2538" w:right="0" w:firstLine="0"/>
        <w:jc w:val="left"/>
        <w:rPr>
          <w:b/>
          <w:sz w:val="22"/>
        </w:rPr>
      </w:pPr>
      <w:r>
        <w:rPr>
          <w:b/>
          <w:sz w:val="22"/>
        </w:rPr>
        <w:t>ALUMNOS PREMIADOS CON PRIMEROS LUGARES:</w:t>
      </w:r>
    </w:p>
    <w:p>
      <w:pPr>
        <w:pStyle w:val="ListParagraph"/>
        <w:numPr>
          <w:ilvl w:val="0"/>
          <w:numId w:val="3"/>
        </w:numPr>
        <w:tabs>
          <w:tab w:pos="1601" w:val="left" w:leader="none"/>
          <w:tab w:pos="1602" w:val="left" w:leader="none"/>
        </w:tabs>
        <w:spacing w:line="240" w:lineRule="auto" w:before="184" w:after="0"/>
        <w:ind w:left="1602" w:right="0" w:hanging="360"/>
        <w:jc w:val="left"/>
        <w:rPr>
          <w:sz w:val="20"/>
        </w:rPr>
      </w:pPr>
      <w:r>
        <w:rPr>
          <w:sz w:val="20"/>
        </w:rPr>
        <w:t>Semestre agosto-diciembre</w:t>
      </w:r>
      <w:r>
        <w:rPr>
          <w:spacing w:val="-3"/>
          <w:sz w:val="20"/>
        </w:rPr>
        <w:t> </w:t>
      </w:r>
      <w:r>
        <w:rPr>
          <w:sz w:val="20"/>
        </w:rPr>
        <w:t>2016</w:t>
      </w:r>
    </w:p>
    <w:p>
      <w:pPr>
        <w:pStyle w:val="BodyText"/>
        <w:spacing w:before="5"/>
        <w:rPr>
          <w:sz w:val="20"/>
        </w:rPr>
      </w:pPr>
    </w:p>
    <w:tbl>
      <w:tblPr>
        <w:tblW w:w="0" w:type="auto"/>
        <w:jc w:val="left"/>
        <w:tblInd w:w="1408"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959"/>
        <w:gridCol w:w="1420"/>
        <w:gridCol w:w="1416"/>
      </w:tblGrid>
      <w:tr>
        <w:trPr>
          <w:trHeight w:val="251" w:hRule="atLeast"/>
        </w:trPr>
        <w:tc>
          <w:tcPr>
            <w:tcW w:w="4959" w:type="dxa"/>
          </w:tcPr>
          <w:p>
            <w:pPr>
              <w:pStyle w:val="TableParagraph"/>
              <w:spacing w:line="232" w:lineRule="exact"/>
              <w:rPr>
                <w:b/>
                <w:sz w:val="22"/>
              </w:rPr>
            </w:pPr>
            <w:r>
              <w:rPr>
                <w:b/>
                <w:sz w:val="22"/>
              </w:rPr>
              <w:t>Nombre</w:t>
            </w:r>
          </w:p>
        </w:tc>
        <w:tc>
          <w:tcPr>
            <w:tcW w:w="1420" w:type="dxa"/>
          </w:tcPr>
          <w:p>
            <w:pPr>
              <w:pStyle w:val="TableParagraph"/>
              <w:spacing w:line="232" w:lineRule="exact"/>
              <w:ind w:left="91" w:right="85"/>
              <w:jc w:val="center"/>
              <w:rPr>
                <w:b/>
                <w:sz w:val="22"/>
              </w:rPr>
            </w:pPr>
            <w:r>
              <w:rPr>
                <w:b/>
                <w:sz w:val="22"/>
              </w:rPr>
              <w:t>Semestre</w:t>
            </w:r>
          </w:p>
        </w:tc>
        <w:tc>
          <w:tcPr>
            <w:tcW w:w="1416" w:type="dxa"/>
          </w:tcPr>
          <w:p>
            <w:pPr>
              <w:pStyle w:val="TableParagraph"/>
              <w:spacing w:line="232" w:lineRule="exact"/>
              <w:ind w:left="110" w:right="99"/>
              <w:jc w:val="center"/>
              <w:rPr>
                <w:b/>
                <w:sz w:val="22"/>
              </w:rPr>
            </w:pPr>
            <w:r>
              <w:rPr>
                <w:b/>
                <w:sz w:val="22"/>
              </w:rPr>
              <w:t>Promedio</w:t>
            </w:r>
          </w:p>
        </w:tc>
      </w:tr>
      <w:tr>
        <w:trPr>
          <w:trHeight w:val="254" w:hRule="atLeast"/>
        </w:trPr>
        <w:tc>
          <w:tcPr>
            <w:tcW w:w="4959" w:type="dxa"/>
          </w:tcPr>
          <w:p>
            <w:pPr>
              <w:pStyle w:val="TableParagraph"/>
              <w:spacing w:line="234" w:lineRule="exact"/>
              <w:rPr>
                <w:sz w:val="22"/>
              </w:rPr>
            </w:pPr>
            <w:r>
              <w:rPr>
                <w:sz w:val="22"/>
              </w:rPr>
              <w:t>GARCIA VALLEJO MARIA SAMANTHA</w:t>
            </w:r>
          </w:p>
        </w:tc>
        <w:tc>
          <w:tcPr>
            <w:tcW w:w="1420" w:type="dxa"/>
          </w:tcPr>
          <w:p>
            <w:pPr>
              <w:pStyle w:val="TableParagraph"/>
              <w:spacing w:line="234" w:lineRule="exact"/>
              <w:ind w:left="91" w:right="84"/>
              <w:jc w:val="center"/>
              <w:rPr>
                <w:sz w:val="22"/>
              </w:rPr>
            </w:pPr>
            <w:r>
              <w:rPr>
                <w:sz w:val="22"/>
              </w:rPr>
              <w:t>1º.</w:t>
            </w:r>
          </w:p>
        </w:tc>
        <w:tc>
          <w:tcPr>
            <w:tcW w:w="1416" w:type="dxa"/>
          </w:tcPr>
          <w:p>
            <w:pPr>
              <w:pStyle w:val="TableParagraph"/>
              <w:spacing w:line="234" w:lineRule="exact"/>
              <w:ind w:left="110" w:right="100"/>
              <w:jc w:val="center"/>
              <w:rPr>
                <w:sz w:val="22"/>
              </w:rPr>
            </w:pPr>
            <w:r>
              <w:rPr>
                <w:sz w:val="22"/>
              </w:rPr>
              <w:t>100</w:t>
            </w:r>
          </w:p>
        </w:tc>
      </w:tr>
      <w:tr>
        <w:trPr>
          <w:trHeight w:val="251" w:hRule="atLeast"/>
        </w:trPr>
        <w:tc>
          <w:tcPr>
            <w:tcW w:w="4959" w:type="dxa"/>
          </w:tcPr>
          <w:p>
            <w:pPr>
              <w:pStyle w:val="TableParagraph"/>
              <w:spacing w:line="232" w:lineRule="exact"/>
              <w:rPr>
                <w:sz w:val="22"/>
              </w:rPr>
            </w:pPr>
            <w:r>
              <w:rPr>
                <w:sz w:val="22"/>
              </w:rPr>
              <w:t>GARZA MEDINA CECILIA ALEJANDRA</w:t>
            </w:r>
          </w:p>
        </w:tc>
        <w:tc>
          <w:tcPr>
            <w:tcW w:w="1420" w:type="dxa"/>
          </w:tcPr>
          <w:p>
            <w:pPr>
              <w:pStyle w:val="TableParagraph"/>
              <w:spacing w:line="232" w:lineRule="exact"/>
              <w:ind w:left="91" w:right="84"/>
              <w:jc w:val="center"/>
              <w:rPr>
                <w:sz w:val="22"/>
              </w:rPr>
            </w:pPr>
            <w:r>
              <w:rPr>
                <w:sz w:val="22"/>
              </w:rPr>
              <w:t>1º.</w:t>
            </w:r>
          </w:p>
        </w:tc>
        <w:tc>
          <w:tcPr>
            <w:tcW w:w="1416" w:type="dxa"/>
          </w:tcPr>
          <w:p>
            <w:pPr>
              <w:pStyle w:val="TableParagraph"/>
              <w:spacing w:line="232" w:lineRule="exact"/>
              <w:ind w:left="110" w:right="100"/>
              <w:jc w:val="center"/>
              <w:rPr>
                <w:sz w:val="22"/>
              </w:rPr>
            </w:pPr>
            <w:r>
              <w:rPr>
                <w:sz w:val="22"/>
              </w:rPr>
              <w:t>100</w:t>
            </w:r>
          </w:p>
        </w:tc>
      </w:tr>
      <w:tr>
        <w:trPr>
          <w:trHeight w:val="253" w:hRule="atLeast"/>
        </w:trPr>
        <w:tc>
          <w:tcPr>
            <w:tcW w:w="4959" w:type="dxa"/>
          </w:tcPr>
          <w:p>
            <w:pPr>
              <w:pStyle w:val="TableParagraph"/>
              <w:spacing w:line="234" w:lineRule="exact"/>
              <w:rPr>
                <w:sz w:val="22"/>
              </w:rPr>
            </w:pPr>
            <w:r>
              <w:rPr>
                <w:sz w:val="22"/>
              </w:rPr>
              <w:t>GARCIA LOPEZ KARLA JAQUELINE</w:t>
            </w:r>
          </w:p>
        </w:tc>
        <w:tc>
          <w:tcPr>
            <w:tcW w:w="1420" w:type="dxa"/>
          </w:tcPr>
          <w:p>
            <w:pPr>
              <w:pStyle w:val="TableParagraph"/>
              <w:spacing w:line="234" w:lineRule="exact"/>
              <w:ind w:left="91" w:right="84"/>
              <w:jc w:val="center"/>
              <w:rPr>
                <w:sz w:val="22"/>
              </w:rPr>
            </w:pPr>
            <w:r>
              <w:rPr>
                <w:sz w:val="22"/>
              </w:rPr>
              <w:t>1º.</w:t>
            </w:r>
          </w:p>
        </w:tc>
        <w:tc>
          <w:tcPr>
            <w:tcW w:w="1416" w:type="dxa"/>
          </w:tcPr>
          <w:p>
            <w:pPr>
              <w:pStyle w:val="TableParagraph"/>
              <w:spacing w:line="234" w:lineRule="exact"/>
              <w:ind w:left="110" w:right="98"/>
              <w:jc w:val="center"/>
              <w:rPr>
                <w:sz w:val="22"/>
              </w:rPr>
            </w:pPr>
            <w:r>
              <w:rPr>
                <w:sz w:val="22"/>
              </w:rPr>
              <w:t>99.71</w:t>
            </w:r>
          </w:p>
        </w:tc>
      </w:tr>
      <w:tr>
        <w:trPr>
          <w:trHeight w:val="251" w:hRule="atLeast"/>
        </w:trPr>
        <w:tc>
          <w:tcPr>
            <w:tcW w:w="4959" w:type="dxa"/>
          </w:tcPr>
          <w:p>
            <w:pPr>
              <w:pStyle w:val="TableParagraph"/>
              <w:spacing w:line="232" w:lineRule="exact"/>
              <w:rPr>
                <w:sz w:val="22"/>
              </w:rPr>
            </w:pPr>
            <w:r>
              <w:rPr>
                <w:sz w:val="22"/>
              </w:rPr>
              <w:t>GARCIA RODRIGUEZ JUANA ELIZABETH</w:t>
            </w:r>
          </w:p>
        </w:tc>
        <w:tc>
          <w:tcPr>
            <w:tcW w:w="1420" w:type="dxa"/>
          </w:tcPr>
          <w:p>
            <w:pPr>
              <w:pStyle w:val="TableParagraph"/>
              <w:spacing w:line="232" w:lineRule="exact"/>
              <w:ind w:left="91" w:right="84"/>
              <w:jc w:val="center"/>
              <w:rPr>
                <w:sz w:val="22"/>
              </w:rPr>
            </w:pPr>
            <w:r>
              <w:rPr>
                <w:sz w:val="22"/>
              </w:rPr>
              <w:t>1º.</w:t>
            </w:r>
          </w:p>
        </w:tc>
        <w:tc>
          <w:tcPr>
            <w:tcW w:w="1416" w:type="dxa"/>
          </w:tcPr>
          <w:p>
            <w:pPr>
              <w:pStyle w:val="TableParagraph"/>
              <w:spacing w:line="232" w:lineRule="exact"/>
              <w:ind w:left="110" w:right="98"/>
              <w:jc w:val="center"/>
              <w:rPr>
                <w:sz w:val="22"/>
              </w:rPr>
            </w:pPr>
            <w:r>
              <w:rPr>
                <w:sz w:val="22"/>
              </w:rPr>
              <w:t>99.57</w:t>
            </w:r>
          </w:p>
        </w:tc>
      </w:tr>
      <w:tr>
        <w:trPr>
          <w:trHeight w:val="253" w:hRule="atLeast"/>
        </w:trPr>
        <w:tc>
          <w:tcPr>
            <w:tcW w:w="4959" w:type="dxa"/>
          </w:tcPr>
          <w:p>
            <w:pPr>
              <w:pStyle w:val="TableParagraph"/>
              <w:spacing w:line="234" w:lineRule="exact"/>
              <w:rPr>
                <w:sz w:val="22"/>
              </w:rPr>
            </w:pPr>
            <w:r>
              <w:rPr>
                <w:sz w:val="22"/>
              </w:rPr>
              <w:t>MARTINEZ GUTIERREZ DINORA</w:t>
            </w:r>
          </w:p>
        </w:tc>
        <w:tc>
          <w:tcPr>
            <w:tcW w:w="1420" w:type="dxa"/>
          </w:tcPr>
          <w:p>
            <w:pPr>
              <w:pStyle w:val="TableParagraph"/>
              <w:spacing w:line="234" w:lineRule="exact"/>
              <w:ind w:left="91" w:right="84"/>
              <w:jc w:val="center"/>
              <w:rPr>
                <w:sz w:val="22"/>
              </w:rPr>
            </w:pPr>
            <w:r>
              <w:rPr>
                <w:sz w:val="22"/>
              </w:rPr>
              <w:t>1º.</w:t>
            </w:r>
          </w:p>
        </w:tc>
        <w:tc>
          <w:tcPr>
            <w:tcW w:w="1416" w:type="dxa"/>
          </w:tcPr>
          <w:p>
            <w:pPr>
              <w:pStyle w:val="TableParagraph"/>
              <w:spacing w:line="234" w:lineRule="exact"/>
              <w:ind w:left="110" w:right="98"/>
              <w:jc w:val="center"/>
              <w:rPr>
                <w:sz w:val="22"/>
              </w:rPr>
            </w:pPr>
            <w:r>
              <w:rPr>
                <w:sz w:val="22"/>
              </w:rPr>
              <w:t>99.57</w:t>
            </w:r>
          </w:p>
        </w:tc>
      </w:tr>
      <w:tr>
        <w:trPr>
          <w:trHeight w:val="254" w:hRule="atLeast"/>
        </w:trPr>
        <w:tc>
          <w:tcPr>
            <w:tcW w:w="4959" w:type="dxa"/>
          </w:tcPr>
          <w:p>
            <w:pPr>
              <w:pStyle w:val="TableParagraph"/>
              <w:spacing w:line="235" w:lineRule="exact"/>
              <w:rPr>
                <w:sz w:val="22"/>
              </w:rPr>
            </w:pPr>
            <w:r>
              <w:rPr>
                <w:sz w:val="22"/>
              </w:rPr>
              <w:t>LOPEZ GONZALEZ ESTEFANY FABIOLA</w:t>
            </w:r>
          </w:p>
        </w:tc>
        <w:tc>
          <w:tcPr>
            <w:tcW w:w="1420" w:type="dxa"/>
          </w:tcPr>
          <w:p>
            <w:pPr>
              <w:pStyle w:val="TableParagraph"/>
              <w:spacing w:line="235" w:lineRule="exact"/>
              <w:ind w:left="91" w:right="84"/>
              <w:jc w:val="center"/>
              <w:rPr>
                <w:sz w:val="22"/>
              </w:rPr>
            </w:pPr>
            <w:r>
              <w:rPr>
                <w:sz w:val="22"/>
              </w:rPr>
              <w:t>1º.</w:t>
            </w:r>
          </w:p>
        </w:tc>
        <w:tc>
          <w:tcPr>
            <w:tcW w:w="1416" w:type="dxa"/>
          </w:tcPr>
          <w:p>
            <w:pPr>
              <w:pStyle w:val="TableParagraph"/>
              <w:spacing w:line="235" w:lineRule="exact"/>
              <w:ind w:left="110" w:right="98"/>
              <w:jc w:val="center"/>
              <w:rPr>
                <w:sz w:val="22"/>
              </w:rPr>
            </w:pPr>
            <w:r>
              <w:rPr>
                <w:sz w:val="22"/>
              </w:rPr>
              <w:t>99.43</w:t>
            </w:r>
          </w:p>
        </w:tc>
      </w:tr>
      <w:tr>
        <w:trPr>
          <w:trHeight w:val="251" w:hRule="atLeast"/>
        </w:trPr>
        <w:tc>
          <w:tcPr>
            <w:tcW w:w="4959" w:type="dxa"/>
          </w:tcPr>
          <w:p>
            <w:pPr>
              <w:pStyle w:val="TableParagraph"/>
              <w:spacing w:line="232" w:lineRule="exact"/>
              <w:rPr>
                <w:sz w:val="22"/>
              </w:rPr>
            </w:pPr>
            <w:r>
              <w:rPr>
                <w:sz w:val="22"/>
              </w:rPr>
              <w:t>GALLARDO VILLARREAL CLAUDIA KARINA</w:t>
            </w:r>
          </w:p>
        </w:tc>
        <w:tc>
          <w:tcPr>
            <w:tcW w:w="1420" w:type="dxa"/>
          </w:tcPr>
          <w:p>
            <w:pPr>
              <w:pStyle w:val="TableParagraph"/>
              <w:spacing w:line="232" w:lineRule="exact"/>
              <w:ind w:left="91" w:right="84"/>
              <w:jc w:val="center"/>
              <w:rPr>
                <w:sz w:val="22"/>
              </w:rPr>
            </w:pPr>
            <w:r>
              <w:rPr>
                <w:sz w:val="22"/>
              </w:rPr>
              <w:t>1º.</w:t>
            </w:r>
          </w:p>
        </w:tc>
        <w:tc>
          <w:tcPr>
            <w:tcW w:w="1416" w:type="dxa"/>
          </w:tcPr>
          <w:p>
            <w:pPr>
              <w:pStyle w:val="TableParagraph"/>
              <w:spacing w:line="232" w:lineRule="exact"/>
              <w:ind w:left="110" w:right="98"/>
              <w:jc w:val="center"/>
              <w:rPr>
                <w:sz w:val="22"/>
              </w:rPr>
            </w:pPr>
            <w:r>
              <w:rPr>
                <w:sz w:val="22"/>
              </w:rPr>
              <w:t>99.29</w:t>
            </w:r>
          </w:p>
        </w:tc>
      </w:tr>
      <w:tr>
        <w:trPr>
          <w:trHeight w:val="253" w:hRule="atLeast"/>
        </w:trPr>
        <w:tc>
          <w:tcPr>
            <w:tcW w:w="4959" w:type="dxa"/>
          </w:tcPr>
          <w:p>
            <w:pPr>
              <w:pStyle w:val="TableParagraph"/>
              <w:spacing w:line="234" w:lineRule="exact"/>
              <w:rPr>
                <w:sz w:val="22"/>
              </w:rPr>
            </w:pPr>
            <w:r>
              <w:rPr>
                <w:sz w:val="22"/>
              </w:rPr>
              <w:t>GARAGARZA RISTORI ALONDRA LIZBETH</w:t>
            </w:r>
          </w:p>
        </w:tc>
        <w:tc>
          <w:tcPr>
            <w:tcW w:w="1420" w:type="dxa"/>
          </w:tcPr>
          <w:p>
            <w:pPr>
              <w:pStyle w:val="TableParagraph"/>
              <w:spacing w:line="234" w:lineRule="exact"/>
              <w:ind w:left="91" w:right="84"/>
              <w:jc w:val="center"/>
              <w:rPr>
                <w:sz w:val="22"/>
              </w:rPr>
            </w:pPr>
            <w:r>
              <w:rPr>
                <w:sz w:val="22"/>
              </w:rPr>
              <w:t>1º.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GRANDADOS DOMINGUEZ ABRIL ANGELICA</w:t>
            </w:r>
          </w:p>
        </w:tc>
        <w:tc>
          <w:tcPr>
            <w:tcW w:w="1420" w:type="dxa"/>
          </w:tcPr>
          <w:p>
            <w:pPr>
              <w:pStyle w:val="TableParagraph"/>
              <w:spacing w:line="232" w:lineRule="exact"/>
              <w:ind w:left="91" w:right="84"/>
              <w:jc w:val="center"/>
              <w:rPr>
                <w:sz w:val="22"/>
              </w:rPr>
            </w:pPr>
            <w:r>
              <w:rPr>
                <w:sz w:val="22"/>
              </w:rPr>
              <w:t>1º.</w:t>
            </w:r>
          </w:p>
        </w:tc>
        <w:tc>
          <w:tcPr>
            <w:tcW w:w="1416" w:type="dxa"/>
          </w:tcPr>
          <w:p>
            <w:pPr>
              <w:pStyle w:val="TableParagraph"/>
              <w:spacing w:line="232" w:lineRule="exact"/>
              <w:ind w:left="110" w:right="98"/>
              <w:jc w:val="center"/>
              <w:rPr>
                <w:sz w:val="22"/>
              </w:rPr>
            </w:pPr>
            <w:r>
              <w:rPr>
                <w:sz w:val="22"/>
              </w:rPr>
              <w:t>99.29</w:t>
            </w:r>
          </w:p>
        </w:tc>
      </w:tr>
      <w:tr>
        <w:trPr>
          <w:trHeight w:val="253" w:hRule="atLeast"/>
        </w:trPr>
        <w:tc>
          <w:tcPr>
            <w:tcW w:w="4959" w:type="dxa"/>
          </w:tcPr>
          <w:p>
            <w:pPr>
              <w:pStyle w:val="TableParagraph"/>
              <w:spacing w:line="234" w:lineRule="exact"/>
              <w:rPr>
                <w:sz w:val="22"/>
              </w:rPr>
            </w:pPr>
            <w:r>
              <w:rPr>
                <w:sz w:val="22"/>
              </w:rPr>
              <w:t>HERNANDEZ CHAVEZ GABRIEL ALEJANDRO</w:t>
            </w:r>
          </w:p>
        </w:tc>
        <w:tc>
          <w:tcPr>
            <w:tcW w:w="1420" w:type="dxa"/>
          </w:tcPr>
          <w:p>
            <w:pPr>
              <w:pStyle w:val="TableParagraph"/>
              <w:spacing w:line="234" w:lineRule="exact"/>
              <w:ind w:left="91" w:right="84"/>
              <w:jc w:val="center"/>
              <w:rPr>
                <w:sz w:val="22"/>
              </w:rPr>
            </w:pPr>
            <w:r>
              <w:rPr>
                <w:sz w:val="22"/>
              </w:rPr>
              <w:t>2º.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RAMOS LOPEZ HUMBERTO</w:t>
            </w:r>
          </w:p>
        </w:tc>
        <w:tc>
          <w:tcPr>
            <w:tcW w:w="1420" w:type="dxa"/>
          </w:tcPr>
          <w:p>
            <w:pPr>
              <w:pStyle w:val="TableParagraph"/>
              <w:spacing w:line="232" w:lineRule="exact"/>
              <w:ind w:left="91" w:right="84"/>
              <w:jc w:val="center"/>
              <w:rPr>
                <w:sz w:val="22"/>
              </w:rPr>
            </w:pPr>
            <w:r>
              <w:rPr>
                <w:sz w:val="22"/>
              </w:rPr>
              <w:t>2º.</w:t>
            </w:r>
          </w:p>
        </w:tc>
        <w:tc>
          <w:tcPr>
            <w:tcW w:w="1416" w:type="dxa"/>
          </w:tcPr>
          <w:p>
            <w:pPr>
              <w:pStyle w:val="TableParagraph"/>
              <w:spacing w:line="232" w:lineRule="exact"/>
              <w:ind w:left="110" w:right="98"/>
              <w:jc w:val="center"/>
              <w:rPr>
                <w:sz w:val="22"/>
              </w:rPr>
            </w:pPr>
            <w:r>
              <w:rPr>
                <w:sz w:val="22"/>
              </w:rPr>
              <w:t>99.29</w:t>
            </w:r>
          </w:p>
        </w:tc>
      </w:tr>
      <w:tr>
        <w:trPr>
          <w:trHeight w:val="253" w:hRule="atLeast"/>
        </w:trPr>
        <w:tc>
          <w:tcPr>
            <w:tcW w:w="4959" w:type="dxa"/>
          </w:tcPr>
          <w:p>
            <w:pPr>
              <w:pStyle w:val="TableParagraph"/>
              <w:spacing w:line="234" w:lineRule="exact"/>
              <w:rPr>
                <w:sz w:val="22"/>
              </w:rPr>
            </w:pPr>
            <w:r>
              <w:rPr>
                <w:sz w:val="22"/>
              </w:rPr>
              <w:t>GARAY COVARRUBIAS ARELY SARAHY</w:t>
            </w:r>
          </w:p>
        </w:tc>
        <w:tc>
          <w:tcPr>
            <w:tcW w:w="1420" w:type="dxa"/>
          </w:tcPr>
          <w:p>
            <w:pPr>
              <w:pStyle w:val="TableParagraph"/>
              <w:spacing w:line="234" w:lineRule="exact"/>
              <w:ind w:left="91" w:right="84"/>
              <w:jc w:val="center"/>
              <w:rPr>
                <w:sz w:val="22"/>
              </w:rPr>
            </w:pPr>
            <w:r>
              <w:rPr>
                <w:sz w:val="22"/>
              </w:rPr>
              <w:t>2º.</w:t>
            </w:r>
          </w:p>
        </w:tc>
        <w:tc>
          <w:tcPr>
            <w:tcW w:w="1416" w:type="dxa"/>
          </w:tcPr>
          <w:p>
            <w:pPr>
              <w:pStyle w:val="TableParagraph"/>
              <w:spacing w:line="234" w:lineRule="exact"/>
              <w:ind w:left="110" w:right="98"/>
              <w:jc w:val="center"/>
              <w:rPr>
                <w:sz w:val="22"/>
              </w:rPr>
            </w:pPr>
            <w:r>
              <w:rPr>
                <w:sz w:val="22"/>
              </w:rPr>
              <w:t>98.50</w:t>
            </w:r>
          </w:p>
        </w:tc>
      </w:tr>
      <w:tr>
        <w:trPr>
          <w:trHeight w:val="254" w:hRule="atLeast"/>
        </w:trPr>
        <w:tc>
          <w:tcPr>
            <w:tcW w:w="4959" w:type="dxa"/>
          </w:tcPr>
          <w:p>
            <w:pPr>
              <w:pStyle w:val="TableParagraph"/>
              <w:spacing w:line="234" w:lineRule="exact"/>
              <w:rPr>
                <w:sz w:val="22"/>
              </w:rPr>
            </w:pPr>
            <w:r>
              <w:rPr>
                <w:sz w:val="22"/>
              </w:rPr>
              <w:t>SANCHEZ GONZALEZ CLARISA CRISTAL</w:t>
            </w:r>
          </w:p>
        </w:tc>
        <w:tc>
          <w:tcPr>
            <w:tcW w:w="1420" w:type="dxa"/>
          </w:tcPr>
          <w:p>
            <w:pPr>
              <w:pStyle w:val="TableParagraph"/>
              <w:spacing w:line="234" w:lineRule="exact"/>
              <w:ind w:left="91" w:right="84"/>
              <w:jc w:val="center"/>
              <w:rPr>
                <w:sz w:val="22"/>
              </w:rPr>
            </w:pPr>
            <w:r>
              <w:rPr>
                <w:sz w:val="22"/>
              </w:rPr>
              <w:t>2º.</w:t>
            </w:r>
          </w:p>
        </w:tc>
        <w:tc>
          <w:tcPr>
            <w:tcW w:w="1416" w:type="dxa"/>
          </w:tcPr>
          <w:p>
            <w:pPr>
              <w:pStyle w:val="TableParagraph"/>
              <w:spacing w:line="234" w:lineRule="exact"/>
              <w:ind w:left="110" w:right="98"/>
              <w:jc w:val="center"/>
              <w:rPr>
                <w:sz w:val="22"/>
              </w:rPr>
            </w:pPr>
            <w:r>
              <w:rPr>
                <w:sz w:val="22"/>
              </w:rPr>
              <w:t>98.14</w:t>
            </w:r>
          </w:p>
        </w:tc>
      </w:tr>
      <w:tr>
        <w:trPr>
          <w:trHeight w:val="251" w:hRule="atLeast"/>
        </w:trPr>
        <w:tc>
          <w:tcPr>
            <w:tcW w:w="4959" w:type="dxa"/>
          </w:tcPr>
          <w:p>
            <w:pPr>
              <w:pStyle w:val="TableParagraph"/>
              <w:spacing w:line="232" w:lineRule="exact"/>
              <w:rPr>
                <w:sz w:val="22"/>
              </w:rPr>
            </w:pPr>
            <w:r>
              <w:rPr>
                <w:sz w:val="22"/>
              </w:rPr>
              <w:t>MARTINEZ MEDINA ARELI FERNANDA</w:t>
            </w:r>
          </w:p>
        </w:tc>
        <w:tc>
          <w:tcPr>
            <w:tcW w:w="1420" w:type="dxa"/>
          </w:tcPr>
          <w:p>
            <w:pPr>
              <w:pStyle w:val="TableParagraph"/>
              <w:spacing w:line="232" w:lineRule="exact"/>
              <w:ind w:left="91" w:right="84"/>
              <w:jc w:val="center"/>
              <w:rPr>
                <w:sz w:val="22"/>
              </w:rPr>
            </w:pPr>
            <w:r>
              <w:rPr>
                <w:sz w:val="22"/>
              </w:rPr>
              <w:t>2º.</w:t>
            </w:r>
          </w:p>
        </w:tc>
        <w:tc>
          <w:tcPr>
            <w:tcW w:w="1416" w:type="dxa"/>
          </w:tcPr>
          <w:p>
            <w:pPr>
              <w:pStyle w:val="TableParagraph"/>
              <w:spacing w:line="232" w:lineRule="exact"/>
              <w:ind w:left="110" w:right="98"/>
              <w:jc w:val="center"/>
              <w:rPr>
                <w:sz w:val="22"/>
              </w:rPr>
            </w:pPr>
            <w:r>
              <w:rPr>
                <w:sz w:val="22"/>
              </w:rPr>
              <w:t>97.57</w:t>
            </w:r>
          </w:p>
        </w:tc>
      </w:tr>
      <w:tr>
        <w:trPr>
          <w:trHeight w:val="254" w:hRule="atLeast"/>
        </w:trPr>
        <w:tc>
          <w:tcPr>
            <w:tcW w:w="4959" w:type="dxa"/>
          </w:tcPr>
          <w:p>
            <w:pPr>
              <w:pStyle w:val="TableParagraph"/>
              <w:spacing w:line="234" w:lineRule="exact"/>
              <w:rPr>
                <w:sz w:val="22"/>
              </w:rPr>
            </w:pPr>
            <w:r>
              <w:rPr>
                <w:sz w:val="22"/>
              </w:rPr>
              <w:t>URISTA VALERIO YOLANDA SARAHI</w:t>
            </w:r>
          </w:p>
        </w:tc>
        <w:tc>
          <w:tcPr>
            <w:tcW w:w="1420" w:type="dxa"/>
          </w:tcPr>
          <w:p>
            <w:pPr>
              <w:pStyle w:val="TableParagraph"/>
              <w:spacing w:line="234" w:lineRule="exact"/>
              <w:ind w:left="91" w:right="84"/>
              <w:jc w:val="center"/>
              <w:rPr>
                <w:sz w:val="22"/>
              </w:rPr>
            </w:pPr>
            <w:r>
              <w:rPr>
                <w:sz w:val="22"/>
              </w:rPr>
              <w:t>2º.</w:t>
            </w:r>
          </w:p>
        </w:tc>
        <w:tc>
          <w:tcPr>
            <w:tcW w:w="1416" w:type="dxa"/>
          </w:tcPr>
          <w:p>
            <w:pPr>
              <w:pStyle w:val="TableParagraph"/>
              <w:spacing w:line="234" w:lineRule="exact"/>
              <w:ind w:left="110" w:right="98"/>
              <w:jc w:val="center"/>
              <w:rPr>
                <w:sz w:val="22"/>
              </w:rPr>
            </w:pPr>
            <w:r>
              <w:rPr>
                <w:sz w:val="22"/>
              </w:rPr>
              <w:t>97.57</w:t>
            </w:r>
          </w:p>
        </w:tc>
      </w:tr>
      <w:tr>
        <w:trPr>
          <w:trHeight w:val="251" w:hRule="atLeast"/>
        </w:trPr>
        <w:tc>
          <w:tcPr>
            <w:tcW w:w="4959" w:type="dxa"/>
          </w:tcPr>
          <w:p>
            <w:pPr>
              <w:pStyle w:val="TableParagraph"/>
              <w:spacing w:line="232" w:lineRule="exact"/>
              <w:rPr>
                <w:sz w:val="22"/>
              </w:rPr>
            </w:pPr>
            <w:r>
              <w:rPr>
                <w:sz w:val="22"/>
              </w:rPr>
              <w:t>ESQUIVEL RODRIGUEZ IRVIN</w:t>
            </w:r>
          </w:p>
        </w:tc>
        <w:tc>
          <w:tcPr>
            <w:tcW w:w="1420" w:type="dxa"/>
          </w:tcPr>
          <w:p>
            <w:pPr>
              <w:pStyle w:val="TableParagraph"/>
              <w:spacing w:line="232" w:lineRule="exact"/>
              <w:ind w:left="91" w:right="84"/>
              <w:jc w:val="center"/>
              <w:rPr>
                <w:sz w:val="22"/>
              </w:rPr>
            </w:pPr>
            <w:r>
              <w:rPr>
                <w:sz w:val="22"/>
              </w:rPr>
              <w:t>2º.</w:t>
            </w:r>
          </w:p>
        </w:tc>
        <w:tc>
          <w:tcPr>
            <w:tcW w:w="1416" w:type="dxa"/>
          </w:tcPr>
          <w:p>
            <w:pPr>
              <w:pStyle w:val="TableParagraph"/>
              <w:spacing w:line="232" w:lineRule="exact"/>
              <w:ind w:left="110" w:right="98"/>
              <w:jc w:val="center"/>
              <w:rPr>
                <w:sz w:val="22"/>
              </w:rPr>
            </w:pPr>
            <w:r>
              <w:rPr>
                <w:sz w:val="22"/>
              </w:rPr>
              <w:t>97.43</w:t>
            </w:r>
          </w:p>
        </w:tc>
      </w:tr>
      <w:tr>
        <w:trPr>
          <w:trHeight w:val="253" w:hRule="atLeast"/>
        </w:trPr>
        <w:tc>
          <w:tcPr>
            <w:tcW w:w="4959" w:type="dxa"/>
          </w:tcPr>
          <w:p>
            <w:pPr>
              <w:pStyle w:val="TableParagraph"/>
              <w:spacing w:line="234" w:lineRule="exact"/>
              <w:rPr>
                <w:sz w:val="22"/>
              </w:rPr>
            </w:pPr>
            <w:r>
              <w:rPr>
                <w:sz w:val="22"/>
              </w:rPr>
              <w:t>VAZQUEZ SANDOVAL MONICA ZULEMA</w:t>
            </w:r>
          </w:p>
        </w:tc>
        <w:tc>
          <w:tcPr>
            <w:tcW w:w="1420" w:type="dxa"/>
          </w:tcPr>
          <w:p>
            <w:pPr>
              <w:pStyle w:val="TableParagraph"/>
              <w:spacing w:line="234" w:lineRule="exact"/>
              <w:ind w:left="91" w:right="84"/>
              <w:jc w:val="center"/>
              <w:rPr>
                <w:sz w:val="22"/>
              </w:rPr>
            </w:pPr>
            <w:r>
              <w:rPr>
                <w:sz w:val="22"/>
              </w:rPr>
              <w:t>2º.</w:t>
            </w:r>
          </w:p>
        </w:tc>
        <w:tc>
          <w:tcPr>
            <w:tcW w:w="1416" w:type="dxa"/>
          </w:tcPr>
          <w:p>
            <w:pPr>
              <w:pStyle w:val="TableParagraph"/>
              <w:spacing w:line="234" w:lineRule="exact"/>
              <w:ind w:left="110" w:right="98"/>
              <w:jc w:val="center"/>
              <w:rPr>
                <w:sz w:val="22"/>
              </w:rPr>
            </w:pPr>
            <w:r>
              <w:rPr>
                <w:sz w:val="22"/>
              </w:rPr>
              <w:t>97.43</w:t>
            </w:r>
          </w:p>
        </w:tc>
      </w:tr>
      <w:tr>
        <w:trPr>
          <w:trHeight w:val="251" w:hRule="atLeast"/>
        </w:trPr>
        <w:tc>
          <w:tcPr>
            <w:tcW w:w="4959" w:type="dxa"/>
          </w:tcPr>
          <w:p>
            <w:pPr>
              <w:pStyle w:val="TableParagraph"/>
              <w:spacing w:line="232" w:lineRule="exact"/>
              <w:rPr>
                <w:sz w:val="22"/>
              </w:rPr>
            </w:pPr>
            <w:r>
              <w:rPr>
                <w:sz w:val="22"/>
              </w:rPr>
              <w:t>HERNANDEZ CASTRO VALERIA AILE</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100"/>
              <w:jc w:val="center"/>
              <w:rPr>
                <w:sz w:val="22"/>
              </w:rPr>
            </w:pPr>
            <w:r>
              <w:rPr>
                <w:sz w:val="22"/>
              </w:rPr>
              <w:t>100</w:t>
            </w:r>
          </w:p>
        </w:tc>
      </w:tr>
      <w:tr>
        <w:trPr>
          <w:trHeight w:val="254" w:hRule="atLeast"/>
        </w:trPr>
        <w:tc>
          <w:tcPr>
            <w:tcW w:w="4959" w:type="dxa"/>
          </w:tcPr>
          <w:p>
            <w:pPr>
              <w:pStyle w:val="TableParagraph"/>
              <w:spacing w:line="234" w:lineRule="exact"/>
              <w:rPr>
                <w:sz w:val="22"/>
              </w:rPr>
            </w:pPr>
            <w:r>
              <w:rPr>
                <w:sz w:val="22"/>
              </w:rPr>
              <w:t>ORDAZ CASTILLO CATALINA DEL CARMEN</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100"/>
              <w:jc w:val="center"/>
              <w:rPr>
                <w:sz w:val="22"/>
              </w:rPr>
            </w:pPr>
            <w:r>
              <w:rPr>
                <w:sz w:val="22"/>
              </w:rPr>
              <w:t>100</w:t>
            </w:r>
          </w:p>
        </w:tc>
      </w:tr>
      <w:tr>
        <w:trPr>
          <w:trHeight w:val="253" w:hRule="atLeast"/>
        </w:trPr>
        <w:tc>
          <w:tcPr>
            <w:tcW w:w="4959" w:type="dxa"/>
          </w:tcPr>
          <w:p>
            <w:pPr>
              <w:pStyle w:val="TableParagraph"/>
              <w:spacing w:line="234" w:lineRule="exact"/>
              <w:rPr>
                <w:sz w:val="22"/>
              </w:rPr>
            </w:pPr>
            <w:r>
              <w:rPr>
                <w:sz w:val="22"/>
              </w:rPr>
              <w:t>SANCHEZ JUAREZ CECILIA GABRIELA</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100"/>
              <w:jc w:val="center"/>
              <w:rPr>
                <w:sz w:val="22"/>
              </w:rPr>
            </w:pPr>
            <w:r>
              <w:rPr>
                <w:sz w:val="22"/>
              </w:rPr>
              <w:t>100</w:t>
            </w:r>
          </w:p>
        </w:tc>
      </w:tr>
      <w:tr>
        <w:trPr>
          <w:trHeight w:val="251" w:hRule="atLeast"/>
        </w:trPr>
        <w:tc>
          <w:tcPr>
            <w:tcW w:w="4959" w:type="dxa"/>
          </w:tcPr>
          <w:p>
            <w:pPr>
              <w:pStyle w:val="TableParagraph"/>
              <w:spacing w:line="232" w:lineRule="exact"/>
              <w:rPr>
                <w:sz w:val="22"/>
              </w:rPr>
            </w:pPr>
            <w:r>
              <w:rPr>
                <w:sz w:val="22"/>
              </w:rPr>
              <w:t>SIDRIAN ARRIAGA IDALIA GUADALUPE</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100"/>
              <w:jc w:val="center"/>
              <w:rPr>
                <w:sz w:val="22"/>
              </w:rPr>
            </w:pPr>
            <w:r>
              <w:rPr>
                <w:sz w:val="22"/>
              </w:rPr>
              <w:t>100</w:t>
            </w:r>
          </w:p>
        </w:tc>
      </w:tr>
      <w:tr>
        <w:trPr>
          <w:trHeight w:val="253" w:hRule="atLeast"/>
        </w:trPr>
        <w:tc>
          <w:tcPr>
            <w:tcW w:w="4959" w:type="dxa"/>
          </w:tcPr>
          <w:p>
            <w:pPr>
              <w:pStyle w:val="TableParagraph"/>
              <w:spacing w:line="234" w:lineRule="exact"/>
              <w:rPr>
                <w:sz w:val="22"/>
              </w:rPr>
            </w:pPr>
            <w:r>
              <w:rPr>
                <w:sz w:val="22"/>
              </w:rPr>
              <w:t>CORTEZ QUIROZ VANESSA YARELI</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99.71</w:t>
            </w:r>
          </w:p>
        </w:tc>
      </w:tr>
      <w:tr>
        <w:trPr>
          <w:trHeight w:val="251" w:hRule="atLeast"/>
        </w:trPr>
        <w:tc>
          <w:tcPr>
            <w:tcW w:w="4959" w:type="dxa"/>
          </w:tcPr>
          <w:p>
            <w:pPr>
              <w:pStyle w:val="TableParagraph"/>
              <w:spacing w:line="232" w:lineRule="exact"/>
              <w:rPr>
                <w:sz w:val="22"/>
              </w:rPr>
            </w:pPr>
            <w:r>
              <w:rPr>
                <w:sz w:val="22"/>
              </w:rPr>
              <w:t>GARZA DE LEON ILSEL ABIGAIL</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98"/>
              <w:jc w:val="center"/>
              <w:rPr>
                <w:sz w:val="22"/>
              </w:rPr>
            </w:pPr>
            <w:r>
              <w:rPr>
                <w:sz w:val="22"/>
              </w:rPr>
              <w:t>99.71</w:t>
            </w:r>
          </w:p>
        </w:tc>
      </w:tr>
      <w:tr>
        <w:trPr>
          <w:trHeight w:val="253" w:hRule="atLeast"/>
        </w:trPr>
        <w:tc>
          <w:tcPr>
            <w:tcW w:w="4959" w:type="dxa"/>
          </w:tcPr>
          <w:p>
            <w:pPr>
              <w:pStyle w:val="TableParagraph"/>
              <w:spacing w:line="234" w:lineRule="exact"/>
              <w:rPr>
                <w:sz w:val="22"/>
              </w:rPr>
            </w:pPr>
            <w:r>
              <w:rPr>
                <w:sz w:val="22"/>
              </w:rPr>
              <w:t>ESCALERA PAEZ JUAN ANDRES</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99.57</w:t>
            </w:r>
          </w:p>
        </w:tc>
      </w:tr>
      <w:tr>
        <w:trPr>
          <w:trHeight w:val="251" w:hRule="atLeast"/>
        </w:trPr>
        <w:tc>
          <w:tcPr>
            <w:tcW w:w="4959" w:type="dxa"/>
          </w:tcPr>
          <w:p>
            <w:pPr>
              <w:pStyle w:val="TableParagraph"/>
              <w:spacing w:line="232" w:lineRule="exact"/>
              <w:rPr>
                <w:sz w:val="22"/>
              </w:rPr>
            </w:pPr>
            <w:r>
              <w:rPr>
                <w:sz w:val="22"/>
              </w:rPr>
              <w:t>GARCIA SANCHEZ LINDA LIZETH</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98"/>
              <w:jc w:val="center"/>
              <w:rPr>
                <w:sz w:val="22"/>
              </w:rPr>
            </w:pPr>
            <w:r>
              <w:rPr>
                <w:sz w:val="22"/>
              </w:rPr>
              <w:t>99.57</w:t>
            </w:r>
          </w:p>
        </w:tc>
      </w:tr>
      <w:tr>
        <w:trPr>
          <w:trHeight w:val="254" w:hRule="atLeast"/>
        </w:trPr>
        <w:tc>
          <w:tcPr>
            <w:tcW w:w="4959" w:type="dxa"/>
          </w:tcPr>
          <w:p>
            <w:pPr>
              <w:pStyle w:val="TableParagraph"/>
              <w:spacing w:line="234" w:lineRule="exact"/>
              <w:rPr>
                <w:sz w:val="22"/>
              </w:rPr>
            </w:pPr>
            <w:r>
              <w:rPr>
                <w:sz w:val="22"/>
              </w:rPr>
              <w:t>RAMIREZ TREVIÑO KATYA CONCEPCION</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99.57</w:t>
            </w:r>
          </w:p>
        </w:tc>
      </w:tr>
      <w:tr>
        <w:trPr>
          <w:trHeight w:val="254" w:hRule="atLeast"/>
        </w:trPr>
        <w:tc>
          <w:tcPr>
            <w:tcW w:w="4959" w:type="dxa"/>
          </w:tcPr>
          <w:p>
            <w:pPr>
              <w:pStyle w:val="TableParagraph"/>
              <w:spacing w:line="234" w:lineRule="exact"/>
              <w:rPr>
                <w:sz w:val="22"/>
              </w:rPr>
            </w:pPr>
            <w:r>
              <w:rPr>
                <w:sz w:val="22"/>
              </w:rPr>
              <w:t>RODRIGUEZ HERNANDEZ ANGELICA</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99.57</w:t>
            </w:r>
          </w:p>
        </w:tc>
      </w:tr>
      <w:tr>
        <w:trPr>
          <w:trHeight w:val="251" w:hRule="atLeast"/>
        </w:trPr>
        <w:tc>
          <w:tcPr>
            <w:tcW w:w="4959" w:type="dxa"/>
          </w:tcPr>
          <w:p>
            <w:pPr>
              <w:pStyle w:val="TableParagraph"/>
              <w:spacing w:line="232" w:lineRule="exact"/>
              <w:rPr>
                <w:sz w:val="22"/>
              </w:rPr>
            </w:pPr>
            <w:r>
              <w:rPr>
                <w:sz w:val="22"/>
              </w:rPr>
              <w:t>RUIZ SANCHEZ ZAIRA ANAID</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98"/>
              <w:jc w:val="center"/>
              <w:rPr>
                <w:sz w:val="22"/>
              </w:rPr>
            </w:pPr>
            <w:r>
              <w:rPr>
                <w:sz w:val="22"/>
              </w:rPr>
              <w:t>99.57</w:t>
            </w:r>
          </w:p>
        </w:tc>
      </w:tr>
      <w:tr>
        <w:trPr>
          <w:trHeight w:val="253" w:hRule="atLeast"/>
        </w:trPr>
        <w:tc>
          <w:tcPr>
            <w:tcW w:w="4959" w:type="dxa"/>
          </w:tcPr>
          <w:p>
            <w:pPr>
              <w:pStyle w:val="TableParagraph"/>
              <w:spacing w:line="234" w:lineRule="exact"/>
              <w:rPr>
                <w:sz w:val="22"/>
              </w:rPr>
            </w:pPr>
            <w:r>
              <w:rPr>
                <w:sz w:val="22"/>
              </w:rPr>
              <w:t>VALLEJO QUEZADA MARIA GUADALUPE</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99.57</w:t>
            </w:r>
          </w:p>
        </w:tc>
      </w:tr>
      <w:tr>
        <w:trPr>
          <w:trHeight w:val="251" w:hRule="atLeast"/>
        </w:trPr>
        <w:tc>
          <w:tcPr>
            <w:tcW w:w="4959" w:type="dxa"/>
          </w:tcPr>
          <w:p>
            <w:pPr>
              <w:pStyle w:val="TableParagraph"/>
              <w:spacing w:line="232" w:lineRule="exact"/>
              <w:rPr>
                <w:sz w:val="22"/>
              </w:rPr>
            </w:pPr>
            <w:r>
              <w:rPr>
                <w:sz w:val="22"/>
              </w:rPr>
              <w:t>ALANIS GARZA EVA SOFIA</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98"/>
              <w:jc w:val="center"/>
              <w:rPr>
                <w:sz w:val="22"/>
              </w:rPr>
            </w:pPr>
            <w:r>
              <w:rPr>
                <w:sz w:val="22"/>
              </w:rPr>
              <w:t>99.43</w:t>
            </w:r>
          </w:p>
        </w:tc>
      </w:tr>
      <w:tr>
        <w:trPr>
          <w:trHeight w:val="253" w:hRule="atLeast"/>
        </w:trPr>
        <w:tc>
          <w:tcPr>
            <w:tcW w:w="4959" w:type="dxa"/>
          </w:tcPr>
          <w:p>
            <w:pPr>
              <w:pStyle w:val="TableParagraph"/>
              <w:spacing w:line="234" w:lineRule="exact"/>
              <w:rPr>
                <w:sz w:val="22"/>
              </w:rPr>
            </w:pPr>
            <w:r>
              <w:rPr>
                <w:sz w:val="22"/>
              </w:rPr>
              <w:t>BARROSO SERVIN HASSADA YARED</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99.43</w:t>
            </w:r>
          </w:p>
        </w:tc>
      </w:tr>
      <w:tr>
        <w:trPr>
          <w:trHeight w:val="252" w:hRule="atLeast"/>
        </w:trPr>
        <w:tc>
          <w:tcPr>
            <w:tcW w:w="4959" w:type="dxa"/>
          </w:tcPr>
          <w:p>
            <w:pPr>
              <w:pStyle w:val="TableParagraph"/>
              <w:spacing w:line="232" w:lineRule="exact"/>
              <w:rPr>
                <w:sz w:val="22"/>
              </w:rPr>
            </w:pPr>
            <w:r>
              <w:rPr>
                <w:sz w:val="22"/>
              </w:rPr>
              <w:t>CHAPA HERNANDEZ VALERIA ITZEL</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98"/>
              <w:jc w:val="center"/>
              <w:rPr>
                <w:sz w:val="22"/>
              </w:rPr>
            </w:pPr>
            <w:r>
              <w:rPr>
                <w:sz w:val="22"/>
              </w:rPr>
              <w:t>99.43</w:t>
            </w:r>
          </w:p>
        </w:tc>
      </w:tr>
      <w:tr>
        <w:trPr>
          <w:trHeight w:val="253" w:hRule="atLeast"/>
        </w:trPr>
        <w:tc>
          <w:tcPr>
            <w:tcW w:w="4959" w:type="dxa"/>
          </w:tcPr>
          <w:p>
            <w:pPr>
              <w:pStyle w:val="TableParagraph"/>
              <w:spacing w:line="234" w:lineRule="exact"/>
              <w:rPr>
                <w:sz w:val="22"/>
              </w:rPr>
            </w:pPr>
            <w:r>
              <w:rPr>
                <w:sz w:val="22"/>
              </w:rPr>
              <w:t>MORENO CORONADO KARLA ALEJANDRA</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99.43</w:t>
            </w:r>
          </w:p>
        </w:tc>
      </w:tr>
      <w:tr>
        <w:trPr>
          <w:trHeight w:val="253" w:hRule="atLeast"/>
        </w:trPr>
        <w:tc>
          <w:tcPr>
            <w:tcW w:w="4959" w:type="dxa"/>
          </w:tcPr>
          <w:p>
            <w:pPr>
              <w:pStyle w:val="TableParagraph"/>
              <w:spacing w:line="234" w:lineRule="exact"/>
              <w:rPr>
                <w:sz w:val="22"/>
              </w:rPr>
            </w:pPr>
            <w:r>
              <w:rPr>
                <w:sz w:val="22"/>
              </w:rPr>
              <w:t>TREVIÑO MARROQUIN DANIEL</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99.43</w:t>
            </w:r>
          </w:p>
        </w:tc>
      </w:tr>
      <w:tr>
        <w:trPr>
          <w:trHeight w:val="251" w:hRule="atLeast"/>
        </w:trPr>
        <w:tc>
          <w:tcPr>
            <w:tcW w:w="4959" w:type="dxa"/>
          </w:tcPr>
          <w:p>
            <w:pPr>
              <w:pStyle w:val="TableParagraph"/>
              <w:spacing w:line="232" w:lineRule="exact"/>
              <w:rPr>
                <w:sz w:val="22"/>
              </w:rPr>
            </w:pPr>
            <w:r>
              <w:rPr>
                <w:sz w:val="22"/>
              </w:rPr>
              <w:t>VILLARREAL GUTIERREZ JENNIFER</w:t>
            </w:r>
          </w:p>
        </w:tc>
        <w:tc>
          <w:tcPr>
            <w:tcW w:w="1420" w:type="dxa"/>
          </w:tcPr>
          <w:p>
            <w:pPr>
              <w:pStyle w:val="TableParagraph"/>
              <w:spacing w:line="232" w:lineRule="exact"/>
              <w:ind w:left="91" w:right="84"/>
              <w:jc w:val="center"/>
              <w:rPr>
                <w:sz w:val="22"/>
              </w:rPr>
            </w:pPr>
            <w:r>
              <w:rPr>
                <w:sz w:val="22"/>
              </w:rPr>
              <w:t>3º.</w:t>
            </w:r>
          </w:p>
        </w:tc>
        <w:tc>
          <w:tcPr>
            <w:tcW w:w="1416" w:type="dxa"/>
          </w:tcPr>
          <w:p>
            <w:pPr>
              <w:pStyle w:val="TableParagraph"/>
              <w:spacing w:line="232" w:lineRule="exact"/>
              <w:ind w:left="110" w:right="98"/>
              <w:jc w:val="center"/>
              <w:rPr>
                <w:sz w:val="22"/>
              </w:rPr>
            </w:pPr>
            <w:r>
              <w:rPr>
                <w:sz w:val="22"/>
              </w:rPr>
              <w:t>99.43</w:t>
            </w:r>
          </w:p>
        </w:tc>
      </w:tr>
      <w:tr>
        <w:trPr>
          <w:trHeight w:val="254" w:hRule="atLeast"/>
        </w:trPr>
        <w:tc>
          <w:tcPr>
            <w:tcW w:w="4959" w:type="dxa"/>
          </w:tcPr>
          <w:p>
            <w:pPr>
              <w:pStyle w:val="TableParagraph"/>
              <w:spacing w:line="234" w:lineRule="exact"/>
              <w:rPr>
                <w:sz w:val="22"/>
              </w:rPr>
            </w:pPr>
            <w:r>
              <w:rPr>
                <w:sz w:val="22"/>
              </w:rPr>
              <w:t>MUÑOZ MUÑOZ ALONDRA</w:t>
            </w:r>
          </w:p>
        </w:tc>
        <w:tc>
          <w:tcPr>
            <w:tcW w:w="1420" w:type="dxa"/>
          </w:tcPr>
          <w:p>
            <w:pPr>
              <w:pStyle w:val="TableParagraph"/>
              <w:spacing w:line="234" w:lineRule="exact"/>
              <w:ind w:left="91" w:right="84"/>
              <w:jc w:val="center"/>
              <w:rPr>
                <w:sz w:val="22"/>
              </w:rPr>
            </w:pPr>
            <w:r>
              <w:rPr>
                <w:sz w:val="22"/>
              </w:rPr>
              <w:t>3º.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CORONADO GARZA ARELYS ALEJANDRA</w:t>
            </w:r>
          </w:p>
        </w:tc>
        <w:tc>
          <w:tcPr>
            <w:tcW w:w="1420" w:type="dxa"/>
          </w:tcPr>
          <w:p>
            <w:pPr>
              <w:pStyle w:val="TableParagraph"/>
              <w:spacing w:line="232" w:lineRule="exact"/>
              <w:ind w:left="91" w:right="84"/>
              <w:jc w:val="center"/>
              <w:rPr>
                <w:sz w:val="22"/>
              </w:rPr>
            </w:pPr>
            <w:r>
              <w:rPr>
                <w:sz w:val="22"/>
              </w:rPr>
              <w:t>4º.</w:t>
            </w:r>
          </w:p>
        </w:tc>
        <w:tc>
          <w:tcPr>
            <w:tcW w:w="1416" w:type="dxa"/>
          </w:tcPr>
          <w:p>
            <w:pPr>
              <w:pStyle w:val="TableParagraph"/>
              <w:spacing w:line="232" w:lineRule="exact"/>
              <w:ind w:left="110" w:right="100"/>
              <w:jc w:val="center"/>
              <w:rPr>
                <w:sz w:val="22"/>
              </w:rPr>
            </w:pPr>
            <w:r>
              <w:rPr>
                <w:sz w:val="22"/>
              </w:rPr>
              <w:t>100</w:t>
            </w:r>
          </w:p>
        </w:tc>
      </w:tr>
      <w:tr>
        <w:trPr>
          <w:trHeight w:val="254" w:hRule="atLeast"/>
        </w:trPr>
        <w:tc>
          <w:tcPr>
            <w:tcW w:w="4959" w:type="dxa"/>
          </w:tcPr>
          <w:p>
            <w:pPr>
              <w:pStyle w:val="TableParagraph"/>
              <w:spacing w:line="234" w:lineRule="exact"/>
              <w:rPr>
                <w:sz w:val="22"/>
              </w:rPr>
            </w:pPr>
            <w:r>
              <w:rPr>
                <w:sz w:val="22"/>
              </w:rPr>
              <w:t>LAZO FREYMANN SANTIAGO AMBROSIO</w:t>
            </w:r>
          </w:p>
        </w:tc>
        <w:tc>
          <w:tcPr>
            <w:tcW w:w="1420" w:type="dxa"/>
          </w:tcPr>
          <w:p>
            <w:pPr>
              <w:pStyle w:val="TableParagraph"/>
              <w:spacing w:line="234" w:lineRule="exact"/>
              <w:ind w:left="91" w:right="84"/>
              <w:jc w:val="center"/>
              <w:rPr>
                <w:sz w:val="22"/>
              </w:rPr>
            </w:pPr>
            <w:r>
              <w:rPr>
                <w:sz w:val="22"/>
              </w:rPr>
              <w:t>4º.</w:t>
            </w:r>
          </w:p>
        </w:tc>
        <w:tc>
          <w:tcPr>
            <w:tcW w:w="1416" w:type="dxa"/>
          </w:tcPr>
          <w:p>
            <w:pPr>
              <w:pStyle w:val="TableParagraph"/>
              <w:spacing w:line="234" w:lineRule="exact"/>
              <w:ind w:left="110" w:right="100"/>
              <w:jc w:val="center"/>
              <w:rPr>
                <w:sz w:val="22"/>
              </w:rPr>
            </w:pPr>
            <w:r>
              <w:rPr>
                <w:sz w:val="22"/>
              </w:rPr>
              <w:t>100</w:t>
            </w:r>
          </w:p>
        </w:tc>
      </w:tr>
      <w:tr>
        <w:trPr>
          <w:trHeight w:val="251" w:hRule="atLeast"/>
        </w:trPr>
        <w:tc>
          <w:tcPr>
            <w:tcW w:w="4959" w:type="dxa"/>
          </w:tcPr>
          <w:p>
            <w:pPr>
              <w:pStyle w:val="TableParagraph"/>
              <w:spacing w:line="232" w:lineRule="exact"/>
              <w:rPr>
                <w:sz w:val="22"/>
              </w:rPr>
            </w:pPr>
            <w:r>
              <w:rPr>
                <w:sz w:val="22"/>
              </w:rPr>
              <w:t>MENDOZA PEREZ JUAN GERARDO</w:t>
            </w:r>
          </w:p>
        </w:tc>
        <w:tc>
          <w:tcPr>
            <w:tcW w:w="1420" w:type="dxa"/>
          </w:tcPr>
          <w:p>
            <w:pPr>
              <w:pStyle w:val="TableParagraph"/>
              <w:spacing w:line="232" w:lineRule="exact"/>
              <w:ind w:left="91" w:right="84"/>
              <w:jc w:val="center"/>
              <w:rPr>
                <w:sz w:val="22"/>
              </w:rPr>
            </w:pPr>
            <w:r>
              <w:rPr>
                <w:sz w:val="22"/>
              </w:rPr>
              <w:t>4º.</w:t>
            </w:r>
          </w:p>
        </w:tc>
        <w:tc>
          <w:tcPr>
            <w:tcW w:w="1416" w:type="dxa"/>
          </w:tcPr>
          <w:p>
            <w:pPr>
              <w:pStyle w:val="TableParagraph"/>
              <w:spacing w:line="232" w:lineRule="exact"/>
              <w:ind w:left="110" w:right="100"/>
              <w:jc w:val="center"/>
              <w:rPr>
                <w:sz w:val="22"/>
              </w:rPr>
            </w:pPr>
            <w:r>
              <w:rPr>
                <w:sz w:val="22"/>
              </w:rPr>
              <w:t>100</w:t>
            </w:r>
          </w:p>
        </w:tc>
      </w:tr>
      <w:tr>
        <w:trPr>
          <w:trHeight w:val="253" w:hRule="atLeast"/>
        </w:trPr>
        <w:tc>
          <w:tcPr>
            <w:tcW w:w="4959" w:type="dxa"/>
          </w:tcPr>
          <w:p>
            <w:pPr>
              <w:pStyle w:val="TableParagraph"/>
              <w:spacing w:line="234" w:lineRule="exact"/>
              <w:rPr>
                <w:sz w:val="22"/>
              </w:rPr>
            </w:pPr>
            <w:r>
              <w:rPr>
                <w:sz w:val="22"/>
              </w:rPr>
              <w:t>CARREON ARAGON MARIA FERNANDA</w:t>
            </w:r>
          </w:p>
        </w:tc>
        <w:tc>
          <w:tcPr>
            <w:tcW w:w="1420" w:type="dxa"/>
          </w:tcPr>
          <w:p>
            <w:pPr>
              <w:pStyle w:val="TableParagraph"/>
              <w:spacing w:line="234" w:lineRule="exact"/>
              <w:ind w:left="91" w:right="84"/>
              <w:jc w:val="center"/>
              <w:rPr>
                <w:sz w:val="22"/>
              </w:rPr>
            </w:pPr>
            <w:r>
              <w:rPr>
                <w:sz w:val="22"/>
              </w:rPr>
              <w:t>4º.</w:t>
            </w:r>
          </w:p>
        </w:tc>
        <w:tc>
          <w:tcPr>
            <w:tcW w:w="1416" w:type="dxa"/>
          </w:tcPr>
          <w:p>
            <w:pPr>
              <w:pStyle w:val="TableParagraph"/>
              <w:spacing w:line="234" w:lineRule="exact"/>
              <w:ind w:left="110" w:right="98"/>
              <w:jc w:val="center"/>
              <w:rPr>
                <w:sz w:val="22"/>
              </w:rPr>
            </w:pPr>
            <w:r>
              <w:rPr>
                <w:sz w:val="22"/>
              </w:rPr>
              <w:t>99.29</w:t>
            </w:r>
          </w:p>
        </w:tc>
      </w:tr>
      <w:tr>
        <w:trPr>
          <w:trHeight w:val="254" w:hRule="atLeast"/>
        </w:trPr>
        <w:tc>
          <w:tcPr>
            <w:tcW w:w="4959" w:type="dxa"/>
          </w:tcPr>
          <w:p>
            <w:pPr>
              <w:pStyle w:val="TableParagraph"/>
              <w:spacing w:line="234" w:lineRule="exact"/>
              <w:rPr>
                <w:sz w:val="22"/>
              </w:rPr>
            </w:pPr>
            <w:r>
              <w:rPr>
                <w:sz w:val="22"/>
              </w:rPr>
              <w:t>HERNANDEZ TOVAR MAYELA MICHELLE</w:t>
            </w:r>
          </w:p>
        </w:tc>
        <w:tc>
          <w:tcPr>
            <w:tcW w:w="1420" w:type="dxa"/>
          </w:tcPr>
          <w:p>
            <w:pPr>
              <w:pStyle w:val="TableParagraph"/>
              <w:spacing w:line="234" w:lineRule="exact"/>
              <w:ind w:left="91" w:right="84"/>
              <w:jc w:val="center"/>
              <w:rPr>
                <w:sz w:val="22"/>
              </w:rPr>
            </w:pPr>
            <w:r>
              <w:rPr>
                <w:sz w:val="22"/>
              </w:rPr>
              <w:t>4º.</w:t>
            </w:r>
          </w:p>
        </w:tc>
        <w:tc>
          <w:tcPr>
            <w:tcW w:w="1416" w:type="dxa"/>
          </w:tcPr>
          <w:p>
            <w:pPr>
              <w:pStyle w:val="TableParagraph"/>
              <w:spacing w:line="234" w:lineRule="exact"/>
              <w:ind w:left="110" w:right="98"/>
              <w:jc w:val="center"/>
              <w:rPr>
                <w:sz w:val="22"/>
              </w:rPr>
            </w:pPr>
            <w:r>
              <w:rPr>
                <w:sz w:val="22"/>
              </w:rPr>
              <w:t>99.29</w:t>
            </w:r>
          </w:p>
        </w:tc>
      </w:tr>
    </w:tbl>
    <w:p>
      <w:pPr>
        <w:spacing w:after="0" w:line="234" w:lineRule="exact"/>
        <w:jc w:val="center"/>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1408"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959"/>
        <w:gridCol w:w="1420"/>
        <w:gridCol w:w="1416"/>
      </w:tblGrid>
      <w:tr>
        <w:trPr>
          <w:trHeight w:val="253" w:hRule="atLeast"/>
        </w:trPr>
        <w:tc>
          <w:tcPr>
            <w:tcW w:w="4959" w:type="dxa"/>
          </w:tcPr>
          <w:p>
            <w:pPr>
              <w:pStyle w:val="TableParagraph"/>
              <w:spacing w:line="234" w:lineRule="exact"/>
              <w:rPr>
                <w:sz w:val="22"/>
              </w:rPr>
            </w:pPr>
            <w:r>
              <w:rPr>
                <w:sz w:val="22"/>
              </w:rPr>
              <w:t>FLORES ZAVALA YULIANA LETICIA</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MARTINEZ GARCIA JOHANA YAZMIN</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99.29</w:t>
            </w:r>
          </w:p>
        </w:tc>
      </w:tr>
      <w:tr>
        <w:trPr>
          <w:trHeight w:val="254" w:hRule="atLeast"/>
        </w:trPr>
        <w:tc>
          <w:tcPr>
            <w:tcW w:w="4959" w:type="dxa"/>
          </w:tcPr>
          <w:p>
            <w:pPr>
              <w:pStyle w:val="TableParagraph"/>
              <w:spacing w:line="234" w:lineRule="exact"/>
              <w:rPr>
                <w:sz w:val="22"/>
              </w:rPr>
            </w:pPr>
            <w:r>
              <w:rPr>
                <w:sz w:val="22"/>
              </w:rPr>
              <w:t>MENDOZA GARCIA GUADALUPE LIZET</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RODRIGUEZ ANGEL ANA ELIA</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99.29</w:t>
            </w:r>
          </w:p>
        </w:tc>
      </w:tr>
      <w:tr>
        <w:trPr>
          <w:trHeight w:val="254" w:hRule="atLeast"/>
        </w:trPr>
        <w:tc>
          <w:tcPr>
            <w:tcW w:w="4959" w:type="dxa"/>
          </w:tcPr>
          <w:p>
            <w:pPr>
              <w:pStyle w:val="TableParagraph"/>
              <w:spacing w:line="234" w:lineRule="exact"/>
              <w:rPr>
                <w:sz w:val="22"/>
              </w:rPr>
            </w:pPr>
            <w:r>
              <w:rPr>
                <w:sz w:val="22"/>
              </w:rPr>
              <w:t>SIERRA HERRERA BEATRIZ GUADALUPE</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TORRES VILLARREAL EMMA LAURA</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99.29</w:t>
            </w:r>
          </w:p>
        </w:tc>
      </w:tr>
      <w:tr>
        <w:trPr>
          <w:trHeight w:val="254" w:hRule="atLeast"/>
        </w:trPr>
        <w:tc>
          <w:tcPr>
            <w:tcW w:w="4959" w:type="dxa"/>
          </w:tcPr>
          <w:p>
            <w:pPr>
              <w:pStyle w:val="TableParagraph"/>
              <w:spacing w:line="234" w:lineRule="exact"/>
              <w:rPr>
                <w:sz w:val="22"/>
              </w:rPr>
            </w:pPr>
            <w:r>
              <w:rPr>
                <w:sz w:val="22"/>
              </w:rPr>
              <w:t>VAZQUEZ HUERTA YULISSA</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99.29</w:t>
            </w:r>
          </w:p>
        </w:tc>
      </w:tr>
      <w:tr>
        <w:trPr>
          <w:trHeight w:val="254" w:hRule="atLeast"/>
        </w:trPr>
        <w:tc>
          <w:tcPr>
            <w:tcW w:w="4959" w:type="dxa"/>
          </w:tcPr>
          <w:p>
            <w:pPr>
              <w:pStyle w:val="TableParagraph"/>
              <w:spacing w:line="234" w:lineRule="exact"/>
              <w:rPr>
                <w:sz w:val="22"/>
              </w:rPr>
            </w:pPr>
            <w:r>
              <w:rPr>
                <w:sz w:val="22"/>
              </w:rPr>
              <w:t>ESPINOZA MARTINEZ ISRAEL GUADALUPE</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99.14</w:t>
            </w:r>
          </w:p>
        </w:tc>
      </w:tr>
      <w:tr>
        <w:trPr>
          <w:trHeight w:val="251" w:hRule="atLeast"/>
        </w:trPr>
        <w:tc>
          <w:tcPr>
            <w:tcW w:w="4959" w:type="dxa"/>
          </w:tcPr>
          <w:p>
            <w:pPr>
              <w:pStyle w:val="TableParagraph"/>
              <w:spacing w:line="232" w:lineRule="exact"/>
              <w:rPr>
                <w:sz w:val="22"/>
              </w:rPr>
            </w:pPr>
            <w:r>
              <w:rPr>
                <w:sz w:val="22"/>
              </w:rPr>
              <w:t>VALDEZ SANCHEZ CINDY YURIDIA</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99.14</w:t>
            </w:r>
          </w:p>
        </w:tc>
      </w:tr>
      <w:tr>
        <w:trPr>
          <w:trHeight w:val="254" w:hRule="atLeast"/>
        </w:trPr>
        <w:tc>
          <w:tcPr>
            <w:tcW w:w="4959" w:type="dxa"/>
          </w:tcPr>
          <w:p>
            <w:pPr>
              <w:pStyle w:val="TableParagraph"/>
              <w:spacing w:line="234" w:lineRule="exact"/>
              <w:rPr>
                <w:sz w:val="22"/>
              </w:rPr>
            </w:pPr>
            <w:r>
              <w:rPr>
                <w:sz w:val="22"/>
              </w:rPr>
              <w:t>YAÑEZ HERNANDEZ MARITZA ANAHI</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99.14</w:t>
            </w:r>
          </w:p>
        </w:tc>
      </w:tr>
      <w:tr>
        <w:trPr>
          <w:trHeight w:val="252" w:hRule="atLeast"/>
        </w:trPr>
        <w:tc>
          <w:tcPr>
            <w:tcW w:w="4959" w:type="dxa"/>
          </w:tcPr>
          <w:p>
            <w:pPr>
              <w:pStyle w:val="TableParagraph"/>
              <w:spacing w:line="232" w:lineRule="exact"/>
              <w:rPr>
                <w:sz w:val="22"/>
              </w:rPr>
            </w:pPr>
            <w:r>
              <w:rPr>
                <w:sz w:val="22"/>
              </w:rPr>
              <w:t>ALVAREZ ROCHA IRMA VANESSA</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98.86</w:t>
            </w:r>
          </w:p>
        </w:tc>
      </w:tr>
      <w:tr>
        <w:trPr>
          <w:trHeight w:val="253" w:hRule="atLeast"/>
        </w:trPr>
        <w:tc>
          <w:tcPr>
            <w:tcW w:w="4959" w:type="dxa"/>
          </w:tcPr>
          <w:p>
            <w:pPr>
              <w:pStyle w:val="TableParagraph"/>
              <w:spacing w:line="234" w:lineRule="exact"/>
              <w:rPr>
                <w:sz w:val="22"/>
              </w:rPr>
            </w:pPr>
            <w:r>
              <w:rPr>
                <w:sz w:val="22"/>
              </w:rPr>
              <w:t>DURON FLORES CLAUDIA LISSETH</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98.86</w:t>
            </w:r>
          </w:p>
        </w:tc>
      </w:tr>
      <w:tr>
        <w:trPr>
          <w:trHeight w:val="251" w:hRule="atLeast"/>
        </w:trPr>
        <w:tc>
          <w:tcPr>
            <w:tcW w:w="4959" w:type="dxa"/>
          </w:tcPr>
          <w:p>
            <w:pPr>
              <w:pStyle w:val="TableParagraph"/>
              <w:spacing w:line="232" w:lineRule="exact"/>
              <w:rPr>
                <w:sz w:val="22"/>
              </w:rPr>
            </w:pPr>
            <w:r>
              <w:rPr>
                <w:sz w:val="22"/>
              </w:rPr>
              <w:t>ROSALES RAMIREZ MARISOL</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98.86</w:t>
            </w:r>
          </w:p>
        </w:tc>
      </w:tr>
      <w:tr>
        <w:trPr>
          <w:trHeight w:val="253" w:hRule="atLeast"/>
        </w:trPr>
        <w:tc>
          <w:tcPr>
            <w:tcW w:w="4959" w:type="dxa"/>
          </w:tcPr>
          <w:p>
            <w:pPr>
              <w:pStyle w:val="TableParagraph"/>
              <w:spacing w:line="234" w:lineRule="exact"/>
              <w:rPr>
                <w:sz w:val="22"/>
              </w:rPr>
            </w:pPr>
            <w:r>
              <w:rPr>
                <w:sz w:val="22"/>
              </w:rPr>
              <w:t>RUIZ GOMEZ EVANGELINA ESTRELLA</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98.86</w:t>
            </w:r>
          </w:p>
        </w:tc>
      </w:tr>
      <w:tr>
        <w:trPr>
          <w:trHeight w:val="254" w:hRule="atLeast"/>
        </w:trPr>
        <w:tc>
          <w:tcPr>
            <w:tcW w:w="4959" w:type="dxa"/>
          </w:tcPr>
          <w:p>
            <w:pPr>
              <w:pStyle w:val="TableParagraph"/>
              <w:spacing w:line="234" w:lineRule="exact"/>
              <w:rPr>
                <w:sz w:val="22"/>
              </w:rPr>
            </w:pPr>
            <w:r>
              <w:rPr>
                <w:sz w:val="22"/>
              </w:rPr>
              <w:t>AGUILA VILLEGAS ANA KARLA</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98.71</w:t>
            </w:r>
          </w:p>
        </w:tc>
      </w:tr>
      <w:tr>
        <w:trPr>
          <w:trHeight w:val="251" w:hRule="atLeast"/>
        </w:trPr>
        <w:tc>
          <w:tcPr>
            <w:tcW w:w="4959" w:type="dxa"/>
          </w:tcPr>
          <w:p>
            <w:pPr>
              <w:pStyle w:val="TableParagraph"/>
              <w:spacing w:line="232" w:lineRule="exact"/>
              <w:rPr>
                <w:sz w:val="22"/>
              </w:rPr>
            </w:pPr>
            <w:r>
              <w:rPr>
                <w:sz w:val="22"/>
              </w:rPr>
              <w:t>ALONSO REBOLLOSO DENISSE ALEJANDRA</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98.71</w:t>
            </w:r>
          </w:p>
        </w:tc>
      </w:tr>
      <w:tr>
        <w:trPr>
          <w:trHeight w:val="254" w:hRule="atLeast"/>
        </w:trPr>
        <w:tc>
          <w:tcPr>
            <w:tcW w:w="4959" w:type="dxa"/>
          </w:tcPr>
          <w:p>
            <w:pPr>
              <w:pStyle w:val="TableParagraph"/>
              <w:spacing w:line="234" w:lineRule="exact"/>
              <w:rPr>
                <w:sz w:val="22"/>
              </w:rPr>
            </w:pPr>
            <w:r>
              <w:rPr>
                <w:sz w:val="22"/>
              </w:rPr>
              <w:t>DAVILA ROBLES LORENA</w:t>
            </w:r>
          </w:p>
        </w:tc>
        <w:tc>
          <w:tcPr>
            <w:tcW w:w="1420" w:type="dxa"/>
          </w:tcPr>
          <w:p>
            <w:pPr>
              <w:pStyle w:val="TableParagraph"/>
              <w:spacing w:line="234" w:lineRule="exact"/>
              <w:ind w:left="576"/>
              <w:rPr>
                <w:sz w:val="22"/>
              </w:rPr>
            </w:pPr>
            <w:r>
              <w:rPr>
                <w:sz w:val="22"/>
              </w:rPr>
              <w:t>4º.</w:t>
            </w:r>
          </w:p>
        </w:tc>
        <w:tc>
          <w:tcPr>
            <w:tcW w:w="1416" w:type="dxa"/>
          </w:tcPr>
          <w:p>
            <w:pPr>
              <w:pStyle w:val="TableParagraph"/>
              <w:spacing w:line="234" w:lineRule="exact"/>
              <w:ind w:left="110" w:right="98"/>
              <w:jc w:val="center"/>
              <w:rPr>
                <w:sz w:val="22"/>
              </w:rPr>
            </w:pPr>
            <w:r>
              <w:rPr>
                <w:sz w:val="22"/>
              </w:rPr>
              <w:t>98.71</w:t>
            </w:r>
          </w:p>
        </w:tc>
      </w:tr>
      <w:tr>
        <w:trPr>
          <w:trHeight w:val="251" w:hRule="atLeast"/>
        </w:trPr>
        <w:tc>
          <w:tcPr>
            <w:tcW w:w="4959" w:type="dxa"/>
          </w:tcPr>
          <w:p>
            <w:pPr>
              <w:pStyle w:val="TableParagraph"/>
              <w:spacing w:line="232" w:lineRule="exact"/>
              <w:rPr>
                <w:sz w:val="22"/>
              </w:rPr>
            </w:pPr>
            <w:r>
              <w:rPr>
                <w:sz w:val="22"/>
              </w:rPr>
              <w:t>SAUCEDA ZAMORA JOCABED</w:t>
            </w:r>
          </w:p>
        </w:tc>
        <w:tc>
          <w:tcPr>
            <w:tcW w:w="1420" w:type="dxa"/>
          </w:tcPr>
          <w:p>
            <w:pPr>
              <w:pStyle w:val="TableParagraph"/>
              <w:spacing w:line="232" w:lineRule="exact"/>
              <w:ind w:left="576"/>
              <w:rPr>
                <w:sz w:val="22"/>
              </w:rPr>
            </w:pPr>
            <w:r>
              <w:rPr>
                <w:sz w:val="22"/>
              </w:rPr>
              <w:t>4º.</w:t>
            </w:r>
          </w:p>
        </w:tc>
        <w:tc>
          <w:tcPr>
            <w:tcW w:w="1416" w:type="dxa"/>
          </w:tcPr>
          <w:p>
            <w:pPr>
              <w:pStyle w:val="TableParagraph"/>
              <w:spacing w:line="232" w:lineRule="exact"/>
              <w:ind w:left="110" w:right="98"/>
              <w:jc w:val="center"/>
              <w:rPr>
                <w:sz w:val="22"/>
              </w:rPr>
            </w:pPr>
            <w:r>
              <w:rPr>
                <w:sz w:val="22"/>
              </w:rPr>
              <w:t>98.71</w:t>
            </w:r>
          </w:p>
        </w:tc>
      </w:tr>
      <w:tr>
        <w:trPr>
          <w:trHeight w:val="254" w:hRule="atLeast"/>
        </w:trPr>
        <w:tc>
          <w:tcPr>
            <w:tcW w:w="4959" w:type="dxa"/>
          </w:tcPr>
          <w:p>
            <w:pPr>
              <w:pStyle w:val="TableParagraph"/>
              <w:spacing w:line="234" w:lineRule="exact"/>
              <w:rPr>
                <w:sz w:val="22"/>
              </w:rPr>
            </w:pPr>
            <w:r>
              <w:rPr>
                <w:sz w:val="22"/>
              </w:rPr>
              <w:t>ORTIZ PEÑA KAREN ARLEN</w:t>
            </w:r>
          </w:p>
        </w:tc>
        <w:tc>
          <w:tcPr>
            <w:tcW w:w="1420" w:type="dxa"/>
          </w:tcPr>
          <w:p>
            <w:pPr>
              <w:pStyle w:val="TableParagraph"/>
              <w:spacing w:line="234" w:lineRule="exact"/>
              <w:ind w:left="576"/>
              <w:rPr>
                <w:sz w:val="22"/>
              </w:rPr>
            </w:pPr>
            <w:r>
              <w:rPr>
                <w:sz w:val="22"/>
              </w:rPr>
              <w:t>5º.</w:t>
            </w:r>
          </w:p>
        </w:tc>
        <w:tc>
          <w:tcPr>
            <w:tcW w:w="1416" w:type="dxa"/>
          </w:tcPr>
          <w:p>
            <w:pPr>
              <w:pStyle w:val="TableParagraph"/>
              <w:spacing w:line="234" w:lineRule="exact"/>
              <w:ind w:left="110" w:right="98"/>
              <w:jc w:val="center"/>
              <w:rPr>
                <w:sz w:val="22"/>
              </w:rPr>
            </w:pPr>
            <w:r>
              <w:rPr>
                <w:sz w:val="22"/>
              </w:rPr>
              <w:t>99.71</w:t>
            </w:r>
          </w:p>
        </w:tc>
      </w:tr>
      <w:tr>
        <w:trPr>
          <w:trHeight w:val="251" w:hRule="atLeast"/>
        </w:trPr>
        <w:tc>
          <w:tcPr>
            <w:tcW w:w="4959" w:type="dxa"/>
          </w:tcPr>
          <w:p>
            <w:pPr>
              <w:pStyle w:val="TableParagraph"/>
              <w:spacing w:line="232" w:lineRule="exact"/>
              <w:rPr>
                <w:sz w:val="22"/>
              </w:rPr>
            </w:pPr>
            <w:r>
              <w:rPr>
                <w:sz w:val="22"/>
              </w:rPr>
              <w:t>TREVIÑO GUTIERREZ ERIKA YAZMIN</w:t>
            </w:r>
          </w:p>
        </w:tc>
        <w:tc>
          <w:tcPr>
            <w:tcW w:w="1420" w:type="dxa"/>
          </w:tcPr>
          <w:p>
            <w:pPr>
              <w:pStyle w:val="TableParagraph"/>
              <w:spacing w:line="232" w:lineRule="exact"/>
              <w:ind w:left="576"/>
              <w:rPr>
                <w:sz w:val="22"/>
              </w:rPr>
            </w:pPr>
            <w:r>
              <w:rPr>
                <w:sz w:val="22"/>
              </w:rPr>
              <w:t>5º.</w:t>
            </w:r>
          </w:p>
        </w:tc>
        <w:tc>
          <w:tcPr>
            <w:tcW w:w="1416" w:type="dxa"/>
          </w:tcPr>
          <w:p>
            <w:pPr>
              <w:pStyle w:val="TableParagraph"/>
              <w:spacing w:line="232" w:lineRule="exact"/>
              <w:ind w:left="110" w:right="98"/>
              <w:jc w:val="center"/>
              <w:rPr>
                <w:sz w:val="22"/>
              </w:rPr>
            </w:pPr>
            <w:r>
              <w:rPr>
                <w:sz w:val="22"/>
              </w:rPr>
              <w:t>99.71</w:t>
            </w:r>
          </w:p>
        </w:tc>
      </w:tr>
      <w:tr>
        <w:trPr>
          <w:trHeight w:val="254" w:hRule="atLeast"/>
        </w:trPr>
        <w:tc>
          <w:tcPr>
            <w:tcW w:w="4959" w:type="dxa"/>
          </w:tcPr>
          <w:p>
            <w:pPr>
              <w:pStyle w:val="TableParagraph"/>
              <w:spacing w:line="234" w:lineRule="exact"/>
              <w:rPr>
                <w:sz w:val="22"/>
              </w:rPr>
            </w:pPr>
            <w:r>
              <w:rPr>
                <w:sz w:val="22"/>
              </w:rPr>
              <w:t>DIAZ SANCHEZ BRENDA LETICIA</w:t>
            </w:r>
          </w:p>
        </w:tc>
        <w:tc>
          <w:tcPr>
            <w:tcW w:w="1420" w:type="dxa"/>
          </w:tcPr>
          <w:p>
            <w:pPr>
              <w:pStyle w:val="TableParagraph"/>
              <w:spacing w:line="234" w:lineRule="exact"/>
              <w:ind w:left="576"/>
              <w:rPr>
                <w:sz w:val="22"/>
              </w:rPr>
            </w:pPr>
            <w:r>
              <w:rPr>
                <w:sz w:val="22"/>
              </w:rPr>
              <w:t>5º.</w:t>
            </w:r>
          </w:p>
        </w:tc>
        <w:tc>
          <w:tcPr>
            <w:tcW w:w="1416" w:type="dxa"/>
          </w:tcPr>
          <w:p>
            <w:pPr>
              <w:pStyle w:val="TableParagraph"/>
              <w:spacing w:line="234" w:lineRule="exact"/>
              <w:ind w:left="110" w:right="98"/>
              <w:jc w:val="center"/>
              <w:rPr>
                <w:sz w:val="22"/>
              </w:rPr>
            </w:pPr>
            <w:r>
              <w:rPr>
                <w:sz w:val="22"/>
              </w:rPr>
              <w:t>99.57</w:t>
            </w:r>
          </w:p>
        </w:tc>
      </w:tr>
      <w:tr>
        <w:trPr>
          <w:trHeight w:val="253" w:hRule="atLeast"/>
        </w:trPr>
        <w:tc>
          <w:tcPr>
            <w:tcW w:w="4959" w:type="dxa"/>
          </w:tcPr>
          <w:p>
            <w:pPr>
              <w:pStyle w:val="TableParagraph"/>
              <w:spacing w:line="234" w:lineRule="exact"/>
              <w:rPr>
                <w:sz w:val="22"/>
              </w:rPr>
            </w:pPr>
            <w:r>
              <w:rPr>
                <w:sz w:val="22"/>
              </w:rPr>
              <w:t>ELIZONDO CUELLAR JESSICA MIREYA</w:t>
            </w:r>
          </w:p>
        </w:tc>
        <w:tc>
          <w:tcPr>
            <w:tcW w:w="1420" w:type="dxa"/>
          </w:tcPr>
          <w:p>
            <w:pPr>
              <w:pStyle w:val="TableParagraph"/>
              <w:spacing w:line="234" w:lineRule="exact"/>
              <w:ind w:left="576"/>
              <w:rPr>
                <w:sz w:val="22"/>
              </w:rPr>
            </w:pPr>
            <w:r>
              <w:rPr>
                <w:sz w:val="22"/>
              </w:rPr>
              <w:t>5º.</w:t>
            </w:r>
          </w:p>
        </w:tc>
        <w:tc>
          <w:tcPr>
            <w:tcW w:w="1416" w:type="dxa"/>
          </w:tcPr>
          <w:p>
            <w:pPr>
              <w:pStyle w:val="TableParagraph"/>
              <w:spacing w:line="234" w:lineRule="exact"/>
              <w:ind w:left="110" w:right="98"/>
              <w:jc w:val="center"/>
              <w:rPr>
                <w:sz w:val="22"/>
              </w:rPr>
            </w:pPr>
            <w:r>
              <w:rPr>
                <w:sz w:val="22"/>
              </w:rPr>
              <w:t>99.57</w:t>
            </w:r>
          </w:p>
        </w:tc>
      </w:tr>
      <w:tr>
        <w:trPr>
          <w:trHeight w:val="251" w:hRule="atLeast"/>
        </w:trPr>
        <w:tc>
          <w:tcPr>
            <w:tcW w:w="4959" w:type="dxa"/>
          </w:tcPr>
          <w:p>
            <w:pPr>
              <w:pStyle w:val="TableParagraph"/>
              <w:spacing w:line="232" w:lineRule="exact"/>
              <w:rPr>
                <w:sz w:val="22"/>
              </w:rPr>
            </w:pPr>
            <w:r>
              <w:rPr>
                <w:sz w:val="22"/>
              </w:rPr>
              <w:t>VILLARREAL SALAZAR XIMENA</w:t>
            </w:r>
          </w:p>
        </w:tc>
        <w:tc>
          <w:tcPr>
            <w:tcW w:w="1420" w:type="dxa"/>
          </w:tcPr>
          <w:p>
            <w:pPr>
              <w:pStyle w:val="TableParagraph"/>
              <w:spacing w:line="232" w:lineRule="exact"/>
              <w:ind w:left="576"/>
              <w:rPr>
                <w:sz w:val="22"/>
              </w:rPr>
            </w:pPr>
            <w:r>
              <w:rPr>
                <w:sz w:val="22"/>
              </w:rPr>
              <w:t>5º.</w:t>
            </w:r>
          </w:p>
        </w:tc>
        <w:tc>
          <w:tcPr>
            <w:tcW w:w="1416" w:type="dxa"/>
          </w:tcPr>
          <w:p>
            <w:pPr>
              <w:pStyle w:val="TableParagraph"/>
              <w:spacing w:line="232" w:lineRule="exact"/>
              <w:ind w:left="110" w:right="98"/>
              <w:jc w:val="center"/>
              <w:rPr>
                <w:sz w:val="22"/>
              </w:rPr>
            </w:pPr>
            <w:r>
              <w:rPr>
                <w:sz w:val="22"/>
              </w:rPr>
              <w:t>99.57</w:t>
            </w:r>
          </w:p>
        </w:tc>
      </w:tr>
      <w:tr>
        <w:trPr>
          <w:trHeight w:val="254" w:hRule="atLeast"/>
        </w:trPr>
        <w:tc>
          <w:tcPr>
            <w:tcW w:w="4959" w:type="dxa"/>
          </w:tcPr>
          <w:p>
            <w:pPr>
              <w:pStyle w:val="TableParagraph"/>
              <w:spacing w:line="234" w:lineRule="exact"/>
              <w:rPr>
                <w:sz w:val="22"/>
              </w:rPr>
            </w:pPr>
            <w:r>
              <w:rPr>
                <w:sz w:val="22"/>
              </w:rPr>
              <w:t>CORREA VILLA ANDREA</w:t>
            </w:r>
          </w:p>
        </w:tc>
        <w:tc>
          <w:tcPr>
            <w:tcW w:w="1420" w:type="dxa"/>
          </w:tcPr>
          <w:p>
            <w:pPr>
              <w:pStyle w:val="TableParagraph"/>
              <w:spacing w:line="234" w:lineRule="exact"/>
              <w:ind w:left="576"/>
              <w:rPr>
                <w:sz w:val="22"/>
              </w:rPr>
            </w:pPr>
            <w:r>
              <w:rPr>
                <w:sz w:val="22"/>
              </w:rPr>
              <w:t>5º.</w:t>
            </w:r>
          </w:p>
        </w:tc>
        <w:tc>
          <w:tcPr>
            <w:tcW w:w="1416" w:type="dxa"/>
          </w:tcPr>
          <w:p>
            <w:pPr>
              <w:pStyle w:val="TableParagraph"/>
              <w:spacing w:line="234" w:lineRule="exact"/>
              <w:ind w:left="110" w:right="98"/>
              <w:jc w:val="center"/>
              <w:rPr>
                <w:sz w:val="22"/>
              </w:rPr>
            </w:pPr>
            <w:r>
              <w:rPr>
                <w:sz w:val="22"/>
              </w:rPr>
              <w:t>99.43</w:t>
            </w:r>
          </w:p>
        </w:tc>
      </w:tr>
      <w:tr>
        <w:trPr>
          <w:trHeight w:val="251" w:hRule="atLeast"/>
        </w:trPr>
        <w:tc>
          <w:tcPr>
            <w:tcW w:w="4959" w:type="dxa"/>
          </w:tcPr>
          <w:p>
            <w:pPr>
              <w:pStyle w:val="TableParagraph"/>
              <w:spacing w:line="232" w:lineRule="exact"/>
              <w:rPr>
                <w:sz w:val="22"/>
              </w:rPr>
            </w:pPr>
            <w:r>
              <w:rPr>
                <w:sz w:val="22"/>
              </w:rPr>
              <w:t>CORTES MATA CLAUDIA MARIBEL</w:t>
            </w:r>
          </w:p>
        </w:tc>
        <w:tc>
          <w:tcPr>
            <w:tcW w:w="1420" w:type="dxa"/>
          </w:tcPr>
          <w:p>
            <w:pPr>
              <w:pStyle w:val="TableParagraph"/>
              <w:spacing w:line="232" w:lineRule="exact"/>
              <w:ind w:left="576"/>
              <w:rPr>
                <w:sz w:val="22"/>
              </w:rPr>
            </w:pPr>
            <w:r>
              <w:rPr>
                <w:sz w:val="22"/>
              </w:rPr>
              <w:t>5º.</w:t>
            </w:r>
          </w:p>
        </w:tc>
        <w:tc>
          <w:tcPr>
            <w:tcW w:w="1416" w:type="dxa"/>
          </w:tcPr>
          <w:p>
            <w:pPr>
              <w:pStyle w:val="TableParagraph"/>
              <w:spacing w:line="232" w:lineRule="exact"/>
              <w:ind w:left="110" w:right="98"/>
              <w:jc w:val="center"/>
              <w:rPr>
                <w:sz w:val="22"/>
              </w:rPr>
            </w:pPr>
            <w:r>
              <w:rPr>
                <w:sz w:val="22"/>
              </w:rPr>
              <w:t>99.43</w:t>
            </w:r>
          </w:p>
        </w:tc>
      </w:tr>
      <w:tr>
        <w:trPr>
          <w:trHeight w:val="254" w:hRule="atLeast"/>
        </w:trPr>
        <w:tc>
          <w:tcPr>
            <w:tcW w:w="4959" w:type="dxa"/>
          </w:tcPr>
          <w:p>
            <w:pPr>
              <w:pStyle w:val="TableParagraph"/>
              <w:spacing w:line="234" w:lineRule="exact"/>
              <w:rPr>
                <w:sz w:val="22"/>
              </w:rPr>
            </w:pPr>
            <w:r>
              <w:rPr>
                <w:sz w:val="22"/>
              </w:rPr>
              <w:t>RAMIREZ BERMEO ANA CECILIA</w:t>
            </w:r>
          </w:p>
        </w:tc>
        <w:tc>
          <w:tcPr>
            <w:tcW w:w="1420" w:type="dxa"/>
          </w:tcPr>
          <w:p>
            <w:pPr>
              <w:pStyle w:val="TableParagraph"/>
              <w:spacing w:line="234" w:lineRule="exact"/>
              <w:ind w:left="576"/>
              <w:rPr>
                <w:sz w:val="22"/>
              </w:rPr>
            </w:pPr>
            <w:r>
              <w:rPr>
                <w:sz w:val="22"/>
              </w:rPr>
              <w:t>5º.</w:t>
            </w:r>
          </w:p>
        </w:tc>
        <w:tc>
          <w:tcPr>
            <w:tcW w:w="1416" w:type="dxa"/>
          </w:tcPr>
          <w:p>
            <w:pPr>
              <w:pStyle w:val="TableParagraph"/>
              <w:spacing w:line="234" w:lineRule="exact"/>
              <w:ind w:left="110" w:right="98"/>
              <w:jc w:val="center"/>
              <w:rPr>
                <w:sz w:val="22"/>
              </w:rPr>
            </w:pPr>
            <w:r>
              <w:rPr>
                <w:sz w:val="22"/>
              </w:rPr>
              <w:t>99.43</w:t>
            </w:r>
          </w:p>
        </w:tc>
      </w:tr>
      <w:tr>
        <w:trPr>
          <w:trHeight w:val="251" w:hRule="atLeast"/>
        </w:trPr>
        <w:tc>
          <w:tcPr>
            <w:tcW w:w="4959" w:type="dxa"/>
          </w:tcPr>
          <w:p>
            <w:pPr>
              <w:pStyle w:val="TableParagraph"/>
              <w:spacing w:line="232" w:lineRule="exact"/>
              <w:rPr>
                <w:sz w:val="22"/>
              </w:rPr>
            </w:pPr>
            <w:r>
              <w:rPr>
                <w:sz w:val="22"/>
              </w:rPr>
              <w:t>CERVANTES RODRIGUEZ ANA PAULA</w:t>
            </w:r>
          </w:p>
        </w:tc>
        <w:tc>
          <w:tcPr>
            <w:tcW w:w="1420" w:type="dxa"/>
          </w:tcPr>
          <w:p>
            <w:pPr>
              <w:pStyle w:val="TableParagraph"/>
              <w:spacing w:line="232" w:lineRule="exact"/>
              <w:ind w:left="576"/>
              <w:rPr>
                <w:sz w:val="22"/>
              </w:rPr>
            </w:pPr>
            <w:r>
              <w:rPr>
                <w:sz w:val="22"/>
              </w:rPr>
              <w:t>5º.</w:t>
            </w:r>
          </w:p>
        </w:tc>
        <w:tc>
          <w:tcPr>
            <w:tcW w:w="1416" w:type="dxa"/>
          </w:tcPr>
          <w:p>
            <w:pPr>
              <w:pStyle w:val="TableParagraph"/>
              <w:spacing w:line="232" w:lineRule="exact"/>
              <w:ind w:left="110" w:right="98"/>
              <w:jc w:val="center"/>
              <w:rPr>
                <w:sz w:val="22"/>
              </w:rPr>
            </w:pPr>
            <w:r>
              <w:rPr>
                <w:sz w:val="22"/>
              </w:rPr>
              <w:t>99.29</w:t>
            </w:r>
          </w:p>
        </w:tc>
      </w:tr>
      <w:tr>
        <w:trPr>
          <w:trHeight w:val="253" w:hRule="atLeast"/>
        </w:trPr>
        <w:tc>
          <w:tcPr>
            <w:tcW w:w="4959" w:type="dxa"/>
          </w:tcPr>
          <w:p>
            <w:pPr>
              <w:pStyle w:val="TableParagraph"/>
              <w:spacing w:line="234" w:lineRule="exact"/>
              <w:rPr>
                <w:sz w:val="22"/>
              </w:rPr>
            </w:pPr>
            <w:r>
              <w:rPr>
                <w:sz w:val="22"/>
              </w:rPr>
              <w:t>RODRIGUEZ RODRIGUEZ MONICA</w:t>
            </w:r>
            <w:r>
              <w:rPr>
                <w:spacing w:val="55"/>
                <w:sz w:val="22"/>
              </w:rPr>
              <w:t> </w:t>
            </w:r>
            <w:r>
              <w:rPr>
                <w:sz w:val="22"/>
              </w:rPr>
              <w:t>AIDEE</w:t>
            </w:r>
          </w:p>
        </w:tc>
        <w:tc>
          <w:tcPr>
            <w:tcW w:w="1420" w:type="dxa"/>
          </w:tcPr>
          <w:p>
            <w:pPr>
              <w:pStyle w:val="TableParagraph"/>
              <w:spacing w:line="234" w:lineRule="exact"/>
              <w:ind w:left="576"/>
              <w:rPr>
                <w:sz w:val="22"/>
              </w:rPr>
            </w:pPr>
            <w:r>
              <w:rPr>
                <w:sz w:val="22"/>
              </w:rPr>
              <w:t>5º.</w:t>
            </w:r>
          </w:p>
        </w:tc>
        <w:tc>
          <w:tcPr>
            <w:tcW w:w="1416" w:type="dxa"/>
          </w:tcPr>
          <w:p>
            <w:pPr>
              <w:pStyle w:val="TableParagraph"/>
              <w:spacing w:line="234" w:lineRule="exact"/>
              <w:ind w:left="110" w:right="98"/>
              <w:jc w:val="center"/>
              <w:rPr>
                <w:sz w:val="22"/>
              </w:rPr>
            </w:pPr>
            <w:r>
              <w:rPr>
                <w:sz w:val="22"/>
              </w:rPr>
              <w:t>99.29</w:t>
            </w:r>
          </w:p>
        </w:tc>
      </w:tr>
      <w:tr>
        <w:trPr>
          <w:trHeight w:val="254" w:hRule="atLeast"/>
        </w:trPr>
        <w:tc>
          <w:tcPr>
            <w:tcW w:w="4959" w:type="dxa"/>
          </w:tcPr>
          <w:p>
            <w:pPr>
              <w:pStyle w:val="TableParagraph"/>
              <w:spacing w:line="234" w:lineRule="exact"/>
              <w:rPr>
                <w:sz w:val="22"/>
              </w:rPr>
            </w:pPr>
            <w:r>
              <w:rPr>
                <w:sz w:val="22"/>
              </w:rPr>
              <w:t>VAZQUEZ DAVALOS LEONCIO</w:t>
            </w:r>
          </w:p>
        </w:tc>
        <w:tc>
          <w:tcPr>
            <w:tcW w:w="1420" w:type="dxa"/>
          </w:tcPr>
          <w:p>
            <w:pPr>
              <w:pStyle w:val="TableParagraph"/>
              <w:spacing w:line="234" w:lineRule="exact"/>
              <w:ind w:left="576"/>
              <w:rPr>
                <w:sz w:val="22"/>
              </w:rPr>
            </w:pPr>
            <w:r>
              <w:rPr>
                <w:sz w:val="22"/>
              </w:rPr>
              <w:t>5º.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HERRERA VILLARREAL ILSE EDITH</w:t>
            </w:r>
          </w:p>
        </w:tc>
        <w:tc>
          <w:tcPr>
            <w:tcW w:w="1420" w:type="dxa"/>
          </w:tcPr>
          <w:p>
            <w:pPr>
              <w:pStyle w:val="TableParagraph"/>
              <w:spacing w:line="232" w:lineRule="exact"/>
              <w:ind w:left="576"/>
              <w:rPr>
                <w:sz w:val="22"/>
              </w:rPr>
            </w:pPr>
            <w:r>
              <w:rPr>
                <w:sz w:val="22"/>
              </w:rPr>
              <w:t>5º.</w:t>
            </w:r>
          </w:p>
        </w:tc>
        <w:tc>
          <w:tcPr>
            <w:tcW w:w="1416" w:type="dxa"/>
          </w:tcPr>
          <w:p>
            <w:pPr>
              <w:pStyle w:val="TableParagraph"/>
              <w:spacing w:line="232" w:lineRule="exact"/>
              <w:ind w:left="110" w:right="98"/>
              <w:jc w:val="center"/>
              <w:rPr>
                <w:sz w:val="22"/>
              </w:rPr>
            </w:pPr>
            <w:r>
              <w:rPr>
                <w:sz w:val="22"/>
              </w:rPr>
              <w:t>99.00</w:t>
            </w:r>
          </w:p>
        </w:tc>
      </w:tr>
      <w:tr>
        <w:trPr>
          <w:trHeight w:val="254" w:hRule="atLeast"/>
        </w:trPr>
        <w:tc>
          <w:tcPr>
            <w:tcW w:w="4959" w:type="dxa"/>
          </w:tcPr>
          <w:p>
            <w:pPr>
              <w:pStyle w:val="TableParagraph"/>
              <w:spacing w:line="234" w:lineRule="exact"/>
              <w:rPr>
                <w:sz w:val="22"/>
              </w:rPr>
            </w:pPr>
            <w:r>
              <w:rPr>
                <w:sz w:val="22"/>
              </w:rPr>
              <w:t>LUNA GUANAJUATO KARLA MARISOL</w:t>
            </w:r>
          </w:p>
        </w:tc>
        <w:tc>
          <w:tcPr>
            <w:tcW w:w="1420" w:type="dxa"/>
          </w:tcPr>
          <w:p>
            <w:pPr>
              <w:pStyle w:val="TableParagraph"/>
              <w:spacing w:line="234" w:lineRule="exact"/>
              <w:ind w:left="576"/>
              <w:rPr>
                <w:sz w:val="22"/>
              </w:rPr>
            </w:pPr>
            <w:r>
              <w:rPr>
                <w:sz w:val="22"/>
              </w:rPr>
              <w:t>6º.</w:t>
            </w:r>
          </w:p>
        </w:tc>
        <w:tc>
          <w:tcPr>
            <w:tcW w:w="1416" w:type="dxa"/>
          </w:tcPr>
          <w:p>
            <w:pPr>
              <w:pStyle w:val="TableParagraph"/>
              <w:spacing w:line="234" w:lineRule="exact"/>
              <w:ind w:left="110" w:right="98"/>
              <w:jc w:val="center"/>
              <w:rPr>
                <w:sz w:val="22"/>
              </w:rPr>
            </w:pPr>
            <w:r>
              <w:rPr>
                <w:sz w:val="22"/>
              </w:rPr>
              <w:t>98.57</w:t>
            </w:r>
          </w:p>
        </w:tc>
      </w:tr>
      <w:tr>
        <w:trPr>
          <w:trHeight w:val="505" w:hRule="atLeast"/>
        </w:trPr>
        <w:tc>
          <w:tcPr>
            <w:tcW w:w="4959" w:type="dxa"/>
          </w:tcPr>
          <w:p>
            <w:pPr>
              <w:pStyle w:val="TableParagraph"/>
              <w:spacing w:line="252" w:lineRule="exact" w:before="2"/>
              <w:ind w:right="1191"/>
              <w:rPr>
                <w:sz w:val="22"/>
              </w:rPr>
            </w:pPr>
            <w:r>
              <w:rPr>
                <w:sz w:val="22"/>
              </w:rPr>
              <w:t>SANCHEZ ROBLEDO JACQUELINE ESTEFANIA</w:t>
            </w:r>
          </w:p>
        </w:tc>
        <w:tc>
          <w:tcPr>
            <w:tcW w:w="1420" w:type="dxa"/>
          </w:tcPr>
          <w:p>
            <w:pPr>
              <w:pStyle w:val="TableParagraph"/>
              <w:spacing w:line="250" w:lineRule="exact"/>
              <w:ind w:left="576"/>
              <w:rPr>
                <w:sz w:val="22"/>
              </w:rPr>
            </w:pPr>
            <w:r>
              <w:rPr>
                <w:sz w:val="22"/>
              </w:rPr>
              <w:t>6º.</w:t>
            </w:r>
          </w:p>
        </w:tc>
        <w:tc>
          <w:tcPr>
            <w:tcW w:w="1416" w:type="dxa"/>
          </w:tcPr>
          <w:p>
            <w:pPr>
              <w:pStyle w:val="TableParagraph"/>
              <w:spacing w:line="250" w:lineRule="exact"/>
              <w:ind w:left="110" w:right="98"/>
              <w:jc w:val="center"/>
              <w:rPr>
                <w:sz w:val="22"/>
              </w:rPr>
            </w:pPr>
            <w:r>
              <w:rPr>
                <w:sz w:val="22"/>
              </w:rPr>
              <w:t>98.57</w:t>
            </w:r>
          </w:p>
        </w:tc>
      </w:tr>
      <w:tr>
        <w:trPr>
          <w:trHeight w:val="251" w:hRule="atLeast"/>
        </w:trPr>
        <w:tc>
          <w:tcPr>
            <w:tcW w:w="4959" w:type="dxa"/>
          </w:tcPr>
          <w:p>
            <w:pPr>
              <w:pStyle w:val="TableParagraph"/>
              <w:spacing w:line="232" w:lineRule="exact"/>
              <w:rPr>
                <w:sz w:val="22"/>
              </w:rPr>
            </w:pPr>
            <w:r>
              <w:rPr>
                <w:sz w:val="22"/>
              </w:rPr>
              <w:t>WING GARCIA HEYDI MAYTRELLI</w:t>
            </w:r>
          </w:p>
        </w:tc>
        <w:tc>
          <w:tcPr>
            <w:tcW w:w="1420" w:type="dxa"/>
          </w:tcPr>
          <w:p>
            <w:pPr>
              <w:pStyle w:val="TableParagraph"/>
              <w:spacing w:line="232" w:lineRule="exact"/>
              <w:ind w:left="576"/>
              <w:rPr>
                <w:sz w:val="22"/>
              </w:rPr>
            </w:pPr>
            <w:r>
              <w:rPr>
                <w:sz w:val="22"/>
              </w:rPr>
              <w:t>6º.</w:t>
            </w:r>
          </w:p>
        </w:tc>
        <w:tc>
          <w:tcPr>
            <w:tcW w:w="1416" w:type="dxa"/>
          </w:tcPr>
          <w:p>
            <w:pPr>
              <w:pStyle w:val="TableParagraph"/>
              <w:spacing w:line="232" w:lineRule="exact"/>
              <w:ind w:left="110" w:right="98"/>
              <w:jc w:val="center"/>
              <w:rPr>
                <w:sz w:val="22"/>
              </w:rPr>
            </w:pPr>
            <w:r>
              <w:rPr>
                <w:sz w:val="22"/>
              </w:rPr>
              <w:t>98.14</w:t>
            </w:r>
          </w:p>
        </w:tc>
      </w:tr>
      <w:tr>
        <w:trPr>
          <w:trHeight w:val="253" w:hRule="atLeast"/>
        </w:trPr>
        <w:tc>
          <w:tcPr>
            <w:tcW w:w="4959" w:type="dxa"/>
          </w:tcPr>
          <w:p>
            <w:pPr>
              <w:pStyle w:val="TableParagraph"/>
              <w:spacing w:line="234" w:lineRule="exact"/>
              <w:rPr>
                <w:sz w:val="22"/>
              </w:rPr>
            </w:pPr>
            <w:r>
              <w:rPr>
                <w:sz w:val="22"/>
              </w:rPr>
              <w:t>GARAY CARRIZALES ANGEL</w:t>
            </w:r>
          </w:p>
        </w:tc>
        <w:tc>
          <w:tcPr>
            <w:tcW w:w="1420" w:type="dxa"/>
          </w:tcPr>
          <w:p>
            <w:pPr>
              <w:pStyle w:val="TableParagraph"/>
              <w:spacing w:line="234" w:lineRule="exact"/>
              <w:ind w:left="576"/>
              <w:rPr>
                <w:sz w:val="22"/>
              </w:rPr>
            </w:pPr>
            <w:r>
              <w:rPr>
                <w:sz w:val="22"/>
              </w:rPr>
              <w:t>6º.</w:t>
            </w:r>
          </w:p>
        </w:tc>
        <w:tc>
          <w:tcPr>
            <w:tcW w:w="1416" w:type="dxa"/>
          </w:tcPr>
          <w:p>
            <w:pPr>
              <w:pStyle w:val="TableParagraph"/>
              <w:spacing w:line="234" w:lineRule="exact"/>
              <w:ind w:left="110" w:right="98"/>
              <w:jc w:val="center"/>
              <w:rPr>
                <w:sz w:val="22"/>
              </w:rPr>
            </w:pPr>
            <w:r>
              <w:rPr>
                <w:sz w:val="22"/>
              </w:rPr>
              <w:t>97.71</w:t>
            </w:r>
          </w:p>
        </w:tc>
      </w:tr>
      <w:tr>
        <w:trPr>
          <w:trHeight w:val="252" w:hRule="atLeast"/>
        </w:trPr>
        <w:tc>
          <w:tcPr>
            <w:tcW w:w="4959" w:type="dxa"/>
          </w:tcPr>
          <w:p>
            <w:pPr>
              <w:pStyle w:val="TableParagraph"/>
              <w:spacing w:line="232" w:lineRule="exact"/>
              <w:rPr>
                <w:sz w:val="22"/>
              </w:rPr>
            </w:pPr>
            <w:r>
              <w:rPr>
                <w:sz w:val="22"/>
              </w:rPr>
              <w:t>MARTINEZ GARZA PATRICIA</w:t>
            </w:r>
          </w:p>
        </w:tc>
        <w:tc>
          <w:tcPr>
            <w:tcW w:w="1420" w:type="dxa"/>
          </w:tcPr>
          <w:p>
            <w:pPr>
              <w:pStyle w:val="TableParagraph"/>
              <w:spacing w:line="232" w:lineRule="exact"/>
              <w:ind w:left="576"/>
              <w:rPr>
                <w:sz w:val="22"/>
              </w:rPr>
            </w:pPr>
            <w:r>
              <w:rPr>
                <w:sz w:val="22"/>
              </w:rPr>
              <w:t>6º.</w:t>
            </w:r>
          </w:p>
        </w:tc>
        <w:tc>
          <w:tcPr>
            <w:tcW w:w="1416" w:type="dxa"/>
          </w:tcPr>
          <w:p>
            <w:pPr>
              <w:pStyle w:val="TableParagraph"/>
              <w:spacing w:line="232" w:lineRule="exact"/>
              <w:ind w:left="110" w:right="98"/>
              <w:jc w:val="center"/>
              <w:rPr>
                <w:sz w:val="22"/>
              </w:rPr>
            </w:pPr>
            <w:r>
              <w:rPr>
                <w:sz w:val="22"/>
              </w:rPr>
              <w:t>97.43</w:t>
            </w:r>
          </w:p>
        </w:tc>
      </w:tr>
      <w:tr>
        <w:trPr>
          <w:trHeight w:val="253" w:hRule="atLeast"/>
        </w:trPr>
        <w:tc>
          <w:tcPr>
            <w:tcW w:w="4959" w:type="dxa"/>
          </w:tcPr>
          <w:p>
            <w:pPr>
              <w:pStyle w:val="TableParagraph"/>
              <w:spacing w:line="234" w:lineRule="exact"/>
              <w:rPr>
                <w:sz w:val="22"/>
              </w:rPr>
            </w:pPr>
            <w:r>
              <w:rPr>
                <w:sz w:val="22"/>
              </w:rPr>
              <w:t>ALFARO HERNANDEZ JANET</w:t>
            </w:r>
          </w:p>
        </w:tc>
        <w:tc>
          <w:tcPr>
            <w:tcW w:w="1420" w:type="dxa"/>
          </w:tcPr>
          <w:p>
            <w:pPr>
              <w:pStyle w:val="TableParagraph"/>
              <w:spacing w:line="234" w:lineRule="exact"/>
              <w:ind w:left="576"/>
              <w:rPr>
                <w:sz w:val="22"/>
              </w:rPr>
            </w:pPr>
            <w:r>
              <w:rPr>
                <w:sz w:val="22"/>
              </w:rPr>
              <w:t>6º.</w:t>
            </w:r>
          </w:p>
        </w:tc>
        <w:tc>
          <w:tcPr>
            <w:tcW w:w="1416" w:type="dxa"/>
          </w:tcPr>
          <w:p>
            <w:pPr>
              <w:pStyle w:val="TableParagraph"/>
              <w:spacing w:line="234" w:lineRule="exact"/>
              <w:ind w:left="110" w:right="98"/>
              <w:jc w:val="center"/>
              <w:rPr>
                <w:sz w:val="22"/>
              </w:rPr>
            </w:pPr>
            <w:r>
              <w:rPr>
                <w:sz w:val="22"/>
              </w:rPr>
              <w:t>97.14</w:t>
            </w:r>
          </w:p>
        </w:tc>
      </w:tr>
      <w:tr>
        <w:trPr>
          <w:trHeight w:val="254" w:hRule="atLeast"/>
        </w:trPr>
        <w:tc>
          <w:tcPr>
            <w:tcW w:w="4959" w:type="dxa"/>
          </w:tcPr>
          <w:p>
            <w:pPr>
              <w:pStyle w:val="TableParagraph"/>
              <w:spacing w:line="234" w:lineRule="exact"/>
              <w:rPr>
                <w:sz w:val="22"/>
              </w:rPr>
            </w:pPr>
            <w:r>
              <w:rPr>
                <w:sz w:val="22"/>
              </w:rPr>
              <w:t>CAVAZOS REYNA DAPHNE</w:t>
            </w:r>
          </w:p>
        </w:tc>
        <w:tc>
          <w:tcPr>
            <w:tcW w:w="1420" w:type="dxa"/>
          </w:tcPr>
          <w:p>
            <w:pPr>
              <w:pStyle w:val="TableParagraph"/>
              <w:spacing w:line="234" w:lineRule="exact"/>
              <w:ind w:left="576"/>
              <w:rPr>
                <w:sz w:val="22"/>
              </w:rPr>
            </w:pPr>
            <w:r>
              <w:rPr>
                <w:sz w:val="22"/>
              </w:rPr>
              <w:t>6º.</w:t>
            </w:r>
          </w:p>
        </w:tc>
        <w:tc>
          <w:tcPr>
            <w:tcW w:w="1416" w:type="dxa"/>
          </w:tcPr>
          <w:p>
            <w:pPr>
              <w:pStyle w:val="TableParagraph"/>
              <w:spacing w:line="234" w:lineRule="exact"/>
              <w:ind w:left="110" w:right="98"/>
              <w:jc w:val="center"/>
              <w:rPr>
                <w:sz w:val="22"/>
              </w:rPr>
            </w:pPr>
            <w:r>
              <w:rPr>
                <w:sz w:val="22"/>
              </w:rPr>
              <w:t>97.14</w:t>
            </w:r>
          </w:p>
        </w:tc>
      </w:tr>
      <w:tr>
        <w:trPr>
          <w:trHeight w:val="251" w:hRule="atLeast"/>
        </w:trPr>
        <w:tc>
          <w:tcPr>
            <w:tcW w:w="4959" w:type="dxa"/>
          </w:tcPr>
          <w:p>
            <w:pPr>
              <w:pStyle w:val="TableParagraph"/>
              <w:spacing w:line="232" w:lineRule="exact"/>
              <w:rPr>
                <w:sz w:val="22"/>
              </w:rPr>
            </w:pPr>
            <w:r>
              <w:rPr>
                <w:sz w:val="22"/>
              </w:rPr>
              <w:t>HERNANDEZ SANCHEZ ELIEZER</w:t>
            </w:r>
          </w:p>
        </w:tc>
        <w:tc>
          <w:tcPr>
            <w:tcW w:w="1420" w:type="dxa"/>
          </w:tcPr>
          <w:p>
            <w:pPr>
              <w:pStyle w:val="TableParagraph"/>
              <w:spacing w:line="232" w:lineRule="exact"/>
              <w:ind w:left="576"/>
              <w:rPr>
                <w:sz w:val="22"/>
              </w:rPr>
            </w:pPr>
            <w:r>
              <w:rPr>
                <w:sz w:val="22"/>
              </w:rPr>
              <w:t>6º.</w:t>
            </w:r>
          </w:p>
        </w:tc>
        <w:tc>
          <w:tcPr>
            <w:tcW w:w="1416" w:type="dxa"/>
          </w:tcPr>
          <w:p>
            <w:pPr>
              <w:pStyle w:val="TableParagraph"/>
              <w:spacing w:line="232" w:lineRule="exact"/>
              <w:ind w:left="110" w:right="98"/>
              <w:jc w:val="center"/>
              <w:rPr>
                <w:sz w:val="22"/>
              </w:rPr>
            </w:pPr>
            <w:r>
              <w:rPr>
                <w:sz w:val="22"/>
              </w:rPr>
              <w:t>97.14</w:t>
            </w:r>
          </w:p>
        </w:tc>
      </w:tr>
      <w:tr>
        <w:trPr>
          <w:trHeight w:val="253" w:hRule="atLeast"/>
        </w:trPr>
        <w:tc>
          <w:tcPr>
            <w:tcW w:w="4959" w:type="dxa"/>
          </w:tcPr>
          <w:p>
            <w:pPr>
              <w:pStyle w:val="TableParagraph"/>
              <w:spacing w:line="234" w:lineRule="exact"/>
              <w:rPr>
                <w:sz w:val="22"/>
              </w:rPr>
            </w:pPr>
            <w:r>
              <w:rPr>
                <w:sz w:val="22"/>
              </w:rPr>
              <w:t>PINEDA OLIVA ANGEL HERIBERTO</w:t>
            </w:r>
          </w:p>
        </w:tc>
        <w:tc>
          <w:tcPr>
            <w:tcW w:w="1420" w:type="dxa"/>
          </w:tcPr>
          <w:p>
            <w:pPr>
              <w:pStyle w:val="TableParagraph"/>
              <w:spacing w:line="234" w:lineRule="exact"/>
              <w:ind w:left="576"/>
              <w:rPr>
                <w:sz w:val="22"/>
              </w:rPr>
            </w:pPr>
            <w:r>
              <w:rPr>
                <w:sz w:val="22"/>
              </w:rPr>
              <w:t>6º.</w:t>
            </w:r>
          </w:p>
        </w:tc>
        <w:tc>
          <w:tcPr>
            <w:tcW w:w="1416" w:type="dxa"/>
          </w:tcPr>
          <w:p>
            <w:pPr>
              <w:pStyle w:val="TableParagraph"/>
              <w:spacing w:line="234" w:lineRule="exact"/>
              <w:ind w:left="110" w:right="98"/>
              <w:jc w:val="center"/>
              <w:rPr>
                <w:sz w:val="22"/>
              </w:rPr>
            </w:pPr>
            <w:r>
              <w:rPr>
                <w:sz w:val="22"/>
              </w:rPr>
              <w:t>97.14</w:t>
            </w:r>
          </w:p>
        </w:tc>
      </w:tr>
      <w:tr>
        <w:trPr>
          <w:trHeight w:val="251" w:hRule="atLeast"/>
        </w:trPr>
        <w:tc>
          <w:tcPr>
            <w:tcW w:w="4959" w:type="dxa"/>
          </w:tcPr>
          <w:p>
            <w:pPr>
              <w:pStyle w:val="TableParagraph"/>
              <w:spacing w:line="232" w:lineRule="exact"/>
              <w:rPr>
                <w:sz w:val="22"/>
              </w:rPr>
            </w:pPr>
            <w:r>
              <w:rPr>
                <w:sz w:val="22"/>
              </w:rPr>
              <w:t>ARRAMBIDE GONZALEZ TANYA VERONICA</w:t>
            </w:r>
          </w:p>
        </w:tc>
        <w:tc>
          <w:tcPr>
            <w:tcW w:w="1420" w:type="dxa"/>
          </w:tcPr>
          <w:p>
            <w:pPr>
              <w:pStyle w:val="TableParagraph"/>
              <w:spacing w:line="232" w:lineRule="exact"/>
              <w:ind w:left="576"/>
              <w:rPr>
                <w:sz w:val="22"/>
              </w:rPr>
            </w:pPr>
            <w:r>
              <w:rPr>
                <w:sz w:val="22"/>
              </w:rPr>
              <w:t>7º.</w:t>
            </w:r>
          </w:p>
        </w:tc>
        <w:tc>
          <w:tcPr>
            <w:tcW w:w="1416" w:type="dxa"/>
          </w:tcPr>
          <w:p>
            <w:pPr>
              <w:pStyle w:val="TableParagraph"/>
              <w:spacing w:line="232" w:lineRule="exact"/>
              <w:ind w:left="110" w:right="100"/>
              <w:jc w:val="center"/>
              <w:rPr>
                <w:sz w:val="22"/>
              </w:rPr>
            </w:pPr>
            <w:r>
              <w:rPr>
                <w:sz w:val="22"/>
              </w:rPr>
              <w:t>100</w:t>
            </w:r>
          </w:p>
        </w:tc>
      </w:tr>
      <w:tr>
        <w:trPr>
          <w:trHeight w:val="254" w:hRule="atLeast"/>
        </w:trPr>
        <w:tc>
          <w:tcPr>
            <w:tcW w:w="4959" w:type="dxa"/>
          </w:tcPr>
          <w:p>
            <w:pPr>
              <w:pStyle w:val="TableParagraph"/>
              <w:spacing w:line="234" w:lineRule="exact"/>
              <w:rPr>
                <w:sz w:val="22"/>
              </w:rPr>
            </w:pPr>
            <w:r>
              <w:rPr>
                <w:sz w:val="22"/>
              </w:rPr>
              <w:t>DOÑEZ LOPEZ SALMA SELENE</w:t>
            </w:r>
          </w:p>
        </w:tc>
        <w:tc>
          <w:tcPr>
            <w:tcW w:w="1420" w:type="dxa"/>
          </w:tcPr>
          <w:p>
            <w:pPr>
              <w:pStyle w:val="TableParagraph"/>
              <w:spacing w:line="234" w:lineRule="exact"/>
              <w:ind w:left="576"/>
              <w:rPr>
                <w:sz w:val="22"/>
              </w:rPr>
            </w:pPr>
            <w:r>
              <w:rPr>
                <w:sz w:val="22"/>
              </w:rPr>
              <w:t>7º.</w:t>
            </w:r>
          </w:p>
        </w:tc>
        <w:tc>
          <w:tcPr>
            <w:tcW w:w="1416" w:type="dxa"/>
          </w:tcPr>
          <w:p>
            <w:pPr>
              <w:pStyle w:val="TableParagraph"/>
              <w:spacing w:line="234" w:lineRule="exact"/>
              <w:ind w:left="110" w:right="100"/>
              <w:jc w:val="center"/>
              <w:rPr>
                <w:sz w:val="22"/>
              </w:rPr>
            </w:pPr>
            <w:r>
              <w:rPr>
                <w:sz w:val="22"/>
              </w:rPr>
              <w:t>100</w:t>
            </w:r>
          </w:p>
        </w:tc>
      </w:tr>
      <w:tr>
        <w:trPr>
          <w:trHeight w:val="251" w:hRule="atLeast"/>
        </w:trPr>
        <w:tc>
          <w:tcPr>
            <w:tcW w:w="4959" w:type="dxa"/>
          </w:tcPr>
          <w:p>
            <w:pPr>
              <w:pStyle w:val="TableParagraph"/>
              <w:spacing w:line="232" w:lineRule="exact"/>
              <w:rPr>
                <w:sz w:val="22"/>
              </w:rPr>
            </w:pPr>
            <w:r>
              <w:rPr>
                <w:sz w:val="22"/>
              </w:rPr>
              <w:t>CANO ZAVALA KATYA YARELY</w:t>
            </w:r>
          </w:p>
        </w:tc>
        <w:tc>
          <w:tcPr>
            <w:tcW w:w="1420" w:type="dxa"/>
          </w:tcPr>
          <w:p>
            <w:pPr>
              <w:pStyle w:val="TableParagraph"/>
              <w:spacing w:line="232" w:lineRule="exact"/>
              <w:ind w:left="576"/>
              <w:rPr>
                <w:sz w:val="22"/>
              </w:rPr>
            </w:pPr>
            <w:r>
              <w:rPr>
                <w:sz w:val="22"/>
              </w:rPr>
              <w:t>7º.</w:t>
            </w:r>
          </w:p>
        </w:tc>
        <w:tc>
          <w:tcPr>
            <w:tcW w:w="1416" w:type="dxa"/>
          </w:tcPr>
          <w:p>
            <w:pPr>
              <w:pStyle w:val="TableParagraph"/>
              <w:spacing w:line="232" w:lineRule="exact"/>
              <w:ind w:left="110" w:right="98"/>
              <w:jc w:val="center"/>
              <w:rPr>
                <w:sz w:val="22"/>
              </w:rPr>
            </w:pPr>
            <w:r>
              <w:rPr>
                <w:sz w:val="22"/>
              </w:rPr>
              <w:t>99.71</w:t>
            </w:r>
          </w:p>
        </w:tc>
      </w:tr>
      <w:tr>
        <w:trPr>
          <w:trHeight w:val="253" w:hRule="atLeast"/>
        </w:trPr>
        <w:tc>
          <w:tcPr>
            <w:tcW w:w="4959" w:type="dxa"/>
          </w:tcPr>
          <w:p>
            <w:pPr>
              <w:pStyle w:val="TableParagraph"/>
              <w:spacing w:line="234" w:lineRule="exact"/>
              <w:rPr>
                <w:sz w:val="22"/>
              </w:rPr>
            </w:pPr>
            <w:r>
              <w:rPr>
                <w:sz w:val="22"/>
              </w:rPr>
              <w:t>MARTINEZ SALAZAR ALEJANDRA ISABEL</w:t>
            </w:r>
          </w:p>
        </w:tc>
        <w:tc>
          <w:tcPr>
            <w:tcW w:w="1420" w:type="dxa"/>
          </w:tcPr>
          <w:p>
            <w:pPr>
              <w:pStyle w:val="TableParagraph"/>
              <w:spacing w:line="234" w:lineRule="exact"/>
              <w:ind w:left="576"/>
              <w:rPr>
                <w:sz w:val="22"/>
              </w:rPr>
            </w:pPr>
            <w:r>
              <w:rPr>
                <w:sz w:val="22"/>
              </w:rPr>
              <w:t>7º.</w:t>
            </w:r>
          </w:p>
        </w:tc>
        <w:tc>
          <w:tcPr>
            <w:tcW w:w="1416" w:type="dxa"/>
          </w:tcPr>
          <w:p>
            <w:pPr>
              <w:pStyle w:val="TableParagraph"/>
              <w:spacing w:line="234" w:lineRule="exact"/>
              <w:ind w:left="110" w:right="98"/>
              <w:jc w:val="center"/>
              <w:rPr>
                <w:sz w:val="22"/>
              </w:rPr>
            </w:pPr>
            <w:r>
              <w:rPr>
                <w:sz w:val="22"/>
              </w:rPr>
              <w:t>99.71</w:t>
            </w:r>
          </w:p>
        </w:tc>
      </w:tr>
      <w:tr>
        <w:trPr>
          <w:trHeight w:val="253" w:hRule="atLeast"/>
        </w:trPr>
        <w:tc>
          <w:tcPr>
            <w:tcW w:w="4959" w:type="dxa"/>
          </w:tcPr>
          <w:p>
            <w:pPr>
              <w:pStyle w:val="TableParagraph"/>
              <w:spacing w:line="234" w:lineRule="exact"/>
              <w:rPr>
                <w:sz w:val="22"/>
              </w:rPr>
            </w:pPr>
            <w:r>
              <w:rPr>
                <w:sz w:val="22"/>
              </w:rPr>
              <w:t>MONTEMAYOR MADERO MAYELA</w:t>
            </w:r>
          </w:p>
        </w:tc>
        <w:tc>
          <w:tcPr>
            <w:tcW w:w="1420" w:type="dxa"/>
          </w:tcPr>
          <w:p>
            <w:pPr>
              <w:pStyle w:val="TableParagraph"/>
              <w:spacing w:line="234" w:lineRule="exact"/>
              <w:ind w:left="576"/>
              <w:rPr>
                <w:sz w:val="22"/>
              </w:rPr>
            </w:pPr>
            <w:r>
              <w:rPr>
                <w:sz w:val="22"/>
              </w:rPr>
              <w:t>7º.</w:t>
            </w:r>
          </w:p>
        </w:tc>
        <w:tc>
          <w:tcPr>
            <w:tcW w:w="1416" w:type="dxa"/>
          </w:tcPr>
          <w:p>
            <w:pPr>
              <w:pStyle w:val="TableParagraph"/>
              <w:spacing w:line="234" w:lineRule="exact"/>
              <w:ind w:left="110" w:right="98"/>
              <w:jc w:val="center"/>
              <w:rPr>
                <w:sz w:val="22"/>
              </w:rPr>
            </w:pPr>
            <w:r>
              <w:rPr>
                <w:sz w:val="22"/>
              </w:rPr>
              <w:t>99.71</w:t>
            </w:r>
          </w:p>
        </w:tc>
      </w:tr>
      <w:tr>
        <w:trPr>
          <w:trHeight w:val="251" w:hRule="atLeast"/>
        </w:trPr>
        <w:tc>
          <w:tcPr>
            <w:tcW w:w="4959" w:type="dxa"/>
          </w:tcPr>
          <w:p>
            <w:pPr>
              <w:pStyle w:val="TableParagraph"/>
              <w:spacing w:line="232" w:lineRule="exact"/>
              <w:rPr>
                <w:sz w:val="22"/>
              </w:rPr>
            </w:pPr>
            <w:r>
              <w:rPr>
                <w:sz w:val="22"/>
              </w:rPr>
              <w:t>AGUILAR RODRIGUEZ KEILA MICHEL</w:t>
            </w:r>
          </w:p>
        </w:tc>
        <w:tc>
          <w:tcPr>
            <w:tcW w:w="1420" w:type="dxa"/>
          </w:tcPr>
          <w:p>
            <w:pPr>
              <w:pStyle w:val="TableParagraph"/>
              <w:spacing w:line="232" w:lineRule="exact"/>
              <w:ind w:left="576"/>
              <w:rPr>
                <w:sz w:val="22"/>
              </w:rPr>
            </w:pPr>
            <w:r>
              <w:rPr>
                <w:sz w:val="22"/>
              </w:rPr>
              <w:t>7º.</w:t>
            </w:r>
          </w:p>
        </w:tc>
        <w:tc>
          <w:tcPr>
            <w:tcW w:w="1416" w:type="dxa"/>
          </w:tcPr>
          <w:p>
            <w:pPr>
              <w:pStyle w:val="TableParagraph"/>
              <w:spacing w:line="232" w:lineRule="exact"/>
              <w:ind w:left="110" w:right="98"/>
              <w:jc w:val="center"/>
              <w:rPr>
                <w:sz w:val="22"/>
              </w:rPr>
            </w:pPr>
            <w:r>
              <w:rPr>
                <w:sz w:val="22"/>
              </w:rPr>
              <w:t>99.57</w:t>
            </w:r>
          </w:p>
        </w:tc>
      </w:tr>
    </w:tbl>
    <w:p>
      <w:pPr>
        <w:spacing w:after="0" w:line="232"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1408"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959"/>
        <w:gridCol w:w="1420"/>
        <w:gridCol w:w="1416"/>
      </w:tblGrid>
      <w:tr>
        <w:trPr>
          <w:trHeight w:val="253" w:hRule="atLeast"/>
        </w:trPr>
        <w:tc>
          <w:tcPr>
            <w:tcW w:w="4959" w:type="dxa"/>
          </w:tcPr>
          <w:p>
            <w:pPr>
              <w:pStyle w:val="TableParagraph"/>
              <w:spacing w:line="234" w:lineRule="exact"/>
              <w:rPr>
                <w:sz w:val="22"/>
              </w:rPr>
            </w:pPr>
            <w:r>
              <w:rPr>
                <w:sz w:val="22"/>
              </w:rPr>
              <w:t>FLORES GARCIA STEPHANIE</w:t>
            </w:r>
          </w:p>
        </w:tc>
        <w:tc>
          <w:tcPr>
            <w:tcW w:w="1420" w:type="dxa"/>
          </w:tcPr>
          <w:p>
            <w:pPr>
              <w:pStyle w:val="TableParagraph"/>
              <w:spacing w:line="234" w:lineRule="exact"/>
              <w:ind w:left="576"/>
              <w:rPr>
                <w:sz w:val="22"/>
              </w:rPr>
            </w:pPr>
            <w:r>
              <w:rPr>
                <w:sz w:val="22"/>
              </w:rPr>
              <w:t>7º.</w:t>
            </w:r>
          </w:p>
        </w:tc>
        <w:tc>
          <w:tcPr>
            <w:tcW w:w="1416" w:type="dxa"/>
          </w:tcPr>
          <w:p>
            <w:pPr>
              <w:pStyle w:val="TableParagraph"/>
              <w:spacing w:line="234" w:lineRule="exact"/>
              <w:ind w:left="110" w:right="98"/>
              <w:jc w:val="center"/>
              <w:rPr>
                <w:sz w:val="22"/>
              </w:rPr>
            </w:pPr>
            <w:r>
              <w:rPr>
                <w:sz w:val="22"/>
              </w:rPr>
              <w:t>99.43</w:t>
            </w:r>
          </w:p>
        </w:tc>
      </w:tr>
      <w:tr>
        <w:trPr>
          <w:trHeight w:val="251" w:hRule="atLeast"/>
        </w:trPr>
        <w:tc>
          <w:tcPr>
            <w:tcW w:w="4959" w:type="dxa"/>
          </w:tcPr>
          <w:p>
            <w:pPr>
              <w:pStyle w:val="TableParagraph"/>
              <w:spacing w:line="232" w:lineRule="exact"/>
              <w:rPr>
                <w:sz w:val="22"/>
              </w:rPr>
            </w:pPr>
            <w:r>
              <w:rPr>
                <w:sz w:val="22"/>
              </w:rPr>
              <w:t>LIRA RAMIREZ IRIS SARAHI</w:t>
            </w:r>
          </w:p>
        </w:tc>
        <w:tc>
          <w:tcPr>
            <w:tcW w:w="1420" w:type="dxa"/>
          </w:tcPr>
          <w:p>
            <w:pPr>
              <w:pStyle w:val="TableParagraph"/>
              <w:spacing w:line="232" w:lineRule="exact"/>
              <w:ind w:left="576"/>
              <w:rPr>
                <w:sz w:val="22"/>
              </w:rPr>
            </w:pPr>
            <w:r>
              <w:rPr>
                <w:sz w:val="22"/>
              </w:rPr>
              <w:t>7º.</w:t>
            </w:r>
          </w:p>
        </w:tc>
        <w:tc>
          <w:tcPr>
            <w:tcW w:w="1416" w:type="dxa"/>
          </w:tcPr>
          <w:p>
            <w:pPr>
              <w:pStyle w:val="TableParagraph"/>
              <w:spacing w:line="232" w:lineRule="exact"/>
              <w:ind w:left="110" w:right="98"/>
              <w:jc w:val="center"/>
              <w:rPr>
                <w:sz w:val="22"/>
              </w:rPr>
            </w:pPr>
            <w:r>
              <w:rPr>
                <w:sz w:val="22"/>
              </w:rPr>
              <w:t>99.43</w:t>
            </w:r>
          </w:p>
        </w:tc>
      </w:tr>
      <w:tr>
        <w:trPr>
          <w:trHeight w:val="254" w:hRule="atLeast"/>
        </w:trPr>
        <w:tc>
          <w:tcPr>
            <w:tcW w:w="4959" w:type="dxa"/>
          </w:tcPr>
          <w:p>
            <w:pPr>
              <w:pStyle w:val="TableParagraph"/>
              <w:spacing w:line="234" w:lineRule="exact"/>
              <w:rPr>
                <w:sz w:val="22"/>
              </w:rPr>
            </w:pPr>
            <w:r>
              <w:rPr>
                <w:sz w:val="22"/>
              </w:rPr>
              <w:t>DURON PEÑAFLOR CINDY ALEJANDRA</w:t>
            </w:r>
          </w:p>
        </w:tc>
        <w:tc>
          <w:tcPr>
            <w:tcW w:w="1420" w:type="dxa"/>
          </w:tcPr>
          <w:p>
            <w:pPr>
              <w:pStyle w:val="TableParagraph"/>
              <w:spacing w:line="234" w:lineRule="exact"/>
              <w:ind w:left="576"/>
              <w:rPr>
                <w:sz w:val="22"/>
              </w:rPr>
            </w:pPr>
            <w:r>
              <w:rPr>
                <w:sz w:val="22"/>
              </w:rPr>
              <w:t>7º.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GALLARDO GONZALEZ ANDREA STEPHANY</w:t>
            </w:r>
          </w:p>
        </w:tc>
        <w:tc>
          <w:tcPr>
            <w:tcW w:w="1420" w:type="dxa"/>
          </w:tcPr>
          <w:p>
            <w:pPr>
              <w:pStyle w:val="TableParagraph"/>
              <w:spacing w:line="232" w:lineRule="exact"/>
              <w:ind w:left="576"/>
              <w:rPr>
                <w:sz w:val="22"/>
              </w:rPr>
            </w:pPr>
            <w:r>
              <w:rPr>
                <w:sz w:val="22"/>
              </w:rPr>
              <w:t>7º.</w:t>
            </w:r>
          </w:p>
        </w:tc>
        <w:tc>
          <w:tcPr>
            <w:tcW w:w="1416" w:type="dxa"/>
          </w:tcPr>
          <w:p>
            <w:pPr>
              <w:pStyle w:val="TableParagraph"/>
              <w:spacing w:line="232" w:lineRule="exact"/>
              <w:ind w:left="110" w:right="98"/>
              <w:jc w:val="center"/>
              <w:rPr>
                <w:sz w:val="22"/>
              </w:rPr>
            </w:pPr>
            <w:r>
              <w:rPr>
                <w:sz w:val="22"/>
              </w:rPr>
              <w:t>99.29</w:t>
            </w:r>
          </w:p>
        </w:tc>
      </w:tr>
      <w:tr>
        <w:trPr>
          <w:trHeight w:val="254" w:hRule="atLeast"/>
        </w:trPr>
        <w:tc>
          <w:tcPr>
            <w:tcW w:w="4959" w:type="dxa"/>
          </w:tcPr>
          <w:p>
            <w:pPr>
              <w:pStyle w:val="TableParagraph"/>
              <w:spacing w:line="234" w:lineRule="exact"/>
              <w:rPr>
                <w:sz w:val="22"/>
              </w:rPr>
            </w:pPr>
            <w:r>
              <w:rPr>
                <w:sz w:val="22"/>
              </w:rPr>
              <w:t>NIÑO OBREGON ANA FERNANDA</w:t>
            </w:r>
          </w:p>
        </w:tc>
        <w:tc>
          <w:tcPr>
            <w:tcW w:w="1420" w:type="dxa"/>
          </w:tcPr>
          <w:p>
            <w:pPr>
              <w:pStyle w:val="TableParagraph"/>
              <w:spacing w:line="234" w:lineRule="exact"/>
              <w:ind w:left="576"/>
              <w:rPr>
                <w:sz w:val="22"/>
              </w:rPr>
            </w:pPr>
            <w:r>
              <w:rPr>
                <w:sz w:val="22"/>
              </w:rPr>
              <w:t>7º.</w:t>
            </w:r>
          </w:p>
        </w:tc>
        <w:tc>
          <w:tcPr>
            <w:tcW w:w="1416" w:type="dxa"/>
          </w:tcPr>
          <w:p>
            <w:pPr>
              <w:pStyle w:val="TableParagraph"/>
              <w:spacing w:line="234" w:lineRule="exact"/>
              <w:ind w:left="110" w:right="98"/>
              <w:jc w:val="center"/>
              <w:rPr>
                <w:sz w:val="22"/>
              </w:rPr>
            </w:pPr>
            <w:r>
              <w:rPr>
                <w:sz w:val="22"/>
              </w:rPr>
              <w:t>99.29</w:t>
            </w:r>
          </w:p>
        </w:tc>
      </w:tr>
      <w:tr>
        <w:trPr>
          <w:trHeight w:val="251" w:hRule="atLeast"/>
        </w:trPr>
        <w:tc>
          <w:tcPr>
            <w:tcW w:w="4959" w:type="dxa"/>
          </w:tcPr>
          <w:p>
            <w:pPr>
              <w:pStyle w:val="TableParagraph"/>
              <w:spacing w:line="232" w:lineRule="exact"/>
              <w:rPr>
                <w:sz w:val="22"/>
              </w:rPr>
            </w:pPr>
            <w:r>
              <w:rPr>
                <w:sz w:val="22"/>
              </w:rPr>
              <w:t>GONZALEZ DELGADILLO ALMA ROSA</w:t>
            </w:r>
          </w:p>
        </w:tc>
        <w:tc>
          <w:tcPr>
            <w:tcW w:w="1420" w:type="dxa"/>
          </w:tcPr>
          <w:p>
            <w:pPr>
              <w:pStyle w:val="TableParagraph"/>
              <w:spacing w:line="232" w:lineRule="exact"/>
              <w:ind w:left="576"/>
              <w:rPr>
                <w:sz w:val="22"/>
              </w:rPr>
            </w:pPr>
            <w:r>
              <w:rPr>
                <w:sz w:val="22"/>
              </w:rPr>
              <w:t>8º.</w:t>
            </w:r>
          </w:p>
        </w:tc>
        <w:tc>
          <w:tcPr>
            <w:tcW w:w="1416" w:type="dxa"/>
          </w:tcPr>
          <w:p>
            <w:pPr>
              <w:pStyle w:val="TableParagraph"/>
              <w:spacing w:line="232" w:lineRule="exact"/>
              <w:ind w:left="110" w:right="98"/>
              <w:jc w:val="center"/>
              <w:rPr>
                <w:sz w:val="22"/>
              </w:rPr>
            </w:pPr>
            <w:r>
              <w:rPr>
                <w:sz w:val="22"/>
              </w:rPr>
              <w:t>99.14</w:t>
            </w:r>
          </w:p>
        </w:tc>
      </w:tr>
      <w:tr>
        <w:trPr>
          <w:trHeight w:val="254" w:hRule="atLeast"/>
        </w:trPr>
        <w:tc>
          <w:tcPr>
            <w:tcW w:w="4959" w:type="dxa"/>
          </w:tcPr>
          <w:p>
            <w:pPr>
              <w:pStyle w:val="TableParagraph"/>
              <w:spacing w:line="234" w:lineRule="exact"/>
              <w:rPr>
                <w:sz w:val="22"/>
              </w:rPr>
            </w:pPr>
            <w:r>
              <w:rPr>
                <w:sz w:val="22"/>
              </w:rPr>
              <w:t>JARAMILLO SANCHEZ ALICIA JOSEFINA</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99.14</w:t>
            </w:r>
          </w:p>
        </w:tc>
      </w:tr>
      <w:tr>
        <w:trPr>
          <w:trHeight w:val="254" w:hRule="atLeast"/>
        </w:trPr>
        <w:tc>
          <w:tcPr>
            <w:tcW w:w="4959" w:type="dxa"/>
          </w:tcPr>
          <w:p>
            <w:pPr>
              <w:pStyle w:val="TableParagraph"/>
              <w:spacing w:line="234" w:lineRule="exact"/>
              <w:rPr>
                <w:sz w:val="22"/>
              </w:rPr>
            </w:pPr>
            <w:r>
              <w:rPr>
                <w:sz w:val="22"/>
              </w:rPr>
              <w:t>REYNA MARTINEZ YOLANDA MONSERRAT</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99.14</w:t>
            </w:r>
          </w:p>
        </w:tc>
      </w:tr>
      <w:tr>
        <w:trPr>
          <w:trHeight w:val="251" w:hRule="atLeast"/>
        </w:trPr>
        <w:tc>
          <w:tcPr>
            <w:tcW w:w="4959" w:type="dxa"/>
          </w:tcPr>
          <w:p>
            <w:pPr>
              <w:pStyle w:val="TableParagraph"/>
              <w:spacing w:line="232" w:lineRule="exact"/>
              <w:rPr>
                <w:sz w:val="22"/>
              </w:rPr>
            </w:pPr>
            <w:r>
              <w:rPr>
                <w:sz w:val="22"/>
              </w:rPr>
              <w:t>SANCHEZ RIOS MARIA DE LA PAZ</w:t>
            </w:r>
          </w:p>
        </w:tc>
        <w:tc>
          <w:tcPr>
            <w:tcW w:w="1420" w:type="dxa"/>
          </w:tcPr>
          <w:p>
            <w:pPr>
              <w:pStyle w:val="TableParagraph"/>
              <w:spacing w:line="232" w:lineRule="exact"/>
              <w:ind w:left="576"/>
              <w:rPr>
                <w:sz w:val="22"/>
              </w:rPr>
            </w:pPr>
            <w:r>
              <w:rPr>
                <w:sz w:val="22"/>
              </w:rPr>
              <w:t>8º.</w:t>
            </w:r>
          </w:p>
        </w:tc>
        <w:tc>
          <w:tcPr>
            <w:tcW w:w="1416" w:type="dxa"/>
          </w:tcPr>
          <w:p>
            <w:pPr>
              <w:pStyle w:val="TableParagraph"/>
              <w:spacing w:line="232" w:lineRule="exact"/>
              <w:ind w:left="110" w:right="98"/>
              <w:jc w:val="center"/>
              <w:rPr>
                <w:sz w:val="22"/>
              </w:rPr>
            </w:pPr>
            <w:r>
              <w:rPr>
                <w:sz w:val="22"/>
              </w:rPr>
              <w:t>99.14</w:t>
            </w:r>
          </w:p>
        </w:tc>
      </w:tr>
      <w:tr>
        <w:trPr>
          <w:trHeight w:val="254" w:hRule="atLeast"/>
        </w:trPr>
        <w:tc>
          <w:tcPr>
            <w:tcW w:w="4959" w:type="dxa"/>
          </w:tcPr>
          <w:p>
            <w:pPr>
              <w:pStyle w:val="TableParagraph"/>
              <w:spacing w:line="234" w:lineRule="exact"/>
              <w:rPr>
                <w:sz w:val="22"/>
              </w:rPr>
            </w:pPr>
            <w:r>
              <w:rPr>
                <w:sz w:val="22"/>
              </w:rPr>
              <w:t>CHECHE MORENO ANDRES</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98.86</w:t>
            </w:r>
          </w:p>
        </w:tc>
      </w:tr>
      <w:tr>
        <w:trPr>
          <w:trHeight w:val="252" w:hRule="atLeast"/>
        </w:trPr>
        <w:tc>
          <w:tcPr>
            <w:tcW w:w="4959" w:type="dxa"/>
          </w:tcPr>
          <w:p>
            <w:pPr>
              <w:pStyle w:val="TableParagraph"/>
              <w:spacing w:line="232" w:lineRule="exact"/>
              <w:rPr>
                <w:sz w:val="22"/>
              </w:rPr>
            </w:pPr>
            <w:r>
              <w:rPr>
                <w:sz w:val="22"/>
              </w:rPr>
              <w:t>MARISCAL GARZA JESSICA GRACIELA</w:t>
            </w:r>
          </w:p>
        </w:tc>
        <w:tc>
          <w:tcPr>
            <w:tcW w:w="1420" w:type="dxa"/>
          </w:tcPr>
          <w:p>
            <w:pPr>
              <w:pStyle w:val="TableParagraph"/>
              <w:spacing w:line="232" w:lineRule="exact"/>
              <w:ind w:left="576"/>
              <w:rPr>
                <w:sz w:val="22"/>
              </w:rPr>
            </w:pPr>
            <w:r>
              <w:rPr>
                <w:sz w:val="22"/>
              </w:rPr>
              <w:t>8º.</w:t>
            </w:r>
          </w:p>
        </w:tc>
        <w:tc>
          <w:tcPr>
            <w:tcW w:w="1416" w:type="dxa"/>
          </w:tcPr>
          <w:p>
            <w:pPr>
              <w:pStyle w:val="TableParagraph"/>
              <w:spacing w:line="232" w:lineRule="exact"/>
              <w:ind w:left="110" w:right="98"/>
              <w:jc w:val="center"/>
              <w:rPr>
                <w:sz w:val="22"/>
              </w:rPr>
            </w:pPr>
            <w:r>
              <w:rPr>
                <w:sz w:val="22"/>
              </w:rPr>
              <w:t>98.86</w:t>
            </w:r>
          </w:p>
        </w:tc>
      </w:tr>
      <w:tr>
        <w:trPr>
          <w:trHeight w:val="253" w:hRule="atLeast"/>
        </w:trPr>
        <w:tc>
          <w:tcPr>
            <w:tcW w:w="4959" w:type="dxa"/>
          </w:tcPr>
          <w:p>
            <w:pPr>
              <w:pStyle w:val="TableParagraph"/>
              <w:spacing w:line="234" w:lineRule="exact"/>
              <w:rPr>
                <w:sz w:val="22"/>
              </w:rPr>
            </w:pPr>
            <w:r>
              <w:rPr>
                <w:sz w:val="22"/>
              </w:rPr>
              <w:t>CALVO HERRERA NESTOR JAIR ALAN</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98.71</w:t>
            </w:r>
          </w:p>
        </w:tc>
      </w:tr>
      <w:tr>
        <w:trPr>
          <w:trHeight w:val="251" w:hRule="atLeast"/>
        </w:trPr>
        <w:tc>
          <w:tcPr>
            <w:tcW w:w="4959" w:type="dxa"/>
          </w:tcPr>
          <w:p>
            <w:pPr>
              <w:pStyle w:val="TableParagraph"/>
              <w:spacing w:line="232" w:lineRule="exact"/>
              <w:rPr>
                <w:sz w:val="22"/>
              </w:rPr>
            </w:pPr>
            <w:r>
              <w:rPr>
                <w:sz w:val="22"/>
              </w:rPr>
              <w:t>ZARATE ARREOLA ALMA GISSELA</w:t>
            </w:r>
          </w:p>
        </w:tc>
        <w:tc>
          <w:tcPr>
            <w:tcW w:w="1420" w:type="dxa"/>
          </w:tcPr>
          <w:p>
            <w:pPr>
              <w:pStyle w:val="TableParagraph"/>
              <w:spacing w:line="232" w:lineRule="exact"/>
              <w:ind w:left="576"/>
              <w:rPr>
                <w:sz w:val="22"/>
              </w:rPr>
            </w:pPr>
            <w:r>
              <w:rPr>
                <w:sz w:val="22"/>
              </w:rPr>
              <w:t>8º.</w:t>
            </w:r>
          </w:p>
        </w:tc>
        <w:tc>
          <w:tcPr>
            <w:tcW w:w="1416" w:type="dxa"/>
          </w:tcPr>
          <w:p>
            <w:pPr>
              <w:pStyle w:val="TableParagraph"/>
              <w:spacing w:line="232" w:lineRule="exact"/>
              <w:ind w:left="110" w:right="98"/>
              <w:jc w:val="center"/>
              <w:rPr>
                <w:sz w:val="22"/>
              </w:rPr>
            </w:pPr>
            <w:r>
              <w:rPr>
                <w:sz w:val="22"/>
              </w:rPr>
              <w:t>98.71</w:t>
            </w:r>
          </w:p>
        </w:tc>
      </w:tr>
      <w:tr>
        <w:trPr>
          <w:trHeight w:val="253" w:hRule="atLeast"/>
        </w:trPr>
        <w:tc>
          <w:tcPr>
            <w:tcW w:w="4959" w:type="dxa"/>
          </w:tcPr>
          <w:p>
            <w:pPr>
              <w:pStyle w:val="TableParagraph"/>
              <w:spacing w:line="234" w:lineRule="exact"/>
              <w:rPr>
                <w:sz w:val="22"/>
              </w:rPr>
            </w:pPr>
            <w:r>
              <w:rPr>
                <w:sz w:val="22"/>
              </w:rPr>
              <w:t>GARCIA HEREDIA MONICA AIDEE</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98.57</w:t>
            </w:r>
          </w:p>
        </w:tc>
      </w:tr>
      <w:tr>
        <w:trPr>
          <w:trHeight w:val="254" w:hRule="atLeast"/>
        </w:trPr>
        <w:tc>
          <w:tcPr>
            <w:tcW w:w="4959" w:type="dxa"/>
          </w:tcPr>
          <w:p>
            <w:pPr>
              <w:pStyle w:val="TableParagraph"/>
              <w:spacing w:line="234" w:lineRule="exact"/>
              <w:rPr>
                <w:sz w:val="22"/>
              </w:rPr>
            </w:pPr>
            <w:r>
              <w:rPr>
                <w:sz w:val="22"/>
              </w:rPr>
              <w:t>LOPEZ GUEVARA DIANA PAMELA</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98.57</w:t>
            </w:r>
          </w:p>
        </w:tc>
      </w:tr>
      <w:tr>
        <w:trPr>
          <w:trHeight w:val="251" w:hRule="atLeast"/>
        </w:trPr>
        <w:tc>
          <w:tcPr>
            <w:tcW w:w="4959" w:type="dxa"/>
          </w:tcPr>
          <w:p>
            <w:pPr>
              <w:pStyle w:val="TableParagraph"/>
              <w:spacing w:line="232" w:lineRule="exact"/>
              <w:rPr>
                <w:sz w:val="22"/>
              </w:rPr>
            </w:pPr>
            <w:r>
              <w:rPr>
                <w:sz w:val="22"/>
              </w:rPr>
              <w:t>REGALADO TORRES KENIA MARISOL</w:t>
            </w:r>
          </w:p>
        </w:tc>
        <w:tc>
          <w:tcPr>
            <w:tcW w:w="1420" w:type="dxa"/>
          </w:tcPr>
          <w:p>
            <w:pPr>
              <w:pStyle w:val="TableParagraph"/>
              <w:spacing w:line="232" w:lineRule="exact"/>
              <w:ind w:left="576"/>
              <w:rPr>
                <w:sz w:val="22"/>
              </w:rPr>
            </w:pPr>
            <w:r>
              <w:rPr>
                <w:sz w:val="22"/>
              </w:rPr>
              <w:t>8º.</w:t>
            </w:r>
          </w:p>
        </w:tc>
        <w:tc>
          <w:tcPr>
            <w:tcW w:w="1416" w:type="dxa"/>
          </w:tcPr>
          <w:p>
            <w:pPr>
              <w:pStyle w:val="TableParagraph"/>
              <w:spacing w:line="232" w:lineRule="exact"/>
              <w:ind w:left="110" w:right="98"/>
              <w:jc w:val="center"/>
              <w:rPr>
                <w:sz w:val="22"/>
              </w:rPr>
            </w:pPr>
            <w:r>
              <w:rPr>
                <w:sz w:val="22"/>
              </w:rPr>
              <w:t>98.57</w:t>
            </w:r>
          </w:p>
        </w:tc>
      </w:tr>
      <w:tr>
        <w:trPr>
          <w:trHeight w:val="254" w:hRule="atLeast"/>
        </w:trPr>
        <w:tc>
          <w:tcPr>
            <w:tcW w:w="4959" w:type="dxa"/>
          </w:tcPr>
          <w:p>
            <w:pPr>
              <w:pStyle w:val="TableParagraph"/>
              <w:spacing w:line="234" w:lineRule="exact"/>
              <w:rPr>
                <w:sz w:val="22"/>
              </w:rPr>
            </w:pPr>
            <w:r>
              <w:rPr>
                <w:sz w:val="22"/>
              </w:rPr>
              <w:t>VELEZ VELEZ DIANA LAURA</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98.57</w:t>
            </w:r>
          </w:p>
        </w:tc>
      </w:tr>
      <w:tr>
        <w:trPr>
          <w:trHeight w:val="251" w:hRule="atLeast"/>
        </w:trPr>
        <w:tc>
          <w:tcPr>
            <w:tcW w:w="4959" w:type="dxa"/>
          </w:tcPr>
          <w:p>
            <w:pPr>
              <w:pStyle w:val="TableParagraph"/>
              <w:spacing w:line="232" w:lineRule="exact"/>
              <w:rPr>
                <w:sz w:val="22"/>
              </w:rPr>
            </w:pPr>
            <w:r>
              <w:rPr>
                <w:sz w:val="22"/>
              </w:rPr>
              <w:t>BALLIN CARRILLO CIELO CITLALLY</w:t>
            </w:r>
          </w:p>
        </w:tc>
        <w:tc>
          <w:tcPr>
            <w:tcW w:w="1420" w:type="dxa"/>
          </w:tcPr>
          <w:p>
            <w:pPr>
              <w:pStyle w:val="TableParagraph"/>
              <w:spacing w:line="232" w:lineRule="exact"/>
              <w:ind w:left="576"/>
              <w:rPr>
                <w:sz w:val="22"/>
              </w:rPr>
            </w:pPr>
            <w:r>
              <w:rPr>
                <w:sz w:val="22"/>
              </w:rPr>
              <w:t>8º.</w:t>
            </w:r>
          </w:p>
        </w:tc>
        <w:tc>
          <w:tcPr>
            <w:tcW w:w="1416" w:type="dxa"/>
          </w:tcPr>
          <w:p>
            <w:pPr>
              <w:pStyle w:val="TableParagraph"/>
              <w:spacing w:line="232" w:lineRule="exact"/>
              <w:ind w:left="110" w:right="98"/>
              <w:jc w:val="center"/>
              <w:rPr>
                <w:sz w:val="22"/>
              </w:rPr>
            </w:pPr>
            <w:r>
              <w:rPr>
                <w:sz w:val="22"/>
              </w:rPr>
              <w:t>98.43</w:t>
            </w:r>
          </w:p>
        </w:tc>
      </w:tr>
      <w:tr>
        <w:trPr>
          <w:trHeight w:val="254" w:hRule="atLeast"/>
        </w:trPr>
        <w:tc>
          <w:tcPr>
            <w:tcW w:w="4959" w:type="dxa"/>
          </w:tcPr>
          <w:p>
            <w:pPr>
              <w:pStyle w:val="TableParagraph"/>
              <w:spacing w:line="234" w:lineRule="exact"/>
              <w:rPr>
                <w:sz w:val="22"/>
              </w:rPr>
            </w:pPr>
            <w:r>
              <w:rPr>
                <w:sz w:val="22"/>
              </w:rPr>
              <w:t>JAUREGUI VARGAS KAREN MAYELA</w:t>
            </w:r>
          </w:p>
        </w:tc>
        <w:tc>
          <w:tcPr>
            <w:tcW w:w="1420" w:type="dxa"/>
          </w:tcPr>
          <w:p>
            <w:pPr>
              <w:pStyle w:val="TableParagraph"/>
              <w:spacing w:line="234" w:lineRule="exact"/>
              <w:ind w:left="576"/>
              <w:rPr>
                <w:sz w:val="22"/>
              </w:rPr>
            </w:pPr>
            <w:r>
              <w:rPr>
                <w:sz w:val="22"/>
              </w:rPr>
              <w:t>8º.</w:t>
            </w:r>
          </w:p>
        </w:tc>
        <w:tc>
          <w:tcPr>
            <w:tcW w:w="1416" w:type="dxa"/>
          </w:tcPr>
          <w:p>
            <w:pPr>
              <w:pStyle w:val="TableParagraph"/>
              <w:spacing w:line="234" w:lineRule="exact"/>
              <w:ind w:left="110" w:right="98"/>
              <w:jc w:val="center"/>
              <w:rPr>
                <w:sz w:val="22"/>
              </w:rPr>
            </w:pPr>
            <w:r>
              <w:rPr>
                <w:sz w:val="22"/>
              </w:rPr>
              <w:t>98.43</w:t>
            </w:r>
          </w:p>
        </w:tc>
      </w:tr>
      <w:tr>
        <w:trPr>
          <w:trHeight w:val="251" w:hRule="atLeast"/>
        </w:trPr>
        <w:tc>
          <w:tcPr>
            <w:tcW w:w="4959" w:type="dxa"/>
          </w:tcPr>
          <w:p>
            <w:pPr>
              <w:pStyle w:val="TableParagraph"/>
              <w:spacing w:line="232" w:lineRule="exact"/>
              <w:rPr>
                <w:sz w:val="22"/>
              </w:rPr>
            </w:pPr>
            <w:r>
              <w:rPr>
                <w:sz w:val="22"/>
              </w:rPr>
              <w:t>LEAL CORREA KARLA ROCIO</w:t>
            </w:r>
          </w:p>
        </w:tc>
        <w:tc>
          <w:tcPr>
            <w:tcW w:w="1420" w:type="dxa"/>
          </w:tcPr>
          <w:p>
            <w:pPr>
              <w:pStyle w:val="TableParagraph"/>
              <w:spacing w:line="232" w:lineRule="exact"/>
              <w:ind w:left="576"/>
              <w:rPr>
                <w:sz w:val="22"/>
              </w:rPr>
            </w:pPr>
            <w:r>
              <w:rPr>
                <w:sz w:val="22"/>
              </w:rPr>
              <w:t>8º.</w:t>
            </w:r>
          </w:p>
        </w:tc>
        <w:tc>
          <w:tcPr>
            <w:tcW w:w="1416" w:type="dxa"/>
          </w:tcPr>
          <w:p>
            <w:pPr>
              <w:pStyle w:val="TableParagraph"/>
              <w:spacing w:line="232" w:lineRule="exact"/>
              <w:ind w:left="110" w:right="98"/>
              <w:jc w:val="center"/>
              <w:rPr>
                <w:sz w:val="22"/>
              </w:rPr>
            </w:pPr>
            <w:r>
              <w:rPr>
                <w:sz w:val="22"/>
              </w:rPr>
              <w:t>98.43</w:t>
            </w:r>
          </w:p>
        </w:tc>
      </w:tr>
      <w:tr>
        <w:trPr>
          <w:trHeight w:val="254" w:hRule="atLeast"/>
        </w:trPr>
        <w:tc>
          <w:tcPr>
            <w:tcW w:w="4959" w:type="dxa"/>
          </w:tcPr>
          <w:p>
            <w:pPr>
              <w:pStyle w:val="TableParagraph"/>
              <w:spacing w:line="234" w:lineRule="exact"/>
              <w:rPr>
                <w:sz w:val="22"/>
              </w:rPr>
            </w:pPr>
            <w:r>
              <w:rPr>
                <w:sz w:val="22"/>
              </w:rPr>
              <w:t>BOLAÑOS CANO JUAN AURELIO</w:t>
            </w:r>
          </w:p>
        </w:tc>
        <w:tc>
          <w:tcPr>
            <w:tcW w:w="1420" w:type="dxa"/>
          </w:tcPr>
          <w:p>
            <w:pPr>
              <w:pStyle w:val="TableParagraph"/>
              <w:spacing w:line="234" w:lineRule="exact"/>
              <w:ind w:left="576"/>
              <w:rPr>
                <w:sz w:val="22"/>
              </w:rPr>
            </w:pPr>
            <w:r>
              <w:rPr>
                <w:sz w:val="22"/>
              </w:rPr>
              <w:t>9º.</w:t>
            </w:r>
          </w:p>
        </w:tc>
        <w:tc>
          <w:tcPr>
            <w:tcW w:w="1416" w:type="dxa"/>
          </w:tcPr>
          <w:p>
            <w:pPr>
              <w:pStyle w:val="TableParagraph"/>
              <w:spacing w:line="234" w:lineRule="exact"/>
              <w:ind w:left="110" w:right="100"/>
              <w:jc w:val="center"/>
              <w:rPr>
                <w:sz w:val="22"/>
              </w:rPr>
            </w:pPr>
            <w:r>
              <w:rPr>
                <w:sz w:val="22"/>
              </w:rPr>
              <w:t>100</w:t>
            </w:r>
          </w:p>
        </w:tc>
      </w:tr>
      <w:tr>
        <w:trPr>
          <w:trHeight w:val="253" w:hRule="atLeast"/>
        </w:trPr>
        <w:tc>
          <w:tcPr>
            <w:tcW w:w="4959" w:type="dxa"/>
          </w:tcPr>
          <w:p>
            <w:pPr>
              <w:pStyle w:val="TableParagraph"/>
              <w:spacing w:line="234" w:lineRule="exact"/>
              <w:rPr>
                <w:sz w:val="22"/>
              </w:rPr>
            </w:pPr>
            <w:r>
              <w:rPr>
                <w:sz w:val="22"/>
              </w:rPr>
              <w:t>MENDEZ LUNA ERIKA DANIELA</w:t>
            </w:r>
          </w:p>
        </w:tc>
        <w:tc>
          <w:tcPr>
            <w:tcW w:w="1420" w:type="dxa"/>
          </w:tcPr>
          <w:p>
            <w:pPr>
              <w:pStyle w:val="TableParagraph"/>
              <w:spacing w:line="234" w:lineRule="exact"/>
              <w:ind w:left="576"/>
              <w:rPr>
                <w:sz w:val="22"/>
              </w:rPr>
            </w:pPr>
            <w:r>
              <w:rPr>
                <w:sz w:val="22"/>
              </w:rPr>
              <w:t>9º.</w:t>
            </w:r>
          </w:p>
        </w:tc>
        <w:tc>
          <w:tcPr>
            <w:tcW w:w="1416" w:type="dxa"/>
          </w:tcPr>
          <w:p>
            <w:pPr>
              <w:pStyle w:val="TableParagraph"/>
              <w:spacing w:line="234" w:lineRule="exact"/>
              <w:ind w:left="110" w:right="100"/>
              <w:jc w:val="center"/>
              <w:rPr>
                <w:sz w:val="22"/>
              </w:rPr>
            </w:pPr>
            <w:r>
              <w:rPr>
                <w:sz w:val="22"/>
              </w:rPr>
              <w:t>100</w:t>
            </w:r>
          </w:p>
        </w:tc>
      </w:tr>
      <w:tr>
        <w:trPr>
          <w:trHeight w:val="251" w:hRule="atLeast"/>
        </w:trPr>
        <w:tc>
          <w:tcPr>
            <w:tcW w:w="4959" w:type="dxa"/>
          </w:tcPr>
          <w:p>
            <w:pPr>
              <w:pStyle w:val="TableParagraph"/>
              <w:spacing w:line="232" w:lineRule="exact"/>
              <w:rPr>
                <w:sz w:val="22"/>
              </w:rPr>
            </w:pPr>
            <w:r>
              <w:rPr>
                <w:sz w:val="22"/>
              </w:rPr>
              <w:t>OJEDA ANDRADE DANIELA ELIZABETH</w:t>
            </w:r>
          </w:p>
        </w:tc>
        <w:tc>
          <w:tcPr>
            <w:tcW w:w="1420" w:type="dxa"/>
          </w:tcPr>
          <w:p>
            <w:pPr>
              <w:pStyle w:val="TableParagraph"/>
              <w:spacing w:line="232" w:lineRule="exact"/>
              <w:ind w:left="576"/>
              <w:rPr>
                <w:sz w:val="22"/>
              </w:rPr>
            </w:pPr>
            <w:r>
              <w:rPr>
                <w:sz w:val="22"/>
              </w:rPr>
              <w:t>9º.</w:t>
            </w:r>
          </w:p>
        </w:tc>
        <w:tc>
          <w:tcPr>
            <w:tcW w:w="1416" w:type="dxa"/>
          </w:tcPr>
          <w:p>
            <w:pPr>
              <w:pStyle w:val="TableParagraph"/>
              <w:spacing w:line="232" w:lineRule="exact"/>
              <w:ind w:left="110" w:right="100"/>
              <w:jc w:val="center"/>
              <w:rPr>
                <w:sz w:val="22"/>
              </w:rPr>
            </w:pPr>
            <w:r>
              <w:rPr>
                <w:sz w:val="22"/>
              </w:rPr>
              <w:t>100</w:t>
            </w:r>
          </w:p>
        </w:tc>
      </w:tr>
      <w:tr>
        <w:trPr>
          <w:trHeight w:val="254" w:hRule="atLeast"/>
        </w:trPr>
        <w:tc>
          <w:tcPr>
            <w:tcW w:w="4959" w:type="dxa"/>
          </w:tcPr>
          <w:p>
            <w:pPr>
              <w:pStyle w:val="TableParagraph"/>
              <w:spacing w:line="234" w:lineRule="exact"/>
              <w:rPr>
                <w:sz w:val="22"/>
              </w:rPr>
            </w:pPr>
            <w:r>
              <w:rPr>
                <w:sz w:val="22"/>
              </w:rPr>
              <w:t>SALDAÑA RODRIGUEZ YAEL YAMILETH</w:t>
            </w:r>
          </w:p>
        </w:tc>
        <w:tc>
          <w:tcPr>
            <w:tcW w:w="1420" w:type="dxa"/>
          </w:tcPr>
          <w:p>
            <w:pPr>
              <w:pStyle w:val="TableParagraph"/>
              <w:spacing w:line="234" w:lineRule="exact"/>
              <w:ind w:left="576"/>
              <w:rPr>
                <w:sz w:val="22"/>
              </w:rPr>
            </w:pPr>
            <w:r>
              <w:rPr>
                <w:sz w:val="22"/>
              </w:rPr>
              <w:t>9º.</w:t>
            </w:r>
          </w:p>
        </w:tc>
        <w:tc>
          <w:tcPr>
            <w:tcW w:w="1416" w:type="dxa"/>
          </w:tcPr>
          <w:p>
            <w:pPr>
              <w:pStyle w:val="TableParagraph"/>
              <w:spacing w:line="234" w:lineRule="exact"/>
              <w:ind w:left="110" w:right="100"/>
              <w:jc w:val="center"/>
              <w:rPr>
                <w:sz w:val="22"/>
              </w:rPr>
            </w:pPr>
            <w:r>
              <w:rPr>
                <w:sz w:val="22"/>
              </w:rPr>
              <w:t>100</w:t>
            </w:r>
          </w:p>
        </w:tc>
      </w:tr>
      <w:tr>
        <w:trPr>
          <w:trHeight w:val="251" w:hRule="atLeast"/>
        </w:trPr>
        <w:tc>
          <w:tcPr>
            <w:tcW w:w="4959" w:type="dxa"/>
          </w:tcPr>
          <w:p>
            <w:pPr>
              <w:pStyle w:val="TableParagraph"/>
              <w:spacing w:line="232" w:lineRule="exact"/>
              <w:rPr>
                <w:sz w:val="22"/>
              </w:rPr>
            </w:pPr>
            <w:r>
              <w:rPr>
                <w:sz w:val="22"/>
              </w:rPr>
              <w:t>VALDES ALVAREZ MONICA SAMANTHA</w:t>
            </w:r>
          </w:p>
        </w:tc>
        <w:tc>
          <w:tcPr>
            <w:tcW w:w="1420" w:type="dxa"/>
          </w:tcPr>
          <w:p>
            <w:pPr>
              <w:pStyle w:val="TableParagraph"/>
              <w:spacing w:line="232" w:lineRule="exact"/>
              <w:ind w:left="576"/>
              <w:rPr>
                <w:sz w:val="22"/>
              </w:rPr>
            </w:pPr>
            <w:r>
              <w:rPr>
                <w:sz w:val="22"/>
              </w:rPr>
              <w:t>9º.</w:t>
            </w:r>
          </w:p>
        </w:tc>
        <w:tc>
          <w:tcPr>
            <w:tcW w:w="1416" w:type="dxa"/>
          </w:tcPr>
          <w:p>
            <w:pPr>
              <w:pStyle w:val="TableParagraph"/>
              <w:spacing w:line="232" w:lineRule="exact"/>
              <w:ind w:left="110" w:right="100"/>
              <w:jc w:val="center"/>
              <w:rPr>
                <w:sz w:val="22"/>
              </w:rPr>
            </w:pPr>
            <w:r>
              <w:rPr>
                <w:sz w:val="22"/>
              </w:rPr>
              <w:t>100</w:t>
            </w:r>
          </w:p>
        </w:tc>
      </w:tr>
      <w:tr>
        <w:trPr>
          <w:trHeight w:val="254" w:hRule="atLeast"/>
        </w:trPr>
        <w:tc>
          <w:tcPr>
            <w:tcW w:w="4959" w:type="dxa"/>
          </w:tcPr>
          <w:p>
            <w:pPr>
              <w:pStyle w:val="TableParagraph"/>
              <w:spacing w:line="234" w:lineRule="exact"/>
              <w:rPr>
                <w:sz w:val="22"/>
              </w:rPr>
            </w:pPr>
            <w:r>
              <w:rPr>
                <w:sz w:val="22"/>
              </w:rPr>
              <w:t>ANTUNEZ RUIZ NAYELY ALEJANDRA</w:t>
            </w:r>
          </w:p>
        </w:tc>
        <w:tc>
          <w:tcPr>
            <w:tcW w:w="1420" w:type="dxa"/>
          </w:tcPr>
          <w:p>
            <w:pPr>
              <w:pStyle w:val="TableParagraph"/>
              <w:spacing w:line="234" w:lineRule="exact"/>
              <w:ind w:left="576"/>
              <w:rPr>
                <w:sz w:val="22"/>
              </w:rPr>
            </w:pPr>
            <w:r>
              <w:rPr>
                <w:sz w:val="22"/>
              </w:rPr>
              <w:t>9º.</w:t>
            </w:r>
          </w:p>
        </w:tc>
        <w:tc>
          <w:tcPr>
            <w:tcW w:w="1416" w:type="dxa"/>
          </w:tcPr>
          <w:p>
            <w:pPr>
              <w:pStyle w:val="TableParagraph"/>
              <w:spacing w:line="234" w:lineRule="exact"/>
              <w:ind w:left="110" w:right="98"/>
              <w:jc w:val="center"/>
              <w:rPr>
                <w:sz w:val="22"/>
              </w:rPr>
            </w:pPr>
            <w:r>
              <w:rPr>
                <w:sz w:val="22"/>
              </w:rPr>
              <w:t>99.86</w:t>
            </w:r>
          </w:p>
        </w:tc>
      </w:tr>
      <w:tr>
        <w:trPr>
          <w:trHeight w:val="251" w:hRule="atLeast"/>
        </w:trPr>
        <w:tc>
          <w:tcPr>
            <w:tcW w:w="4959" w:type="dxa"/>
          </w:tcPr>
          <w:p>
            <w:pPr>
              <w:pStyle w:val="TableParagraph"/>
              <w:spacing w:line="232" w:lineRule="exact"/>
              <w:rPr>
                <w:sz w:val="22"/>
              </w:rPr>
            </w:pPr>
            <w:r>
              <w:rPr>
                <w:sz w:val="22"/>
              </w:rPr>
              <w:t>CARDONA MORENO ALEXIA</w:t>
            </w:r>
          </w:p>
        </w:tc>
        <w:tc>
          <w:tcPr>
            <w:tcW w:w="1420" w:type="dxa"/>
          </w:tcPr>
          <w:p>
            <w:pPr>
              <w:pStyle w:val="TableParagraph"/>
              <w:spacing w:line="232" w:lineRule="exact"/>
              <w:ind w:left="576"/>
              <w:rPr>
                <w:sz w:val="22"/>
              </w:rPr>
            </w:pPr>
            <w:r>
              <w:rPr>
                <w:sz w:val="22"/>
              </w:rPr>
              <w:t>9º.</w:t>
            </w:r>
          </w:p>
        </w:tc>
        <w:tc>
          <w:tcPr>
            <w:tcW w:w="1416" w:type="dxa"/>
          </w:tcPr>
          <w:p>
            <w:pPr>
              <w:pStyle w:val="TableParagraph"/>
              <w:spacing w:line="232" w:lineRule="exact"/>
              <w:ind w:left="110" w:right="98"/>
              <w:jc w:val="center"/>
              <w:rPr>
                <w:sz w:val="22"/>
              </w:rPr>
            </w:pPr>
            <w:r>
              <w:rPr>
                <w:sz w:val="22"/>
              </w:rPr>
              <w:t>99.71</w:t>
            </w:r>
          </w:p>
        </w:tc>
      </w:tr>
      <w:tr>
        <w:trPr>
          <w:trHeight w:val="253" w:hRule="atLeast"/>
        </w:trPr>
        <w:tc>
          <w:tcPr>
            <w:tcW w:w="4959" w:type="dxa"/>
          </w:tcPr>
          <w:p>
            <w:pPr>
              <w:pStyle w:val="TableParagraph"/>
              <w:spacing w:line="234" w:lineRule="exact"/>
              <w:rPr>
                <w:sz w:val="22"/>
              </w:rPr>
            </w:pPr>
            <w:r>
              <w:rPr>
                <w:sz w:val="22"/>
              </w:rPr>
              <w:t>TELLEZ PERALES ALONDRA ESTEFANIA</w:t>
            </w:r>
          </w:p>
        </w:tc>
        <w:tc>
          <w:tcPr>
            <w:tcW w:w="1420" w:type="dxa"/>
          </w:tcPr>
          <w:p>
            <w:pPr>
              <w:pStyle w:val="TableParagraph"/>
              <w:spacing w:line="234" w:lineRule="exact"/>
              <w:ind w:left="576"/>
              <w:rPr>
                <w:sz w:val="22"/>
              </w:rPr>
            </w:pPr>
            <w:r>
              <w:rPr>
                <w:sz w:val="22"/>
              </w:rPr>
              <w:t>9º.</w:t>
            </w:r>
          </w:p>
        </w:tc>
        <w:tc>
          <w:tcPr>
            <w:tcW w:w="1416" w:type="dxa"/>
          </w:tcPr>
          <w:p>
            <w:pPr>
              <w:pStyle w:val="TableParagraph"/>
              <w:spacing w:line="234" w:lineRule="exact"/>
              <w:ind w:left="110" w:right="98"/>
              <w:jc w:val="center"/>
              <w:rPr>
                <w:sz w:val="22"/>
              </w:rPr>
            </w:pPr>
            <w:r>
              <w:rPr>
                <w:sz w:val="22"/>
              </w:rPr>
              <w:t>99.57</w:t>
            </w:r>
          </w:p>
        </w:tc>
      </w:tr>
      <w:tr>
        <w:trPr>
          <w:trHeight w:val="254" w:hRule="atLeast"/>
        </w:trPr>
        <w:tc>
          <w:tcPr>
            <w:tcW w:w="4959" w:type="dxa"/>
          </w:tcPr>
          <w:p>
            <w:pPr>
              <w:pStyle w:val="TableParagraph"/>
              <w:spacing w:line="234" w:lineRule="exact"/>
              <w:rPr>
                <w:sz w:val="22"/>
              </w:rPr>
            </w:pPr>
            <w:r>
              <w:rPr>
                <w:sz w:val="22"/>
              </w:rPr>
              <w:t>LARA CERDA SANDRA TATJANA</w:t>
            </w:r>
          </w:p>
        </w:tc>
        <w:tc>
          <w:tcPr>
            <w:tcW w:w="1420" w:type="dxa"/>
          </w:tcPr>
          <w:p>
            <w:pPr>
              <w:pStyle w:val="TableParagraph"/>
              <w:spacing w:line="234" w:lineRule="exact"/>
              <w:ind w:left="576"/>
              <w:rPr>
                <w:sz w:val="22"/>
              </w:rPr>
            </w:pPr>
            <w:r>
              <w:rPr>
                <w:sz w:val="22"/>
              </w:rPr>
              <w:t>9º.</w:t>
            </w:r>
          </w:p>
        </w:tc>
        <w:tc>
          <w:tcPr>
            <w:tcW w:w="1416" w:type="dxa"/>
          </w:tcPr>
          <w:p>
            <w:pPr>
              <w:pStyle w:val="TableParagraph"/>
              <w:spacing w:line="234" w:lineRule="exact"/>
              <w:ind w:left="110" w:right="98"/>
              <w:jc w:val="center"/>
              <w:rPr>
                <w:sz w:val="22"/>
              </w:rPr>
            </w:pPr>
            <w:r>
              <w:rPr>
                <w:sz w:val="22"/>
              </w:rPr>
              <w:t>99.43</w:t>
            </w:r>
          </w:p>
        </w:tc>
      </w:tr>
      <w:tr>
        <w:trPr>
          <w:trHeight w:val="251" w:hRule="atLeast"/>
        </w:trPr>
        <w:tc>
          <w:tcPr>
            <w:tcW w:w="4959" w:type="dxa"/>
          </w:tcPr>
          <w:p>
            <w:pPr>
              <w:pStyle w:val="TableParagraph"/>
              <w:spacing w:line="232" w:lineRule="exact"/>
              <w:rPr>
                <w:sz w:val="22"/>
              </w:rPr>
            </w:pPr>
            <w:r>
              <w:rPr>
                <w:sz w:val="22"/>
              </w:rPr>
              <w:t>RODRIGUEZ HERNANDEZ ANDREA</w:t>
            </w:r>
          </w:p>
        </w:tc>
        <w:tc>
          <w:tcPr>
            <w:tcW w:w="1420" w:type="dxa"/>
          </w:tcPr>
          <w:p>
            <w:pPr>
              <w:pStyle w:val="TableParagraph"/>
              <w:spacing w:line="232" w:lineRule="exact"/>
              <w:ind w:left="576"/>
              <w:rPr>
                <w:sz w:val="22"/>
              </w:rPr>
            </w:pPr>
            <w:r>
              <w:rPr>
                <w:sz w:val="22"/>
              </w:rPr>
              <w:t>9º.</w:t>
            </w:r>
          </w:p>
        </w:tc>
        <w:tc>
          <w:tcPr>
            <w:tcW w:w="1416" w:type="dxa"/>
          </w:tcPr>
          <w:p>
            <w:pPr>
              <w:pStyle w:val="TableParagraph"/>
              <w:spacing w:line="232" w:lineRule="exact"/>
              <w:ind w:left="110" w:right="98"/>
              <w:jc w:val="center"/>
              <w:rPr>
                <w:sz w:val="22"/>
              </w:rPr>
            </w:pPr>
            <w:r>
              <w:rPr>
                <w:sz w:val="22"/>
              </w:rPr>
              <w:t>99.43</w:t>
            </w:r>
          </w:p>
        </w:tc>
      </w:tr>
      <w:tr>
        <w:trPr>
          <w:trHeight w:val="254" w:hRule="atLeast"/>
        </w:trPr>
        <w:tc>
          <w:tcPr>
            <w:tcW w:w="4959" w:type="dxa"/>
          </w:tcPr>
          <w:p>
            <w:pPr>
              <w:pStyle w:val="TableParagraph"/>
              <w:spacing w:line="234" w:lineRule="exact"/>
              <w:rPr>
                <w:sz w:val="22"/>
              </w:rPr>
            </w:pPr>
            <w:r>
              <w:rPr>
                <w:sz w:val="22"/>
              </w:rPr>
              <w:t>RUIZ GARCIA JESSICA JANETH</w:t>
            </w:r>
          </w:p>
        </w:tc>
        <w:tc>
          <w:tcPr>
            <w:tcW w:w="1420" w:type="dxa"/>
          </w:tcPr>
          <w:p>
            <w:pPr>
              <w:pStyle w:val="TableParagraph"/>
              <w:spacing w:line="234" w:lineRule="exact"/>
              <w:ind w:left="576"/>
              <w:rPr>
                <w:sz w:val="22"/>
              </w:rPr>
            </w:pPr>
            <w:r>
              <w:rPr>
                <w:sz w:val="22"/>
              </w:rPr>
              <w:t>9º.</w:t>
            </w:r>
          </w:p>
        </w:tc>
        <w:tc>
          <w:tcPr>
            <w:tcW w:w="1416" w:type="dxa"/>
          </w:tcPr>
          <w:p>
            <w:pPr>
              <w:pStyle w:val="TableParagraph"/>
              <w:spacing w:line="234" w:lineRule="exact"/>
              <w:ind w:left="110" w:right="98"/>
              <w:jc w:val="center"/>
              <w:rPr>
                <w:sz w:val="22"/>
              </w:rPr>
            </w:pPr>
            <w:r>
              <w:rPr>
                <w:sz w:val="22"/>
              </w:rPr>
              <w:t>99.43</w:t>
            </w:r>
          </w:p>
        </w:tc>
      </w:tr>
    </w:tbl>
    <w:p>
      <w:pPr>
        <w:pStyle w:val="BodyText"/>
        <w:spacing w:before="5"/>
        <w:rPr>
          <w:rFonts w:ascii="Times New Roman"/>
          <w:sz w:val="26"/>
        </w:rPr>
      </w:pPr>
    </w:p>
    <w:p>
      <w:pPr>
        <w:pStyle w:val="ListParagraph"/>
        <w:numPr>
          <w:ilvl w:val="0"/>
          <w:numId w:val="3"/>
        </w:numPr>
        <w:tabs>
          <w:tab w:pos="1601" w:val="left" w:leader="none"/>
          <w:tab w:pos="1602" w:val="left" w:leader="none"/>
        </w:tabs>
        <w:spacing w:line="240" w:lineRule="auto" w:before="99" w:after="0"/>
        <w:ind w:left="1602" w:right="0" w:hanging="360"/>
        <w:jc w:val="left"/>
        <w:rPr>
          <w:b/>
          <w:sz w:val="20"/>
        </w:rPr>
      </w:pPr>
      <w:r>
        <w:rPr>
          <w:b/>
          <w:sz w:val="20"/>
        </w:rPr>
        <w:t>Semestre enero –junio</w:t>
      </w:r>
      <w:r>
        <w:rPr>
          <w:b/>
          <w:spacing w:val="2"/>
          <w:sz w:val="20"/>
        </w:rPr>
        <w:t> </w:t>
      </w:r>
      <w:r>
        <w:rPr>
          <w:b/>
          <w:sz w:val="20"/>
        </w:rPr>
        <w:t>2017.</w:t>
      </w:r>
    </w:p>
    <w:p>
      <w:pPr>
        <w:pStyle w:val="BodyText"/>
        <w:spacing w:before="4"/>
        <w:rPr>
          <w:b/>
          <w:sz w:val="23"/>
        </w:rPr>
      </w:pPr>
    </w:p>
    <w:tbl>
      <w:tblPr>
        <w:tblW w:w="0" w:type="auto"/>
        <w:jc w:val="left"/>
        <w:tblInd w:w="137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799"/>
        <w:gridCol w:w="1366"/>
        <w:gridCol w:w="1700"/>
      </w:tblGrid>
      <w:tr>
        <w:trPr>
          <w:trHeight w:val="251" w:hRule="atLeast"/>
        </w:trPr>
        <w:tc>
          <w:tcPr>
            <w:tcW w:w="4799" w:type="dxa"/>
          </w:tcPr>
          <w:p>
            <w:pPr>
              <w:pStyle w:val="TableParagraph"/>
              <w:spacing w:line="232" w:lineRule="exact"/>
              <w:rPr>
                <w:b/>
                <w:sz w:val="22"/>
              </w:rPr>
            </w:pPr>
            <w:r>
              <w:rPr>
                <w:b/>
                <w:sz w:val="22"/>
              </w:rPr>
              <w:t>Nombre</w:t>
            </w:r>
          </w:p>
        </w:tc>
        <w:tc>
          <w:tcPr>
            <w:tcW w:w="1366" w:type="dxa"/>
          </w:tcPr>
          <w:p>
            <w:pPr>
              <w:pStyle w:val="TableParagraph"/>
              <w:spacing w:line="232" w:lineRule="exact"/>
              <w:ind w:left="165" w:right="159"/>
              <w:jc w:val="center"/>
              <w:rPr>
                <w:b/>
                <w:sz w:val="22"/>
              </w:rPr>
            </w:pPr>
            <w:r>
              <w:rPr>
                <w:b/>
                <w:sz w:val="22"/>
              </w:rPr>
              <w:t>Semestre</w:t>
            </w:r>
          </w:p>
        </w:tc>
        <w:tc>
          <w:tcPr>
            <w:tcW w:w="1700" w:type="dxa"/>
          </w:tcPr>
          <w:p>
            <w:pPr>
              <w:pStyle w:val="TableParagraph"/>
              <w:spacing w:line="232" w:lineRule="exact"/>
              <w:ind w:left="321" w:right="314"/>
              <w:jc w:val="center"/>
              <w:rPr>
                <w:b/>
                <w:sz w:val="22"/>
              </w:rPr>
            </w:pPr>
            <w:r>
              <w:rPr>
                <w:b/>
                <w:sz w:val="22"/>
              </w:rPr>
              <w:t>Promedio</w:t>
            </w:r>
          </w:p>
        </w:tc>
      </w:tr>
      <w:tr>
        <w:trPr>
          <w:trHeight w:val="254" w:hRule="atLeast"/>
        </w:trPr>
        <w:tc>
          <w:tcPr>
            <w:tcW w:w="4799" w:type="dxa"/>
          </w:tcPr>
          <w:p>
            <w:pPr>
              <w:pStyle w:val="TableParagraph"/>
              <w:spacing w:line="235" w:lineRule="exact"/>
              <w:rPr>
                <w:sz w:val="22"/>
              </w:rPr>
            </w:pPr>
            <w:r>
              <w:rPr>
                <w:sz w:val="22"/>
              </w:rPr>
              <w:t>CUELLAR ESPINOZA ROBERTO</w:t>
            </w:r>
          </w:p>
        </w:tc>
        <w:tc>
          <w:tcPr>
            <w:tcW w:w="1366" w:type="dxa"/>
          </w:tcPr>
          <w:p>
            <w:pPr>
              <w:pStyle w:val="TableParagraph"/>
              <w:spacing w:line="235" w:lineRule="exact"/>
              <w:ind w:left="165" w:right="159"/>
              <w:jc w:val="center"/>
              <w:rPr>
                <w:sz w:val="22"/>
              </w:rPr>
            </w:pPr>
            <w:r>
              <w:rPr>
                <w:sz w:val="22"/>
              </w:rPr>
              <w:t>1º.</w:t>
            </w:r>
          </w:p>
        </w:tc>
        <w:tc>
          <w:tcPr>
            <w:tcW w:w="1700" w:type="dxa"/>
          </w:tcPr>
          <w:p>
            <w:pPr>
              <w:pStyle w:val="TableParagraph"/>
              <w:spacing w:line="235" w:lineRule="exact"/>
              <w:ind w:left="318" w:right="314"/>
              <w:jc w:val="center"/>
              <w:rPr>
                <w:sz w:val="22"/>
              </w:rPr>
            </w:pPr>
            <w:r>
              <w:rPr>
                <w:sz w:val="22"/>
              </w:rPr>
              <w:t>100</w:t>
            </w:r>
          </w:p>
        </w:tc>
      </w:tr>
      <w:tr>
        <w:trPr>
          <w:trHeight w:val="251" w:hRule="atLeast"/>
        </w:trPr>
        <w:tc>
          <w:tcPr>
            <w:tcW w:w="4799" w:type="dxa"/>
          </w:tcPr>
          <w:p>
            <w:pPr>
              <w:pStyle w:val="TableParagraph"/>
              <w:spacing w:line="232" w:lineRule="exact"/>
              <w:rPr>
                <w:sz w:val="22"/>
              </w:rPr>
            </w:pPr>
            <w:r>
              <w:rPr>
                <w:sz w:val="22"/>
              </w:rPr>
              <w:t>GUZMAN OVIEDO ANGEL</w:t>
            </w:r>
          </w:p>
        </w:tc>
        <w:tc>
          <w:tcPr>
            <w:tcW w:w="1366" w:type="dxa"/>
          </w:tcPr>
          <w:p>
            <w:pPr>
              <w:pStyle w:val="TableParagraph"/>
              <w:spacing w:line="232" w:lineRule="exact"/>
              <w:ind w:left="165" w:right="159"/>
              <w:jc w:val="center"/>
              <w:rPr>
                <w:sz w:val="22"/>
              </w:rPr>
            </w:pPr>
            <w:r>
              <w:rPr>
                <w:sz w:val="22"/>
              </w:rPr>
              <w:t>1º.</w:t>
            </w:r>
          </w:p>
        </w:tc>
        <w:tc>
          <w:tcPr>
            <w:tcW w:w="1700" w:type="dxa"/>
          </w:tcPr>
          <w:p>
            <w:pPr>
              <w:pStyle w:val="TableParagraph"/>
              <w:spacing w:line="232" w:lineRule="exact"/>
              <w:ind w:left="321" w:right="314"/>
              <w:jc w:val="center"/>
              <w:rPr>
                <w:sz w:val="22"/>
              </w:rPr>
            </w:pPr>
            <w:r>
              <w:rPr>
                <w:sz w:val="22"/>
              </w:rPr>
              <w:t>99.86</w:t>
            </w:r>
          </w:p>
        </w:tc>
      </w:tr>
      <w:tr>
        <w:trPr>
          <w:trHeight w:val="254" w:hRule="atLeast"/>
        </w:trPr>
        <w:tc>
          <w:tcPr>
            <w:tcW w:w="4799" w:type="dxa"/>
          </w:tcPr>
          <w:p>
            <w:pPr>
              <w:pStyle w:val="TableParagraph"/>
              <w:spacing w:line="234" w:lineRule="exact"/>
              <w:rPr>
                <w:sz w:val="22"/>
              </w:rPr>
            </w:pPr>
            <w:r>
              <w:rPr>
                <w:sz w:val="22"/>
              </w:rPr>
              <w:t>BERRONES SILVA PATRICIA</w:t>
            </w:r>
          </w:p>
        </w:tc>
        <w:tc>
          <w:tcPr>
            <w:tcW w:w="1366" w:type="dxa"/>
          </w:tcPr>
          <w:p>
            <w:pPr>
              <w:pStyle w:val="TableParagraph"/>
              <w:spacing w:line="234" w:lineRule="exact"/>
              <w:ind w:left="165" w:right="159"/>
              <w:jc w:val="center"/>
              <w:rPr>
                <w:sz w:val="22"/>
              </w:rPr>
            </w:pPr>
            <w:r>
              <w:rPr>
                <w:sz w:val="22"/>
              </w:rPr>
              <w:t>1º.</w:t>
            </w:r>
          </w:p>
        </w:tc>
        <w:tc>
          <w:tcPr>
            <w:tcW w:w="1700" w:type="dxa"/>
          </w:tcPr>
          <w:p>
            <w:pPr>
              <w:pStyle w:val="TableParagraph"/>
              <w:spacing w:line="234" w:lineRule="exact"/>
              <w:ind w:left="321" w:right="314"/>
              <w:jc w:val="center"/>
              <w:rPr>
                <w:sz w:val="22"/>
              </w:rPr>
            </w:pPr>
            <w:r>
              <w:rPr>
                <w:sz w:val="22"/>
              </w:rPr>
              <w:t>99.71</w:t>
            </w:r>
          </w:p>
        </w:tc>
      </w:tr>
      <w:tr>
        <w:trPr>
          <w:trHeight w:val="253" w:hRule="atLeast"/>
        </w:trPr>
        <w:tc>
          <w:tcPr>
            <w:tcW w:w="4799" w:type="dxa"/>
          </w:tcPr>
          <w:p>
            <w:pPr>
              <w:pStyle w:val="TableParagraph"/>
              <w:spacing w:line="234" w:lineRule="exact"/>
              <w:rPr>
                <w:sz w:val="22"/>
              </w:rPr>
            </w:pPr>
            <w:r>
              <w:rPr>
                <w:sz w:val="22"/>
              </w:rPr>
              <w:t>TRUJILLO ALANIS JESUS ALBERTO</w:t>
            </w:r>
          </w:p>
        </w:tc>
        <w:tc>
          <w:tcPr>
            <w:tcW w:w="1366" w:type="dxa"/>
          </w:tcPr>
          <w:p>
            <w:pPr>
              <w:pStyle w:val="TableParagraph"/>
              <w:spacing w:line="234" w:lineRule="exact"/>
              <w:ind w:left="165" w:right="159"/>
              <w:jc w:val="center"/>
              <w:rPr>
                <w:sz w:val="22"/>
              </w:rPr>
            </w:pPr>
            <w:r>
              <w:rPr>
                <w:sz w:val="22"/>
              </w:rPr>
              <w:t>1º.</w:t>
            </w:r>
          </w:p>
        </w:tc>
        <w:tc>
          <w:tcPr>
            <w:tcW w:w="1700" w:type="dxa"/>
          </w:tcPr>
          <w:p>
            <w:pPr>
              <w:pStyle w:val="TableParagraph"/>
              <w:spacing w:line="234" w:lineRule="exact"/>
              <w:ind w:left="321" w:right="314"/>
              <w:jc w:val="center"/>
              <w:rPr>
                <w:sz w:val="22"/>
              </w:rPr>
            </w:pPr>
            <w:r>
              <w:rPr>
                <w:sz w:val="22"/>
              </w:rPr>
              <w:t>99.71</w:t>
            </w:r>
          </w:p>
        </w:tc>
      </w:tr>
      <w:tr>
        <w:trPr>
          <w:trHeight w:val="251" w:hRule="atLeast"/>
        </w:trPr>
        <w:tc>
          <w:tcPr>
            <w:tcW w:w="4799" w:type="dxa"/>
          </w:tcPr>
          <w:p>
            <w:pPr>
              <w:pStyle w:val="TableParagraph"/>
              <w:spacing w:line="232" w:lineRule="exact"/>
              <w:rPr>
                <w:sz w:val="22"/>
              </w:rPr>
            </w:pPr>
            <w:r>
              <w:rPr>
                <w:sz w:val="22"/>
              </w:rPr>
              <w:t>ALFONSO ALEMAN ISAAC JOSE</w:t>
            </w:r>
          </w:p>
        </w:tc>
        <w:tc>
          <w:tcPr>
            <w:tcW w:w="1366" w:type="dxa"/>
          </w:tcPr>
          <w:p>
            <w:pPr>
              <w:pStyle w:val="TableParagraph"/>
              <w:spacing w:line="232" w:lineRule="exact"/>
              <w:ind w:left="165" w:right="159"/>
              <w:jc w:val="center"/>
              <w:rPr>
                <w:sz w:val="22"/>
              </w:rPr>
            </w:pPr>
            <w:r>
              <w:rPr>
                <w:sz w:val="22"/>
              </w:rPr>
              <w:t>1º.</w:t>
            </w:r>
          </w:p>
        </w:tc>
        <w:tc>
          <w:tcPr>
            <w:tcW w:w="1700" w:type="dxa"/>
          </w:tcPr>
          <w:p>
            <w:pPr>
              <w:pStyle w:val="TableParagraph"/>
              <w:spacing w:line="232" w:lineRule="exact"/>
              <w:ind w:left="321" w:right="314"/>
              <w:jc w:val="center"/>
              <w:rPr>
                <w:sz w:val="22"/>
              </w:rPr>
            </w:pPr>
            <w:r>
              <w:rPr>
                <w:sz w:val="22"/>
              </w:rPr>
              <w:t>99.29</w:t>
            </w:r>
          </w:p>
        </w:tc>
      </w:tr>
      <w:tr>
        <w:trPr>
          <w:trHeight w:val="253" w:hRule="atLeast"/>
        </w:trPr>
        <w:tc>
          <w:tcPr>
            <w:tcW w:w="4799" w:type="dxa"/>
          </w:tcPr>
          <w:p>
            <w:pPr>
              <w:pStyle w:val="TableParagraph"/>
              <w:spacing w:line="234" w:lineRule="exact"/>
              <w:rPr>
                <w:sz w:val="22"/>
              </w:rPr>
            </w:pPr>
            <w:r>
              <w:rPr>
                <w:sz w:val="22"/>
              </w:rPr>
              <w:t>DE LA ROSA PERALES SOFIA REBECA</w:t>
            </w:r>
          </w:p>
        </w:tc>
        <w:tc>
          <w:tcPr>
            <w:tcW w:w="1366" w:type="dxa"/>
          </w:tcPr>
          <w:p>
            <w:pPr>
              <w:pStyle w:val="TableParagraph"/>
              <w:spacing w:line="234" w:lineRule="exact"/>
              <w:ind w:left="165" w:right="159"/>
              <w:jc w:val="center"/>
              <w:rPr>
                <w:sz w:val="22"/>
              </w:rPr>
            </w:pPr>
            <w:r>
              <w:rPr>
                <w:sz w:val="22"/>
              </w:rPr>
              <w:t>1º.</w:t>
            </w:r>
          </w:p>
        </w:tc>
        <w:tc>
          <w:tcPr>
            <w:tcW w:w="1700" w:type="dxa"/>
          </w:tcPr>
          <w:p>
            <w:pPr>
              <w:pStyle w:val="TableParagraph"/>
              <w:spacing w:line="234" w:lineRule="exact"/>
              <w:ind w:left="321" w:right="314"/>
              <w:jc w:val="center"/>
              <w:rPr>
                <w:sz w:val="22"/>
              </w:rPr>
            </w:pPr>
            <w:r>
              <w:rPr>
                <w:sz w:val="22"/>
              </w:rPr>
              <w:t>99.29</w:t>
            </w:r>
          </w:p>
        </w:tc>
      </w:tr>
      <w:tr>
        <w:trPr>
          <w:trHeight w:val="251" w:hRule="atLeast"/>
        </w:trPr>
        <w:tc>
          <w:tcPr>
            <w:tcW w:w="4799" w:type="dxa"/>
          </w:tcPr>
          <w:p>
            <w:pPr>
              <w:pStyle w:val="TableParagraph"/>
              <w:spacing w:line="232" w:lineRule="exact"/>
              <w:rPr>
                <w:sz w:val="22"/>
              </w:rPr>
            </w:pPr>
            <w:r>
              <w:rPr>
                <w:sz w:val="22"/>
              </w:rPr>
              <w:t>DIAZ DE LEON STEPHANY RUBI</w:t>
            </w:r>
          </w:p>
        </w:tc>
        <w:tc>
          <w:tcPr>
            <w:tcW w:w="1366" w:type="dxa"/>
          </w:tcPr>
          <w:p>
            <w:pPr>
              <w:pStyle w:val="TableParagraph"/>
              <w:spacing w:line="232" w:lineRule="exact"/>
              <w:ind w:left="165" w:right="159"/>
              <w:jc w:val="center"/>
              <w:rPr>
                <w:sz w:val="22"/>
              </w:rPr>
            </w:pPr>
            <w:r>
              <w:rPr>
                <w:sz w:val="22"/>
              </w:rPr>
              <w:t>1º.</w:t>
            </w:r>
          </w:p>
        </w:tc>
        <w:tc>
          <w:tcPr>
            <w:tcW w:w="1700" w:type="dxa"/>
          </w:tcPr>
          <w:p>
            <w:pPr>
              <w:pStyle w:val="TableParagraph"/>
              <w:spacing w:line="232" w:lineRule="exact"/>
              <w:ind w:left="321" w:right="314"/>
              <w:jc w:val="center"/>
              <w:rPr>
                <w:sz w:val="22"/>
              </w:rPr>
            </w:pPr>
            <w:r>
              <w:rPr>
                <w:sz w:val="22"/>
              </w:rPr>
              <w:t>99.14</w:t>
            </w:r>
          </w:p>
        </w:tc>
      </w:tr>
      <w:tr>
        <w:trPr>
          <w:trHeight w:val="505" w:hRule="atLeast"/>
        </w:trPr>
        <w:tc>
          <w:tcPr>
            <w:tcW w:w="4799" w:type="dxa"/>
          </w:tcPr>
          <w:p>
            <w:pPr>
              <w:pStyle w:val="TableParagraph"/>
              <w:spacing w:line="254" w:lineRule="exact"/>
              <w:ind w:right="1336"/>
              <w:rPr>
                <w:sz w:val="22"/>
              </w:rPr>
            </w:pPr>
            <w:r>
              <w:rPr>
                <w:sz w:val="22"/>
              </w:rPr>
              <w:t>MACIAS BRIONES CASSANDRA GUADALUPE</w:t>
            </w:r>
          </w:p>
        </w:tc>
        <w:tc>
          <w:tcPr>
            <w:tcW w:w="1366" w:type="dxa"/>
          </w:tcPr>
          <w:p>
            <w:pPr>
              <w:pStyle w:val="TableParagraph"/>
              <w:spacing w:line="250" w:lineRule="exact"/>
              <w:ind w:left="165" w:right="159"/>
              <w:jc w:val="center"/>
              <w:rPr>
                <w:sz w:val="22"/>
              </w:rPr>
            </w:pPr>
            <w:r>
              <w:rPr>
                <w:sz w:val="22"/>
              </w:rPr>
              <w:t>1º.</w:t>
            </w:r>
          </w:p>
        </w:tc>
        <w:tc>
          <w:tcPr>
            <w:tcW w:w="1700" w:type="dxa"/>
          </w:tcPr>
          <w:p>
            <w:pPr>
              <w:pStyle w:val="TableParagraph"/>
              <w:spacing w:line="250" w:lineRule="exact"/>
              <w:ind w:left="321" w:right="314"/>
              <w:jc w:val="center"/>
              <w:rPr>
                <w:sz w:val="22"/>
              </w:rPr>
            </w:pPr>
            <w:r>
              <w:rPr>
                <w:sz w:val="22"/>
              </w:rPr>
              <w:t>99.14</w:t>
            </w:r>
          </w:p>
        </w:tc>
      </w:tr>
      <w:tr>
        <w:trPr>
          <w:trHeight w:val="252" w:hRule="atLeast"/>
        </w:trPr>
        <w:tc>
          <w:tcPr>
            <w:tcW w:w="4799" w:type="dxa"/>
          </w:tcPr>
          <w:p>
            <w:pPr>
              <w:pStyle w:val="TableParagraph"/>
              <w:spacing w:line="232" w:lineRule="exact"/>
              <w:rPr>
                <w:sz w:val="22"/>
              </w:rPr>
            </w:pPr>
            <w:r>
              <w:rPr>
                <w:sz w:val="22"/>
              </w:rPr>
              <w:t>MELENDEZ DE LEON AURORA ACENETH</w:t>
            </w:r>
          </w:p>
        </w:tc>
        <w:tc>
          <w:tcPr>
            <w:tcW w:w="1366" w:type="dxa"/>
          </w:tcPr>
          <w:p>
            <w:pPr>
              <w:pStyle w:val="TableParagraph"/>
              <w:spacing w:line="232" w:lineRule="exact"/>
              <w:ind w:left="165" w:right="159"/>
              <w:jc w:val="center"/>
              <w:rPr>
                <w:sz w:val="22"/>
              </w:rPr>
            </w:pPr>
            <w:r>
              <w:rPr>
                <w:sz w:val="22"/>
              </w:rPr>
              <w:t>1º.</w:t>
            </w:r>
          </w:p>
        </w:tc>
        <w:tc>
          <w:tcPr>
            <w:tcW w:w="1700" w:type="dxa"/>
          </w:tcPr>
          <w:p>
            <w:pPr>
              <w:pStyle w:val="TableParagraph"/>
              <w:spacing w:line="232" w:lineRule="exact"/>
              <w:ind w:left="321" w:right="314"/>
              <w:jc w:val="center"/>
              <w:rPr>
                <w:sz w:val="22"/>
              </w:rPr>
            </w:pPr>
            <w:r>
              <w:rPr>
                <w:sz w:val="22"/>
              </w:rPr>
              <w:t>99.14</w:t>
            </w:r>
          </w:p>
        </w:tc>
      </w:tr>
    </w:tbl>
    <w:p>
      <w:pPr>
        <w:spacing w:after="0" w:line="232"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137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799"/>
        <w:gridCol w:w="1366"/>
        <w:gridCol w:w="1700"/>
      </w:tblGrid>
      <w:tr>
        <w:trPr>
          <w:trHeight w:val="253" w:hRule="atLeast"/>
        </w:trPr>
        <w:tc>
          <w:tcPr>
            <w:tcW w:w="4799" w:type="dxa"/>
          </w:tcPr>
          <w:p>
            <w:pPr>
              <w:pStyle w:val="TableParagraph"/>
              <w:spacing w:line="234" w:lineRule="exact"/>
              <w:rPr>
                <w:sz w:val="22"/>
              </w:rPr>
            </w:pPr>
            <w:r>
              <w:rPr>
                <w:sz w:val="22"/>
              </w:rPr>
              <w:t>GARCIA VALLEJO MARIA SAMANTHA</w:t>
            </w:r>
          </w:p>
        </w:tc>
        <w:tc>
          <w:tcPr>
            <w:tcW w:w="1366" w:type="dxa"/>
          </w:tcPr>
          <w:p>
            <w:pPr>
              <w:pStyle w:val="TableParagraph"/>
              <w:spacing w:line="234" w:lineRule="exact"/>
              <w:ind w:left="0" w:right="540"/>
              <w:jc w:val="right"/>
              <w:rPr>
                <w:sz w:val="22"/>
              </w:rPr>
            </w:pPr>
            <w:r>
              <w:rPr>
                <w:sz w:val="22"/>
              </w:rPr>
              <w:t>2º.</w:t>
            </w:r>
          </w:p>
        </w:tc>
        <w:tc>
          <w:tcPr>
            <w:tcW w:w="1700" w:type="dxa"/>
          </w:tcPr>
          <w:p>
            <w:pPr>
              <w:pStyle w:val="TableParagraph"/>
              <w:spacing w:line="234" w:lineRule="exact"/>
              <w:ind w:left="318" w:right="314"/>
              <w:jc w:val="center"/>
              <w:rPr>
                <w:sz w:val="22"/>
              </w:rPr>
            </w:pPr>
            <w:r>
              <w:rPr>
                <w:sz w:val="22"/>
              </w:rPr>
              <w:t>100</w:t>
            </w:r>
          </w:p>
        </w:tc>
      </w:tr>
      <w:tr>
        <w:trPr>
          <w:trHeight w:val="251" w:hRule="atLeast"/>
        </w:trPr>
        <w:tc>
          <w:tcPr>
            <w:tcW w:w="4799" w:type="dxa"/>
          </w:tcPr>
          <w:p>
            <w:pPr>
              <w:pStyle w:val="TableParagraph"/>
              <w:spacing w:line="232" w:lineRule="exact"/>
              <w:rPr>
                <w:sz w:val="22"/>
              </w:rPr>
            </w:pPr>
            <w:r>
              <w:rPr>
                <w:sz w:val="22"/>
              </w:rPr>
              <w:t>GARZA MEDINA CECILIA ALEJANDRA</w:t>
            </w:r>
          </w:p>
        </w:tc>
        <w:tc>
          <w:tcPr>
            <w:tcW w:w="1366" w:type="dxa"/>
          </w:tcPr>
          <w:p>
            <w:pPr>
              <w:pStyle w:val="TableParagraph"/>
              <w:spacing w:line="232" w:lineRule="exact"/>
              <w:ind w:left="0" w:right="540"/>
              <w:jc w:val="right"/>
              <w:rPr>
                <w:sz w:val="22"/>
              </w:rPr>
            </w:pPr>
            <w:r>
              <w:rPr>
                <w:sz w:val="22"/>
              </w:rPr>
              <w:t>2º.</w:t>
            </w:r>
          </w:p>
        </w:tc>
        <w:tc>
          <w:tcPr>
            <w:tcW w:w="1700" w:type="dxa"/>
          </w:tcPr>
          <w:p>
            <w:pPr>
              <w:pStyle w:val="TableParagraph"/>
              <w:spacing w:line="232" w:lineRule="exact"/>
              <w:ind w:left="318" w:right="314"/>
              <w:jc w:val="center"/>
              <w:rPr>
                <w:sz w:val="22"/>
              </w:rPr>
            </w:pPr>
            <w:r>
              <w:rPr>
                <w:sz w:val="22"/>
              </w:rPr>
              <w:t>100</w:t>
            </w:r>
          </w:p>
        </w:tc>
      </w:tr>
      <w:tr>
        <w:trPr>
          <w:trHeight w:val="254" w:hRule="atLeast"/>
        </w:trPr>
        <w:tc>
          <w:tcPr>
            <w:tcW w:w="4799" w:type="dxa"/>
          </w:tcPr>
          <w:p>
            <w:pPr>
              <w:pStyle w:val="TableParagraph"/>
              <w:spacing w:line="234" w:lineRule="exact"/>
              <w:rPr>
                <w:sz w:val="22"/>
              </w:rPr>
            </w:pPr>
            <w:r>
              <w:rPr>
                <w:sz w:val="22"/>
              </w:rPr>
              <w:t>CORTEZ VEGA PAOLA</w:t>
            </w:r>
          </w:p>
        </w:tc>
        <w:tc>
          <w:tcPr>
            <w:tcW w:w="1366" w:type="dxa"/>
          </w:tcPr>
          <w:p>
            <w:pPr>
              <w:pStyle w:val="TableParagraph"/>
              <w:spacing w:line="234" w:lineRule="exact"/>
              <w:ind w:left="0" w:right="540"/>
              <w:jc w:val="right"/>
              <w:rPr>
                <w:sz w:val="22"/>
              </w:rPr>
            </w:pPr>
            <w:r>
              <w:rPr>
                <w:sz w:val="22"/>
              </w:rPr>
              <w:t>2º.</w:t>
            </w:r>
          </w:p>
        </w:tc>
        <w:tc>
          <w:tcPr>
            <w:tcW w:w="1700" w:type="dxa"/>
          </w:tcPr>
          <w:p>
            <w:pPr>
              <w:pStyle w:val="TableParagraph"/>
              <w:spacing w:line="234" w:lineRule="exact"/>
              <w:ind w:left="321" w:right="314"/>
              <w:jc w:val="center"/>
              <w:rPr>
                <w:sz w:val="22"/>
              </w:rPr>
            </w:pPr>
            <w:r>
              <w:rPr>
                <w:sz w:val="22"/>
              </w:rPr>
              <w:t>99.86</w:t>
            </w:r>
          </w:p>
        </w:tc>
      </w:tr>
      <w:tr>
        <w:trPr>
          <w:trHeight w:val="251" w:hRule="atLeast"/>
        </w:trPr>
        <w:tc>
          <w:tcPr>
            <w:tcW w:w="4799" w:type="dxa"/>
          </w:tcPr>
          <w:p>
            <w:pPr>
              <w:pStyle w:val="TableParagraph"/>
              <w:spacing w:line="232" w:lineRule="exact"/>
              <w:rPr>
                <w:sz w:val="22"/>
              </w:rPr>
            </w:pPr>
            <w:r>
              <w:rPr>
                <w:sz w:val="22"/>
              </w:rPr>
              <w:t>LEIJA DE LA FUENTE KAREN JANETH</w:t>
            </w:r>
          </w:p>
        </w:tc>
        <w:tc>
          <w:tcPr>
            <w:tcW w:w="1366" w:type="dxa"/>
          </w:tcPr>
          <w:p>
            <w:pPr>
              <w:pStyle w:val="TableParagraph"/>
              <w:spacing w:line="232" w:lineRule="exact"/>
              <w:ind w:left="0" w:right="540"/>
              <w:jc w:val="right"/>
              <w:rPr>
                <w:sz w:val="22"/>
              </w:rPr>
            </w:pPr>
            <w:r>
              <w:rPr>
                <w:sz w:val="22"/>
              </w:rPr>
              <w:t>2º.</w:t>
            </w:r>
          </w:p>
        </w:tc>
        <w:tc>
          <w:tcPr>
            <w:tcW w:w="1700" w:type="dxa"/>
          </w:tcPr>
          <w:p>
            <w:pPr>
              <w:pStyle w:val="TableParagraph"/>
              <w:spacing w:line="232" w:lineRule="exact"/>
              <w:ind w:left="321" w:right="314"/>
              <w:jc w:val="center"/>
              <w:rPr>
                <w:sz w:val="22"/>
              </w:rPr>
            </w:pPr>
            <w:r>
              <w:rPr>
                <w:sz w:val="22"/>
              </w:rPr>
              <w:t>99.57</w:t>
            </w:r>
          </w:p>
        </w:tc>
      </w:tr>
      <w:tr>
        <w:trPr>
          <w:trHeight w:val="254" w:hRule="atLeast"/>
        </w:trPr>
        <w:tc>
          <w:tcPr>
            <w:tcW w:w="4799" w:type="dxa"/>
          </w:tcPr>
          <w:p>
            <w:pPr>
              <w:pStyle w:val="TableParagraph"/>
              <w:spacing w:line="234" w:lineRule="exact"/>
              <w:rPr>
                <w:sz w:val="22"/>
              </w:rPr>
            </w:pPr>
            <w:r>
              <w:rPr>
                <w:sz w:val="22"/>
              </w:rPr>
              <w:t>LOPEZ GONZALEZ ESTEFANY FABIOLA</w:t>
            </w:r>
          </w:p>
        </w:tc>
        <w:tc>
          <w:tcPr>
            <w:tcW w:w="1366" w:type="dxa"/>
          </w:tcPr>
          <w:p>
            <w:pPr>
              <w:pStyle w:val="TableParagraph"/>
              <w:spacing w:line="234" w:lineRule="exact"/>
              <w:ind w:left="0" w:right="540"/>
              <w:jc w:val="right"/>
              <w:rPr>
                <w:sz w:val="22"/>
              </w:rPr>
            </w:pPr>
            <w:r>
              <w:rPr>
                <w:sz w:val="22"/>
              </w:rPr>
              <w:t>2º.</w:t>
            </w:r>
          </w:p>
        </w:tc>
        <w:tc>
          <w:tcPr>
            <w:tcW w:w="1700" w:type="dxa"/>
          </w:tcPr>
          <w:p>
            <w:pPr>
              <w:pStyle w:val="TableParagraph"/>
              <w:spacing w:line="234" w:lineRule="exact"/>
              <w:ind w:left="321" w:right="314"/>
              <w:jc w:val="center"/>
              <w:rPr>
                <w:sz w:val="22"/>
              </w:rPr>
            </w:pPr>
            <w:r>
              <w:rPr>
                <w:sz w:val="22"/>
              </w:rPr>
              <w:t>99.57</w:t>
            </w:r>
          </w:p>
        </w:tc>
      </w:tr>
      <w:tr>
        <w:trPr>
          <w:trHeight w:val="251" w:hRule="atLeast"/>
        </w:trPr>
        <w:tc>
          <w:tcPr>
            <w:tcW w:w="4799" w:type="dxa"/>
          </w:tcPr>
          <w:p>
            <w:pPr>
              <w:pStyle w:val="TableParagraph"/>
              <w:spacing w:line="232" w:lineRule="exact"/>
              <w:rPr>
                <w:sz w:val="22"/>
              </w:rPr>
            </w:pPr>
            <w:r>
              <w:rPr>
                <w:sz w:val="22"/>
              </w:rPr>
              <w:t>BANDA RODRIGUEZ VALERIA</w:t>
            </w:r>
          </w:p>
        </w:tc>
        <w:tc>
          <w:tcPr>
            <w:tcW w:w="1366" w:type="dxa"/>
          </w:tcPr>
          <w:p>
            <w:pPr>
              <w:pStyle w:val="TableParagraph"/>
              <w:spacing w:line="232" w:lineRule="exact"/>
              <w:ind w:left="0" w:right="540"/>
              <w:jc w:val="right"/>
              <w:rPr>
                <w:sz w:val="22"/>
              </w:rPr>
            </w:pPr>
            <w:r>
              <w:rPr>
                <w:sz w:val="22"/>
              </w:rPr>
              <w:t>2º.</w:t>
            </w:r>
          </w:p>
        </w:tc>
        <w:tc>
          <w:tcPr>
            <w:tcW w:w="1700" w:type="dxa"/>
          </w:tcPr>
          <w:p>
            <w:pPr>
              <w:pStyle w:val="TableParagraph"/>
              <w:spacing w:line="232" w:lineRule="exact"/>
              <w:ind w:left="321" w:right="314"/>
              <w:jc w:val="center"/>
              <w:rPr>
                <w:sz w:val="22"/>
              </w:rPr>
            </w:pPr>
            <w:r>
              <w:rPr>
                <w:sz w:val="22"/>
              </w:rPr>
              <w:t>99.29</w:t>
            </w:r>
          </w:p>
        </w:tc>
      </w:tr>
      <w:tr>
        <w:trPr>
          <w:trHeight w:val="254" w:hRule="atLeast"/>
        </w:trPr>
        <w:tc>
          <w:tcPr>
            <w:tcW w:w="4799" w:type="dxa"/>
          </w:tcPr>
          <w:p>
            <w:pPr>
              <w:pStyle w:val="TableParagraph"/>
              <w:spacing w:line="234" w:lineRule="exact"/>
              <w:rPr>
                <w:sz w:val="22"/>
              </w:rPr>
            </w:pPr>
            <w:r>
              <w:rPr>
                <w:sz w:val="22"/>
              </w:rPr>
              <w:t>GARCIA IBARRA LESLIE ANAHI</w:t>
            </w:r>
          </w:p>
        </w:tc>
        <w:tc>
          <w:tcPr>
            <w:tcW w:w="1366" w:type="dxa"/>
          </w:tcPr>
          <w:p>
            <w:pPr>
              <w:pStyle w:val="TableParagraph"/>
              <w:spacing w:line="234" w:lineRule="exact"/>
              <w:ind w:left="0" w:right="540"/>
              <w:jc w:val="right"/>
              <w:rPr>
                <w:sz w:val="22"/>
              </w:rPr>
            </w:pPr>
            <w:r>
              <w:rPr>
                <w:sz w:val="22"/>
              </w:rPr>
              <w:t>2º.</w:t>
            </w:r>
          </w:p>
        </w:tc>
        <w:tc>
          <w:tcPr>
            <w:tcW w:w="1700" w:type="dxa"/>
          </w:tcPr>
          <w:p>
            <w:pPr>
              <w:pStyle w:val="TableParagraph"/>
              <w:spacing w:line="234" w:lineRule="exact"/>
              <w:ind w:left="321" w:right="314"/>
              <w:jc w:val="center"/>
              <w:rPr>
                <w:sz w:val="22"/>
              </w:rPr>
            </w:pPr>
            <w:r>
              <w:rPr>
                <w:sz w:val="22"/>
              </w:rPr>
              <w:t>99.29</w:t>
            </w:r>
          </w:p>
        </w:tc>
      </w:tr>
      <w:tr>
        <w:trPr>
          <w:trHeight w:val="254" w:hRule="atLeast"/>
        </w:trPr>
        <w:tc>
          <w:tcPr>
            <w:tcW w:w="4799" w:type="dxa"/>
          </w:tcPr>
          <w:p>
            <w:pPr>
              <w:pStyle w:val="TableParagraph"/>
              <w:spacing w:line="234" w:lineRule="exact"/>
              <w:rPr>
                <w:sz w:val="22"/>
              </w:rPr>
            </w:pPr>
            <w:r>
              <w:rPr>
                <w:sz w:val="22"/>
              </w:rPr>
              <w:t>ALVARADO RODRIGUEZ MILTON ALEXIS</w:t>
            </w:r>
          </w:p>
        </w:tc>
        <w:tc>
          <w:tcPr>
            <w:tcW w:w="1366" w:type="dxa"/>
          </w:tcPr>
          <w:p>
            <w:pPr>
              <w:pStyle w:val="TableParagraph"/>
              <w:spacing w:line="234" w:lineRule="exact"/>
              <w:ind w:left="0" w:right="540"/>
              <w:jc w:val="right"/>
              <w:rPr>
                <w:sz w:val="22"/>
              </w:rPr>
            </w:pPr>
            <w:r>
              <w:rPr>
                <w:sz w:val="22"/>
              </w:rPr>
              <w:t>2º.</w:t>
            </w:r>
          </w:p>
        </w:tc>
        <w:tc>
          <w:tcPr>
            <w:tcW w:w="1700" w:type="dxa"/>
          </w:tcPr>
          <w:p>
            <w:pPr>
              <w:pStyle w:val="TableParagraph"/>
              <w:spacing w:line="234" w:lineRule="exact"/>
              <w:ind w:left="321" w:right="314"/>
              <w:jc w:val="center"/>
              <w:rPr>
                <w:sz w:val="22"/>
              </w:rPr>
            </w:pPr>
            <w:r>
              <w:rPr>
                <w:sz w:val="22"/>
              </w:rPr>
              <w:t>99.14</w:t>
            </w:r>
          </w:p>
        </w:tc>
      </w:tr>
      <w:tr>
        <w:trPr>
          <w:trHeight w:val="251" w:hRule="atLeast"/>
        </w:trPr>
        <w:tc>
          <w:tcPr>
            <w:tcW w:w="4799" w:type="dxa"/>
          </w:tcPr>
          <w:p>
            <w:pPr>
              <w:pStyle w:val="TableParagraph"/>
              <w:spacing w:line="232" w:lineRule="exact"/>
              <w:rPr>
                <w:sz w:val="22"/>
              </w:rPr>
            </w:pPr>
            <w:r>
              <w:rPr>
                <w:sz w:val="22"/>
              </w:rPr>
              <w:t>ANTONIO HERNANDEZ LUZ IDALIA</w:t>
            </w:r>
          </w:p>
        </w:tc>
        <w:tc>
          <w:tcPr>
            <w:tcW w:w="1366" w:type="dxa"/>
          </w:tcPr>
          <w:p>
            <w:pPr>
              <w:pStyle w:val="TableParagraph"/>
              <w:spacing w:line="232" w:lineRule="exact"/>
              <w:ind w:left="0" w:right="540"/>
              <w:jc w:val="right"/>
              <w:rPr>
                <w:sz w:val="22"/>
              </w:rPr>
            </w:pPr>
            <w:r>
              <w:rPr>
                <w:sz w:val="22"/>
              </w:rPr>
              <w:t>2º.</w:t>
            </w:r>
          </w:p>
        </w:tc>
        <w:tc>
          <w:tcPr>
            <w:tcW w:w="1700" w:type="dxa"/>
          </w:tcPr>
          <w:p>
            <w:pPr>
              <w:pStyle w:val="TableParagraph"/>
              <w:spacing w:line="232" w:lineRule="exact"/>
              <w:ind w:left="321" w:right="314"/>
              <w:jc w:val="center"/>
              <w:rPr>
                <w:sz w:val="22"/>
              </w:rPr>
            </w:pPr>
            <w:r>
              <w:rPr>
                <w:sz w:val="22"/>
              </w:rPr>
              <w:t>99.14</w:t>
            </w:r>
          </w:p>
        </w:tc>
      </w:tr>
      <w:tr>
        <w:trPr>
          <w:trHeight w:val="254" w:hRule="atLeast"/>
        </w:trPr>
        <w:tc>
          <w:tcPr>
            <w:tcW w:w="4799" w:type="dxa"/>
          </w:tcPr>
          <w:p>
            <w:pPr>
              <w:pStyle w:val="TableParagraph"/>
              <w:spacing w:line="234" w:lineRule="exact"/>
              <w:rPr>
                <w:sz w:val="22"/>
              </w:rPr>
            </w:pPr>
            <w:r>
              <w:rPr>
                <w:sz w:val="22"/>
              </w:rPr>
              <w:t>MARTINEZ CARDENAS VALERIA MARIA</w:t>
            </w:r>
          </w:p>
        </w:tc>
        <w:tc>
          <w:tcPr>
            <w:tcW w:w="1366" w:type="dxa"/>
          </w:tcPr>
          <w:p>
            <w:pPr>
              <w:pStyle w:val="TableParagraph"/>
              <w:spacing w:line="234" w:lineRule="exact"/>
              <w:ind w:left="0" w:right="540"/>
              <w:jc w:val="right"/>
              <w:rPr>
                <w:sz w:val="22"/>
              </w:rPr>
            </w:pPr>
            <w:r>
              <w:rPr>
                <w:sz w:val="22"/>
              </w:rPr>
              <w:t>2º.</w:t>
            </w:r>
          </w:p>
        </w:tc>
        <w:tc>
          <w:tcPr>
            <w:tcW w:w="1700" w:type="dxa"/>
          </w:tcPr>
          <w:p>
            <w:pPr>
              <w:pStyle w:val="TableParagraph"/>
              <w:spacing w:line="234" w:lineRule="exact"/>
              <w:ind w:left="321" w:right="314"/>
              <w:jc w:val="center"/>
              <w:rPr>
                <w:sz w:val="22"/>
              </w:rPr>
            </w:pPr>
            <w:r>
              <w:rPr>
                <w:sz w:val="22"/>
              </w:rPr>
              <w:t>99.14</w:t>
            </w:r>
          </w:p>
        </w:tc>
      </w:tr>
      <w:tr>
        <w:trPr>
          <w:trHeight w:val="252" w:hRule="atLeast"/>
        </w:trPr>
        <w:tc>
          <w:tcPr>
            <w:tcW w:w="4799" w:type="dxa"/>
          </w:tcPr>
          <w:p>
            <w:pPr>
              <w:pStyle w:val="TableParagraph"/>
              <w:spacing w:line="232" w:lineRule="exact"/>
              <w:rPr>
                <w:sz w:val="22"/>
              </w:rPr>
            </w:pPr>
            <w:r>
              <w:rPr>
                <w:sz w:val="22"/>
              </w:rPr>
              <w:t>RAMOS LOPEZ HUMBERTO</w:t>
            </w:r>
          </w:p>
        </w:tc>
        <w:tc>
          <w:tcPr>
            <w:tcW w:w="1366" w:type="dxa"/>
          </w:tcPr>
          <w:p>
            <w:pPr>
              <w:pStyle w:val="TableParagraph"/>
              <w:spacing w:line="232" w:lineRule="exact"/>
              <w:ind w:left="0" w:right="540"/>
              <w:jc w:val="right"/>
              <w:rPr>
                <w:sz w:val="22"/>
              </w:rPr>
            </w:pPr>
            <w:r>
              <w:rPr>
                <w:sz w:val="22"/>
              </w:rPr>
              <w:t>3º.</w:t>
            </w:r>
          </w:p>
        </w:tc>
        <w:tc>
          <w:tcPr>
            <w:tcW w:w="1700" w:type="dxa"/>
          </w:tcPr>
          <w:p>
            <w:pPr>
              <w:pStyle w:val="TableParagraph"/>
              <w:spacing w:line="232" w:lineRule="exact"/>
              <w:ind w:left="321" w:right="314"/>
              <w:jc w:val="center"/>
              <w:rPr>
                <w:sz w:val="22"/>
              </w:rPr>
            </w:pPr>
            <w:r>
              <w:rPr>
                <w:sz w:val="22"/>
              </w:rPr>
              <w:t>99.56</w:t>
            </w:r>
          </w:p>
        </w:tc>
      </w:tr>
      <w:tr>
        <w:trPr>
          <w:trHeight w:val="253" w:hRule="atLeast"/>
        </w:trPr>
        <w:tc>
          <w:tcPr>
            <w:tcW w:w="4799" w:type="dxa"/>
          </w:tcPr>
          <w:p>
            <w:pPr>
              <w:pStyle w:val="TableParagraph"/>
              <w:spacing w:line="234" w:lineRule="exact"/>
              <w:rPr>
                <w:sz w:val="22"/>
              </w:rPr>
            </w:pPr>
            <w:r>
              <w:rPr>
                <w:sz w:val="22"/>
              </w:rPr>
              <w:t>HINOJOSA CHAVEZ MA. ADRIANA</w:t>
            </w:r>
          </w:p>
        </w:tc>
        <w:tc>
          <w:tcPr>
            <w:tcW w:w="1366" w:type="dxa"/>
          </w:tcPr>
          <w:p>
            <w:pPr>
              <w:pStyle w:val="TableParagraph"/>
              <w:spacing w:line="234" w:lineRule="exact"/>
              <w:ind w:left="0" w:right="540"/>
              <w:jc w:val="right"/>
              <w:rPr>
                <w:sz w:val="22"/>
              </w:rPr>
            </w:pPr>
            <w:r>
              <w:rPr>
                <w:sz w:val="22"/>
              </w:rPr>
              <w:t>3º.</w:t>
            </w:r>
          </w:p>
        </w:tc>
        <w:tc>
          <w:tcPr>
            <w:tcW w:w="1700" w:type="dxa"/>
          </w:tcPr>
          <w:p>
            <w:pPr>
              <w:pStyle w:val="TableParagraph"/>
              <w:spacing w:line="234" w:lineRule="exact"/>
              <w:ind w:left="321" w:right="314"/>
              <w:jc w:val="center"/>
              <w:rPr>
                <w:sz w:val="22"/>
              </w:rPr>
            </w:pPr>
            <w:r>
              <w:rPr>
                <w:sz w:val="22"/>
              </w:rPr>
              <w:t>99.25</w:t>
            </w:r>
          </w:p>
        </w:tc>
      </w:tr>
      <w:tr>
        <w:trPr>
          <w:trHeight w:val="251" w:hRule="atLeast"/>
        </w:trPr>
        <w:tc>
          <w:tcPr>
            <w:tcW w:w="4799" w:type="dxa"/>
          </w:tcPr>
          <w:p>
            <w:pPr>
              <w:pStyle w:val="TableParagraph"/>
              <w:spacing w:line="232" w:lineRule="exact"/>
              <w:rPr>
                <w:sz w:val="22"/>
              </w:rPr>
            </w:pPr>
            <w:r>
              <w:rPr>
                <w:sz w:val="22"/>
              </w:rPr>
              <w:t>RODRIGUEZ MARIN MONICA ALEJANDRA</w:t>
            </w:r>
          </w:p>
        </w:tc>
        <w:tc>
          <w:tcPr>
            <w:tcW w:w="1366" w:type="dxa"/>
          </w:tcPr>
          <w:p>
            <w:pPr>
              <w:pStyle w:val="TableParagraph"/>
              <w:spacing w:line="232" w:lineRule="exact"/>
              <w:ind w:left="0" w:right="540"/>
              <w:jc w:val="right"/>
              <w:rPr>
                <w:sz w:val="22"/>
              </w:rPr>
            </w:pPr>
            <w:r>
              <w:rPr>
                <w:sz w:val="22"/>
              </w:rPr>
              <w:t>3º.</w:t>
            </w:r>
          </w:p>
        </w:tc>
        <w:tc>
          <w:tcPr>
            <w:tcW w:w="1700" w:type="dxa"/>
          </w:tcPr>
          <w:p>
            <w:pPr>
              <w:pStyle w:val="TableParagraph"/>
              <w:spacing w:line="232" w:lineRule="exact"/>
              <w:ind w:left="321" w:right="314"/>
              <w:jc w:val="center"/>
              <w:rPr>
                <w:sz w:val="22"/>
              </w:rPr>
            </w:pPr>
            <w:r>
              <w:rPr>
                <w:sz w:val="22"/>
              </w:rPr>
              <w:t>99.14</w:t>
            </w:r>
          </w:p>
        </w:tc>
      </w:tr>
      <w:tr>
        <w:trPr>
          <w:trHeight w:val="253" w:hRule="atLeast"/>
        </w:trPr>
        <w:tc>
          <w:tcPr>
            <w:tcW w:w="4799" w:type="dxa"/>
          </w:tcPr>
          <w:p>
            <w:pPr>
              <w:pStyle w:val="TableParagraph"/>
              <w:spacing w:line="234" w:lineRule="exact"/>
              <w:rPr>
                <w:sz w:val="22"/>
              </w:rPr>
            </w:pPr>
            <w:r>
              <w:rPr>
                <w:sz w:val="22"/>
              </w:rPr>
              <w:t>SUAREZ GONZALEZ JAYLENE MASSIEL</w:t>
            </w:r>
          </w:p>
        </w:tc>
        <w:tc>
          <w:tcPr>
            <w:tcW w:w="1366" w:type="dxa"/>
          </w:tcPr>
          <w:p>
            <w:pPr>
              <w:pStyle w:val="TableParagraph"/>
              <w:spacing w:line="234" w:lineRule="exact"/>
              <w:ind w:left="0" w:right="540"/>
              <w:jc w:val="right"/>
              <w:rPr>
                <w:sz w:val="22"/>
              </w:rPr>
            </w:pPr>
            <w:r>
              <w:rPr>
                <w:sz w:val="22"/>
              </w:rPr>
              <w:t>3º.</w:t>
            </w:r>
          </w:p>
        </w:tc>
        <w:tc>
          <w:tcPr>
            <w:tcW w:w="1700" w:type="dxa"/>
          </w:tcPr>
          <w:p>
            <w:pPr>
              <w:pStyle w:val="TableParagraph"/>
              <w:spacing w:line="234" w:lineRule="exact"/>
              <w:ind w:left="321" w:right="314"/>
              <w:jc w:val="center"/>
              <w:rPr>
                <w:sz w:val="22"/>
              </w:rPr>
            </w:pPr>
            <w:r>
              <w:rPr>
                <w:sz w:val="22"/>
              </w:rPr>
              <w:t>98.29</w:t>
            </w:r>
          </w:p>
        </w:tc>
      </w:tr>
      <w:tr>
        <w:trPr>
          <w:trHeight w:val="254" w:hRule="atLeast"/>
        </w:trPr>
        <w:tc>
          <w:tcPr>
            <w:tcW w:w="4799" w:type="dxa"/>
          </w:tcPr>
          <w:p>
            <w:pPr>
              <w:pStyle w:val="TableParagraph"/>
              <w:spacing w:line="234" w:lineRule="exact"/>
              <w:rPr>
                <w:sz w:val="22"/>
              </w:rPr>
            </w:pPr>
            <w:r>
              <w:rPr>
                <w:sz w:val="22"/>
              </w:rPr>
              <w:t>ANGUIANO ESTRADA ELVIRA YARELI</w:t>
            </w:r>
          </w:p>
        </w:tc>
        <w:tc>
          <w:tcPr>
            <w:tcW w:w="1366" w:type="dxa"/>
          </w:tcPr>
          <w:p>
            <w:pPr>
              <w:pStyle w:val="TableParagraph"/>
              <w:spacing w:line="234" w:lineRule="exact"/>
              <w:ind w:left="0" w:right="540"/>
              <w:jc w:val="right"/>
              <w:rPr>
                <w:sz w:val="22"/>
              </w:rPr>
            </w:pPr>
            <w:r>
              <w:rPr>
                <w:sz w:val="22"/>
              </w:rPr>
              <w:t>3º.</w:t>
            </w:r>
          </w:p>
        </w:tc>
        <w:tc>
          <w:tcPr>
            <w:tcW w:w="1700" w:type="dxa"/>
          </w:tcPr>
          <w:p>
            <w:pPr>
              <w:pStyle w:val="TableParagraph"/>
              <w:spacing w:line="234" w:lineRule="exact"/>
              <w:ind w:left="321" w:right="314"/>
              <w:jc w:val="center"/>
              <w:rPr>
                <w:sz w:val="22"/>
              </w:rPr>
            </w:pPr>
            <w:r>
              <w:rPr>
                <w:sz w:val="22"/>
              </w:rPr>
              <w:t>98.14</w:t>
            </w:r>
          </w:p>
        </w:tc>
      </w:tr>
      <w:tr>
        <w:trPr>
          <w:trHeight w:val="251" w:hRule="atLeast"/>
        </w:trPr>
        <w:tc>
          <w:tcPr>
            <w:tcW w:w="4799" w:type="dxa"/>
          </w:tcPr>
          <w:p>
            <w:pPr>
              <w:pStyle w:val="TableParagraph"/>
              <w:spacing w:line="232" w:lineRule="exact"/>
              <w:rPr>
                <w:sz w:val="22"/>
              </w:rPr>
            </w:pPr>
            <w:r>
              <w:rPr>
                <w:sz w:val="22"/>
              </w:rPr>
              <w:t>HERNANDEZ CASTRO VALERIA AILE</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18" w:right="314"/>
              <w:jc w:val="center"/>
              <w:rPr>
                <w:sz w:val="22"/>
              </w:rPr>
            </w:pPr>
            <w:r>
              <w:rPr>
                <w:sz w:val="22"/>
              </w:rPr>
              <w:t>100</w:t>
            </w:r>
          </w:p>
        </w:tc>
      </w:tr>
      <w:tr>
        <w:trPr>
          <w:trHeight w:val="254" w:hRule="atLeast"/>
        </w:trPr>
        <w:tc>
          <w:tcPr>
            <w:tcW w:w="4799" w:type="dxa"/>
          </w:tcPr>
          <w:p>
            <w:pPr>
              <w:pStyle w:val="TableParagraph"/>
              <w:spacing w:line="234" w:lineRule="exact"/>
              <w:rPr>
                <w:sz w:val="22"/>
              </w:rPr>
            </w:pPr>
            <w:r>
              <w:rPr>
                <w:sz w:val="22"/>
              </w:rPr>
              <w:t>RESENDEZ MEDELLIN MYRIAM ARCELIA</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18" w:right="314"/>
              <w:jc w:val="center"/>
              <w:rPr>
                <w:sz w:val="22"/>
              </w:rPr>
            </w:pPr>
            <w:r>
              <w:rPr>
                <w:sz w:val="22"/>
              </w:rPr>
              <w:t>100</w:t>
            </w:r>
          </w:p>
        </w:tc>
      </w:tr>
      <w:tr>
        <w:trPr>
          <w:trHeight w:val="505" w:hRule="atLeast"/>
        </w:trPr>
        <w:tc>
          <w:tcPr>
            <w:tcW w:w="4799" w:type="dxa"/>
          </w:tcPr>
          <w:p>
            <w:pPr>
              <w:pStyle w:val="TableParagraph"/>
              <w:spacing w:line="252" w:lineRule="exact" w:before="2"/>
              <w:ind w:right="1299"/>
              <w:rPr>
                <w:sz w:val="22"/>
              </w:rPr>
            </w:pPr>
            <w:r>
              <w:rPr>
                <w:sz w:val="22"/>
              </w:rPr>
              <w:t>CORONADO ESCAMILLA ALEXA MONTSERRAT</w:t>
            </w:r>
          </w:p>
        </w:tc>
        <w:tc>
          <w:tcPr>
            <w:tcW w:w="1366" w:type="dxa"/>
          </w:tcPr>
          <w:p>
            <w:pPr>
              <w:pStyle w:val="TableParagraph"/>
              <w:spacing w:line="250" w:lineRule="exact"/>
              <w:ind w:left="0" w:right="540"/>
              <w:jc w:val="right"/>
              <w:rPr>
                <w:sz w:val="22"/>
              </w:rPr>
            </w:pPr>
            <w:r>
              <w:rPr>
                <w:sz w:val="22"/>
              </w:rPr>
              <w:t>4º.</w:t>
            </w:r>
          </w:p>
        </w:tc>
        <w:tc>
          <w:tcPr>
            <w:tcW w:w="1700" w:type="dxa"/>
          </w:tcPr>
          <w:p>
            <w:pPr>
              <w:pStyle w:val="TableParagraph"/>
              <w:spacing w:line="250" w:lineRule="exact"/>
              <w:ind w:left="321" w:right="314"/>
              <w:jc w:val="center"/>
              <w:rPr>
                <w:sz w:val="22"/>
              </w:rPr>
            </w:pPr>
            <w:r>
              <w:rPr>
                <w:sz w:val="22"/>
              </w:rPr>
              <w:t>99.71</w:t>
            </w:r>
          </w:p>
        </w:tc>
      </w:tr>
      <w:tr>
        <w:trPr>
          <w:trHeight w:val="251" w:hRule="atLeast"/>
        </w:trPr>
        <w:tc>
          <w:tcPr>
            <w:tcW w:w="4799" w:type="dxa"/>
          </w:tcPr>
          <w:p>
            <w:pPr>
              <w:pStyle w:val="TableParagraph"/>
              <w:spacing w:line="232" w:lineRule="exact"/>
              <w:rPr>
                <w:sz w:val="22"/>
              </w:rPr>
            </w:pPr>
            <w:r>
              <w:rPr>
                <w:sz w:val="22"/>
              </w:rPr>
              <w:t>GARZA LEAL ALEJANDRA</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99.71</w:t>
            </w:r>
          </w:p>
        </w:tc>
      </w:tr>
      <w:tr>
        <w:trPr>
          <w:trHeight w:val="253" w:hRule="atLeast"/>
        </w:trPr>
        <w:tc>
          <w:tcPr>
            <w:tcW w:w="4799" w:type="dxa"/>
          </w:tcPr>
          <w:p>
            <w:pPr>
              <w:pStyle w:val="TableParagraph"/>
              <w:spacing w:line="234" w:lineRule="exact"/>
              <w:rPr>
                <w:sz w:val="22"/>
              </w:rPr>
            </w:pPr>
            <w:r>
              <w:rPr>
                <w:sz w:val="22"/>
              </w:rPr>
              <w:t>MUÑOZ CRYSTAL ANTONIA</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21" w:right="314"/>
              <w:jc w:val="center"/>
              <w:rPr>
                <w:sz w:val="22"/>
              </w:rPr>
            </w:pPr>
            <w:r>
              <w:rPr>
                <w:sz w:val="22"/>
              </w:rPr>
              <w:t>99.71</w:t>
            </w:r>
          </w:p>
        </w:tc>
      </w:tr>
      <w:tr>
        <w:trPr>
          <w:trHeight w:val="251" w:hRule="atLeast"/>
        </w:trPr>
        <w:tc>
          <w:tcPr>
            <w:tcW w:w="4799" w:type="dxa"/>
          </w:tcPr>
          <w:p>
            <w:pPr>
              <w:pStyle w:val="TableParagraph"/>
              <w:spacing w:line="232" w:lineRule="exact"/>
              <w:rPr>
                <w:sz w:val="22"/>
              </w:rPr>
            </w:pPr>
            <w:r>
              <w:rPr>
                <w:sz w:val="22"/>
              </w:rPr>
              <w:t>RAMIREZ TREVIÑO KARYA CONCEPCIÓN</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99.71</w:t>
            </w:r>
          </w:p>
        </w:tc>
      </w:tr>
      <w:tr>
        <w:trPr>
          <w:trHeight w:val="253" w:hRule="atLeast"/>
        </w:trPr>
        <w:tc>
          <w:tcPr>
            <w:tcW w:w="4799" w:type="dxa"/>
          </w:tcPr>
          <w:p>
            <w:pPr>
              <w:pStyle w:val="TableParagraph"/>
              <w:spacing w:line="234" w:lineRule="exact"/>
              <w:rPr>
                <w:sz w:val="22"/>
              </w:rPr>
            </w:pPr>
            <w:r>
              <w:rPr>
                <w:sz w:val="22"/>
              </w:rPr>
              <w:t>RUIZ ELIZONDO GIOVANNA CAROLINA</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21" w:right="314"/>
              <w:jc w:val="center"/>
              <w:rPr>
                <w:sz w:val="22"/>
              </w:rPr>
            </w:pPr>
            <w:r>
              <w:rPr>
                <w:sz w:val="22"/>
              </w:rPr>
              <w:t>99.71</w:t>
            </w:r>
          </w:p>
        </w:tc>
      </w:tr>
      <w:tr>
        <w:trPr>
          <w:trHeight w:val="254" w:hRule="atLeast"/>
        </w:trPr>
        <w:tc>
          <w:tcPr>
            <w:tcW w:w="4799" w:type="dxa"/>
          </w:tcPr>
          <w:p>
            <w:pPr>
              <w:pStyle w:val="TableParagraph"/>
              <w:spacing w:line="234" w:lineRule="exact"/>
              <w:rPr>
                <w:sz w:val="22"/>
              </w:rPr>
            </w:pPr>
            <w:r>
              <w:rPr>
                <w:sz w:val="22"/>
              </w:rPr>
              <w:t>DUEÑAS MORALES MARIALUISA SARAHI</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21" w:right="314"/>
              <w:jc w:val="center"/>
              <w:rPr>
                <w:sz w:val="22"/>
              </w:rPr>
            </w:pPr>
            <w:r>
              <w:rPr>
                <w:sz w:val="22"/>
              </w:rPr>
              <w:t>99.57</w:t>
            </w:r>
          </w:p>
        </w:tc>
      </w:tr>
      <w:tr>
        <w:trPr>
          <w:trHeight w:val="251" w:hRule="atLeast"/>
        </w:trPr>
        <w:tc>
          <w:tcPr>
            <w:tcW w:w="4799" w:type="dxa"/>
          </w:tcPr>
          <w:p>
            <w:pPr>
              <w:pStyle w:val="TableParagraph"/>
              <w:spacing w:line="232" w:lineRule="exact"/>
              <w:rPr>
                <w:sz w:val="22"/>
              </w:rPr>
            </w:pPr>
            <w:r>
              <w:rPr>
                <w:sz w:val="22"/>
              </w:rPr>
              <w:t>MUÑOZ MUÑOZ ALONDRA</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99.57</w:t>
            </w:r>
          </w:p>
        </w:tc>
      </w:tr>
      <w:tr>
        <w:trPr>
          <w:trHeight w:val="253" w:hRule="atLeast"/>
        </w:trPr>
        <w:tc>
          <w:tcPr>
            <w:tcW w:w="4799" w:type="dxa"/>
          </w:tcPr>
          <w:p>
            <w:pPr>
              <w:pStyle w:val="TableParagraph"/>
              <w:spacing w:line="234" w:lineRule="exact"/>
              <w:rPr>
                <w:sz w:val="22"/>
              </w:rPr>
            </w:pPr>
            <w:r>
              <w:rPr>
                <w:sz w:val="22"/>
              </w:rPr>
              <w:t>BLANCO TREVIÑO ANA VICTORIA</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21" w:right="314"/>
              <w:jc w:val="center"/>
              <w:rPr>
                <w:sz w:val="22"/>
              </w:rPr>
            </w:pPr>
            <w:r>
              <w:rPr>
                <w:sz w:val="22"/>
              </w:rPr>
              <w:t>99.43</w:t>
            </w:r>
          </w:p>
        </w:tc>
      </w:tr>
      <w:tr>
        <w:trPr>
          <w:trHeight w:val="251" w:hRule="atLeast"/>
        </w:trPr>
        <w:tc>
          <w:tcPr>
            <w:tcW w:w="4799" w:type="dxa"/>
          </w:tcPr>
          <w:p>
            <w:pPr>
              <w:pStyle w:val="TableParagraph"/>
              <w:spacing w:line="232" w:lineRule="exact"/>
              <w:rPr>
                <w:sz w:val="22"/>
              </w:rPr>
            </w:pPr>
            <w:r>
              <w:rPr>
                <w:sz w:val="22"/>
              </w:rPr>
              <w:t>GONZALEZ ALEJANDRO ENID</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99.43</w:t>
            </w:r>
          </w:p>
        </w:tc>
      </w:tr>
      <w:tr>
        <w:trPr>
          <w:trHeight w:val="505" w:hRule="atLeast"/>
        </w:trPr>
        <w:tc>
          <w:tcPr>
            <w:tcW w:w="4799" w:type="dxa"/>
          </w:tcPr>
          <w:p>
            <w:pPr>
              <w:pStyle w:val="TableParagraph"/>
              <w:spacing w:line="254" w:lineRule="exact"/>
              <w:ind w:right="1080"/>
              <w:rPr>
                <w:sz w:val="22"/>
              </w:rPr>
            </w:pPr>
            <w:r>
              <w:rPr>
                <w:sz w:val="22"/>
              </w:rPr>
              <w:t>HERNANDEZ SANCHEZ VANESSA ALEJANDRA</w:t>
            </w:r>
          </w:p>
        </w:tc>
        <w:tc>
          <w:tcPr>
            <w:tcW w:w="1366" w:type="dxa"/>
          </w:tcPr>
          <w:p>
            <w:pPr>
              <w:pStyle w:val="TableParagraph"/>
              <w:spacing w:line="250" w:lineRule="exact"/>
              <w:ind w:left="0" w:right="540"/>
              <w:jc w:val="right"/>
              <w:rPr>
                <w:sz w:val="22"/>
              </w:rPr>
            </w:pPr>
            <w:r>
              <w:rPr>
                <w:sz w:val="22"/>
              </w:rPr>
              <w:t>4º.</w:t>
            </w:r>
          </w:p>
        </w:tc>
        <w:tc>
          <w:tcPr>
            <w:tcW w:w="1700" w:type="dxa"/>
          </w:tcPr>
          <w:p>
            <w:pPr>
              <w:pStyle w:val="TableParagraph"/>
              <w:spacing w:line="250" w:lineRule="exact"/>
              <w:ind w:left="321" w:right="314"/>
              <w:jc w:val="center"/>
              <w:rPr>
                <w:sz w:val="22"/>
              </w:rPr>
            </w:pPr>
            <w:r>
              <w:rPr>
                <w:sz w:val="22"/>
              </w:rPr>
              <w:t>99.43</w:t>
            </w:r>
          </w:p>
        </w:tc>
      </w:tr>
      <w:tr>
        <w:trPr>
          <w:trHeight w:val="252" w:hRule="atLeast"/>
        </w:trPr>
        <w:tc>
          <w:tcPr>
            <w:tcW w:w="4799" w:type="dxa"/>
          </w:tcPr>
          <w:p>
            <w:pPr>
              <w:pStyle w:val="TableParagraph"/>
              <w:spacing w:line="232" w:lineRule="exact"/>
              <w:rPr>
                <w:sz w:val="22"/>
              </w:rPr>
            </w:pPr>
            <w:r>
              <w:rPr>
                <w:sz w:val="22"/>
              </w:rPr>
              <w:t>MARTINEZ DELGADO KAREN STHELYS</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99.43</w:t>
            </w:r>
          </w:p>
        </w:tc>
      </w:tr>
      <w:tr>
        <w:trPr>
          <w:trHeight w:val="251" w:hRule="atLeast"/>
        </w:trPr>
        <w:tc>
          <w:tcPr>
            <w:tcW w:w="4799" w:type="dxa"/>
          </w:tcPr>
          <w:p>
            <w:pPr>
              <w:pStyle w:val="TableParagraph"/>
              <w:spacing w:line="232" w:lineRule="exact"/>
              <w:rPr>
                <w:sz w:val="22"/>
              </w:rPr>
            </w:pPr>
            <w:r>
              <w:rPr>
                <w:sz w:val="22"/>
              </w:rPr>
              <w:t>MARTINEZ RODRIGUEZ AYLIN</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99.43</w:t>
            </w:r>
          </w:p>
        </w:tc>
      </w:tr>
      <w:tr>
        <w:trPr>
          <w:trHeight w:val="254" w:hRule="atLeast"/>
        </w:trPr>
        <w:tc>
          <w:tcPr>
            <w:tcW w:w="4799" w:type="dxa"/>
          </w:tcPr>
          <w:p>
            <w:pPr>
              <w:pStyle w:val="TableParagraph"/>
              <w:spacing w:line="234" w:lineRule="exact"/>
              <w:rPr>
                <w:sz w:val="22"/>
              </w:rPr>
            </w:pPr>
            <w:r>
              <w:rPr>
                <w:sz w:val="22"/>
              </w:rPr>
              <w:t>OLVERA OVIEDO KAREN VANESSA</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21" w:right="314"/>
              <w:jc w:val="center"/>
              <w:rPr>
                <w:sz w:val="22"/>
              </w:rPr>
            </w:pPr>
            <w:r>
              <w:rPr>
                <w:sz w:val="22"/>
              </w:rPr>
              <w:t>99.43</w:t>
            </w:r>
          </w:p>
        </w:tc>
      </w:tr>
      <w:tr>
        <w:trPr>
          <w:trHeight w:val="253" w:hRule="atLeast"/>
        </w:trPr>
        <w:tc>
          <w:tcPr>
            <w:tcW w:w="4799" w:type="dxa"/>
          </w:tcPr>
          <w:p>
            <w:pPr>
              <w:pStyle w:val="TableParagraph"/>
              <w:spacing w:line="234" w:lineRule="exact"/>
              <w:rPr>
                <w:sz w:val="22"/>
              </w:rPr>
            </w:pPr>
            <w:r>
              <w:rPr>
                <w:sz w:val="22"/>
              </w:rPr>
              <w:t>SAMANIEGO MIRANDA RUBI ALEJANDRA</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21" w:right="314"/>
              <w:jc w:val="center"/>
              <w:rPr>
                <w:sz w:val="22"/>
              </w:rPr>
            </w:pPr>
            <w:r>
              <w:rPr>
                <w:sz w:val="22"/>
              </w:rPr>
              <w:t>99.43</w:t>
            </w:r>
          </w:p>
        </w:tc>
      </w:tr>
      <w:tr>
        <w:trPr>
          <w:trHeight w:val="251" w:hRule="atLeast"/>
        </w:trPr>
        <w:tc>
          <w:tcPr>
            <w:tcW w:w="4799" w:type="dxa"/>
          </w:tcPr>
          <w:p>
            <w:pPr>
              <w:pStyle w:val="TableParagraph"/>
              <w:spacing w:line="232" w:lineRule="exact"/>
              <w:rPr>
                <w:sz w:val="22"/>
              </w:rPr>
            </w:pPr>
            <w:r>
              <w:rPr>
                <w:sz w:val="22"/>
              </w:rPr>
              <w:t>SIDRIAN ARRIAGA IDALIA GUADALUPE</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99.43</w:t>
            </w:r>
          </w:p>
        </w:tc>
      </w:tr>
      <w:tr>
        <w:trPr>
          <w:trHeight w:val="254" w:hRule="atLeast"/>
        </w:trPr>
        <w:tc>
          <w:tcPr>
            <w:tcW w:w="4799" w:type="dxa"/>
          </w:tcPr>
          <w:p>
            <w:pPr>
              <w:pStyle w:val="TableParagraph"/>
              <w:spacing w:line="234" w:lineRule="exact"/>
              <w:rPr>
                <w:sz w:val="22"/>
              </w:rPr>
            </w:pPr>
            <w:r>
              <w:rPr>
                <w:sz w:val="22"/>
              </w:rPr>
              <w:t>TAVASCI RODRIGUEZ JESSICA LIZETH</w:t>
            </w:r>
          </w:p>
        </w:tc>
        <w:tc>
          <w:tcPr>
            <w:tcW w:w="1366" w:type="dxa"/>
          </w:tcPr>
          <w:p>
            <w:pPr>
              <w:pStyle w:val="TableParagraph"/>
              <w:spacing w:line="234" w:lineRule="exact"/>
              <w:ind w:left="0" w:right="540"/>
              <w:jc w:val="right"/>
              <w:rPr>
                <w:sz w:val="22"/>
              </w:rPr>
            </w:pPr>
            <w:r>
              <w:rPr>
                <w:sz w:val="22"/>
              </w:rPr>
              <w:t>4º.</w:t>
            </w:r>
          </w:p>
        </w:tc>
        <w:tc>
          <w:tcPr>
            <w:tcW w:w="1700" w:type="dxa"/>
          </w:tcPr>
          <w:p>
            <w:pPr>
              <w:pStyle w:val="TableParagraph"/>
              <w:spacing w:line="234" w:lineRule="exact"/>
              <w:ind w:left="321" w:right="314"/>
              <w:jc w:val="center"/>
              <w:rPr>
                <w:sz w:val="22"/>
              </w:rPr>
            </w:pPr>
            <w:r>
              <w:rPr>
                <w:sz w:val="22"/>
              </w:rPr>
              <w:t>99.43</w:t>
            </w:r>
          </w:p>
        </w:tc>
      </w:tr>
      <w:tr>
        <w:trPr>
          <w:trHeight w:val="252" w:hRule="atLeast"/>
        </w:trPr>
        <w:tc>
          <w:tcPr>
            <w:tcW w:w="4799" w:type="dxa"/>
          </w:tcPr>
          <w:p>
            <w:pPr>
              <w:pStyle w:val="TableParagraph"/>
              <w:spacing w:line="232" w:lineRule="exact"/>
              <w:rPr>
                <w:sz w:val="22"/>
              </w:rPr>
            </w:pPr>
            <w:r>
              <w:rPr>
                <w:sz w:val="22"/>
              </w:rPr>
              <w:t>VILLARREAL GUTIERREZ JENNIFER</w:t>
            </w:r>
          </w:p>
        </w:tc>
        <w:tc>
          <w:tcPr>
            <w:tcW w:w="1366" w:type="dxa"/>
          </w:tcPr>
          <w:p>
            <w:pPr>
              <w:pStyle w:val="TableParagraph"/>
              <w:spacing w:line="232" w:lineRule="exact"/>
              <w:ind w:left="0" w:right="540"/>
              <w:jc w:val="right"/>
              <w:rPr>
                <w:sz w:val="22"/>
              </w:rPr>
            </w:pPr>
            <w:r>
              <w:rPr>
                <w:sz w:val="22"/>
              </w:rPr>
              <w:t>4º.</w:t>
            </w:r>
          </w:p>
        </w:tc>
        <w:tc>
          <w:tcPr>
            <w:tcW w:w="1700" w:type="dxa"/>
          </w:tcPr>
          <w:p>
            <w:pPr>
              <w:pStyle w:val="TableParagraph"/>
              <w:spacing w:line="232" w:lineRule="exact"/>
              <w:ind w:left="321" w:right="314"/>
              <w:jc w:val="center"/>
              <w:rPr>
                <w:sz w:val="22"/>
              </w:rPr>
            </w:pPr>
            <w:r>
              <w:rPr>
                <w:sz w:val="22"/>
              </w:rPr>
              <w:t>99.29</w:t>
            </w:r>
          </w:p>
        </w:tc>
      </w:tr>
      <w:tr>
        <w:trPr>
          <w:trHeight w:val="254" w:hRule="atLeast"/>
        </w:trPr>
        <w:tc>
          <w:tcPr>
            <w:tcW w:w="4799" w:type="dxa"/>
          </w:tcPr>
          <w:p>
            <w:pPr>
              <w:pStyle w:val="TableParagraph"/>
              <w:spacing w:line="234" w:lineRule="exact"/>
              <w:rPr>
                <w:sz w:val="22"/>
              </w:rPr>
            </w:pPr>
            <w:r>
              <w:rPr>
                <w:sz w:val="22"/>
              </w:rPr>
              <w:t>MENDOZA PEREZ JUAN GERARDO</w:t>
            </w:r>
          </w:p>
        </w:tc>
        <w:tc>
          <w:tcPr>
            <w:tcW w:w="1366" w:type="dxa"/>
          </w:tcPr>
          <w:p>
            <w:pPr>
              <w:pStyle w:val="TableParagraph"/>
              <w:spacing w:line="234" w:lineRule="exact"/>
              <w:ind w:left="0" w:right="540"/>
              <w:jc w:val="right"/>
              <w:rPr>
                <w:sz w:val="22"/>
              </w:rPr>
            </w:pPr>
            <w:r>
              <w:rPr>
                <w:sz w:val="22"/>
              </w:rPr>
              <w:t>5º.</w:t>
            </w:r>
          </w:p>
        </w:tc>
        <w:tc>
          <w:tcPr>
            <w:tcW w:w="1700" w:type="dxa"/>
          </w:tcPr>
          <w:p>
            <w:pPr>
              <w:pStyle w:val="TableParagraph"/>
              <w:spacing w:line="234" w:lineRule="exact"/>
              <w:ind w:left="321" w:right="314"/>
              <w:jc w:val="center"/>
              <w:rPr>
                <w:sz w:val="22"/>
              </w:rPr>
            </w:pPr>
            <w:r>
              <w:rPr>
                <w:sz w:val="22"/>
              </w:rPr>
              <w:t>99.71</w:t>
            </w:r>
          </w:p>
        </w:tc>
      </w:tr>
      <w:tr>
        <w:trPr>
          <w:trHeight w:val="251" w:hRule="atLeast"/>
        </w:trPr>
        <w:tc>
          <w:tcPr>
            <w:tcW w:w="4799" w:type="dxa"/>
          </w:tcPr>
          <w:p>
            <w:pPr>
              <w:pStyle w:val="TableParagraph"/>
              <w:spacing w:line="232" w:lineRule="exact"/>
              <w:rPr>
                <w:sz w:val="22"/>
              </w:rPr>
            </w:pPr>
            <w:r>
              <w:rPr>
                <w:sz w:val="22"/>
              </w:rPr>
              <w:t>SIERRA HERRERA BEATRIZ GUADALUPE</w:t>
            </w:r>
          </w:p>
        </w:tc>
        <w:tc>
          <w:tcPr>
            <w:tcW w:w="1366" w:type="dxa"/>
          </w:tcPr>
          <w:p>
            <w:pPr>
              <w:pStyle w:val="TableParagraph"/>
              <w:spacing w:line="232" w:lineRule="exact"/>
              <w:ind w:left="0" w:right="540"/>
              <w:jc w:val="right"/>
              <w:rPr>
                <w:sz w:val="22"/>
              </w:rPr>
            </w:pPr>
            <w:r>
              <w:rPr>
                <w:sz w:val="22"/>
              </w:rPr>
              <w:t>5º.</w:t>
            </w:r>
          </w:p>
        </w:tc>
        <w:tc>
          <w:tcPr>
            <w:tcW w:w="1700" w:type="dxa"/>
          </w:tcPr>
          <w:p>
            <w:pPr>
              <w:pStyle w:val="TableParagraph"/>
              <w:spacing w:line="232" w:lineRule="exact"/>
              <w:ind w:left="321" w:right="314"/>
              <w:jc w:val="center"/>
              <w:rPr>
                <w:sz w:val="22"/>
              </w:rPr>
            </w:pPr>
            <w:r>
              <w:rPr>
                <w:sz w:val="22"/>
              </w:rPr>
              <w:t>99.57</w:t>
            </w:r>
          </w:p>
        </w:tc>
      </w:tr>
      <w:tr>
        <w:trPr>
          <w:trHeight w:val="506" w:hRule="atLeast"/>
        </w:trPr>
        <w:tc>
          <w:tcPr>
            <w:tcW w:w="4799" w:type="dxa"/>
          </w:tcPr>
          <w:p>
            <w:pPr>
              <w:pStyle w:val="TableParagraph"/>
              <w:spacing w:line="252" w:lineRule="exact" w:before="4"/>
              <w:ind w:right="1251"/>
              <w:rPr>
                <w:sz w:val="22"/>
              </w:rPr>
            </w:pPr>
            <w:r>
              <w:rPr>
                <w:sz w:val="22"/>
              </w:rPr>
              <w:t>RODRIGUEZ MARTINEZ IVONNE ALEJANDRA</w:t>
            </w:r>
          </w:p>
        </w:tc>
        <w:tc>
          <w:tcPr>
            <w:tcW w:w="1366" w:type="dxa"/>
          </w:tcPr>
          <w:p>
            <w:pPr>
              <w:pStyle w:val="TableParagraph"/>
              <w:ind w:left="0" w:right="540"/>
              <w:jc w:val="right"/>
              <w:rPr>
                <w:sz w:val="22"/>
              </w:rPr>
            </w:pPr>
            <w:r>
              <w:rPr>
                <w:sz w:val="22"/>
              </w:rPr>
              <w:t>5º.</w:t>
            </w:r>
          </w:p>
        </w:tc>
        <w:tc>
          <w:tcPr>
            <w:tcW w:w="1700" w:type="dxa"/>
          </w:tcPr>
          <w:p>
            <w:pPr>
              <w:pStyle w:val="TableParagraph"/>
              <w:ind w:left="321" w:right="314"/>
              <w:jc w:val="center"/>
              <w:rPr>
                <w:sz w:val="22"/>
              </w:rPr>
            </w:pPr>
            <w:r>
              <w:rPr>
                <w:sz w:val="22"/>
              </w:rPr>
              <w:t>99.43</w:t>
            </w:r>
          </w:p>
        </w:tc>
      </w:tr>
      <w:tr>
        <w:trPr>
          <w:trHeight w:val="504" w:hRule="atLeast"/>
        </w:trPr>
        <w:tc>
          <w:tcPr>
            <w:tcW w:w="4799" w:type="dxa"/>
          </w:tcPr>
          <w:p>
            <w:pPr>
              <w:pStyle w:val="TableParagraph"/>
              <w:spacing w:line="252" w:lineRule="exact" w:before="2"/>
              <w:ind w:right="1141"/>
              <w:rPr>
                <w:sz w:val="22"/>
              </w:rPr>
            </w:pPr>
            <w:r>
              <w:rPr>
                <w:sz w:val="22"/>
              </w:rPr>
              <w:t>ESTRADA VILLARREAL CRISTINA DEYANIRA</w:t>
            </w:r>
          </w:p>
        </w:tc>
        <w:tc>
          <w:tcPr>
            <w:tcW w:w="1366" w:type="dxa"/>
          </w:tcPr>
          <w:p>
            <w:pPr>
              <w:pStyle w:val="TableParagraph"/>
              <w:spacing w:line="251" w:lineRule="exact"/>
              <w:ind w:left="0" w:right="540"/>
              <w:jc w:val="right"/>
              <w:rPr>
                <w:sz w:val="22"/>
              </w:rPr>
            </w:pPr>
            <w:r>
              <w:rPr>
                <w:sz w:val="22"/>
              </w:rPr>
              <w:t>5º.</w:t>
            </w:r>
          </w:p>
        </w:tc>
        <w:tc>
          <w:tcPr>
            <w:tcW w:w="1700" w:type="dxa"/>
          </w:tcPr>
          <w:p>
            <w:pPr>
              <w:pStyle w:val="TableParagraph"/>
              <w:spacing w:line="251" w:lineRule="exact"/>
              <w:ind w:left="321" w:right="314"/>
              <w:jc w:val="center"/>
              <w:rPr>
                <w:sz w:val="22"/>
              </w:rPr>
            </w:pPr>
            <w:r>
              <w:rPr>
                <w:sz w:val="22"/>
              </w:rPr>
              <w:t>99.14</w:t>
            </w:r>
          </w:p>
        </w:tc>
      </w:tr>
      <w:tr>
        <w:trPr>
          <w:trHeight w:val="251" w:hRule="atLeast"/>
        </w:trPr>
        <w:tc>
          <w:tcPr>
            <w:tcW w:w="4799" w:type="dxa"/>
          </w:tcPr>
          <w:p>
            <w:pPr>
              <w:pStyle w:val="TableParagraph"/>
              <w:spacing w:line="232" w:lineRule="exact"/>
              <w:rPr>
                <w:sz w:val="22"/>
              </w:rPr>
            </w:pPr>
            <w:r>
              <w:rPr>
                <w:sz w:val="22"/>
              </w:rPr>
              <w:t>ORTEGA FERNANDEZ INES</w:t>
            </w:r>
          </w:p>
        </w:tc>
        <w:tc>
          <w:tcPr>
            <w:tcW w:w="1366" w:type="dxa"/>
          </w:tcPr>
          <w:p>
            <w:pPr>
              <w:pStyle w:val="TableParagraph"/>
              <w:spacing w:line="232" w:lineRule="exact"/>
              <w:ind w:left="0" w:right="540"/>
              <w:jc w:val="right"/>
              <w:rPr>
                <w:sz w:val="22"/>
              </w:rPr>
            </w:pPr>
            <w:r>
              <w:rPr>
                <w:sz w:val="22"/>
              </w:rPr>
              <w:t>5º.</w:t>
            </w:r>
          </w:p>
        </w:tc>
        <w:tc>
          <w:tcPr>
            <w:tcW w:w="1700" w:type="dxa"/>
          </w:tcPr>
          <w:p>
            <w:pPr>
              <w:pStyle w:val="TableParagraph"/>
              <w:spacing w:line="232" w:lineRule="exact"/>
              <w:ind w:left="321" w:right="314"/>
              <w:jc w:val="center"/>
              <w:rPr>
                <w:sz w:val="22"/>
              </w:rPr>
            </w:pPr>
            <w:r>
              <w:rPr>
                <w:sz w:val="22"/>
              </w:rPr>
              <w:t>99.14</w:t>
            </w:r>
          </w:p>
        </w:tc>
      </w:tr>
      <w:tr>
        <w:trPr>
          <w:trHeight w:val="253" w:hRule="atLeast"/>
        </w:trPr>
        <w:tc>
          <w:tcPr>
            <w:tcW w:w="4799" w:type="dxa"/>
          </w:tcPr>
          <w:p>
            <w:pPr>
              <w:pStyle w:val="TableParagraph"/>
              <w:spacing w:line="234" w:lineRule="exact"/>
              <w:rPr>
                <w:sz w:val="22"/>
              </w:rPr>
            </w:pPr>
            <w:r>
              <w:rPr>
                <w:sz w:val="22"/>
              </w:rPr>
              <w:t>PONCE RODRIGUEZ ANA VICTORIA</w:t>
            </w:r>
          </w:p>
        </w:tc>
        <w:tc>
          <w:tcPr>
            <w:tcW w:w="1366" w:type="dxa"/>
          </w:tcPr>
          <w:p>
            <w:pPr>
              <w:pStyle w:val="TableParagraph"/>
              <w:spacing w:line="234" w:lineRule="exact"/>
              <w:ind w:left="0" w:right="540"/>
              <w:jc w:val="right"/>
              <w:rPr>
                <w:sz w:val="22"/>
              </w:rPr>
            </w:pPr>
            <w:r>
              <w:rPr>
                <w:sz w:val="22"/>
              </w:rPr>
              <w:t>5º.</w:t>
            </w:r>
          </w:p>
        </w:tc>
        <w:tc>
          <w:tcPr>
            <w:tcW w:w="1700" w:type="dxa"/>
          </w:tcPr>
          <w:p>
            <w:pPr>
              <w:pStyle w:val="TableParagraph"/>
              <w:spacing w:line="234" w:lineRule="exact"/>
              <w:ind w:left="321" w:right="314"/>
              <w:jc w:val="center"/>
              <w:rPr>
                <w:sz w:val="22"/>
              </w:rPr>
            </w:pPr>
            <w:r>
              <w:rPr>
                <w:sz w:val="22"/>
              </w:rPr>
              <w:t>99.14</w:t>
            </w:r>
          </w:p>
        </w:tc>
      </w:tr>
      <w:tr>
        <w:trPr>
          <w:trHeight w:val="251" w:hRule="atLeast"/>
        </w:trPr>
        <w:tc>
          <w:tcPr>
            <w:tcW w:w="4799" w:type="dxa"/>
          </w:tcPr>
          <w:p>
            <w:pPr>
              <w:pStyle w:val="TableParagraph"/>
              <w:spacing w:line="232" w:lineRule="exact"/>
              <w:rPr>
                <w:sz w:val="22"/>
              </w:rPr>
            </w:pPr>
            <w:r>
              <w:rPr>
                <w:sz w:val="22"/>
              </w:rPr>
              <w:t>GUERRERO ALVAREZ KAREN GISELLE</w:t>
            </w:r>
          </w:p>
        </w:tc>
        <w:tc>
          <w:tcPr>
            <w:tcW w:w="1366" w:type="dxa"/>
          </w:tcPr>
          <w:p>
            <w:pPr>
              <w:pStyle w:val="TableParagraph"/>
              <w:spacing w:line="232" w:lineRule="exact"/>
              <w:ind w:left="0" w:right="540"/>
              <w:jc w:val="right"/>
              <w:rPr>
                <w:sz w:val="22"/>
              </w:rPr>
            </w:pPr>
            <w:r>
              <w:rPr>
                <w:sz w:val="22"/>
              </w:rPr>
              <w:t>5º.</w:t>
            </w:r>
          </w:p>
        </w:tc>
        <w:tc>
          <w:tcPr>
            <w:tcW w:w="1700" w:type="dxa"/>
          </w:tcPr>
          <w:p>
            <w:pPr>
              <w:pStyle w:val="TableParagraph"/>
              <w:spacing w:line="232" w:lineRule="exact"/>
              <w:ind w:left="321" w:right="314"/>
              <w:jc w:val="center"/>
              <w:rPr>
                <w:sz w:val="22"/>
              </w:rPr>
            </w:pPr>
            <w:r>
              <w:rPr>
                <w:sz w:val="22"/>
              </w:rPr>
              <w:t>99.00</w:t>
            </w:r>
          </w:p>
        </w:tc>
      </w:tr>
      <w:tr>
        <w:trPr>
          <w:trHeight w:val="254" w:hRule="atLeast"/>
        </w:trPr>
        <w:tc>
          <w:tcPr>
            <w:tcW w:w="4799" w:type="dxa"/>
          </w:tcPr>
          <w:p>
            <w:pPr>
              <w:pStyle w:val="TableParagraph"/>
              <w:spacing w:line="234" w:lineRule="exact"/>
              <w:rPr>
                <w:sz w:val="22"/>
              </w:rPr>
            </w:pPr>
            <w:r>
              <w:rPr>
                <w:sz w:val="22"/>
              </w:rPr>
              <w:t>GUILLEN VALDEZ LESLIE DAYANA</w:t>
            </w:r>
          </w:p>
        </w:tc>
        <w:tc>
          <w:tcPr>
            <w:tcW w:w="1366" w:type="dxa"/>
          </w:tcPr>
          <w:p>
            <w:pPr>
              <w:pStyle w:val="TableParagraph"/>
              <w:spacing w:line="234" w:lineRule="exact"/>
              <w:ind w:left="0" w:right="540"/>
              <w:jc w:val="right"/>
              <w:rPr>
                <w:sz w:val="22"/>
              </w:rPr>
            </w:pPr>
            <w:r>
              <w:rPr>
                <w:sz w:val="22"/>
              </w:rPr>
              <w:t>5º.</w:t>
            </w:r>
          </w:p>
        </w:tc>
        <w:tc>
          <w:tcPr>
            <w:tcW w:w="1700" w:type="dxa"/>
          </w:tcPr>
          <w:p>
            <w:pPr>
              <w:pStyle w:val="TableParagraph"/>
              <w:spacing w:line="234" w:lineRule="exact"/>
              <w:ind w:left="321" w:right="314"/>
              <w:jc w:val="center"/>
              <w:rPr>
                <w:sz w:val="22"/>
              </w:rPr>
            </w:pPr>
            <w:r>
              <w:rPr>
                <w:sz w:val="22"/>
              </w:rPr>
              <w:t>99.00</w:t>
            </w:r>
          </w:p>
        </w:tc>
      </w:tr>
    </w:tbl>
    <w:p>
      <w:pPr>
        <w:spacing w:after="0" w:line="234"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137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799"/>
        <w:gridCol w:w="1366"/>
        <w:gridCol w:w="1700"/>
      </w:tblGrid>
      <w:tr>
        <w:trPr>
          <w:trHeight w:val="253" w:hRule="atLeast"/>
        </w:trPr>
        <w:tc>
          <w:tcPr>
            <w:tcW w:w="4799" w:type="dxa"/>
          </w:tcPr>
          <w:p>
            <w:pPr>
              <w:pStyle w:val="TableParagraph"/>
              <w:spacing w:line="234" w:lineRule="exact"/>
              <w:rPr>
                <w:sz w:val="22"/>
              </w:rPr>
            </w:pPr>
            <w:r>
              <w:rPr>
                <w:sz w:val="22"/>
              </w:rPr>
              <w:t>DIAZ SANCHEZ BRENDA LETICIA</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18" w:right="314"/>
              <w:jc w:val="center"/>
              <w:rPr>
                <w:sz w:val="22"/>
              </w:rPr>
            </w:pPr>
            <w:r>
              <w:rPr>
                <w:sz w:val="22"/>
              </w:rPr>
              <w:t>100</w:t>
            </w:r>
          </w:p>
        </w:tc>
      </w:tr>
      <w:tr>
        <w:trPr>
          <w:trHeight w:val="251" w:hRule="atLeast"/>
        </w:trPr>
        <w:tc>
          <w:tcPr>
            <w:tcW w:w="4799" w:type="dxa"/>
          </w:tcPr>
          <w:p>
            <w:pPr>
              <w:pStyle w:val="TableParagraph"/>
              <w:spacing w:line="232" w:lineRule="exact"/>
              <w:rPr>
                <w:sz w:val="22"/>
              </w:rPr>
            </w:pPr>
            <w:r>
              <w:rPr>
                <w:sz w:val="22"/>
              </w:rPr>
              <w:t>GONZALEZ BUSTOS KARINA LISETTE</w:t>
            </w:r>
          </w:p>
        </w:tc>
        <w:tc>
          <w:tcPr>
            <w:tcW w:w="1366" w:type="dxa"/>
          </w:tcPr>
          <w:p>
            <w:pPr>
              <w:pStyle w:val="TableParagraph"/>
              <w:spacing w:line="232" w:lineRule="exact"/>
              <w:ind w:left="0" w:right="540"/>
              <w:jc w:val="right"/>
              <w:rPr>
                <w:sz w:val="22"/>
              </w:rPr>
            </w:pPr>
            <w:r>
              <w:rPr>
                <w:sz w:val="22"/>
              </w:rPr>
              <w:t>6º.</w:t>
            </w:r>
          </w:p>
        </w:tc>
        <w:tc>
          <w:tcPr>
            <w:tcW w:w="1700" w:type="dxa"/>
          </w:tcPr>
          <w:p>
            <w:pPr>
              <w:pStyle w:val="TableParagraph"/>
              <w:spacing w:line="232" w:lineRule="exact"/>
              <w:ind w:left="318" w:right="314"/>
              <w:jc w:val="center"/>
              <w:rPr>
                <w:sz w:val="22"/>
              </w:rPr>
            </w:pPr>
            <w:r>
              <w:rPr>
                <w:sz w:val="22"/>
              </w:rPr>
              <w:t>100</w:t>
            </w:r>
          </w:p>
        </w:tc>
      </w:tr>
      <w:tr>
        <w:trPr>
          <w:trHeight w:val="254" w:hRule="atLeast"/>
        </w:trPr>
        <w:tc>
          <w:tcPr>
            <w:tcW w:w="4799" w:type="dxa"/>
          </w:tcPr>
          <w:p>
            <w:pPr>
              <w:pStyle w:val="TableParagraph"/>
              <w:spacing w:line="234" w:lineRule="exact"/>
              <w:rPr>
                <w:sz w:val="22"/>
              </w:rPr>
            </w:pPr>
            <w:r>
              <w:rPr>
                <w:sz w:val="22"/>
              </w:rPr>
              <w:t>HERRERA VILLARREAL ILSE EDITH</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99.71</w:t>
            </w:r>
          </w:p>
        </w:tc>
      </w:tr>
      <w:tr>
        <w:trPr>
          <w:trHeight w:val="251" w:hRule="atLeast"/>
        </w:trPr>
        <w:tc>
          <w:tcPr>
            <w:tcW w:w="4799" w:type="dxa"/>
          </w:tcPr>
          <w:p>
            <w:pPr>
              <w:pStyle w:val="TableParagraph"/>
              <w:spacing w:line="232" w:lineRule="exact"/>
              <w:rPr>
                <w:sz w:val="22"/>
              </w:rPr>
            </w:pPr>
            <w:r>
              <w:rPr>
                <w:sz w:val="22"/>
              </w:rPr>
              <w:t>VILLARREAL SALAZAR XIMENA</w:t>
            </w:r>
          </w:p>
        </w:tc>
        <w:tc>
          <w:tcPr>
            <w:tcW w:w="1366" w:type="dxa"/>
          </w:tcPr>
          <w:p>
            <w:pPr>
              <w:pStyle w:val="TableParagraph"/>
              <w:spacing w:line="232" w:lineRule="exact"/>
              <w:ind w:left="0" w:right="540"/>
              <w:jc w:val="right"/>
              <w:rPr>
                <w:sz w:val="22"/>
              </w:rPr>
            </w:pPr>
            <w:r>
              <w:rPr>
                <w:sz w:val="22"/>
              </w:rPr>
              <w:t>6º.</w:t>
            </w:r>
          </w:p>
        </w:tc>
        <w:tc>
          <w:tcPr>
            <w:tcW w:w="1700" w:type="dxa"/>
          </w:tcPr>
          <w:p>
            <w:pPr>
              <w:pStyle w:val="TableParagraph"/>
              <w:spacing w:line="232" w:lineRule="exact"/>
              <w:ind w:left="321" w:right="314"/>
              <w:jc w:val="center"/>
              <w:rPr>
                <w:sz w:val="22"/>
              </w:rPr>
            </w:pPr>
            <w:r>
              <w:rPr>
                <w:sz w:val="22"/>
              </w:rPr>
              <w:t>99.71</w:t>
            </w:r>
          </w:p>
        </w:tc>
      </w:tr>
      <w:tr>
        <w:trPr>
          <w:trHeight w:val="254" w:hRule="atLeast"/>
        </w:trPr>
        <w:tc>
          <w:tcPr>
            <w:tcW w:w="4799" w:type="dxa"/>
          </w:tcPr>
          <w:p>
            <w:pPr>
              <w:pStyle w:val="TableParagraph"/>
              <w:spacing w:line="234" w:lineRule="exact"/>
              <w:rPr>
                <w:sz w:val="22"/>
              </w:rPr>
            </w:pPr>
            <w:r>
              <w:rPr>
                <w:sz w:val="22"/>
              </w:rPr>
              <w:t>ALEMAN SALAZAR RITA ABIGAIL</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99.57</w:t>
            </w:r>
          </w:p>
        </w:tc>
      </w:tr>
      <w:tr>
        <w:trPr>
          <w:trHeight w:val="251" w:hRule="atLeast"/>
        </w:trPr>
        <w:tc>
          <w:tcPr>
            <w:tcW w:w="4799" w:type="dxa"/>
          </w:tcPr>
          <w:p>
            <w:pPr>
              <w:pStyle w:val="TableParagraph"/>
              <w:spacing w:line="232" w:lineRule="exact"/>
              <w:rPr>
                <w:sz w:val="22"/>
              </w:rPr>
            </w:pPr>
            <w:r>
              <w:rPr>
                <w:sz w:val="22"/>
              </w:rPr>
              <w:t>DOMINGUEZ RIVERA VIOLETA ELIZABETH</w:t>
            </w:r>
          </w:p>
        </w:tc>
        <w:tc>
          <w:tcPr>
            <w:tcW w:w="1366" w:type="dxa"/>
          </w:tcPr>
          <w:p>
            <w:pPr>
              <w:pStyle w:val="TableParagraph"/>
              <w:spacing w:line="232" w:lineRule="exact"/>
              <w:ind w:left="0" w:right="540"/>
              <w:jc w:val="right"/>
              <w:rPr>
                <w:sz w:val="22"/>
              </w:rPr>
            </w:pPr>
            <w:r>
              <w:rPr>
                <w:sz w:val="22"/>
              </w:rPr>
              <w:t>6º.</w:t>
            </w:r>
          </w:p>
        </w:tc>
        <w:tc>
          <w:tcPr>
            <w:tcW w:w="1700" w:type="dxa"/>
          </w:tcPr>
          <w:p>
            <w:pPr>
              <w:pStyle w:val="TableParagraph"/>
              <w:spacing w:line="232" w:lineRule="exact"/>
              <w:ind w:left="321" w:right="314"/>
              <w:jc w:val="center"/>
              <w:rPr>
                <w:sz w:val="22"/>
              </w:rPr>
            </w:pPr>
            <w:r>
              <w:rPr>
                <w:sz w:val="22"/>
              </w:rPr>
              <w:t>99.57</w:t>
            </w:r>
          </w:p>
        </w:tc>
      </w:tr>
      <w:tr>
        <w:trPr>
          <w:trHeight w:val="254" w:hRule="atLeast"/>
        </w:trPr>
        <w:tc>
          <w:tcPr>
            <w:tcW w:w="4799" w:type="dxa"/>
          </w:tcPr>
          <w:p>
            <w:pPr>
              <w:pStyle w:val="TableParagraph"/>
              <w:spacing w:line="234" w:lineRule="exact"/>
              <w:rPr>
                <w:sz w:val="22"/>
              </w:rPr>
            </w:pPr>
            <w:r>
              <w:rPr>
                <w:sz w:val="22"/>
              </w:rPr>
              <w:t>HERNANDEZ NATIVIDAD VIRIDIANA</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99.57</w:t>
            </w:r>
          </w:p>
        </w:tc>
      </w:tr>
      <w:tr>
        <w:trPr>
          <w:trHeight w:val="254" w:hRule="atLeast"/>
        </w:trPr>
        <w:tc>
          <w:tcPr>
            <w:tcW w:w="4799" w:type="dxa"/>
          </w:tcPr>
          <w:p>
            <w:pPr>
              <w:pStyle w:val="TableParagraph"/>
              <w:spacing w:line="234" w:lineRule="exact"/>
              <w:rPr>
                <w:sz w:val="22"/>
              </w:rPr>
            </w:pPr>
            <w:r>
              <w:rPr>
                <w:sz w:val="22"/>
              </w:rPr>
              <w:t>MIRELES RODRIGUEZ CELIA GUADALUPE</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99.57</w:t>
            </w:r>
          </w:p>
        </w:tc>
      </w:tr>
      <w:tr>
        <w:trPr>
          <w:trHeight w:val="251" w:hRule="atLeast"/>
        </w:trPr>
        <w:tc>
          <w:tcPr>
            <w:tcW w:w="4799" w:type="dxa"/>
          </w:tcPr>
          <w:p>
            <w:pPr>
              <w:pStyle w:val="TableParagraph"/>
              <w:spacing w:line="232" w:lineRule="exact"/>
              <w:rPr>
                <w:sz w:val="22"/>
              </w:rPr>
            </w:pPr>
            <w:r>
              <w:rPr>
                <w:sz w:val="22"/>
              </w:rPr>
              <w:t>ORTIZ PEÑA KAREN ARLEN</w:t>
            </w:r>
          </w:p>
        </w:tc>
        <w:tc>
          <w:tcPr>
            <w:tcW w:w="1366" w:type="dxa"/>
          </w:tcPr>
          <w:p>
            <w:pPr>
              <w:pStyle w:val="TableParagraph"/>
              <w:spacing w:line="232" w:lineRule="exact"/>
              <w:ind w:left="0" w:right="540"/>
              <w:jc w:val="right"/>
              <w:rPr>
                <w:sz w:val="22"/>
              </w:rPr>
            </w:pPr>
            <w:r>
              <w:rPr>
                <w:sz w:val="22"/>
              </w:rPr>
              <w:t>6º.</w:t>
            </w:r>
          </w:p>
        </w:tc>
        <w:tc>
          <w:tcPr>
            <w:tcW w:w="1700" w:type="dxa"/>
          </w:tcPr>
          <w:p>
            <w:pPr>
              <w:pStyle w:val="TableParagraph"/>
              <w:spacing w:line="232" w:lineRule="exact"/>
              <w:ind w:left="321" w:right="314"/>
              <w:jc w:val="center"/>
              <w:rPr>
                <w:sz w:val="22"/>
              </w:rPr>
            </w:pPr>
            <w:r>
              <w:rPr>
                <w:sz w:val="22"/>
              </w:rPr>
              <w:t>99.57</w:t>
            </w:r>
          </w:p>
        </w:tc>
      </w:tr>
      <w:tr>
        <w:trPr>
          <w:trHeight w:val="254" w:hRule="atLeast"/>
        </w:trPr>
        <w:tc>
          <w:tcPr>
            <w:tcW w:w="4799" w:type="dxa"/>
          </w:tcPr>
          <w:p>
            <w:pPr>
              <w:pStyle w:val="TableParagraph"/>
              <w:spacing w:line="234" w:lineRule="exact"/>
              <w:rPr>
                <w:sz w:val="22"/>
              </w:rPr>
            </w:pPr>
            <w:r>
              <w:rPr>
                <w:sz w:val="22"/>
              </w:rPr>
              <w:t>RUBIO RODRIGUEZ RICARDO HAZIEL</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99.57</w:t>
            </w:r>
          </w:p>
        </w:tc>
      </w:tr>
      <w:tr>
        <w:trPr>
          <w:trHeight w:val="252" w:hRule="atLeast"/>
        </w:trPr>
        <w:tc>
          <w:tcPr>
            <w:tcW w:w="4799" w:type="dxa"/>
          </w:tcPr>
          <w:p>
            <w:pPr>
              <w:pStyle w:val="TableParagraph"/>
              <w:spacing w:line="232" w:lineRule="exact"/>
              <w:rPr>
                <w:sz w:val="22"/>
              </w:rPr>
            </w:pPr>
            <w:r>
              <w:rPr>
                <w:sz w:val="22"/>
              </w:rPr>
              <w:t>CHÁVEZ REYNOSA DAFNE</w:t>
            </w:r>
          </w:p>
        </w:tc>
        <w:tc>
          <w:tcPr>
            <w:tcW w:w="1366" w:type="dxa"/>
          </w:tcPr>
          <w:p>
            <w:pPr>
              <w:pStyle w:val="TableParagraph"/>
              <w:spacing w:line="232" w:lineRule="exact"/>
              <w:ind w:left="0" w:right="540"/>
              <w:jc w:val="right"/>
              <w:rPr>
                <w:sz w:val="22"/>
              </w:rPr>
            </w:pPr>
            <w:r>
              <w:rPr>
                <w:sz w:val="22"/>
              </w:rPr>
              <w:t>6º.</w:t>
            </w:r>
          </w:p>
        </w:tc>
        <w:tc>
          <w:tcPr>
            <w:tcW w:w="1700" w:type="dxa"/>
          </w:tcPr>
          <w:p>
            <w:pPr>
              <w:pStyle w:val="TableParagraph"/>
              <w:spacing w:line="232" w:lineRule="exact"/>
              <w:ind w:left="321" w:right="314"/>
              <w:jc w:val="center"/>
              <w:rPr>
                <w:sz w:val="22"/>
              </w:rPr>
            </w:pPr>
            <w:r>
              <w:rPr>
                <w:sz w:val="22"/>
              </w:rPr>
              <w:t>99.43</w:t>
            </w:r>
          </w:p>
        </w:tc>
      </w:tr>
      <w:tr>
        <w:trPr>
          <w:trHeight w:val="253" w:hRule="atLeast"/>
        </w:trPr>
        <w:tc>
          <w:tcPr>
            <w:tcW w:w="4799" w:type="dxa"/>
          </w:tcPr>
          <w:p>
            <w:pPr>
              <w:pStyle w:val="TableParagraph"/>
              <w:spacing w:line="234" w:lineRule="exact"/>
              <w:rPr>
                <w:sz w:val="22"/>
              </w:rPr>
            </w:pPr>
            <w:r>
              <w:rPr>
                <w:sz w:val="22"/>
              </w:rPr>
              <w:t>GARCIA ORTIZ LORENA LIZETH</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99.43</w:t>
            </w:r>
          </w:p>
        </w:tc>
      </w:tr>
      <w:tr>
        <w:trPr>
          <w:trHeight w:val="251" w:hRule="atLeast"/>
        </w:trPr>
        <w:tc>
          <w:tcPr>
            <w:tcW w:w="4799" w:type="dxa"/>
          </w:tcPr>
          <w:p>
            <w:pPr>
              <w:pStyle w:val="TableParagraph"/>
              <w:spacing w:line="232" w:lineRule="exact"/>
              <w:rPr>
                <w:sz w:val="22"/>
              </w:rPr>
            </w:pPr>
            <w:r>
              <w:rPr>
                <w:sz w:val="22"/>
              </w:rPr>
              <w:t>RAMIREZ BERMEO ANA CECILIA</w:t>
            </w:r>
          </w:p>
        </w:tc>
        <w:tc>
          <w:tcPr>
            <w:tcW w:w="1366" w:type="dxa"/>
          </w:tcPr>
          <w:p>
            <w:pPr>
              <w:pStyle w:val="TableParagraph"/>
              <w:spacing w:line="232" w:lineRule="exact"/>
              <w:ind w:left="0" w:right="540"/>
              <w:jc w:val="right"/>
              <w:rPr>
                <w:sz w:val="22"/>
              </w:rPr>
            </w:pPr>
            <w:r>
              <w:rPr>
                <w:sz w:val="22"/>
              </w:rPr>
              <w:t>6º.</w:t>
            </w:r>
          </w:p>
        </w:tc>
        <w:tc>
          <w:tcPr>
            <w:tcW w:w="1700" w:type="dxa"/>
          </w:tcPr>
          <w:p>
            <w:pPr>
              <w:pStyle w:val="TableParagraph"/>
              <w:spacing w:line="232" w:lineRule="exact"/>
              <w:ind w:left="321" w:right="314"/>
              <w:jc w:val="center"/>
              <w:rPr>
                <w:sz w:val="22"/>
              </w:rPr>
            </w:pPr>
            <w:r>
              <w:rPr>
                <w:sz w:val="22"/>
              </w:rPr>
              <w:t>99.43</w:t>
            </w:r>
          </w:p>
        </w:tc>
      </w:tr>
      <w:tr>
        <w:trPr>
          <w:trHeight w:val="253" w:hRule="atLeast"/>
        </w:trPr>
        <w:tc>
          <w:tcPr>
            <w:tcW w:w="4799" w:type="dxa"/>
          </w:tcPr>
          <w:p>
            <w:pPr>
              <w:pStyle w:val="TableParagraph"/>
              <w:spacing w:line="234" w:lineRule="exact"/>
              <w:rPr>
                <w:sz w:val="22"/>
              </w:rPr>
            </w:pPr>
            <w:r>
              <w:rPr>
                <w:sz w:val="22"/>
              </w:rPr>
              <w:t>ALCANTAR RODRIGUEZ ELIA KARINA</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99.29</w:t>
            </w:r>
          </w:p>
        </w:tc>
      </w:tr>
      <w:tr>
        <w:trPr>
          <w:trHeight w:val="254" w:hRule="atLeast"/>
        </w:trPr>
        <w:tc>
          <w:tcPr>
            <w:tcW w:w="4799" w:type="dxa"/>
          </w:tcPr>
          <w:p>
            <w:pPr>
              <w:pStyle w:val="TableParagraph"/>
              <w:spacing w:line="234" w:lineRule="exact"/>
              <w:rPr>
                <w:sz w:val="22"/>
              </w:rPr>
            </w:pPr>
            <w:r>
              <w:rPr>
                <w:sz w:val="22"/>
              </w:rPr>
              <w:t>ELIZONDO CUELLAR JESSICA MIREYA</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99.29</w:t>
            </w:r>
          </w:p>
        </w:tc>
      </w:tr>
      <w:tr>
        <w:trPr>
          <w:trHeight w:val="251" w:hRule="atLeast"/>
        </w:trPr>
        <w:tc>
          <w:tcPr>
            <w:tcW w:w="4799" w:type="dxa"/>
          </w:tcPr>
          <w:p>
            <w:pPr>
              <w:pStyle w:val="TableParagraph"/>
              <w:spacing w:line="232" w:lineRule="exact"/>
              <w:rPr>
                <w:sz w:val="22"/>
              </w:rPr>
            </w:pPr>
            <w:r>
              <w:rPr>
                <w:sz w:val="22"/>
              </w:rPr>
              <w:t>HERNANDEZ RAMIREZ GABRIELA</w:t>
            </w:r>
          </w:p>
        </w:tc>
        <w:tc>
          <w:tcPr>
            <w:tcW w:w="1366" w:type="dxa"/>
          </w:tcPr>
          <w:p>
            <w:pPr>
              <w:pStyle w:val="TableParagraph"/>
              <w:spacing w:line="232" w:lineRule="exact"/>
              <w:ind w:left="0" w:right="540"/>
              <w:jc w:val="right"/>
              <w:rPr>
                <w:sz w:val="22"/>
              </w:rPr>
            </w:pPr>
            <w:r>
              <w:rPr>
                <w:sz w:val="22"/>
              </w:rPr>
              <w:t>6º.</w:t>
            </w:r>
          </w:p>
        </w:tc>
        <w:tc>
          <w:tcPr>
            <w:tcW w:w="1700" w:type="dxa"/>
          </w:tcPr>
          <w:p>
            <w:pPr>
              <w:pStyle w:val="TableParagraph"/>
              <w:spacing w:line="232" w:lineRule="exact"/>
              <w:ind w:left="321" w:right="314"/>
              <w:jc w:val="center"/>
              <w:rPr>
                <w:sz w:val="22"/>
              </w:rPr>
            </w:pPr>
            <w:r>
              <w:rPr>
                <w:sz w:val="22"/>
              </w:rPr>
              <w:t>99.29</w:t>
            </w:r>
          </w:p>
        </w:tc>
      </w:tr>
      <w:tr>
        <w:trPr>
          <w:trHeight w:val="254" w:hRule="atLeast"/>
        </w:trPr>
        <w:tc>
          <w:tcPr>
            <w:tcW w:w="4799" w:type="dxa"/>
          </w:tcPr>
          <w:p>
            <w:pPr>
              <w:pStyle w:val="TableParagraph"/>
              <w:spacing w:line="234" w:lineRule="exact"/>
              <w:rPr>
                <w:sz w:val="22"/>
              </w:rPr>
            </w:pPr>
            <w:r>
              <w:rPr>
                <w:sz w:val="22"/>
              </w:rPr>
              <w:t>VALDES SANTOS KAREN ALEJANDRA</w:t>
            </w:r>
          </w:p>
        </w:tc>
        <w:tc>
          <w:tcPr>
            <w:tcW w:w="1366" w:type="dxa"/>
          </w:tcPr>
          <w:p>
            <w:pPr>
              <w:pStyle w:val="TableParagraph"/>
              <w:spacing w:line="234" w:lineRule="exact"/>
              <w:ind w:left="0" w:right="540"/>
              <w:jc w:val="right"/>
              <w:rPr>
                <w:sz w:val="22"/>
              </w:rPr>
            </w:pPr>
            <w:r>
              <w:rPr>
                <w:sz w:val="22"/>
              </w:rPr>
              <w:t>6º.</w:t>
            </w:r>
          </w:p>
        </w:tc>
        <w:tc>
          <w:tcPr>
            <w:tcW w:w="1700" w:type="dxa"/>
          </w:tcPr>
          <w:p>
            <w:pPr>
              <w:pStyle w:val="TableParagraph"/>
              <w:spacing w:line="234" w:lineRule="exact"/>
              <w:ind w:left="321" w:right="314"/>
              <w:jc w:val="center"/>
              <w:rPr>
                <w:sz w:val="22"/>
              </w:rPr>
            </w:pPr>
            <w:r>
              <w:rPr>
                <w:sz w:val="22"/>
              </w:rPr>
              <w:t>99.29</w:t>
            </w:r>
          </w:p>
        </w:tc>
      </w:tr>
      <w:tr>
        <w:trPr>
          <w:trHeight w:val="251" w:hRule="atLeast"/>
        </w:trPr>
        <w:tc>
          <w:tcPr>
            <w:tcW w:w="4799" w:type="dxa"/>
          </w:tcPr>
          <w:p>
            <w:pPr>
              <w:pStyle w:val="TableParagraph"/>
              <w:spacing w:line="232" w:lineRule="exact"/>
              <w:rPr>
                <w:sz w:val="22"/>
              </w:rPr>
            </w:pPr>
            <w:r>
              <w:rPr>
                <w:sz w:val="22"/>
              </w:rPr>
              <w:t>PINEDA OLIVA ANGEL HERIBERTO</w:t>
            </w:r>
          </w:p>
        </w:tc>
        <w:tc>
          <w:tcPr>
            <w:tcW w:w="1366" w:type="dxa"/>
          </w:tcPr>
          <w:p>
            <w:pPr>
              <w:pStyle w:val="TableParagraph"/>
              <w:spacing w:line="232" w:lineRule="exact"/>
              <w:ind w:left="0" w:right="540"/>
              <w:jc w:val="right"/>
              <w:rPr>
                <w:sz w:val="22"/>
              </w:rPr>
            </w:pPr>
            <w:r>
              <w:rPr>
                <w:sz w:val="22"/>
              </w:rPr>
              <w:t>7º.</w:t>
            </w:r>
          </w:p>
        </w:tc>
        <w:tc>
          <w:tcPr>
            <w:tcW w:w="1700" w:type="dxa"/>
          </w:tcPr>
          <w:p>
            <w:pPr>
              <w:pStyle w:val="TableParagraph"/>
              <w:spacing w:line="232" w:lineRule="exact"/>
              <w:ind w:left="321" w:right="314"/>
              <w:jc w:val="center"/>
              <w:rPr>
                <w:sz w:val="22"/>
              </w:rPr>
            </w:pPr>
            <w:r>
              <w:rPr>
                <w:sz w:val="22"/>
              </w:rPr>
              <w:t>99.71</w:t>
            </w:r>
          </w:p>
        </w:tc>
      </w:tr>
      <w:tr>
        <w:trPr>
          <w:trHeight w:val="254" w:hRule="atLeast"/>
        </w:trPr>
        <w:tc>
          <w:tcPr>
            <w:tcW w:w="4799" w:type="dxa"/>
          </w:tcPr>
          <w:p>
            <w:pPr>
              <w:pStyle w:val="TableParagraph"/>
              <w:spacing w:line="234" w:lineRule="exact"/>
              <w:rPr>
                <w:sz w:val="22"/>
              </w:rPr>
            </w:pPr>
            <w:r>
              <w:rPr>
                <w:sz w:val="22"/>
              </w:rPr>
              <w:t>ZAVALA URBANO INGRID LUCINA</w:t>
            </w:r>
          </w:p>
        </w:tc>
        <w:tc>
          <w:tcPr>
            <w:tcW w:w="1366" w:type="dxa"/>
          </w:tcPr>
          <w:p>
            <w:pPr>
              <w:pStyle w:val="TableParagraph"/>
              <w:spacing w:line="234" w:lineRule="exact"/>
              <w:ind w:left="0" w:right="540"/>
              <w:jc w:val="right"/>
              <w:rPr>
                <w:sz w:val="22"/>
              </w:rPr>
            </w:pPr>
            <w:r>
              <w:rPr>
                <w:sz w:val="22"/>
              </w:rPr>
              <w:t>7º.</w:t>
            </w:r>
          </w:p>
        </w:tc>
        <w:tc>
          <w:tcPr>
            <w:tcW w:w="1700" w:type="dxa"/>
          </w:tcPr>
          <w:p>
            <w:pPr>
              <w:pStyle w:val="TableParagraph"/>
              <w:spacing w:line="234" w:lineRule="exact"/>
              <w:ind w:left="321" w:right="314"/>
              <w:jc w:val="center"/>
              <w:rPr>
                <w:sz w:val="22"/>
              </w:rPr>
            </w:pPr>
            <w:r>
              <w:rPr>
                <w:sz w:val="22"/>
              </w:rPr>
              <w:t>99.57</w:t>
            </w:r>
          </w:p>
        </w:tc>
      </w:tr>
      <w:tr>
        <w:trPr>
          <w:trHeight w:val="251" w:hRule="atLeast"/>
        </w:trPr>
        <w:tc>
          <w:tcPr>
            <w:tcW w:w="4799" w:type="dxa"/>
          </w:tcPr>
          <w:p>
            <w:pPr>
              <w:pStyle w:val="TableParagraph"/>
              <w:spacing w:line="232" w:lineRule="exact"/>
              <w:rPr>
                <w:sz w:val="22"/>
              </w:rPr>
            </w:pPr>
            <w:r>
              <w:rPr>
                <w:sz w:val="22"/>
              </w:rPr>
              <w:t>HERRERA DURÁN ANA CECILIA</w:t>
            </w:r>
          </w:p>
        </w:tc>
        <w:tc>
          <w:tcPr>
            <w:tcW w:w="1366" w:type="dxa"/>
          </w:tcPr>
          <w:p>
            <w:pPr>
              <w:pStyle w:val="TableParagraph"/>
              <w:spacing w:line="232" w:lineRule="exact"/>
              <w:ind w:left="0" w:right="540"/>
              <w:jc w:val="right"/>
              <w:rPr>
                <w:sz w:val="22"/>
              </w:rPr>
            </w:pPr>
            <w:r>
              <w:rPr>
                <w:sz w:val="22"/>
              </w:rPr>
              <w:t>7º.</w:t>
            </w:r>
          </w:p>
        </w:tc>
        <w:tc>
          <w:tcPr>
            <w:tcW w:w="1700" w:type="dxa"/>
          </w:tcPr>
          <w:p>
            <w:pPr>
              <w:pStyle w:val="TableParagraph"/>
              <w:spacing w:line="232" w:lineRule="exact"/>
              <w:ind w:left="321" w:right="314"/>
              <w:jc w:val="center"/>
              <w:rPr>
                <w:sz w:val="22"/>
              </w:rPr>
            </w:pPr>
            <w:r>
              <w:rPr>
                <w:sz w:val="22"/>
              </w:rPr>
              <w:t>99.29</w:t>
            </w:r>
          </w:p>
        </w:tc>
      </w:tr>
      <w:tr>
        <w:trPr>
          <w:trHeight w:val="254" w:hRule="atLeast"/>
        </w:trPr>
        <w:tc>
          <w:tcPr>
            <w:tcW w:w="4799" w:type="dxa"/>
          </w:tcPr>
          <w:p>
            <w:pPr>
              <w:pStyle w:val="TableParagraph"/>
              <w:spacing w:line="234" w:lineRule="exact"/>
              <w:rPr>
                <w:sz w:val="22"/>
              </w:rPr>
            </w:pPr>
            <w:r>
              <w:rPr>
                <w:sz w:val="22"/>
              </w:rPr>
              <w:t>IBARRA CAMARILLO DIANA KAREN</w:t>
            </w:r>
          </w:p>
        </w:tc>
        <w:tc>
          <w:tcPr>
            <w:tcW w:w="1366" w:type="dxa"/>
          </w:tcPr>
          <w:p>
            <w:pPr>
              <w:pStyle w:val="TableParagraph"/>
              <w:spacing w:line="234" w:lineRule="exact"/>
              <w:ind w:left="0" w:right="540"/>
              <w:jc w:val="right"/>
              <w:rPr>
                <w:sz w:val="22"/>
              </w:rPr>
            </w:pPr>
            <w:r>
              <w:rPr>
                <w:sz w:val="22"/>
              </w:rPr>
              <w:t>7º.</w:t>
            </w:r>
          </w:p>
        </w:tc>
        <w:tc>
          <w:tcPr>
            <w:tcW w:w="1700" w:type="dxa"/>
          </w:tcPr>
          <w:p>
            <w:pPr>
              <w:pStyle w:val="TableParagraph"/>
              <w:spacing w:line="234" w:lineRule="exact"/>
              <w:ind w:left="321" w:right="314"/>
              <w:jc w:val="center"/>
              <w:rPr>
                <w:sz w:val="22"/>
              </w:rPr>
            </w:pPr>
            <w:r>
              <w:rPr>
                <w:sz w:val="22"/>
              </w:rPr>
              <w:t>99.14</w:t>
            </w:r>
          </w:p>
        </w:tc>
      </w:tr>
      <w:tr>
        <w:trPr>
          <w:trHeight w:val="253" w:hRule="atLeast"/>
        </w:trPr>
        <w:tc>
          <w:tcPr>
            <w:tcW w:w="4799" w:type="dxa"/>
          </w:tcPr>
          <w:p>
            <w:pPr>
              <w:pStyle w:val="TableParagraph"/>
              <w:spacing w:line="234" w:lineRule="exact"/>
              <w:rPr>
                <w:sz w:val="22"/>
              </w:rPr>
            </w:pPr>
            <w:r>
              <w:rPr>
                <w:sz w:val="22"/>
              </w:rPr>
              <w:t>JIMENEZ ALVAREZ JEANINE LILIANA</w:t>
            </w:r>
          </w:p>
        </w:tc>
        <w:tc>
          <w:tcPr>
            <w:tcW w:w="1366" w:type="dxa"/>
          </w:tcPr>
          <w:p>
            <w:pPr>
              <w:pStyle w:val="TableParagraph"/>
              <w:spacing w:line="234" w:lineRule="exact"/>
              <w:ind w:left="0" w:right="540"/>
              <w:jc w:val="right"/>
              <w:rPr>
                <w:sz w:val="22"/>
              </w:rPr>
            </w:pPr>
            <w:r>
              <w:rPr>
                <w:sz w:val="22"/>
              </w:rPr>
              <w:t>7º.</w:t>
            </w:r>
          </w:p>
        </w:tc>
        <w:tc>
          <w:tcPr>
            <w:tcW w:w="1700" w:type="dxa"/>
          </w:tcPr>
          <w:p>
            <w:pPr>
              <w:pStyle w:val="TableParagraph"/>
              <w:spacing w:line="234" w:lineRule="exact"/>
              <w:ind w:left="321" w:right="314"/>
              <w:jc w:val="center"/>
              <w:rPr>
                <w:sz w:val="22"/>
              </w:rPr>
            </w:pPr>
            <w:r>
              <w:rPr>
                <w:sz w:val="22"/>
              </w:rPr>
              <w:t>99.14</w:t>
            </w:r>
          </w:p>
        </w:tc>
      </w:tr>
      <w:tr>
        <w:trPr>
          <w:trHeight w:val="251" w:hRule="atLeast"/>
        </w:trPr>
        <w:tc>
          <w:tcPr>
            <w:tcW w:w="4799" w:type="dxa"/>
          </w:tcPr>
          <w:p>
            <w:pPr>
              <w:pStyle w:val="TableParagraph"/>
              <w:spacing w:line="232" w:lineRule="exact"/>
              <w:rPr>
                <w:sz w:val="22"/>
              </w:rPr>
            </w:pPr>
            <w:r>
              <w:rPr>
                <w:sz w:val="22"/>
              </w:rPr>
              <w:t>SALAS FARACH LINDA SHEREZADA</w:t>
            </w:r>
          </w:p>
        </w:tc>
        <w:tc>
          <w:tcPr>
            <w:tcW w:w="1366" w:type="dxa"/>
          </w:tcPr>
          <w:p>
            <w:pPr>
              <w:pStyle w:val="TableParagraph"/>
              <w:spacing w:line="232" w:lineRule="exact"/>
              <w:ind w:left="0" w:right="540"/>
              <w:jc w:val="right"/>
              <w:rPr>
                <w:sz w:val="22"/>
              </w:rPr>
            </w:pPr>
            <w:r>
              <w:rPr>
                <w:sz w:val="22"/>
              </w:rPr>
              <w:t>7º.</w:t>
            </w:r>
          </w:p>
        </w:tc>
        <w:tc>
          <w:tcPr>
            <w:tcW w:w="1700" w:type="dxa"/>
          </w:tcPr>
          <w:p>
            <w:pPr>
              <w:pStyle w:val="TableParagraph"/>
              <w:spacing w:line="232" w:lineRule="exact"/>
              <w:ind w:left="321" w:right="314"/>
              <w:jc w:val="center"/>
              <w:rPr>
                <w:sz w:val="22"/>
              </w:rPr>
            </w:pPr>
            <w:r>
              <w:rPr>
                <w:sz w:val="22"/>
              </w:rPr>
              <w:t>98.86</w:t>
            </w:r>
          </w:p>
        </w:tc>
      </w:tr>
      <w:tr>
        <w:trPr>
          <w:trHeight w:val="254" w:hRule="atLeast"/>
        </w:trPr>
        <w:tc>
          <w:tcPr>
            <w:tcW w:w="4799" w:type="dxa"/>
          </w:tcPr>
          <w:p>
            <w:pPr>
              <w:pStyle w:val="TableParagraph"/>
              <w:spacing w:line="234" w:lineRule="exact"/>
              <w:rPr>
                <w:sz w:val="22"/>
              </w:rPr>
            </w:pPr>
            <w:r>
              <w:rPr>
                <w:sz w:val="22"/>
              </w:rPr>
              <w:t>DELGADO CORTÉS SARA</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99.57</w:t>
            </w:r>
          </w:p>
        </w:tc>
      </w:tr>
      <w:tr>
        <w:trPr>
          <w:trHeight w:val="251" w:hRule="atLeast"/>
        </w:trPr>
        <w:tc>
          <w:tcPr>
            <w:tcW w:w="4799" w:type="dxa"/>
          </w:tcPr>
          <w:p>
            <w:pPr>
              <w:pStyle w:val="TableParagraph"/>
              <w:spacing w:line="232" w:lineRule="exact"/>
              <w:rPr>
                <w:sz w:val="22"/>
              </w:rPr>
            </w:pPr>
            <w:r>
              <w:rPr>
                <w:sz w:val="22"/>
              </w:rPr>
              <w:t>FLORES GARCIA STEPHANIE</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99.29</w:t>
            </w:r>
          </w:p>
        </w:tc>
      </w:tr>
      <w:tr>
        <w:trPr>
          <w:trHeight w:val="254" w:hRule="atLeast"/>
        </w:trPr>
        <w:tc>
          <w:tcPr>
            <w:tcW w:w="4799" w:type="dxa"/>
          </w:tcPr>
          <w:p>
            <w:pPr>
              <w:pStyle w:val="TableParagraph"/>
              <w:spacing w:line="234" w:lineRule="exact"/>
              <w:rPr>
                <w:sz w:val="22"/>
              </w:rPr>
            </w:pPr>
            <w:r>
              <w:rPr>
                <w:sz w:val="22"/>
              </w:rPr>
              <w:t>DURON PEÑAFLOR CINDY ALEJANDRA</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99.14</w:t>
            </w:r>
          </w:p>
        </w:tc>
      </w:tr>
      <w:tr>
        <w:trPr>
          <w:trHeight w:val="251" w:hRule="atLeast"/>
        </w:trPr>
        <w:tc>
          <w:tcPr>
            <w:tcW w:w="4799" w:type="dxa"/>
          </w:tcPr>
          <w:p>
            <w:pPr>
              <w:pStyle w:val="TableParagraph"/>
              <w:spacing w:line="232" w:lineRule="exact"/>
              <w:rPr>
                <w:sz w:val="22"/>
              </w:rPr>
            </w:pPr>
            <w:r>
              <w:rPr>
                <w:sz w:val="22"/>
              </w:rPr>
              <w:t>MENDEZ GARCIA ESTEFANIA NATALY</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99.14</w:t>
            </w:r>
          </w:p>
        </w:tc>
      </w:tr>
      <w:tr>
        <w:trPr>
          <w:trHeight w:val="253" w:hRule="atLeast"/>
        </w:trPr>
        <w:tc>
          <w:tcPr>
            <w:tcW w:w="4799" w:type="dxa"/>
          </w:tcPr>
          <w:p>
            <w:pPr>
              <w:pStyle w:val="TableParagraph"/>
              <w:spacing w:line="234" w:lineRule="exact"/>
              <w:rPr>
                <w:sz w:val="22"/>
              </w:rPr>
            </w:pPr>
            <w:r>
              <w:rPr>
                <w:sz w:val="22"/>
              </w:rPr>
              <w:t>SALAS MENDOZA NICTE-HA AZENETH</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99.14</w:t>
            </w:r>
          </w:p>
        </w:tc>
      </w:tr>
      <w:tr>
        <w:trPr>
          <w:trHeight w:val="254" w:hRule="atLeast"/>
        </w:trPr>
        <w:tc>
          <w:tcPr>
            <w:tcW w:w="4799" w:type="dxa"/>
          </w:tcPr>
          <w:p>
            <w:pPr>
              <w:pStyle w:val="TableParagraph"/>
              <w:spacing w:line="234" w:lineRule="exact"/>
              <w:rPr>
                <w:sz w:val="22"/>
              </w:rPr>
            </w:pPr>
            <w:r>
              <w:rPr>
                <w:sz w:val="22"/>
              </w:rPr>
              <w:t>SALINAS MENDOZA MIRIAM PATRICIA</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99.14</w:t>
            </w:r>
          </w:p>
        </w:tc>
      </w:tr>
      <w:tr>
        <w:trPr>
          <w:trHeight w:val="251" w:hRule="atLeast"/>
        </w:trPr>
        <w:tc>
          <w:tcPr>
            <w:tcW w:w="4799" w:type="dxa"/>
          </w:tcPr>
          <w:p>
            <w:pPr>
              <w:pStyle w:val="TableParagraph"/>
              <w:spacing w:line="232" w:lineRule="exact"/>
              <w:rPr>
                <w:sz w:val="22"/>
              </w:rPr>
            </w:pPr>
            <w:r>
              <w:rPr>
                <w:sz w:val="22"/>
              </w:rPr>
              <w:t>VILLASANA PEREZ LESLIE DENETH</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99.14</w:t>
            </w:r>
          </w:p>
        </w:tc>
      </w:tr>
      <w:tr>
        <w:trPr>
          <w:trHeight w:val="254" w:hRule="atLeast"/>
        </w:trPr>
        <w:tc>
          <w:tcPr>
            <w:tcW w:w="4799" w:type="dxa"/>
          </w:tcPr>
          <w:p>
            <w:pPr>
              <w:pStyle w:val="TableParagraph"/>
              <w:spacing w:line="234" w:lineRule="exact"/>
              <w:rPr>
                <w:sz w:val="22"/>
              </w:rPr>
            </w:pPr>
            <w:r>
              <w:rPr>
                <w:sz w:val="22"/>
              </w:rPr>
              <w:t>ELIZONDO ESCAMILLA KATIA MELISSA</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99.00</w:t>
            </w:r>
          </w:p>
        </w:tc>
      </w:tr>
      <w:tr>
        <w:trPr>
          <w:trHeight w:val="251" w:hRule="atLeast"/>
        </w:trPr>
        <w:tc>
          <w:tcPr>
            <w:tcW w:w="4799" w:type="dxa"/>
          </w:tcPr>
          <w:p>
            <w:pPr>
              <w:pStyle w:val="TableParagraph"/>
              <w:spacing w:line="232" w:lineRule="exact"/>
              <w:rPr>
                <w:sz w:val="22"/>
              </w:rPr>
            </w:pPr>
            <w:r>
              <w:rPr>
                <w:sz w:val="22"/>
              </w:rPr>
              <w:t>GIL ROBLEDO MARIANA</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99.00</w:t>
            </w:r>
          </w:p>
        </w:tc>
      </w:tr>
      <w:tr>
        <w:trPr>
          <w:trHeight w:val="253" w:hRule="atLeast"/>
        </w:trPr>
        <w:tc>
          <w:tcPr>
            <w:tcW w:w="4799" w:type="dxa"/>
          </w:tcPr>
          <w:p>
            <w:pPr>
              <w:pStyle w:val="TableParagraph"/>
              <w:spacing w:line="234" w:lineRule="exact"/>
              <w:rPr>
                <w:sz w:val="22"/>
              </w:rPr>
            </w:pPr>
            <w:r>
              <w:rPr>
                <w:sz w:val="22"/>
              </w:rPr>
              <w:t>GUAJARDO HERNANDEZ CHANDEL</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99.00</w:t>
            </w:r>
          </w:p>
        </w:tc>
      </w:tr>
      <w:tr>
        <w:trPr>
          <w:trHeight w:val="251" w:hRule="atLeast"/>
        </w:trPr>
        <w:tc>
          <w:tcPr>
            <w:tcW w:w="4799" w:type="dxa"/>
          </w:tcPr>
          <w:p>
            <w:pPr>
              <w:pStyle w:val="TableParagraph"/>
              <w:spacing w:line="232" w:lineRule="exact"/>
              <w:rPr>
                <w:sz w:val="22"/>
              </w:rPr>
            </w:pPr>
            <w:r>
              <w:rPr>
                <w:sz w:val="22"/>
              </w:rPr>
              <w:t>MEDRANO GALVAN JOSE MANUEL</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99.00</w:t>
            </w:r>
          </w:p>
        </w:tc>
      </w:tr>
      <w:tr>
        <w:trPr>
          <w:trHeight w:val="253" w:hRule="atLeast"/>
        </w:trPr>
        <w:tc>
          <w:tcPr>
            <w:tcW w:w="4799" w:type="dxa"/>
          </w:tcPr>
          <w:p>
            <w:pPr>
              <w:pStyle w:val="TableParagraph"/>
              <w:spacing w:line="234" w:lineRule="exact"/>
              <w:rPr>
                <w:sz w:val="22"/>
              </w:rPr>
            </w:pPr>
            <w:r>
              <w:rPr>
                <w:sz w:val="22"/>
              </w:rPr>
              <w:t>PESINA LEOS BRENDA GUADALUPE</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99.00</w:t>
            </w:r>
          </w:p>
        </w:tc>
      </w:tr>
      <w:tr>
        <w:trPr>
          <w:trHeight w:val="254" w:hRule="atLeast"/>
        </w:trPr>
        <w:tc>
          <w:tcPr>
            <w:tcW w:w="4799" w:type="dxa"/>
          </w:tcPr>
          <w:p>
            <w:pPr>
              <w:pStyle w:val="TableParagraph"/>
              <w:spacing w:line="235" w:lineRule="exact"/>
              <w:rPr>
                <w:sz w:val="22"/>
              </w:rPr>
            </w:pPr>
            <w:r>
              <w:rPr>
                <w:sz w:val="22"/>
              </w:rPr>
              <w:t>SAUCEDA VALDEZ KARLA PATRICIA</w:t>
            </w:r>
          </w:p>
        </w:tc>
        <w:tc>
          <w:tcPr>
            <w:tcW w:w="1366" w:type="dxa"/>
          </w:tcPr>
          <w:p>
            <w:pPr>
              <w:pStyle w:val="TableParagraph"/>
              <w:spacing w:line="235" w:lineRule="exact"/>
              <w:ind w:left="0" w:right="540"/>
              <w:jc w:val="right"/>
              <w:rPr>
                <w:sz w:val="22"/>
              </w:rPr>
            </w:pPr>
            <w:r>
              <w:rPr>
                <w:sz w:val="22"/>
              </w:rPr>
              <w:t>8º.</w:t>
            </w:r>
          </w:p>
        </w:tc>
        <w:tc>
          <w:tcPr>
            <w:tcW w:w="1700" w:type="dxa"/>
          </w:tcPr>
          <w:p>
            <w:pPr>
              <w:pStyle w:val="TableParagraph"/>
              <w:spacing w:line="235" w:lineRule="exact"/>
              <w:ind w:left="321" w:right="314"/>
              <w:jc w:val="center"/>
              <w:rPr>
                <w:sz w:val="22"/>
              </w:rPr>
            </w:pPr>
            <w:r>
              <w:rPr>
                <w:sz w:val="22"/>
              </w:rPr>
              <w:t>99.00</w:t>
            </w:r>
          </w:p>
        </w:tc>
      </w:tr>
      <w:tr>
        <w:trPr>
          <w:trHeight w:val="251" w:hRule="atLeast"/>
        </w:trPr>
        <w:tc>
          <w:tcPr>
            <w:tcW w:w="4799" w:type="dxa"/>
          </w:tcPr>
          <w:p>
            <w:pPr>
              <w:pStyle w:val="TableParagraph"/>
              <w:spacing w:line="232" w:lineRule="exact"/>
              <w:rPr>
                <w:sz w:val="22"/>
              </w:rPr>
            </w:pPr>
            <w:r>
              <w:rPr>
                <w:sz w:val="22"/>
              </w:rPr>
              <w:t>AGUILAR RODRIGUEZ KEILA MICHEL</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98.86</w:t>
            </w:r>
          </w:p>
        </w:tc>
      </w:tr>
      <w:tr>
        <w:trPr>
          <w:trHeight w:val="253" w:hRule="atLeast"/>
        </w:trPr>
        <w:tc>
          <w:tcPr>
            <w:tcW w:w="4799" w:type="dxa"/>
          </w:tcPr>
          <w:p>
            <w:pPr>
              <w:pStyle w:val="TableParagraph"/>
              <w:spacing w:line="234" w:lineRule="exact"/>
              <w:rPr>
                <w:sz w:val="22"/>
              </w:rPr>
            </w:pPr>
            <w:r>
              <w:rPr>
                <w:sz w:val="22"/>
              </w:rPr>
              <w:t>ALEJOS PEREZ BELINDA</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98.86</w:t>
            </w:r>
          </w:p>
        </w:tc>
      </w:tr>
      <w:tr>
        <w:trPr>
          <w:trHeight w:val="251" w:hRule="atLeast"/>
        </w:trPr>
        <w:tc>
          <w:tcPr>
            <w:tcW w:w="4799" w:type="dxa"/>
          </w:tcPr>
          <w:p>
            <w:pPr>
              <w:pStyle w:val="TableParagraph"/>
              <w:spacing w:line="232" w:lineRule="exact"/>
              <w:rPr>
                <w:sz w:val="22"/>
              </w:rPr>
            </w:pPr>
            <w:r>
              <w:rPr>
                <w:sz w:val="22"/>
              </w:rPr>
              <w:t>DE LA CRUZ RODRIGUEZ BERENICE ANEL</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98.86</w:t>
            </w:r>
          </w:p>
        </w:tc>
      </w:tr>
      <w:tr>
        <w:trPr>
          <w:trHeight w:val="505" w:hRule="atLeast"/>
        </w:trPr>
        <w:tc>
          <w:tcPr>
            <w:tcW w:w="4799" w:type="dxa"/>
          </w:tcPr>
          <w:p>
            <w:pPr>
              <w:pStyle w:val="TableParagraph"/>
              <w:spacing w:line="252" w:lineRule="exact" w:before="4"/>
              <w:ind w:right="982"/>
              <w:rPr>
                <w:sz w:val="22"/>
              </w:rPr>
            </w:pPr>
            <w:r>
              <w:rPr>
                <w:sz w:val="22"/>
              </w:rPr>
              <w:t>ESPINOSA MÁRQUEZ ESTEPHANY ALEJANDRA</w:t>
            </w:r>
          </w:p>
        </w:tc>
        <w:tc>
          <w:tcPr>
            <w:tcW w:w="1366" w:type="dxa"/>
          </w:tcPr>
          <w:p>
            <w:pPr>
              <w:pStyle w:val="TableParagraph"/>
              <w:ind w:left="0" w:right="540"/>
              <w:jc w:val="right"/>
              <w:rPr>
                <w:sz w:val="22"/>
              </w:rPr>
            </w:pPr>
            <w:r>
              <w:rPr>
                <w:sz w:val="22"/>
              </w:rPr>
              <w:t>8º.</w:t>
            </w:r>
          </w:p>
        </w:tc>
        <w:tc>
          <w:tcPr>
            <w:tcW w:w="1700" w:type="dxa"/>
          </w:tcPr>
          <w:p>
            <w:pPr>
              <w:pStyle w:val="TableParagraph"/>
              <w:ind w:left="321" w:right="314"/>
              <w:jc w:val="center"/>
              <w:rPr>
                <w:sz w:val="22"/>
              </w:rPr>
            </w:pPr>
            <w:r>
              <w:rPr>
                <w:sz w:val="22"/>
              </w:rPr>
              <w:t>98.86</w:t>
            </w:r>
          </w:p>
        </w:tc>
      </w:tr>
      <w:tr>
        <w:trPr>
          <w:trHeight w:val="504" w:hRule="atLeast"/>
        </w:trPr>
        <w:tc>
          <w:tcPr>
            <w:tcW w:w="4799" w:type="dxa"/>
          </w:tcPr>
          <w:p>
            <w:pPr>
              <w:pStyle w:val="TableParagraph"/>
              <w:spacing w:line="248" w:lineRule="exact"/>
              <w:rPr>
                <w:sz w:val="22"/>
              </w:rPr>
            </w:pPr>
            <w:r>
              <w:rPr>
                <w:sz w:val="22"/>
              </w:rPr>
              <w:t>GALLARDO GONZALEZ ANDREA</w:t>
            </w:r>
          </w:p>
          <w:p>
            <w:pPr>
              <w:pStyle w:val="TableParagraph"/>
              <w:spacing w:line="234" w:lineRule="exact" w:before="1"/>
              <w:rPr>
                <w:sz w:val="22"/>
              </w:rPr>
            </w:pPr>
            <w:r>
              <w:rPr>
                <w:sz w:val="22"/>
              </w:rPr>
              <w:t>STEPHANY</w:t>
            </w:r>
          </w:p>
        </w:tc>
        <w:tc>
          <w:tcPr>
            <w:tcW w:w="1366" w:type="dxa"/>
          </w:tcPr>
          <w:p>
            <w:pPr>
              <w:pStyle w:val="TableParagraph"/>
              <w:spacing w:line="248" w:lineRule="exact"/>
              <w:ind w:left="0" w:right="540"/>
              <w:jc w:val="right"/>
              <w:rPr>
                <w:sz w:val="22"/>
              </w:rPr>
            </w:pPr>
            <w:r>
              <w:rPr>
                <w:sz w:val="22"/>
              </w:rPr>
              <w:t>8º.</w:t>
            </w:r>
          </w:p>
        </w:tc>
        <w:tc>
          <w:tcPr>
            <w:tcW w:w="1700" w:type="dxa"/>
          </w:tcPr>
          <w:p>
            <w:pPr>
              <w:pStyle w:val="TableParagraph"/>
              <w:spacing w:line="248" w:lineRule="exact"/>
              <w:ind w:left="321" w:right="314"/>
              <w:jc w:val="center"/>
              <w:rPr>
                <w:sz w:val="22"/>
              </w:rPr>
            </w:pPr>
            <w:r>
              <w:rPr>
                <w:sz w:val="22"/>
              </w:rPr>
              <w:t>98.86</w:t>
            </w:r>
          </w:p>
        </w:tc>
      </w:tr>
      <w:tr>
        <w:trPr>
          <w:trHeight w:val="253" w:hRule="atLeast"/>
        </w:trPr>
        <w:tc>
          <w:tcPr>
            <w:tcW w:w="4799" w:type="dxa"/>
          </w:tcPr>
          <w:p>
            <w:pPr>
              <w:pStyle w:val="TableParagraph"/>
              <w:spacing w:line="234" w:lineRule="exact"/>
              <w:rPr>
                <w:sz w:val="22"/>
              </w:rPr>
            </w:pPr>
            <w:r>
              <w:rPr>
                <w:sz w:val="22"/>
              </w:rPr>
              <w:t>LIRA RAMIREZ IRIS SARAHI</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98.86</w:t>
            </w:r>
          </w:p>
        </w:tc>
      </w:tr>
      <w:tr>
        <w:trPr>
          <w:trHeight w:val="251" w:hRule="atLeast"/>
        </w:trPr>
        <w:tc>
          <w:tcPr>
            <w:tcW w:w="4799" w:type="dxa"/>
          </w:tcPr>
          <w:p>
            <w:pPr>
              <w:pStyle w:val="TableParagraph"/>
              <w:spacing w:line="232" w:lineRule="exact"/>
              <w:rPr>
                <w:sz w:val="22"/>
              </w:rPr>
            </w:pPr>
            <w:r>
              <w:rPr>
                <w:sz w:val="22"/>
              </w:rPr>
              <w:t>RODRIGUEZ GARCIA EZEQUIEL</w:t>
            </w:r>
          </w:p>
        </w:tc>
        <w:tc>
          <w:tcPr>
            <w:tcW w:w="1366" w:type="dxa"/>
          </w:tcPr>
          <w:p>
            <w:pPr>
              <w:pStyle w:val="TableParagraph"/>
              <w:spacing w:line="232" w:lineRule="exact"/>
              <w:ind w:left="0" w:right="540"/>
              <w:jc w:val="right"/>
              <w:rPr>
                <w:sz w:val="22"/>
              </w:rPr>
            </w:pPr>
            <w:r>
              <w:rPr>
                <w:sz w:val="22"/>
              </w:rPr>
              <w:t>8º.</w:t>
            </w:r>
          </w:p>
        </w:tc>
        <w:tc>
          <w:tcPr>
            <w:tcW w:w="1700" w:type="dxa"/>
          </w:tcPr>
          <w:p>
            <w:pPr>
              <w:pStyle w:val="TableParagraph"/>
              <w:spacing w:line="232" w:lineRule="exact"/>
              <w:ind w:left="321" w:right="314"/>
              <w:jc w:val="center"/>
              <w:rPr>
                <w:sz w:val="22"/>
              </w:rPr>
            </w:pPr>
            <w:r>
              <w:rPr>
                <w:sz w:val="22"/>
              </w:rPr>
              <w:t>98.86</w:t>
            </w:r>
          </w:p>
        </w:tc>
      </w:tr>
      <w:tr>
        <w:trPr>
          <w:trHeight w:val="254" w:hRule="atLeast"/>
        </w:trPr>
        <w:tc>
          <w:tcPr>
            <w:tcW w:w="4799" w:type="dxa"/>
          </w:tcPr>
          <w:p>
            <w:pPr>
              <w:pStyle w:val="TableParagraph"/>
              <w:spacing w:line="234" w:lineRule="exact"/>
              <w:rPr>
                <w:sz w:val="22"/>
              </w:rPr>
            </w:pPr>
            <w:r>
              <w:rPr>
                <w:sz w:val="22"/>
              </w:rPr>
              <w:t>SIFUENTES OLIVARES ROCÍO NALLELY</w:t>
            </w:r>
          </w:p>
        </w:tc>
        <w:tc>
          <w:tcPr>
            <w:tcW w:w="1366" w:type="dxa"/>
          </w:tcPr>
          <w:p>
            <w:pPr>
              <w:pStyle w:val="TableParagraph"/>
              <w:spacing w:line="234" w:lineRule="exact"/>
              <w:ind w:left="0" w:right="540"/>
              <w:jc w:val="right"/>
              <w:rPr>
                <w:sz w:val="22"/>
              </w:rPr>
            </w:pPr>
            <w:r>
              <w:rPr>
                <w:sz w:val="22"/>
              </w:rPr>
              <w:t>8º.</w:t>
            </w:r>
          </w:p>
        </w:tc>
        <w:tc>
          <w:tcPr>
            <w:tcW w:w="1700" w:type="dxa"/>
          </w:tcPr>
          <w:p>
            <w:pPr>
              <w:pStyle w:val="TableParagraph"/>
              <w:spacing w:line="234" w:lineRule="exact"/>
              <w:ind w:left="321" w:right="314"/>
              <w:jc w:val="center"/>
              <w:rPr>
                <w:sz w:val="22"/>
              </w:rPr>
            </w:pPr>
            <w:r>
              <w:rPr>
                <w:sz w:val="22"/>
              </w:rPr>
              <w:t>98.86</w:t>
            </w:r>
          </w:p>
        </w:tc>
      </w:tr>
    </w:tbl>
    <w:p>
      <w:pPr>
        <w:spacing w:after="0" w:line="234"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137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4799"/>
        <w:gridCol w:w="1366"/>
        <w:gridCol w:w="1700"/>
      </w:tblGrid>
      <w:tr>
        <w:trPr>
          <w:trHeight w:val="505" w:hRule="atLeast"/>
        </w:trPr>
        <w:tc>
          <w:tcPr>
            <w:tcW w:w="4799" w:type="dxa"/>
          </w:tcPr>
          <w:p>
            <w:pPr>
              <w:pStyle w:val="TableParagraph"/>
              <w:spacing w:line="254" w:lineRule="exact"/>
              <w:ind w:right="1275"/>
              <w:rPr>
                <w:sz w:val="22"/>
              </w:rPr>
            </w:pPr>
            <w:r>
              <w:rPr>
                <w:sz w:val="22"/>
              </w:rPr>
              <w:t>BARRERA ESCOBEDO YESENIA GUADALUPE</w:t>
            </w:r>
          </w:p>
        </w:tc>
        <w:tc>
          <w:tcPr>
            <w:tcW w:w="1366" w:type="dxa"/>
          </w:tcPr>
          <w:p>
            <w:pPr>
              <w:pStyle w:val="TableParagraph"/>
              <w:spacing w:line="250" w:lineRule="exact"/>
              <w:ind w:left="0" w:right="540"/>
              <w:jc w:val="right"/>
              <w:rPr>
                <w:sz w:val="22"/>
              </w:rPr>
            </w:pPr>
            <w:r>
              <w:rPr>
                <w:sz w:val="22"/>
              </w:rPr>
              <w:t>9º.</w:t>
            </w:r>
          </w:p>
        </w:tc>
        <w:tc>
          <w:tcPr>
            <w:tcW w:w="1700" w:type="dxa"/>
          </w:tcPr>
          <w:p>
            <w:pPr>
              <w:pStyle w:val="TableParagraph"/>
              <w:spacing w:line="250" w:lineRule="exact"/>
              <w:ind w:left="318" w:right="314"/>
              <w:jc w:val="center"/>
              <w:rPr>
                <w:sz w:val="22"/>
              </w:rPr>
            </w:pPr>
            <w:r>
              <w:rPr>
                <w:sz w:val="22"/>
              </w:rPr>
              <w:t>100</w:t>
            </w:r>
          </w:p>
        </w:tc>
      </w:tr>
      <w:tr>
        <w:trPr>
          <w:trHeight w:val="251" w:hRule="atLeast"/>
        </w:trPr>
        <w:tc>
          <w:tcPr>
            <w:tcW w:w="4799" w:type="dxa"/>
          </w:tcPr>
          <w:p>
            <w:pPr>
              <w:pStyle w:val="TableParagraph"/>
              <w:spacing w:line="232" w:lineRule="exact"/>
              <w:rPr>
                <w:sz w:val="22"/>
              </w:rPr>
            </w:pPr>
            <w:r>
              <w:rPr>
                <w:sz w:val="22"/>
              </w:rPr>
              <w:t>BOTELLO QUIÑONEZ MARLEN</w:t>
            </w:r>
          </w:p>
        </w:tc>
        <w:tc>
          <w:tcPr>
            <w:tcW w:w="1366" w:type="dxa"/>
          </w:tcPr>
          <w:p>
            <w:pPr>
              <w:pStyle w:val="TableParagraph"/>
              <w:spacing w:line="232" w:lineRule="exact"/>
              <w:ind w:left="0" w:right="540"/>
              <w:jc w:val="right"/>
              <w:rPr>
                <w:sz w:val="22"/>
              </w:rPr>
            </w:pPr>
            <w:r>
              <w:rPr>
                <w:sz w:val="22"/>
              </w:rPr>
              <w:t>9º.</w:t>
            </w:r>
          </w:p>
        </w:tc>
        <w:tc>
          <w:tcPr>
            <w:tcW w:w="1700" w:type="dxa"/>
          </w:tcPr>
          <w:p>
            <w:pPr>
              <w:pStyle w:val="TableParagraph"/>
              <w:spacing w:line="232" w:lineRule="exact"/>
              <w:ind w:left="318" w:right="314"/>
              <w:jc w:val="center"/>
              <w:rPr>
                <w:sz w:val="22"/>
              </w:rPr>
            </w:pPr>
            <w:r>
              <w:rPr>
                <w:sz w:val="22"/>
              </w:rPr>
              <w:t>100</w:t>
            </w:r>
          </w:p>
        </w:tc>
      </w:tr>
      <w:tr>
        <w:trPr>
          <w:trHeight w:val="251" w:hRule="atLeast"/>
        </w:trPr>
        <w:tc>
          <w:tcPr>
            <w:tcW w:w="4799" w:type="dxa"/>
          </w:tcPr>
          <w:p>
            <w:pPr>
              <w:pStyle w:val="TableParagraph"/>
              <w:spacing w:line="232" w:lineRule="exact"/>
              <w:rPr>
                <w:sz w:val="22"/>
              </w:rPr>
            </w:pPr>
            <w:r>
              <w:rPr>
                <w:sz w:val="22"/>
              </w:rPr>
              <w:t>PEREZ HERNANDEZ JESSICA ABRIL</w:t>
            </w:r>
          </w:p>
        </w:tc>
        <w:tc>
          <w:tcPr>
            <w:tcW w:w="1366" w:type="dxa"/>
          </w:tcPr>
          <w:p>
            <w:pPr>
              <w:pStyle w:val="TableParagraph"/>
              <w:spacing w:line="232" w:lineRule="exact"/>
              <w:ind w:left="0" w:right="540"/>
              <w:jc w:val="right"/>
              <w:rPr>
                <w:sz w:val="22"/>
              </w:rPr>
            </w:pPr>
            <w:r>
              <w:rPr>
                <w:sz w:val="22"/>
              </w:rPr>
              <w:t>9º.</w:t>
            </w:r>
          </w:p>
        </w:tc>
        <w:tc>
          <w:tcPr>
            <w:tcW w:w="1700" w:type="dxa"/>
          </w:tcPr>
          <w:p>
            <w:pPr>
              <w:pStyle w:val="TableParagraph"/>
              <w:spacing w:line="232" w:lineRule="exact"/>
              <w:ind w:left="318" w:right="314"/>
              <w:jc w:val="center"/>
              <w:rPr>
                <w:sz w:val="22"/>
              </w:rPr>
            </w:pPr>
            <w:r>
              <w:rPr>
                <w:sz w:val="22"/>
              </w:rPr>
              <w:t>100</w:t>
            </w:r>
          </w:p>
        </w:tc>
      </w:tr>
      <w:tr>
        <w:trPr>
          <w:trHeight w:val="253" w:hRule="atLeast"/>
        </w:trPr>
        <w:tc>
          <w:tcPr>
            <w:tcW w:w="4799" w:type="dxa"/>
          </w:tcPr>
          <w:p>
            <w:pPr>
              <w:pStyle w:val="TableParagraph"/>
              <w:spacing w:line="234" w:lineRule="exact"/>
              <w:rPr>
                <w:sz w:val="22"/>
              </w:rPr>
            </w:pPr>
            <w:r>
              <w:rPr>
                <w:sz w:val="22"/>
              </w:rPr>
              <w:t>REGALADO TORRES KENIA MARISOL</w:t>
            </w:r>
          </w:p>
        </w:tc>
        <w:tc>
          <w:tcPr>
            <w:tcW w:w="1366" w:type="dxa"/>
          </w:tcPr>
          <w:p>
            <w:pPr>
              <w:pStyle w:val="TableParagraph"/>
              <w:spacing w:line="234" w:lineRule="exact"/>
              <w:ind w:left="0" w:right="540"/>
              <w:jc w:val="right"/>
              <w:rPr>
                <w:sz w:val="22"/>
              </w:rPr>
            </w:pPr>
            <w:r>
              <w:rPr>
                <w:sz w:val="22"/>
              </w:rPr>
              <w:t>9º.</w:t>
            </w:r>
          </w:p>
        </w:tc>
        <w:tc>
          <w:tcPr>
            <w:tcW w:w="1700" w:type="dxa"/>
          </w:tcPr>
          <w:p>
            <w:pPr>
              <w:pStyle w:val="TableParagraph"/>
              <w:spacing w:line="234" w:lineRule="exact"/>
              <w:ind w:left="318" w:right="314"/>
              <w:jc w:val="center"/>
              <w:rPr>
                <w:sz w:val="22"/>
              </w:rPr>
            </w:pPr>
            <w:r>
              <w:rPr>
                <w:sz w:val="22"/>
              </w:rPr>
              <w:t>100</w:t>
            </w:r>
          </w:p>
        </w:tc>
      </w:tr>
      <w:tr>
        <w:trPr>
          <w:trHeight w:val="251" w:hRule="atLeast"/>
        </w:trPr>
        <w:tc>
          <w:tcPr>
            <w:tcW w:w="4799" w:type="dxa"/>
          </w:tcPr>
          <w:p>
            <w:pPr>
              <w:pStyle w:val="TableParagraph"/>
              <w:spacing w:line="232" w:lineRule="exact"/>
              <w:rPr>
                <w:sz w:val="22"/>
              </w:rPr>
            </w:pPr>
            <w:r>
              <w:rPr>
                <w:sz w:val="22"/>
              </w:rPr>
              <w:t>REYNA MARTINEZ YOLANDA MONSERAT</w:t>
            </w:r>
          </w:p>
        </w:tc>
        <w:tc>
          <w:tcPr>
            <w:tcW w:w="1366" w:type="dxa"/>
          </w:tcPr>
          <w:p>
            <w:pPr>
              <w:pStyle w:val="TableParagraph"/>
              <w:spacing w:line="232" w:lineRule="exact"/>
              <w:ind w:left="0" w:right="540"/>
              <w:jc w:val="right"/>
              <w:rPr>
                <w:sz w:val="22"/>
              </w:rPr>
            </w:pPr>
            <w:r>
              <w:rPr>
                <w:sz w:val="22"/>
              </w:rPr>
              <w:t>9º.</w:t>
            </w:r>
          </w:p>
        </w:tc>
        <w:tc>
          <w:tcPr>
            <w:tcW w:w="1700" w:type="dxa"/>
          </w:tcPr>
          <w:p>
            <w:pPr>
              <w:pStyle w:val="TableParagraph"/>
              <w:spacing w:line="232" w:lineRule="exact"/>
              <w:ind w:left="318" w:right="314"/>
              <w:jc w:val="center"/>
              <w:rPr>
                <w:sz w:val="22"/>
              </w:rPr>
            </w:pPr>
            <w:r>
              <w:rPr>
                <w:sz w:val="22"/>
              </w:rPr>
              <w:t>100</w:t>
            </w:r>
          </w:p>
        </w:tc>
      </w:tr>
      <w:tr>
        <w:trPr>
          <w:trHeight w:val="253" w:hRule="atLeast"/>
        </w:trPr>
        <w:tc>
          <w:tcPr>
            <w:tcW w:w="4799" w:type="dxa"/>
          </w:tcPr>
          <w:p>
            <w:pPr>
              <w:pStyle w:val="TableParagraph"/>
              <w:spacing w:line="234" w:lineRule="exact"/>
              <w:rPr>
                <w:sz w:val="22"/>
              </w:rPr>
            </w:pPr>
            <w:r>
              <w:rPr>
                <w:sz w:val="22"/>
              </w:rPr>
              <w:t>TORRES ZAVALA LUISA FERNANDA</w:t>
            </w:r>
          </w:p>
        </w:tc>
        <w:tc>
          <w:tcPr>
            <w:tcW w:w="1366" w:type="dxa"/>
          </w:tcPr>
          <w:p>
            <w:pPr>
              <w:pStyle w:val="TableParagraph"/>
              <w:spacing w:line="234" w:lineRule="exact"/>
              <w:ind w:left="0" w:right="540"/>
              <w:jc w:val="right"/>
              <w:rPr>
                <w:sz w:val="22"/>
              </w:rPr>
            </w:pPr>
            <w:r>
              <w:rPr>
                <w:sz w:val="22"/>
              </w:rPr>
              <w:t>9º.</w:t>
            </w:r>
          </w:p>
        </w:tc>
        <w:tc>
          <w:tcPr>
            <w:tcW w:w="1700" w:type="dxa"/>
          </w:tcPr>
          <w:p>
            <w:pPr>
              <w:pStyle w:val="TableParagraph"/>
              <w:spacing w:line="234" w:lineRule="exact"/>
              <w:ind w:left="318" w:right="314"/>
              <w:jc w:val="center"/>
              <w:rPr>
                <w:sz w:val="22"/>
              </w:rPr>
            </w:pPr>
            <w:r>
              <w:rPr>
                <w:sz w:val="22"/>
              </w:rPr>
              <w:t>100</w:t>
            </w:r>
          </w:p>
        </w:tc>
      </w:tr>
      <w:tr>
        <w:trPr>
          <w:trHeight w:val="251" w:hRule="atLeast"/>
        </w:trPr>
        <w:tc>
          <w:tcPr>
            <w:tcW w:w="4799" w:type="dxa"/>
          </w:tcPr>
          <w:p>
            <w:pPr>
              <w:pStyle w:val="TableParagraph"/>
              <w:spacing w:line="232" w:lineRule="exact"/>
              <w:rPr>
                <w:sz w:val="22"/>
              </w:rPr>
            </w:pPr>
            <w:r>
              <w:rPr>
                <w:sz w:val="22"/>
              </w:rPr>
              <w:t>HERNANDEZ FLORES DIANA CECILIA</w:t>
            </w:r>
          </w:p>
        </w:tc>
        <w:tc>
          <w:tcPr>
            <w:tcW w:w="1366" w:type="dxa"/>
          </w:tcPr>
          <w:p>
            <w:pPr>
              <w:pStyle w:val="TableParagraph"/>
              <w:spacing w:line="232" w:lineRule="exact"/>
              <w:ind w:left="0" w:right="540"/>
              <w:jc w:val="right"/>
              <w:rPr>
                <w:sz w:val="22"/>
              </w:rPr>
            </w:pPr>
            <w:r>
              <w:rPr>
                <w:sz w:val="22"/>
              </w:rPr>
              <w:t>9º.</w:t>
            </w:r>
          </w:p>
        </w:tc>
        <w:tc>
          <w:tcPr>
            <w:tcW w:w="1700" w:type="dxa"/>
          </w:tcPr>
          <w:p>
            <w:pPr>
              <w:pStyle w:val="TableParagraph"/>
              <w:spacing w:line="232" w:lineRule="exact"/>
              <w:ind w:left="321" w:right="314"/>
              <w:jc w:val="center"/>
              <w:rPr>
                <w:sz w:val="22"/>
              </w:rPr>
            </w:pPr>
            <w:r>
              <w:rPr>
                <w:sz w:val="22"/>
              </w:rPr>
              <w:t>99.88</w:t>
            </w:r>
          </w:p>
        </w:tc>
      </w:tr>
      <w:tr>
        <w:trPr>
          <w:trHeight w:val="254" w:hRule="atLeast"/>
        </w:trPr>
        <w:tc>
          <w:tcPr>
            <w:tcW w:w="4799" w:type="dxa"/>
          </w:tcPr>
          <w:p>
            <w:pPr>
              <w:pStyle w:val="TableParagraph"/>
              <w:spacing w:line="234" w:lineRule="exact"/>
              <w:rPr>
                <w:sz w:val="22"/>
              </w:rPr>
            </w:pPr>
            <w:r>
              <w:rPr>
                <w:sz w:val="22"/>
              </w:rPr>
              <w:t>OLIVARES SALINAS MELISSA</w:t>
            </w:r>
          </w:p>
        </w:tc>
        <w:tc>
          <w:tcPr>
            <w:tcW w:w="1366" w:type="dxa"/>
          </w:tcPr>
          <w:p>
            <w:pPr>
              <w:pStyle w:val="TableParagraph"/>
              <w:spacing w:line="234" w:lineRule="exact"/>
              <w:ind w:left="0" w:right="540"/>
              <w:jc w:val="right"/>
              <w:rPr>
                <w:sz w:val="22"/>
              </w:rPr>
            </w:pPr>
            <w:r>
              <w:rPr>
                <w:sz w:val="22"/>
              </w:rPr>
              <w:t>9º.</w:t>
            </w:r>
          </w:p>
        </w:tc>
        <w:tc>
          <w:tcPr>
            <w:tcW w:w="1700" w:type="dxa"/>
          </w:tcPr>
          <w:p>
            <w:pPr>
              <w:pStyle w:val="TableParagraph"/>
              <w:spacing w:line="234" w:lineRule="exact"/>
              <w:ind w:left="321" w:right="314"/>
              <w:jc w:val="center"/>
              <w:rPr>
                <w:sz w:val="22"/>
              </w:rPr>
            </w:pPr>
            <w:r>
              <w:rPr>
                <w:sz w:val="22"/>
              </w:rPr>
              <w:t>99.86</w:t>
            </w:r>
          </w:p>
        </w:tc>
      </w:tr>
      <w:tr>
        <w:trPr>
          <w:trHeight w:val="253" w:hRule="atLeast"/>
        </w:trPr>
        <w:tc>
          <w:tcPr>
            <w:tcW w:w="4799" w:type="dxa"/>
          </w:tcPr>
          <w:p>
            <w:pPr>
              <w:pStyle w:val="TableParagraph"/>
              <w:spacing w:line="234" w:lineRule="exact"/>
              <w:rPr>
                <w:sz w:val="22"/>
              </w:rPr>
            </w:pPr>
            <w:r>
              <w:rPr>
                <w:sz w:val="22"/>
              </w:rPr>
              <w:t>CHECHE MORENO ANDRES</w:t>
            </w:r>
          </w:p>
        </w:tc>
        <w:tc>
          <w:tcPr>
            <w:tcW w:w="1366" w:type="dxa"/>
          </w:tcPr>
          <w:p>
            <w:pPr>
              <w:pStyle w:val="TableParagraph"/>
              <w:spacing w:line="234" w:lineRule="exact"/>
              <w:ind w:left="0" w:right="540"/>
              <w:jc w:val="right"/>
              <w:rPr>
                <w:sz w:val="22"/>
              </w:rPr>
            </w:pPr>
            <w:r>
              <w:rPr>
                <w:sz w:val="22"/>
              </w:rPr>
              <w:t>9º.</w:t>
            </w:r>
          </w:p>
        </w:tc>
        <w:tc>
          <w:tcPr>
            <w:tcW w:w="1700" w:type="dxa"/>
          </w:tcPr>
          <w:p>
            <w:pPr>
              <w:pStyle w:val="TableParagraph"/>
              <w:spacing w:line="234" w:lineRule="exact"/>
              <w:ind w:left="321" w:right="314"/>
              <w:jc w:val="center"/>
              <w:rPr>
                <w:sz w:val="22"/>
              </w:rPr>
            </w:pPr>
            <w:r>
              <w:rPr>
                <w:sz w:val="22"/>
              </w:rPr>
              <w:t>99.71</w:t>
            </w:r>
          </w:p>
        </w:tc>
      </w:tr>
      <w:tr>
        <w:trPr>
          <w:trHeight w:val="252" w:hRule="atLeast"/>
        </w:trPr>
        <w:tc>
          <w:tcPr>
            <w:tcW w:w="4799" w:type="dxa"/>
          </w:tcPr>
          <w:p>
            <w:pPr>
              <w:pStyle w:val="TableParagraph"/>
              <w:spacing w:line="232" w:lineRule="exact"/>
              <w:rPr>
                <w:sz w:val="22"/>
              </w:rPr>
            </w:pPr>
            <w:r>
              <w:rPr>
                <w:sz w:val="22"/>
              </w:rPr>
              <w:t>JASSO VAZQUEZ ALBA MELISSA</w:t>
            </w:r>
          </w:p>
        </w:tc>
        <w:tc>
          <w:tcPr>
            <w:tcW w:w="1366" w:type="dxa"/>
          </w:tcPr>
          <w:p>
            <w:pPr>
              <w:pStyle w:val="TableParagraph"/>
              <w:spacing w:line="232" w:lineRule="exact"/>
              <w:ind w:left="0" w:right="540"/>
              <w:jc w:val="right"/>
              <w:rPr>
                <w:sz w:val="22"/>
              </w:rPr>
            </w:pPr>
            <w:r>
              <w:rPr>
                <w:sz w:val="22"/>
              </w:rPr>
              <w:t>9º.</w:t>
            </w:r>
          </w:p>
        </w:tc>
        <w:tc>
          <w:tcPr>
            <w:tcW w:w="1700" w:type="dxa"/>
          </w:tcPr>
          <w:p>
            <w:pPr>
              <w:pStyle w:val="TableParagraph"/>
              <w:spacing w:line="232" w:lineRule="exact"/>
              <w:ind w:left="321" w:right="314"/>
              <w:jc w:val="center"/>
              <w:rPr>
                <w:sz w:val="22"/>
              </w:rPr>
            </w:pPr>
            <w:r>
              <w:rPr>
                <w:sz w:val="22"/>
              </w:rPr>
              <w:t>99.71</w:t>
            </w:r>
          </w:p>
        </w:tc>
      </w:tr>
      <w:tr>
        <w:trPr>
          <w:trHeight w:val="253" w:hRule="atLeast"/>
        </w:trPr>
        <w:tc>
          <w:tcPr>
            <w:tcW w:w="4799" w:type="dxa"/>
          </w:tcPr>
          <w:p>
            <w:pPr>
              <w:pStyle w:val="TableParagraph"/>
              <w:spacing w:line="234" w:lineRule="exact"/>
              <w:rPr>
                <w:sz w:val="22"/>
              </w:rPr>
            </w:pPr>
            <w:r>
              <w:rPr>
                <w:sz w:val="22"/>
              </w:rPr>
              <w:t>RANGEL PAREDES EMILY JAZMIN</w:t>
            </w:r>
          </w:p>
        </w:tc>
        <w:tc>
          <w:tcPr>
            <w:tcW w:w="1366" w:type="dxa"/>
          </w:tcPr>
          <w:p>
            <w:pPr>
              <w:pStyle w:val="TableParagraph"/>
              <w:spacing w:line="234" w:lineRule="exact"/>
              <w:ind w:left="0" w:right="540"/>
              <w:jc w:val="right"/>
              <w:rPr>
                <w:sz w:val="22"/>
              </w:rPr>
            </w:pPr>
            <w:r>
              <w:rPr>
                <w:sz w:val="22"/>
              </w:rPr>
              <w:t>9º.</w:t>
            </w:r>
          </w:p>
        </w:tc>
        <w:tc>
          <w:tcPr>
            <w:tcW w:w="1700" w:type="dxa"/>
          </w:tcPr>
          <w:p>
            <w:pPr>
              <w:pStyle w:val="TableParagraph"/>
              <w:spacing w:line="234" w:lineRule="exact"/>
              <w:ind w:left="321" w:right="314"/>
              <w:jc w:val="center"/>
              <w:rPr>
                <w:sz w:val="22"/>
              </w:rPr>
            </w:pPr>
            <w:r>
              <w:rPr>
                <w:sz w:val="22"/>
              </w:rPr>
              <w:t>99.71</w:t>
            </w:r>
          </w:p>
        </w:tc>
      </w:tr>
      <w:tr>
        <w:trPr>
          <w:trHeight w:val="251" w:hRule="atLeast"/>
        </w:trPr>
        <w:tc>
          <w:tcPr>
            <w:tcW w:w="4799" w:type="dxa"/>
          </w:tcPr>
          <w:p>
            <w:pPr>
              <w:pStyle w:val="TableParagraph"/>
              <w:spacing w:line="232" w:lineRule="exact"/>
              <w:rPr>
                <w:sz w:val="22"/>
              </w:rPr>
            </w:pPr>
            <w:r>
              <w:rPr>
                <w:sz w:val="22"/>
              </w:rPr>
              <w:t>GARCIA HEREDIA MONICA AIDEE</w:t>
            </w:r>
          </w:p>
        </w:tc>
        <w:tc>
          <w:tcPr>
            <w:tcW w:w="1366" w:type="dxa"/>
          </w:tcPr>
          <w:p>
            <w:pPr>
              <w:pStyle w:val="TableParagraph"/>
              <w:spacing w:line="232" w:lineRule="exact"/>
              <w:ind w:left="0" w:right="540"/>
              <w:jc w:val="right"/>
              <w:rPr>
                <w:sz w:val="22"/>
              </w:rPr>
            </w:pPr>
            <w:r>
              <w:rPr>
                <w:sz w:val="22"/>
              </w:rPr>
              <w:t>9º.</w:t>
            </w:r>
          </w:p>
        </w:tc>
        <w:tc>
          <w:tcPr>
            <w:tcW w:w="1700" w:type="dxa"/>
          </w:tcPr>
          <w:p>
            <w:pPr>
              <w:pStyle w:val="TableParagraph"/>
              <w:spacing w:line="232" w:lineRule="exact"/>
              <w:ind w:left="321" w:right="314"/>
              <w:jc w:val="center"/>
              <w:rPr>
                <w:sz w:val="22"/>
              </w:rPr>
            </w:pPr>
            <w:r>
              <w:rPr>
                <w:sz w:val="22"/>
              </w:rPr>
              <w:t>99.57</w:t>
            </w:r>
          </w:p>
        </w:tc>
      </w:tr>
      <w:tr>
        <w:trPr>
          <w:trHeight w:val="253" w:hRule="atLeast"/>
        </w:trPr>
        <w:tc>
          <w:tcPr>
            <w:tcW w:w="4799" w:type="dxa"/>
          </w:tcPr>
          <w:p>
            <w:pPr>
              <w:pStyle w:val="TableParagraph"/>
              <w:spacing w:line="234" w:lineRule="exact"/>
              <w:rPr>
                <w:sz w:val="22"/>
              </w:rPr>
            </w:pPr>
            <w:r>
              <w:rPr>
                <w:sz w:val="22"/>
              </w:rPr>
              <w:t>SANDOVAL GARZA NATHALYA DEYANIRA</w:t>
            </w:r>
          </w:p>
        </w:tc>
        <w:tc>
          <w:tcPr>
            <w:tcW w:w="1366" w:type="dxa"/>
          </w:tcPr>
          <w:p>
            <w:pPr>
              <w:pStyle w:val="TableParagraph"/>
              <w:spacing w:line="234" w:lineRule="exact"/>
              <w:ind w:left="0" w:right="540"/>
              <w:jc w:val="right"/>
              <w:rPr>
                <w:sz w:val="22"/>
              </w:rPr>
            </w:pPr>
            <w:r>
              <w:rPr>
                <w:sz w:val="22"/>
              </w:rPr>
              <w:t>9º.</w:t>
            </w:r>
          </w:p>
        </w:tc>
        <w:tc>
          <w:tcPr>
            <w:tcW w:w="1700" w:type="dxa"/>
          </w:tcPr>
          <w:p>
            <w:pPr>
              <w:pStyle w:val="TableParagraph"/>
              <w:spacing w:line="234" w:lineRule="exact"/>
              <w:ind w:left="321" w:right="314"/>
              <w:jc w:val="center"/>
              <w:rPr>
                <w:sz w:val="22"/>
              </w:rPr>
            </w:pPr>
            <w:r>
              <w:rPr>
                <w:sz w:val="22"/>
              </w:rPr>
              <w:t>99.57</w:t>
            </w:r>
          </w:p>
        </w:tc>
      </w:tr>
    </w:tbl>
    <w:p>
      <w:pPr>
        <w:pStyle w:val="BodyText"/>
        <w:rPr>
          <w:rFonts w:ascii="Times New Roman"/>
          <w:sz w:val="20"/>
        </w:rPr>
      </w:pPr>
    </w:p>
    <w:p>
      <w:pPr>
        <w:pStyle w:val="BodyText"/>
        <w:rPr>
          <w:rFonts w:ascii="Times New Roman"/>
          <w:sz w:val="20"/>
        </w:rPr>
      </w:pPr>
    </w:p>
    <w:p>
      <w:pPr>
        <w:pStyle w:val="BodyText"/>
        <w:spacing w:before="3"/>
        <w:rPr>
          <w:rFonts w:ascii="Times New Roman"/>
          <w:sz w:val="22"/>
        </w:rPr>
      </w:pPr>
    </w:p>
    <w:p>
      <w:pPr>
        <w:spacing w:before="93"/>
        <w:ind w:left="740" w:right="0" w:firstLine="0"/>
        <w:jc w:val="left"/>
        <w:rPr>
          <w:b/>
          <w:sz w:val="23"/>
        </w:rPr>
      </w:pPr>
      <w:r>
        <w:rPr>
          <w:b/>
          <w:sz w:val="23"/>
        </w:rPr>
        <w:t>Talento Académico.</w:t>
      </w:r>
    </w:p>
    <w:p>
      <w:pPr>
        <w:pStyle w:val="BodyText"/>
        <w:rPr>
          <w:b/>
          <w:sz w:val="26"/>
        </w:rPr>
      </w:pPr>
    </w:p>
    <w:p>
      <w:pPr>
        <w:pStyle w:val="ListParagraph"/>
        <w:numPr>
          <w:ilvl w:val="2"/>
          <w:numId w:val="1"/>
        </w:numPr>
        <w:tabs>
          <w:tab w:pos="1313" w:val="left" w:leader="none"/>
          <w:tab w:pos="1314" w:val="left" w:leader="none"/>
        </w:tabs>
        <w:spacing w:line="240" w:lineRule="auto" w:before="206" w:after="0"/>
        <w:ind w:left="1314" w:right="0" w:hanging="526"/>
        <w:jc w:val="left"/>
        <w:rPr>
          <w:b/>
          <w:sz w:val="20"/>
        </w:rPr>
      </w:pPr>
      <w:r>
        <w:rPr>
          <w:b/>
          <w:sz w:val="20"/>
        </w:rPr>
        <w:t>ALUMNOS DENTRO DEL PROGRAMA DE TALENTOS SEMESTRE ENERO – JUNIO</w:t>
      </w:r>
      <w:r>
        <w:rPr>
          <w:b/>
          <w:spacing w:val="-6"/>
          <w:sz w:val="20"/>
        </w:rPr>
        <w:t> </w:t>
      </w:r>
      <w:r>
        <w:rPr>
          <w:b/>
          <w:sz w:val="20"/>
        </w:rPr>
        <w:t>2017</w:t>
      </w:r>
    </w:p>
    <w:p>
      <w:pPr>
        <w:pStyle w:val="BodyText"/>
        <w:spacing w:before="8" w:after="1"/>
        <w:rPr>
          <w:b/>
          <w:sz w:val="20"/>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09"/>
        <w:gridCol w:w="1330"/>
        <w:gridCol w:w="4393"/>
        <w:gridCol w:w="1345"/>
        <w:gridCol w:w="1253"/>
      </w:tblGrid>
      <w:tr>
        <w:trPr>
          <w:trHeight w:val="551" w:hRule="atLeast"/>
        </w:trPr>
        <w:tc>
          <w:tcPr>
            <w:tcW w:w="509" w:type="dxa"/>
            <w:tcBorders>
              <w:bottom w:val="single" w:sz="12" w:space="0" w:color="8EAADB"/>
            </w:tcBorders>
          </w:tcPr>
          <w:p>
            <w:pPr>
              <w:pStyle w:val="TableParagraph"/>
              <w:spacing w:line="271" w:lineRule="exact"/>
              <w:ind w:left="9"/>
              <w:jc w:val="center"/>
              <w:rPr>
                <w:sz w:val="24"/>
              </w:rPr>
            </w:pPr>
            <w:r>
              <w:rPr>
                <w:w w:val="99"/>
                <w:sz w:val="24"/>
              </w:rPr>
              <w:t>N</w:t>
            </w:r>
          </w:p>
          <w:p>
            <w:pPr>
              <w:pStyle w:val="TableParagraph"/>
              <w:spacing w:line="260" w:lineRule="exact"/>
              <w:ind w:left="8"/>
              <w:jc w:val="center"/>
              <w:rPr>
                <w:sz w:val="24"/>
              </w:rPr>
            </w:pPr>
            <w:r>
              <w:rPr>
                <w:w w:val="99"/>
                <w:sz w:val="24"/>
              </w:rPr>
              <w:t>o</w:t>
            </w:r>
          </w:p>
        </w:tc>
        <w:tc>
          <w:tcPr>
            <w:tcW w:w="1330" w:type="dxa"/>
            <w:tcBorders>
              <w:bottom w:val="single" w:sz="12" w:space="0" w:color="8EAADB"/>
            </w:tcBorders>
          </w:tcPr>
          <w:p>
            <w:pPr>
              <w:pStyle w:val="TableParagraph"/>
              <w:spacing w:line="271" w:lineRule="exact"/>
              <w:ind w:left="156" w:right="149"/>
              <w:jc w:val="center"/>
              <w:rPr>
                <w:sz w:val="24"/>
              </w:rPr>
            </w:pPr>
            <w:r>
              <w:rPr>
                <w:sz w:val="24"/>
              </w:rPr>
              <w:t>Matricula</w:t>
            </w:r>
          </w:p>
        </w:tc>
        <w:tc>
          <w:tcPr>
            <w:tcW w:w="4393" w:type="dxa"/>
            <w:tcBorders>
              <w:bottom w:val="single" w:sz="12" w:space="0" w:color="8EAADB"/>
            </w:tcBorders>
          </w:tcPr>
          <w:p>
            <w:pPr>
              <w:pStyle w:val="TableParagraph"/>
              <w:spacing w:line="271" w:lineRule="exact"/>
              <w:ind w:left="1022"/>
              <w:rPr>
                <w:sz w:val="24"/>
              </w:rPr>
            </w:pPr>
            <w:r>
              <w:rPr>
                <w:sz w:val="24"/>
              </w:rPr>
              <w:t>Apellidos / Nombre(S)</w:t>
            </w:r>
          </w:p>
        </w:tc>
        <w:tc>
          <w:tcPr>
            <w:tcW w:w="1345" w:type="dxa"/>
            <w:tcBorders>
              <w:bottom w:val="single" w:sz="12" w:space="0" w:color="8EAADB"/>
            </w:tcBorders>
          </w:tcPr>
          <w:p>
            <w:pPr>
              <w:pStyle w:val="TableParagraph"/>
              <w:ind w:left="332" w:right="176" w:hanging="135"/>
              <w:rPr>
                <w:sz w:val="22"/>
              </w:rPr>
            </w:pPr>
            <w:r>
              <w:rPr>
                <w:sz w:val="22"/>
              </w:rPr>
              <w:t>Semestre Actual:</w:t>
            </w:r>
          </w:p>
        </w:tc>
        <w:tc>
          <w:tcPr>
            <w:tcW w:w="1253" w:type="dxa"/>
            <w:tcBorders>
              <w:bottom w:val="single" w:sz="12" w:space="0" w:color="8EAADB"/>
            </w:tcBorders>
          </w:tcPr>
          <w:p>
            <w:pPr>
              <w:pStyle w:val="TableParagraph"/>
              <w:spacing w:line="271" w:lineRule="exact"/>
              <w:ind w:left="104"/>
              <w:rPr>
                <w:sz w:val="24"/>
              </w:rPr>
            </w:pPr>
            <w:r>
              <w:rPr>
                <w:sz w:val="24"/>
              </w:rPr>
              <w:t>Promedio</w:t>
            </w:r>
          </w:p>
          <w:p>
            <w:pPr>
              <w:pStyle w:val="TableParagraph"/>
              <w:spacing w:line="260" w:lineRule="exact"/>
              <w:ind w:left="104"/>
              <w:rPr>
                <w:sz w:val="24"/>
              </w:rPr>
            </w:pPr>
            <w:r>
              <w:rPr>
                <w:w w:val="100"/>
                <w:sz w:val="24"/>
              </w:rPr>
              <w:t>:</w:t>
            </w:r>
          </w:p>
        </w:tc>
      </w:tr>
      <w:tr>
        <w:trPr>
          <w:trHeight w:val="275" w:hRule="atLeast"/>
        </w:trPr>
        <w:tc>
          <w:tcPr>
            <w:tcW w:w="509" w:type="dxa"/>
            <w:tcBorders>
              <w:top w:val="single" w:sz="12" w:space="0" w:color="8EAADB"/>
            </w:tcBorders>
          </w:tcPr>
          <w:p>
            <w:pPr>
              <w:pStyle w:val="TableParagraph"/>
              <w:spacing w:line="255" w:lineRule="exact"/>
              <w:ind w:left="8"/>
              <w:jc w:val="center"/>
              <w:rPr>
                <w:sz w:val="24"/>
              </w:rPr>
            </w:pPr>
            <w:r>
              <w:rPr>
                <w:w w:val="99"/>
                <w:sz w:val="24"/>
              </w:rPr>
              <w:t>1</w:t>
            </w:r>
          </w:p>
        </w:tc>
        <w:tc>
          <w:tcPr>
            <w:tcW w:w="1330" w:type="dxa"/>
            <w:tcBorders>
              <w:top w:val="single" w:sz="12" w:space="0" w:color="8EAADB"/>
            </w:tcBorders>
          </w:tcPr>
          <w:p>
            <w:pPr>
              <w:pStyle w:val="TableParagraph"/>
              <w:spacing w:line="255" w:lineRule="exact"/>
              <w:ind w:left="155" w:right="149"/>
              <w:jc w:val="center"/>
              <w:rPr>
                <w:sz w:val="24"/>
              </w:rPr>
            </w:pPr>
            <w:r>
              <w:rPr>
                <w:sz w:val="24"/>
              </w:rPr>
              <w:t>1545456</w:t>
            </w:r>
          </w:p>
        </w:tc>
        <w:tc>
          <w:tcPr>
            <w:tcW w:w="4393" w:type="dxa"/>
            <w:tcBorders>
              <w:top w:val="single" w:sz="12" w:space="0" w:color="8EAADB"/>
            </w:tcBorders>
          </w:tcPr>
          <w:p>
            <w:pPr>
              <w:pStyle w:val="TableParagraph"/>
              <w:spacing w:line="255" w:lineRule="exact"/>
              <w:rPr>
                <w:sz w:val="24"/>
              </w:rPr>
            </w:pPr>
            <w:r>
              <w:rPr>
                <w:sz w:val="24"/>
              </w:rPr>
              <w:t>Del Río Salguero Mónica Dolores</w:t>
            </w:r>
          </w:p>
        </w:tc>
        <w:tc>
          <w:tcPr>
            <w:tcW w:w="1345" w:type="dxa"/>
            <w:tcBorders>
              <w:top w:val="single" w:sz="12" w:space="0" w:color="8EAADB"/>
            </w:tcBorders>
          </w:tcPr>
          <w:p>
            <w:pPr>
              <w:pStyle w:val="TableParagraph"/>
              <w:spacing w:line="255" w:lineRule="exact"/>
              <w:ind w:left="0" w:right="478"/>
              <w:jc w:val="right"/>
              <w:rPr>
                <w:sz w:val="24"/>
              </w:rPr>
            </w:pPr>
            <w:r>
              <w:rPr>
                <w:w w:val="95"/>
                <w:sz w:val="24"/>
              </w:rPr>
              <w:t>10°</w:t>
            </w:r>
          </w:p>
        </w:tc>
        <w:tc>
          <w:tcPr>
            <w:tcW w:w="1253" w:type="dxa"/>
            <w:tcBorders>
              <w:top w:val="single" w:sz="12" w:space="0" w:color="8EAADB"/>
            </w:tcBorders>
          </w:tcPr>
          <w:p>
            <w:pPr>
              <w:pStyle w:val="TableParagraph"/>
              <w:spacing w:line="255" w:lineRule="exact"/>
              <w:ind w:left="370" w:right="365"/>
              <w:jc w:val="center"/>
              <w:rPr>
                <w:sz w:val="24"/>
              </w:rPr>
            </w:pPr>
            <w:r>
              <w:rPr>
                <w:sz w:val="24"/>
              </w:rPr>
              <w:t>97.6</w:t>
            </w:r>
          </w:p>
        </w:tc>
      </w:tr>
      <w:tr>
        <w:trPr>
          <w:trHeight w:val="275" w:hRule="atLeast"/>
        </w:trPr>
        <w:tc>
          <w:tcPr>
            <w:tcW w:w="509" w:type="dxa"/>
          </w:tcPr>
          <w:p>
            <w:pPr>
              <w:pStyle w:val="TableParagraph"/>
              <w:spacing w:line="256" w:lineRule="exact"/>
              <w:ind w:left="8"/>
              <w:jc w:val="center"/>
              <w:rPr>
                <w:sz w:val="24"/>
              </w:rPr>
            </w:pPr>
            <w:r>
              <w:rPr>
                <w:w w:val="99"/>
                <w:sz w:val="24"/>
              </w:rPr>
              <w:t>2</w:t>
            </w:r>
          </w:p>
        </w:tc>
        <w:tc>
          <w:tcPr>
            <w:tcW w:w="1330" w:type="dxa"/>
          </w:tcPr>
          <w:p>
            <w:pPr>
              <w:pStyle w:val="TableParagraph"/>
              <w:spacing w:line="256" w:lineRule="exact"/>
              <w:ind w:left="155" w:right="149"/>
              <w:jc w:val="center"/>
              <w:rPr>
                <w:sz w:val="24"/>
              </w:rPr>
            </w:pPr>
            <w:r>
              <w:rPr>
                <w:sz w:val="24"/>
              </w:rPr>
              <w:t>1550749</w:t>
            </w:r>
          </w:p>
        </w:tc>
        <w:tc>
          <w:tcPr>
            <w:tcW w:w="4393" w:type="dxa"/>
          </w:tcPr>
          <w:p>
            <w:pPr>
              <w:pStyle w:val="TableParagraph"/>
              <w:spacing w:line="256" w:lineRule="exact"/>
              <w:rPr>
                <w:sz w:val="24"/>
              </w:rPr>
            </w:pPr>
            <w:r>
              <w:rPr>
                <w:sz w:val="24"/>
              </w:rPr>
              <w:t>Garza Rendón Denisse Adriana</w:t>
            </w:r>
          </w:p>
        </w:tc>
        <w:tc>
          <w:tcPr>
            <w:tcW w:w="1345" w:type="dxa"/>
          </w:tcPr>
          <w:p>
            <w:pPr>
              <w:pStyle w:val="TableParagraph"/>
              <w:spacing w:line="256" w:lineRule="exact"/>
              <w:ind w:left="0" w:right="478"/>
              <w:jc w:val="right"/>
              <w:rPr>
                <w:sz w:val="24"/>
              </w:rPr>
            </w:pPr>
            <w:r>
              <w:rPr>
                <w:w w:val="95"/>
                <w:sz w:val="24"/>
              </w:rPr>
              <w:t>10°</w:t>
            </w:r>
          </w:p>
        </w:tc>
        <w:tc>
          <w:tcPr>
            <w:tcW w:w="1253" w:type="dxa"/>
          </w:tcPr>
          <w:p>
            <w:pPr>
              <w:pStyle w:val="TableParagraph"/>
              <w:spacing w:line="256" w:lineRule="exact"/>
              <w:ind w:left="370" w:right="363"/>
              <w:jc w:val="center"/>
              <w:rPr>
                <w:sz w:val="24"/>
              </w:rPr>
            </w:pPr>
            <w:r>
              <w:rPr>
                <w:sz w:val="24"/>
              </w:rPr>
              <w:t>98</w:t>
            </w:r>
          </w:p>
        </w:tc>
      </w:tr>
      <w:tr>
        <w:trPr>
          <w:trHeight w:val="277" w:hRule="atLeast"/>
        </w:trPr>
        <w:tc>
          <w:tcPr>
            <w:tcW w:w="509" w:type="dxa"/>
          </w:tcPr>
          <w:p>
            <w:pPr>
              <w:pStyle w:val="TableParagraph"/>
              <w:spacing w:line="258" w:lineRule="exact"/>
              <w:ind w:left="8"/>
              <w:jc w:val="center"/>
              <w:rPr>
                <w:sz w:val="24"/>
              </w:rPr>
            </w:pPr>
            <w:r>
              <w:rPr>
                <w:w w:val="99"/>
                <w:sz w:val="24"/>
              </w:rPr>
              <w:t>3</w:t>
            </w:r>
          </w:p>
        </w:tc>
        <w:tc>
          <w:tcPr>
            <w:tcW w:w="1330" w:type="dxa"/>
          </w:tcPr>
          <w:p>
            <w:pPr>
              <w:pStyle w:val="TableParagraph"/>
              <w:spacing w:line="258" w:lineRule="exact"/>
              <w:ind w:left="155" w:right="149"/>
              <w:jc w:val="center"/>
              <w:rPr>
                <w:sz w:val="24"/>
              </w:rPr>
            </w:pPr>
            <w:r>
              <w:rPr>
                <w:sz w:val="24"/>
              </w:rPr>
              <w:t>1648422</w:t>
            </w:r>
          </w:p>
        </w:tc>
        <w:tc>
          <w:tcPr>
            <w:tcW w:w="4393" w:type="dxa"/>
          </w:tcPr>
          <w:p>
            <w:pPr>
              <w:pStyle w:val="TableParagraph"/>
              <w:spacing w:line="258" w:lineRule="exact"/>
              <w:rPr>
                <w:sz w:val="24"/>
              </w:rPr>
            </w:pPr>
            <w:r>
              <w:rPr>
                <w:sz w:val="24"/>
              </w:rPr>
              <w:t>Lara Cerda Sandra Tatjana</w:t>
            </w:r>
          </w:p>
        </w:tc>
        <w:tc>
          <w:tcPr>
            <w:tcW w:w="1345" w:type="dxa"/>
          </w:tcPr>
          <w:p>
            <w:pPr>
              <w:pStyle w:val="TableParagraph"/>
              <w:spacing w:line="258" w:lineRule="exact"/>
              <w:ind w:left="0" w:right="478"/>
              <w:jc w:val="right"/>
              <w:rPr>
                <w:sz w:val="24"/>
              </w:rPr>
            </w:pPr>
            <w:r>
              <w:rPr>
                <w:w w:val="95"/>
                <w:sz w:val="24"/>
              </w:rPr>
              <w:t>10°</w:t>
            </w:r>
          </w:p>
        </w:tc>
        <w:tc>
          <w:tcPr>
            <w:tcW w:w="1253" w:type="dxa"/>
          </w:tcPr>
          <w:p>
            <w:pPr>
              <w:pStyle w:val="TableParagraph"/>
              <w:spacing w:line="258" w:lineRule="exact"/>
              <w:ind w:left="370" w:right="365"/>
              <w:jc w:val="center"/>
              <w:rPr>
                <w:sz w:val="24"/>
              </w:rPr>
            </w:pPr>
            <w:r>
              <w:rPr>
                <w:sz w:val="24"/>
              </w:rPr>
              <w:t>98.6</w:t>
            </w:r>
          </w:p>
        </w:tc>
      </w:tr>
      <w:tr>
        <w:trPr>
          <w:trHeight w:val="275" w:hRule="atLeast"/>
        </w:trPr>
        <w:tc>
          <w:tcPr>
            <w:tcW w:w="509" w:type="dxa"/>
          </w:tcPr>
          <w:p>
            <w:pPr>
              <w:pStyle w:val="TableParagraph"/>
              <w:spacing w:line="256" w:lineRule="exact"/>
              <w:ind w:left="8"/>
              <w:jc w:val="center"/>
              <w:rPr>
                <w:sz w:val="24"/>
              </w:rPr>
            </w:pPr>
            <w:r>
              <w:rPr>
                <w:w w:val="99"/>
                <w:sz w:val="24"/>
              </w:rPr>
              <w:t>4</w:t>
            </w:r>
          </w:p>
        </w:tc>
        <w:tc>
          <w:tcPr>
            <w:tcW w:w="1330" w:type="dxa"/>
          </w:tcPr>
          <w:p>
            <w:pPr>
              <w:pStyle w:val="TableParagraph"/>
              <w:spacing w:line="256" w:lineRule="exact"/>
              <w:ind w:left="155" w:right="149"/>
              <w:jc w:val="center"/>
              <w:rPr>
                <w:sz w:val="24"/>
              </w:rPr>
            </w:pPr>
            <w:r>
              <w:rPr>
                <w:sz w:val="24"/>
              </w:rPr>
              <w:t>1558453</w:t>
            </w:r>
          </w:p>
        </w:tc>
        <w:tc>
          <w:tcPr>
            <w:tcW w:w="4393" w:type="dxa"/>
          </w:tcPr>
          <w:p>
            <w:pPr>
              <w:pStyle w:val="TableParagraph"/>
              <w:spacing w:line="256" w:lineRule="exact"/>
              <w:rPr>
                <w:sz w:val="24"/>
              </w:rPr>
            </w:pPr>
            <w:r>
              <w:rPr>
                <w:sz w:val="24"/>
              </w:rPr>
              <w:t>Mata Vázquez Karla Carolina</w:t>
            </w:r>
          </w:p>
        </w:tc>
        <w:tc>
          <w:tcPr>
            <w:tcW w:w="1345" w:type="dxa"/>
          </w:tcPr>
          <w:p>
            <w:pPr>
              <w:pStyle w:val="TableParagraph"/>
              <w:spacing w:line="256" w:lineRule="exact"/>
              <w:ind w:left="0" w:right="478"/>
              <w:jc w:val="right"/>
              <w:rPr>
                <w:sz w:val="24"/>
              </w:rPr>
            </w:pPr>
            <w:r>
              <w:rPr>
                <w:w w:val="95"/>
                <w:sz w:val="24"/>
              </w:rPr>
              <w:t>10°</w:t>
            </w:r>
          </w:p>
        </w:tc>
        <w:tc>
          <w:tcPr>
            <w:tcW w:w="1253" w:type="dxa"/>
          </w:tcPr>
          <w:p>
            <w:pPr>
              <w:pStyle w:val="TableParagraph"/>
              <w:spacing w:line="256" w:lineRule="exact"/>
              <w:ind w:left="370" w:right="363"/>
              <w:jc w:val="center"/>
              <w:rPr>
                <w:sz w:val="24"/>
              </w:rPr>
            </w:pPr>
            <w:r>
              <w:rPr>
                <w:sz w:val="24"/>
              </w:rPr>
              <w:t>98</w:t>
            </w:r>
          </w:p>
        </w:tc>
      </w:tr>
      <w:tr>
        <w:trPr>
          <w:trHeight w:val="275" w:hRule="atLeast"/>
        </w:trPr>
        <w:tc>
          <w:tcPr>
            <w:tcW w:w="509" w:type="dxa"/>
          </w:tcPr>
          <w:p>
            <w:pPr>
              <w:pStyle w:val="TableParagraph"/>
              <w:spacing w:line="256" w:lineRule="exact"/>
              <w:ind w:left="8"/>
              <w:jc w:val="center"/>
              <w:rPr>
                <w:sz w:val="24"/>
              </w:rPr>
            </w:pPr>
            <w:r>
              <w:rPr>
                <w:w w:val="99"/>
                <w:sz w:val="24"/>
              </w:rPr>
              <w:t>5</w:t>
            </w:r>
          </w:p>
        </w:tc>
        <w:tc>
          <w:tcPr>
            <w:tcW w:w="1330" w:type="dxa"/>
          </w:tcPr>
          <w:p>
            <w:pPr>
              <w:pStyle w:val="TableParagraph"/>
              <w:spacing w:line="256" w:lineRule="exact"/>
              <w:ind w:left="155" w:right="149"/>
              <w:jc w:val="center"/>
              <w:rPr>
                <w:sz w:val="24"/>
              </w:rPr>
            </w:pPr>
            <w:r>
              <w:rPr>
                <w:sz w:val="24"/>
              </w:rPr>
              <w:t>1568583</w:t>
            </w:r>
          </w:p>
        </w:tc>
        <w:tc>
          <w:tcPr>
            <w:tcW w:w="4393" w:type="dxa"/>
          </w:tcPr>
          <w:p>
            <w:pPr>
              <w:pStyle w:val="TableParagraph"/>
              <w:spacing w:line="256" w:lineRule="exact"/>
              <w:rPr>
                <w:sz w:val="24"/>
              </w:rPr>
            </w:pPr>
            <w:r>
              <w:rPr>
                <w:sz w:val="24"/>
              </w:rPr>
              <w:t>Rodríguez Hernández Andrea</w:t>
            </w:r>
          </w:p>
        </w:tc>
        <w:tc>
          <w:tcPr>
            <w:tcW w:w="1345" w:type="dxa"/>
          </w:tcPr>
          <w:p>
            <w:pPr>
              <w:pStyle w:val="TableParagraph"/>
              <w:spacing w:line="256" w:lineRule="exact"/>
              <w:ind w:left="0" w:right="478"/>
              <w:jc w:val="right"/>
              <w:rPr>
                <w:sz w:val="24"/>
              </w:rPr>
            </w:pPr>
            <w:r>
              <w:rPr>
                <w:w w:val="95"/>
                <w:sz w:val="24"/>
              </w:rPr>
              <w:t>10°</w:t>
            </w:r>
          </w:p>
        </w:tc>
        <w:tc>
          <w:tcPr>
            <w:tcW w:w="1253" w:type="dxa"/>
          </w:tcPr>
          <w:p>
            <w:pPr>
              <w:pStyle w:val="TableParagraph"/>
              <w:spacing w:line="256" w:lineRule="exact"/>
              <w:ind w:left="370" w:right="365"/>
              <w:jc w:val="center"/>
              <w:rPr>
                <w:sz w:val="24"/>
              </w:rPr>
            </w:pPr>
            <w:r>
              <w:rPr>
                <w:sz w:val="24"/>
              </w:rPr>
              <w:t>99.4</w:t>
            </w:r>
          </w:p>
        </w:tc>
      </w:tr>
      <w:tr>
        <w:trPr>
          <w:trHeight w:val="275" w:hRule="atLeast"/>
        </w:trPr>
        <w:tc>
          <w:tcPr>
            <w:tcW w:w="509" w:type="dxa"/>
          </w:tcPr>
          <w:p>
            <w:pPr>
              <w:pStyle w:val="TableParagraph"/>
              <w:spacing w:line="256" w:lineRule="exact"/>
              <w:ind w:left="8"/>
              <w:jc w:val="center"/>
              <w:rPr>
                <w:sz w:val="24"/>
              </w:rPr>
            </w:pPr>
            <w:r>
              <w:rPr>
                <w:w w:val="99"/>
                <w:sz w:val="24"/>
              </w:rPr>
              <w:t>6</w:t>
            </w:r>
          </w:p>
        </w:tc>
        <w:tc>
          <w:tcPr>
            <w:tcW w:w="1330" w:type="dxa"/>
          </w:tcPr>
          <w:p>
            <w:pPr>
              <w:pStyle w:val="TableParagraph"/>
              <w:spacing w:line="256" w:lineRule="exact"/>
              <w:ind w:left="155" w:right="149"/>
              <w:jc w:val="center"/>
              <w:rPr>
                <w:sz w:val="24"/>
              </w:rPr>
            </w:pPr>
            <w:r>
              <w:rPr>
                <w:sz w:val="24"/>
              </w:rPr>
              <w:t>1547102</w:t>
            </w:r>
          </w:p>
        </w:tc>
        <w:tc>
          <w:tcPr>
            <w:tcW w:w="4393" w:type="dxa"/>
          </w:tcPr>
          <w:p>
            <w:pPr>
              <w:pStyle w:val="TableParagraph"/>
              <w:spacing w:line="256" w:lineRule="exact"/>
              <w:rPr>
                <w:sz w:val="24"/>
              </w:rPr>
            </w:pPr>
            <w:r>
              <w:rPr>
                <w:sz w:val="24"/>
              </w:rPr>
              <w:t>Cantú Tamez Lucero</w:t>
            </w:r>
          </w:p>
        </w:tc>
        <w:tc>
          <w:tcPr>
            <w:tcW w:w="1345" w:type="dxa"/>
          </w:tcPr>
          <w:p>
            <w:pPr>
              <w:pStyle w:val="TableParagraph"/>
              <w:spacing w:line="256" w:lineRule="exact"/>
              <w:ind w:left="0" w:right="548"/>
              <w:jc w:val="right"/>
              <w:rPr>
                <w:sz w:val="24"/>
              </w:rPr>
            </w:pPr>
            <w:r>
              <w:rPr>
                <w:sz w:val="24"/>
              </w:rPr>
              <w:t>9°</w:t>
            </w:r>
          </w:p>
        </w:tc>
        <w:tc>
          <w:tcPr>
            <w:tcW w:w="1253" w:type="dxa"/>
          </w:tcPr>
          <w:p>
            <w:pPr>
              <w:pStyle w:val="TableParagraph"/>
              <w:spacing w:line="256" w:lineRule="exact"/>
              <w:ind w:left="370" w:right="365"/>
              <w:jc w:val="center"/>
              <w:rPr>
                <w:sz w:val="24"/>
              </w:rPr>
            </w:pPr>
            <w:r>
              <w:rPr>
                <w:sz w:val="24"/>
              </w:rPr>
              <w:t>98.7</w:t>
            </w:r>
          </w:p>
        </w:tc>
      </w:tr>
      <w:tr>
        <w:trPr>
          <w:trHeight w:val="275" w:hRule="atLeast"/>
        </w:trPr>
        <w:tc>
          <w:tcPr>
            <w:tcW w:w="509" w:type="dxa"/>
          </w:tcPr>
          <w:p>
            <w:pPr>
              <w:pStyle w:val="TableParagraph"/>
              <w:spacing w:line="256" w:lineRule="exact"/>
              <w:ind w:left="8"/>
              <w:jc w:val="center"/>
              <w:rPr>
                <w:sz w:val="24"/>
              </w:rPr>
            </w:pPr>
            <w:r>
              <w:rPr>
                <w:w w:val="99"/>
                <w:sz w:val="24"/>
              </w:rPr>
              <w:t>7</w:t>
            </w:r>
          </w:p>
        </w:tc>
        <w:tc>
          <w:tcPr>
            <w:tcW w:w="1330" w:type="dxa"/>
          </w:tcPr>
          <w:p>
            <w:pPr>
              <w:pStyle w:val="TableParagraph"/>
              <w:spacing w:line="256" w:lineRule="exact"/>
              <w:ind w:left="155" w:right="149"/>
              <w:jc w:val="center"/>
              <w:rPr>
                <w:sz w:val="24"/>
              </w:rPr>
            </w:pPr>
            <w:r>
              <w:rPr>
                <w:sz w:val="24"/>
              </w:rPr>
              <w:t>1551189</w:t>
            </w:r>
          </w:p>
        </w:tc>
        <w:tc>
          <w:tcPr>
            <w:tcW w:w="4393" w:type="dxa"/>
          </w:tcPr>
          <w:p>
            <w:pPr>
              <w:pStyle w:val="TableParagraph"/>
              <w:spacing w:line="256" w:lineRule="exact"/>
              <w:rPr>
                <w:sz w:val="24"/>
              </w:rPr>
            </w:pPr>
            <w:r>
              <w:rPr>
                <w:sz w:val="24"/>
              </w:rPr>
              <w:t>Gómez Rodríguez Brenda Berenice</w:t>
            </w:r>
          </w:p>
        </w:tc>
        <w:tc>
          <w:tcPr>
            <w:tcW w:w="1345" w:type="dxa"/>
          </w:tcPr>
          <w:p>
            <w:pPr>
              <w:pStyle w:val="TableParagraph"/>
              <w:spacing w:line="256" w:lineRule="exact"/>
              <w:ind w:left="0" w:right="548"/>
              <w:jc w:val="right"/>
              <w:rPr>
                <w:sz w:val="24"/>
              </w:rPr>
            </w:pPr>
            <w:r>
              <w:rPr>
                <w:sz w:val="24"/>
              </w:rPr>
              <w:t>9°</w:t>
            </w:r>
          </w:p>
        </w:tc>
        <w:tc>
          <w:tcPr>
            <w:tcW w:w="1253" w:type="dxa"/>
          </w:tcPr>
          <w:p>
            <w:pPr>
              <w:pStyle w:val="TableParagraph"/>
              <w:spacing w:line="256" w:lineRule="exact"/>
              <w:ind w:left="370" w:right="365"/>
              <w:jc w:val="center"/>
              <w:rPr>
                <w:sz w:val="24"/>
              </w:rPr>
            </w:pPr>
            <w:r>
              <w:rPr>
                <w:sz w:val="24"/>
              </w:rPr>
              <w:t>96.6</w:t>
            </w:r>
          </w:p>
        </w:tc>
      </w:tr>
      <w:tr>
        <w:trPr>
          <w:trHeight w:val="275" w:hRule="atLeast"/>
        </w:trPr>
        <w:tc>
          <w:tcPr>
            <w:tcW w:w="509" w:type="dxa"/>
          </w:tcPr>
          <w:p>
            <w:pPr>
              <w:pStyle w:val="TableParagraph"/>
              <w:spacing w:line="256" w:lineRule="exact"/>
              <w:ind w:left="8"/>
              <w:jc w:val="center"/>
              <w:rPr>
                <w:sz w:val="24"/>
              </w:rPr>
            </w:pPr>
            <w:r>
              <w:rPr>
                <w:w w:val="99"/>
                <w:sz w:val="24"/>
              </w:rPr>
              <w:t>8</w:t>
            </w:r>
          </w:p>
        </w:tc>
        <w:tc>
          <w:tcPr>
            <w:tcW w:w="1330" w:type="dxa"/>
          </w:tcPr>
          <w:p>
            <w:pPr>
              <w:pStyle w:val="TableParagraph"/>
              <w:spacing w:line="256" w:lineRule="exact"/>
              <w:ind w:left="155" w:right="149"/>
              <w:jc w:val="center"/>
              <w:rPr>
                <w:sz w:val="24"/>
              </w:rPr>
            </w:pPr>
            <w:r>
              <w:rPr>
                <w:sz w:val="24"/>
              </w:rPr>
              <w:t>1580003</w:t>
            </w:r>
          </w:p>
        </w:tc>
        <w:tc>
          <w:tcPr>
            <w:tcW w:w="4393" w:type="dxa"/>
          </w:tcPr>
          <w:p>
            <w:pPr>
              <w:pStyle w:val="TableParagraph"/>
              <w:spacing w:line="256" w:lineRule="exact"/>
              <w:rPr>
                <w:sz w:val="24"/>
              </w:rPr>
            </w:pPr>
            <w:r>
              <w:rPr>
                <w:sz w:val="24"/>
              </w:rPr>
              <w:t>Bocanegra Cedillo Stephanny Paloma</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5"/>
              <w:jc w:val="center"/>
              <w:rPr>
                <w:sz w:val="24"/>
              </w:rPr>
            </w:pPr>
            <w:r>
              <w:rPr>
                <w:sz w:val="24"/>
              </w:rPr>
              <w:t>98.8</w:t>
            </w:r>
          </w:p>
        </w:tc>
      </w:tr>
      <w:tr>
        <w:trPr>
          <w:trHeight w:val="277" w:hRule="atLeast"/>
        </w:trPr>
        <w:tc>
          <w:tcPr>
            <w:tcW w:w="509" w:type="dxa"/>
          </w:tcPr>
          <w:p>
            <w:pPr>
              <w:pStyle w:val="TableParagraph"/>
              <w:spacing w:line="258" w:lineRule="exact"/>
              <w:ind w:left="8"/>
              <w:jc w:val="center"/>
              <w:rPr>
                <w:sz w:val="24"/>
              </w:rPr>
            </w:pPr>
            <w:r>
              <w:rPr>
                <w:w w:val="99"/>
                <w:sz w:val="24"/>
              </w:rPr>
              <w:t>9</w:t>
            </w:r>
          </w:p>
        </w:tc>
        <w:tc>
          <w:tcPr>
            <w:tcW w:w="1330" w:type="dxa"/>
          </w:tcPr>
          <w:p>
            <w:pPr>
              <w:pStyle w:val="TableParagraph"/>
              <w:spacing w:line="258" w:lineRule="exact"/>
              <w:ind w:left="155" w:right="149"/>
              <w:jc w:val="center"/>
              <w:rPr>
                <w:sz w:val="24"/>
              </w:rPr>
            </w:pPr>
            <w:r>
              <w:rPr>
                <w:sz w:val="24"/>
              </w:rPr>
              <w:t>1542678</w:t>
            </w:r>
          </w:p>
        </w:tc>
        <w:tc>
          <w:tcPr>
            <w:tcW w:w="4393" w:type="dxa"/>
          </w:tcPr>
          <w:p>
            <w:pPr>
              <w:pStyle w:val="TableParagraph"/>
              <w:spacing w:line="258" w:lineRule="exact"/>
              <w:rPr>
                <w:sz w:val="24"/>
              </w:rPr>
            </w:pPr>
            <w:r>
              <w:rPr>
                <w:sz w:val="24"/>
              </w:rPr>
              <w:t>Briones Dávila Debanhi</w:t>
            </w:r>
          </w:p>
        </w:tc>
        <w:tc>
          <w:tcPr>
            <w:tcW w:w="1345" w:type="dxa"/>
          </w:tcPr>
          <w:p>
            <w:pPr>
              <w:pStyle w:val="TableParagraph"/>
              <w:spacing w:line="258" w:lineRule="exact"/>
              <w:ind w:left="0" w:right="548"/>
              <w:jc w:val="right"/>
              <w:rPr>
                <w:sz w:val="24"/>
              </w:rPr>
            </w:pPr>
            <w:r>
              <w:rPr>
                <w:sz w:val="24"/>
              </w:rPr>
              <w:t>8°</w:t>
            </w:r>
          </w:p>
        </w:tc>
        <w:tc>
          <w:tcPr>
            <w:tcW w:w="1253" w:type="dxa"/>
          </w:tcPr>
          <w:p>
            <w:pPr>
              <w:pStyle w:val="TableParagraph"/>
              <w:spacing w:line="258" w:lineRule="exact"/>
              <w:ind w:left="370" w:right="365"/>
              <w:jc w:val="center"/>
              <w:rPr>
                <w:sz w:val="24"/>
              </w:rPr>
            </w:pPr>
            <w:r>
              <w:rPr>
                <w:sz w:val="24"/>
              </w:rPr>
              <w:t>96.3</w:t>
            </w:r>
          </w:p>
        </w:tc>
      </w:tr>
      <w:tr>
        <w:trPr>
          <w:trHeight w:val="275" w:hRule="atLeast"/>
        </w:trPr>
        <w:tc>
          <w:tcPr>
            <w:tcW w:w="509" w:type="dxa"/>
          </w:tcPr>
          <w:p>
            <w:pPr>
              <w:pStyle w:val="TableParagraph"/>
              <w:spacing w:line="256" w:lineRule="exact"/>
              <w:ind w:left="100" w:right="91"/>
              <w:jc w:val="center"/>
              <w:rPr>
                <w:sz w:val="24"/>
              </w:rPr>
            </w:pPr>
            <w:r>
              <w:rPr>
                <w:sz w:val="24"/>
              </w:rPr>
              <w:t>10</w:t>
            </w:r>
          </w:p>
        </w:tc>
        <w:tc>
          <w:tcPr>
            <w:tcW w:w="1330" w:type="dxa"/>
          </w:tcPr>
          <w:p>
            <w:pPr>
              <w:pStyle w:val="TableParagraph"/>
              <w:spacing w:line="256" w:lineRule="exact"/>
              <w:ind w:left="155" w:right="149"/>
              <w:jc w:val="center"/>
              <w:rPr>
                <w:sz w:val="24"/>
              </w:rPr>
            </w:pPr>
            <w:r>
              <w:rPr>
                <w:sz w:val="24"/>
              </w:rPr>
              <w:t>1514457</w:t>
            </w:r>
          </w:p>
        </w:tc>
        <w:tc>
          <w:tcPr>
            <w:tcW w:w="4393" w:type="dxa"/>
          </w:tcPr>
          <w:p>
            <w:pPr>
              <w:pStyle w:val="TableParagraph"/>
              <w:spacing w:line="256" w:lineRule="exact"/>
              <w:rPr>
                <w:sz w:val="24"/>
              </w:rPr>
            </w:pPr>
            <w:r>
              <w:rPr>
                <w:sz w:val="24"/>
              </w:rPr>
              <w:t>Cortés Garza Rosalva Jazmín</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5"/>
              <w:jc w:val="center"/>
              <w:rPr>
                <w:sz w:val="24"/>
              </w:rPr>
            </w:pPr>
            <w:r>
              <w:rPr>
                <w:sz w:val="24"/>
              </w:rPr>
              <w:t>98.5</w:t>
            </w:r>
          </w:p>
        </w:tc>
      </w:tr>
      <w:tr>
        <w:trPr>
          <w:trHeight w:val="276" w:hRule="atLeast"/>
        </w:trPr>
        <w:tc>
          <w:tcPr>
            <w:tcW w:w="509" w:type="dxa"/>
          </w:tcPr>
          <w:p>
            <w:pPr>
              <w:pStyle w:val="TableParagraph"/>
              <w:spacing w:line="256" w:lineRule="exact"/>
              <w:ind w:left="100" w:right="91"/>
              <w:jc w:val="center"/>
              <w:rPr>
                <w:sz w:val="24"/>
              </w:rPr>
            </w:pPr>
            <w:r>
              <w:rPr>
                <w:sz w:val="24"/>
              </w:rPr>
              <w:t>11</w:t>
            </w:r>
          </w:p>
        </w:tc>
        <w:tc>
          <w:tcPr>
            <w:tcW w:w="1330" w:type="dxa"/>
          </w:tcPr>
          <w:p>
            <w:pPr>
              <w:pStyle w:val="TableParagraph"/>
              <w:spacing w:line="256" w:lineRule="exact"/>
              <w:ind w:left="155" w:right="149"/>
              <w:jc w:val="center"/>
              <w:rPr>
                <w:sz w:val="24"/>
              </w:rPr>
            </w:pPr>
            <w:r>
              <w:rPr>
                <w:sz w:val="24"/>
              </w:rPr>
              <w:t>1594706</w:t>
            </w:r>
          </w:p>
        </w:tc>
        <w:tc>
          <w:tcPr>
            <w:tcW w:w="4393" w:type="dxa"/>
          </w:tcPr>
          <w:p>
            <w:pPr>
              <w:pStyle w:val="TableParagraph"/>
              <w:spacing w:line="256" w:lineRule="exact"/>
              <w:rPr>
                <w:sz w:val="24"/>
              </w:rPr>
            </w:pPr>
            <w:r>
              <w:rPr>
                <w:sz w:val="24"/>
              </w:rPr>
              <w:t>Durón De La Toba Marisela</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3"/>
              <w:jc w:val="center"/>
              <w:rPr>
                <w:sz w:val="24"/>
              </w:rPr>
            </w:pPr>
            <w:r>
              <w:rPr>
                <w:sz w:val="24"/>
              </w:rPr>
              <w:t>98</w:t>
            </w:r>
          </w:p>
        </w:tc>
      </w:tr>
      <w:tr>
        <w:trPr>
          <w:trHeight w:val="275" w:hRule="atLeast"/>
        </w:trPr>
        <w:tc>
          <w:tcPr>
            <w:tcW w:w="509" w:type="dxa"/>
          </w:tcPr>
          <w:p>
            <w:pPr>
              <w:pStyle w:val="TableParagraph"/>
              <w:spacing w:line="256" w:lineRule="exact"/>
              <w:ind w:left="100" w:right="91"/>
              <w:jc w:val="center"/>
              <w:rPr>
                <w:sz w:val="24"/>
              </w:rPr>
            </w:pPr>
            <w:r>
              <w:rPr>
                <w:sz w:val="24"/>
              </w:rPr>
              <w:t>12</w:t>
            </w:r>
          </w:p>
        </w:tc>
        <w:tc>
          <w:tcPr>
            <w:tcW w:w="1330" w:type="dxa"/>
          </w:tcPr>
          <w:p>
            <w:pPr>
              <w:pStyle w:val="TableParagraph"/>
              <w:spacing w:line="256" w:lineRule="exact"/>
              <w:ind w:left="155" w:right="149"/>
              <w:jc w:val="center"/>
              <w:rPr>
                <w:sz w:val="24"/>
              </w:rPr>
            </w:pPr>
            <w:r>
              <w:rPr>
                <w:sz w:val="24"/>
              </w:rPr>
              <w:t>1582593</w:t>
            </w:r>
          </w:p>
        </w:tc>
        <w:tc>
          <w:tcPr>
            <w:tcW w:w="4393" w:type="dxa"/>
          </w:tcPr>
          <w:p>
            <w:pPr>
              <w:pStyle w:val="TableParagraph"/>
              <w:spacing w:line="256" w:lineRule="exact"/>
              <w:rPr>
                <w:sz w:val="24"/>
              </w:rPr>
            </w:pPr>
            <w:r>
              <w:rPr>
                <w:sz w:val="24"/>
              </w:rPr>
              <w:t>Flores Pérez Laura Marina</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5"/>
              <w:jc w:val="center"/>
              <w:rPr>
                <w:sz w:val="24"/>
              </w:rPr>
            </w:pPr>
            <w:r>
              <w:rPr>
                <w:sz w:val="24"/>
              </w:rPr>
              <w:t>98.2</w:t>
            </w:r>
          </w:p>
        </w:tc>
      </w:tr>
      <w:tr>
        <w:trPr>
          <w:trHeight w:val="275" w:hRule="atLeast"/>
        </w:trPr>
        <w:tc>
          <w:tcPr>
            <w:tcW w:w="509" w:type="dxa"/>
          </w:tcPr>
          <w:p>
            <w:pPr>
              <w:pStyle w:val="TableParagraph"/>
              <w:spacing w:line="256" w:lineRule="exact"/>
              <w:ind w:left="100" w:right="91"/>
              <w:jc w:val="center"/>
              <w:rPr>
                <w:sz w:val="24"/>
              </w:rPr>
            </w:pPr>
            <w:r>
              <w:rPr>
                <w:sz w:val="24"/>
              </w:rPr>
              <w:t>13</w:t>
            </w:r>
          </w:p>
        </w:tc>
        <w:tc>
          <w:tcPr>
            <w:tcW w:w="1330" w:type="dxa"/>
          </w:tcPr>
          <w:p>
            <w:pPr>
              <w:pStyle w:val="TableParagraph"/>
              <w:spacing w:line="256" w:lineRule="exact"/>
              <w:ind w:left="155" w:right="149"/>
              <w:jc w:val="center"/>
              <w:rPr>
                <w:sz w:val="24"/>
              </w:rPr>
            </w:pPr>
            <w:r>
              <w:rPr>
                <w:sz w:val="24"/>
              </w:rPr>
              <w:t>1584311</w:t>
            </w:r>
          </w:p>
        </w:tc>
        <w:tc>
          <w:tcPr>
            <w:tcW w:w="4393" w:type="dxa"/>
          </w:tcPr>
          <w:p>
            <w:pPr>
              <w:pStyle w:val="TableParagraph"/>
              <w:spacing w:line="256" w:lineRule="exact"/>
              <w:rPr>
                <w:sz w:val="24"/>
              </w:rPr>
            </w:pPr>
            <w:r>
              <w:rPr>
                <w:sz w:val="24"/>
              </w:rPr>
              <w:t>Galindo Correa Alejandro</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3"/>
              <w:jc w:val="center"/>
              <w:rPr>
                <w:sz w:val="24"/>
              </w:rPr>
            </w:pPr>
            <w:r>
              <w:rPr>
                <w:sz w:val="24"/>
              </w:rPr>
              <w:t>98</w:t>
            </w:r>
          </w:p>
        </w:tc>
      </w:tr>
      <w:tr>
        <w:trPr>
          <w:trHeight w:val="275" w:hRule="atLeast"/>
        </w:trPr>
        <w:tc>
          <w:tcPr>
            <w:tcW w:w="509" w:type="dxa"/>
          </w:tcPr>
          <w:p>
            <w:pPr>
              <w:pStyle w:val="TableParagraph"/>
              <w:spacing w:line="256" w:lineRule="exact"/>
              <w:ind w:left="100" w:right="91"/>
              <w:jc w:val="center"/>
              <w:rPr>
                <w:sz w:val="24"/>
              </w:rPr>
            </w:pPr>
            <w:r>
              <w:rPr>
                <w:sz w:val="24"/>
              </w:rPr>
              <w:t>14</w:t>
            </w:r>
          </w:p>
        </w:tc>
        <w:tc>
          <w:tcPr>
            <w:tcW w:w="1330" w:type="dxa"/>
          </w:tcPr>
          <w:p>
            <w:pPr>
              <w:pStyle w:val="TableParagraph"/>
              <w:spacing w:line="256" w:lineRule="exact"/>
              <w:ind w:left="155" w:right="149"/>
              <w:jc w:val="center"/>
              <w:rPr>
                <w:sz w:val="24"/>
              </w:rPr>
            </w:pPr>
            <w:r>
              <w:rPr>
                <w:sz w:val="24"/>
              </w:rPr>
              <w:t>1587782</w:t>
            </w:r>
          </w:p>
        </w:tc>
        <w:tc>
          <w:tcPr>
            <w:tcW w:w="4393" w:type="dxa"/>
          </w:tcPr>
          <w:p>
            <w:pPr>
              <w:pStyle w:val="TableParagraph"/>
              <w:spacing w:line="256" w:lineRule="exact"/>
              <w:rPr>
                <w:sz w:val="24"/>
              </w:rPr>
            </w:pPr>
            <w:r>
              <w:rPr>
                <w:sz w:val="24"/>
              </w:rPr>
              <w:t>Gallardo González Andrea Stephany</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5"/>
              <w:jc w:val="center"/>
              <w:rPr>
                <w:sz w:val="24"/>
              </w:rPr>
            </w:pPr>
            <w:r>
              <w:rPr>
                <w:sz w:val="24"/>
              </w:rPr>
              <w:t>97.6</w:t>
            </w:r>
          </w:p>
        </w:tc>
      </w:tr>
      <w:tr>
        <w:trPr>
          <w:trHeight w:val="275" w:hRule="atLeast"/>
        </w:trPr>
        <w:tc>
          <w:tcPr>
            <w:tcW w:w="509" w:type="dxa"/>
          </w:tcPr>
          <w:p>
            <w:pPr>
              <w:pStyle w:val="TableParagraph"/>
              <w:spacing w:line="256" w:lineRule="exact"/>
              <w:ind w:left="100" w:right="91"/>
              <w:jc w:val="center"/>
              <w:rPr>
                <w:sz w:val="24"/>
              </w:rPr>
            </w:pPr>
            <w:r>
              <w:rPr>
                <w:sz w:val="24"/>
              </w:rPr>
              <w:t>15</w:t>
            </w:r>
          </w:p>
        </w:tc>
        <w:tc>
          <w:tcPr>
            <w:tcW w:w="1330" w:type="dxa"/>
          </w:tcPr>
          <w:p>
            <w:pPr>
              <w:pStyle w:val="TableParagraph"/>
              <w:spacing w:line="256" w:lineRule="exact"/>
              <w:ind w:left="155" w:right="149"/>
              <w:jc w:val="center"/>
              <w:rPr>
                <w:sz w:val="24"/>
              </w:rPr>
            </w:pPr>
            <w:r>
              <w:rPr>
                <w:sz w:val="24"/>
              </w:rPr>
              <w:t>1585488</w:t>
            </w:r>
          </w:p>
        </w:tc>
        <w:tc>
          <w:tcPr>
            <w:tcW w:w="4393" w:type="dxa"/>
          </w:tcPr>
          <w:p>
            <w:pPr>
              <w:pStyle w:val="TableParagraph"/>
              <w:spacing w:line="256" w:lineRule="exact"/>
              <w:rPr>
                <w:sz w:val="24"/>
              </w:rPr>
            </w:pPr>
            <w:r>
              <w:rPr>
                <w:sz w:val="24"/>
              </w:rPr>
              <w:t>Garza Vera Laura Eugenia</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5"/>
              <w:jc w:val="center"/>
              <w:rPr>
                <w:sz w:val="24"/>
              </w:rPr>
            </w:pPr>
            <w:r>
              <w:rPr>
                <w:sz w:val="24"/>
              </w:rPr>
              <w:t>97.8</w:t>
            </w:r>
          </w:p>
        </w:tc>
      </w:tr>
      <w:tr>
        <w:trPr>
          <w:trHeight w:val="278" w:hRule="atLeast"/>
        </w:trPr>
        <w:tc>
          <w:tcPr>
            <w:tcW w:w="509" w:type="dxa"/>
          </w:tcPr>
          <w:p>
            <w:pPr>
              <w:pStyle w:val="TableParagraph"/>
              <w:spacing w:line="258" w:lineRule="exact"/>
              <w:ind w:left="100" w:right="91"/>
              <w:jc w:val="center"/>
              <w:rPr>
                <w:sz w:val="24"/>
              </w:rPr>
            </w:pPr>
            <w:r>
              <w:rPr>
                <w:sz w:val="24"/>
              </w:rPr>
              <w:t>16</w:t>
            </w:r>
          </w:p>
        </w:tc>
        <w:tc>
          <w:tcPr>
            <w:tcW w:w="1330" w:type="dxa"/>
          </w:tcPr>
          <w:p>
            <w:pPr>
              <w:pStyle w:val="TableParagraph"/>
              <w:spacing w:line="258" w:lineRule="exact"/>
              <w:ind w:left="155" w:right="149"/>
              <w:jc w:val="center"/>
              <w:rPr>
                <w:sz w:val="24"/>
              </w:rPr>
            </w:pPr>
            <w:r>
              <w:rPr>
                <w:sz w:val="24"/>
              </w:rPr>
              <w:t>1692288</w:t>
            </w:r>
          </w:p>
        </w:tc>
        <w:tc>
          <w:tcPr>
            <w:tcW w:w="4393" w:type="dxa"/>
          </w:tcPr>
          <w:p>
            <w:pPr>
              <w:pStyle w:val="TableParagraph"/>
              <w:spacing w:line="258" w:lineRule="exact"/>
              <w:rPr>
                <w:sz w:val="24"/>
              </w:rPr>
            </w:pPr>
            <w:r>
              <w:rPr>
                <w:sz w:val="24"/>
              </w:rPr>
              <w:t>González Fernández Dacia</w:t>
            </w:r>
          </w:p>
        </w:tc>
        <w:tc>
          <w:tcPr>
            <w:tcW w:w="1345" w:type="dxa"/>
          </w:tcPr>
          <w:p>
            <w:pPr>
              <w:pStyle w:val="TableParagraph"/>
              <w:spacing w:line="258" w:lineRule="exact"/>
              <w:ind w:left="0" w:right="548"/>
              <w:jc w:val="right"/>
              <w:rPr>
                <w:sz w:val="24"/>
              </w:rPr>
            </w:pPr>
            <w:r>
              <w:rPr>
                <w:sz w:val="24"/>
              </w:rPr>
              <w:t>8°</w:t>
            </w:r>
          </w:p>
        </w:tc>
        <w:tc>
          <w:tcPr>
            <w:tcW w:w="1253" w:type="dxa"/>
          </w:tcPr>
          <w:p>
            <w:pPr>
              <w:pStyle w:val="TableParagraph"/>
              <w:spacing w:line="258" w:lineRule="exact"/>
              <w:ind w:left="370" w:right="365"/>
              <w:jc w:val="center"/>
              <w:rPr>
                <w:sz w:val="24"/>
              </w:rPr>
            </w:pPr>
            <w:r>
              <w:rPr>
                <w:sz w:val="24"/>
              </w:rPr>
              <w:t>99.2</w:t>
            </w:r>
          </w:p>
        </w:tc>
      </w:tr>
      <w:tr>
        <w:trPr>
          <w:trHeight w:val="275" w:hRule="atLeast"/>
        </w:trPr>
        <w:tc>
          <w:tcPr>
            <w:tcW w:w="509" w:type="dxa"/>
          </w:tcPr>
          <w:p>
            <w:pPr>
              <w:pStyle w:val="TableParagraph"/>
              <w:spacing w:line="256" w:lineRule="exact"/>
              <w:ind w:left="100" w:right="91"/>
              <w:jc w:val="center"/>
              <w:rPr>
                <w:sz w:val="24"/>
              </w:rPr>
            </w:pPr>
            <w:r>
              <w:rPr>
                <w:sz w:val="24"/>
              </w:rPr>
              <w:t>17</w:t>
            </w:r>
          </w:p>
        </w:tc>
        <w:tc>
          <w:tcPr>
            <w:tcW w:w="1330" w:type="dxa"/>
          </w:tcPr>
          <w:p>
            <w:pPr>
              <w:pStyle w:val="TableParagraph"/>
              <w:spacing w:line="256" w:lineRule="exact"/>
              <w:ind w:left="155" w:right="149"/>
              <w:jc w:val="center"/>
              <w:rPr>
                <w:sz w:val="24"/>
              </w:rPr>
            </w:pPr>
            <w:r>
              <w:rPr>
                <w:sz w:val="24"/>
              </w:rPr>
              <w:t>1426773</w:t>
            </w:r>
          </w:p>
        </w:tc>
        <w:tc>
          <w:tcPr>
            <w:tcW w:w="4393" w:type="dxa"/>
          </w:tcPr>
          <w:p>
            <w:pPr>
              <w:pStyle w:val="TableParagraph"/>
              <w:spacing w:line="256" w:lineRule="exact"/>
              <w:rPr>
                <w:sz w:val="24"/>
              </w:rPr>
            </w:pPr>
            <w:r>
              <w:rPr>
                <w:sz w:val="24"/>
              </w:rPr>
              <w:t>Hernández Ramos Angel Iván</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5"/>
              <w:jc w:val="center"/>
              <w:rPr>
                <w:sz w:val="24"/>
              </w:rPr>
            </w:pPr>
            <w:r>
              <w:rPr>
                <w:sz w:val="24"/>
              </w:rPr>
              <w:t>97.4</w:t>
            </w:r>
          </w:p>
        </w:tc>
      </w:tr>
      <w:tr>
        <w:trPr>
          <w:trHeight w:val="275" w:hRule="atLeast"/>
        </w:trPr>
        <w:tc>
          <w:tcPr>
            <w:tcW w:w="509" w:type="dxa"/>
          </w:tcPr>
          <w:p>
            <w:pPr>
              <w:pStyle w:val="TableParagraph"/>
              <w:spacing w:line="256" w:lineRule="exact"/>
              <w:ind w:left="100" w:right="91"/>
              <w:jc w:val="center"/>
              <w:rPr>
                <w:sz w:val="24"/>
              </w:rPr>
            </w:pPr>
            <w:r>
              <w:rPr>
                <w:sz w:val="24"/>
              </w:rPr>
              <w:t>18</w:t>
            </w:r>
          </w:p>
        </w:tc>
        <w:tc>
          <w:tcPr>
            <w:tcW w:w="1330" w:type="dxa"/>
          </w:tcPr>
          <w:p>
            <w:pPr>
              <w:pStyle w:val="TableParagraph"/>
              <w:spacing w:line="256" w:lineRule="exact"/>
              <w:ind w:left="155" w:right="149"/>
              <w:jc w:val="center"/>
              <w:rPr>
                <w:sz w:val="24"/>
              </w:rPr>
            </w:pPr>
            <w:r>
              <w:rPr>
                <w:sz w:val="24"/>
              </w:rPr>
              <w:t>1597178</w:t>
            </w:r>
          </w:p>
        </w:tc>
        <w:tc>
          <w:tcPr>
            <w:tcW w:w="4393" w:type="dxa"/>
          </w:tcPr>
          <w:p>
            <w:pPr>
              <w:pStyle w:val="TableParagraph"/>
              <w:spacing w:line="256" w:lineRule="exact"/>
              <w:rPr>
                <w:sz w:val="24"/>
              </w:rPr>
            </w:pPr>
            <w:r>
              <w:rPr>
                <w:sz w:val="24"/>
              </w:rPr>
              <w:t>Morton Delgado Melina</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3"/>
              <w:jc w:val="center"/>
              <w:rPr>
                <w:sz w:val="24"/>
              </w:rPr>
            </w:pPr>
            <w:r>
              <w:rPr>
                <w:sz w:val="24"/>
              </w:rPr>
              <w:t>95</w:t>
            </w:r>
          </w:p>
        </w:tc>
      </w:tr>
      <w:tr>
        <w:trPr>
          <w:trHeight w:val="275" w:hRule="atLeast"/>
        </w:trPr>
        <w:tc>
          <w:tcPr>
            <w:tcW w:w="509" w:type="dxa"/>
          </w:tcPr>
          <w:p>
            <w:pPr>
              <w:pStyle w:val="TableParagraph"/>
              <w:spacing w:line="256" w:lineRule="exact"/>
              <w:ind w:left="100" w:right="91"/>
              <w:jc w:val="center"/>
              <w:rPr>
                <w:sz w:val="24"/>
              </w:rPr>
            </w:pPr>
            <w:r>
              <w:rPr>
                <w:sz w:val="24"/>
              </w:rPr>
              <w:t>19</w:t>
            </w:r>
          </w:p>
        </w:tc>
        <w:tc>
          <w:tcPr>
            <w:tcW w:w="1330" w:type="dxa"/>
          </w:tcPr>
          <w:p>
            <w:pPr>
              <w:pStyle w:val="TableParagraph"/>
              <w:spacing w:line="256" w:lineRule="exact"/>
              <w:ind w:left="155" w:right="149"/>
              <w:jc w:val="center"/>
              <w:rPr>
                <w:sz w:val="24"/>
              </w:rPr>
            </w:pPr>
            <w:r>
              <w:rPr>
                <w:sz w:val="24"/>
              </w:rPr>
              <w:t>1561172</w:t>
            </w:r>
          </w:p>
        </w:tc>
        <w:tc>
          <w:tcPr>
            <w:tcW w:w="4393" w:type="dxa"/>
          </w:tcPr>
          <w:p>
            <w:pPr>
              <w:pStyle w:val="TableParagraph"/>
              <w:spacing w:line="256" w:lineRule="exact"/>
              <w:rPr>
                <w:sz w:val="24"/>
              </w:rPr>
            </w:pPr>
            <w:r>
              <w:rPr>
                <w:sz w:val="24"/>
              </w:rPr>
              <w:t>Pesina Leos Brenda Guadalupe</w:t>
            </w:r>
          </w:p>
        </w:tc>
        <w:tc>
          <w:tcPr>
            <w:tcW w:w="1345" w:type="dxa"/>
          </w:tcPr>
          <w:p>
            <w:pPr>
              <w:pStyle w:val="TableParagraph"/>
              <w:spacing w:line="256" w:lineRule="exact"/>
              <w:ind w:left="0" w:right="548"/>
              <w:jc w:val="right"/>
              <w:rPr>
                <w:sz w:val="24"/>
              </w:rPr>
            </w:pPr>
            <w:r>
              <w:rPr>
                <w:sz w:val="24"/>
              </w:rPr>
              <w:t>8°</w:t>
            </w:r>
          </w:p>
        </w:tc>
        <w:tc>
          <w:tcPr>
            <w:tcW w:w="1253" w:type="dxa"/>
          </w:tcPr>
          <w:p>
            <w:pPr>
              <w:pStyle w:val="TableParagraph"/>
              <w:spacing w:line="256" w:lineRule="exact"/>
              <w:ind w:left="370" w:right="365"/>
              <w:jc w:val="center"/>
              <w:rPr>
                <w:sz w:val="24"/>
              </w:rPr>
            </w:pPr>
            <w:r>
              <w:rPr>
                <w:sz w:val="24"/>
              </w:rPr>
              <w:t>95.7</w:t>
            </w:r>
          </w:p>
        </w:tc>
      </w:tr>
      <w:tr>
        <w:trPr>
          <w:trHeight w:val="275" w:hRule="atLeast"/>
        </w:trPr>
        <w:tc>
          <w:tcPr>
            <w:tcW w:w="509" w:type="dxa"/>
          </w:tcPr>
          <w:p>
            <w:pPr>
              <w:pStyle w:val="TableParagraph"/>
              <w:spacing w:line="256" w:lineRule="exact"/>
              <w:ind w:left="100" w:right="91"/>
              <w:jc w:val="center"/>
              <w:rPr>
                <w:sz w:val="24"/>
              </w:rPr>
            </w:pPr>
            <w:r>
              <w:rPr>
                <w:sz w:val="24"/>
              </w:rPr>
              <w:t>20</w:t>
            </w:r>
          </w:p>
        </w:tc>
        <w:tc>
          <w:tcPr>
            <w:tcW w:w="1330" w:type="dxa"/>
          </w:tcPr>
          <w:p>
            <w:pPr>
              <w:pStyle w:val="TableParagraph"/>
              <w:spacing w:line="256" w:lineRule="exact"/>
              <w:ind w:left="155" w:right="149"/>
              <w:jc w:val="center"/>
              <w:rPr>
                <w:sz w:val="24"/>
              </w:rPr>
            </w:pPr>
            <w:r>
              <w:rPr>
                <w:sz w:val="24"/>
              </w:rPr>
              <w:t>1703749</w:t>
            </w:r>
          </w:p>
        </w:tc>
        <w:tc>
          <w:tcPr>
            <w:tcW w:w="4393" w:type="dxa"/>
          </w:tcPr>
          <w:p>
            <w:pPr>
              <w:pStyle w:val="TableParagraph"/>
              <w:spacing w:line="256" w:lineRule="exact"/>
              <w:rPr>
                <w:sz w:val="24"/>
              </w:rPr>
            </w:pPr>
            <w:r>
              <w:rPr>
                <w:sz w:val="24"/>
              </w:rPr>
              <w:t>Aja Villanueva Angélica Del Carmen</w:t>
            </w:r>
          </w:p>
        </w:tc>
        <w:tc>
          <w:tcPr>
            <w:tcW w:w="1345" w:type="dxa"/>
          </w:tcPr>
          <w:p>
            <w:pPr>
              <w:pStyle w:val="TableParagraph"/>
              <w:spacing w:line="256" w:lineRule="exact"/>
              <w:ind w:left="0" w:right="548"/>
              <w:jc w:val="right"/>
              <w:rPr>
                <w:sz w:val="24"/>
              </w:rPr>
            </w:pPr>
            <w:r>
              <w:rPr>
                <w:sz w:val="24"/>
              </w:rPr>
              <w:t>7°</w:t>
            </w:r>
          </w:p>
        </w:tc>
        <w:tc>
          <w:tcPr>
            <w:tcW w:w="1253" w:type="dxa"/>
          </w:tcPr>
          <w:p>
            <w:pPr>
              <w:pStyle w:val="TableParagraph"/>
              <w:spacing w:line="256" w:lineRule="exact"/>
              <w:ind w:left="370" w:right="363"/>
              <w:jc w:val="center"/>
              <w:rPr>
                <w:sz w:val="24"/>
              </w:rPr>
            </w:pPr>
            <w:r>
              <w:rPr>
                <w:sz w:val="24"/>
              </w:rPr>
              <w:t>96</w:t>
            </w:r>
          </w:p>
        </w:tc>
      </w:tr>
    </w:tbl>
    <w:p>
      <w:pPr>
        <w:spacing w:after="0" w:line="256" w:lineRule="exact"/>
        <w:jc w:val="center"/>
        <w:rPr>
          <w:sz w:val="24"/>
        </w:rPr>
        <w:sectPr>
          <w:pgSz w:w="12240" w:h="15840"/>
          <w:pgMar w:header="713" w:footer="76" w:top="2000" w:bottom="260" w:left="820" w:right="580"/>
        </w:sectPr>
      </w:pPr>
    </w:p>
    <w:p>
      <w:pPr>
        <w:pStyle w:val="BodyText"/>
        <w:spacing w:before="9"/>
        <w:rPr>
          <w:b/>
          <w:sz w:val="23"/>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09"/>
        <w:gridCol w:w="1330"/>
        <w:gridCol w:w="4393"/>
        <w:gridCol w:w="1345"/>
        <w:gridCol w:w="1253"/>
      </w:tblGrid>
      <w:tr>
        <w:trPr>
          <w:trHeight w:val="275" w:hRule="atLeast"/>
        </w:trPr>
        <w:tc>
          <w:tcPr>
            <w:tcW w:w="509" w:type="dxa"/>
          </w:tcPr>
          <w:p>
            <w:pPr>
              <w:pStyle w:val="TableParagraph"/>
              <w:spacing w:line="256" w:lineRule="exact"/>
              <w:ind w:left="100" w:right="91"/>
              <w:jc w:val="center"/>
              <w:rPr>
                <w:sz w:val="24"/>
              </w:rPr>
            </w:pPr>
            <w:r>
              <w:rPr>
                <w:sz w:val="24"/>
              </w:rPr>
              <w:t>21</w:t>
            </w:r>
          </w:p>
        </w:tc>
        <w:tc>
          <w:tcPr>
            <w:tcW w:w="1330" w:type="dxa"/>
          </w:tcPr>
          <w:p>
            <w:pPr>
              <w:pStyle w:val="TableParagraph"/>
              <w:spacing w:line="256" w:lineRule="exact"/>
              <w:ind w:left="196"/>
              <w:rPr>
                <w:sz w:val="24"/>
              </w:rPr>
            </w:pPr>
            <w:r>
              <w:rPr>
                <w:sz w:val="24"/>
              </w:rPr>
              <w:t>1598157</w:t>
            </w:r>
          </w:p>
        </w:tc>
        <w:tc>
          <w:tcPr>
            <w:tcW w:w="4393" w:type="dxa"/>
          </w:tcPr>
          <w:p>
            <w:pPr>
              <w:pStyle w:val="TableParagraph"/>
              <w:spacing w:line="256" w:lineRule="exact"/>
              <w:rPr>
                <w:sz w:val="24"/>
              </w:rPr>
            </w:pPr>
            <w:r>
              <w:rPr>
                <w:sz w:val="24"/>
              </w:rPr>
              <w:t>Astorga Ayón Victoria Guadalupe</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96.7</w:t>
            </w:r>
          </w:p>
        </w:tc>
      </w:tr>
      <w:tr>
        <w:trPr>
          <w:trHeight w:val="275" w:hRule="atLeast"/>
        </w:trPr>
        <w:tc>
          <w:tcPr>
            <w:tcW w:w="509" w:type="dxa"/>
          </w:tcPr>
          <w:p>
            <w:pPr>
              <w:pStyle w:val="TableParagraph"/>
              <w:spacing w:line="256" w:lineRule="exact"/>
              <w:ind w:left="100" w:right="91"/>
              <w:jc w:val="center"/>
              <w:rPr>
                <w:sz w:val="24"/>
              </w:rPr>
            </w:pPr>
            <w:r>
              <w:rPr>
                <w:sz w:val="24"/>
              </w:rPr>
              <w:t>22</w:t>
            </w:r>
          </w:p>
        </w:tc>
        <w:tc>
          <w:tcPr>
            <w:tcW w:w="1330" w:type="dxa"/>
          </w:tcPr>
          <w:p>
            <w:pPr>
              <w:pStyle w:val="TableParagraph"/>
              <w:spacing w:line="256" w:lineRule="exact"/>
              <w:ind w:left="196"/>
              <w:rPr>
                <w:sz w:val="24"/>
              </w:rPr>
            </w:pPr>
            <w:r>
              <w:rPr>
                <w:sz w:val="24"/>
              </w:rPr>
              <w:t>1636975</w:t>
            </w:r>
          </w:p>
        </w:tc>
        <w:tc>
          <w:tcPr>
            <w:tcW w:w="4393" w:type="dxa"/>
          </w:tcPr>
          <w:p>
            <w:pPr>
              <w:pStyle w:val="TableParagraph"/>
              <w:spacing w:line="256" w:lineRule="exact"/>
              <w:rPr>
                <w:sz w:val="24"/>
              </w:rPr>
            </w:pPr>
            <w:r>
              <w:rPr>
                <w:sz w:val="24"/>
              </w:rPr>
              <w:t>Calderón Gutiérrez Ana Rebeca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95.6</w:t>
            </w:r>
          </w:p>
        </w:tc>
      </w:tr>
      <w:tr>
        <w:trPr>
          <w:trHeight w:val="275" w:hRule="atLeast"/>
        </w:trPr>
        <w:tc>
          <w:tcPr>
            <w:tcW w:w="509" w:type="dxa"/>
          </w:tcPr>
          <w:p>
            <w:pPr>
              <w:pStyle w:val="TableParagraph"/>
              <w:spacing w:line="256" w:lineRule="exact"/>
              <w:ind w:left="100" w:right="91"/>
              <w:jc w:val="center"/>
              <w:rPr>
                <w:sz w:val="24"/>
              </w:rPr>
            </w:pPr>
            <w:r>
              <w:rPr>
                <w:sz w:val="24"/>
              </w:rPr>
              <w:t>23</w:t>
            </w:r>
          </w:p>
        </w:tc>
        <w:tc>
          <w:tcPr>
            <w:tcW w:w="1330" w:type="dxa"/>
          </w:tcPr>
          <w:p>
            <w:pPr>
              <w:pStyle w:val="TableParagraph"/>
              <w:spacing w:line="256" w:lineRule="exact"/>
              <w:ind w:left="196"/>
              <w:rPr>
                <w:sz w:val="24"/>
              </w:rPr>
            </w:pPr>
            <w:r>
              <w:rPr>
                <w:sz w:val="24"/>
              </w:rPr>
              <w:t>1636341</w:t>
            </w:r>
          </w:p>
        </w:tc>
        <w:tc>
          <w:tcPr>
            <w:tcW w:w="4393" w:type="dxa"/>
          </w:tcPr>
          <w:p>
            <w:pPr>
              <w:pStyle w:val="TableParagraph"/>
              <w:spacing w:line="256" w:lineRule="exact"/>
              <w:rPr>
                <w:sz w:val="24"/>
              </w:rPr>
            </w:pPr>
            <w:r>
              <w:rPr>
                <w:sz w:val="24"/>
              </w:rPr>
              <w:t>Cantú Cárdenas Karla María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96.2</w:t>
            </w:r>
          </w:p>
        </w:tc>
      </w:tr>
      <w:tr>
        <w:trPr>
          <w:trHeight w:val="278" w:hRule="atLeast"/>
        </w:trPr>
        <w:tc>
          <w:tcPr>
            <w:tcW w:w="509" w:type="dxa"/>
          </w:tcPr>
          <w:p>
            <w:pPr>
              <w:pStyle w:val="TableParagraph"/>
              <w:spacing w:line="258" w:lineRule="exact"/>
              <w:ind w:left="100" w:right="91"/>
              <w:jc w:val="center"/>
              <w:rPr>
                <w:sz w:val="24"/>
              </w:rPr>
            </w:pPr>
            <w:r>
              <w:rPr>
                <w:sz w:val="24"/>
              </w:rPr>
              <w:t>24</w:t>
            </w:r>
          </w:p>
        </w:tc>
        <w:tc>
          <w:tcPr>
            <w:tcW w:w="1330" w:type="dxa"/>
          </w:tcPr>
          <w:p>
            <w:pPr>
              <w:pStyle w:val="TableParagraph"/>
              <w:spacing w:line="258" w:lineRule="exact"/>
              <w:ind w:left="196"/>
              <w:rPr>
                <w:sz w:val="24"/>
              </w:rPr>
            </w:pPr>
            <w:r>
              <w:rPr>
                <w:sz w:val="24"/>
              </w:rPr>
              <w:t>1719692</w:t>
            </w:r>
          </w:p>
        </w:tc>
        <w:tc>
          <w:tcPr>
            <w:tcW w:w="4393" w:type="dxa"/>
          </w:tcPr>
          <w:p>
            <w:pPr>
              <w:pStyle w:val="TableParagraph"/>
              <w:spacing w:line="258" w:lineRule="exact"/>
              <w:rPr>
                <w:sz w:val="24"/>
              </w:rPr>
            </w:pPr>
            <w:r>
              <w:rPr>
                <w:sz w:val="24"/>
              </w:rPr>
              <w:t>Cantú Guerra Gabriela María</w:t>
            </w:r>
          </w:p>
        </w:tc>
        <w:tc>
          <w:tcPr>
            <w:tcW w:w="1345" w:type="dxa"/>
          </w:tcPr>
          <w:p>
            <w:pPr>
              <w:pStyle w:val="TableParagraph"/>
              <w:spacing w:line="258" w:lineRule="exact"/>
              <w:ind w:left="534" w:right="531"/>
              <w:jc w:val="center"/>
              <w:rPr>
                <w:sz w:val="24"/>
              </w:rPr>
            </w:pPr>
            <w:r>
              <w:rPr>
                <w:sz w:val="24"/>
              </w:rPr>
              <w:t>6°</w:t>
            </w:r>
          </w:p>
        </w:tc>
        <w:tc>
          <w:tcPr>
            <w:tcW w:w="1253" w:type="dxa"/>
          </w:tcPr>
          <w:p>
            <w:pPr>
              <w:pStyle w:val="TableParagraph"/>
              <w:spacing w:line="258" w:lineRule="exact"/>
              <w:ind w:left="370" w:right="365"/>
              <w:jc w:val="center"/>
              <w:rPr>
                <w:sz w:val="24"/>
              </w:rPr>
            </w:pPr>
            <w:r>
              <w:rPr>
                <w:sz w:val="24"/>
              </w:rPr>
              <w:t>97.7</w:t>
            </w:r>
          </w:p>
        </w:tc>
      </w:tr>
      <w:tr>
        <w:trPr>
          <w:trHeight w:val="275" w:hRule="atLeast"/>
        </w:trPr>
        <w:tc>
          <w:tcPr>
            <w:tcW w:w="509" w:type="dxa"/>
          </w:tcPr>
          <w:p>
            <w:pPr>
              <w:pStyle w:val="TableParagraph"/>
              <w:spacing w:line="256" w:lineRule="exact"/>
              <w:ind w:left="100" w:right="91"/>
              <w:jc w:val="center"/>
              <w:rPr>
                <w:sz w:val="24"/>
              </w:rPr>
            </w:pPr>
            <w:r>
              <w:rPr>
                <w:sz w:val="24"/>
              </w:rPr>
              <w:t>25</w:t>
            </w:r>
          </w:p>
        </w:tc>
        <w:tc>
          <w:tcPr>
            <w:tcW w:w="1330" w:type="dxa"/>
          </w:tcPr>
          <w:p>
            <w:pPr>
              <w:pStyle w:val="TableParagraph"/>
              <w:spacing w:line="256" w:lineRule="exact"/>
              <w:ind w:left="196"/>
              <w:rPr>
                <w:sz w:val="24"/>
              </w:rPr>
            </w:pPr>
            <w:r>
              <w:rPr>
                <w:sz w:val="24"/>
              </w:rPr>
              <w:t>1719725</w:t>
            </w:r>
          </w:p>
        </w:tc>
        <w:tc>
          <w:tcPr>
            <w:tcW w:w="4393" w:type="dxa"/>
          </w:tcPr>
          <w:p>
            <w:pPr>
              <w:pStyle w:val="TableParagraph"/>
              <w:spacing w:line="256" w:lineRule="exact"/>
              <w:rPr>
                <w:sz w:val="24"/>
              </w:rPr>
            </w:pPr>
            <w:r>
              <w:rPr>
                <w:sz w:val="24"/>
              </w:rPr>
              <w:t>Castro Álvarez Frida Alejandra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96.9</w:t>
            </w:r>
          </w:p>
        </w:tc>
      </w:tr>
      <w:tr>
        <w:trPr>
          <w:trHeight w:val="275" w:hRule="atLeast"/>
        </w:trPr>
        <w:tc>
          <w:tcPr>
            <w:tcW w:w="509" w:type="dxa"/>
          </w:tcPr>
          <w:p>
            <w:pPr>
              <w:pStyle w:val="TableParagraph"/>
              <w:spacing w:line="256" w:lineRule="exact"/>
              <w:ind w:left="100" w:right="91"/>
              <w:jc w:val="center"/>
              <w:rPr>
                <w:sz w:val="24"/>
              </w:rPr>
            </w:pPr>
            <w:r>
              <w:rPr>
                <w:sz w:val="24"/>
              </w:rPr>
              <w:t>26</w:t>
            </w:r>
          </w:p>
        </w:tc>
        <w:tc>
          <w:tcPr>
            <w:tcW w:w="1330" w:type="dxa"/>
          </w:tcPr>
          <w:p>
            <w:pPr>
              <w:pStyle w:val="TableParagraph"/>
              <w:spacing w:line="256" w:lineRule="exact"/>
              <w:ind w:left="196"/>
              <w:rPr>
                <w:sz w:val="24"/>
              </w:rPr>
            </w:pPr>
            <w:r>
              <w:rPr>
                <w:sz w:val="24"/>
              </w:rPr>
              <w:t>1719720</w:t>
            </w:r>
          </w:p>
        </w:tc>
        <w:tc>
          <w:tcPr>
            <w:tcW w:w="4393" w:type="dxa"/>
          </w:tcPr>
          <w:p>
            <w:pPr>
              <w:pStyle w:val="TableParagraph"/>
              <w:spacing w:line="256" w:lineRule="exact"/>
              <w:rPr>
                <w:sz w:val="24"/>
              </w:rPr>
            </w:pPr>
            <w:r>
              <w:rPr>
                <w:sz w:val="24"/>
              </w:rPr>
              <w:t>Cervantes Rodríguez Ana Paula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97.2</w:t>
            </w:r>
          </w:p>
        </w:tc>
      </w:tr>
      <w:tr>
        <w:trPr>
          <w:trHeight w:val="275" w:hRule="atLeast"/>
        </w:trPr>
        <w:tc>
          <w:tcPr>
            <w:tcW w:w="509" w:type="dxa"/>
          </w:tcPr>
          <w:p>
            <w:pPr>
              <w:pStyle w:val="TableParagraph"/>
              <w:spacing w:line="256" w:lineRule="exact"/>
              <w:ind w:left="100" w:right="91"/>
              <w:jc w:val="center"/>
              <w:rPr>
                <w:sz w:val="24"/>
              </w:rPr>
            </w:pPr>
            <w:r>
              <w:rPr>
                <w:sz w:val="24"/>
              </w:rPr>
              <w:t>27</w:t>
            </w:r>
          </w:p>
        </w:tc>
        <w:tc>
          <w:tcPr>
            <w:tcW w:w="1330" w:type="dxa"/>
          </w:tcPr>
          <w:p>
            <w:pPr>
              <w:pStyle w:val="TableParagraph"/>
              <w:spacing w:line="256" w:lineRule="exact"/>
              <w:ind w:left="196"/>
              <w:rPr>
                <w:sz w:val="24"/>
              </w:rPr>
            </w:pPr>
            <w:r>
              <w:rPr>
                <w:sz w:val="24"/>
              </w:rPr>
              <w:t>1634361</w:t>
            </w:r>
          </w:p>
        </w:tc>
        <w:tc>
          <w:tcPr>
            <w:tcW w:w="4393" w:type="dxa"/>
          </w:tcPr>
          <w:p>
            <w:pPr>
              <w:pStyle w:val="TableParagraph"/>
              <w:spacing w:line="256" w:lineRule="exact"/>
              <w:rPr>
                <w:sz w:val="24"/>
              </w:rPr>
            </w:pPr>
            <w:r>
              <w:rPr>
                <w:sz w:val="24"/>
              </w:rPr>
              <w:t>Correa Villa Andrea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98.1</w:t>
            </w:r>
          </w:p>
        </w:tc>
      </w:tr>
      <w:tr>
        <w:trPr>
          <w:trHeight w:val="275" w:hRule="atLeast"/>
        </w:trPr>
        <w:tc>
          <w:tcPr>
            <w:tcW w:w="509" w:type="dxa"/>
          </w:tcPr>
          <w:p>
            <w:pPr>
              <w:pStyle w:val="TableParagraph"/>
              <w:spacing w:line="256" w:lineRule="exact"/>
              <w:ind w:left="100" w:right="91"/>
              <w:jc w:val="center"/>
              <w:rPr>
                <w:sz w:val="24"/>
              </w:rPr>
            </w:pPr>
            <w:r>
              <w:rPr>
                <w:sz w:val="24"/>
              </w:rPr>
              <w:t>28</w:t>
            </w:r>
          </w:p>
        </w:tc>
        <w:tc>
          <w:tcPr>
            <w:tcW w:w="1330" w:type="dxa"/>
          </w:tcPr>
          <w:p>
            <w:pPr>
              <w:pStyle w:val="TableParagraph"/>
              <w:spacing w:line="256" w:lineRule="exact"/>
              <w:ind w:left="196"/>
              <w:rPr>
                <w:sz w:val="24"/>
              </w:rPr>
            </w:pPr>
            <w:r>
              <w:rPr>
                <w:sz w:val="24"/>
              </w:rPr>
              <w:t>1621201</w:t>
            </w:r>
          </w:p>
        </w:tc>
        <w:tc>
          <w:tcPr>
            <w:tcW w:w="4393" w:type="dxa"/>
          </w:tcPr>
          <w:p>
            <w:pPr>
              <w:pStyle w:val="TableParagraph"/>
              <w:spacing w:line="256" w:lineRule="exact"/>
              <w:rPr>
                <w:sz w:val="24"/>
              </w:rPr>
            </w:pPr>
            <w:r>
              <w:rPr>
                <w:sz w:val="24"/>
              </w:rPr>
              <w:t>Cruz Ángeles Karen Yazmín</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97.6</w:t>
            </w:r>
          </w:p>
        </w:tc>
      </w:tr>
      <w:tr>
        <w:trPr>
          <w:trHeight w:val="275" w:hRule="atLeast"/>
        </w:trPr>
        <w:tc>
          <w:tcPr>
            <w:tcW w:w="509" w:type="dxa"/>
          </w:tcPr>
          <w:p>
            <w:pPr>
              <w:pStyle w:val="TableParagraph"/>
              <w:spacing w:line="256" w:lineRule="exact"/>
              <w:ind w:left="100" w:right="91"/>
              <w:jc w:val="center"/>
              <w:rPr>
                <w:sz w:val="24"/>
              </w:rPr>
            </w:pPr>
            <w:r>
              <w:rPr>
                <w:sz w:val="24"/>
              </w:rPr>
              <w:t>29</w:t>
            </w:r>
          </w:p>
        </w:tc>
        <w:tc>
          <w:tcPr>
            <w:tcW w:w="1330" w:type="dxa"/>
          </w:tcPr>
          <w:p>
            <w:pPr>
              <w:pStyle w:val="TableParagraph"/>
              <w:spacing w:line="256" w:lineRule="exact"/>
              <w:ind w:left="196"/>
              <w:rPr>
                <w:sz w:val="24"/>
              </w:rPr>
            </w:pPr>
            <w:r>
              <w:rPr>
                <w:sz w:val="24"/>
              </w:rPr>
              <w:t>1547951</w:t>
            </w:r>
          </w:p>
        </w:tc>
        <w:tc>
          <w:tcPr>
            <w:tcW w:w="4393" w:type="dxa"/>
          </w:tcPr>
          <w:p>
            <w:pPr>
              <w:pStyle w:val="TableParagraph"/>
              <w:spacing w:line="256" w:lineRule="exact"/>
              <w:rPr>
                <w:sz w:val="24"/>
              </w:rPr>
            </w:pPr>
            <w:r>
              <w:rPr>
                <w:sz w:val="24"/>
              </w:rPr>
              <w:t>Díaz Sánchez Brenda Leticia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99.5</w:t>
            </w:r>
          </w:p>
        </w:tc>
      </w:tr>
      <w:tr>
        <w:trPr>
          <w:trHeight w:val="278" w:hRule="atLeast"/>
        </w:trPr>
        <w:tc>
          <w:tcPr>
            <w:tcW w:w="509" w:type="dxa"/>
          </w:tcPr>
          <w:p>
            <w:pPr>
              <w:pStyle w:val="TableParagraph"/>
              <w:spacing w:line="259" w:lineRule="exact"/>
              <w:ind w:left="100" w:right="91"/>
              <w:jc w:val="center"/>
              <w:rPr>
                <w:sz w:val="24"/>
              </w:rPr>
            </w:pPr>
            <w:r>
              <w:rPr>
                <w:sz w:val="24"/>
              </w:rPr>
              <w:t>30</w:t>
            </w:r>
          </w:p>
        </w:tc>
        <w:tc>
          <w:tcPr>
            <w:tcW w:w="1330" w:type="dxa"/>
          </w:tcPr>
          <w:p>
            <w:pPr>
              <w:pStyle w:val="TableParagraph"/>
              <w:spacing w:line="259" w:lineRule="exact"/>
              <w:ind w:left="196"/>
              <w:rPr>
                <w:sz w:val="24"/>
              </w:rPr>
            </w:pPr>
            <w:r>
              <w:rPr>
                <w:sz w:val="24"/>
              </w:rPr>
              <w:t>1622195</w:t>
            </w:r>
          </w:p>
        </w:tc>
        <w:tc>
          <w:tcPr>
            <w:tcW w:w="4393" w:type="dxa"/>
          </w:tcPr>
          <w:p>
            <w:pPr>
              <w:pStyle w:val="TableParagraph"/>
              <w:spacing w:line="259" w:lineRule="exact"/>
              <w:rPr>
                <w:sz w:val="24"/>
              </w:rPr>
            </w:pPr>
            <w:r>
              <w:rPr>
                <w:sz w:val="24"/>
              </w:rPr>
              <w:t>Leal Rodríguez Valeria Alejandra</w:t>
            </w:r>
          </w:p>
        </w:tc>
        <w:tc>
          <w:tcPr>
            <w:tcW w:w="1345" w:type="dxa"/>
          </w:tcPr>
          <w:p>
            <w:pPr>
              <w:pStyle w:val="TableParagraph"/>
              <w:spacing w:line="259" w:lineRule="exact"/>
              <w:ind w:left="534" w:right="531"/>
              <w:jc w:val="center"/>
              <w:rPr>
                <w:sz w:val="24"/>
              </w:rPr>
            </w:pPr>
            <w:r>
              <w:rPr>
                <w:sz w:val="24"/>
              </w:rPr>
              <w:t>6°</w:t>
            </w:r>
          </w:p>
        </w:tc>
        <w:tc>
          <w:tcPr>
            <w:tcW w:w="1253" w:type="dxa"/>
          </w:tcPr>
          <w:p>
            <w:pPr>
              <w:pStyle w:val="TableParagraph"/>
              <w:spacing w:line="259" w:lineRule="exact"/>
              <w:ind w:left="370" w:right="363"/>
              <w:jc w:val="center"/>
              <w:rPr>
                <w:sz w:val="24"/>
              </w:rPr>
            </w:pPr>
            <w:r>
              <w:rPr>
                <w:sz w:val="24"/>
              </w:rPr>
              <w:t>97</w:t>
            </w:r>
          </w:p>
        </w:tc>
      </w:tr>
      <w:tr>
        <w:trPr>
          <w:trHeight w:val="275" w:hRule="atLeast"/>
        </w:trPr>
        <w:tc>
          <w:tcPr>
            <w:tcW w:w="509" w:type="dxa"/>
          </w:tcPr>
          <w:p>
            <w:pPr>
              <w:pStyle w:val="TableParagraph"/>
              <w:spacing w:line="256" w:lineRule="exact"/>
              <w:ind w:left="100" w:right="91"/>
              <w:jc w:val="center"/>
              <w:rPr>
                <w:sz w:val="24"/>
              </w:rPr>
            </w:pPr>
            <w:r>
              <w:rPr>
                <w:sz w:val="24"/>
              </w:rPr>
              <w:t>31</w:t>
            </w:r>
          </w:p>
        </w:tc>
        <w:tc>
          <w:tcPr>
            <w:tcW w:w="1330" w:type="dxa"/>
          </w:tcPr>
          <w:p>
            <w:pPr>
              <w:pStyle w:val="TableParagraph"/>
              <w:spacing w:line="256" w:lineRule="exact"/>
              <w:ind w:left="196"/>
              <w:rPr>
                <w:sz w:val="24"/>
              </w:rPr>
            </w:pPr>
            <w:r>
              <w:rPr>
                <w:sz w:val="24"/>
              </w:rPr>
              <w:t>1719757</w:t>
            </w:r>
          </w:p>
        </w:tc>
        <w:tc>
          <w:tcPr>
            <w:tcW w:w="4393" w:type="dxa"/>
          </w:tcPr>
          <w:p>
            <w:pPr>
              <w:pStyle w:val="TableParagraph"/>
              <w:spacing w:line="256" w:lineRule="exact"/>
              <w:rPr>
                <w:sz w:val="24"/>
              </w:rPr>
            </w:pPr>
            <w:r>
              <w:rPr>
                <w:sz w:val="24"/>
              </w:rPr>
              <w:t>Navarro Villarreal Sofía Carolina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96.5</w:t>
            </w:r>
          </w:p>
        </w:tc>
      </w:tr>
      <w:tr>
        <w:trPr>
          <w:trHeight w:val="275" w:hRule="atLeast"/>
        </w:trPr>
        <w:tc>
          <w:tcPr>
            <w:tcW w:w="509" w:type="dxa"/>
          </w:tcPr>
          <w:p>
            <w:pPr>
              <w:pStyle w:val="TableParagraph"/>
              <w:spacing w:line="256" w:lineRule="exact"/>
              <w:ind w:left="100" w:right="91"/>
              <w:jc w:val="center"/>
              <w:rPr>
                <w:sz w:val="24"/>
              </w:rPr>
            </w:pPr>
            <w:r>
              <w:rPr>
                <w:sz w:val="24"/>
              </w:rPr>
              <w:t>32</w:t>
            </w:r>
          </w:p>
        </w:tc>
        <w:tc>
          <w:tcPr>
            <w:tcW w:w="1330" w:type="dxa"/>
          </w:tcPr>
          <w:p>
            <w:pPr>
              <w:pStyle w:val="TableParagraph"/>
              <w:spacing w:line="256" w:lineRule="exact"/>
              <w:ind w:left="196"/>
              <w:rPr>
                <w:sz w:val="24"/>
              </w:rPr>
            </w:pPr>
            <w:r>
              <w:rPr>
                <w:sz w:val="24"/>
              </w:rPr>
              <w:t>1719734</w:t>
            </w:r>
          </w:p>
        </w:tc>
        <w:tc>
          <w:tcPr>
            <w:tcW w:w="4393" w:type="dxa"/>
          </w:tcPr>
          <w:p>
            <w:pPr>
              <w:pStyle w:val="TableParagraph"/>
              <w:spacing w:line="256" w:lineRule="exact"/>
              <w:rPr>
                <w:sz w:val="24"/>
              </w:rPr>
            </w:pPr>
            <w:r>
              <w:rPr>
                <w:sz w:val="24"/>
              </w:rPr>
              <w:t>Pérez Reséndez Mariajosé</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96.8</w:t>
            </w:r>
          </w:p>
        </w:tc>
      </w:tr>
      <w:tr>
        <w:trPr>
          <w:trHeight w:val="275" w:hRule="atLeast"/>
        </w:trPr>
        <w:tc>
          <w:tcPr>
            <w:tcW w:w="509" w:type="dxa"/>
          </w:tcPr>
          <w:p>
            <w:pPr>
              <w:pStyle w:val="TableParagraph"/>
              <w:spacing w:line="256" w:lineRule="exact"/>
              <w:ind w:left="100" w:right="91"/>
              <w:jc w:val="center"/>
              <w:rPr>
                <w:sz w:val="24"/>
              </w:rPr>
            </w:pPr>
            <w:r>
              <w:rPr>
                <w:sz w:val="24"/>
              </w:rPr>
              <w:t>33</w:t>
            </w:r>
          </w:p>
        </w:tc>
        <w:tc>
          <w:tcPr>
            <w:tcW w:w="1330" w:type="dxa"/>
          </w:tcPr>
          <w:p>
            <w:pPr>
              <w:pStyle w:val="TableParagraph"/>
              <w:spacing w:line="256" w:lineRule="exact"/>
              <w:ind w:left="196"/>
              <w:rPr>
                <w:sz w:val="24"/>
              </w:rPr>
            </w:pPr>
            <w:r>
              <w:rPr>
                <w:sz w:val="24"/>
              </w:rPr>
              <w:t>1621242</w:t>
            </w:r>
          </w:p>
        </w:tc>
        <w:tc>
          <w:tcPr>
            <w:tcW w:w="4393" w:type="dxa"/>
          </w:tcPr>
          <w:p>
            <w:pPr>
              <w:pStyle w:val="TableParagraph"/>
              <w:spacing w:line="256" w:lineRule="exact"/>
              <w:rPr>
                <w:sz w:val="24"/>
              </w:rPr>
            </w:pPr>
            <w:r>
              <w:rPr>
                <w:sz w:val="24"/>
              </w:rPr>
              <w:t>Ramírez Bermeo Ana Cecilia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97.1</w:t>
            </w:r>
          </w:p>
        </w:tc>
      </w:tr>
      <w:tr>
        <w:trPr>
          <w:trHeight w:val="275" w:hRule="atLeast"/>
        </w:trPr>
        <w:tc>
          <w:tcPr>
            <w:tcW w:w="509" w:type="dxa"/>
          </w:tcPr>
          <w:p>
            <w:pPr>
              <w:pStyle w:val="TableParagraph"/>
              <w:spacing w:line="256" w:lineRule="exact"/>
              <w:ind w:left="100" w:right="91"/>
              <w:jc w:val="center"/>
              <w:rPr>
                <w:sz w:val="24"/>
              </w:rPr>
            </w:pPr>
            <w:r>
              <w:rPr>
                <w:sz w:val="24"/>
              </w:rPr>
              <w:t>34</w:t>
            </w:r>
          </w:p>
        </w:tc>
        <w:tc>
          <w:tcPr>
            <w:tcW w:w="1330" w:type="dxa"/>
          </w:tcPr>
          <w:p>
            <w:pPr>
              <w:pStyle w:val="TableParagraph"/>
              <w:spacing w:line="256" w:lineRule="exact"/>
              <w:ind w:left="196"/>
              <w:rPr>
                <w:sz w:val="24"/>
              </w:rPr>
            </w:pPr>
            <w:r>
              <w:rPr>
                <w:sz w:val="24"/>
              </w:rPr>
              <w:t>1627137</w:t>
            </w:r>
          </w:p>
        </w:tc>
        <w:tc>
          <w:tcPr>
            <w:tcW w:w="4393" w:type="dxa"/>
          </w:tcPr>
          <w:p>
            <w:pPr>
              <w:pStyle w:val="TableParagraph"/>
              <w:spacing w:line="256" w:lineRule="exact"/>
              <w:rPr>
                <w:sz w:val="24"/>
              </w:rPr>
            </w:pPr>
            <w:r>
              <w:rPr>
                <w:sz w:val="24"/>
              </w:rPr>
              <w:t>Ramírez Rodríguez Sandra Lorena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96.7</w:t>
            </w:r>
          </w:p>
        </w:tc>
      </w:tr>
      <w:tr>
        <w:trPr>
          <w:trHeight w:val="275" w:hRule="atLeast"/>
        </w:trPr>
        <w:tc>
          <w:tcPr>
            <w:tcW w:w="509" w:type="dxa"/>
          </w:tcPr>
          <w:p>
            <w:pPr>
              <w:pStyle w:val="TableParagraph"/>
              <w:spacing w:line="256" w:lineRule="exact"/>
              <w:ind w:left="100" w:right="91"/>
              <w:jc w:val="center"/>
              <w:rPr>
                <w:sz w:val="24"/>
              </w:rPr>
            </w:pPr>
            <w:r>
              <w:rPr>
                <w:sz w:val="24"/>
              </w:rPr>
              <w:t>35</w:t>
            </w:r>
          </w:p>
        </w:tc>
        <w:tc>
          <w:tcPr>
            <w:tcW w:w="1330" w:type="dxa"/>
          </w:tcPr>
          <w:p>
            <w:pPr>
              <w:pStyle w:val="TableParagraph"/>
              <w:spacing w:line="256" w:lineRule="exact"/>
              <w:ind w:left="196"/>
              <w:rPr>
                <w:sz w:val="24"/>
              </w:rPr>
            </w:pPr>
            <w:r>
              <w:rPr>
                <w:sz w:val="24"/>
              </w:rPr>
              <w:t>1637220</w:t>
            </w:r>
          </w:p>
        </w:tc>
        <w:tc>
          <w:tcPr>
            <w:tcW w:w="4393" w:type="dxa"/>
          </w:tcPr>
          <w:p>
            <w:pPr>
              <w:pStyle w:val="TableParagraph"/>
              <w:spacing w:line="256" w:lineRule="exact"/>
              <w:rPr>
                <w:sz w:val="24"/>
              </w:rPr>
            </w:pPr>
            <w:r>
              <w:rPr>
                <w:sz w:val="24"/>
              </w:rPr>
              <w:t>Rodríguez Rivera Luz Mayan</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95.4</w:t>
            </w:r>
          </w:p>
        </w:tc>
      </w:tr>
      <w:tr>
        <w:trPr>
          <w:trHeight w:val="275" w:hRule="atLeast"/>
        </w:trPr>
        <w:tc>
          <w:tcPr>
            <w:tcW w:w="509" w:type="dxa"/>
          </w:tcPr>
          <w:p>
            <w:pPr>
              <w:pStyle w:val="TableParagraph"/>
              <w:spacing w:line="256" w:lineRule="exact"/>
              <w:ind w:left="100" w:right="91"/>
              <w:jc w:val="center"/>
              <w:rPr>
                <w:sz w:val="24"/>
              </w:rPr>
            </w:pPr>
            <w:r>
              <w:rPr>
                <w:sz w:val="24"/>
              </w:rPr>
              <w:t>36</w:t>
            </w:r>
          </w:p>
        </w:tc>
        <w:tc>
          <w:tcPr>
            <w:tcW w:w="1330" w:type="dxa"/>
          </w:tcPr>
          <w:p>
            <w:pPr>
              <w:pStyle w:val="TableParagraph"/>
              <w:spacing w:line="256" w:lineRule="exact"/>
              <w:ind w:left="196"/>
              <w:rPr>
                <w:sz w:val="24"/>
              </w:rPr>
            </w:pPr>
            <w:r>
              <w:rPr>
                <w:sz w:val="24"/>
              </w:rPr>
              <w:t>1719707</w:t>
            </w:r>
          </w:p>
        </w:tc>
        <w:tc>
          <w:tcPr>
            <w:tcW w:w="4393" w:type="dxa"/>
          </w:tcPr>
          <w:p>
            <w:pPr>
              <w:pStyle w:val="TableParagraph"/>
              <w:spacing w:line="256" w:lineRule="exact"/>
              <w:rPr>
                <w:sz w:val="24"/>
              </w:rPr>
            </w:pPr>
            <w:r>
              <w:rPr>
                <w:sz w:val="24"/>
              </w:rPr>
              <w:t>Serna Fernández Samantha Carolina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94.4</w:t>
            </w:r>
          </w:p>
        </w:tc>
      </w:tr>
      <w:tr>
        <w:trPr>
          <w:trHeight w:val="277" w:hRule="atLeast"/>
        </w:trPr>
        <w:tc>
          <w:tcPr>
            <w:tcW w:w="509" w:type="dxa"/>
          </w:tcPr>
          <w:p>
            <w:pPr>
              <w:pStyle w:val="TableParagraph"/>
              <w:spacing w:line="258" w:lineRule="exact"/>
              <w:ind w:left="100" w:right="91"/>
              <w:jc w:val="center"/>
              <w:rPr>
                <w:sz w:val="24"/>
              </w:rPr>
            </w:pPr>
            <w:r>
              <w:rPr>
                <w:sz w:val="24"/>
              </w:rPr>
              <w:t>37</w:t>
            </w:r>
          </w:p>
        </w:tc>
        <w:tc>
          <w:tcPr>
            <w:tcW w:w="1330" w:type="dxa"/>
          </w:tcPr>
          <w:p>
            <w:pPr>
              <w:pStyle w:val="TableParagraph"/>
              <w:spacing w:line="258" w:lineRule="exact"/>
              <w:ind w:left="196"/>
              <w:rPr>
                <w:sz w:val="24"/>
              </w:rPr>
            </w:pPr>
            <w:r>
              <w:rPr>
                <w:sz w:val="24"/>
              </w:rPr>
              <w:t>1719682</w:t>
            </w:r>
          </w:p>
        </w:tc>
        <w:tc>
          <w:tcPr>
            <w:tcW w:w="4393" w:type="dxa"/>
          </w:tcPr>
          <w:p>
            <w:pPr>
              <w:pStyle w:val="TableParagraph"/>
              <w:spacing w:line="258" w:lineRule="exact"/>
              <w:rPr>
                <w:sz w:val="24"/>
              </w:rPr>
            </w:pPr>
            <w:r>
              <w:rPr>
                <w:sz w:val="24"/>
              </w:rPr>
              <w:t>Sierra Martínez Luz Daniela</w:t>
            </w:r>
          </w:p>
        </w:tc>
        <w:tc>
          <w:tcPr>
            <w:tcW w:w="1345" w:type="dxa"/>
          </w:tcPr>
          <w:p>
            <w:pPr>
              <w:pStyle w:val="TableParagraph"/>
              <w:spacing w:line="258" w:lineRule="exact"/>
              <w:ind w:left="534" w:right="531"/>
              <w:jc w:val="center"/>
              <w:rPr>
                <w:sz w:val="24"/>
              </w:rPr>
            </w:pPr>
            <w:r>
              <w:rPr>
                <w:sz w:val="24"/>
              </w:rPr>
              <w:t>6°</w:t>
            </w:r>
          </w:p>
        </w:tc>
        <w:tc>
          <w:tcPr>
            <w:tcW w:w="1253" w:type="dxa"/>
          </w:tcPr>
          <w:p>
            <w:pPr>
              <w:pStyle w:val="TableParagraph"/>
              <w:spacing w:line="258" w:lineRule="exact"/>
              <w:ind w:left="370" w:right="365"/>
              <w:jc w:val="center"/>
              <w:rPr>
                <w:sz w:val="24"/>
              </w:rPr>
            </w:pPr>
            <w:r>
              <w:rPr>
                <w:sz w:val="24"/>
              </w:rPr>
              <w:t>95.1</w:t>
            </w:r>
          </w:p>
        </w:tc>
      </w:tr>
      <w:tr>
        <w:trPr>
          <w:trHeight w:val="275" w:hRule="atLeast"/>
        </w:trPr>
        <w:tc>
          <w:tcPr>
            <w:tcW w:w="509" w:type="dxa"/>
          </w:tcPr>
          <w:p>
            <w:pPr>
              <w:pStyle w:val="TableParagraph"/>
              <w:spacing w:line="256" w:lineRule="exact"/>
              <w:ind w:left="100" w:right="91"/>
              <w:jc w:val="center"/>
              <w:rPr>
                <w:sz w:val="24"/>
              </w:rPr>
            </w:pPr>
            <w:r>
              <w:rPr>
                <w:sz w:val="24"/>
              </w:rPr>
              <w:t>38</w:t>
            </w:r>
          </w:p>
        </w:tc>
        <w:tc>
          <w:tcPr>
            <w:tcW w:w="1330" w:type="dxa"/>
          </w:tcPr>
          <w:p>
            <w:pPr>
              <w:pStyle w:val="TableParagraph"/>
              <w:spacing w:line="256" w:lineRule="exact"/>
              <w:ind w:left="196"/>
              <w:rPr>
                <w:sz w:val="24"/>
              </w:rPr>
            </w:pPr>
            <w:r>
              <w:rPr>
                <w:sz w:val="24"/>
              </w:rPr>
              <w:t>1620886</w:t>
            </w:r>
          </w:p>
        </w:tc>
        <w:tc>
          <w:tcPr>
            <w:tcW w:w="4393" w:type="dxa"/>
          </w:tcPr>
          <w:p>
            <w:pPr>
              <w:pStyle w:val="TableParagraph"/>
              <w:spacing w:line="256" w:lineRule="exact"/>
              <w:rPr>
                <w:sz w:val="24"/>
              </w:rPr>
            </w:pPr>
            <w:r>
              <w:rPr>
                <w:sz w:val="24"/>
              </w:rPr>
              <w:t>Vallejo Alanís Minerva Alejandra</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97.1</w:t>
            </w:r>
          </w:p>
        </w:tc>
      </w:tr>
      <w:tr>
        <w:trPr>
          <w:trHeight w:val="275" w:hRule="atLeast"/>
        </w:trPr>
        <w:tc>
          <w:tcPr>
            <w:tcW w:w="509" w:type="dxa"/>
          </w:tcPr>
          <w:p>
            <w:pPr>
              <w:pStyle w:val="TableParagraph"/>
              <w:spacing w:line="256" w:lineRule="exact"/>
              <w:ind w:left="100" w:right="91"/>
              <w:jc w:val="center"/>
              <w:rPr>
                <w:sz w:val="24"/>
              </w:rPr>
            </w:pPr>
            <w:r>
              <w:rPr>
                <w:sz w:val="24"/>
              </w:rPr>
              <w:t>39</w:t>
            </w:r>
          </w:p>
        </w:tc>
        <w:tc>
          <w:tcPr>
            <w:tcW w:w="1330" w:type="dxa"/>
          </w:tcPr>
          <w:p>
            <w:pPr>
              <w:pStyle w:val="TableParagraph"/>
              <w:spacing w:line="256" w:lineRule="exact"/>
              <w:ind w:left="263"/>
              <w:rPr>
                <w:sz w:val="24"/>
              </w:rPr>
            </w:pPr>
            <w:r>
              <w:rPr>
                <w:sz w:val="24"/>
              </w:rPr>
              <w:t>948948</w:t>
            </w:r>
          </w:p>
        </w:tc>
        <w:tc>
          <w:tcPr>
            <w:tcW w:w="4393" w:type="dxa"/>
          </w:tcPr>
          <w:p>
            <w:pPr>
              <w:pStyle w:val="TableParagraph"/>
              <w:spacing w:line="256" w:lineRule="exact"/>
              <w:rPr>
                <w:sz w:val="24"/>
              </w:rPr>
            </w:pPr>
            <w:r>
              <w:rPr>
                <w:sz w:val="24"/>
              </w:rPr>
              <w:t>Vázquez Dávalos Leoncio</w:t>
            </w:r>
          </w:p>
        </w:tc>
        <w:tc>
          <w:tcPr>
            <w:tcW w:w="1345" w:type="dxa"/>
          </w:tcPr>
          <w:p>
            <w:pPr>
              <w:pStyle w:val="TableParagraph"/>
              <w:spacing w:line="256" w:lineRule="exact"/>
              <w:ind w:left="534" w:right="531"/>
              <w:jc w:val="center"/>
              <w:rPr>
                <w:sz w:val="24"/>
              </w:rPr>
            </w:pPr>
            <w:r>
              <w:rPr>
                <w:sz w:val="24"/>
              </w:rPr>
              <w:t>6°</w:t>
            </w:r>
          </w:p>
        </w:tc>
        <w:tc>
          <w:tcPr>
            <w:tcW w:w="1253" w:type="dxa"/>
          </w:tcPr>
          <w:p>
            <w:pPr>
              <w:pStyle w:val="TableParagraph"/>
              <w:spacing w:line="256" w:lineRule="exact"/>
              <w:ind w:left="370" w:right="365"/>
              <w:jc w:val="center"/>
              <w:rPr>
                <w:sz w:val="24"/>
              </w:rPr>
            </w:pPr>
            <w:r>
              <w:rPr>
                <w:sz w:val="24"/>
              </w:rPr>
              <w:t>99.1</w:t>
            </w:r>
          </w:p>
        </w:tc>
      </w:tr>
      <w:tr>
        <w:trPr>
          <w:trHeight w:val="275" w:hRule="atLeast"/>
        </w:trPr>
        <w:tc>
          <w:tcPr>
            <w:tcW w:w="509" w:type="dxa"/>
          </w:tcPr>
          <w:p>
            <w:pPr>
              <w:pStyle w:val="TableParagraph"/>
              <w:spacing w:line="256" w:lineRule="exact"/>
              <w:ind w:left="100" w:right="91"/>
              <w:jc w:val="center"/>
              <w:rPr>
                <w:sz w:val="24"/>
              </w:rPr>
            </w:pPr>
            <w:r>
              <w:rPr>
                <w:sz w:val="24"/>
              </w:rPr>
              <w:t>40</w:t>
            </w:r>
          </w:p>
        </w:tc>
        <w:tc>
          <w:tcPr>
            <w:tcW w:w="1330" w:type="dxa"/>
          </w:tcPr>
          <w:p>
            <w:pPr>
              <w:pStyle w:val="TableParagraph"/>
              <w:spacing w:line="256" w:lineRule="exact"/>
              <w:ind w:left="196"/>
              <w:rPr>
                <w:sz w:val="24"/>
              </w:rPr>
            </w:pPr>
            <w:r>
              <w:rPr>
                <w:sz w:val="24"/>
              </w:rPr>
              <w:t>1659433</w:t>
            </w:r>
          </w:p>
        </w:tc>
        <w:tc>
          <w:tcPr>
            <w:tcW w:w="4393" w:type="dxa"/>
          </w:tcPr>
          <w:p>
            <w:pPr>
              <w:pStyle w:val="TableParagraph"/>
              <w:spacing w:line="256" w:lineRule="exact"/>
              <w:rPr>
                <w:sz w:val="24"/>
              </w:rPr>
            </w:pPr>
            <w:r>
              <w:rPr>
                <w:sz w:val="24"/>
              </w:rPr>
              <w:t>Cortez Quiroz Vanessa Yareli</w:t>
            </w:r>
          </w:p>
        </w:tc>
        <w:tc>
          <w:tcPr>
            <w:tcW w:w="1345" w:type="dxa"/>
          </w:tcPr>
          <w:p>
            <w:pPr>
              <w:pStyle w:val="TableParagraph"/>
              <w:spacing w:line="256" w:lineRule="exact"/>
              <w:ind w:left="534" w:right="531"/>
              <w:jc w:val="center"/>
              <w:rPr>
                <w:sz w:val="24"/>
              </w:rPr>
            </w:pPr>
            <w:r>
              <w:rPr>
                <w:sz w:val="24"/>
              </w:rPr>
              <w:t>4°</w:t>
            </w:r>
          </w:p>
        </w:tc>
        <w:tc>
          <w:tcPr>
            <w:tcW w:w="1253" w:type="dxa"/>
          </w:tcPr>
          <w:p>
            <w:pPr>
              <w:pStyle w:val="TableParagraph"/>
              <w:spacing w:line="256" w:lineRule="exact"/>
              <w:ind w:left="370" w:right="365"/>
              <w:jc w:val="center"/>
              <w:rPr>
                <w:sz w:val="24"/>
              </w:rPr>
            </w:pPr>
            <w:r>
              <w:rPr>
                <w:sz w:val="24"/>
              </w:rPr>
              <w:t>98.4</w:t>
            </w:r>
          </w:p>
        </w:tc>
      </w:tr>
      <w:tr>
        <w:trPr>
          <w:trHeight w:val="275" w:hRule="atLeast"/>
        </w:trPr>
        <w:tc>
          <w:tcPr>
            <w:tcW w:w="509" w:type="dxa"/>
          </w:tcPr>
          <w:p>
            <w:pPr>
              <w:pStyle w:val="TableParagraph"/>
              <w:spacing w:line="256" w:lineRule="exact"/>
              <w:ind w:left="100" w:right="91"/>
              <w:jc w:val="center"/>
              <w:rPr>
                <w:sz w:val="24"/>
              </w:rPr>
            </w:pPr>
            <w:r>
              <w:rPr>
                <w:sz w:val="24"/>
              </w:rPr>
              <w:t>41</w:t>
            </w:r>
          </w:p>
        </w:tc>
        <w:tc>
          <w:tcPr>
            <w:tcW w:w="1330" w:type="dxa"/>
          </w:tcPr>
          <w:p>
            <w:pPr>
              <w:pStyle w:val="TableParagraph"/>
              <w:spacing w:line="256" w:lineRule="exact"/>
              <w:ind w:left="196"/>
              <w:rPr>
                <w:sz w:val="24"/>
              </w:rPr>
            </w:pPr>
            <w:r>
              <w:rPr>
                <w:sz w:val="24"/>
              </w:rPr>
              <w:t>1792286</w:t>
            </w:r>
          </w:p>
        </w:tc>
        <w:tc>
          <w:tcPr>
            <w:tcW w:w="4393" w:type="dxa"/>
          </w:tcPr>
          <w:p>
            <w:pPr>
              <w:pStyle w:val="TableParagraph"/>
              <w:spacing w:line="256" w:lineRule="exact"/>
              <w:rPr>
                <w:sz w:val="24"/>
              </w:rPr>
            </w:pPr>
            <w:r>
              <w:rPr>
                <w:sz w:val="24"/>
              </w:rPr>
              <w:t>De La Garza Escamilla Susana Leticia</w:t>
            </w:r>
          </w:p>
        </w:tc>
        <w:tc>
          <w:tcPr>
            <w:tcW w:w="1345" w:type="dxa"/>
          </w:tcPr>
          <w:p>
            <w:pPr>
              <w:pStyle w:val="TableParagraph"/>
              <w:spacing w:line="256" w:lineRule="exact"/>
              <w:ind w:left="534" w:right="531"/>
              <w:jc w:val="center"/>
              <w:rPr>
                <w:sz w:val="24"/>
              </w:rPr>
            </w:pPr>
            <w:r>
              <w:rPr>
                <w:sz w:val="24"/>
              </w:rPr>
              <w:t>4°</w:t>
            </w:r>
          </w:p>
        </w:tc>
        <w:tc>
          <w:tcPr>
            <w:tcW w:w="1253" w:type="dxa"/>
          </w:tcPr>
          <w:p>
            <w:pPr>
              <w:pStyle w:val="TableParagraph"/>
              <w:spacing w:line="256" w:lineRule="exact"/>
              <w:ind w:left="370" w:right="363"/>
              <w:jc w:val="center"/>
              <w:rPr>
                <w:sz w:val="24"/>
              </w:rPr>
            </w:pPr>
            <w:r>
              <w:rPr>
                <w:sz w:val="24"/>
              </w:rPr>
              <w:t>95</w:t>
            </w:r>
          </w:p>
        </w:tc>
      </w:tr>
      <w:tr>
        <w:trPr>
          <w:trHeight w:val="276" w:hRule="atLeast"/>
        </w:trPr>
        <w:tc>
          <w:tcPr>
            <w:tcW w:w="509" w:type="dxa"/>
          </w:tcPr>
          <w:p>
            <w:pPr>
              <w:pStyle w:val="TableParagraph"/>
              <w:spacing w:line="256" w:lineRule="exact"/>
              <w:ind w:left="100" w:right="91"/>
              <w:jc w:val="center"/>
              <w:rPr>
                <w:sz w:val="24"/>
              </w:rPr>
            </w:pPr>
            <w:r>
              <w:rPr>
                <w:sz w:val="24"/>
              </w:rPr>
              <w:t>42</w:t>
            </w:r>
          </w:p>
        </w:tc>
        <w:tc>
          <w:tcPr>
            <w:tcW w:w="1330" w:type="dxa"/>
          </w:tcPr>
          <w:p>
            <w:pPr>
              <w:pStyle w:val="TableParagraph"/>
              <w:spacing w:line="256" w:lineRule="exact"/>
              <w:ind w:left="196"/>
              <w:rPr>
                <w:sz w:val="24"/>
              </w:rPr>
            </w:pPr>
            <w:r>
              <w:rPr>
                <w:sz w:val="24"/>
              </w:rPr>
              <w:t>1547167</w:t>
            </w:r>
          </w:p>
        </w:tc>
        <w:tc>
          <w:tcPr>
            <w:tcW w:w="4393" w:type="dxa"/>
          </w:tcPr>
          <w:p>
            <w:pPr>
              <w:pStyle w:val="TableParagraph"/>
              <w:spacing w:line="256" w:lineRule="exact"/>
              <w:rPr>
                <w:sz w:val="24"/>
              </w:rPr>
            </w:pPr>
            <w:r>
              <w:rPr>
                <w:sz w:val="24"/>
              </w:rPr>
              <w:t>Escalera Páez Juan Andrés</w:t>
            </w:r>
          </w:p>
        </w:tc>
        <w:tc>
          <w:tcPr>
            <w:tcW w:w="1345" w:type="dxa"/>
          </w:tcPr>
          <w:p>
            <w:pPr>
              <w:pStyle w:val="TableParagraph"/>
              <w:spacing w:line="256" w:lineRule="exact"/>
              <w:ind w:left="534" w:right="531"/>
              <w:jc w:val="center"/>
              <w:rPr>
                <w:sz w:val="24"/>
              </w:rPr>
            </w:pPr>
            <w:r>
              <w:rPr>
                <w:sz w:val="24"/>
              </w:rPr>
              <w:t>4°</w:t>
            </w:r>
          </w:p>
        </w:tc>
        <w:tc>
          <w:tcPr>
            <w:tcW w:w="1253" w:type="dxa"/>
          </w:tcPr>
          <w:p>
            <w:pPr>
              <w:pStyle w:val="TableParagraph"/>
              <w:spacing w:line="256" w:lineRule="exact"/>
              <w:ind w:left="370" w:right="365"/>
              <w:jc w:val="center"/>
              <w:rPr>
                <w:sz w:val="24"/>
              </w:rPr>
            </w:pPr>
            <w:r>
              <w:rPr>
                <w:sz w:val="24"/>
              </w:rPr>
              <w:t>99.6</w:t>
            </w:r>
          </w:p>
        </w:tc>
      </w:tr>
      <w:tr>
        <w:trPr>
          <w:trHeight w:val="278" w:hRule="atLeast"/>
        </w:trPr>
        <w:tc>
          <w:tcPr>
            <w:tcW w:w="509" w:type="dxa"/>
          </w:tcPr>
          <w:p>
            <w:pPr>
              <w:pStyle w:val="TableParagraph"/>
              <w:spacing w:line="258" w:lineRule="exact"/>
              <w:ind w:left="100" w:right="91"/>
              <w:jc w:val="center"/>
              <w:rPr>
                <w:sz w:val="24"/>
              </w:rPr>
            </w:pPr>
            <w:r>
              <w:rPr>
                <w:sz w:val="24"/>
              </w:rPr>
              <w:t>43</w:t>
            </w:r>
          </w:p>
        </w:tc>
        <w:tc>
          <w:tcPr>
            <w:tcW w:w="1330" w:type="dxa"/>
          </w:tcPr>
          <w:p>
            <w:pPr>
              <w:pStyle w:val="TableParagraph"/>
              <w:spacing w:line="258" w:lineRule="exact"/>
              <w:ind w:left="196"/>
              <w:rPr>
                <w:sz w:val="24"/>
              </w:rPr>
            </w:pPr>
            <w:r>
              <w:rPr>
                <w:sz w:val="24"/>
              </w:rPr>
              <w:t>1614956</w:t>
            </w:r>
          </w:p>
        </w:tc>
        <w:tc>
          <w:tcPr>
            <w:tcW w:w="4393" w:type="dxa"/>
          </w:tcPr>
          <w:p>
            <w:pPr>
              <w:pStyle w:val="TableParagraph"/>
              <w:spacing w:line="258" w:lineRule="exact"/>
              <w:rPr>
                <w:sz w:val="24"/>
              </w:rPr>
            </w:pPr>
            <w:r>
              <w:rPr>
                <w:sz w:val="24"/>
              </w:rPr>
              <w:t>Hernández Castro Valeria Aile</w:t>
            </w:r>
          </w:p>
        </w:tc>
        <w:tc>
          <w:tcPr>
            <w:tcW w:w="1345" w:type="dxa"/>
          </w:tcPr>
          <w:p>
            <w:pPr>
              <w:pStyle w:val="TableParagraph"/>
              <w:spacing w:line="258" w:lineRule="exact"/>
              <w:ind w:left="534" w:right="531"/>
              <w:jc w:val="center"/>
              <w:rPr>
                <w:sz w:val="24"/>
              </w:rPr>
            </w:pPr>
            <w:r>
              <w:rPr>
                <w:sz w:val="24"/>
              </w:rPr>
              <w:t>4°</w:t>
            </w:r>
          </w:p>
        </w:tc>
        <w:tc>
          <w:tcPr>
            <w:tcW w:w="1253" w:type="dxa"/>
          </w:tcPr>
          <w:p>
            <w:pPr>
              <w:pStyle w:val="TableParagraph"/>
              <w:spacing w:line="258" w:lineRule="exact"/>
              <w:ind w:left="370" w:right="365"/>
              <w:jc w:val="center"/>
              <w:rPr>
                <w:sz w:val="24"/>
              </w:rPr>
            </w:pPr>
            <w:r>
              <w:rPr>
                <w:sz w:val="24"/>
              </w:rPr>
              <w:t>98.8</w:t>
            </w:r>
          </w:p>
        </w:tc>
      </w:tr>
      <w:tr>
        <w:trPr>
          <w:trHeight w:val="275" w:hRule="atLeast"/>
        </w:trPr>
        <w:tc>
          <w:tcPr>
            <w:tcW w:w="509" w:type="dxa"/>
          </w:tcPr>
          <w:p>
            <w:pPr>
              <w:pStyle w:val="TableParagraph"/>
              <w:spacing w:line="256" w:lineRule="exact"/>
              <w:ind w:left="100" w:right="91"/>
              <w:jc w:val="center"/>
              <w:rPr>
                <w:sz w:val="24"/>
              </w:rPr>
            </w:pPr>
            <w:r>
              <w:rPr>
                <w:sz w:val="24"/>
              </w:rPr>
              <w:t>44</w:t>
            </w:r>
          </w:p>
        </w:tc>
        <w:tc>
          <w:tcPr>
            <w:tcW w:w="1330" w:type="dxa"/>
          </w:tcPr>
          <w:p>
            <w:pPr>
              <w:pStyle w:val="TableParagraph"/>
              <w:spacing w:line="256" w:lineRule="exact"/>
              <w:ind w:left="196"/>
              <w:rPr>
                <w:sz w:val="24"/>
              </w:rPr>
            </w:pPr>
            <w:r>
              <w:rPr>
                <w:sz w:val="24"/>
              </w:rPr>
              <w:t>1792300</w:t>
            </w:r>
          </w:p>
        </w:tc>
        <w:tc>
          <w:tcPr>
            <w:tcW w:w="4393" w:type="dxa"/>
          </w:tcPr>
          <w:p>
            <w:pPr>
              <w:pStyle w:val="TableParagraph"/>
              <w:spacing w:line="256" w:lineRule="exact"/>
              <w:rPr>
                <w:sz w:val="24"/>
              </w:rPr>
            </w:pPr>
            <w:r>
              <w:rPr>
                <w:sz w:val="24"/>
              </w:rPr>
              <w:t>Hernández Ribbon Verónica Lorena</w:t>
            </w:r>
          </w:p>
        </w:tc>
        <w:tc>
          <w:tcPr>
            <w:tcW w:w="1345" w:type="dxa"/>
          </w:tcPr>
          <w:p>
            <w:pPr>
              <w:pStyle w:val="TableParagraph"/>
              <w:spacing w:line="256" w:lineRule="exact"/>
              <w:ind w:left="534" w:right="531"/>
              <w:jc w:val="center"/>
              <w:rPr>
                <w:sz w:val="24"/>
              </w:rPr>
            </w:pPr>
            <w:r>
              <w:rPr>
                <w:sz w:val="24"/>
              </w:rPr>
              <w:t>4°</w:t>
            </w:r>
          </w:p>
        </w:tc>
        <w:tc>
          <w:tcPr>
            <w:tcW w:w="1253" w:type="dxa"/>
          </w:tcPr>
          <w:p>
            <w:pPr>
              <w:pStyle w:val="TableParagraph"/>
              <w:spacing w:line="256" w:lineRule="exact"/>
              <w:ind w:left="370" w:right="365"/>
              <w:jc w:val="center"/>
              <w:rPr>
                <w:sz w:val="24"/>
              </w:rPr>
            </w:pPr>
            <w:r>
              <w:rPr>
                <w:sz w:val="24"/>
              </w:rPr>
              <w:t>95.2</w:t>
            </w:r>
          </w:p>
        </w:tc>
      </w:tr>
      <w:tr>
        <w:trPr>
          <w:trHeight w:val="275" w:hRule="atLeast"/>
        </w:trPr>
        <w:tc>
          <w:tcPr>
            <w:tcW w:w="509" w:type="dxa"/>
          </w:tcPr>
          <w:p>
            <w:pPr>
              <w:pStyle w:val="TableParagraph"/>
              <w:spacing w:line="256" w:lineRule="exact"/>
              <w:ind w:left="100" w:right="91"/>
              <w:jc w:val="center"/>
              <w:rPr>
                <w:sz w:val="24"/>
              </w:rPr>
            </w:pPr>
            <w:r>
              <w:rPr>
                <w:sz w:val="24"/>
              </w:rPr>
              <w:t>45</w:t>
            </w:r>
          </w:p>
        </w:tc>
        <w:tc>
          <w:tcPr>
            <w:tcW w:w="1330" w:type="dxa"/>
          </w:tcPr>
          <w:p>
            <w:pPr>
              <w:pStyle w:val="TableParagraph"/>
              <w:spacing w:line="256" w:lineRule="exact"/>
              <w:ind w:left="196"/>
              <w:rPr>
                <w:sz w:val="24"/>
              </w:rPr>
            </w:pPr>
            <w:r>
              <w:rPr>
                <w:sz w:val="24"/>
              </w:rPr>
              <w:t>1659329</w:t>
            </w:r>
          </w:p>
        </w:tc>
        <w:tc>
          <w:tcPr>
            <w:tcW w:w="4393" w:type="dxa"/>
          </w:tcPr>
          <w:p>
            <w:pPr>
              <w:pStyle w:val="TableParagraph"/>
              <w:spacing w:line="256" w:lineRule="exact"/>
              <w:rPr>
                <w:sz w:val="24"/>
              </w:rPr>
            </w:pPr>
            <w:r>
              <w:rPr>
                <w:sz w:val="24"/>
              </w:rPr>
              <w:t>Leal Morales Diana Michelle</w:t>
            </w:r>
          </w:p>
        </w:tc>
        <w:tc>
          <w:tcPr>
            <w:tcW w:w="1345" w:type="dxa"/>
          </w:tcPr>
          <w:p>
            <w:pPr>
              <w:pStyle w:val="TableParagraph"/>
              <w:spacing w:line="256" w:lineRule="exact"/>
              <w:ind w:left="534" w:right="531"/>
              <w:jc w:val="center"/>
              <w:rPr>
                <w:sz w:val="24"/>
              </w:rPr>
            </w:pPr>
            <w:r>
              <w:rPr>
                <w:sz w:val="24"/>
              </w:rPr>
              <w:t>3°</w:t>
            </w:r>
          </w:p>
        </w:tc>
        <w:tc>
          <w:tcPr>
            <w:tcW w:w="1253" w:type="dxa"/>
          </w:tcPr>
          <w:p>
            <w:pPr>
              <w:pStyle w:val="TableParagraph"/>
              <w:spacing w:line="256" w:lineRule="exact"/>
              <w:ind w:left="370" w:right="365"/>
              <w:jc w:val="center"/>
              <w:rPr>
                <w:sz w:val="24"/>
              </w:rPr>
            </w:pPr>
            <w:r>
              <w:rPr>
                <w:sz w:val="24"/>
              </w:rPr>
              <w:t>96.8</w:t>
            </w:r>
          </w:p>
        </w:tc>
      </w:tr>
      <w:tr>
        <w:trPr>
          <w:trHeight w:val="275" w:hRule="atLeast"/>
        </w:trPr>
        <w:tc>
          <w:tcPr>
            <w:tcW w:w="509" w:type="dxa"/>
          </w:tcPr>
          <w:p>
            <w:pPr>
              <w:pStyle w:val="TableParagraph"/>
              <w:spacing w:line="256" w:lineRule="exact"/>
              <w:ind w:left="100" w:right="91"/>
              <w:jc w:val="center"/>
              <w:rPr>
                <w:sz w:val="24"/>
              </w:rPr>
            </w:pPr>
            <w:r>
              <w:rPr>
                <w:sz w:val="24"/>
              </w:rPr>
              <w:t>46</w:t>
            </w:r>
          </w:p>
        </w:tc>
        <w:tc>
          <w:tcPr>
            <w:tcW w:w="1330" w:type="dxa"/>
          </w:tcPr>
          <w:p>
            <w:pPr>
              <w:pStyle w:val="TableParagraph"/>
              <w:spacing w:line="256" w:lineRule="exact"/>
              <w:ind w:left="196"/>
              <w:rPr>
                <w:sz w:val="24"/>
              </w:rPr>
            </w:pPr>
            <w:r>
              <w:rPr>
                <w:sz w:val="24"/>
              </w:rPr>
              <w:t>1668815</w:t>
            </w:r>
          </w:p>
        </w:tc>
        <w:tc>
          <w:tcPr>
            <w:tcW w:w="4393" w:type="dxa"/>
          </w:tcPr>
          <w:p>
            <w:pPr>
              <w:pStyle w:val="TableParagraph"/>
              <w:spacing w:line="256" w:lineRule="exact"/>
              <w:rPr>
                <w:sz w:val="24"/>
              </w:rPr>
            </w:pPr>
            <w:r>
              <w:rPr>
                <w:sz w:val="24"/>
              </w:rPr>
              <w:t>López Téllez Kevin Emmanuel</w:t>
            </w:r>
          </w:p>
        </w:tc>
        <w:tc>
          <w:tcPr>
            <w:tcW w:w="1345" w:type="dxa"/>
          </w:tcPr>
          <w:p>
            <w:pPr>
              <w:pStyle w:val="TableParagraph"/>
              <w:spacing w:line="256" w:lineRule="exact"/>
              <w:ind w:left="534" w:right="531"/>
              <w:jc w:val="center"/>
              <w:rPr>
                <w:sz w:val="24"/>
              </w:rPr>
            </w:pPr>
            <w:r>
              <w:rPr>
                <w:sz w:val="24"/>
              </w:rPr>
              <w:t>3°</w:t>
            </w:r>
          </w:p>
        </w:tc>
        <w:tc>
          <w:tcPr>
            <w:tcW w:w="1253" w:type="dxa"/>
          </w:tcPr>
          <w:p>
            <w:pPr>
              <w:pStyle w:val="TableParagraph"/>
              <w:spacing w:line="256" w:lineRule="exact"/>
              <w:ind w:left="370" w:right="365"/>
              <w:jc w:val="center"/>
              <w:rPr>
                <w:sz w:val="24"/>
              </w:rPr>
            </w:pPr>
            <w:r>
              <w:rPr>
                <w:sz w:val="24"/>
              </w:rPr>
              <w:t>95.5</w:t>
            </w:r>
          </w:p>
        </w:tc>
      </w:tr>
      <w:tr>
        <w:trPr>
          <w:trHeight w:val="275" w:hRule="atLeast"/>
        </w:trPr>
        <w:tc>
          <w:tcPr>
            <w:tcW w:w="509" w:type="dxa"/>
          </w:tcPr>
          <w:p>
            <w:pPr>
              <w:pStyle w:val="TableParagraph"/>
              <w:spacing w:line="256" w:lineRule="exact"/>
              <w:ind w:left="100" w:right="91"/>
              <w:jc w:val="center"/>
              <w:rPr>
                <w:sz w:val="24"/>
              </w:rPr>
            </w:pPr>
            <w:r>
              <w:rPr>
                <w:sz w:val="24"/>
              </w:rPr>
              <w:t>47</w:t>
            </w:r>
          </w:p>
        </w:tc>
        <w:tc>
          <w:tcPr>
            <w:tcW w:w="1330" w:type="dxa"/>
          </w:tcPr>
          <w:p>
            <w:pPr>
              <w:pStyle w:val="TableParagraph"/>
              <w:spacing w:line="256" w:lineRule="exact"/>
              <w:ind w:left="196"/>
              <w:rPr>
                <w:sz w:val="24"/>
              </w:rPr>
            </w:pPr>
            <w:r>
              <w:rPr>
                <w:sz w:val="24"/>
              </w:rPr>
              <w:t>1668831</w:t>
            </w:r>
          </w:p>
        </w:tc>
        <w:tc>
          <w:tcPr>
            <w:tcW w:w="4393" w:type="dxa"/>
          </w:tcPr>
          <w:p>
            <w:pPr>
              <w:pStyle w:val="TableParagraph"/>
              <w:spacing w:line="256" w:lineRule="exact"/>
              <w:rPr>
                <w:sz w:val="24"/>
              </w:rPr>
            </w:pPr>
            <w:r>
              <w:rPr>
                <w:sz w:val="24"/>
              </w:rPr>
              <w:t>López Fernández Andrea</w:t>
            </w:r>
          </w:p>
        </w:tc>
        <w:tc>
          <w:tcPr>
            <w:tcW w:w="1345" w:type="dxa"/>
          </w:tcPr>
          <w:p>
            <w:pPr>
              <w:pStyle w:val="TableParagraph"/>
              <w:spacing w:line="256" w:lineRule="exact"/>
              <w:ind w:left="534" w:right="531"/>
              <w:jc w:val="center"/>
              <w:rPr>
                <w:sz w:val="24"/>
              </w:rPr>
            </w:pPr>
            <w:r>
              <w:rPr>
                <w:sz w:val="24"/>
              </w:rPr>
              <w:t>4°</w:t>
            </w:r>
          </w:p>
        </w:tc>
        <w:tc>
          <w:tcPr>
            <w:tcW w:w="1253" w:type="dxa"/>
          </w:tcPr>
          <w:p>
            <w:pPr>
              <w:pStyle w:val="TableParagraph"/>
              <w:spacing w:line="256" w:lineRule="exact"/>
              <w:ind w:left="370" w:right="365"/>
              <w:jc w:val="center"/>
              <w:rPr>
                <w:sz w:val="24"/>
              </w:rPr>
            </w:pPr>
            <w:r>
              <w:rPr>
                <w:sz w:val="24"/>
              </w:rPr>
              <w:t>97.4</w:t>
            </w:r>
          </w:p>
        </w:tc>
      </w:tr>
      <w:tr>
        <w:trPr>
          <w:trHeight w:val="275" w:hRule="atLeast"/>
        </w:trPr>
        <w:tc>
          <w:tcPr>
            <w:tcW w:w="509" w:type="dxa"/>
          </w:tcPr>
          <w:p>
            <w:pPr>
              <w:pStyle w:val="TableParagraph"/>
              <w:spacing w:line="256" w:lineRule="exact"/>
              <w:ind w:left="100" w:right="91"/>
              <w:jc w:val="center"/>
              <w:rPr>
                <w:sz w:val="24"/>
              </w:rPr>
            </w:pPr>
            <w:r>
              <w:rPr>
                <w:sz w:val="24"/>
              </w:rPr>
              <w:t>48</w:t>
            </w:r>
          </w:p>
        </w:tc>
        <w:tc>
          <w:tcPr>
            <w:tcW w:w="1330" w:type="dxa"/>
          </w:tcPr>
          <w:p>
            <w:pPr>
              <w:pStyle w:val="TableParagraph"/>
              <w:spacing w:line="256" w:lineRule="exact"/>
              <w:ind w:left="196"/>
              <w:rPr>
                <w:sz w:val="24"/>
              </w:rPr>
            </w:pPr>
            <w:r>
              <w:rPr>
                <w:sz w:val="24"/>
              </w:rPr>
              <w:t>1792289</w:t>
            </w:r>
          </w:p>
        </w:tc>
        <w:tc>
          <w:tcPr>
            <w:tcW w:w="4393" w:type="dxa"/>
          </w:tcPr>
          <w:p>
            <w:pPr>
              <w:pStyle w:val="TableParagraph"/>
              <w:spacing w:line="256" w:lineRule="exact"/>
              <w:rPr>
                <w:sz w:val="24"/>
              </w:rPr>
            </w:pPr>
            <w:r>
              <w:rPr>
                <w:sz w:val="24"/>
              </w:rPr>
              <w:t>Ordaz Castillo Catalina Del Carmen</w:t>
            </w:r>
          </w:p>
        </w:tc>
        <w:tc>
          <w:tcPr>
            <w:tcW w:w="1345" w:type="dxa"/>
          </w:tcPr>
          <w:p>
            <w:pPr>
              <w:pStyle w:val="TableParagraph"/>
              <w:spacing w:line="256" w:lineRule="exact"/>
              <w:ind w:left="534" w:right="531"/>
              <w:jc w:val="center"/>
              <w:rPr>
                <w:sz w:val="24"/>
              </w:rPr>
            </w:pPr>
            <w:r>
              <w:rPr>
                <w:sz w:val="24"/>
              </w:rPr>
              <w:t>4°</w:t>
            </w:r>
          </w:p>
        </w:tc>
        <w:tc>
          <w:tcPr>
            <w:tcW w:w="1253" w:type="dxa"/>
          </w:tcPr>
          <w:p>
            <w:pPr>
              <w:pStyle w:val="TableParagraph"/>
              <w:spacing w:line="256" w:lineRule="exact"/>
              <w:ind w:left="370" w:right="365"/>
              <w:jc w:val="center"/>
              <w:rPr>
                <w:sz w:val="24"/>
              </w:rPr>
            </w:pPr>
            <w:r>
              <w:rPr>
                <w:sz w:val="24"/>
              </w:rPr>
              <w:t>98.3</w:t>
            </w:r>
          </w:p>
        </w:tc>
      </w:tr>
      <w:tr>
        <w:trPr>
          <w:trHeight w:val="275" w:hRule="atLeast"/>
        </w:trPr>
        <w:tc>
          <w:tcPr>
            <w:tcW w:w="509" w:type="dxa"/>
          </w:tcPr>
          <w:p>
            <w:pPr>
              <w:pStyle w:val="TableParagraph"/>
              <w:spacing w:line="256" w:lineRule="exact"/>
              <w:ind w:left="100" w:right="91"/>
              <w:jc w:val="center"/>
              <w:rPr>
                <w:sz w:val="24"/>
              </w:rPr>
            </w:pPr>
            <w:r>
              <w:rPr>
                <w:sz w:val="24"/>
              </w:rPr>
              <w:t>49</w:t>
            </w:r>
          </w:p>
        </w:tc>
        <w:tc>
          <w:tcPr>
            <w:tcW w:w="1330" w:type="dxa"/>
          </w:tcPr>
          <w:p>
            <w:pPr>
              <w:pStyle w:val="TableParagraph"/>
              <w:spacing w:line="256" w:lineRule="exact"/>
              <w:ind w:left="196"/>
              <w:rPr>
                <w:sz w:val="24"/>
              </w:rPr>
            </w:pPr>
            <w:r>
              <w:rPr>
                <w:sz w:val="24"/>
              </w:rPr>
              <w:t>1662928</w:t>
            </w:r>
          </w:p>
        </w:tc>
        <w:tc>
          <w:tcPr>
            <w:tcW w:w="4393" w:type="dxa"/>
          </w:tcPr>
          <w:p>
            <w:pPr>
              <w:pStyle w:val="TableParagraph"/>
              <w:spacing w:line="256" w:lineRule="exact"/>
              <w:rPr>
                <w:sz w:val="24"/>
              </w:rPr>
            </w:pPr>
            <w:r>
              <w:rPr>
                <w:sz w:val="24"/>
              </w:rPr>
              <w:t>Rodríguez Hernández Angélica</w:t>
            </w:r>
          </w:p>
        </w:tc>
        <w:tc>
          <w:tcPr>
            <w:tcW w:w="1345" w:type="dxa"/>
          </w:tcPr>
          <w:p>
            <w:pPr>
              <w:pStyle w:val="TableParagraph"/>
              <w:spacing w:line="256" w:lineRule="exact"/>
              <w:ind w:left="534" w:right="531"/>
              <w:jc w:val="center"/>
              <w:rPr>
                <w:sz w:val="24"/>
              </w:rPr>
            </w:pPr>
            <w:r>
              <w:rPr>
                <w:sz w:val="24"/>
              </w:rPr>
              <w:t>4°</w:t>
            </w:r>
          </w:p>
        </w:tc>
        <w:tc>
          <w:tcPr>
            <w:tcW w:w="1253" w:type="dxa"/>
          </w:tcPr>
          <w:p>
            <w:pPr>
              <w:pStyle w:val="TableParagraph"/>
              <w:spacing w:line="256" w:lineRule="exact"/>
              <w:ind w:left="370" w:right="365"/>
              <w:jc w:val="center"/>
              <w:rPr>
                <w:sz w:val="24"/>
              </w:rPr>
            </w:pPr>
            <w:r>
              <w:rPr>
                <w:sz w:val="24"/>
              </w:rPr>
              <w:t>97.4</w:t>
            </w:r>
          </w:p>
        </w:tc>
      </w:tr>
      <w:tr>
        <w:trPr>
          <w:trHeight w:val="278" w:hRule="atLeast"/>
        </w:trPr>
        <w:tc>
          <w:tcPr>
            <w:tcW w:w="509" w:type="dxa"/>
          </w:tcPr>
          <w:p>
            <w:pPr>
              <w:pStyle w:val="TableParagraph"/>
              <w:spacing w:line="258" w:lineRule="exact"/>
              <w:ind w:left="100" w:right="91"/>
              <w:jc w:val="center"/>
              <w:rPr>
                <w:sz w:val="24"/>
              </w:rPr>
            </w:pPr>
            <w:r>
              <w:rPr>
                <w:sz w:val="24"/>
              </w:rPr>
              <w:t>50</w:t>
            </w:r>
          </w:p>
        </w:tc>
        <w:tc>
          <w:tcPr>
            <w:tcW w:w="1330" w:type="dxa"/>
          </w:tcPr>
          <w:p>
            <w:pPr>
              <w:pStyle w:val="TableParagraph"/>
              <w:spacing w:line="258" w:lineRule="exact"/>
              <w:ind w:left="196"/>
              <w:rPr>
                <w:sz w:val="24"/>
              </w:rPr>
            </w:pPr>
            <w:r>
              <w:rPr>
                <w:sz w:val="24"/>
              </w:rPr>
              <w:t>1622365</w:t>
            </w:r>
          </w:p>
        </w:tc>
        <w:tc>
          <w:tcPr>
            <w:tcW w:w="4393" w:type="dxa"/>
          </w:tcPr>
          <w:p>
            <w:pPr>
              <w:pStyle w:val="TableParagraph"/>
              <w:spacing w:line="258" w:lineRule="exact"/>
              <w:rPr>
                <w:sz w:val="24"/>
              </w:rPr>
            </w:pPr>
            <w:r>
              <w:rPr>
                <w:sz w:val="24"/>
              </w:rPr>
              <w:t>Sidrian Arriaga Idalia Guadalupe.</w:t>
            </w:r>
          </w:p>
        </w:tc>
        <w:tc>
          <w:tcPr>
            <w:tcW w:w="1345" w:type="dxa"/>
          </w:tcPr>
          <w:p>
            <w:pPr>
              <w:pStyle w:val="TableParagraph"/>
              <w:spacing w:line="258" w:lineRule="exact"/>
              <w:ind w:left="534" w:right="531"/>
              <w:jc w:val="center"/>
              <w:rPr>
                <w:sz w:val="24"/>
              </w:rPr>
            </w:pPr>
            <w:r>
              <w:rPr>
                <w:sz w:val="24"/>
              </w:rPr>
              <w:t>4°</w:t>
            </w:r>
          </w:p>
        </w:tc>
        <w:tc>
          <w:tcPr>
            <w:tcW w:w="1253" w:type="dxa"/>
          </w:tcPr>
          <w:p>
            <w:pPr>
              <w:pStyle w:val="TableParagraph"/>
              <w:spacing w:line="258" w:lineRule="exact"/>
              <w:ind w:left="370" w:right="365"/>
              <w:jc w:val="center"/>
              <w:rPr>
                <w:sz w:val="24"/>
              </w:rPr>
            </w:pPr>
            <w:r>
              <w:rPr>
                <w:sz w:val="24"/>
              </w:rPr>
              <w:t>96.7</w:t>
            </w:r>
          </w:p>
        </w:tc>
      </w:tr>
    </w:tbl>
    <w:p>
      <w:pPr>
        <w:pStyle w:val="BodyText"/>
        <w:rPr>
          <w:b/>
          <w:sz w:val="20"/>
        </w:rPr>
      </w:pPr>
    </w:p>
    <w:p>
      <w:pPr>
        <w:pStyle w:val="BodyText"/>
        <w:spacing w:before="7"/>
        <w:rPr>
          <w:b/>
          <w:sz w:val="19"/>
        </w:rPr>
      </w:pPr>
    </w:p>
    <w:p>
      <w:pPr>
        <w:pStyle w:val="ListParagraph"/>
        <w:numPr>
          <w:ilvl w:val="2"/>
          <w:numId w:val="1"/>
        </w:numPr>
        <w:tabs>
          <w:tab w:pos="1820" w:val="left" w:leader="none"/>
          <w:tab w:pos="1821" w:val="left" w:leader="none"/>
        </w:tabs>
        <w:spacing w:line="240" w:lineRule="auto" w:before="0" w:after="0"/>
        <w:ind w:left="1820" w:right="0" w:hanging="583"/>
        <w:jc w:val="left"/>
        <w:rPr>
          <w:b/>
          <w:sz w:val="20"/>
        </w:rPr>
      </w:pPr>
      <w:r>
        <w:rPr>
          <w:b/>
          <w:sz w:val="20"/>
        </w:rPr>
        <w:t>ALUMNOS DENTRO DEL PROGRAMA DE TALENTOS SEMESTRE AGOSTO</w:t>
      </w:r>
      <w:r>
        <w:rPr>
          <w:b/>
          <w:spacing w:val="-4"/>
          <w:sz w:val="20"/>
        </w:rPr>
        <w:t> </w:t>
      </w:r>
      <w:r>
        <w:rPr>
          <w:b/>
          <w:sz w:val="20"/>
        </w:rPr>
        <w:t>–</w:t>
      </w:r>
    </w:p>
    <w:p>
      <w:pPr>
        <w:spacing w:before="34"/>
        <w:ind w:left="941" w:right="821" w:firstLine="0"/>
        <w:jc w:val="center"/>
        <w:rPr>
          <w:b/>
          <w:sz w:val="20"/>
        </w:rPr>
      </w:pPr>
      <w:r>
        <w:rPr>
          <w:b/>
          <w:sz w:val="20"/>
        </w:rPr>
        <w:t>DICIEMBRE 2017</w:t>
      </w:r>
    </w:p>
    <w:p>
      <w:pPr>
        <w:pStyle w:val="BodyText"/>
        <w:spacing w:before="6"/>
        <w:rPr>
          <w:b/>
          <w:sz w:val="20"/>
        </w:rPr>
      </w:pPr>
    </w:p>
    <w:tbl>
      <w:tblPr>
        <w:tblW w:w="0" w:type="auto"/>
        <w:jc w:val="left"/>
        <w:tblInd w:w="28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663"/>
        <w:gridCol w:w="1320"/>
        <w:gridCol w:w="2569"/>
        <w:gridCol w:w="2586"/>
        <w:gridCol w:w="1350"/>
        <w:gridCol w:w="1553"/>
      </w:tblGrid>
      <w:tr>
        <w:trPr>
          <w:trHeight w:val="551" w:hRule="atLeast"/>
        </w:trPr>
        <w:tc>
          <w:tcPr>
            <w:tcW w:w="663" w:type="dxa"/>
            <w:tcBorders>
              <w:bottom w:val="single" w:sz="12" w:space="0" w:color="8EAADB"/>
            </w:tcBorders>
          </w:tcPr>
          <w:p>
            <w:pPr>
              <w:pStyle w:val="TableParagraph"/>
              <w:spacing w:line="271" w:lineRule="exact"/>
              <w:rPr>
                <w:sz w:val="24"/>
              </w:rPr>
            </w:pPr>
            <w:r>
              <w:rPr>
                <w:sz w:val="24"/>
              </w:rPr>
              <w:t>No.</w:t>
            </w:r>
          </w:p>
        </w:tc>
        <w:tc>
          <w:tcPr>
            <w:tcW w:w="1320" w:type="dxa"/>
            <w:tcBorders>
              <w:bottom w:val="single" w:sz="12" w:space="0" w:color="8EAADB"/>
            </w:tcBorders>
          </w:tcPr>
          <w:p>
            <w:pPr>
              <w:pStyle w:val="TableParagraph"/>
              <w:spacing w:line="271" w:lineRule="exact"/>
              <w:ind w:left="105"/>
              <w:rPr>
                <w:sz w:val="24"/>
              </w:rPr>
            </w:pPr>
            <w:r>
              <w:rPr>
                <w:sz w:val="24"/>
              </w:rPr>
              <w:t>Matrícula</w:t>
            </w:r>
          </w:p>
        </w:tc>
        <w:tc>
          <w:tcPr>
            <w:tcW w:w="2569" w:type="dxa"/>
            <w:tcBorders>
              <w:bottom w:val="single" w:sz="12" w:space="0" w:color="8EAADB"/>
            </w:tcBorders>
          </w:tcPr>
          <w:p>
            <w:pPr>
              <w:pStyle w:val="TableParagraph"/>
              <w:spacing w:line="271" w:lineRule="exact"/>
              <w:rPr>
                <w:sz w:val="24"/>
              </w:rPr>
            </w:pPr>
            <w:r>
              <w:rPr>
                <w:sz w:val="24"/>
              </w:rPr>
              <w:t>Nombre(s)</w:t>
            </w:r>
          </w:p>
        </w:tc>
        <w:tc>
          <w:tcPr>
            <w:tcW w:w="2586" w:type="dxa"/>
            <w:tcBorders>
              <w:bottom w:val="single" w:sz="12" w:space="0" w:color="8EAADB"/>
            </w:tcBorders>
          </w:tcPr>
          <w:p>
            <w:pPr>
              <w:pStyle w:val="TableParagraph"/>
              <w:spacing w:line="271" w:lineRule="exact"/>
              <w:rPr>
                <w:sz w:val="24"/>
              </w:rPr>
            </w:pPr>
            <w:r>
              <w:rPr>
                <w:sz w:val="24"/>
              </w:rPr>
              <w:t>Apellidos</w:t>
            </w:r>
          </w:p>
        </w:tc>
        <w:tc>
          <w:tcPr>
            <w:tcW w:w="1350" w:type="dxa"/>
            <w:tcBorders>
              <w:bottom w:val="single" w:sz="12" w:space="0" w:color="8EAADB"/>
            </w:tcBorders>
          </w:tcPr>
          <w:p>
            <w:pPr>
              <w:pStyle w:val="TableParagraph"/>
              <w:spacing w:line="271" w:lineRule="exact"/>
              <w:ind w:left="136" w:right="135"/>
              <w:jc w:val="center"/>
              <w:rPr>
                <w:sz w:val="24"/>
              </w:rPr>
            </w:pPr>
            <w:r>
              <w:rPr>
                <w:sz w:val="24"/>
              </w:rPr>
              <w:t>Semestre</w:t>
            </w:r>
          </w:p>
          <w:p>
            <w:pPr>
              <w:pStyle w:val="TableParagraph"/>
              <w:spacing w:line="260" w:lineRule="exact"/>
              <w:ind w:left="136" w:right="131"/>
              <w:jc w:val="center"/>
              <w:rPr>
                <w:sz w:val="24"/>
              </w:rPr>
            </w:pPr>
            <w:r>
              <w:rPr>
                <w:sz w:val="24"/>
              </w:rPr>
              <w:t>actual</w:t>
            </w:r>
          </w:p>
        </w:tc>
        <w:tc>
          <w:tcPr>
            <w:tcW w:w="1553" w:type="dxa"/>
            <w:tcBorders>
              <w:bottom w:val="single" w:sz="12" w:space="0" w:color="8EAADB"/>
            </w:tcBorders>
          </w:tcPr>
          <w:p>
            <w:pPr>
              <w:pStyle w:val="TableParagraph"/>
              <w:spacing w:line="271" w:lineRule="exact"/>
              <w:ind w:left="239" w:right="235"/>
              <w:jc w:val="center"/>
              <w:rPr>
                <w:sz w:val="24"/>
              </w:rPr>
            </w:pPr>
            <w:r>
              <w:rPr>
                <w:sz w:val="24"/>
              </w:rPr>
              <w:t>Promedio</w:t>
            </w:r>
          </w:p>
          <w:p>
            <w:pPr>
              <w:pStyle w:val="TableParagraph"/>
              <w:spacing w:line="260" w:lineRule="exact"/>
              <w:ind w:left="239" w:right="234"/>
              <w:jc w:val="center"/>
              <w:rPr>
                <w:sz w:val="24"/>
              </w:rPr>
            </w:pPr>
            <w:r>
              <w:rPr>
                <w:sz w:val="24"/>
              </w:rPr>
              <w:t>anual</w:t>
            </w:r>
          </w:p>
        </w:tc>
      </w:tr>
      <w:tr>
        <w:trPr>
          <w:trHeight w:val="301" w:hRule="atLeast"/>
        </w:trPr>
        <w:tc>
          <w:tcPr>
            <w:tcW w:w="663" w:type="dxa"/>
            <w:tcBorders>
              <w:top w:val="single" w:sz="12" w:space="0" w:color="8EAADB"/>
            </w:tcBorders>
          </w:tcPr>
          <w:p>
            <w:pPr>
              <w:pStyle w:val="TableParagraph"/>
              <w:spacing w:line="273" w:lineRule="exact"/>
              <w:rPr>
                <w:sz w:val="24"/>
              </w:rPr>
            </w:pPr>
            <w:r>
              <w:rPr>
                <w:w w:val="99"/>
                <w:sz w:val="24"/>
              </w:rPr>
              <w:t>1</w:t>
            </w:r>
          </w:p>
        </w:tc>
        <w:tc>
          <w:tcPr>
            <w:tcW w:w="1320" w:type="dxa"/>
            <w:tcBorders>
              <w:top w:val="single" w:sz="12" w:space="0" w:color="8EAADB"/>
            </w:tcBorders>
          </w:tcPr>
          <w:p>
            <w:pPr>
              <w:pStyle w:val="TableParagraph"/>
              <w:spacing w:line="273" w:lineRule="exact"/>
              <w:ind w:left="105"/>
              <w:rPr>
                <w:sz w:val="24"/>
              </w:rPr>
            </w:pPr>
            <w:r>
              <w:rPr>
                <w:sz w:val="24"/>
              </w:rPr>
              <w:t>1703749</w:t>
            </w:r>
          </w:p>
        </w:tc>
        <w:tc>
          <w:tcPr>
            <w:tcW w:w="2569" w:type="dxa"/>
            <w:tcBorders>
              <w:top w:val="single" w:sz="12" w:space="0" w:color="8EAADB"/>
            </w:tcBorders>
          </w:tcPr>
          <w:p>
            <w:pPr>
              <w:pStyle w:val="TableParagraph"/>
              <w:spacing w:line="273" w:lineRule="exact"/>
              <w:rPr>
                <w:sz w:val="24"/>
              </w:rPr>
            </w:pPr>
            <w:r>
              <w:rPr>
                <w:sz w:val="24"/>
              </w:rPr>
              <w:t>Angélica del Carmen</w:t>
            </w:r>
          </w:p>
        </w:tc>
        <w:tc>
          <w:tcPr>
            <w:tcW w:w="2586" w:type="dxa"/>
            <w:tcBorders>
              <w:top w:val="single" w:sz="12" w:space="0" w:color="8EAADB"/>
            </w:tcBorders>
          </w:tcPr>
          <w:p>
            <w:pPr>
              <w:pStyle w:val="TableParagraph"/>
              <w:spacing w:line="273" w:lineRule="exact"/>
              <w:rPr>
                <w:sz w:val="24"/>
              </w:rPr>
            </w:pPr>
            <w:r>
              <w:rPr>
                <w:sz w:val="24"/>
              </w:rPr>
              <w:t>Aja Villanueva</w:t>
            </w:r>
          </w:p>
        </w:tc>
        <w:tc>
          <w:tcPr>
            <w:tcW w:w="1350" w:type="dxa"/>
            <w:tcBorders>
              <w:top w:val="single" w:sz="12" w:space="0" w:color="8EAADB"/>
            </w:tcBorders>
          </w:tcPr>
          <w:p>
            <w:pPr>
              <w:pStyle w:val="TableParagraph"/>
              <w:spacing w:line="273" w:lineRule="exact"/>
              <w:ind w:left="0"/>
              <w:jc w:val="center"/>
              <w:rPr>
                <w:sz w:val="24"/>
              </w:rPr>
            </w:pPr>
            <w:r>
              <w:rPr>
                <w:w w:val="99"/>
                <w:sz w:val="24"/>
              </w:rPr>
              <w:t>8</w:t>
            </w:r>
          </w:p>
        </w:tc>
        <w:tc>
          <w:tcPr>
            <w:tcW w:w="1553" w:type="dxa"/>
            <w:tcBorders>
              <w:top w:val="single" w:sz="12" w:space="0" w:color="8EAADB"/>
            </w:tcBorders>
          </w:tcPr>
          <w:p>
            <w:pPr>
              <w:pStyle w:val="TableParagraph"/>
              <w:spacing w:line="273" w:lineRule="exact"/>
              <w:ind w:left="238" w:right="235"/>
              <w:jc w:val="center"/>
              <w:rPr>
                <w:sz w:val="24"/>
              </w:rPr>
            </w:pPr>
            <w:r>
              <w:rPr>
                <w:sz w:val="24"/>
              </w:rPr>
              <w:t>96.07</w:t>
            </w:r>
          </w:p>
        </w:tc>
      </w:tr>
      <w:tr>
        <w:trPr>
          <w:trHeight w:val="299" w:hRule="atLeast"/>
        </w:trPr>
        <w:tc>
          <w:tcPr>
            <w:tcW w:w="663" w:type="dxa"/>
          </w:tcPr>
          <w:p>
            <w:pPr>
              <w:pStyle w:val="TableParagraph"/>
              <w:spacing w:line="271" w:lineRule="exact"/>
              <w:rPr>
                <w:sz w:val="24"/>
              </w:rPr>
            </w:pPr>
            <w:r>
              <w:rPr>
                <w:w w:val="99"/>
                <w:sz w:val="24"/>
              </w:rPr>
              <w:t>2</w:t>
            </w:r>
          </w:p>
        </w:tc>
        <w:tc>
          <w:tcPr>
            <w:tcW w:w="1320" w:type="dxa"/>
          </w:tcPr>
          <w:p>
            <w:pPr>
              <w:pStyle w:val="TableParagraph"/>
              <w:spacing w:line="271" w:lineRule="exact"/>
              <w:ind w:left="105"/>
              <w:rPr>
                <w:sz w:val="24"/>
              </w:rPr>
            </w:pPr>
            <w:r>
              <w:rPr>
                <w:sz w:val="24"/>
              </w:rPr>
              <w:t>1598157</w:t>
            </w:r>
          </w:p>
        </w:tc>
        <w:tc>
          <w:tcPr>
            <w:tcW w:w="2569" w:type="dxa"/>
          </w:tcPr>
          <w:p>
            <w:pPr>
              <w:pStyle w:val="TableParagraph"/>
              <w:spacing w:line="271" w:lineRule="exact"/>
              <w:rPr>
                <w:sz w:val="24"/>
              </w:rPr>
            </w:pPr>
            <w:r>
              <w:rPr>
                <w:sz w:val="24"/>
              </w:rPr>
              <w:t>Victoria Guadalupe</w:t>
            </w:r>
          </w:p>
        </w:tc>
        <w:tc>
          <w:tcPr>
            <w:tcW w:w="2586" w:type="dxa"/>
          </w:tcPr>
          <w:p>
            <w:pPr>
              <w:pStyle w:val="TableParagraph"/>
              <w:spacing w:line="271" w:lineRule="exact"/>
              <w:rPr>
                <w:sz w:val="24"/>
              </w:rPr>
            </w:pPr>
            <w:r>
              <w:rPr>
                <w:sz w:val="24"/>
              </w:rPr>
              <w:t>Astorga Ayón</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97.71</w:t>
            </w:r>
          </w:p>
        </w:tc>
      </w:tr>
      <w:tr>
        <w:trPr>
          <w:trHeight w:val="299" w:hRule="atLeast"/>
        </w:trPr>
        <w:tc>
          <w:tcPr>
            <w:tcW w:w="663" w:type="dxa"/>
          </w:tcPr>
          <w:p>
            <w:pPr>
              <w:pStyle w:val="TableParagraph"/>
              <w:spacing w:line="271" w:lineRule="exact"/>
              <w:rPr>
                <w:sz w:val="24"/>
              </w:rPr>
            </w:pPr>
            <w:r>
              <w:rPr>
                <w:w w:val="99"/>
                <w:sz w:val="24"/>
              </w:rPr>
              <w:t>3</w:t>
            </w:r>
          </w:p>
        </w:tc>
        <w:tc>
          <w:tcPr>
            <w:tcW w:w="1320" w:type="dxa"/>
          </w:tcPr>
          <w:p>
            <w:pPr>
              <w:pStyle w:val="TableParagraph"/>
              <w:spacing w:line="271" w:lineRule="exact"/>
              <w:ind w:left="105"/>
              <w:rPr>
                <w:sz w:val="24"/>
              </w:rPr>
            </w:pPr>
            <w:r>
              <w:rPr>
                <w:sz w:val="24"/>
              </w:rPr>
              <w:t>1719692</w:t>
            </w:r>
          </w:p>
        </w:tc>
        <w:tc>
          <w:tcPr>
            <w:tcW w:w="2569" w:type="dxa"/>
          </w:tcPr>
          <w:p>
            <w:pPr>
              <w:pStyle w:val="TableParagraph"/>
              <w:spacing w:line="271" w:lineRule="exact"/>
              <w:rPr>
                <w:sz w:val="24"/>
              </w:rPr>
            </w:pPr>
            <w:r>
              <w:rPr>
                <w:sz w:val="24"/>
              </w:rPr>
              <w:t>Gabriela María</w:t>
            </w:r>
          </w:p>
        </w:tc>
        <w:tc>
          <w:tcPr>
            <w:tcW w:w="2586" w:type="dxa"/>
          </w:tcPr>
          <w:p>
            <w:pPr>
              <w:pStyle w:val="TableParagraph"/>
              <w:spacing w:line="271" w:lineRule="exact"/>
              <w:rPr>
                <w:sz w:val="24"/>
              </w:rPr>
            </w:pPr>
            <w:r>
              <w:rPr>
                <w:sz w:val="24"/>
              </w:rPr>
              <w:t>Cantú Guerra</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97.565</w:t>
            </w:r>
          </w:p>
        </w:tc>
      </w:tr>
      <w:tr>
        <w:trPr>
          <w:trHeight w:val="299" w:hRule="atLeast"/>
        </w:trPr>
        <w:tc>
          <w:tcPr>
            <w:tcW w:w="663" w:type="dxa"/>
          </w:tcPr>
          <w:p>
            <w:pPr>
              <w:pStyle w:val="TableParagraph"/>
              <w:spacing w:line="271" w:lineRule="exact"/>
              <w:rPr>
                <w:sz w:val="24"/>
              </w:rPr>
            </w:pPr>
            <w:r>
              <w:rPr>
                <w:w w:val="99"/>
                <w:sz w:val="24"/>
              </w:rPr>
              <w:t>4</w:t>
            </w:r>
          </w:p>
        </w:tc>
        <w:tc>
          <w:tcPr>
            <w:tcW w:w="1320" w:type="dxa"/>
          </w:tcPr>
          <w:p>
            <w:pPr>
              <w:pStyle w:val="TableParagraph"/>
              <w:spacing w:line="271" w:lineRule="exact"/>
              <w:ind w:left="105"/>
              <w:rPr>
                <w:sz w:val="24"/>
              </w:rPr>
            </w:pPr>
            <w:r>
              <w:rPr>
                <w:sz w:val="24"/>
              </w:rPr>
              <w:t>1719725</w:t>
            </w:r>
          </w:p>
        </w:tc>
        <w:tc>
          <w:tcPr>
            <w:tcW w:w="2569" w:type="dxa"/>
          </w:tcPr>
          <w:p>
            <w:pPr>
              <w:pStyle w:val="TableParagraph"/>
              <w:spacing w:line="271" w:lineRule="exact"/>
              <w:rPr>
                <w:sz w:val="24"/>
              </w:rPr>
            </w:pPr>
            <w:r>
              <w:rPr>
                <w:sz w:val="24"/>
              </w:rPr>
              <w:t>Frida Alejandra</w:t>
            </w:r>
          </w:p>
        </w:tc>
        <w:tc>
          <w:tcPr>
            <w:tcW w:w="2586" w:type="dxa"/>
          </w:tcPr>
          <w:p>
            <w:pPr>
              <w:pStyle w:val="TableParagraph"/>
              <w:spacing w:line="271" w:lineRule="exact"/>
              <w:rPr>
                <w:sz w:val="24"/>
              </w:rPr>
            </w:pPr>
            <w:r>
              <w:rPr>
                <w:sz w:val="24"/>
              </w:rPr>
              <w:t>Castro Álvarez</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96.275</w:t>
            </w:r>
          </w:p>
        </w:tc>
      </w:tr>
      <w:tr>
        <w:trPr>
          <w:trHeight w:val="301" w:hRule="atLeast"/>
        </w:trPr>
        <w:tc>
          <w:tcPr>
            <w:tcW w:w="663" w:type="dxa"/>
          </w:tcPr>
          <w:p>
            <w:pPr>
              <w:pStyle w:val="TableParagraph"/>
              <w:spacing w:line="274" w:lineRule="exact"/>
              <w:rPr>
                <w:sz w:val="24"/>
              </w:rPr>
            </w:pPr>
            <w:r>
              <w:rPr>
                <w:w w:val="99"/>
                <w:sz w:val="24"/>
              </w:rPr>
              <w:t>5</w:t>
            </w:r>
          </w:p>
        </w:tc>
        <w:tc>
          <w:tcPr>
            <w:tcW w:w="1320" w:type="dxa"/>
          </w:tcPr>
          <w:p>
            <w:pPr>
              <w:pStyle w:val="TableParagraph"/>
              <w:spacing w:line="274" w:lineRule="exact"/>
              <w:ind w:left="105"/>
              <w:rPr>
                <w:sz w:val="24"/>
              </w:rPr>
            </w:pPr>
            <w:r>
              <w:rPr>
                <w:sz w:val="24"/>
              </w:rPr>
              <w:t>1634361</w:t>
            </w:r>
          </w:p>
        </w:tc>
        <w:tc>
          <w:tcPr>
            <w:tcW w:w="2569" w:type="dxa"/>
          </w:tcPr>
          <w:p>
            <w:pPr>
              <w:pStyle w:val="TableParagraph"/>
              <w:spacing w:line="274" w:lineRule="exact"/>
              <w:rPr>
                <w:sz w:val="24"/>
              </w:rPr>
            </w:pPr>
            <w:r>
              <w:rPr>
                <w:sz w:val="24"/>
              </w:rPr>
              <w:t>Andrea</w:t>
            </w:r>
          </w:p>
        </w:tc>
        <w:tc>
          <w:tcPr>
            <w:tcW w:w="2586" w:type="dxa"/>
          </w:tcPr>
          <w:p>
            <w:pPr>
              <w:pStyle w:val="TableParagraph"/>
              <w:spacing w:line="274" w:lineRule="exact"/>
              <w:rPr>
                <w:sz w:val="24"/>
              </w:rPr>
            </w:pPr>
            <w:r>
              <w:rPr>
                <w:sz w:val="24"/>
              </w:rPr>
              <w:t>Correa Villa</w:t>
            </w:r>
          </w:p>
        </w:tc>
        <w:tc>
          <w:tcPr>
            <w:tcW w:w="1350" w:type="dxa"/>
          </w:tcPr>
          <w:p>
            <w:pPr>
              <w:pStyle w:val="TableParagraph"/>
              <w:spacing w:line="274" w:lineRule="exact"/>
              <w:ind w:left="0"/>
              <w:jc w:val="center"/>
              <w:rPr>
                <w:sz w:val="24"/>
              </w:rPr>
            </w:pPr>
            <w:r>
              <w:rPr>
                <w:w w:val="99"/>
                <w:sz w:val="24"/>
              </w:rPr>
              <w:t>7</w:t>
            </w:r>
          </w:p>
        </w:tc>
        <w:tc>
          <w:tcPr>
            <w:tcW w:w="1553" w:type="dxa"/>
          </w:tcPr>
          <w:p>
            <w:pPr>
              <w:pStyle w:val="TableParagraph"/>
              <w:spacing w:line="274" w:lineRule="exact"/>
              <w:ind w:left="238" w:right="235"/>
              <w:jc w:val="center"/>
              <w:rPr>
                <w:sz w:val="24"/>
              </w:rPr>
            </w:pPr>
            <w:r>
              <w:rPr>
                <w:sz w:val="24"/>
              </w:rPr>
              <w:t>98.995</w:t>
            </w:r>
          </w:p>
        </w:tc>
      </w:tr>
    </w:tbl>
    <w:p>
      <w:pPr>
        <w:spacing w:after="0" w:line="274" w:lineRule="exact"/>
        <w:jc w:val="center"/>
        <w:rPr>
          <w:sz w:val="24"/>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28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663"/>
        <w:gridCol w:w="1320"/>
        <w:gridCol w:w="2569"/>
        <w:gridCol w:w="2586"/>
        <w:gridCol w:w="1350"/>
        <w:gridCol w:w="1553"/>
      </w:tblGrid>
      <w:tr>
        <w:trPr>
          <w:trHeight w:val="299" w:hRule="atLeast"/>
        </w:trPr>
        <w:tc>
          <w:tcPr>
            <w:tcW w:w="663" w:type="dxa"/>
          </w:tcPr>
          <w:p>
            <w:pPr>
              <w:pStyle w:val="TableParagraph"/>
              <w:spacing w:line="271" w:lineRule="exact"/>
              <w:rPr>
                <w:sz w:val="24"/>
              </w:rPr>
            </w:pPr>
            <w:r>
              <w:rPr>
                <w:w w:val="99"/>
                <w:sz w:val="24"/>
              </w:rPr>
              <w:t>6</w:t>
            </w:r>
          </w:p>
        </w:tc>
        <w:tc>
          <w:tcPr>
            <w:tcW w:w="1320" w:type="dxa"/>
          </w:tcPr>
          <w:p>
            <w:pPr>
              <w:pStyle w:val="TableParagraph"/>
              <w:spacing w:line="271" w:lineRule="exact"/>
              <w:ind w:left="105"/>
              <w:rPr>
                <w:sz w:val="24"/>
              </w:rPr>
            </w:pPr>
            <w:r>
              <w:rPr>
                <w:sz w:val="24"/>
              </w:rPr>
              <w:t>1547951</w:t>
            </w:r>
          </w:p>
        </w:tc>
        <w:tc>
          <w:tcPr>
            <w:tcW w:w="2569" w:type="dxa"/>
          </w:tcPr>
          <w:p>
            <w:pPr>
              <w:pStyle w:val="TableParagraph"/>
              <w:spacing w:line="271" w:lineRule="exact"/>
              <w:rPr>
                <w:sz w:val="24"/>
              </w:rPr>
            </w:pPr>
            <w:r>
              <w:rPr>
                <w:sz w:val="24"/>
              </w:rPr>
              <w:t>Brenda Leticia</w:t>
            </w:r>
          </w:p>
        </w:tc>
        <w:tc>
          <w:tcPr>
            <w:tcW w:w="2586" w:type="dxa"/>
          </w:tcPr>
          <w:p>
            <w:pPr>
              <w:pStyle w:val="TableParagraph"/>
              <w:spacing w:line="271" w:lineRule="exact"/>
              <w:rPr>
                <w:sz w:val="24"/>
              </w:rPr>
            </w:pPr>
            <w:r>
              <w:rPr>
                <w:sz w:val="24"/>
              </w:rPr>
              <w:t>Díaz Sánchez</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99.785</w:t>
            </w:r>
          </w:p>
        </w:tc>
      </w:tr>
      <w:tr>
        <w:trPr>
          <w:trHeight w:val="299" w:hRule="atLeast"/>
        </w:trPr>
        <w:tc>
          <w:tcPr>
            <w:tcW w:w="663" w:type="dxa"/>
          </w:tcPr>
          <w:p>
            <w:pPr>
              <w:pStyle w:val="TableParagraph"/>
              <w:spacing w:line="271" w:lineRule="exact"/>
              <w:rPr>
                <w:sz w:val="24"/>
              </w:rPr>
            </w:pPr>
            <w:r>
              <w:rPr>
                <w:w w:val="99"/>
                <w:sz w:val="24"/>
              </w:rPr>
              <w:t>7</w:t>
            </w:r>
          </w:p>
        </w:tc>
        <w:tc>
          <w:tcPr>
            <w:tcW w:w="1320" w:type="dxa"/>
          </w:tcPr>
          <w:p>
            <w:pPr>
              <w:pStyle w:val="TableParagraph"/>
              <w:spacing w:line="271" w:lineRule="exact"/>
              <w:ind w:left="105"/>
              <w:rPr>
                <w:sz w:val="24"/>
              </w:rPr>
            </w:pPr>
            <w:r>
              <w:rPr>
                <w:sz w:val="24"/>
              </w:rPr>
              <w:t>1719757</w:t>
            </w:r>
          </w:p>
        </w:tc>
        <w:tc>
          <w:tcPr>
            <w:tcW w:w="2569" w:type="dxa"/>
          </w:tcPr>
          <w:p>
            <w:pPr>
              <w:pStyle w:val="TableParagraph"/>
              <w:spacing w:line="271" w:lineRule="exact"/>
              <w:rPr>
                <w:sz w:val="24"/>
              </w:rPr>
            </w:pPr>
            <w:r>
              <w:rPr>
                <w:sz w:val="24"/>
              </w:rPr>
              <w:t>Sofía Carolina</w:t>
            </w:r>
          </w:p>
        </w:tc>
        <w:tc>
          <w:tcPr>
            <w:tcW w:w="2586" w:type="dxa"/>
          </w:tcPr>
          <w:p>
            <w:pPr>
              <w:pStyle w:val="TableParagraph"/>
              <w:spacing w:line="271" w:lineRule="exact"/>
              <w:rPr>
                <w:sz w:val="24"/>
              </w:rPr>
            </w:pPr>
            <w:r>
              <w:rPr>
                <w:sz w:val="24"/>
              </w:rPr>
              <w:t>Navarro Villarreal</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96.28</w:t>
            </w:r>
          </w:p>
        </w:tc>
      </w:tr>
      <w:tr>
        <w:trPr>
          <w:trHeight w:val="299" w:hRule="atLeast"/>
        </w:trPr>
        <w:tc>
          <w:tcPr>
            <w:tcW w:w="663" w:type="dxa"/>
          </w:tcPr>
          <w:p>
            <w:pPr>
              <w:pStyle w:val="TableParagraph"/>
              <w:spacing w:line="271" w:lineRule="exact"/>
              <w:rPr>
                <w:sz w:val="24"/>
              </w:rPr>
            </w:pPr>
            <w:r>
              <w:rPr>
                <w:w w:val="99"/>
                <w:sz w:val="24"/>
              </w:rPr>
              <w:t>8</w:t>
            </w:r>
          </w:p>
        </w:tc>
        <w:tc>
          <w:tcPr>
            <w:tcW w:w="1320" w:type="dxa"/>
          </w:tcPr>
          <w:p>
            <w:pPr>
              <w:pStyle w:val="TableParagraph"/>
              <w:spacing w:line="271" w:lineRule="exact"/>
              <w:ind w:left="105"/>
              <w:rPr>
                <w:sz w:val="24"/>
              </w:rPr>
            </w:pPr>
            <w:r>
              <w:rPr>
                <w:sz w:val="24"/>
              </w:rPr>
              <w:t>1622195</w:t>
            </w:r>
          </w:p>
        </w:tc>
        <w:tc>
          <w:tcPr>
            <w:tcW w:w="2569" w:type="dxa"/>
          </w:tcPr>
          <w:p>
            <w:pPr>
              <w:pStyle w:val="TableParagraph"/>
              <w:spacing w:line="271" w:lineRule="exact"/>
              <w:rPr>
                <w:sz w:val="24"/>
              </w:rPr>
            </w:pPr>
            <w:r>
              <w:rPr>
                <w:sz w:val="24"/>
              </w:rPr>
              <w:t>Valeria Alejandra</w:t>
            </w:r>
          </w:p>
        </w:tc>
        <w:tc>
          <w:tcPr>
            <w:tcW w:w="2586" w:type="dxa"/>
          </w:tcPr>
          <w:p>
            <w:pPr>
              <w:pStyle w:val="TableParagraph"/>
              <w:spacing w:line="271" w:lineRule="exact"/>
              <w:rPr>
                <w:sz w:val="24"/>
              </w:rPr>
            </w:pPr>
            <w:r>
              <w:rPr>
                <w:sz w:val="24"/>
              </w:rPr>
              <w:t>Leal Rodríguez</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97.495</w:t>
            </w:r>
          </w:p>
        </w:tc>
      </w:tr>
      <w:tr>
        <w:trPr>
          <w:trHeight w:val="302" w:hRule="atLeast"/>
        </w:trPr>
        <w:tc>
          <w:tcPr>
            <w:tcW w:w="663" w:type="dxa"/>
          </w:tcPr>
          <w:p>
            <w:pPr>
              <w:pStyle w:val="TableParagraph"/>
              <w:spacing w:line="274" w:lineRule="exact"/>
              <w:rPr>
                <w:sz w:val="24"/>
              </w:rPr>
            </w:pPr>
            <w:r>
              <w:rPr>
                <w:w w:val="99"/>
                <w:sz w:val="24"/>
              </w:rPr>
              <w:t>9</w:t>
            </w:r>
          </w:p>
        </w:tc>
        <w:tc>
          <w:tcPr>
            <w:tcW w:w="1320" w:type="dxa"/>
          </w:tcPr>
          <w:p>
            <w:pPr>
              <w:pStyle w:val="TableParagraph"/>
              <w:spacing w:line="274" w:lineRule="exact"/>
              <w:ind w:left="105"/>
              <w:rPr>
                <w:sz w:val="24"/>
              </w:rPr>
            </w:pPr>
            <w:r>
              <w:rPr>
                <w:sz w:val="24"/>
              </w:rPr>
              <w:t>1719734</w:t>
            </w:r>
          </w:p>
        </w:tc>
        <w:tc>
          <w:tcPr>
            <w:tcW w:w="2569" w:type="dxa"/>
          </w:tcPr>
          <w:p>
            <w:pPr>
              <w:pStyle w:val="TableParagraph"/>
              <w:spacing w:line="274" w:lineRule="exact"/>
              <w:rPr>
                <w:sz w:val="24"/>
              </w:rPr>
            </w:pPr>
            <w:r>
              <w:rPr>
                <w:sz w:val="24"/>
              </w:rPr>
              <w:t>María José</w:t>
            </w:r>
          </w:p>
        </w:tc>
        <w:tc>
          <w:tcPr>
            <w:tcW w:w="2586" w:type="dxa"/>
          </w:tcPr>
          <w:p>
            <w:pPr>
              <w:pStyle w:val="TableParagraph"/>
              <w:spacing w:line="274" w:lineRule="exact"/>
              <w:rPr>
                <w:sz w:val="24"/>
              </w:rPr>
            </w:pPr>
            <w:r>
              <w:rPr>
                <w:sz w:val="24"/>
              </w:rPr>
              <w:t>Pérez Resendez</w:t>
            </w:r>
          </w:p>
        </w:tc>
        <w:tc>
          <w:tcPr>
            <w:tcW w:w="1350" w:type="dxa"/>
          </w:tcPr>
          <w:p>
            <w:pPr>
              <w:pStyle w:val="TableParagraph"/>
              <w:spacing w:line="274" w:lineRule="exact"/>
              <w:ind w:left="0"/>
              <w:jc w:val="center"/>
              <w:rPr>
                <w:sz w:val="24"/>
              </w:rPr>
            </w:pPr>
            <w:r>
              <w:rPr>
                <w:w w:val="99"/>
                <w:sz w:val="24"/>
              </w:rPr>
              <w:t>7</w:t>
            </w:r>
          </w:p>
        </w:tc>
        <w:tc>
          <w:tcPr>
            <w:tcW w:w="1553" w:type="dxa"/>
          </w:tcPr>
          <w:p>
            <w:pPr>
              <w:pStyle w:val="TableParagraph"/>
              <w:spacing w:line="274" w:lineRule="exact"/>
              <w:ind w:left="238" w:right="235"/>
              <w:jc w:val="center"/>
              <w:rPr>
                <w:sz w:val="24"/>
              </w:rPr>
            </w:pPr>
            <w:r>
              <w:rPr>
                <w:sz w:val="24"/>
              </w:rPr>
              <w:t>95.495</w:t>
            </w:r>
          </w:p>
        </w:tc>
      </w:tr>
      <w:tr>
        <w:trPr>
          <w:trHeight w:val="299" w:hRule="atLeast"/>
        </w:trPr>
        <w:tc>
          <w:tcPr>
            <w:tcW w:w="663" w:type="dxa"/>
          </w:tcPr>
          <w:p>
            <w:pPr>
              <w:pStyle w:val="TableParagraph"/>
              <w:spacing w:line="271" w:lineRule="exact"/>
              <w:rPr>
                <w:sz w:val="24"/>
              </w:rPr>
            </w:pPr>
            <w:r>
              <w:rPr>
                <w:sz w:val="24"/>
              </w:rPr>
              <w:t>10</w:t>
            </w:r>
          </w:p>
        </w:tc>
        <w:tc>
          <w:tcPr>
            <w:tcW w:w="1320" w:type="dxa"/>
          </w:tcPr>
          <w:p>
            <w:pPr>
              <w:pStyle w:val="TableParagraph"/>
              <w:spacing w:line="271" w:lineRule="exact"/>
              <w:ind w:left="105"/>
              <w:rPr>
                <w:sz w:val="24"/>
              </w:rPr>
            </w:pPr>
            <w:r>
              <w:rPr>
                <w:sz w:val="24"/>
              </w:rPr>
              <w:t>1637220</w:t>
            </w:r>
          </w:p>
        </w:tc>
        <w:tc>
          <w:tcPr>
            <w:tcW w:w="2569" w:type="dxa"/>
          </w:tcPr>
          <w:p>
            <w:pPr>
              <w:pStyle w:val="TableParagraph"/>
              <w:spacing w:line="271" w:lineRule="exact"/>
              <w:rPr>
                <w:sz w:val="24"/>
              </w:rPr>
            </w:pPr>
            <w:r>
              <w:rPr>
                <w:sz w:val="24"/>
              </w:rPr>
              <w:t>Luz Mayan</w:t>
            </w:r>
          </w:p>
        </w:tc>
        <w:tc>
          <w:tcPr>
            <w:tcW w:w="2586" w:type="dxa"/>
          </w:tcPr>
          <w:p>
            <w:pPr>
              <w:pStyle w:val="TableParagraph"/>
              <w:spacing w:line="271" w:lineRule="exact"/>
              <w:rPr>
                <w:sz w:val="24"/>
              </w:rPr>
            </w:pPr>
            <w:r>
              <w:rPr>
                <w:sz w:val="24"/>
              </w:rPr>
              <w:t>Rodríguez Rivera</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97.21</w:t>
            </w:r>
          </w:p>
        </w:tc>
      </w:tr>
      <w:tr>
        <w:trPr>
          <w:trHeight w:val="299" w:hRule="atLeast"/>
        </w:trPr>
        <w:tc>
          <w:tcPr>
            <w:tcW w:w="663" w:type="dxa"/>
          </w:tcPr>
          <w:p>
            <w:pPr>
              <w:pStyle w:val="TableParagraph"/>
              <w:spacing w:line="271" w:lineRule="exact"/>
              <w:rPr>
                <w:sz w:val="24"/>
              </w:rPr>
            </w:pPr>
            <w:r>
              <w:rPr>
                <w:sz w:val="24"/>
              </w:rPr>
              <w:t>11</w:t>
            </w:r>
          </w:p>
        </w:tc>
        <w:tc>
          <w:tcPr>
            <w:tcW w:w="1320" w:type="dxa"/>
          </w:tcPr>
          <w:p>
            <w:pPr>
              <w:pStyle w:val="TableParagraph"/>
              <w:spacing w:line="271" w:lineRule="exact"/>
              <w:ind w:left="105"/>
              <w:rPr>
                <w:sz w:val="24"/>
              </w:rPr>
            </w:pPr>
            <w:r>
              <w:rPr>
                <w:sz w:val="24"/>
              </w:rPr>
              <w:t>1620886</w:t>
            </w:r>
          </w:p>
        </w:tc>
        <w:tc>
          <w:tcPr>
            <w:tcW w:w="2569" w:type="dxa"/>
          </w:tcPr>
          <w:p>
            <w:pPr>
              <w:pStyle w:val="TableParagraph"/>
              <w:spacing w:line="271" w:lineRule="exact"/>
              <w:rPr>
                <w:sz w:val="24"/>
              </w:rPr>
            </w:pPr>
            <w:r>
              <w:rPr>
                <w:sz w:val="24"/>
              </w:rPr>
              <w:t>Minerva Alejandra</w:t>
            </w:r>
          </w:p>
        </w:tc>
        <w:tc>
          <w:tcPr>
            <w:tcW w:w="2586" w:type="dxa"/>
          </w:tcPr>
          <w:p>
            <w:pPr>
              <w:pStyle w:val="TableParagraph"/>
              <w:spacing w:line="271" w:lineRule="exact"/>
              <w:rPr>
                <w:sz w:val="24"/>
              </w:rPr>
            </w:pPr>
            <w:r>
              <w:rPr>
                <w:sz w:val="24"/>
              </w:rPr>
              <w:t>Vallejo Alanís</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98.71</w:t>
            </w:r>
          </w:p>
        </w:tc>
      </w:tr>
      <w:tr>
        <w:trPr>
          <w:trHeight w:val="299" w:hRule="atLeast"/>
        </w:trPr>
        <w:tc>
          <w:tcPr>
            <w:tcW w:w="663" w:type="dxa"/>
          </w:tcPr>
          <w:p>
            <w:pPr>
              <w:pStyle w:val="TableParagraph"/>
              <w:spacing w:line="271" w:lineRule="exact"/>
              <w:rPr>
                <w:sz w:val="24"/>
              </w:rPr>
            </w:pPr>
            <w:r>
              <w:rPr>
                <w:sz w:val="24"/>
              </w:rPr>
              <w:t>12</w:t>
            </w:r>
          </w:p>
        </w:tc>
        <w:tc>
          <w:tcPr>
            <w:tcW w:w="1320" w:type="dxa"/>
          </w:tcPr>
          <w:p>
            <w:pPr>
              <w:pStyle w:val="TableParagraph"/>
              <w:spacing w:line="271" w:lineRule="exact"/>
              <w:ind w:left="105"/>
              <w:rPr>
                <w:sz w:val="24"/>
              </w:rPr>
            </w:pPr>
            <w:r>
              <w:rPr>
                <w:sz w:val="24"/>
              </w:rPr>
              <w:t>948948</w:t>
            </w:r>
          </w:p>
        </w:tc>
        <w:tc>
          <w:tcPr>
            <w:tcW w:w="2569" w:type="dxa"/>
          </w:tcPr>
          <w:p>
            <w:pPr>
              <w:pStyle w:val="TableParagraph"/>
              <w:spacing w:line="271" w:lineRule="exact"/>
              <w:rPr>
                <w:sz w:val="24"/>
              </w:rPr>
            </w:pPr>
            <w:r>
              <w:rPr>
                <w:sz w:val="24"/>
              </w:rPr>
              <w:t>Leoncio</w:t>
            </w:r>
          </w:p>
        </w:tc>
        <w:tc>
          <w:tcPr>
            <w:tcW w:w="2586" w:type="dxa"/>
          </w:tcPr>
          <w:p>
            <w:pPr>
              <w:pStyle w:val="TableParagraph"/>
              <w:spacing w:line="271" w:lineRule="exact"/>
              <w:rPr>
                <w:sz w:val="24"/>
              </w:rPr>
            </w:pPr>
            <w:r>
              <w:rPr>
                <w:sz w:val="24"/>
              </w:rPr>
              <w:t>Vázquez Dávalos</w:t>
            </w:r>
          </w:p>
        </w:tc>
        <w:tc>
          <w:tcPr>
            <w:tcW w:w="1350" w:type="dxa"/>
          </w:tcPr>
          <w:p>
            <w:pPr>
              <w:pStyle w:val="TableParagraph"/>
              <w:spacing w:line="271" w:lineRule="exact"/>
              <w:ind w:left="0"/>
              <w:jc w:val="center"/>
              <w:rPr>
                <w:sz w:val="24"/>
              </w:rPr>
            </w:pPr>
            <w:r>
              <w:rPr>
                <w:w w:val="99"/>
                <w:sz w:val="24"/>
              </w:rPr>
              <w:t>7</w:t>
            </w:r>
          </w:p>
        </w:tc>
        <w:tc>
          <w:tcPr>
            <w:tcW w:w="1553" w:type="dxa"/>
          </w:tcPr>
          <w:p>
            <w:pPr>
              <w:pStyle w:val="TableParagraph"/>
              <w:spacing w:line="271" w:lineRule="exact"/>
              <w:ind w:left="238" w:right="235"/>
              <w:jc w:val="center"/>
              <w:rPr>
                <w:sz w:val="24"/>
              </w:rPr>
            </w:pPr>
            <w:r>
              <w:rPr>
                <w:sz w:val="24"/>
              </w:rPr>
              <w:t>96.85</w:t>
            </w:r>
          </w:p>
        </w:tc>
      </w:tr>
      <w:tr>
        <w:trPr>
          <w:trHeight w:val="299" w:hRule="atLeast"/>
        </w:trPr>
        <w:tc>
          <w:tcPr>
            <w:tcW w:w="663" w:type="dxa"/>
          </w:tcPr>
          <w:p>
            <w:pPr>
              <w:pStyle w:val="TableParagraph"/>
              <w:spacing w:line="271" w:lineRule="exact"/>
              <w:rPr>
                <w:sz w:val="24"/>
              </w:rPr>
            </w:pPr>
            <w:r>
              <w:rPr>
                <w:sz w:val="24"/>
              </w:rPr>
              <w:t>13</w:t>
            </w:r>
          </w:p>
        </w:tc>
        <w:tc>
          <w:tcPr>
            <w:tcW w:w="1320" w:type="dxa"/>
          </w:tcPr>
          <w:p>
            <w:pPr>
              <w:pStyle w:val="TableParagraph"/>
              <w:spacing w:line="271" w:lineRule="exact"/>
              <w:ind w:left="105"/>
              <w:rPr>
                <w:sz w:val="24"/>
              </w:rPr>
            </w:pPr>
            <w:r>
              <w:rPr>
                <w:sz w:val="24"/>
              </w:rPr>
              <w:t>1663029</w:t>
            </w:r>
          </w:p>
        </w:tc>
        <w:tc>
          <w:tcPr>
            <w:tcW w:w="2569" w:type="dxa"/>
          </w:tcPr>
          <w:p>
            <w:pPr>
              <w:pStyle w:val="TableParagraph"/>
              <w:spacing w:line="271" w:lineRule="exact"/>
              <w:rPr>
                <w:sz w:val="24"/>
              </w:rPr>
            </w:pPr>
            <w:r>
              <w:rPr>
                <w:sz w:val="24"/>
              </w:rPr>
              <w:t>Alana Florencia</w:t>
            </w:r>
          </w:p>
        </w:tc>
        <w:tc>
          <w:tcPr>
            <w:tcW w:w="2586" w:type="dxa"/>
          </w:tcPr>
          <w:p>
            <w:pPr>
              <w:pStyle w:val="TableParagraph"/>
              <w:spacing w:line="271" w:lineRule="exact"/>
              <w:rPr>
                <w:sz w:val="24"/>
              </w:rPr>
            </w:pPr>
            <w:r>
              <w:rPr>
                <w:sz w:val="24"/>
              </w:rPr>
              <w:t>Aguillón Villarreal</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96.71</w:t>
            </w:r>
          </w:p>
        </w:tc>
      </w:tr>
      <w:tr>
        <w:trPr>
          <w:trHeight w:val="300" w:hRule="atLeast"/>
        </w:trPr>
        <w:tc>
          <w:tcPr>
            <w:tcW w:w="663" w:type="dxa"/>
          </w:tcPr>
          <w:p>
            <w:pPr>
              <w:pStyle w:val="TableParagraph"/>
              <w:spacing w:line="271" w:lineRule="exact"/>
              <w:rPr>
                <w:sz w:val="24"/>
              </w:rPr>
            </w:pPr>
            <w:r>
              <w:rPr>
                <w:sz w:val="24"/>
              </w:rPr>
              <w:t>14</w:t>
            </w:r>
          </w:p>
        </w:tc>
        <w:tc>
          <w:tcPr>
            <w:tcW w:w="1320" w:type="dxa"/>
          </w:tcPr>
          <w:p>
            <w:pPr>
              <w:pStyle w:val="TableParagraph"/>
              <w:spacing w:line="271" w:lineRule="exact"/>
              <w:ind w:left="105"/>
              <w:rPr>
                <w:sz w:val="24"/>
              </w:rPr>
            </w:pPr>
            <w:r>
              <w:rPr>
                <w:sz w:val="24"/>
              </w:rPr>
              <w:t>1659433</w:t>
            </w:r>
          </w:p>
        </w:tc>
        <w:tc>
          <w:tcPr>
            <w:tcW w:w="2569" w:type="dxa"/>
          </w:tcPr>
          <w:p>
            <w:pPr>
              <w:pStyle w:val="TableParagraph"/>
              <w:spacing w:line="271" w:lineRule="exact"/>
              <w:rPr>
                <w:sz w:val="24"/>
              </w:rPr>
            </w:pPr>
            <w:r>
              <w:rPr>
                <w:sz w:val="24"/>
              </w:rPr>
              <w:t>Vanesa Yareli</w:t>
            </w:r>
          </w:p>
        </w:tc>
        <w:tc>
          <w:tcPr>
            <w:tcW w:w="2586" w:type="dxa"/>
          </w:tcPr>
          <w:p>
            <w:pPr>
              <w:pStyle w:val="TableParagraph"/>
              <w:spacing w:line="271" w:lineRule="exact"/>
              <w:rPr>
                <w:sz w:val="24"/>
              </w:rPr>
            </w:pPr>
            <w:r>
              <w:rPr>
                <w:sz w:val="24"/>
              </w:rPr>
              <w:t>Cortez Quiroz</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98.495</w:t>
            </w:r>
          </w:p>
        </w:tc>
      </w:tr>
      <w:tr>
        <w:trPr>
          <w:trHeight w:val="553" w:hRule="atLeast"/>
        </w:trPr>
        <w:tc>
          <w:tcPr>
            <w:tcW w:w="663" w:type="dxa"/>
          </w:tcPr>
          <w:p>
            <w:pPr>
              <w:pStyle w:val="TableParagraph"/>
              <w:spacing w:line="274" w:lineRule="exact"/>
              <w:rPr>
                <w:sz w:val="24"/>
              </w:rPr>
            </w:pPr>
            <w:r>
              <w:rPr>
                <w:sz w:val="24"/>
              </w:rPr>
              <w:t>15</w:t>
            </w:r>
          </w:p>
        </w:tc>
        <w:tc>
          <w:tcPr>
            <w:tcW w:w="1320" w:type="dxa"/>
          </w:tcPr>
          <w:p>
            <w:pPr>
              <w:pStyle w:val="TableParagraph"/>
              <w:spacing w:line="274" w:lineRule="exact"/>
              <w:ind w:left="105"/>
              <w:rPr>
                <w:sz w:val="24"/>
              </w:rPr>
            </w:pPr>
            <w:r>
              <w:rPr>
                <w:sz w:val="24"/>
              </w:rPr>
              <w:t>1792286</w:t>
            </w:r>
          </w:p>
        </w:tc>
        <w:tc>
          <w:tcPr>
            <w:tcW w:w="2569" w:type="dxa"/>
          </w:tcPr>
          <w:p>
            <w:pPr>
              <w:pStyle w:val="TableParagraph"/>
              <w:spacing w:line="274" w:lineRule="exact"/>
              <w:rPr>
                <w:sz w:val="24"/>
              </w:rPr>
            </w:pPr>
            <w:r>
              <w:rPr>
                <w:sz w:val="24"/>
              </w:rPr>
              <w:t>Susana Leticia</w:t>
            </w:r>
          </w:p>
        </w:tc>
        <w:tc>
          <w:tcPr>
            <w:tcW w:w="2586" w:type="dxa"/>
          </w:tcPr>
          <w:p>
            <w:pPr>
              <w:pStyle w:val="TableParagraph"/>
              <w:spacing w:line="276" w:lineRule="exact" w:before="2"/>
              <w:ind w:right="1168"/>
              <w:rPr>
                <w:sz w:val="24"/>
              </w:rPr>
            </w:pPr>
            <w:r>
              <w:rPr>
                <w:sz w:val="24"/>
              </w:rPr>
              <w:t>De la Garza Escamilla</w:t>
            </w:r>
          </w:p>
        </w:tc>
        <w:tc>
          <w:tcPr>
            <w:tcW w:w="1350" w:type="dxa"/>
          </w:tcPr>
          <w:p>
            <w:pPr>
              <w:pStyle w:val="TableParagraph"/>
              <w:spacing w:line="274" w:lineRule="exact"/>
              <w:ind w:left="0"/>
              <w:jc w:val="center"/>
              <w:rPr>
                <w:sz w:val="24"/>
              </w:rPr>
            </w:pPr>
            <w:r>
              <w:rPr>
                <w:w w:val="99"/>
                <w:sz w:val="24"/>
              </w:rPr>
              <w:t>5</w:t>
            </w:r>
          </w:p>
        </w:tc>
        <w:tc>
          <w:tcPr>
            <w:tcW w:w="1553" w:type="dxa"/>
          </w:tcPr>
          <w:p>
            <w:pPr>
              <w:pStyle w:val="TableParagraph"/>
              <w:spacing w:line="274" w:lineRule="exact"/>
              <w:ind w:left="238" w:right="235"/>
              <w:jc w:val="center"/>
              <w:rPr>
                <w:sz w:val="24"/>
              </w:rPr>
            </w:pPr>
            <w:r>
              <w:rPr>
                <w:sz w:val="24"/>
              </w:rPr>
              <w:t>96.565</w:t>
            </w:r>
          </w:p>
        </w:tc>
      </w:tr>
      <w:tr>
        <w:trPr>
          <w:trHeight w:val="299" w:hRule="atLeast"/>
        </w:trPr>
        <w:tc>
          <w:tcPr>
            <w:tcW w:w="663" w:type="dxa"/>
          </w:tcPr>
          <w:p>
            <w:pPr>
              <w:pStyle w:val="TableParagraph"/>
              <w:spacing w:line="271" w:lineRule="exact"/>
              <w:rPr>
                <w:sz w:val="24"/>
              </w:rPr>
            </w:pPr>
            <w:r>
              <w:rPr>
                <w:sz w:val="24"/>
              </w:rPr>
              <w:t>16</w:t>
            </w:r>
          </w:p>
        </w:tc>
        <w:tc>
          <w:tcPr>
            <w:tcW w:w="1320" w:type="dxa"/>
          </w:tcPr>
          <w:p>
            <w:pPr>
              <w:pStyle w:val="TableParagraph"/>
              <w:spacing w:line="271" w:lineRule="exact"/>
              <w:ind w:left="105"/>
              <w:rPr>
                <w:sz w:val="24"/>
              </w:rPr>
            </w:pPr>
            <w:r>
              <w:rPr>
                <w:sz w:val="24"/>
              </w:rPr>
              <w:t>1662091</w:t>
            </w:r>
          </w:p>
        </w:tc>
        <w:tc>
          <w:tcPr>
            <w:tcW w:w="2569" w:type="dxa"/>
          </w:tcPr>
          <w:p>
            <w:pPr>
              <w:pStyle w:val="TableParagraph"/>
              <w:spacing w:line="271" w:lineRule="exact"/>
              <w:rPr>
                <w:sz w:val="24"/>
              </w:rPr>
            </w:pPr>
            <w:r>
              <w:rPr>
                <w:sz w:val="24"/>
              </w:rPr>
              <w:t>Tania Lizeth</w:t>
            </w:r>
          </w:p>
        </w:tc>
        <w:tc>
          <w:tcPr>
            <w:tcW w:w="2586" w:type="dxa"/>
          </w:tcPr>
          <w:p>
            <w:pPr>
              <w:pStyle w:val="TableParagraph"/>
              <w:spacing w:line="271" w:lineRule="exact"/>
              <w:rPr>
                <w:sz w:val="24"/>
              </w:rPr>
            </w:pPr>
            <w:r>
              <w:rPr>
                <w:sz w:val="24"/>
              </w:rPr>
              <w:t>Elizondo Pulido</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96.065</w:t>
            </w:r>
          </w:p>
        </w:tc>
      </w:tr>
      <w:tr>
        <w:trPr>
          <w:trHeight w:val="299" w:hRule="atLeast"/>
        </w:trPr>
        <w:tc>
          <w:tcPr>
            <w:tcW w:w="663" w:type="dxa"/>
          </w:tcPr>
          <w:p>
            <w:pPr>
              <w:pStyle w:val="TableParagraph"/>
              <w:spacing w:line="271" w:lineRule="exact"/>
              <w:rPr>
                <w:sz w:val="24"/>
              </w:rPr>
            </w:pPr>
            <w:r>
              <w:rPr>
                <w:sz w:val="24"/>
              </w:rPr>
              <w:t>17</w:t>
            </w:r>
          </w:p>
        </w:tc>
        <w:tc>
          <w:tcPr>
            <w:tcW w:w="1320" w:type="dxa"/>
          </w:tcPr>
          <w:p>
            <w:pPr>
              <w:pStyle w:val="TableParagraph"/>
              <w:spacing w:line="271" w:lineRule="exact"/>
              <w:ind w:left="105"/>
              <w:rPr>
                <w:sz w:val="24"/>
              </w:rPr>
            </w:pPr>
            <w:r>
              <w:rPr>
                <w:sz w:val="24"/>
              </w:rPr>
              <w:t>1547167</w:t>
            </w:r>
          </w:p>
        </w:tc>
        <w:tc>
          <w:tcPr>
            <w:tcW w:w="2569" w:type="dxa"/>
          </w:tcPr>
          <w:p>
            <w:pPr>
              <w:pStyle w:val="TableParagraph"/>
              <w:spacing w:line="271" w:lineRule="exact"/>
              <w:rPr>
                <w:sz w:val="24"/>
              </w:rPr>
            </w:pPr>
            <w:r>
              <w:rPr>
                <w:sz w:val="24"/>
              </w:rPr>
              <w:t>Juan Andrés</w:t>
            </w:r>
          </w:p>
        </w:tc>
        <w:tc>
          <w:tcPr>
            <w:tcW w:w="2586" w:type="dxa"/>
          </w:tcPr>
          <w:p>
            <w:pPr>
              <w:pStyle w:val="TableParagraph"/>
              <w:spacing w:line="271" w:lineRule="exact"/>
              <w:rPr>
                <w:sz w:val="24"/>
              </w:rPr>
            </w:pPr>
            <w:r>
              <w:rPr>
                <w:sz w:val="24"/>
              </w:rPr>
              <w:t>Escalera Pérez</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98.425</w:t>
            </w:r>
          </w:p>
        </w:tc>
      </w:tr>
      <w:tr>
        <w:trPr>
          <w:trHeight w:val="299" w:hRule="atLeast"/>
        </w:trPr>
        <w:tc>
          <w:tcPr>
            <w:tcW w:w="663" w:type="dxa"/>
          </w:tcPr>
          <w:p>
            <w:pPr>
              <w:pStyle w:val="TableParagraph"/>
              <w:spacing w:line="271" w:lineRule="exact"/>
              <w:rPr>
                <w:sz w:val="24"/>
              </w:rPr>
            </w:pPr>
            <w:r>
              <w:rPr>
                <w:sz w:val="24"/>
              </w:rPr>
              <w:t>18</w:t>
            </w:r>
          </w:p>
        </w:tc>
        <w:tc>
          <w:tcPr>
            <w:tcW w:w="1320" w:type="dxa"/>
          </w:tcPr>
          <w:p>
            <w:pPr>
              <w:pStyle w:val="TableParagraph"/>
              <w:spacing w:line="271" w:lineRule="exact"/>
              <w:ind w:left="105"/>
              <w:rPr>
                <w:sz w:val="24"/>
              </w:rPr>
            </w:pPr>
            <w:r>
              <w:rPr>
                <w:sz w:val="24"/>
              </w:rPr>
              <w:t>1668831</w:t>
            </w:r>
          </w:p>
        </w:tc>
        <w:tc>
          <w:tcPr>
            <w:tcW w:w="2569" w:type="dxa"/>
          </w:tcPr>
          <w:p>
            <w:pPr>
              <w:pStyle w:val="TableParagraph"/>
              <w:spacing w:line="271" w:lineRule="exact"/>
              <w:rPr>
                <w:sz w:val="24"/>
              </w:rPr>
            </w:pPr>
            <w:r>
              <w:rPr>
                <w:sz w:val="24"/>
              </w:rPr>
              <w:t>Andrea</w:t>
            </w:r>
          </w:p>
        </w:tc>
        <w:tc>
          <w:tcPr>
            <w:tcW w:w="2586" w:type="dxa"/>
          </w:tcPr>
          <w:p>
            <w:pPr>
              <w:pStyle w:val="TableParagraph"/>
              <w:spacing w:line="271" w:lineRule="exact"/>
              <w:rPr>
                <w:sz w:val="24"/>
              </w:rPr>
            </w:pPr>
            <w:r>
              <w:rPr>
                <w:sz w:val="24"/>
              </w:rPr>
              <w:t>López Fernández</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97.57</w:t>
            </w:r>
          </w:p>
        </w:tc>
      </w:tr>
      <w:tr>
        <w:trPr>
          <w:trHeight w:val="299" w:hRule="atLeast"/>
        </w:trPr>
        <w:tc>
          <w:tcPr>
            <w:tcW w:w="663" w:type="dxa"/>
          </w:tcPr>
          <w:p>
            <w:pPr>
              <w:pStyle w:val="TableParagraph"/>
              <w:spacing w:line="271" w:lineRule="exact"/>
              <w:rPr>
                <w:sz w:val="24"/>
              </w:rPr>
            </w:pPr>
            <w:r>
              <w:rPr>
                <w:sz w:val="24"/>
              </w:rPr>
              <w:t>19</w:t>
            </w:r>
          </w:p>
        </w:tc>
        <w:tc>
          <w:tcPr>
            <w:tcW w:w="1320" w:type="dxa"/>
          </w:tcPr>
          <w:p>
            <w:pPr>
              <w:pStyle w:val="TableParagraph"/>
              <w:spacing w:line="271" w:lineRule="exact"/>
              <w:ind w:left="105"/>
              <w:rPr>
                <w:sz w:val="24"/>
              </w:rPr>
            </w:pPr>
            <w:r>
              <w:rPr>
                <w:sz w:val="24"/>
              </w:rPr>
              <w:t>1674580</w:t>
            </w:r>
          </w:p>
        </w:tc>
        <w:tc>
          <w:tcPr>
            <w:tcW w:w="2569" w:type="dxa"/>
          </w:tcPr>
          <w:p>
            <w:pPr>
              <w:pStyle w:val="TableParagraph"/>
              <w:spacing w:line="271" w:lineRule="exact"/>
              <w:rPr>
                <w:sz w:val="24"/>
              </w:rPr>
            </w:pPr>
            <w:r>
              <w:rPr>
                <w:sz w:val="24"/>
              </w:rPr>
              <w:t>Mayra Altagracia</w:t>
            </w:r>
          </w:p>
        </w:tc>
        <w:tc>
          <w:tcPr>
            <w:tcW w:w="2586" w:type="dxa"/>
          </w:tcPr>
          <w:p>
            <w:pPr>
              <w:pStyle w:val="TableParagraph"/>
              <w:spacing w:line="271" w:lineRule="exact"/>
              <w:rPr>
                <w:sz w:val="24"/>
              </w:rPr>
            </w:pPr>
            <w:r>
              <w:rPr>
                <w:sz w:val="24"/>
              </w:rPr>
              <w:t>González Leyva</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95.57</w:t>
            </w:r>
          </w:p>
        </w:tc>
      </w:tr>
      <w:tr>
        <w:trPr>
          <w:trHeight w:val="299" w:hRule="atLeast"/>
        </w:trPr>
        <w:tc>
          <w:tcPr>
            <w:tcW w:w="663" w:type="dxa"/>
          </w:tcPr>
          <w:p>
            <w:pPr>
              <w:pStyle w:val="TableParagraph"/>
              <w:spacing w:line="271" w:lineRule="exact"/>
              <w:rPr>
                <w:sz w:val="24"/>
              </w:rPr>
            </w:pPr>
            <w:r>
              <w:rPr>
                <w:sz w:val="24"/>
              </w:rPr>
              <w:t>20</w:t>
            </w:r>
          </w:p>
        </w:tc>
        <w:tc>
          <w:tcPr>
            <w:tcW w:w="1320" w:type="dxa"/>
          </w:tcPr>
          <w:p>
            <w:pPr>
              <w:pStyle w:val="TableParagraph"/>
              <w:spacing w:line="271" w:lineRule="exact"/>
              <w:ind w:left="105"/>
              <w:rPr>
                <w:sz w:val="24"/>
              </w:rPr>
            </w:pPr>
            <w:r>
              <w:rPr>
                <w:sz w:val="24"/>
              </w:rPr>
              <w:t>1659329</w:t>
            </w:r>
          </w:p>
        </w:tc>
        <w:tc>
          <w:tcPr>
            <w:tcW w:w="2569" w:type="dxa"/>
          </w:tcPr>
          <w:p>
            <w:pPr>
              <w:pStyle w:val="TableParagraph"/>
              <w:spacing w:line="271" w:lineRule="exact"/>
              <w:rPr>
                <w:sz w:val="24"/>
              </w:rPr>
            </w:pPr>
            <w:r>
              <w:rPr>
                <w:sz w:val="24"/>
              </w:rPr>
              <w:t>Diana Michelle</w:t>
            </w:r>
          </w:p>
        </w:tc>
        <w:tc>
          <w:tcPr>
            <w:tcW w:w="2586" w:type="dxa"/>
          </w:tcPr>
          <w:p>
            <w:pPr>
              <w:pStyle w:val="TableParagraph"/>
              <w:spacing w:line="271" w:lineRule="exact"/>
              <w:rPr>
                <w:sz w:val="24"/>
              </w:rPr>
            </w:pPr>
            <w:r>
              <w:rPr>
                <w:sz w:val="24"/>
              </w:rPr>
              <w:t>Leal Morales</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98.565</w:t>
            </w:r>
          </w:p>
        </w:tc>
      </w:tr>
      <w:tr>
        <w:trPr>
          <w:trHeight w:val="301" w:hRule="atLeast"/>
        </w:trPr>
        <w:tc>
          <w:tcPr>
            <w:tcW w:w="663" w:type="dxa"/>
          </w:tcPr>
          <w:p>
            <w:pPr>
              <w:pStyle w:val="TableParagraph"/>
              <w:spacing w:line="274" w:lineRule="exact"/>
              <w:rPr>
                <w:sz w:val="24"/>
              </w:rPr>
            </w:pPr>
            <w:r>
              <w:rPr>
                <w:sz w:val="24"/>
              </w:rPr>
              <w:t>21</w:t>
            </w:r>
          </w:p>
        </w:tc>
        <w:tc>
          <w:tcPr>
            <w:tcW w:w="1320" w:type="dxa"/>
          </w:tcPr>
          <w:p>
            <w:pPr>
              <w:pStyle w:val="TableParagraph"/>
              <w:spacing w:line="274" w:lineRule="exact"/>
              <w:ind w:left="105"/>
              <w:rPr>
                <w:sz w:val="24"/>
              </w:rPr>
            </w:pPr>
            <w:r>
              <w:rPr>
                <w:sz w:val="24"/>
              </w:rPr>
              <w:t>1677318</w:t>
            </w:r>
          </w:p>
        </w:tc>
        <w:tc>
          <w:tcPr>
            <w:tcW w:w="2569" w:type="dxa"/>
          </w:tcPr>
          <w:p>
            <w:pPr>
              <w:pStyle w:val="TableParagraph"/>
              <w:spacing w:line="274" w:lineRule="exact"/>
              <w:rPr>
                <w:sz w:val="24"/>
              </w:rPr>
            </w:pPr>
            <w:r>
              <w:rPr>
                <w:sz w:val="24"/>
              </w:rPr>
              <w:t>Mariel</w:t>
            </w:r>
          </w:p>
        </w:tc>
        <w:tc>
          <w:tcPr>
            <w:tcW w:w="2586" w:type="dxa"/>
          </w:tcPr>
          <w:p>
            <w:pPr>
              <w:pStyle w:val="TableParagraph"/>
              <w:spacing w:line="274" w:lineRule="exact"/>
              <w:rPr>
                <w:sz w:val="24"/>
              </w:rPr>
            </w:pPr>
            <w:r>
              <w:rPr>
                <w:sz w:val="24"/>
              </w:rPr>
              <w:t>Mancilla Reyes</w:t>
            </w:r>
          </w:p>
        </w:tc>
        <w:tc>
          <w:tcPr>
            <w:tcW w:w="1350" w:type="dxa"/>
          </w:tcPr>
          <w:p>
            <w:pPr>
              <w:pStyle w:val="TableParagraph"/>
              <w:spacing w:line="274" w:lineRule="exact"/>
              <w:ind w:left="0"/>
              <w:jc w:val="center"/>
              <w:rPr>
                <w:sz w:val="24"/>
              </w:rPr>
            </w:pPr>
            <w:r>
              <w:rPr>
                <w:w w:val="99"/>
                <w:sz w:val="24"/>
              </w:rPr>
              <w:t>5</w:t>
            </w:r>
          </w:p>
        </w:tc>
        <w:tc>
          <w:tcPr>
            <w:tcW w:w="1553" w:type="dxa"/>
          </w:tcPr>
          <w:p>
            <w:pPr>
              <w:pStyle w:val="TableParagraph"/>
              <w:spacing w:line="274" w:lineRule="exact"/>
              <w:ind w:left="238" w:right="235"/>
              <w:jc w:val="center"/>
              <w:rPr>
                <w:sz w:val="24"/>
              </w:rPr>
            </w:pPr>
            <w:r>
              <w:rPr>
                <w:sz w:val="24"/>
              </w:rPr>
              <w:t>95.995</w:t>
            </w:r>
          </w:p>
        </w:tc>
      </w:tr>
      <w:tr>
        <w:trPr>
          <w:trHeight w:val="299" w:hRule="atLeast"/>
        </w:trPr>
        <w:tc>
          <w:tcPr>
            <w:tcW w:w="663" w:type="dxa"/>
          </w:tcPr>
          <w:p>
            <w:pPr>
              <w:pStyle w:val="TableParagraph"/>
              <w:spacing w:line="271" w:lineRule="exact"/>
              <w:rPr>
                <w:sz w:val="24"/>
              </w:rPr>
            </w:pPr>
            <w:r>
              <w:rPr>
                <w:sz w:val="24"/>
              </w:rPr>
              <w:t>22</w:t>
            </w:r>
          </w:p>
        </w:tc>
        <w:tc>
          <w:tcPr>
            <w:tcW w:w="1320" w:type="dxa"/>
          </w:tcPr>
          <w:p>
            <w:pPr>
              <w:pStyle w:val="TableParagraph"/>
              <w:spacing w:line="271" w:lineRule="exact"/>
              <w:ind w:left="105"/>
              <w:rPr>
                <w:sz w:val="24"/>
              </w:rPr>
            </w:pPr>
            <w:r>
              <w:rPr>
                <w:sz w:val="24"/>
              </w:rPr>
              <w:t>1792289</w:t>
            </w:r>
          </w:p>
        </w:tc>
        <w:tc>
          <w:tcPr>
            <w:tcW w:w="2569" w:type="dxa"/>
          </w:tcPr>
          <w:p>
            <w:pPr>
              <w:pStyle w:val="TableParagraph"/>
              <w:spacing w:line="271" w:lineRule="exact"/>
              <w:rPr>
                <w:sz w:val="24"/>
              </w:rPr>
            </w:pPr>
            <w:r>
              <w:rPr>
                <w:sz w:val="24"/>
              </w:rPr>
              <w:t>Catalina del Carmen</w:t>
            </w:r>
          </w:p>
        </w:tc>
        <w:tc>
          <w:tcPr>
            <w:tcW w:w="2586" w:type="dxa"/>
          </w:tcPr>
          <w:p>
            <w:pPr>
              <w:pStyle w:val="TableParagraph"/>
              <w:spacing w:line="271" w:lineRule="exact"/>
              <w:rPr>
                <w:sz w:val="24"/>
              </w:rPr>
            </w:pPr>
            <w:r>
              <w:rPr>
                <w:sz w:val="24"/>
              </w:rPr>
              <w:t>Ordaz Castillo</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98.64</w:t>
            </w:r>
          </w:p>
        </w:tc>
      </w:tr>
      <w:tr>
        <w:trPr>
          <w:trHeight w:val="299" w:hRule="atLeast"/>
        </w:trPr>
        <w:tc>
          <w:tcPr>
            <w:tcW w:w="663" w:type="dxa"/>
          </w:tcPr>
          <w:p>
            <w:pPr>
              <w:pStyle w:val="TableParagraph"/>
              <w:spacing w:line="271" w:lineRule="exact"/>
              <w:rPr>
                <w:sz w:val="24"/>
              </w:rPr>
            </w:pPr>
            <w:r>
              <w:rPr>
                <w:sz w:val="24"/>
              </w:rPr>
              <w:t>23</w:t>
            </w:r>
          </w:p>
        </w:tc>
        <w:tc>
          <w:tcPr>
            <w:tcW w:w="1320" w:type="dxa"/>
          </w:tcPr>
          <w:p>
            <w:pPr>
              <w:pStyle w:val="TableParagraph"/>
              <w:spacing w:line="271" w:lineRule="exact"/>
              <w:ind w:left="105"/>
              <w:rPr>
                <w:sz w:val="24"/>
              </w:rPr>
            </w:pPr>
            <w:r>
              <w:rPr>
                <w:sz w:val="24"/>
              </w:rPr>
              <w:t>1697967</w:t>
            </w:r>
          </w:p>
        </w:tc>
        <w:tc>
          <w:tcPr>
            <w:tcW w:w="2569" w:type="dxa"/>
          </w:tcPr>
          <w:p>
            <w:pPr>
              <w:pStyle w:val="TableParagraph"/>
              <w:spacing w:line="271" w:lineRule="exact"/>
              <w:rPr>
                <w:sz w:val="24"/>
              </w:rPr>
            </w:pPr>
            <w:r>
              <w:rPr>
                <w:sz w:val="24"/>
              </w:rPr>
              <w:t>Zaira Anaid</w:t>
            </w:r>
          </w:p>
        </w:tc>
        <w:tc>
          <w:tcPr>
            <w:tcW w:w="2586" w:type="dxa"/>
          </w:tcPr>
          <w:p>
            <w:pPr>
              <w:pStyle w:val="TableParagraph"/>
              <w:spacing w:line="271" w:lineRule="exact"/>
              <w:rPr>
                <w:sz w:val="24"/>
              </w:rPr>
            </w:pPr>
            <w:r>
              <w:rPr>
                <w:sz w:val="24"/>
              </w:rPr>
              <w:t>Ruiz Sánchez</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96.07</w:t>
            </w:r>
          </w:p>
        </w:tc>
      </w:tr>
      <w:tr>
        <w:trPr>
          <w:trHeight w:val="300" w:hRule="atLeast"/>
        </w:trPr>
        <w:tc>
          <w:tcPr>
            <w:tcW w:w="663" w:type="dxa"/>
          </w:tcPr>
          <w:p>
            <w:pPr>
              <w:pStyle w:val="TableParagraph"/>
              <w:spacing w:line="271" w:lineRule="exact"/>
              <w:rPr>
                <w:sz w:val="24"/>
              </w:rPr>
            </w:pPr>
            <w:r>
              <w:rPr>
                <w:sz w:val="24"/>
              </w:rPr>
              <w:t>24</w:t>
            </w:r>
          </w:p>
        </w:tc>
        <w:tc>
          <w:tcPr>
            <w:tcW w:w="1320" w:type="dxa"/>
          </w:tcPr>
          <w:p>
            <w:pPr>
              <w:pStyle w:val="TableParagraph"/>
              <w:spacing w:line="271" w:lineRule="exact"/>
              <w:ind w:left="105"/>
              <w:rPr>
                <w:sz w:val="24"/>
              </w:rPr>
            </w:pPr>
            <w:r>
              <w:rPr>
                <w:sz w:val="24"/>
              </w:rPr>
              <w:t>1622365</w:t>
            </w:r>
          </w:p>
        </w:tc>
        <w:tc>
          <w:tcPr>
            <w:tcW w:w="2569" w:type="dxa"/>
          </w:tcPr>
          <w:p>
            <w:pPr>
              <w:pStyle w:val="TableParagraph"/>
              <w:spacing w:line="271" w:lineRule="exact"/>
              <w:rPr>
                <w:sz w:val="24"/>
              </w:rPr>
            </w:pPr>
            <w:r>
              <w:rPr>
                <w:sz w:val="24"/>
              </w:rPr>
              <w:t>Idalia Guadalupe</w:t>
            </w:r>
          </w:p>
        </w:tc>
        <w:tc>
          <w:tcPr>
            <w:tcW w:w="2586" w:type="dxa"/>
          </w:tcPr>
          <w:p>
            <w:pPr>
              <w:pStyle w:val="TableParagraph"/>
              <w:spacing w:line="271" w:lineRule="exact"/>
              <w:rPr>
                <w:sz w:val="24"/>
              </w:rPr>
            </w:pPr>
            <w:r>
              <w:rPr>
                <w:sz w:val="24"/>
              </w:rPr>
              <w:t>Sidrian Arriaga</w:t>
            </w:r>
          </w:p>
        </w:tc>
        <w:tc>
          <w:tcPr>
            <w:tcW w:w="1350" w:type="dxa"/>
          </w:tcPr>
          <w:p>
            <w:pPr>
              <w:pStyle w:val="TableParagraph"/>
              <w:spacing w:line="271" w:lineRule="exact"/>
              <w:ind w:left="0"/>
              <w:jc w:val="center"/>
              <w:rPr>
                <w:sz w:val="24"/>
              </w:rPr>
            </w:pPr>
            <w:r>
              <w:rPr>
                <w:w w:val="99"/>
                <w:sz w:val="24"/>
              </w:rPr>
              <w:t>5</w:t>
            </w:r>
          </w:p>
        </w:tc>
        <w:tc>
          <w:tcPr>
            <w:tcW w:w="1553" w:type="dxa"/>
          </w:tcPr>
          <w:p>
            <w:pPr>
              <w:pStyle w:val="TableParagraph"/>
              <w:spacing w:line="271" w:lineRule="exact"/>
              <w:ind w:left="238" w:right="235"/>
              <w:jc w:val="center"/>
              <w:rPr>
                <w:sz w:val="24"/>
              </w:rPr>
            </w:pPr>
            <w:r>
              <w:rPr>
                <w:sz w:val="24"/>
              </w:rPr>
              <w:t>99.71</w:t>
            </w:r>
          </w:p>
        </w:tc>
      </w:tr>
      <w:tr>
        <w:trPr>
          <w:trHeight w:val="299" w:hRule="atLeast"/>
        </w:trPr>
        <w:tc>
          <w:tcPr>
            <w:tcW w:w="663" w:type="dxa"/>
          </w:tcPr>
          <w:p>
            <w:pPr>
              <w:pStyle w:val="TableParagraph"/>
              <w:spacing w:line="271" w:lineRule="exact"/>
              <w:rPr>
                <w:sz w:val="24"/>
              </w:rPr>
            </w:pPr>
            <w:r>
              <w:rPr>
                <w:sz w:val="24"/>
              </w:rPr>
              <w:t>25</w:t>
            </w:r>
          </w:p>
        </w:tc>
        <w:tc>
          <w:tcPr>
            <w:tcW w:w="1320" w:type="dxa"/>
          </w:tcPr>
          <w:p>
            <w:pPr>
              <w:pStyle w:val="TableParagraph"/>
              <w:spacing w:line="271" w:lineRule="exact"/>
              <w:ind w:left="105"/>
              <w:rPr>
                <w:sz w:val="24"/>
              </w:rPr>
            </w:pPr>
            <w:r>
              <w:rPr>
                <w:sz w:val="24"/>
              </w:rPr>
              <w:t>1568564</w:t>
            </w:r>
          </w:p>
        </w:tc>
        <w:tc>
          <w:tcPr>
            <w:tcW w:w="2569" w:type="dxa"/>
          </w:tcPr>
          <w:p>
            <w:pPr>
              <w:pStyle w:val="TableParagraph"/>
              <w:spacing w:line="271" w:lineRule="exact"/>
              <w:rPr>
                <w:sz w:val="24"/>
              </w:rPr>
            </w:pPr>
            <w:r>
              <w:rPr>
                <w:sz w:val="24"/>
              </w:rPr>
              <w:t>Juan Daniel</w:t>
            </w:r>
          </w:p>
        </w:tc>
        <w:tc>
          <w:tcPr>
            <w:tcW w:w="2586" w:type="dxa"/>
          </w:tcPr>
          <w:p>
            <w:pPr>
              <w:pStyle w:val="TableParagraph"/>
              <w:spacing w:line="271" w:lineRule="exact"/>
              <w:rPr>
                <w:sz w:val="24"/>
              </w:rPr>
            </w:pPr>
            <w:r>
              <w:rPr>
                <w:sz w:val="24"/>
              </w:rPr>
              <w:t>Presas Heredia</w:t>
            </w:r>
          </w:p>
        </w:tc>
        <w:tc>
          <w:tcPr>
            <w:tcW w:w="1350" w:type="dxa"/>
          </w:tcPr>
          <w:p>
            <w:pPr>
              <w:pStyle w:val="TableParagraph"/>
              <w:spacing w:line="271" w:lineRule="exact"/>
              <w:ind w:left="0"/>
              <w:jc w:val="center"/>
              <w:rPr>
                <w:sz w:val="24"/>
              </w:rPr>
            </w:pPr>
            <w:r>
              <w:rPr>
                <w:w w:val="99"/>
                <w:sz w:val="24"/>
              </w:rPr>
              <w:t>4</w:t>
            </w:r>
          </w:p>
        </w:tc>
        <w:tc>
          <w:tcPr>
            <w:tcW w:w="1553" w:type="dxa"/>
          </w:tcPr>
          <w:p>
            <w:pPr>
              <w:pStyle w:val="TableParagraph"/>
              <w:spacing w:line="271" w:lineRule="exact"/>
              <w:ind w:left="238" w:right="235"/>
              <w:jc w:val="center"/>
              <w:rPr>
                <w:sz w:val="24"/>
              </w:rPr>
            </w:pPr>
            <w:r>
              <w:rPr>
                <w:sz w:val="24"/>
              </w:rPr>
              <w:t>96.425</w:t>
            </w:r>
          </w:p>
        </w:tc>
      </w:tr>
      <w:tr>
        <w:trPr>
          <w:trHeight w:val="299" w:hRule="atLeast"/>
        </w:trPr>
        <w:tc>
          <w:tcPr>
            <w:tcW w:w="663" w:type="dxa"/>
          </w:tcPr>
          <w:p>
            <w:pPr>
              <w:pStyle w:val="TableParagraph"/>
              <w:spacing w:line="271" w:lineRule="exact"/>
              <w:rPr>
                <w:sz w:val="24"/>
              </w:rPr>
            </w:pPr>
            <w:r>
              <w:rPr>
                <w:sz w:val="24"/>
              </w:rPr>
              <w:t>26</w:t>
            </w:r>
          </w:p>
        </w:tc>
        <w:tc>
          <w:tcPr>
            <w:tcW w:w="1320" w:type="dxa"/>
          </w:tcPr>
          <w:p>
            <w:pPr>
              <w:pStyle w:val="TableParagraph"/>
              <w:spacing w:line="271" w:lineRule="exact"/>
              <w:ind w:left="105"/>
              <w:rPr>
                <w:sz w:val="24"/>
              </w:rPr>
            </w:pPr>
            <w:r>
              <w:rPr>
                <w:sz w:val="24"/>
              </w:rPr>
              <w:t>1733486</w:t>
            </w:r>
          </w:p>
        </w:tc>
        <w:tc>
          <w:tcPr>
            <w:tcW w:w="2569" w:type="dxa"/>
          </w:tcPr>
          <w:p>
            <w:pPr>
              <w:pStyle w:val="TableParagraph"/>
              <w:spacing w:line="271" w:lineRule="exact"/>
              <w:rPr>
                <w:sz w:val="24"/>
              </w:rPr>
            </w:pPr>
            <w:r>
              <w:rPr>
                <w:sz w:val="24"/>
              </w:rPr>
              <w:t>Juana Elizabeth</w:t>
            </w:r>
          </w:p>
        </w:tc>
        <w:tc>
          <w:tcPr>
            <w:tcW w:w="2586" w:type="dxa"/>
          </w:tcPr>
          <w:p>
            <w:pPr>
              <w:pStyle w:val="TableParagraph"/>
              <w:spacing w:line="271" w:lineRule="exact"/>
              <w:rPr>
                <w:sz w:val="24"/>
              </w:rPr>
            </w:pPr>
            <w:r>
              <w:rPr>
                <w:sz w:val="24"/>
              </w:rPr>
              <w:t>García Rodríguez</w:t>
            </w:r>
          </w:p>
        </w:tc>
        <w:tc>
          <w:tcPr>
            <w:tcW w:w="1350" w:type="dxa"/>
          </w:tcPr>
          <w:p>
            <w:pPr>
              <w:pStyle w:val="TableParagraph"/>
              <w:spacing w:line="271" w:lineRule="exact"/>
              <w:ind w:left="0"/>
              <w:jc w:val="center"/>
              <w:rPr>
                <w:sz w:val="24"/>
              </w:rPr>
            </w:pPr>
            <w:r>
              <w:rPr>
                <w:w w:val="99"/>
                <w:sz w:val="24"/>
              </w:rPr>
              <w:t>3</w:t>
            </w:r>
          </w:p>
        </w:tc>
        <w:tc>
          <w:tcPr>
            <w:tcW w:w="1553" w:type="dxa"/>
          </w:tcPr>
          <w:p>
            <w:pPr>
              <w:pStyle w:val="TableParagraph"/>
              <w:spacing w:line="271" w:lineRule="exact"/>
              <w:ind w:left="238" w:right="235"/>
              <w:jc w:val="center"/>
              <w:rPr>
                <w:sz w:val="24"/>
              </w:rPr>
            </w:pPr>
            <w:r>
              <w:rPr>
                <w:sz w:val="24"/>
              </w:rPr>
              <w:t>99.21</w:t>
            </w:r>
          </w:p>
        </w:tc>
      </w:tr>
      <w:tr>
        <w:trPr>
          <w:trHeight w:val="302" w:hRule="atLeast"/>
        </w:trPr>
        <w:tc>
          <w:tcPr>
            <w:tcW w:w="663" w:type="dxa"/>
          </w:tcPr>
          <w:p>
            <w:pPr>
              <w:pStyle w:val="TableParagraph"/>
              <w:spacing w:line="274" w:lineRule="exact"/>
              <w:rPr>
                <w:sz w:val="24"/>
              </w:rPr>
            </w:pPr>
            <w:r>
              <w:rPr>
                <w:sz w:val="24"/>
              </w:rPr>
              <w:t>27</w:t>
            </w:r>
          </w:p>
        </w:tc>
        <w:tc>
          <w:tcPr>
            <w:tcW w:w="1320" w:type="dxa"/>
          </w:tcPr>
          <w:p>
            <w:pPr>
              <w:pStyle w:val="TableParagraph"/>
              <w:spacing w:line="274" w:lineRule="exact"/>
              <w:ind w:left="105"/>
              <w:rPr>
                <w:sz w:val="24"/>
              </w:rPr>
            </w:pPr>
            <w:r>
              <w:rPr>
                <w:sz w:val="24"/>
              </w:rPr>
              <w:t>1839539</w:t>
            </w:r>
          </w:p>
        </w:tc>
        <w:tc>
          <w:tcPr>
            <w:tcW w:w="2569" w:type="dxa"/>
          </w:tcPr>
          <w:p>
            <w:pPr>
              <w:pStyle w:val="TableParagraph"/>
              <w:spacing w:line="274" w:lineRule="exact"/>
              <w:rPr>
                <w:sz w:val="24"/>
              </w:rPr>
            </w:pPr>
            <w:r>
              <w:rPr>
                <w:sz w:val="24"/>
              </w:rPr>
              <w:t>Jorge Alberto</w:t>
            </w:r>
          </w:p>
        </w:tc>
        <w:tc>
          <w:tcPr>
            <w:tcW w:w="2586" w:type="dxa"/>
          </w:tcPr>
          <w:p>
            <w:pPr>
              <w:pStyle w:val="TableParagraph"/>
              <w:spacing w:line="274" w:lineRule="exact"/>
              <w:rPr>
                <w:sz w:val="24"/>
              </w:rPr>
            </w:pPr>
            <w:r>
              <w:rPr>
                <w:sz w:val="24"/>
              </w:rPr>
              <w:t>Gómez Estrella</w:t>
            </w:r>
          </w:p>
        </w:tc>
        <w:tc>
          <w:tcPr>
            <w:tcW w:w="1350" w:type="dxa"/>
          </w:tcPr>
          <w:p>
            <w:pPr>
              <w:pStyle w:val="TableParagraph"/>
              <w:spacing w:line="274" w:lineRule="exact"/>
              <w:ind w:left="0"/>
              <w:jc w:val="center"/>
              <w:rPr>
                <w:sz w:val="24"/>
              </w:rPr>
            </w:pPr>
            <w:r>
              <w:rPr>
                <w:w w:val="99"/>
                <w:sz w:val="24"/>
              </w:rPr>
              <w:t>3</w:t>
            </w:r>
          </w:p>
        </w:tc>
        <w:tc>
          <w:tcPr>
            <w:tcW w:w="1553" w:type="dxa"/>
          </w:tcPr>
          <w:p>
            <w:pPr>
              <w:pStyle w:val="TableParagraph"/>
              <w:spacing w:line="274" w:lineRule="exact"/>
              <w:ind w:left="238" w:right="235"/>
              <w:jc w:val="center"/>
              <w:rPr>
                <w:sz w:val="24"/>
              </w:rPr>
            </w:pPr>
            <w:r>
              <w:rPr>
                <w:sz w:val="24"/>
              </w:rPr>
              <w:t>95.85</w:t>
            </w:r>
          </w:p>
        </w:tc>
      </w:tr>
      <w:tr>
        <w:trPr>
          <w:trHeight w:val="299" w:hRule="atLeast"/>
        </w:trPr>
        <w:tc>
          <w:tcPr>
            <w:tcW w:w="663" w:type="dxa"/>
          </w:tcPr>
          <w:p>
            <w:pPr>
              <w:pStyle w:val="TableParagraph"/>
              <w:spacing w:line="271" w:lineRule="exact"/>
              <w:rPr>
                <w:sz w:val="24"/>
              </w:rPr>
            </w:pPr>
            <w:r>
              <w:rPr>
                <w:sz w:val="24"/>
              </w:rPr>
              <w:t>28</w:t>
            </w:r>
          </w:p>
        </w:tc>
        <w:tc>
          <w:tcPr>
            <w:tcW w:w="1320" w:type="dxa"/>
          </w:tcPr>
          <w:p>
            <w:pPr>
              <w:pStyle w:val="TableParagraph"/>
              <w:spacing w:line="271" w:lineRule="exact"/>
              <w:ind w:left="105"/>
              <w:rPr>
                <w:sz w:val="24"/>
              </w:rPr>
            </w:pPr>
            <w:r>
              <w:rPr>
                <w:sz w:val="24"/>
              </w:rPr>
              <w:t>1738293</w:t>
            </w:r>
          </w:p>
        </w:tc>
        <w:tc>
          <w:tcPr>
            <w:tcW w:w="2569" w:type="dxa"/>
          </w:tcPr>
          <w:p>
            <w:pPr>
              <w:pStyle w:val="TableParagraph"/>
              <w:spacing w:line="271" w:lineRule="exact"/>
              <w:rPr>
                <w:sz w:val="24"/>
              </w:rPr>
            </w:pPr>
            <w:r>
              <w:rPr>
                <w:sz w:val="24"/>
              </w:rPr>
              <w:t>Andrea</w:t>
            </w:r>
          </w:p>
        </w:tc>
        <w:tc>
          <w:tcPr>
            <w:tcW w:w="2586" w:type="dxa"/>
          </w:tcPr>
          <w:p>
            <w:pPr>
              <w:pStyle w:val="TableParagraph"/>
              <w:spacing w:line="271" w:lineRule="exact"/>
              <w:rPr>
                <w:sz w:val="24"/>
              </w:rPr>
            </w:pPr>
            <w:r>
              <w:rPr>
                <w:sz w:val="24"/>
              </w:rPr>
              <w:t>Polina González</w:t>
            </w:r>
          </w:p>
        </w:tc>
        <w:tc>
          <w:tcPr>
            <w:tcW w:w="1350" w:type="dxa"/>
          </w:tcPr>
          <w:p>
            <w:pPr>
              <w:pStyle w:val="TableParagraph"/>
              <w:spacing w:line="271" w:lineRule="exact"/>
              <w:ind w:left="0"/>
              <w:jc w:val="center"/>
              <w:rPr>
                <w:sz w:val="24"/>
              </w:rPr>
            </w:pPr>
            <w:r>
              <w:rPr>
                <w:w w:val="99"/>
                <w:sz w:val="24"/>
              </w:rPr>
              <w:t>3</w:t>
            </w:r>
          </w:p>
        </w:tc>
        <w:tc>
          <w:tcPr>
            <w:tcW w:w="1553" w:type="dxa"/>
          </w:tcPr>
          <w:p>
            <w:pPr>
              <w:pStyle w:val="TableParagraph"/>
              <w:spacing w:line="271" w:lineRule="exact"/>
              <w:ind w:left="238" w:right="235"/>
              <w:jc w:val="center"/>
              <w:rPr>
                <w:sz w:val="24"/>
              </w:rPr>
            </w:pPr>
            <w:r>
              <w:rPr>
                <w:sz w:val="24"/>
              </w:rPr>
              <w:t>95.425</w:t>
            </w:r>
          </w:p>
        </w:tc>
      </w:tr>
      <w:tr>
        <w:trPr>
          <w:trHeight w:val="299" w:hRule="atLeast"/>
        </w:trPr>
        <w:tc>
          <w:tcPr>
            <w:tcW w:w="663" w:type="dxa"/>
          </w:tcPr>
          <w:p>
            <w:pPr>
              <w:pStyle w:val="TableParagraph"/>
              <w:spacing w:line="271" w:lineRule="exact"/>
              <w:rPr>
                <w:sz w:val="24"/>
              </w:rPr>
            </w:pPr>
            <w:r>
              <w:rPr>
                <w:sz w:val="24"/>
              </w:rPr>
              <w:t>29</w:t>
            </w:r>
          </w:p>
        </w:tc>
        <w:tc>
          <w:tcPr>
            <w:tcW w:w="1320" w:type="dxa"/>
          </w:tcPr>
          <w:p>
            <w:pPr>
              <w:pStyle w:val="TableParagraph"/>
              <w:spacing w:line="271" w:lineRule="exact"/>
              <w:ind w:left="105"/>
              <w:rPr>
                <w:sz w:val="24"/>
              </w:rPr>
            </w:pPr>
            <w:r>
              <w:rPr>
                <w:sz w:val="24"/>
              </w:rPr>
              <w:t>1739551</w:t>
            </w:r>
          </w:p>
        </w:tc>
        <w:tc>
          <w:tcPr>
            <w:tcW w:w="2569" w:type="dxa"/>
          </w:tcPr>
          <w:p>
            <w:pPr>
              <w:pStyle w:val="TableParagraph"/>
              <w:spacing w:line="271" w:lineRule="exact"/>
              <w:rPr>
                <w:sz w:val="24"/>
              </w:rPr>
            </w:pPr>
            <w:r>
              <w:rPr>
                <w:sz w:val="24"/>
              </w:rPr>
              <w:t>Mariana Edith</w:t>
            </w:r>
          </w:p>
        </w:tc>
        <w:tc>
          <w:tcPr>
            <w:tcW w:w="2586" w:type="dxa"/>
          </w:tcPr>
          <w:p>
            <w:pPr>
              <w:pStyle w:val="TableParagraph"/>
              <w:spacing w:line="271" w:lineRule="exact"/>
              <w:rPr>
                <w:sz w:val="24"/>
              </w:rPr>
            </w:pPr>
            <w:r>
              <w:rPr>
                <w:sz w:val="24"/>
              </w:rPr>
              <w:t>Hernández Paloma</w:t>
            </w:r>
          </w:p>
        </w:tc>
        <w:tc>
          <w:tcPr>
            <w:tcW w:w="1350" w:type="dxa"/>
          </w:tcPr>
          <w:p>
            <w:pPr>
              <w:pStyle w:val="TableParagraph"/>
              <w:spacing w:line="271" w:lineRule="exact"/>
              <w:ind w:left="0"/>
              <w:jc w:val="center"/>
              <w:rPr>
                <w:sz w:val="24"/>
              </w:rPr>
            </w:pPr>
            <w:r>
              <w:rPr>
                <w:w w:val="99"/>
                <w:sz w:val="24"/>
              </w:rPr>
              <w:t>3</w:t>
            </w:r>
          </w:p>
        </w:tc>
        <w:tc>
          <w:tcPr>
            <w:tcW w:w="1553" w:type="dxa"/>
          </w:tcPr>
          <w:p>
            <w:pPr>
              <w:pStyle w:val="TableParagraph"/>
              <w:spacing w:line="271" w:lineRule="exact"/>
              <w:ind w:left="238" w:right="235"/>
              <w:jc w:val="center"/>
              <w:rPr>
                <w:sz w:val="24"/>
              </w:rPr>
            </w:pPr>
            <w:r>
              <w:rPr>
                <w:sz w:val="24"/>
              </w:rPr>
              <w:t>96.495</w:t>
            </w:r>
          </w:p>
        </w:tc>
      </w:tr>
      <w:tr>
        <w:trPr>
          <w:trHeight w:val="299" w:hRule="atLeast"/>
        </w:trPr>
        <w:tc>
          <w:tcPr>
            <w:tcW w:w="663" w:type="dxa"/>
          </w:tcPr>
          <w:p>
            <w:pPr>
              <w:pStyle w:val="TableParagraph"/>
              <w:spacing w:line="271" w:lineRule="exact"/>
              <w:rPr>
                <w:sz w:val="24"/>
              </w:rPr>
            </w:pPr>
            <w:r>
              <w:rPr>
                <w:sz w:val="24"/>
              </w:rPr>
              <w:t>30</w:t>
            </w:r>
          </w:p>
        </w:tc>
        <w:tc>
          <w:tcPr>
            <w:tcW w:w="1320" w:type="dxa"/>
          </w:tcPr>
          <w:p>
            <w:pPr>
              <w:pStyle w:val="TableParagraph"/>
              <w:spacing w:line="271" w:lineRule="exact"/>
              <w:ind w:left="105"/>
              <w:rPr>
                <w:sz w:val="24"/>
              </w:rPr>
            </w:pPr>
            <w:r>
              <w:rPr>
                <w:sz w:val="24"/>
              </w:rPr>
              <w:t>1839547</w:t>
            </w:r>
          </w:p>
        </w:tc>
        <w:tc>
          <w:tcPr>
            <w:tcW w:w="2569" w:type="dxa"/>
          </w:tcPr>
          <w:p>
            <w:pPr>
              <w:pStyle w:val="TableParagraph"/>
              <w:spacing w:line="271" w:lineRule="exact"/>
              <w:rPr>
                <w:sz w:val="24"/>
              </w:rPr>
            </w:pPr>
            <w:r>
              <w:rPr>
                <w:sz w:val="24"/>
              </w:rPr>
              <w:t>Ivonne</w:t>
            </w:r>
          </w:p>
        </w:tc>
        <w:tc>
          <w:tcPr>
            <w:tcW w:w="2586" w:type="dxa"/>
          </w:tcPr>
          <w:p>
            <w:pPr>
              <w:pStyle w:val="TableParagraph"/>
              <w:spacing w:line="271" w:lineRule="exact"/>
              <w:rPr>
                <w:sz w:val="24"/>
              </w:rPr>
            </w:pPr>
            <w:r>
              <w:rPr>
                <w:sz w:val="24"/>
              </w:rPr>
              <w:t>Manzanarez Mora</w:t>
            </w:r>
          </w:p>
        </w:tc>
        <w:tc>
          <w:tcPr>
            <w:tcW w:w="1350" w:type="dxa"/>
          </w:tcPr>
          <w:p>
            <w:pPr>
              <w:pStyle w:val="TableParagraph"/>
              <w:spacing w:line="271" w:lineRule="exact"/>
              <w:ind w:left="0"/>
              <w:jc w:val="center"/>
              <w:rPr>
                <w:sz w:val="24"/>
              </w:rPr>
            </w:pPr>
            <w:r>
              <w:rPr>
                <w:w w:val="99"/>
                <w:sz w:val="24"/>
              </w:rPr>
              <w:t>3</w:t>
            </w:r>
          </w:p>
        </w:tc>
        <w:tc>
          <w:tcPr>
            <w:tcW w:w="1553" w:type="dxa"/>
          </w:tcPr>
          <w:p>
            <w:pPr>
              <w:pStyle w:val="TableParagraph"/>
              <w:spacing w:line="271" w:lineRule="exact"/>
              <w:ind w:left="238" w:right="235"/>
              <w:jc w:val="center"/>
              <w:rPr>
                <w:sz w:val="24"/>
              </w:rPr>
            </w:pPr>
            <w:r>
              <w:rPr>
                <w:sz w:val="24"/>
              </w:rPr>
              <w:t>95.14</w:t>
            </w:r>
          </w:p>
        </w:tc>
      </w:tr>
      <w:tr>
        <w:trPr>
          <w:trHeight w:val="299" w:hRule="atLeast"/>
        </w:trPr>
        <w:tc>
          <w:tcPr>
            <w:tcW w:w="663" w:type="dxa"/>
          </w:tcPr>
          <w:p>
            <w:pPr>
              <w:pStyle w:val="TableParagraph"/>
              <w:spacing w:line="271" w:lineRule="exact"/>
              <w:rPr>
                <w:sz w:val="24"/>
              </w:rPr>
            </w:pPr>
            <w:r>
              <w:rPr>
                <w:sz w:val="24"/>
              </w:rPr>
              <w:t>31</w:t>
            </w:r>
          </w:p>
        </w:tc>
        <w:tc>
          <w:tcPr>
            <w:tcW w:w="1320" w:type="dxa"/>
          </w:tcPr>
          <w:p>
            <w:pPr>
              <w:pStyle w:val="TableParagraph"/>
              <w:spacing w:line="271" w:lineRule="exact"/>
              <w:ind w:left="105"/>
              <w:rPr>
                <w:sz w:val="24"/>
              </w:rPr>
            </w:pPr>
            <w:r>
              <w:rPr>
                <w:sz w:val="24"/>
              </w:rPr>
              <w:t>1730001</w:t>
            </w:r>
          </w:p>
        </w:tc>
        <w:tc>
          <w:tcPr>
            <w:tcW w:w="2569" w:type="dxa"/>
          </w:tcPr>
          <w:p>
            <w:pPr>
              <w:pStyle w:val="TableParagraph"/>
              <w:spacing w:line="271" w:lineRule="exact"/>
              <w:rPr>
                <w:sz w:val="24"/>
              </w:rPr>
            </w:pPr>
            <w:r>
              <w:rPr>
                <w:sz w:val="24"/>
              </w:rPr>
              <w:t>Brenda Sofía</w:t>
            </w:r>
          </w:p>
        </w:tc>
        <w:tc>
          <w:tcPr>
            <w:tcW w:w="2586" w:type="dxa"/>
          </w:tcPr>
          <w:p>
            <w:pPr>
              <w:pStyle w:val="TableParagraph"/>
              <w:spacing w:line="271" w:lineRule="exact"/>
              <w:rPr>
                <w:sz w:val="24"/>
              </w:rPr>
            </w:pPr>
            <w:r>
              <w:rPr>
                <w:sz w:val="24"/>
              </w:rPr>
              <w:t>Naranjo Maldonado</w:t>
            </w:r>
          </w:p>
        </w:tc>
        <w:tc>
          <w:tcPr>
            <w:tcW w:w="1350" w:type="dxa"/>
          </w:tcPr>
          <w:p>
            <w:pPr>
              <w:pStyle w:val="TableParagraph"/>
              <w:spacing w:line="271" w:lineRule="exact"/>
              <w:ind w:left="0"/>
              <w:jc w:val="center"/>
              <w:rPr>
                <w:sz w:val="24"/>
              </w:rPr>
            </w:pPr>
            <w:r>
              <w:rPr>
                <w:w w:val="99"/>
                <w:sz w:val="24"/>
              </w:rPr>
              <w:t>3</w:t>
            </w:r>
          </w:p>
        </w:tc>
        <w:tc>
          <w:tcPr>
            <w:tcW w:w="1553" w:type="dxa"/>
          </w:tcPr>
          <w:p>
            <w:pPr>
              <w:pStyle w:val="TableParagraph"/>
              <w:spacing w:line="271" w:lineRule="exact"/>
              <w:ind w:left="238" w:right="235"/>
              <w:jc w:val="center"/>
              <w:rPr>
                <w:sz w:val="24"/>
              </w:rPr>
            </w:pPr>
            <w:r>
              <w:rPr>
                <w:sz w:val="24"/>
              </w:rPr>
              <w:t>98.78</w:t>
            </w:r>
          </w:p>
        </w:tc>
      </w:tr>
      <w:tr>
        <w:trPr>
          <w:trHeight w:val="301" w:hRule="atLeast"/>
        </w:trPr>
        <w:tc>
          <w:tcPr>
            <w:tcW w:w="663" w:type="dxa"/>
          </w:tcPr>
          <w:p>
            <w:pPr>
              <w:pStyle w:val="TableParagraph"/>
              <w:spacing w:line="271" w:lineRule="exact"/>
              <w:rPr>
                <w:sz w:val="24"/>
              </w:rPr>
            </w:pPr>
            <w:r>
              <w:rPr>
                <w:sz w:val="24"/>
              </w:rPr>
              <w:t>32</w:t>
            </w:r>
          </w:p>
        </w:tc>
        <w:tc>
          <w:tcPr>
            <w:tcW w:w="1320" w:type="dxa"/>
          </w:tcPr>
          <w:p>
            <w:pPr>
              <w:pStyle w:val="TableParagraph"/>
              <w:spacing w:line="271" w:lineRule="exact"/>
              <w:ind w:left="105"/>
              <w:rPr>
                <w:sz w:val="24"/>
              </w:rPr>
            </w:pPr>
            <w:r>
              <w:rPr>
                <w:sz w:val="24"/>
              </w:rPr>
              <w:t>1742879</w:t>
            </w:r>
          </w:p>
        </w:tc>
        <w:tc>
          <w:tcPr>
            <w:tcW w:w="2569" w:type="dxa"/>
          </w:tcPr>
          <w:p>
            <w:pPr>
              <w:pStyle w:val="TableParagraph"/>
              <w:spacing w:line="271" w:lineRule="exact"/>
              <w:rPr>
                <w:sz w:val="24"/>
              </w:rPr>
            </w:pPr>
            <w:r>
              <w:rPr>
                <w:sz w:val="24"/>
              </w:rPr>
              <w:t>Jaime</w:t>
            </w:r>
          </w:p>
        </w:tc>
        <w:tc>
          <w:tcPr>
            <w:tcW w:w="2586" w:type="dxa"/>
          </w:tcPr>
          <w:p>
            <w:pPr>
              <w:pStyle w:val="TableParagraph"/>
              <w:spacing w:line="271" w:lineRule="exact"/>
              <w:rPr>
                <w:sz w:val="24"/>
              </w:rPr>
            </w:pPr>
            <w:r>
              <w:rPr>
                <w:sz w:val="24"/>
              </w:rPr>
              <w:t>Trejo Lastra.</w:t>
            </w:r>
          </w:p>
        </w:tc>
        <w:tc>
          <w:tcPr>
            <w:tcW w:w="1350" w:type="dxa"/>
          </w:tcPr>
          <w:p>
            <w:pPr>
              <w:pStyle w:val="TableParagraph"/>
              <w:spacing w:line="271" w:lineRule="exact"/>
              <w:ind w:left="0"/>
              <w:jc w:val="center"/>
              <w:rPr>
                <w:sz w:val="24"/>
              </w:rPr>
            </w:pPr>
            <w:r>
              <w:rPr>
                <w:w w:val="99"/>
                <w:sz w:val="24"/>
              </w:rPr>
              <w:t>3</w:t>
            </w:r>
          </w:p>
        </w:tc>
        <w:tc>
          <w:tcPr>
            <w:tcW w:w="1553" w:type="dxa"/>
          </w:tcPr>
          <w:p>
            <w:pPr>
              <w:pStyle w:val="TableParagraph"/>
              <w:spacing w:line="271" w:lineRule="exact"/>
              <w:ind w:left="238" w:right="235"/>
              <w:jc w:val="center"/>
              <w:rPr>
                <w:sz w:val="24"/>
              </w:rPr>
            </w:pPr>
            <w:r>
              <w:rPr>
                <w:sz w:val="24"/>
              </w:rPr>
              <w:t>95.21</w:t>
            </w:r>
          </w:p>
        </w:tc>
      </w:tr>
    </w:tbl>
    <w:p>
      <w:pPr>
        <w:spacing w:after="0" w:line="271" w:lineRule="exact"/>
        <w:jc w:val="center"/>
        <w:rPr>
          <w:sz w:val="24"/>
        </w:rPr>
        <w:sectPr>
          <w:pgSz w:w="12240" w:h="15840"/>
          <w:pgMar w:header="713" w:footer="76" w:top="2000" w:bottom="260" w:left="820" w:right="580"/>
        </w:sectPr>
      </w:pPr>
    </w:p>
    <w:p>
      <w:pPr>
        <w:pStyle w:val="BodyText"/>
        <w:spacing w:before="1"/>
        <w:rPr>
          <w:rFonts w:ascii="Times New Roman"/>
          <w:sz w:val="15"/>
        </w:rPr>
      </w:pPr>
    </w:p>
    <w:p>
      <w:pPr>
        <w:pStyle w:val="ListParagraph"/>
        <w:numPr>
          <w:ilvl w:val="1"/>
          <w:numId w:val="1"/>
        </w:numPr>
        <w:tabs>
          <w:tab w:pos="997" w:val="left" w:leader="none"/>
        </w:tabs>
        <w:spacing w:line="240" w:lineRule="auto" w:before="93" w:after="0"/>
        <w:ind w:left="996" w:right="0" w:hanging="256"/>
        <w:jc w:val="left"/>
        <w:rPr>
          <w:b/>
          <w:sz w:val="23"/>
        </w:rPr>
      </w:pPr>
      <w:r>
        <w:rPr>
          <w:b/>
          <w:sz w:val="23"/>
        </w:rPr>
        <w:t>GESTIÓN RESPONSABLE DEL CONOCIMIENTO Y LA</w:t>
      </w:r>
      <w:r>
        <w:rPr>
          <w:b/>
          <w:spacing w:val="-8"/>
          <w:sz w:val="23"/>
        </w:rPr>
        <w:t> </w:t>
      </w:r>
      <w:r>
        <w:rPr>
          <w:b/>
          <w:sz w:val="23"/>
        </w:rPr>
        <w:t>CULTURA.</w:t>
      </w:r>
    </w:p>
    <w:p>
      <w:pPr>
        <w:pStyle w:val="BodyText"/>
        <w:rPr>
          <w:b/>
          <w:sz w:val="26"/>
        </w:rPr>
      </w:pPr>
    </w:p>
    <w:p>
      <w:pPr>
        <w:pStyle w:val="Heading7"/>
        <w:spacing w:before="205"/>
      </w:pPr>
      <w:r>
        <w:rPr/>
        <w:t>Generación y aplicación del conocimiento</w:t>
      </w:r>
    </w:p>
    <w:p>
      <w:pPr>
        <w:pStyle w:val="BodyText"/>
        <w:spacing w:before="9"/>
        <w:rPr>
          <w:b/>
          <w:sz w:val="20"/>
        </w:rPr>
      </w:pPr>
    </w:p>
    <w:p>
      <w:pPr>
        <w:pStyle w:val="BodyText"/>
        <w:spacing w:before="1" w:after="4"/>
        <w:ind w:left="882" w:right="959"/>
      </w:pPr>
      <w:r>
        <w:rPr/>
        <w:t>Profesores en el Sistema Nacional de Investigadores y Sistema Nacional de Creadores.</w:t>
      </w:r>
    </w:p>
    <w:tbl>
      <w:tblPr>
        <w:tblW w:w="0" w:type="auto"/>
        <w:jc w:val="left"/>
        <w:tblInd w:w="46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3459"/>
        <w:gridCol w:w="2890"/>
        <w:gridCol w:w="1327"/>
        <w:gridCol w:w="531"/>
        <w:gridCol w:w="372"/>
        <w:gridCol w:w="401"/>
        <w:gridCol w:w="706"/>
      </w:tblGrid>
      <w:tr>
        <w:trPr>
          <w:trHeight w:val="256" w:hRule="atLeast"/>
        </w:trPr>
        <w:tc>
          <w:tcPr>
            <w:tcW w:w="3459" w:type="dxa"/>
            <w:tcBorders>
              <w:bottom w:val="single" w:sz="12" w:space="0" w:color="9CC2E4"/>
            </w:tcBorders>
          </w:tcPr>
          <w:p>
            <w:pPr>
              <w:pStyle w:val="TableParagraph"/>
              <w:spacing w:line="236" w:lineRule="exact"/>
              <w:ind w:left="1320" w:right="1306"/>
              <w:jc w:val="center"/>
              <w:rPr>
                <w:sz w:val="22"/>
              </w:rPr>
            </w:pPr>
            <w:r>
              <w:rPr>
                <w:sz w:val="22"/>
              </w:rPr>
              <w:t>Nombre</w:t>
            </w:r>
          </w:p>
        </w:tc>
        <w:tc>
          <w:tcPr>
            <w:tcW w:w="2890" w:type="dxa"/>
            <w:tcBorders>
              <w:bottom w:val="single" w:sz="12" w:space="0" w:color="9CC2E4"/>
            </w:tcBorders>
          </w:tcPr>
          <w:p>
            <w:pPr>
              <w:pStyle w:val="TableParagraph"/>
              <w:spacing w:line="236" w:lineRule="exact"/>
              <w:ind w:left="207" w:right="197"/>
              <w:jc w:val="center"/>
              <w:rPr>
                <w:sz w:val="22"/>
              </w:rPr>
            </w:pPr>
            <w:r>
              <w:rPr>
                <w:sz w:val="22"/>
              </w:rPr>
              <w:t>Área del Conocimiento</w:t>
            </w:r>
          </w:p>
        </w:tc>
        <w:tc>
          <w:tcPr>
            <w:tcW w:w="1327" w:type="dxa"/>
            <w:tcBorders>
              <w:bottom w:val="single" w:sz="12" w:space="0" w:color="9CC2E4"/>
            </w:tcBorders>
          </w:tcPr>
          <w:p>
            <w:pPr>
              <w:pStyle w:val="TableParagraph"/>
              <w:spacing w:line="236" w:lineRule="exact"/>
              <w:ind w:left="88" w:right="75"/>
              <w:jc w:val="center"/>
              <w:rPr>
                <w:sz w:val="22"/>
              </w:rPr>
            </w:pPr>
            <w:r>
              <w:rPr>
                <w:sz w:val="22"/>
              </w:rPr>
              <w:t>Candidatos</w:t>
            </w:r>
          </w:p>
        </w:tc>
        <w:tc>
          <w:tcPr>
            <w:tcW w:w="531" w:type="dxa"/>
            <w:tcBorders>
              <w:bottom w:val="single" w:sz="12" w:space="0" w:color="9CC2E4"/>
            </w:tcBorders>
          </w:tcPr>
          <w:p>
            <w:pPr>
              <w:pStyle w:val="TableParagraph"/>
              <w:spacing w:line="236" w:lineRule="exact"/>
              <w:ind w:left="12"/>
              <w:jc w:val="center"/>
              <w:rPr>
                <w:sz w:val="22"/>
              </w:rPr>
            </w:pPr>
            <w:r>
              <w:rPr>
                <w:w w:val="100"/>
                <w:sz w:val="22"/>
              </w:rPr>
              <w:t>I</w:t>
            </w:r>
          </w:p>
        </w:tc>
        <w:tc>
          <w:tcPr>
            <w:tcW w:w="372" w:type="dxa"/>
            <w:tcBorders>
              <w:bottom w:val="single" w:sz="12" w:space="0" w:color="9CC2E4"/>
            </w:tcBorders>
          </w:tcPr>
          <w:p>
            <w:pPr>
              <w:pStyle w:val="TableParagraph"/>
              <w:spacing w:line="236" w:lineRule="exact"/>
              <w:ind w:left="106" w:right="93"/>
              <w:jc w:val="center"/>
              <w:rPr>
                <w:sz w:val="22"/>
              </w:rPr>
            </w:pPr>
            <w:r>
              <w:rPr>
                <w:sz w:val="22"/>
              </w:rPr>
              <w:t>II</w:t>
            </w:r>
          </w:p>
        </w:tc>
        <w:tc>
          <w:tcPr>
            <w:tcW w:w="401" w:type="dxa"/>
            <w:tcBorders>
              <w:bottom w:val="single" w:sz="12" w:space="0" w:color="9CC2E4"/>
            </w:tcBorders>
          </w:tcPr>
          <w:p>
            <w:pPr>
              <w:pStyle w:val="TableParagraph"/>
              <w:spacing w:line="236" w:lineRule="exact"/>
              <w:ind w:left="108"/>
              <w:rPr>
                <w:sz w:val="22"/>
              </w:rPr>
            </w:pPr>
            <w:r>
              <w:rPr>
                <w:sz w:val="22"/>
              </w:rPr>
              <w:t>III</w:t>
            </w:r>
          </w:p>
        </w:tc>
        <w:tc>
          <w:tcPr>
            <w:tcW w:w="706" w:type="dxa"/>
            <w:tcBorders>
              <w:bottom w:val="single" w:sz="12" w:space="0" w:color="9CC2E4"/>
            </w:tcBorders>
          </w:tcPr>
          <w:p>
            <w:pPr>
              <w:pStyle w:val="TableParagraph"/>
              <w:spacing w:line="236" w:lineRule="exact"/>
              <w:ind w:left="108"/>
              <w:rPr>
                <w:sz w:val="22"/>
              </w:rPr>
            </w:pPr>
            <w:r>
              <w:rPr>
                <w:sz w:val="22"/>
              </w:rPr>
              <w:t>Total</w:t>
            </w:r>
          </w:p>
        </w:tc>
      </w:tr>
      <w:tr>
        <w:trPr>
          <w:trHeight w:val="594" w:hRule="atLeast"/>
        </w:trPr>
        <w:tc>
          <w:tcPr>
            <w:tcW w:w="3459" w:type="dxa"/>
            <w:tcBorders>
              <w:top w:val="single" w:sz="12" w:space="0" w:color="9CC2E4"/>
              <w:bottom w:val="single" w:sz="6" w:space="0" w:color="BCD5ED"/>
            </w:tcBorders>
          </w:tcPr>
          <w:p>
            <w:pPr>
              <w:pStyle w:val="TableParagraph"/>
              <w:ind w:left="830" w:right="355" w:hanging="360"/>
              <w:rPr>
                <w:sz w:val="24"/>
              </w:rPr>
            </w:pPr>
            <w:r>
              <w:rPr>
                <w:sz w:val="24"/>
              </w:rPr>
              <w:t>1. Álvarez Bermúdez Javier</w:t>
            </w:r>
          </w:p>
        </w:tc>
        <w:tc>
          <w:tcPr>
            <w:tcW w:w="2890" w:type="dxa"/>
            <w:tcBorders>
              <w:top w:val="single" w:sz="12" w:space="0" w:color="9CC2E4"/>
              <w:bottom w:val="single" w:sz="6" w:space="0" w:color="BCD5ED"/>
            </w:tcBorders>
          </w:tcPr>
          <w:p>
            <w:pPr>
              <w:pStyle w:val="TableParagraph"/>
              <w:ind w:left="703" w:right="199" w:hanging="476"/>
              <w:rPr>
                <w:sz w:val="22"/>
              </w:rPr>
            </w:pPr>
            <w:r>
              <w:rPr>
                <w:sz w:val="22"/>
              </w:rPr>
              <w:t>Humanidades y Ciencias de la Conducta</w:t>
            </w:r>
          </w:p>
        </w:tc>
        <w:tc>
          <w:tcPr>
            <w:tcW w:w="1327" w:type="dxa"/>
            <w:tcBorders>
              <w:top w:val="single" w:sz="12" w:space="0" w:color="9CC2E4"/>
              <w:bottom w:val="single" w:sz="6" w:space="0" w:color="BCD5ED"/>
            </w:tcBorders>
          </w:tcPr>
          <w:p>
            <w:pPr>
              <w:pStyle w:val="TableParagraph"/>
              <w:ind w:left="0"/>
              <w:rPr>
                <w:rFonts w:ascii="Times New Roman"/>
                <w:sz w:val="22"/>
              </w:rPr>
            </w:pPr>
          </w:p>
        </w:tc>
        <w:tc>
          <w:tcPr>
            <w:tcW w:w="531" w:type="dxa"/>
            <w:tcBorders>
              <w:top w:val="single" w:sz="12" w:space="0" w:color="9CC2E4"/>
              <w:bottom w:val="single" w:sz="6" w:space="0" w:color="BCD5ED"/>
            </w:tcBorders>
          </w:tcPr>
          <w:p>
            <w:pPr>
              <w:pStyle w:val="TableParagraph"/>
              <w:ind w:left="0"/>
              <w:rPr>
                <w:rFonts w:ascii="Times New Roman"/>
                <w:sz w:val="22"/>
              </w:rPr>
            </w:pPr>
          </w:p>
        </w:tc>
        <w:tc>
          <w:tcPr>
            <w:tcW w:w="372" w:type="dxa"/>
            <w:tcBorders>
              <w:top w:val="single" w:sz="12" w:space="0" w:color="9CC2E4"/>
              <w:bottom w:val="single" w:sz="6" w:space="0" w:color="BCD5ED"/>
            </w:tcBorders>
          </w:tcPr>
          <w:p>
            <w:pPr>
              <w:pStyle w:val="TableParagraph"/>
              <w:spacing w:line="320" w:lineRule="exact"/>
              <w:ind w:left="12"/>
              <w:jc w:val="center"/>
              <w:rPr>
                <w:sz w:val="28"/>
              </w:rPr>
            </w:pPr>
            <w:r>
              <w:rPr>
                <w:w w:val="100"/>
                <w:sz w:val="28"/>
              </w:rPr>
              <w:t>*</w:t>
            </w:r>
          </w:p>
        </w:tc>
        <w:tc>
          <w:tcPr>
            <w:tcW w:w="401" w:type="dxa"/>
            <w:tcBorders>
              <w:top w:val="single" w:sz="12" w:space="0" w:color="9CC2E4"/>
              <w:bottom w:val="single" w:sz="6" w:space="0" w:color="BCD5ED"/>
            </w:tcBorders>
          </w:tcPr>
          <w:p>
            <w:pPr>
              <w:pStyle w:val="TableParagraph"/>
              <w:ind w:left="0"/>
              <w:rPr>
                <w:rFonts w:ascii="Times New Roman"/>
                <w:sz w:val="22"/>
              </w:rPr>
            </w:pPr>
          </w:p>
        </w:tc>
        <w:tc>
          <w:tcPr>
            <w:tcW w:w="706" w:type="dxa"/>
            <w:tcBorders>
              <w:top w:val="single" w:sz="12" w:space="0" w:color="9CC2E4"/>
              <w:bottom w:val="single" w:sz="6" w:space="0" w:color="BCD5ED"/>
            </w:tcBorders>
          </w:tcPr>
          <w:p>
            <w:pPr>
              <w:pStyle w:val="TableParagraph"/>
              <w:ind w:left="0"/>
              <w:rPr>
                <w:rFonts w:ascii="Times New Roman"/>
                <w:sz w:val="22"/>
              </w:rPr>
            </w:pPr>
          </w:p>
        </w:tc>
      </w:tr>
      <w:tr>
        <w:trPr>
          <w:trHeight w:val="551" w:hRule="atLeast"/>
        </w:trPr>
        <w:tc>
          <w:tcPr>
            <w:tcW w:w="3459" w:type="dxa"/>
            <w:tcBorders>
              <w:top w:val="single" w:sz="6" w:space="0" w:color="BCD5ED"/>
            </w:tcBorders>
          </w:tcPr>
          <w:p>
            <w:pPr>
              <w:pStyle w:val="TableParagraph"/>
              <w:spacing w:line="276" w:lineRule="exact"/>
              <w:ind w:left="830" w:right="355" w:hanging="360"/>
              <w:rPr>
                <w:sz w:val="24"/>
              </w:rPr>
            </w:pPr>
            <w:r>
              <w:rPr>
                <w:sz w:val="24"/>
              </w:rPr>
              <w:t>2. Borrani Valdés Jorge Benjamín</w:t>
            </w:r>
          </w:p>
        </w:tc>
        <w:tc>
          <w:tcPr>
            <w:tcW w:w="2890" w:type="dxa"/>
            <w:tcBorders>
              <w:top w:val="single" w:sz="6" w:space="0" w:color="BCD5ED"/>
            </w:tcBorders>
          </w:tcPr>
          <w:p>
            <w:pPr>
              <w:pStyle w:val="TableParagraph"/>
              <w:ind w:left="703" w:right="199" w:hanging="476"/>
              <w:rPr>
                <w:sz w:val="22"/>
              </w:rPr>
            </w:pPr>
            <w:r>
              <w:rPr>
                <w:sz w:val="22"/>
              </w:rPr>
              <w:t>Humanidades y Ciencias de la Conducta</w:t>
            </w:r>
          </w:p>
        </w:tc>
        <w:tc>
          <w:tcPr>
            <w:tcW w:w="1327" w:type="dxa"/>
            <w:tcBorders>
              <w:top w:val="single" w:sz="6" w:space="0" w:color="BCD5ED"/>
            </w:tcBorders>
          </w:tcPr>
          <w:p>
            <w:pPr>
              <w:pStyle w:val="TableParagraph"/>
              <w:spacing w:line="318" w:lineRule="exact"/>
              <w:ind w:left="11"/>
              <w:jc w:val="center"/>
              <w:rPr>
                <w:sz w:val="28"/>
              </w:rPr>
            </w:pPr>
            <w:r>
              <w:rPr>
                <w:w w:val="100"/>
                <w:sz w:val="28"/>
              </w:rPr>
              <w:t>*</w:t>
            </w:r>
          </w:p>
        </w:tc>
        <w:tc>
          <w:tcPr>
            <w:tcW w:w="531" w:type="dxa"/>
            <w:tcBorders>
              <w:top w:val="single" w:sz="6" w:space="0" w:color="BCD5ED"/>
            </w:tcBorders>
          </w:tcPr>
          <w:p>
            <w:pPr>
              <w:pStyle w:val="TableParagraph"/>
              <w:ind w:left="0"/>
              <w:rPr>
                <w:rFonts w:ascii="Times New Roman"/>
                <w:sz w:val="22"/>
              </w:rPr>
            </w:pPr>
          </w:p>
        </w:tc>
        <w:tc>
          <w:tcPr>
            <w:tcW w:w="372" w:type="dxa"/>
            <w:tcBorders>
              <w:top w:val="single" w:sz="6" w:space="0" w:color="BCD5ED"/>
            </w:tcBorders>
          </w:tcPr>
          <w:p>
            <w:pPr>
              <w:pStyle w:val="TableParagraph"/>
              <w:ind w:left="0"/>
              <w:rPr>
                <w:rFonts w:ascii="Times New Roman"/>
                <w:sz w:val="22"/>
              </w:rPr>
            </w:pPr>
          </w:p>
        </w:tc>
        <w:tc>
          <w:tcPr>
            <w:tcW w:w="401" w:type="dxa"/>
            <w:tcBorders>
              <w:top w:val="single" w:sz="6" w:space="0" w:color="BCD5ED"/>
            </w:tcBorders>
          </w:tcPr>
          <w:p>
            <w:pPr>
              <w:pStyle w:val="TableParagraph"/>
              <w:ind w:left="0"/>
              <w:rPr>
                <w:rFonts w:ascii="Times New Roman"/>
                <w:sz w:val="22"/>
              </w:rPr>
            </w:pPr>
          </w:p>
        </w:tc>
        <w:tc>
          <w:tcPr>
            <w:tcW w:w="706" w:type="dxa"/>
            <w:tcBorders>
              <w:top w:val="single" w:sz="6" w:space="0" w:color="BCD5ED"/>
            </w:tcBorders>
          </w:tcPr>
          <w:p>
            <w:pPr>
              <w:pStyle w:val="TableParagraph"/>
              <w:ind w:left="0"/>
              <w:rPr>
                <w:rFonts w:ascii="Times New Roman"/>
                <w:sz w:val="22"/>
              </w:rPr>
            </w:pPr>
          </w:p>
        </w:tc>
      </w:tr>
      <w:tr>
        <w:trPr>
          <w:trHeight w:val="446" w:hRule="atLeast"/>
        </w:trPr>
        <w:tc>
          <w:tcPr>
            <w:tcW w:w="3459" w:type="dxa"/>
          </w:tcPr>
          <w:p>
            <w:pPr>
              <w:pStyle w:val="TableParagraph"/>
              <w:spacing w:line="274" w:lineRule="exact"/>
              <w:ind w:left="470"/>
              <w:rPr>
                <w:sz w:val="24"/>
              </w:rPr>
            </w:pPr>
            <w:r>
              <w:rPr>
                <w:sz w:val="24"/>
              </w:rPr>
              <w:t>3. Castro Campos Claudia</w:t>
            </w:r>
          </w:p>
        </w:tc>
        <w:tc>
          <w:tcPr>
            <w:tcW w:w="2890" w:type="dxa"/>
          </w:tcPr>
          <w:p>
            <w:pPr>
              <w:pStyle w:val="TableParagraph"/>
              <w:spacing w:line="253" w:lineRule="exact"/>
              <w:ind w:left="205" w:right="198"/>
              <w:jc w:val="center"/>
              <w:rPr>
                <w:sz w:val="22"/>
              </w:rPr>
            </w:pPr>
            <w:r>
              <w:rPr>
                <w:sz w:val="22"/>
              </w:rPr>
              <w:t>Ciencias Sociales</w:t>
            </w:r>
          </w:p>
        </w:tc>
        <w:tc>
          <w:tcPr>
            <w:tcW w:w="1327" w:type="dxa"/>
          </w:tcPr>
          <w:p>
            <w:pPr>
              <w:pStyle w:val="TableParagraph"/>
              <w:ind w:left="0"/>
              <w:rPr>
                <w:rFonts w:ascii="Times New Roman"/>
                <w:sz w:val="22"/>
              </w:rPr>
            </w:pPr>
          </w:p>
        </w:tc>
        <w:tc>
          <w:tcPr>
            <w:tcW w:w="531" w:type="dxa"/>
          </w:tcPr>
          <w:p>
            <w:pPr>
              <w:pStyle w:val="TableParagraph"/>
              <w:spacing w:line="320"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443" w:hRule="atLeast"/>
        </w:trPr>
        <w:tc>
          <w:tcPr>
            <w:tcW w:w="3459" w:type="dxa"/>
          </w:tcPr>
          <w:p>
            <w:pPr>
              <w:pStyle w:val="TableParagraph"/>
              <w:spacing w:line="271" w:lineRule="exact"/>
              <w:ind w:left="470"/>
              <w:rPr>
                <w:sz w:val="24"/>
              </w:rPr>
            </w:pPr>
            <w:r>
              <w:rPr>
                <w:sz w:val="24"/>
              </w:rPr>
              <w:t>4. García Cadena Cirilo</w:t>
            </w:r>
          </w:p>
          <w:p>
            <w:pPr>
              <w:pStyle w:val="TableParagraph"/>
              <w:spacing w:line="152" w:lineRule="exact"/>
              <w:ind w:left="830"/>
              <w:rPr>
                <w:sz w:val="24"/>
              </w:rPr>
            </w:pPr>
            <w:r>
              <w:rPr>
                <w:sz w:val="24"/>
              </w:rPr>
              <w:t>Humberto</w:t>
            </w:r>
          </w:p>
        </w:tc>
        <w:tc>
          <w:tcPr>
            <w:tcW w:w="2890" w:type="dxa"/>
          </w:tcPr>
          <w:p>
            <w:pPr>
              <w:pStyle w:val="TableParagraph"/>
              <w:spacing w:line="250" w:lineRule="exact"/>
              <w:ind w:left="205" w:right="198"/>
              <w:jc w:val="center"/>
              <w:rPr>
                <w:sz w:val="22"/>
              </w:rPr>
            </w:pPr>
            <w:r>
              <w:rPr>
                <w:sz w:val="22"/>
              </w:rPr>
              <w:t>Ciencias Sociales</w:t>
            </w:r>
          </w:p>
        </w:tc>
        <w:tc>
          <w:tcPr>
            <w:tcW w:w="1327" w:type="dxa"/>
          </w:tcPr>
          <w:p>
            <w:pPr>
              <w:pStyle w:val="TableParagraph"/>
              <w:ind w:left="0"/>
              <w:rPr>
                <w:rFonts w:ascii="Times New Roman"/>
                <w:sz w:val="22"/>
              </w:rPr>
            </w:pPr>
          </w:p>
        </w:tc>
        <w:tc>
          <w:tcPr>
            <w:tcW w:w="531" w:type="dxa"/>
          </w:tcPr>
          <w:p>
            <w:pPr>
              <w:pStyle w:val="TableParagraph"/>
              <w:ind w:left="0"/>
              <w:rPr>
                <w:rFonts w:ascii="Times New Roman"/>
                <w:sz w:val="22"/>
              </w:rPr>
            </w:pPr>
          </w:p>
        </w:tc>
        <w:tc>
          <w:tcPr>
            <w:tcW w:w="372" w:type="dxa"/>
          </w:tcPr>
          <w:p>
            <w:pPr>
              <w:pStyle w:val="TableParagraph"/>
              <w:spacing w:line="318" w:lineRule="exact"/>
              <w:ind w:left="12"/>
              <w:jc w:val="center"/>
              <w:rPr>
                <w:sz w:val="28"/>
              </w:rPr>
            </w:pPr>
            <w:r>
              <w:rPr>
                <w:w w:val="100"/>
                <w:sz w:val="28"/>
              </w:rPr>
              <w:t>*</w:t>
            </w: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489" w:hRule="atLeast"/>
        </w:trPr>
        <w:tc>
          <w:tcPr>
            <w:tcW w:w="3459" w:type="dxa"/>
          </w:tcPr>
          <w:p>
            <w:pPr>
              <w:pStyle w:val="TableParagraph"/>
              <w:spacing w:line="271" w:lineRule="exact"/>
              <w:ind w:left="470"/>
              <w:rPr>
                <w:sz w:val="24"/>
              </w:rPr>
            </w:pPr>
            <w:r>
              <w:rPr>
                <w:sz w:val="24"/>
              </w:rPr>
              <w:t>5. García García Aída</w:t>
            </w:r>
          </w:p>
          <w:p>
            <w:pPr>
              <w:pStyle w:val="TableParagraph"/>
              <w:spacing w:line="198" w:lineRule="exact"/>
              <w:ind w:left="830"/>
              <w:rPr>
                <w:sz w:val="24"/>
              </w:rPr>
            </w:pPr>
            <w:r>
              <w:rPr>
                <w:sz w:val="24"/>
              </w:rPr>
              <w:t>Minerva</w:t>
            </w:r>
          </w:p>
        </w:tc>
        <w:tc>
          <w:tcPr>
            <w:tcW w:w="2890" w:type="dxa"/>
          </w:tcPr>
          <w:p>
            <w:pPr>
              <w:pStyle w:val="TableParagraph"/>
              <w:spacing w:line="252" w:lineRule="exact" w:before="2"/>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39" w:hRule="atLeast"/>
        </w:trPr>
        <w:tc>
          <w:tcPr>
            <w:tcW w:w="3459" w:type="dxa"/>
          </w:tcPr>
          <w:p>
            <w:pPr>
              <w:pStyle w:val="TableParagraph"/>
              <w:spacing w:line="257" w:lineRule="exact"/>
              <w:ind w:left="470"/>
              <w:rPr>
                <w:sz w:val="24"/>
              </w:rPr>
            </w:pPr>
            <w:r>
              <w:rPr>
                <w:sz w:val="24"/>
              </w:rPr>
              <w:t>6. González Ramírez</w:t>
            </w:r>
          </w:p>
          <w:p>
            <w:pPr>
              <w:pStyle w:val="TableParagraph"/>
              <w:spacing w:line="263" w:lineRule="exact"/>
              <w:ind w:left="830"/>
              <w:rPr>
                <w:sz w:val="24"/>
              </w:rPr>
            </w:pPr>
            <w:r>
              <w:rPr>
                <w:sz w:val="24"/>
              </w:rPr>
              <w:t>Mónica Teresa</w:t>
            </w:r>
          </w:p>
        </w:tc>
        <w:tc>
          <w:tcPr>
            <w:tcW w:w="2890" w:type="dxa"/>
          </w:tcPr>
          <w:p>
            <w:pPr>
              <w:pStyle w:val="TableParagraph"/>
              <w:spacing w:line="236" w:lineRule="exact"/>
              <w:ind w:left="207" w:right="198"/>
              <w:jc w:val="center"/>
              <w:rPr>
                <w:sz w:val="22"/>
              </w:rPr>
            </w:pPr>
            <w:r>
              <w:rPr>
                <w:sz w:val="22"/>
              </w:rPr>
              <w:t>Humanidades y Ciencias</w:t>
            </w:r>
          </w:p>
          <w:p>
            <w:pPr>
              <w:pStyle w:val="TableParagraph"/>
              <w:spacing w:line="252" w:lineRule="exact"/>
              <w:ind w:left="207" w:right="198"/>
              <w:jc w:val="center"/>
              <w:rPr>
                <w:sz w:val="22"/>
              </w:rPr>
            </w:pPr>
            <w:r>
              <w:rPr>
                <w:sz w:val="22"/>
              </w:rPr>
              <w:t>de la Conducta</w:t>
            </w:r>
          </w:p>
        </w:tc>
        <w:tc>
          <w:tcPr>
            <w:tcW w:w="1327" w:type="dxa"/>
          </w:tcPr>
          <w:p>
            <w:pPr>
              <w:pStyle w:val="TableParagraph"/>
              <w:ind w:left="0"/>
              <w:rPr>
                <w:rFonts w:ascii="Times New Roman"/>
                <w:sz w:val="22"/>
              </w:rPr>
            </w:pPr>
          </w:p>
        </w:tc>
        <w:tc>
          <w:tcPr>
            <w:tcW w:w="531" w:type="dxa"/>
          </w:tcPr>
          <w:p>
            <w:pPr>
              <w:pStyle w:val="TableParagraph"/>
              <w:ind w:left="0"/>
              <w:rPr>
                <w:rFonts w:ascii="Times New Roman"/>
                <w:sz w:val="22"/>
              </w:rPr>
            </w:pPr>
          </w:p>
        </w:tc>
        <w:tc>
          <w:tcPr>
            <w:tcW w:w="372" w:type="dxa"/>
          </w:tcPr>
          <w:p>
            <w:pPr>
              <w:pStyle w:val="TableParagraph"/>
              <w:spacing w:line="304" w:lineRule="exact"/>
              <w:ind w:left="12"/>
              <w:jc w:val="center"/>
              <w:rPr>
                <w:sz w:val="28"/>
              </w:rPr>
            </w:pPr>
            <w:r>
              <w:rPr>
                <w:w w:val="100"/>
                <w:sz w:val="28"/>
              </w:rPr>
              <w:t>*</w:t>
            </w: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63" w:hRule="atLeast"/>
        </w:trPr>
        <w:tc>
          <w:tcPr>
            <w:tcW w:w="3459" w:type="dxa"/>
          </w:tcPr>
          <w:p>
            <w:pPr>
              <w:pStyle w:val="TableParagraph"/>
              <w:spacing w:line="271" w:lineRule="exact"/>
              <w:ind w:left="470"/>
              <w:rPr>
                <w:sz w:val="24"/>
              </w:rPr>
            </w:pPr>
            <w:r>
              <w:rPr>
                <w:sz w:val="24"/>
              </w:rPr>
              <w:t>7. Juárez García Dehisy</w:t>
            </w:r>
          </w:p>
          <w:p>
            <w:pPr>
              <w:pStyle w:val="TableParagraph"/>
              <w:spacing w:line="272" w:lineRule="exact"/>
              <w:ind w:left="830"/>
              <w:rPr>
                <w:sz w:val="24"/>
              </w:rPr>
            </w:pPr>
            <w:r>
              <w:rPr>
                <w:sz w:val="24"/>
              </w:rPr>
              <w:t>Marisol</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444" w:hRule="atLeast"/>
        </w:trPr>
        <w:tc>
          <w:tcPr>
            <w:tcW w:w="3459" w:type="dxa"/>
          </w:tcPr>
          <w:p>
            <w:pPr>
              <w:pStyle w:val="TableParagraph"/>
              <w:spacing w:line="271" w:lineRule="exact"/>
              <w:ind w:left="470"/>
              <w:rPr>
                <w:sz w:val="24"/>
              </w:rPr>
            </w:pPr>
            <w:r>
              <w:rPr>
                <w:sz w:val="24"/>
              </w:rPr>
              <w:t>8. Landero Hernández</w:t>
            </w:r>
          </w:p>
          <w:p>
            <w:pPr>
              <w:pStyle w:val="TableParagraph"/>
              <w:spacing w:line="152" w:lineRule="exact"/>
              <w:ind w:left="830"/>
              <w:rPr>
                <w:sz w:val="24"/>
              </w:rPr>
            </w:pPr>
            <w:r>
              <w:rPr>
                <w:sz w:val="24"/>
              </w:rPr>
              <w:t>René</w:t>
            </w:r>
          </w:p>
        </w:tc>
        <w:tc>
          <w:tcPr>
            <w:tcW w:w="2890" w:type="dxa"/>
          </w:tcPr>
          <w:p>
            <w:pPr>
              <w:pStyle w:val="TableParagraph"/>
              <w:spacing w:line="250" w:lineRule="exact"/>
              <w:ind w:left="205" w:right="198"/>
              <w:jc w:val="center"/>
              <w:rPr>
                <w:sz w:val="22"/>
              </w:rPr>
            </w:pPr>
            <w:r>
              <w:rPr>
                <w:sz w:val="22"/>
              </w:rPr>
              <w:t>Ciencias Sociales</w:t>
            </w:r>
          </w:p>
        </w:tc>
        <w:tc>
          <w:tcPr>
            <w:tcW w:w="1327" w:type="dxa"/>
          </w:tcPr>
          <w:p>
            <w:pPr>
              <w:pStyle w:val="TableParagraph"/>
              <w:ind w:left="0"/>
              <w:rPr>
                <w:rFonts w:ascii="Times New Roman"/>
                <w:sz w:val="22"/>
              </w:rPr>
            </w:pPr>
          </w:p>
        </w:tc>
        <w:tc>
          <w:tcPr>
            <w:tcW w:w="531" w:type="dxa"/>
          </w:tcPr>
          <w:p>
            <w:pPr>
              <w:pStyle w:val="TableParagraph"/>
              <w:ind w:left="0"/>
              <w:rPr>
                <w:rFonts w:ascii="Times New Roman"/>
                <w:sz w:val="22"/>
              </w:rPr>
            </w:pPr>
          </w:p>
        </w:tc>
        <w:tc>
          <w:tcPr>
            <w:tcW w:w="372" w:type="dxa"/>
          </w:tcPr>
          <w:p>
            <w:pPr>
              <w:pStyle w:val="TableParagraph"/>
              <w:spacing w:line="319" w:lineRule="exact"/>
              <w:ind w:left="12"/>
              <w:jc w:val="center"/>
              <w:rPr>
                <w:sz w:val="28"/>
              </w:rPr>
            </w:pPr>
            <w:r>
              <w:rPr>
                <w:w w:val="100"/>
                <w:sz w:val="28"/>
              </w:rPr>
              <w:t>*</w:t>
            </w: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20" w:hRule="atLeast"/>
        </w:trPr>
        <w:tc>
          <w:tcPr>
            <w:tcW w:w="3459" w:type="dxa"/>
          </w:tcPr>
          <w:p>
            <w:pPr>
              <w:pStyle w:val="TableParagraph"/>
              <w:spacing w:line="271" w:lineRule="exact"/>
              <w:ind w:left="470"/>
              <w:rPr>
                <w:sz w:val="24"/>
              </w:rPr>
            </w:pPr>
            <w:r>
              <w:rPr>
                <w:sz w:val="24"/>
              </w:rPr>
              <w:t>9. López Rosales</w:t>
            </w:r>
          </w:p>
          <w:p>
            <w:pPr>
              <w:pStyle w:val="TableParagraph"/>
              <w:spacing w:line="229" w:lineRule="exact"/>
              <w:ind w:left="830"/>
              <w:rPr>
                <w:sz w:val="24"/>
              </w:rPr>
            </w:pPr>
            <w:r>
              <w:rPr>
                <w:sz w:val="24"/>
              </w:rPr>
              <w:t>Fuensanta</w:t>
            </w:r>
          </w:p>
        </w:tc>
        <w:tc>
          <w:tcPr>
            <w:tcW w:w="2890" w:type="dxa"/>
          </w:tcPr>
          <w:p>
            <w:pPr>
              <w:pStyle w:val="TableParagraph"/>
              <w:spacing w:line="252" w:lineRule="exact" w:before="2"/>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54" w:hRule="atLeast"/>
        </w:trPr>
        <w:tc>
          <w:tcPr>
            <w:tcW w:w="3459" w:type="dxa"/>
          </w:tcPr>
          <w:p>
            <w:pPr>
              <w:pStyle w:val="TableParagraph"/>
              <w:spacing w:line="276" w:lineRule="exact"/>
              <w:ind w:left="830" w:right="90" w:hanging="360"/>
              <w:rPr>
                <w:sz w:val="24"/>
              </w:rPr>
            </w:pPr>
            <w:r>
              <w:rPr>
                <w:sz w:val="24"/>
              </w:rPr>
              <w:t>10.</w:t>
            </w:r>
            <w:r>
              <w:rPr>
                <w:spacing w:val="-53"/>
                <w:sz w:val="24"/>
              </w:rPr>
              <w:t> </w:t>
            </w:r>
            <w:r>
              <w:rPr>
                <w:sz w:val="24"/>
              </w:rPr>
              <w:t>López Ramírez Ernesto Octavio</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51" w:hRule="atLeast"/>
        </w:trPr>
        <w:tc>
          <w:tcPr>
            <w:tcW w:w="3459" w:type="dxa"/>
          </w:tcPr>
          <w:p>
            <w:pPr>
              <w:pStyle w:val="TableParagraph"/>
              <w:spacing w:line="274" w:lineRule="exact"/>
              <w:ind w:left="470"/>
              <w:rPr>
                <w:sz w:val="24"/>
              </w:rPr>
            </w:pPr>
            <w:r>
              <w:rPr>
                <w:sz w:val="24"/>
              </w:rPr>
              <w:t>11. Meza Peña Cecilia</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21"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70" w:hRule="atLeast"/>
        </w:trPr>
        <w:tc>
          <w:tcPr>
            <w:tcW w:w="3459" w:type="dxa"/>
          </w:tcPr>
          <w:p>
            <w:pPr>
              <w:pStyle w:val="TableParagraph"/>
              <w:spacing w:line="271" w:lineRule="exact"/>
              <w:ind w:left="470"/>
              <w:rPr>
                <w:sz w:val="24"/>
              </w:rPr>
            </w:pPr>
            <w:r>
              <w:rPr>
                <w:sz w:val="24"/>
              </w:rPr>
              <w:t>12. Moral de la Rubia José</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ind w:left="0"/>
              <w:rPr>
                <w:rFonts w:ascii="Times New Roman"/>
                <w:sz w:val="22"/>
              </w:rPr>
            </w:pPr>
          </w:p>
        </w:tc>
        <w:tc>
          <w:tcPr>
            <w:tcW w:w="372" w:type="dxa"/>
          </w:tcPr>
          <w:p>
            <w:pPr>
              <w:pStyle w:val="TableParagraph"/>
              <w:spacing w:line="318" w:lineRule="exact"/>
              <w:ind w:left="12"/>
              <w:jc w:val="center"/>
              <w:rPr>
                <w:sz w:val="28"/>
              </w:rPr>
            </w:pPr>
            <w:r>
              <w:rPr>
                <w:w w:val="100"/>
                <w:sz w:val="28"/>
              </w:rPr>
              <w:t>*</w:t>
            </w: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51" w:hRule="atLeast"/>
        </w:trPr>
        <w:tc>
          <w:tcPr>
            <w:tcW w:w="3459" w:type="dxa"/>
          </w:tcPr>
          <w:p>
            <w:pPr>
              <w:pStyle w:val="TableParagraph"/>
              <w:spacing w:line="276" w:lineRule="exact"/>
              <w:ind w:left="830" w:right="355" w:hanging="360"/>
              <w:rPr>
                <w:sz w:val="24"/>
              </w:rPr>
            </w:pPr>
            <w:r>
              <w:rPr>
                <w:sz w:val="24"/>
              </w:rPr>
              <w:t>13.</w:t>
            </w:r>
            <w:r>
              <w:rPr>
                <w:spacing w:val="-51"/>
                <w:sz w:val="24"/>
              </w:rPr>
              <w:t> </w:t>
            </w:r>
            <w:r>
              <w:rPr>
                <w:sz w:val="24"/>
              </w:rPr>
              <w:t>Ortiz Jiménez Xóchitl Angélica</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61" w:hRule="atLeast"/>
        </w:trPr>
        <w:tc>
          <w:tcPr>
            <w:tcW w:w="3459" w:type="dxa"/>
          </w:tcPr>
          <w:p>
            <w:pPr>
              <w:pStyle w:val="TableParagraph"/>
              <w:spacing w:line="276" w:lineRule="exact" w:before="2"/>
              <w:ind w:left="830" w:right="355" w:hanging="360"/>
              <w:rPr>
                <w:sz w:val="24"/>
              </w:rPr>
            </w:pPr>
            <w:r>
              <w:rPr>
                <w:sz w:val="24"/>
              </w:rPr>
              <w:t>14. Padilla Rodríguez Brenda Cecilia</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spacing w:line="320" w:lineRule="exact"/>
              <w:ind w:left="11"/>
              <w:jc w:val="center"/>
              <w:rPr>
                <w:sz w:val="28"/>
              </w:rPr>
            </w:pPr>
            <w:r>
              <w:rPr>
                <w:w w:val="100"/>
                <w:sz w:val="28"/>
              </w:rPr>
              <w:t>*</w:t>
            </w:r>
          </w:p>
        </w:tc>
        <w:tc>
          <w:tcPr>
            <w:tcW w:w="531" w:type="dxa"/>
          </w:tcPr>
          <w:p>
            <w:pPr>
              <w:pStyle w:val="TableParagraph"/>
              <w:ind w:left="0"/>
              <w:rPr>
                <w:rFonts w:ascii="Times New Roman"/>
                <w:sz w:val="22"/>
              </w:rPr>
            </w:pP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54" w:hRule="atLeast"/>
        </w:trPr>
        <w:tc>
          <w:tcPr>
            <w:tcW w:w="3459" w:type="dxa"/>
          </w:tcPr>
          <w:p>
            <w:pPr>
              <w:pStyle w:val="TableParagraph"/>
              <w:spacing w:line="276" w:lineRule="exact"/>
              <w:ind w:left="830" w:right="355" w:hanging="360"/>
              <w:rPr>
                <w:sz w:val="24"/>
              </w:rPr>
            </w:pPr>
            <w:r>
              <w:rPr>
                <w:sz w:val="24"/>
              </w:rPr>
              <w:t>15. Peña Moreno José Armando</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spacing w:line="318" w:lineRule="exact"/>
              <w:ind w:left="11"/>
              <w:jc w:val="center"/>
              <w:rPr>
                <w:sz w:val="28"/>
              </w:rPr>
            </w:pPr>
            <w:r>
              <w:rPr>
                <w:w w:val="100"/>
                <w:sz w:val="28"/>
              </w:rPr>
              <w:t>*</w:t>
            </w:r>
          </w:p>
        </w:tc>
        <w:tc>
          <w:tcPr>
            <w:tcW w:w="531" w:type="dxa"/>
          </w:tcPr>
          <w:p>
            <w:pPr>
              <w:pStyle w:val="TableParagraph"/>
              <w:ind w:left="0"/>
              <w:rPr>
                <w:rFonts w:ascii="Times New Roman"/>
                <w:sz w:val="22"/>
              </w:rPr>
            </w:pP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46" w:hRule="atLeast"/>
        </w:trPr>
        <w:tc>
          <w:tcPr>
            <w:tcW w:w="3459" w:type="dxa"/>
          </w:tcPr>
          <w:p>
            <w:pPr>
              <w:pStyle w:val="TableParagraph"/>
              <w:spacing w:line="271" w:lineRule="exact"/>
              <w:ind w:left="470"/>
              <w:rPr>
                <w:sz w:val="24"/>
              </w:rPr>
            </w:pPr>
            <w:r>
              <w:rPr>
                <w:sz w:val="24"/>
              </w:rPr>
              <w:t>16. Quezada Berumen</w:t>
            </w:r>
          </w:p>
          <w:p>
            <w:pPr>
              <w:pStyle w:val="TableParagraph"/>
              <w:spacing w:line="255" w:lineRule="exact"/>
              <w:ind w:left="830"/>
              <w:rPr>
                <w:sz w:val="24"/>
              </w:rPr>
            </w:pPr>
            <w:r>
              <w:rPr>
                <w:sz w:val="24"/>
              </w:rPr>
              <w:t>Lucía del Carmen</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spacing w:line="318" w:lineRule="exact"/>
              <w:ind w:left="11"/>
              <w:jc w:val="center"/>
              <w:rPr>
                <w:sz w:val="28"/>
              </w:rPr>
            </w:pPr>
            <w:r>
              <w:rPr>
                <w:w w:val="100"/>
                <w:sz w:val="28"/>
              </w:rPr>
              <w:t>*</w:t>
            </w:r>
          </w:p>
        </w:tc>
        <w:tc>
          <w:tcPr>
            <w:tcW w:w="531" w:type="dxa"/>
          </w:tcPr>
          <w:p>
            <w:pPr>
              <w:pStyle w:val="TableParagraph"/>
              <w:ind w:left="0"/>
              <w:rPr>
                <w:rFonts w:ascii="Times New Roman"/>
                <w:sz w:val="22"/>
              </w:rPr>
            </w:pP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70" w:hRule="atLeast"/>
        </w:trPr>
        <w:tc>
          <w:tcPr>
            <w:tcW w:w="3459" w:type="dxa"/>
          </w:tcPr>
          <w:p>
            <w:pPr>
              <w:pStyle w:val="TableParagraph"/>
              <w:ind w:left="830" w:right="355" w:hanging="360"/>
              <w:rPr>
                <w:sz w:val="24"/>
              </w:rPr>
            </w:pPr>
            <w:r>
              <w:rPr>
                <w:sz w:val="24"/>
              </w:rPr>
              <w:t>17. Ramírez Tule María Candelaria</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21"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51" w:hRule="atLeast"/>
        </w:trPr>
        <w:tc>
          <w:tcPr>
            <w:tcW w:w="3459" w:type="dxa"/>
          </w:tcPr>
          <w:p>
            <w:pPr>
              <w:pStyle w:val="TableParagraph"/>
              <w:spacing w:line="271" w:lineRule="exact"/>
              <w:ind w:left="470"/>
              <w:rPr>
                <w:sz w:val="24"/>
              </w:rPr>
            </w:pPr>
            <w:r>
              <w:rPr>
                <w:sz w:val="24"/>
              </w:rPr>
              <w:t>18. Rodríguez Nieto María</w:t>
            </w:r>
          </w:p>
          <w:p>
            <w:pPr>
              <w:pStyle w:val="TableParagraph"/>
              <w:spacing w:line="260" w:lineRule="exact"/>
              <w:ind w:left="830"/>
              <w:rPr>
                <w:sz w:val="24"/>
              </w:rPr>
            </w:pPr>
            <w:r>
              <w:rPr>
                <w:sz w:val="24"/>
              </w:rPr>
              <w:t>Concepción</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bl>
    <w:p>
      <w:pPr>
        <w:spacing w:after="0"/>
        <w:rPr>
          <w:rFonts w:ascii="Times New Roman"/>
          <w:sz w:val="22"/>
        </w:rPr>
        <w:sectPr>
          <w:pgSz w:w="12240" w:h="15840"/>
          <w:pgMar w:header="713" w:footer="76" w:top="2000" w:bottom="260" w:left="820" w:right="580"/>
        </w:sectPr>
      </w:pPr>
    </w:p>
    <w:p>
      <w:pPr>
        <w:pStyle w:val="BodyText"/>
        <w:spacing w:before="9"/>
        <w:rPr>
          <w:sz w:val="23"/>
        </w:rPr>
      </w:pPr>
    </w:p>
    <w:tbl>
      <w:tblPr>
        <w:tblW w:w="0" w:type="auto"/>
        <w:jc w:val="left"/>
        <w:tblInd w:w="46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3459"/>
        <w:gridCol w:w="2890"/>
        <w:gridCol w:w="1327"/>
        <w:gridCol w:w="531"/>
        <w:gridCol w:w="372"/>
        <w:gridCol w:w="401"/>
        <w:gridCol w:w="706"/>
      </w:tblGrid>
      <w:tr>
        <w:trPr>
          <w:trHeight w:val="558" w:hRule="atLeast"/>
        </w:trPr>
        <w:tc>
          <w:tcPr>
            <w:tcW w:w="3459" w:type="dxa"/>
          </w:tcPr>
          <w:p>
            <w:pPr>
              <w:pStyle w:val="TableParagraph"/>
              <w:spacing w:line="276" w:lineRule="exact"/>
              <w:ind w:left="830" w:right="355" w:hanging="360"/>
              <w:rPr>
                <w:sz w:val="24"/>
              </w:rPr>
            </w:pPr>
            <w:r>
              <w:rPr>
                <w:sz w:val="24"/>
              </w:rPr>
              <w:t>19. Sánchez Miranda Martha Patricia</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27" w:hRule="atLeast"/>
        </w:trPr>
        <w:tc>
          <w:tcPr>
            <w:tcW w:w="3459" w:type="dxa"/>
          </w:tcPr>
          <w:p>
            <w:pPr>
              <w:pStyle w:val="TableParagraph"/>
              <w:spacing w:line="276" w:lineRule="exact"/>
              <w:ind w:left="830" w:right="474" w:hanging="360"/>
              <w:rPr>
                <w:sz w:val="24"/>
              </w:rPr>
            </w:pPr>
            <w:r>
              <w:rPr>
                <w:sz w:val="24"/>
              </w:rPr>
              <w:t>20.</w:t>
            </w:r>
            <w:r>
              <w:rPr>
                <w:spacing w:val="-51"/>
                <w:sz w:val="24"/>
              </w:rPr>
              <w:t> </w:t>
            </w:r>
            <w:r>
              <w:rPr>
                <w:sz w:val="24"/>
              </w:rPr>
              <w:t>Sánchez Sosa Juan Carlos</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27" w:hRule="atLeast"/>
        </w:trPr>
        <w:tc>
          <w:tcPr>
            <w:tcW w:w="3459" w:type="dxa"/>
          </w:tcPr>
          <w:p>
            <w:pPr>
              <w:pStyle w:val="TableParagraph"/>
              <w:spacing w:line="247" w:lineRule="exact"/>
              <w:ind w:left="470"/>
              <w:rPr>
                <w:sz w:val="24"/>
              </w:rPr>
            </w:pPr>
            <w:r>
              <w:rPr>
                <w:sz w:val="24"/>
              </w:rPr>
              <w:t>21. Téllez López Arnoldo</w:t>
            </w:r>
          </w:p>
        </w:tc>
        <w:tc>
          <w:tcPr>
            <w:tcW w:w="2890" w:type="dxa"/>
          </w:tcPr>
          <w:p>
            <w:pPr>
              <w:pStyle w:val="TableParagraph"/>
              <w:spacing w:line="226" w:lineRule="exact"/>
              <w:ind w:left="207" w:right="198"/>
              <w:jc w:val="center"/>
              <w:rPr>
                <w:sz w:val="22"/>
              </w:rPr>
            </w:pPr>
            <w:r>
              <w:rPr>
                <w:sz w:val="22"/>
              </w:rPr>
              <w:t>Humanidades y Ciencias</w:t>
            </w:r>
          </w:p>
          <w:p>
            <w:pPr>
              <w:pStyle w:val="TableParagraph"/>
              <w:spacing w:line="252" w:lineRule="exact"/>
              <w:ind w:left="207" w:right="198"/>
              <w:jc w:val="center"/>
              <w:rPr>
                <w:sz w:val="22"/>
              </w:rPr>
            </w:pPr>
            <w:r>
              <w:rPr>
                <w:sz w:val="22"/>
              </w:rPr>
              <w:t>de la Conducta</w:t>
            </w:r>
          </w:p>
        </w:tc>
        <w:tc>
          <w:tcPr>
            <w:tcW w:w="1327" w:type="dxa"/>
          </w:tcPr>
          <w:p>
            <w:pPr>
              <w:pStyle w:val="TableParagraph"/>
              <w:ind w:left="0"/>
              <w:rPr>
                <w:rFonts w:ascii="Times New Roman"/>
                <w:sz w:val="22"/>
              </w:rPr>
            </w:pPr>
          </w:p>
        </w:tc>
        <w:tc>
          <w:tcPr>
            <w:tcW w:w="531" w:type="dxa"/>
          </w:tcPr>
          <w:p>
            <w:pPr>
              <w:pStyle w:val="TableParagraph"/>
              <w:spacing w:line="294"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70" w:hRule="atLeast"/>
        </w:trPr>
        <w:tc>
          <w:tcPr>
            <w:tcW w:w="3459" w:type="dxa"/>
          </w:tcPr>
          <w:p>
            <w:pPr>
              <w:pStyle w:val="TableParagraph"/>
              <w:ind w:left="830" w:right="769" w:hanging="360"/>
              <w:rPr>
                <w:sz w:val="24"/>
              </w:rPr>
            </w:pPr>
            <w:r>
              <w:rPr>
                <w:sz w:val="24"/>
              </w:rPr>
              <w:t>22.</w:t>
            </w:r>
            <w:r>
              <w:rPr>
                <w:spacing w:val="-52"/>
                <w:sz w:val="24"/>
              </w:rPr>
              <w:t> </w:t>
            </w:r>
            <w:r>
              <w:rPr>
                <w:sz w:val="24"/>
              </w:rPr>
              <w:t>Vanegas Farfano Minerva</w:t>
            </w:r>
          </w:p>
        </w:tc>
        <w:tc>
          <w:tcPr>
            <w:tcW w:w="2890" w:type="dxa"/>
          </w:tcPr>
          <w:p>
            <w:pPr>
              <w:pStyle w:val="TableParagraph"/>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52" w:hRule="atLeast"/>
        </w:trPr>
        <w:tc>
          <w:tcPr>
            <w:tcW w:w="3459" w:type="dxa"/>
          </w:tcPr>
          <w:p>
            <w:pPr>
              <w:pStyle w:val="TableParagraph"/>
              <w:spacing w:line="271" w:lineRule="exact"/>
              <w:ind w:left="470"/>
              <w:rPr>
                <w:sz w:val="24"/>
              </w:rPr>
            </w:pPr>
            <w:r>
              <w:rPr>
                <w:sz w:val="24"/>
              </w:rPr>
              <w:t>23. Valdez Ramírez Pablo</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ind w:left="0"/>
              <w:rPr>
                <w:rFonts w:ascii="Times New Roman"/>
                <w:sz w:val="22"/>
              </w:rPr>
            </w:pPr>
          </w:p>
        </w:tc>
        <w:tc>
          <w:tcPr>
            <w:tcW w:w="372" w:type="dxa"/>
          </w:tcPr>
          <w:p>
            <w:pPr>
              <w:pStyle w:val="TableParagraph"/>
              <w:spacing w:line="318" w:lineRule="exact"/>
              <w:ind w:left="12"/>
              <w:jc w:val="center"/>
              <w:rPr>
                <w:sz w:val="28"/>
              </w:rPr>
            </w:pPr>
            <w:r>
              <w:rPr>
                <w:w w:val="100"/>
                <w:sz w:val="28"/>
              </w:rPr>
              <w:t>*</w:t>
            </w: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46" w:hRule="atLeast"/>
        </w:trPr>
        <w:tc>
          <w:tcPr>
            <w:tcW w:w="3459" w:type="dxa"/>
          </w:tcPr>
          <w:p>
            <w:pPr>
              <w:pStyle w:val="TableParagraph"/>
              <w:spacing w:line="276" w:lineRule="exact"/>
              <w:ind w:left="830" w:right="355" w:hanging="360"/>
              <w:rPr>
                <w:sz w:val="24"/>
              </w:rPr>
            </w:pPr>
            <w:r>
              <w:rPr>
                <w:sz w:val="24"/>
              </w:rPr>
              <w:t>24. Villarreal González María Elena</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8"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551" w:hRule="atLeast"/>
        </w:trPr>
        <w:tc>
          <w:tcPr>
            <w:tcW w:w="3459" w:type="dxa"/>
          </w:tcPr>
          <w:p>
            <w:pPr>
              <w:pStyle w:val="TableParagraph"/>
              <w:spacing w:line="266" w:lineRule="exact"/>
              <w:ind w:left="470"/>
              <w:rPr>
                <w:sz w:val="24"/>
              </w:rPr>
            </w:pPr>
            <w:r>
              <w:rPr>
                <w:sz w:val="24"/>
              </w:rPr>
              <w:t>25. Villarreal Treviño María</w:t>
            </w:r>
          </w:p>
          <w:p>
            <w:pPr>
              <w:pStyle w:val="TableParagraph"/>
              <w:spacing w:line="265" w:lineRule="exact"/>
              <w:ind w:left="830"/>
              <w:rPr>
                <w:sz w:val="24"/>
              </w:rPr>
            </w:pPr>
            <w:r>
              <w:rPr>
                <w:sz w:val="24"/>
              </w:rPr>
              <w:t>Guadalupe.</w:t>
            </w:r>
          </w:p>
        </w:tc>
        <w:tc>
          <w:tcPr>
            <w:tcW w:w="2890" w:type="dxa"/>
          </w:tcPr>
          <w:p>
            <w:pPr>
              <w:pStyle w:val="TableParagraph"/>
              <w:spacing w:line="242" w:lineRule="auto"/>
              <w:ind w:left="703" w:right="199" w:hanging="476"/>
              <w:rPr>
                <w:sz w:val="22"/>
              </w:rPr>
            </w:pPr>
            <w:r>
              <w:rPr>
                <w:sz w:val="22"/>
              </w:rPr>
              <w:t>Humanidades y Ciencias de la Conducta</w:t>
            </w:r>
          </w:p>
        </w:tc>
        <w:tc>
          <w:tcPr>
            <w:tcW w:w="1327" w:type="dxa"/>
          </w:tcPr>
          <w:p>
            <w:pPr>
              <w:pStyle w:val="TableParagraph"/>
              <w:ind w:left="0"/>
              <w:rPr>
                <w:rFonts w:ascii="Times New Roman"/>
                <w:sz w:val="22"/>
              </w:rPr>
            </w:pPr>
          </w:p>
        </w:tc>
        <w:tc>
          <w:tcPr>
            <w:tcW w:w="531" w:type="dxa"/>
          </w:tcPr>
          <w:p>
            <w:pPr>
              <w:pStyle w:val="TableParagraph"/>
              <w:spacing w:line="313" w:lineRule="exact"/>
              <w:ind w:left="12"/>
              <w:jc w:val="center"/>
              <w:rPr>
                <w:sz w:val="28"/>
              </w:rPr>
            </w:pPr>
            <w:r>
              <w:rPr>
                <w:w w:val="100"/>
                <w:sz w:val="28"/>
              </w:rPr>
              <w:t>*</w:t>
            </w:r>
          </w:p>
        </w:tc>
        <w:tc>
          <w:tcPr>
            <w:tcW w:w="372" w:type="dxa"/>
          </w:tcPr>
          <w:p>
            <w:pPr>
              <w:pStyle w:val="TableParagraph"/>
              <w:ind w:left="0"/>
              <w:rPr>
                <w:rFonts w:ascii="Times New Roman"/>
                <w:sz w:val="22"/>
              </w:rPr>
            </w:pPr>
          </w:p>
        </w:tc>
        <w:tc>
          <w:tcPr>
            <w:tcW w:w="401" w:type="dxa"/>
          </w:tcPr>
          <w:p>
            <w:pPr>
              <w:pStyle w:val="TableParagraph"/>
              <w:ind w:left="0"/>
              <w:rPr>
                <w:rFonts w:ascii="Times New Roman"/>
                <w:sz w:val="22"/>
              </w:rPr>
            </w:pPr>
          </w:p>
        </w:tc>
        <w:tc>
          <w:tcPr>
            <w:tcW w:w="706" w:type="dxa"/>
          </w:tcPr>
          <w:p>
            <w:pPr>
              <w:pStyle w:val="TableParagraph"/>
              <w:ind w:left="0"/>
              <w:rPr>
                <w:rFonts w:ascii="Times New Roman"/>
                <w:sz w:val="22"/>
              </w:rPr>
            </w:pPr>
          </w:p>
        </w:tc>
      </w:tr>
      <w:tr>
        <w:trPr>
          <w:trHeight w:val="385" w:hRule="atLeast"/>
        </w:trPr>
        <w:tc>
          <w:tcPr>
            <w:tcW w:w="3459" w:type="dxa"/>
          </w:tcPr>
          <w:p>
            <w:pPr>
              <w:pStyle w:val="TableParagraph"/>
              <w:spacing w:line="250" w:lineRule="exact"/>
              <w:ind w:left="110"/>
              <w:rPr>
                <w:sz w:val="22"/>
              </w:rPr>
            </w:pPr>
            <w:r>
              <w:rPr>
                <w:sz w:val="22"/>
              </w:rPr>
              <w:t>Total:</w:t>
            </w:r>
          </w:p>
        </w:tc>
        <w:tc>
          <w:tcPr>
            <w:tcW w:w="2890" w:type="dxa"/>
          </w:tcPr>
          <w:p>
            <w:pPr>
              <w:pStyle w:val="TableParagraph"/>
              <w:ind w:left="0"/>
              <w:rPr>
                <w:rFonts w:ascii="Times New Roman"/>
                <w:sz w:val="22"/>
              </w:rPr>
            </w:pPr>
          </w:p>
        </w:tc>
        <w:tc>
          <w:tcPr>
            <w:tcW w:w="1327" w:type="dxa"/>
          </w:tcPr>
          <w:p>
            <w:pPr>
              <w:pStyle w:val="TableParagraph"/>
              <w:spacing w:line="318" w:lineRule="exact"/>
              <w:ind w:left="10"/>
              <w:jc w:val="center"/>
              <w:rPr>
                <w:b/>
                <w:sz w:val="28"/>
              </w:rPr>
            </w:pPr>
            <w:r>
              <w:rPr>
                <w:b/>
                <w:w w:val="100"/>
                <w:sz w:val="28"/>
              </w:rPr>
              <w:t>4</w:t>
            </w:r>
          </w:p>
        </w:tc>
        <w:tc>
          <w:tcPr>
            <w:tcW w:w="531" w:type="dxa"/>
          </w:tcPr>
          <w:p>
            <w:pPr>
              <w:pStyle w:val="TableParagraph"/>
              <w:spacing w:line="318" w:lineRule="exact"/>
              <w:ind w:left="90" w:right="78"/>
              <w:jc w:val="center"/>
              <w:rPr>
                <w:b/>
                <w:sz w:val="28"/>
              </w:rPr>
            </w:pPr>
            <w:r>
              <w:rPr>
                <w:b/>
                <w:sz w:val="28"/>
              </w:rPr>
              <w:t>15</w:t>
            </w:r>
          </w:p>
        </w:tc>
        <w:tc>
          <w:tcPr>
            <w:tcW w:w="372" w:type="dxa"/>
          </w:tcPr>
          <w:p>
            <w:pPr>
              <w:pStyle w:val="TableParagraph"/>
              <w:spacing w:line="318" w:lineRule="exact"/>
              <w:ind w:left="10"/>
              <w:jc w:val="center"/>
              <w:rPr>
                <w:b/>
                <w:sz w:val="28"/>
              </w:rPr>
            </w:pPr>
            <w:r>
              <w:rPr>
                <w:b/>
                <w:w w:val="100"/>
                <w:sz w:val="28"/>
              </w:rPr>
              <w:t>6</w:t>
            </w:r>
          </w:p>
        </w:tc>
        <w:tc>
          <w:tcPr>
            <w:tcW w:w="401" w:type="dxa"/>
          </w:tcPr>
          <w:p>
            <w:pPr>
              <w:pStyle w:val="TableParagraph"/>
              <w:spacing w:line="318" w:lineRule="exact"/>
              <w:ind w:left="122"/>
              <w:rPr>
                <w:b/>
                <w:sz w:val="28"/>
              </w:rPr>
            </w:pPr>
            <w:r>
              <w:rPr>
                <w:b/>
                <w:w w:val="100"/>
                <w:sz w:val="28"/>
              </w:rPr>
              <w:t>0</w:t>
            </w:r>
          </w:p>
        </w:tc>
        <w:tc>
          <w:tcPr>
            <w:tcW w:w="706" w:type="dxa"/>
          </w:tcPr>
          <w:p>
            <w:pPr>
              <w:pStyle w:val="TableParagraph"/>
              <w:spacing w:line="318" w:lineRule="exact"/>
              <w:ind w:left="197"/>
              <w:rPr>
                <w:b/>
                <w:sz w:val="28"/>
              </w:rPr>
            </w:pPr>
            <w:r>
              <w:rPr>
                <w:b/>
                <w:sz w:val="28"/>
              </w:rPr>
              <w:t>25</w:t>
            </w:r>
          </w:p>
        </w:tc>
      </w:tr>
    </w:tbl>
    <w:p>
      <w:pPr>
        <w:pStyle w:val="BodyText"/>
        <w:rPr>
          <w:sz w:val="20"/>
        </w:rPr>
      </w:pPr>
    </w:p>
    <w:p>
      <w:pPr>
        <w:spacing w:before="160"/>
        <w:ind w:left="3064" w:right="0" w:firstLine="0"/>
        <w:jc w:val="left"/>
        <w:rPr>
          <w:rFonts w:ascii="Calibri"/>
          <w:b/>
          <w:sz w:val="32"/>
        </w:rPr>
      </w:pPr>
      <w:r>
        <w:rPr/>
        <w:drawing>
          <wp:anchor distT="0" distB="0" distL="0" distR="0" allowOverlap="1" layoutInCell="1" locked="0" behindDoc="0" simplePos="0" relativeHeight="2560">
            <wp:simplePos x="0" y="0"/>
            <wp:positionH relativeFrom="page">
              <wp:posOffset>2319527</wp:posOffset>
            </wp:positionH>
            <wp:positionV relativeFrom="paragraph">
              <wp:posOffset>507166</wp:posOffset>
            </wp:positionV>
            <wp:extent cx="4177284" cy="1821180"/>
            <wp:effectExtent l="0" t="0" r="0" b="0"/>
            <wp:wrapNone/>
            <wp:docPr id="31" name="image23.png" descr=""/>
            <wp:cNvGraphicFramePr>
              <a:graphicFrameLocks noChangeAspect="1"/>
            </wp:cNvGraphicFramePr>
            <a:graphic>
              <a:graphicData uri="http://schemas.openxmlformats.org/drawingml/2006/picture">
                <pic:pic>
                  <pic:nvPicPr>
                    <pic:cNvPr id="32" name="image23.png"/>
                    <pic:cNvPicPr/>
                  </pic:nvPicPr>
                  <pic:blipFill>
                    <a:blip r:embed="rId29" cstate="print"/>
                    <a:stretch>
                      <a:fillRect/>
                    </a:stretch>
                  </pic:blipFill>
                  <pic:spPr>
                    <a:xfrm>
                      <a:off x="0" y="0"/>
                      <a:ext cx="4177284" cy="1821180"/>
                    </a:xfrm>
                    <a:prstGeom prst="rect">
                      <a:avLst/>
                    </a:prstGeom>
                  </pic:spPr>
                </pic:pic>
              </a:graphicData>
            </a:graphic>
          </wp:anchor>
        </w:drawing>
      </w:r>
      <w:r>
        <w:rPr>
          <w:rFonts w:ascii="Calibri"/>
          <w:b/>
          <w:color w:val="585858"/>
          <w:sz w:val="32"/>
        </w:rPr>
        <w:t>Sistema Nacional de Investigadores</w:t>
      </w:r>
    </w:p>
    <w:p>
      <w:pPr>
        <w:pStyle w:val="BodyText"/>
        <w:spacing w:before="5"/>
        <w:rPr>
          <w:rFonts w:ascii="Calibri"/>
          <w:b/>
          <w:sz w:val="47"/>
        </w:rPr>
      </w:pPr>
    </w:p>
    <w:p>
      <w:pPr>
        <w:spacing w:before="0"/>
        <w:ind w:left="2519" w:right="0" w:firstLine="0"/>
        <w:jc w:val="left"/>
        <w:rPr>
          <w:rFonts w:ascii="Calibri"/>
          <w:sz w:val="18"/>
        </w:rPr>
      </w:pPr>
      <w:r>
        <w:rPr>
          <w:rFonts w:ascii="Calibri"/>
          <w:color w:val="585858"/>
          <w:sz w:val="18"/>
        </w:rPr>
        <w:t>25</w:t>
      </w:r>
    </w:p>
    <w:p>
      <w:pPr>
        <w:pStyle w:val="BodyText"/>
        <w:spacing w:before="3"/>
        <w:rPr>
          <w:rFonts w:ascii="Calibri"/>
          <w:sz w:val="21"/>
        </w:rPr>
      </w:pPr>
    </w:p>
    <w:p>
      <w:pPr>
        <w:spacing w:before="0"/>
        <w:ind w:left="2519" w:right="0" w:firstLine="0"/>
        <w:jc w:val="left"/>
        <w:rPr>
          <w:rFonts w:ascii="Calibri"/>
          <w:sz w:val="18"/>
        </w:rPr>
      </w:pPr>
      <w:r>
        <w:rPr>
          <w:rFonts w:ascii="Calibri"/>
          <w:color w:val="585858"/>
          <w:sz w:val="18"/>
        </w:rPr>
        <w:t>20</w:t>
      </w:r>
    </w:p>
    <w:p>
      <w:pPr>
        <w:pStyle w:val="BodyText"/>
        <w:spacing w:before="1"/>
        <w:rPr>
          <w:rFonts w:ascii="Calibri"/>
          <w:sz w:val="21"/>
        </w:rPr>
      </w:pPr>
    </w:p>
    <w:p>
      <w:pPr>
        <w:spacing w:before="1"/>
        <w:ind w:left="2519" w:right="0" w:firstLine="0"/>
        <w:jc w:val="left"/>
        <w:rPr>
          <w:rFonts w:ascii="Calibri"/>
          <w:sz w:val="18"/>
        </w:rPr>
      </w:pPr>
      <w:r>
        <w:rPr>
          <w:rFonts w:ascii="Calibri"/>
          <w:color w:val="585858"/>
          <w:sz w:val="18"/>
        </w:rPr>
        <w:t>15</w:t>
      </w:r>
    </w:p>
    <w:p>
      <w:pPr>
        <w:pStyle w:val="BodyText"/>
        <w:spacing w:before="1"/>
        <w:rPr>
          <w:rFonts w:ascii="Calibri"/>
          <w:sz w:val="21"/>
        </w:rPr>
      </w:pPr>
    </w:p>
    <w:p>
      <w:pPr>
        <w:spacing w:before="1"/>
        <w:ind w:left="2519" w:right="0" w:firstLine="0"/>
        <w:jc w:val="left"/>
        <w:rPr>
          <w:rFonts w:ascii="Calibri"/>
          <w:sz w:val="18"/>
        </w:rPr>
      </w:pPr>
      <w:r>
        <w:rPr>
          <w:rFonts w:ascii="Calibri"/>
          <w:color w:val="585858"/>
          <w:sz w:val="18"/>
        </w:rPr>
        <w:t>10</w:t>
      </w:r>
    </w:p>
    <w:p>
      <w:pPr>
        <w:pStyle w:val="BodyText"/>
        <w:spacing w:before="2"/>
        <w:rPr>
          <w:rFonts w:ascii="Calibri"/>
          <w:sz w:val="21"/>
        </w:rPr>
      </w:pPr>
    </w:p>
    <w:p>
      <w:pPr>
        <w:spacing w:before="0"/>
        <w:ind w:left="2610" w:right="0" w:firstLine="0"/>
        <w:jc w:val="left"/>
        <w:rPr>
          <w:rFonts w:ascii="Calibri"/>
          <w:sz w:val="18"/>
        </w:rPr>
      </w:pPr>
      <w:r>
        <w:rPr/>
        <w:drawing>
          <wp:anchor distT="0" distB="0" distL="0" distR="0" allowOverlap="1" layoutInCell="1" locked="0" behindDoc="1" simplePos="0" relativeHeight="267980447">
            <wp:simplePos x="0" y="0"/>
            <wp:positionH relativeFrom="page">
              <wp:posOffset>1542669</wp:posOffset>
            </wp:positionH>
            <wp:positionV relativeFrom="paragraph">
              <wp:posOffset>605993</wp:posOffset>
            </wp:positionV>
            <wp:extent cx="63150" cy="63150"/>
            <wp:effectExtent l="0" t="0" r="0" b="0"/>
            <wp:wrapNone/>
            <wp:docPr id="33" name="image24.png" descr=""/>
            <wp:cNvGraphicFramePr>
              <a:graphicFrameLocks noChangeAspect="1"/>
            </wp:cNvGraphicFramePr>
            <a:graphic>
              <a:graphicData uri="http://schemas.openxmlformats.org/drawingml/2006/picture">
                <pic:pic>
                  <pic:nvPicPr>
                    <pic:cNvPr id="34" name="image24.png"/>
                    <pic:cNvPicPr/>
                  </pic:nvPicPr>
                  <pic:blipFill>
                    <a:blip r:embed="rId30" cstate="print"/>
                    <a:stretch>
                      <a:fillRect/>
                    </a:stretch>
                  </pic:blipFill>
                  <pic:spPr>
                    <a:xfrm>
                      <a:off x="0" y="0"/>
                      <a:ext cx="63150" cy="63150"/>
                    </a:xfrm>
                    <a:prstGeom prst="rect">
                      <a:avLst/>
                    </a:prstGeom>
                  </pic:spPr>
                </pic:pic>
              </a:graphicData>
            </a:graphic>
          </wp:anchor>
        </w:drawing>
      </w:r>
      <w:r>
        <w:rPr>
          <w:rFonts w:ascii="Calibri"/>
          <w:color w:val="585858"/>
          <w:sz w:val="18"/>
        </w:rPr>
        <w:t>5</w:t>
      </w:r>
    </w:p>
    <w:p>
      <w:pPr>
        <w:pStyle w:val="BodyText"/>
        <w:rPr>
          <w:rFonts w:ascii="Calibri"/>
          <w:sz w:val="20"/>
        </w:rPr>
      </w:pPr>
    </w:p>
    <w:p>
      <w:pPr>
        <w:pStyle w:val="BodyText"/>
        <w:spacing w:before="2"/>
        <w:rPr>
          <w:rFonts w:ascii="Calibri"/>
          <w:sz w:val="10"/>
        </w:rPr>
      </w:pPr>
    </w:p>
    <w:tbl>
      <w:tblPr>
        <w:tblW w:w="0" w:type="auto"/>
        <w:jc w:val="left"/>
        <w:tblInd w:w="1552"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1324"/>
        <w:gridCol w:w="1493"/>
        <w:gridCol w:w="1493"/>
        <w:gridCol w:w="1493"/>
        <w:gridCol w:w="1493"/>
      </w:tblGrid>
      <w:tr>
        <w:trPr>
          <w:trHeight w:val="269" w:hRule="atLeast"/>
        </w:trPr>
        <w:tc>
          <w:tcPr>
            <w:tcW w:w="1324" w:type="dxa"/>
            <w:tcBorders>
              <w:top w:val="nil"/>
              <w:left w:val="nil"/>
            </w:tcBorders>
          </w:tcPr>
          <w:p>
            <w:pPr>
              <w:pStyle w:val="TableParagraph"/>
              <w:spacing w:line="110" w:lineRule="exact"/>
              <w:ind w:left="0" w:right="150"/>
              <w:jc w:val="right"/>
              <w:rPr>
                <w:rFonts w:ascii="Calibri"/>
                <w:sz w:val="18"/>
              </w:rPr>
            </w:pPr>
            <w:r>
              <w:rPr>
                <w:rFonts w:ascii="Calibri"/>
                <w:color w:val="585858"/>
                <w:sz w:val="18"/>
              </w:rPr>
              <w:t>0</w:t>
            </w:r>
          </w:p>
        </w:tc>
        <w:tc>
          <w:tcPr>
            <w:tcW w:w="1493" w:type="dxa"/>
            <w:tcBorders>
              <w:top w:val="nil"/>
            </w:tcBorders>
          </w:tcPr>
          <w:p>
            <w:pPr>
              <w:pStyle w:val="TableParagraph"/>
              <w:spacing w:line="191" w:lineRule="exact" w:before="58"/>
              <w:ind w:left="112" w:right="98"/>
              <w:jc w:val="center"/>
              <w:rPr>
                <w:rFonts w:ascii="Calibri"/>
                <w:sz w:val="18"/>
              </w:rPr>
            </w:pPr>
            <w:r>
              <w:rPr>
                <w:rFonts w:ascii="Calibri"/>
                <w:color w:val="585858"/>
                <w:sz w:val="18"/>
              </w:rPr>
              <w:t>Nivel Candidato</w:t>
            </w:r>
          </w:p>
        </w:tc>
        <w:tc>
          <w:tcPr>
            <w:tcW w:w="1493" w:type="dxa"/>
            <w:tcBorders>
              <w:top w:val="nil"/>
            </w:tcBorders>
          </w:tcPr>
          <w:p>
            <w:pPr>
              <w:pStyle w:val="TableParagraph"/>
              <w:spacing w:line="191" w:lineRule="exact" w:before="58"/>
              <w:ind w:left="112" w:right="97"/>
              <w:jc w:val="center"/>
              <w:rPr>
                <w:rFonts w:ascii="Calibri"/>
                <w:sz w:val="18"/>
              </w:rPr>
            </w:pPr>
            <w:r>
              <w:rPr>
                <w:rFonts w:ascii="Calibri"/>
                <w:color w:val="585858"/>
                <w:sz w:val="18"/>
              </w:rPr>
              <w:t>Nivel 1</w:t>
            </w:r>
          </w:p>
        </w:tc>
        <w:tc>
          <w:tcPr>
            <w:tcW w:w="1493" w:type="dxa"/>
            <w:tcBorders>
              <w:top w:val="nil"/>
            </w:tcBorders>
          </w:tcPr>
          <w:p>
            <w:pPr>
              <w:pStyle w:val="TableParagraph"/>
              <w:spacing w:line="191" w:lineRule="exact" w:before="58"/>
              <w:ind w:left="112" w:right="97"/>
              <w:jc w:val="center"/>
              <w:rPr>
                <w:rFonts w:ascii="Calibri"/>
                <w:sz w:val="18"/>
              </w:rPr>
            </w:pPr>
            <w:r>
              <w:rPr>
                <w:rFonts w:ascii="Calibri"/>
                <w:color w:val="585858"/>
                <w:sz w:val="18"/>
              </w:rPr>
              <w:t>Nivel 2</w:t>
            </w:r>
          </w:p>
        </w:tc>
        <w:tc>
          <w:tcPr>
            <w:tcW w:w="1493" w:type="dxa"/>
            <w:tcBorders>
              <w:top w:val="nil"/>
            </w:tcBorders>
          </w:tcPr>
          <w:p>
            <w:pPr>
              <w:pStyle w:val="TableParagraph"/>
              <w:spacing w:line="191" w:lineRule="exact" w:before="58"/>
              <w:ind w:left="112" w:right="98"/>
              <w:jc w:val="center"/>
              <w:rPr>
                <w:rFonts w:ascii="Calibri"/>
                <w:sz w:val="18"/>
              </w:rPr>
            </w:pPr>
            <w:r>
              <w:rPr>
                <w:rFonts w:ascii="Calibri"/>
                <w:color w:val="585858"/>
                <w:sz w:val="18"/>
              </w:rPr>
              <w:t>Total</w:t>
            </w:r>
          </w:p>
        </w:tc>
      </w:tr>
      <w:tr>
        <w:trPr>
          <w:trHeight w:val="272" w:hRule="atLeast"/>
        </w:trPr>
        <w:tc>
          <w:tcPr>
            <w:tcW w:w="1324" w:type="dxa"/>
          </w:tcPr>
          <w:p>
            <w:pPr>
              <w:pStyle w:val="TableParagraph"/>
              <w:spacing w:before="12"/>
              <w:ind w:left="0" w:right="35"/>
              <w:jc w:val="right"/>
              <w:rPr>
                <w:rFonts w:ascii="Calibri"/>
                <w:sz w:val="18"/>
              </w:rPr>
            </w:pPr>
            <w:r>
              <w:rPr>
                <w:rFonts w:ascii="Calibri"/>
                <w:color w:val="585858"/>
                <w:sz w:val="18"/>
              </w:rPr>
              <w:t>Investigadores</w:t>
            </w:r>
          </w:p>
        </w:tc>
        <w:tc>
          <w:tcPr>
            <w:tcW w:w="1493" w:type="dxa"/>
          </w:tcPr>
          <w:p>
            <w:pPr>
              <w:pStyle w:val="TableParagraph"/>
              <w:spacing w:before="17"/>
              <w:ind w:left="16"/>
              <w:jc w:val="center"/>
              <w:rPr>
                <w:rFonts w:ascii="Calibri"/>
                <w:sz w:val="18"/>
              </w:rPr>
            </w:pPr>
            <w:r>
              <w:rPr>
                <w:rFonts w:ascii="Calibri"/>
                <w:color w:val="585858"/>
                <w:sz w:val="18"/>
              </w:rPr>
              <w:t>4</w:t>
            </w:r>
          </w:p>
        </w:tc>
        <w:tc>
          <w:tcPr>
            <w:tcW w:w="1493" w:type="dxa"/>
          </w:tcPr>
          <w:p>
            <w:pPr>
              <w:pStyle w:val="TableParagraph"/>
              <w:spacing w:before="17"/>
              <w:ind w:left="112" w:right="96"/>
              <w:jc w:val="center"/>
              <w:rPr>
                <w:rFonts w:ascii="Calibri"/>
                <w:sz w:val="18"/>
              </w:rPr>
            </w:pPr>
            <w:r>
              <w:rPr>
                <w:rFonts w:ascii="Calibri"/>
                <w:color w:val="585858"/>
                <w:sz w:val="18"/>
              </w:rPr>
              <w:t>15</w:t>
            </w:r>
          </w:p>
        </w:tc>
        <w:tc>
          <w:tcPr>
            <w:tcW w:w="1493" w:type="dxa"/>
          </w:tcPr>
          <w:p>
            <w:pPr>
              <w:pStyle w:val="TableParagraph"/>
              <w:spacing w:before="17"/>
              <w:ind w:left="15"/>
              <w:jc w:val="center"/>
              <w:rPr>
                <w:rFonts w:ascii="Calibri"/>
                <w:sz w:val="18"/>
              </w:rPr>
            </w:pPr>
            <w:r>
              <w:rPr>
                <w:rFonts w:ascii="Calibri"/>
                <w:color w:val="585858"/>
                <w:sz w:val="18"/>
              </w:rPr>
              <w:t>6</w:t>
            </w:r>
          </w:p>
        </w:tc>
        <w:tc>
          <w:tcPr>
            <w:tcW w:w="1493" w:type="dxa"/>
          </w:tcPr>
          <w:p>
            <w:pPr>
              <w:pStyle w:val="TableParagraph"/>
              <w:spacing w:before="17"/>
              <w:ind w:left="112" w:right="97"/>
              <w:jc w:val="center"/>
              <w:rPr>
                <w:rFonts w:ascii="Calibri"/>
                <w:sz w:val="18"/>
              </w:rPr>
            </w:pPr>
            <w:r>
              <w:rPr>
                <w:rFonts w:ascii="Calibri"/>
                <w:color w:val="585858"/>
                <w:sz w:val="18"/>
              </w:rPr>
              <w:t>25</w:t>
            </w:r>
          </w:p>
        </w:tc>
      </w:tr>
    </w:tbl>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6"/>
        </w:rPr>
      </w:pPr>
    </w:p>
    <w:p>
      <w:pPr>
        <w:pStyle w:val="Heading7"/>
      </w:pPr>
      <w:r>
        <w:rPr/>
        <w:t>Apoyo a proyectos de investigación:</w:t>
      </w:r>
    </w:p>
    <w:p>
      <w:pPr>
        <w:pStyle w:val="BodyText"/>
        <w:spacing w:before="10"/>
        <w:rPr>
          <w:b/>
          <w:sz w:val="20"/>
        </w:rPr>
      </w:pPr>
    </w:p>
    <w:p>
      <w:pPr>
        <w:pStyle w:val="BodyText"/>
        <w:spacing w:before="1"/>
        <w:ind w:left="882" w:right="959"/>
      </w:pPr>
      <w:r>
        <w:rPr/>
        <w:t>Número y nombre de proyectos de investigación apoyados incluyendo organismo y recursos aportados.</w:t>
      </w:r>
    </w:p>
    <w:p>
      <w:pPr>
        <w:pStyle w:val="BodyText"/>
        <w:spacing w:before="9"/>
        <w:rPr>
          <w:sz w:val="20"/>
        </w:rPr>
      </w:pPr>
    </w:p>
    <w:p>
      <w:pPr>
        <w:pStyle w:val="BodyText"/>
        <w:spacing w:before="1"/>
        <w:ind w:left="882" w:right="959"/>
      </w:pPr>
      <w:r>
        <w:rPr/>
        <w:t>Durante el último año se obtuvo recursos para proyectos de investigación por un total de 2, 218,988.18 pesos beneficiando a más de 20 investigadores líderes.</w:t>
      </w:r>
    </w:p>
    <w:p>
      <w:pPr>
        <w:spacing w:after="0"/>
        <w:sectPr>
          <w:pgSz w:w="12240" w:h="15840"/>
          <w:pgMar w:header="713" w:footer="76" w:top="2000" w:bottom="340" w:left="820" w:right="580"/>
        </w:sectPr>
      </w:pPr>
    </w:p>
    <w:p>
      <w:pPr>
        <w:pStyle w:val="BodyText"/>
        <w:rPr>
          <w:sz w:val="20"/>
        </w:rPr>
      </w:pPr>
    </w:p>
    <w:p>
      <w:pPr>
        <w:spacing w:after="0"/>
        <w:rPr>
          <w:sz w:val="20"/>
        </w:rPr>
        <w:sectPr>
          <w:pgSz w:w="12240" w:h="15840"/>
          <w:pgMar w:header="713" w:footer="76" w:top="2000" w:bottom="340" w:left="820" w:right="58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4"/>
        </w:rPr>
      </w:pPr>
    </w:p>
    <w:p>
      <w:pPr>
        <w:spacing w:before="1"/>
        <w:ind w:left="1011" w:right="0" w:firstLine="0"/>
        <w:jc w:val="left"/>
        <w:rPr>
          <w:rFonts w:ascii="Calibri"/>
          <w:sz w:val="18"/>
        </w:rPr>
      </w:pPr>
      <w:r>
        <w:rPr>
          <w:rFonts w:ascii="Calibri"/>
          <w:color w:val="585858"/>
          <w:spacing w:val="-1"/>
          <w:sz w:val="18"/>
        </w:rPr>
        <w:t>2,500,000.00</w:t>
      </w:r>
    </w:p>
    <w:p>
      <w:pPr>
        <w:pStyle w:val="Heading1"/>
        <w:spacing w:before="194"/>
        <w:ind w:left="1801" w:right="1224" w:hanging="1403"/>
      </w:pPr>
      <w:r>
        <w:rPr>
          <w:b w:val="0"/>
        </w:rPr>
        <w:br w:type="column"/>
      </w:r>
      <w:r>
        <w:rPr>
          <w:color w:val="7E7E7E"/>
        </w:rPr>
        <w:t>RECURSOS PARA PROYECTOS DE INVESTIGACIÒN</w:t>
      </w:r>
    </w:p>
    <w:p>
      <w:pPr>
        <w:spacing w:after="0"/>
        <w:sectPr>
          <w:type w:val="continuous"/>
          <w:pgSz w:w="12240" w:h="15840"/>
          <w:pgMar w:top="2720" w:bottom="1580" w:left="820" w:right="580"/>
          <w:cols w:num="2" w:equalWidth="0">
            <w:col w:w="1967" w:space="40"/>
            <w:col w:w="8833"/>
          </w:cols>
        </w:sectPr>
      </w:pPr>
    </w:p>
    <w:p>
      <w:pPr>
        <w:pStyle w:val="BodyText"/>
        <w:spacing w:before="10"/>
        <w:rPr>
          <w:rFonts w:ascii="Calibri"/>
          <w:b/>
          <w:sz w:val="27"/>
        </w:rPr>
      </w:pPr>
      <w:r>
        <w:rPr/>
        <w:pict>
          <v:group style="position:absolute;margin-left:258.600006pt;margin-top:160.735001pt;width:201.8pt;height:173.6pt;mso-position-horizontal-relative:page;mso-position-vertical-relative:page;z-index:-454960" coordorigin="5172,3215" coordsize="4036,3472">
            <v:shape style="position:absolute;left:5172;top:3916;width:2712;height:2770" type="#_x0000_t75" stroked="false">
              <v:imagedata r:id="rId31" o:title=""/>
            </v:shape>
            <v:shape style="position:absolute;left:6528;top:3222;width:2672;height:985" coordorigin="6528,3222" coordsize="2672,985" path="m8347,3579l7981,3579,6528,4207,8347,3579xm9200,3222l7737,3222,7737,3579,9200,3579,9200,3222xe" filled="true" fillcolor="#ffffff" stroked="false">
              <v:path arrowok="t"/>
              <v:fill type="solid"/>
            </v:shape>
            <v:shape style="position:absolute;left:6528;top:3222;width:2672;height:985" coordorigin="6528,3222" coordsize="2672,985" path="m7737,3222l7981,3222,8347,3222,9200,3222,9200,3430,9200,3519,9200,3579,8347,3579,6528,4207,7981,3579,7737,3579,7737,3519,7737,3430,7737,3222xe" filled="false" stroked="true" strokeweight=".75pt" strokecolor="#bebebe">
              <v:path arrowok="t"/>
              <v:stroke dashstyle="solid"/>
            </v:shape>
            <v:shape style="position:absolute;left:7855;top:3302;width:1301;height:240" type="#_x0000_t202" filled="false" stroked="false">
              <v:textbox inset="0,0,0,0">
                <w:txbxContent>
                  <w:p>
                    <w:pPr>
                      <w:spacing w:line="240" w:lineRule="exact" w:before="0"/>
                      <w:ind w:left="0" w:right="0" w:firstLine="0"/>
                      <w:jc w:val="left"/>
                      <w:rPr>
                        <w:rFonts w:ascii="Calibri"/>
                        <w:sz w:val="24"/>
                      </w:rPr>
                    </w:pPr>
                    <w:r>
                      <w:rPr>
                        <w:rFonts w:ascii="Calibri"/>
                        <w:color w:val="585858"/>
                        <w:sz w:val="24"/>
                      </w:rPr>
                      <w:t>2,218,988.18</w:t>
                    </w:r>
                  </w:p>
                </w:txbxContent>
              </v:textbox>
              <w10:wrap type="none"/>
            </v:shape>
            <w10:wrap type="none"/>
          </v:group>
        </w:pict>
      </w:r>
    </w:p>
    <w:p>
      <w:pPr>
        <w:spacing w:before="64"/>
        <w:ind w:left="1011" w:right="0" w:firstLine="0"/>
        <w:jc w:val="left"/>
        <w:rPr>
          <w:rFonts w:ascii="Calibri"/>
          <w:sz w:val="18"/>
        </w:rPr>
      </w:pPr>
      <w:r>
        <w:rPr>
          <w:rFonts w:ascii="Calibri"/>
          <w:color w:val="585858"/>
          <w:sz w:val="18"/>
        </w:rPr>
        <w:t>2,000,000.00</w:t>
      </w:r>
    </w:p>
    <w:p>
      <w:pPr>
        <w:pStyle w:val="BodyText"/>
        <w:spacing w:before="9"/>
        <w:rPr>
          <w:rFonts w:ascii="Calibri"/>
          <w:sz w:val="27"/>
        </w:rPr>
      </w:pPr>
    </w:p>
    <w:p>
      <w:pPr>
        <w:spacing w:before="64"/>
        <w:ind w:left="1011" w:right="0" w:firstLine="0"/>
        <w:jc w:val="left"/>
        <w:rPr>
          <w:rFonts w:ascii="Calibri"/>
          <w:sz w:val="18"/>
        </w:rPr>
      </w:pPr>
      <w:r>
        <w:rPr>
          <w:rFonts w:ascii="Calibri"/>
          <w:color w:val="585858"/>
          <w:sz w:val="18"/>
        </w:rPr>
        <w:t>1,500,000.00</w:t>
      </w:r>
    </w:p>
    <w:p>
      <w:pPr>
        <w:pStyle w:val="BodyText"/>
        <w:spacing w:before="10"/>
        <w:rPr>
          <w:rFonts w:ascii="Calibri"/>
          <w:sz w:val="27"/>
        </w:rPr>
      </w:pPr>
    </w:p>
    <w:p>
      <w:pPr>
        <w:spacing w:before="64"/>
        <w:ind w:left="1011" w:right="0" w:firstLine="0"/>
        <w:jc w:val="left"/>
        <w:rPr>
          <w:rFonts w:ascii="Calibri"/>
          <w:sz w:val="18"/>
        </w:rPr>
      </w:pPr>
      <w:r>
        <w:rPr>
          <w:rFonts w:ascii="Calibri"/>
          <w:color w:val="585858"/>
          <w:sz w:val="18"/>
        </w:rPr>
        <w:t>1,000,000.00</w:t>
      </w:r>
    </w:p>
    <w:p>
      <w:pPr>
        <w:pStyle w:val="BodyText"/>
        <w:spacing w:before="10"/>
        <w:rPr>
          <w:rFonts w:ascii="Calibri"/>
          <w:sz w:val="27"/>
        </w:rPr>
      </w:pPr>
    </w:p>
    <w:p>
      <w:pPr>
        <w:spacing w:before="64"/>
        <w:ind w:left="1147" w:right="0" w:firstLine="0"/>
        <w:jc w:val="left"/>
        <w:rPr>
          <w:rFonts w:ascii="Calibri"/>
          <w:sz w:val="18"/>
        </w:rPr>
      </w:pPr>
      <w:r>
        <w:rPr>
          <w:rFonts w:ascii="Calibri"/>
          <w:color w:val="585858"/>
          <w:sz w:val="18"/>
        </w:rPr>
        <w:t>500,000.00</w:t>
      </w:r>
    </w:p>
    <w:p>
      <w:pPr>
        <w:pStyle w:val="BodyText"/>
        <w:spacing w:before="9"/>
        <w:rPr>
          <w:rFonts w:ascii="Calibri"/>
          <w:sz w:val="27"/>
        </w:rPr>
      </w:pPr>
    </w:p>
    <w:p>
      <w:pPr>
        <w:spacing w:before="64"/>
        <w:ind w:left="1648" w:right="0" w:firstLine="0"/>
        <w:jc w:val="left"/>
        <w:rPr>
          <w:rFonts w:ascii="Calibri"/>
          <w:sz w:val="18"/>
        </w:rPr>
      </w:pPr>
      <w:r>
        <w:rPr>
          <w:rFonts w:ascii="Calibri"/>
          <w:color w:val="585858"/>
          <w:sz w:val="18"/>
        </w:rPr>
        <w:t>0.00</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2"/>
        <w:rPr>
          <w:rFonts w:ascii="Calibri"/>
          <w:sz w:val="16"/>
        </w:rPr>
      </w:pPr>
    </w:p>
    <w:tbl>
      <w:tblPr>
        <w:tblW w:w="0" w:type="auto"/>
        <w:jc w:val="left"/>
        <w:tblInd w:w="217"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3829"/>
        <w:gridCol w:w="2228"/>
        <w:gridCol w:w="2363"/>
        <w:gridCol w:w="1762"/>
      </w:tblGrid>
      <w:tr>
        <w:trPr>
          <w:trHeight w:val="731" w:hRule="atLeast"/>
        </w:trPr>
        <w:tc>
          <w:tcPr>
            <w:tcW w:w="3829" w:type="dxa"/>
            <w:tcBorders>
              <w:bottom w:val="single" w:sz="12" w:space="0" w:color="FFD966"/>
            </w:tcBorders>
          </w:tcPr>
          <w:p>
            <w:pPr>
              <w:pStyle w:val="TableParagraph"/>
              <w:spacing w:line="248" w:lineRule="exact"/>
              <w:ind w:left="893"/>
              <w:rPr>
                <w:b/>
                <w:sz w:val="22"/>
              </w:rPr>
            </w:pPr>
            <w:r>
              <w:rPr>
                <w:b/>
                <w:sz w:val="22"/>
              </w:rPr>
              <w:t>Título del proyecto:</w:t>
            </w:r>
          </w:p>
        </w:tc>
        <w:tc>
          <w:tcPr>
            <w:tcW w:w="2228" w:type="dxa"/>
            <w:tcBorders>
              <w:bottom w:val="single" w:sz="12" w:space="0" w:color="FFD966"/>
            </w:tcBorders>
          </w:tcPr>
          <w:p>
            <w:pPr>
              <w:pStyle w:val="TableParagraph"/>
              <w:spacing w:line="248" w:lineRule="exact"/>
              <w:ind w:left="388"/>
              <w:rPr>
                <w:b/>
                <w:sz w:val="22"/>
              </w:rPr>
            </w:pPr>
            <w:r>
              <w:rPr>
                <w:b/>
                <w:sz w:val="22"/>
              </w:rPr>
              <w:t>Responsable:</w:t>
            </w:r>
          </w:p>
        </w:tc>
        <w:tc>
          <w:tcPr>
            <w:tcW w:w="2363" w:type="dxa"/>
            <w:tcBorders>
              <w:bottom w:val="single" w:sz="12" w:space="0" w:color="FFD966"/>
            </w:tcBorders>
          </w:tcPr>
          <w:p>
            <w:pPr>
              <w:pStyle w:val="TableParagraph"/>
              <w:ind w:left="469" w:right="446" w:firstLine="127"/>
              <w:rPr>
                <w:b/>
                <w:sz w:val="22"/>
              </w:rPr>
            </w:pPr>
            <w:r>
              <w:rPr>
                <w:b/>
                <w:sz w:val="22"/>
              </w:rPr>
              <w:t>Organismo patrocinador:</w:t>
            </w:r>
          </w:p>
        </w:tc>
        <w:tc>
          <w:tcPr>
            <w:tcW w:w="1762" w:type="dxa"/>
            <w:tcBorders>
              <w:bottom w:val="single" w:sz="12" w:space="0" w:color="FFD966"/>
            </w:tcBorders>
          </w:tcPr>
          <w:p>
            <w:pPr>
              <w:pStyle w:val="TableParagraph"/>
              <w:ind w:left="389" w:right="365" w:firstLine="158"/>
              <w:rPr>
                <w:b/>
                <w:sz w:val="22"/>
              </w:rPr>
            </w:pPr>
            <w:r>
              <w:rPr>
                <w:b/>
                <w:sz w:val="22"/>
              </w:rPr>
              <w:t>Monto apoyado:</w:t>
            </w:r>
          </w:p>
        </w:tc>
      </w:tr>
      <w:tr>
        <w:trPr>
          <w:trHeight w:val="1621" w:hRule="atLeast"/>
        </w:trPr>
        <w:tc>
          <w:tcPr>
            <w:tcW w:w="3829" w:type="dxa"/>
            <w:tcBorders>
              <w:top w:val="single" w:sz="12" w:space="0" w:color="FFD966"/>
            </w:tcBorders>
          </w:tcPr>
          <w:p>
            <w:pPr>
              <w:pStyle w:val="TableParagraph"/>
              <w:numPr>
                <w:ilvl w:val="0"/>
                <w:numId w:val="4"/>
              </w:numPr>
              <w:tabs>
                <w:tab w:pos="828" w:val="left" w:leader="none"/>
                <w:tab w:pos="829" w:val="left" w:leader="none"/>
                <w:tab w:pos="3072" w:val="left" w:leader="none"/>
              </w:tabs>
              <w:spacing w:line="235" w:lineRule="auto" w:before="1" w:after="0"/>
              <w:ind w:left="828" w:right="98" w:hanging="360"/>
              <w:jc w:val="left"/>
              <w:rPr>
                <w:sz w:val="20"/>
              </w:rPr>
            </w:pPr>
            <w:r>
              <w:rPr>
                <w:sz w:val="20"/>
              </w:rPr>
              <w:t>Reproducción Humana Asistida y</w:t>
              <w:tab/>
            </w:r>
            <w:r>
              <w:rPr>
                <w:spacing w:val="-3"/>
                <w:sz w:val="20"/>
              </w:rPr>
              <w:t>Familia</w:t>
            </w:r>
          </w:p>
          <w:p>
            <w:pPr>
              <w:pStyle w:val="TableParagraph"/>
              <w:spacing w:before="3"/>
              <w:ind w:left="828" w:right="100"/>
              <w:jc w:val="both"/>
              <w:rPr>
                <w:sz w:val="20"/>
              </w:rPr>
            </w:pPr>
            <w:r>
              <w:rPr>
                <w:sz w:val="20"/>
              </w:rPr>
              <w:t>Fecha de aprobación: 11 </w:t>
            </w:r>
            <w:r>
              <w:rPr>
                <w:spacing w:val="-6"/>
                <w:sz w:val="20"/>
              </w:rPr>
              <w:t>de </w:t>
            </w:r>
            <w:r>
              <w:rPr>
                <w:sz w:val="20"/>
              </w:rPr>
              <w:t>diciembre del 2015, </w:t>
            </w:r>
            <w:r>
              <w:rPr>
                <w:spacing w:val="-3"/>
                <w:sz w:val="20"/>
              </w:rPr>
              <w:t>Inicio </w:t>
            </w:r>
            <w:r>
              <w:rPr>
                <w:sz w:val="20"/>
              </w:rPr>
              <w:t>15/01/2016       al    </w:t>
            </w:r>
            <w:r>
              <w:rPr>
                <w:spacing w:val="46"/>
                <w:sz w:val="20"/>
              </w:rPr>
              <w:t> </w:t>
            </w:r>
            <w:r>
              <w:rPr>
                <w:sz w:val="20"/>
              </w:rPr>
              <w:t>14/01/2017</w:t>
            </w:r>
          </w:p>
          <w:p>
            <w:pPr>
              <w:pStyle w:val="TableParagraph"/>
              <w:spacing w:line="230" w:lineRule="atLeast" w:before="1"/>
              <w:ind w:left="828" w:right="100"/>
              <w:jc w:val="both"/>
              <w:rPr>
                <w:sz w:val="20"/>
              </w:rPr>
            </w:pPr>
            <w:r>
              <w:rPr>
                <w:sz w:val="20"/>
              </w:rPr>
              <w:t>CA. Psicología Social y de la Salud</w:t>
            </w:r>
          </w:p>
        </w:tc>
        <w:tc>
          <w:tcPr>
            <w:tcW w:w="2228" w:type="dxa"/>
            <w:tcBorders>
              <w:top w:val="single" w:sz="12" w:space="0" w:color="FFD966"/>
            </w:tcBorders>
          </w:tcPr>
          <w:p>
            <w:pPr>
              <w:pStyle w:val="TableParagraph"/>
              <w:spacing w:line="227" w:lineRule="exact"/>
              <w:ind w:left="436"/>
              <w:rPr>
                <w:sz w:val="20"/>
              </w:rPr>
            </w:pPr>
            <w:r>
              <w:rPr>
                <w:sz w:val="20"/>
              </w:rPr>
              <w:t>Manuel Ribeiro</w:t>
            </w:r>
          </w:p>
        </w:tc>
        <w:tc>
          <w:tcPr>
            <w:tcW w:w="2363" w:type="dxa"/>
            <w:tcBorders>
              <w:top w:val="single" w:sz="12" w:space="0" w:color="FFD966"/>
            </w:tcBorders>
          </w:tcPr>
          <w:p>
            <w:pPr>
              <w:pStyle w:val="TableParagraph"/>
              <w:spacing w:line="227" w:lineRule="exact"/>
              <w:ind w:left="338" w:right="338"/>
              <w:jc w:val="center"/>
              <w:rPr>
                <w:sz w:val="20"/>
              </w:rPr>
            </w:pPr>
            <w:r>
              <w:rPr>
                <w:sz w:val="20"/>
              </w:rPr>
              <w:t>PRODEP</w:t>
            </w:r>
          </w:p>
        </w:tc>
        <w:tc>
          <w:tcPr>
            <w:tcW w:w="1762" w:type="dxa"/>
            <w:tcBorders>
              <w:top w:val="single" w:sz="12" w:space="0" w:color="FFD966"/>
            </w:tcBorders>
          </w:tcPr>
          <w:p>
            <w:pPr>
              <w:pStyle w:val="TableParagraph"/>
              <w:spacing w:line="227" w:lineRule="exact"/>
              <w:ind w:left="149" w:right="148"/>
              <w:jc w:val="center"/>
              <w:rPr>
                <w:sz w:val="20"/>
              </w:rPr>
            </w:pPr>
            <w:r>
              <w:rPr>
                <w:sz w:val="20"/>
              </w:rPr>
              <w:t>$276,000.00</w:t>
            </w:r>
          </w:p>
        </w:tc>
      </w:tr>
      <w:tr>
        <w:trPr>
          <w:trHeight w:val="757" w:hRule="atLeast"/>
        </w:trPr>
        <w:tc>
          <w:tcPr>
            <w:tcW w:w="3829" w:type="dxa"/>
          </w:tcPr>
          <w:p>
            <w:pPr>
              <w:pStyle w:val="TableParagraph"/>
              <w:numPr>
                <w:ilvl w:val="0"/>
                <w:numId w:val="5"/>
              </w:numPr>
              <w:tabs>
                <w:tab w:pos="829" w:val="left" w:leader="none"/>
              </w:tabs>
              <w:spacing w:line="237" w:lineRule="auto" w:before="2" w:after="0"/>
              <w:ind w:left="828" w:right="100" w:hanging="360"/>
              <w:jc w:val="both"/>
              <w:rPr>
                <w:sz w:val="20"/>
              </w:rPr>
            </w:pPr>
            <w:r>
              <w:rPr>
                <w:sz w:val="20"/>
              </w:rPr>
              <w:t>Efectos</w:t>
            </w:r>
            <w:r>
              <w:rPr>
                <w:spacing w:val="-17"/>
                <w:sz w:val="20"/>
              </w:rPr>
              <w:t> </w:t>
            </w:r>
            <w:r>
              <w:rPr>
                <w:sz w:val="20"/>
              </w:rPr>
              <w:t>de</w:t>
            </w:r>
            <w:r>
              <w:rPr>
                <w:spacing w:val="-15"/>
                <w:sz w:val="20"/>
              </w:rPr>
              <w:t> </w:t>
            </w:r>
            <w:r>
              <w:rPr>
                <w:sz w:val="20"/>
              </w:rPr>
              <w:t>la</w:t>
            </w:r>
            <w:r>
              <w:rPr>
                <w:spacing w:val="-15"/>
                <w:sz w:val="20"/>
              </w:rPr>
              <w:t> </w:t>
            </w:r>
            <w:r>
              <w:rPr>
                <w:sz w:val="20"/>
              </w:rPr>
              <w:t>somnolencia</w:t>
            </w:r>
            <w:r>
              <w:rPr>
                <w:spacing w:val="-17"/>
                <w:sz w:val="20"/>
              </w:rPr>
              <w:t> </w:t>
            </w:r>
            <w:r>
              <w:rPr>
                <w:spacing w:val="-2"/>
                <w:sz w:val="20"/>
              </w:rPr>
              <w:t>diurna </w:t>
            </w:r>
            <w:r>
              <w:rPr>
                <w:sz w:val="20"/>
              </w:rPr>
              <w:t>sobre los componentes de </w:t>
            </w:r>
            <w:r>
              <w:rPr>
                <w:spacing w:val="-8"/>
                <w:sz w:val="20"/>
              </w:rPr>
              <w:t>la </w:t>
            </w:r>
            <w:r>
              <w:rPr>
                <w:sz w:val="20"/>
              </w:rPr>
              <w:t>atención. SA</w:t>
            </w:r>
            <w:r>
              <w:rPr>
                <w:spacing w:val="-1"/>
                <w:sz w:val="20"/>
              </w:rPr>
              <w:t> </w:t>
            </w:r>
            <w:r>
              <w:rPr>
                <w:sz w:val="20"/>
              </w:rPr>
              <w:t>201-15.</w:t>
            </w:r>
          </w:p>
        </w:tc>
        <w:tc>
          <w:tcPr>
            <w:tcW w:w="2228" w:type="dxa"/>
          </w:tcPr>
          <w:p>
            <w:pPr>
              <w:pStyle w:val="TableParagraph"/>
              <w:ind w:left="731" w:right="338" w:hanging="372"/>
              <w:rPr>
                <w:sz w:val="20"/>
              </w:rPr>
            </w:pPr>
            <w:r>
              <w:rPr>
                <w:sz w:val="20"/>
              </w:rPr>
              <w:t>Dr. Pablo Valdez Ramírez</w:t>
            </w:r>
          </w:p>
        </w:tc>
        <w:tc>
          <w:tcPr>
            <w:tcW w:w="2363" w:type="dxa"/>
          </w:tcPr>
          <w:p>
            <w:pPr>
              <w:pStyle w:val="TableParagraph"/>
              <w:spacing w:line="229" w:lineRule="exact"/>
              <w:ind w:left="340" w:right="338"/>
              <w:jc w:val="center"/>
              <w:rPr>
                <w:sz w:val="20"/>
              </w:rPr>
            </w:pPr>
            <w:r>
              <w:rPr>
                <w:sz w:val="20"/>
              </w:rPr>
              <w:t>PAICYT-UANL</w:t>
            </w:r>
          </w:p>
        </w:tc>
        <w:tc>
          <w:tcPr>
            <w:tcW w:w="1762" w:type="dxa"/>
          </w:tcPr>
          <w:p>
            <w:pPr>
              <w:pStyle w:val="TableParagraph"/>
              <w:spacing w:line="229" w:lineRule="exact"/>
              <w:ind w:left="149" w:right="148"/>
              <w:jc w:val="center"/>
              <w:rPr>
                <w:sz w:val="20"/>
              </w:rPr>
            </w:pPr>
            <w:r>
              <w:rPr>
                <w:sz w:val="20"/>
              </w:rPr>
              <w:t>$50,000.00</w:t>
            </w:r>
          </w:p>
        </w:tc>
      </w:tr>
      <w:tr>
        <w:trPr>
          <w:trHeight w:val="914" w:hRule="atLeast"/>
        </w:trPr>
        <w:tc>
          <w:tcPr>
            <w:tcW w:w="3829" w:type="dxa"/>
          </w:tcPr>
          <w:p>
            <w:pPr>
              <w:pStyle w:val="TableParagraph"/>
              <w:numPr>
                <w:ilvl w:val="0"/>
                <w:numId w:val="6"/>
              </w:numPr>
              <w:tabs>
                <w:tab w:pos="829" w:val="left" w:leader="none"/>
              </w:tabs>
              <w:spacing w:line="237" w:lineRule="auto" w:before="2" w:after="0"/>
              <w:ind w:left="828" w:right="96" w:hanging="360"/>
              <w:jc w:val="both"/>
              <w:rPr>
                <w:sz w:val="20"/>
              </w:rPr>
            </w:pPr>
            <w:r>
              <w:rPr>
                <w:sz w:val="20"/>
              </w:rPr>
              <w:t>Efectos</w:t>
            </w:r>
            <w:r>
              <w:rPr>
                <w:spacing w:val="-14"/>
                <w:sz w:val="20"/>
              </w:rPr>
              <w:t> </w:t>
            </w:r>
            <w:r>
              <w:rPr>
                <w:sz w:val="20"/>
              </w:rPr>
              <w:t>de</w:t>
            </w:r>
            <w:r>
              <w:rPr>
                <w:spacing w:val="-14"/>
                <w:sz w:val="20"/>
              </w:rPr>
              <w:t> </w:t>
            </w:r>
            <w:r>
              <w:rPr>
                <w:sz w:val="20"/>
              </w:rPr>
              <w:t>la</w:t>
            </w:r>
            <w:r>
              <w:rPr>
                <w:spacing w:val="-14"/>
                <w:sz w:val="20"/>
              </w:rPr>
              <w:t> </w:t>
            </w:r>
            <w:r>
              <w:rPr>
                <w:sz w:val="20"/>
              </w:rPr>
              <w:t>privación</w:t>
            </w:r>
            <w:r>
              <w:rPr>
                <w:spacing w:val="-15"/>
                <w:sz w:val="20"/>
              </w:rPr>
              <w:t> </w:t>
            </w:r>
            <w:r>
              <w:rPr>
                <w:sz w:val="20"/>
              </w:rPr>
              <w:t>del</w:t>
            </w:r>
            <w:r>
              <w:rPr>
                <w:spacing w:val="-15"/>
                <w:sz w:val="20"/>
              </w:rPr>
              <w:t> </w:t>
            </w:r>
            <w:r>
              <w:rPr>
                <w:sz w:val="20"/>
              </w:rPr>
              <w:t>dormir de 24 horas sobre las funciones ejecutivas.</w:t>
            </w:r>
            <w:r>
              <w:rPr>
                <w:spacing w:val="-2"/>
                <w:sz w:val="20"/>
              </w:rPr>
              <w:t> </w:t>
            </w:r>
            <w:r>
              <w:rPr>
                <w:sz w:val="20"/>
              </w:rPr>
              <w:t>SA174-15.</w:t>
            </w:r>
          </w:p>
        </w:tc>
        <w:tc>
          <w:tcPr>
            <w:tcW w:w="2228" w:type="dxa"/>
          </w:tcPr>
          <w:p>
            <w:pPr>
              <w:pStyle w:val="TableParagraph"/>
              <w:ind w:left="511" w:right="193" w:hanging="296"/>
              <w:rPr>
                <w:sz w:val="20"/>
              </w:rPr>
            </w:pPr>
            <w:r>
              <w:rPr>
                <w:sz w:val="20"/>
              </w:rPr>
              <w:t>Dra. Ma. Candelaria Ramírez Tule</w:t>
            </w:r>
          </w:p>
        </w:tc>
        <w:tc>
          <w:tcPr>
            <w:tcW w:w="2363" w:type="dxa"/>
          </w:tcPr>
          <w:p>
            <w:pPr>
              <w:pStyle w:val="TableParagraph"/>
              <w:spacing w:line="229" w:lineRule="exact"/>
              <w:ind w:left="340" w:right="338"/>
              <w:jc w:val="center"/>
              <w:rPr>
                <w:sz w:val="20"/>
              </w:rPr>
            </w:pPr>
            <w:r>
              <w:rPr>
                <w:sz w:val="20"/>
              </w:rPr>
              <w:t>PAICYT-UANL</w:t>
            </w:r>
          </w:p>
        </w:tc>
        <w:tc>
          <w:tcPr>
            <w:tcW w:w="1762" w:type="dxa"/>
          </w:tcPr>
          <w:p>
            <w:pPr>
              <w:pStyle w:val="TableParagraph"/>
              <w:spacing w:line="229" w:lineRule="exact"/>
              <w:ind w:left="149" w:right="148"/>
              <w:jc w:val="center"/>
              <w:rPr>
                <w:sz w:val="20"/>
              </w:rPr>
            </w:pPr>
            <w:r>
              <w:rPr>
                <w:sz w:val="20"/>
              </w:rPr>
              <w:t>$50,000.00</w:t>
            </w:r>
          </w:p>
        </w:tc>
      </w:tr>
      <w:tr>
        <w:trPr>
          <w:trHeight w:val="1391" w:hRule="atLeast"/>
        </w:trPr>
        <w:tc>
          <w:tcPr>
            <w:tcW w:w="3829" w:type="dxa"/>
          </w:tcPr>
          <w:p>
            <w:pPr>
              <w:pStyle w:val="TableParagraph"/>
              <w:numPr>
                <w:ilvl w:val="0"/>
                <w:numId w:val="7"/>
              </w:numPr>
              <w:tabs>
                <w:tab w:pos="829" w:val="left" w:leader="none"/>
              </w:tabs>
              <w:spacing w:line="240" w:lineRule="auto" w:before="0" w:after="0"/>
              <w:ind w:left="828" w:right="97" w:hanging="360"/>
              <w:jc w:val="both"/>
              <w:rPr>
                <w:sz w:val="20"/>
              </w:rPr>
            </w:pPr>
            <w:r>
              <w:rPr>
                <w:sz w:val="20"/>
              </w:rPr>
              <w:t>Efectos del uso de la computadora, teléfono móvil </w:t>
            </w:r>
            <w:r>
              <w:rPr>
                <w:spacing w:val="-13"/>
                <w:sz w:val="20"/>
              </w:rPr>
              <w:t>y </w:t>
            </w:r>
            <w:r>
              <w:rPr>
                <w:sz w:val="20"/>
              </w:rPr>
              <w:t>videojuegos antes de dormir sobre el ciclo de sueño-vigilia en adolescentes</w:t>
            </w:r>
            <w:r>
              <w:rPr>
                <w:spacing w:val="-14"/>
                <w:sz w:val="20"/>
              </w:rPr>
              <w:t> </w:t>
            </w:r>
            <w:r>
              <w:rPr>
                <w:sz w:val="20"/>
              </w:rPr>
              <w:t>de</w:t>
            </w:r>
            <w:r>
              <w:rPr>
                <w:spacing w:val="-16"/>
                <w:sz w:val="20"/>
              </w:rPr>
              <w:t> </w:t>
            </w:r>
            <w:r>
              <w:rPr>
                <w:sz w:val="20"/>
              </w:rPr>
              <w:t>turno</w:t>
            </w:r>
            <w:r>
              <w:rPr>
                <w:spacing w:val="-18"/>
                <w:sz w:val="20"/>
              </w:rPr>
              <w:t> </w:t>
            </w:r>
            <w:r>
              <w:rPr>
                <w:sz w:val="20"/>
              </w:rPr>
              <w:t>matutino</w:t>
            </w:r>
            <w:r>
              <w:rPr>
                <w:spacing w:val="-11"/>
                <w:sz w:val="20"/>
              </w:rPr>
              <w:t> </w:t>
            </w:r>
            <w:r>
              <w:rPr>
                <w:spacing w:val="-13"/>
                <w:sz w:val="20"/>
              </w:rPr>
              <w:t>y</w:t>
            </w:r>
          </w:p>
          <w:p>
            <w:pPr>
              <w:pStyle w:val="TableParagraph"/>
              <w:spacing w:line="209" w:lineRule="exact"/>
              <w:ind w:left="828"/>
              <w:rPr>
                <w:sz w:val="20"/>
              </w:rPr>
            </w:pPr>
            <w:r>
              <w:rPr>
                <w:sz w:val="20"/>
              </w:rPr>
              <w:t>vespertino. SA188-15.</w:t>
            </w:r>
          </w:p>
        </w:tc>
        <w:tc>
          <w:tcPr>
            <w:tcW w:w="2228" w:type="dxa"/>
          </w:tcPr>
          <w:p>
            <w:pPr>
              <w:pStyle w:val="TableParagraph"/>
              <w:ind w:left="482" w:right="282" w:hanging="178"/>
              <w:rPr>
                <w:sz w:val="20"/>
              </w:rPr>
            </w:pPr>
            <w:r>
              <w:rPr>
                <w:sz w:val="20"/>
              </w:rPr>
              <w:t>Dra. Minerva Aída García García</w:t>
            </w:r>
          </w:p>
        </w:tc>
        <w:tc>
          <w:tcPr>
            <w:tcW w:w="2363" w:type="dxa"/>
          </w:tcPr>
          <w:p>
            <w:pPr>
              <w:pStyle w:val="TableParagraph"/>
              <w:spacing w:line="227" w:lineRule="exact"/>
              <w:ind w:left="340" w:right="338"/>
              <w:jc w:val="center"/>
              <w:rPr>
                <w:sz w:val="20"/>
              </w:rPr>
            </w:pPr>
            <w:r>
              <w:rPr>
                <w:sz w:val="20"/>
              </w:rPr>
              <w:t>PAICYT-UANL</w:t>
            </w:r>
          </w:p>
        </w:tc>
        <w:tc>
          <w:tcPr>
            <w:tcW w:w="1762" w:type="dxa"/>
          </w:tcPr>
          <w:p>
            <w:pPr>
              <w:pStyle w:val="TableParagraph"/>
              <w:spacing w:line="227" w:lineRule="exact"/>
              <w:ind w:left="149" w:right="148"/>
              <w:jc w:val="center"/>
              <w:rPr>
                <w:sz w:val="20"/>
              </w:rPr>
            </w:pPr>
            <w:r>
              <w:rPr>
                <w:sz w:val="20"/>
              </w:rPr>
              <w:t>$25,000.00</w:t>
            </w:r>
          </w:p>
        </w:tc>
      </w:tr>
      <w:tr>
        <w:trPr>
          <w:trHeight w:val="935" w:hRule="atLeast"/>
        </w:trPr>
        <w:tc>
          <w:tcPr>
            <w:tcW w:w="3829" w:type="dxa"/>
          </w:tcPr>
          <w:p>
            <w:pPr>
              <w:pStyle w:val="TableParagraph"/>
              <w:numPr>
                <w:ilvl w:val="0"/>
                <w:numId w:val="8"/>
              </w:numPr>
              <w:tabs>
                <w:tab w:pos="829" w:val="left" w:leader="none"/>
              </w:tabs>
              <w:spacing w:line="237" w:lineRule="auto" w:before="2" w:after="0"/>
              <w:ind w:left="828" w:right="100" w:hanging="360"/>
              <w:jc w:val="both"/>
              <w:rPr>
                <w:sz w:val="20"/>
              </w:rPr>
            </w:pPr>
            <w:r>
              <w:rPr>
                <w:sz w:val="20"/>
              </w:rPr>
              <w:t>Análisis de la práctica de los psicólogos que trabajan en las Unidades de Servicio de</w:t>
            </w:r>
            <w:r>
              <w:rPr>
                <w:spacing w:val="34"/>
                <w:sz w:val="20"/>
              </w:rPr>
              <w:t> </w:t>
            </w:r>
            <w:r>
              <w:rPr>
                <w:sz w:val="20"/>
              </w:rPr>
              <w:t>Apoyo</w:t>
            </w:r>
          </w:p>
          <w:p>
            <w:pPr>
              <w:pStyle w:val="TableParagraph"/>
              <w:spacing w:line="213" w:lineRule="exact" w:before="2"/>
              <w:ind w:left="828"/>
              <w:rPr>
                <w:sz w:val="20"/>
              </w:rPr>
            </w:pPr>
            <w:r>
              <w:rPr>
                <w:sz w:val="20"/>
              </w:rPr>
              <w:t>a la Educación Regular (USAER)</w:t>
            </w:r>
          </w:p>
        </w:tc>
        <w:tc>
          <w:tcPr>
            <w:tcW w:w="2228" w:type="dxa"/>
          </w:tcPr>
          <w:p>
            <w:pPr>
              <w:pStyle w:val="TableParagraph"/>
              <w:spacing w:line="237" w:lineRule="auto" w:before="1"/>
              <w:ind w:left="173" w:right="169"/>
              <w:jc w:val="center"/>
              <w:rPr>
                <w:sz w:val="20"/>
              </w:rPr>
            </w:pPr>
            <w:r>
              <w:rPr>
                <w:sz w:val="20"/>
              </w:rPr>
              <w:t>Dra. Leticia Ancer Elizondo</w:t>
            </w:r>
          </w:p>
          <w:p>
            <w:pPr>
              <w:pStyle w:val="TableParagraph"/>
              <w:spacing w:before="1"/>
              <w:ind w:left="173" w:right="170"/>
              <w:jc w:val="center"/>
              <w:rPr>
                <w:sz w:val="20"/>
              </w:rPr>
            </w:pPr>
            <w:r>
              <w:rPr>
                <w:sz w:val="20"/>
              </w:rPr>
              <w:t>Dr. Manuel G. Muñiz</w:t>
            </w:r>
          </w:p>
        </w:tc>
        <w:tc>
          <w:tcPr>
            <w:tcW w:w="2363" w:type="dxa"/>
          </w:tcPr>
          <w:p>
            <w:pPr>
              <w:pStyle w:val="TableParagraph"/>
              <w:spacing w:line="229" w:lineRule="exact"/>
              <w:ind w:left="340" w:right="338"/>
              <w:jc w:val="center"/>
              <w:rPr>
                <w:sz w:val="20"/>
              </w:rPr>
            </w:pPr>
            <w:r>
              <w:rPr>
                <w:sz w:val="20"/>
              </w:rPr>
              <w:t>PAICYT-UANL</w:t>
            </w:r>
          </w:p>
        </w:tc>
        <w:tc>
          <w:tcPr>
            <w:tcW w:w="1762" w:type="dxa"/>
          </w:tcPr>
          <w:p>
            <w:pPr>
              <w:pStyle w:val="TableParagraph"/>
              <w:spacing w:line="229" w:lineRule="exact"/>
              <w:ind w:left="149" w:right="148"/>
              <w:jc w:val="center"/>
              <w:rPr>
                <w:sz w:val="20"/>
              </w:rPr>
            </w:pPr>
            <w:r>
              <w:rPr>
                <w:sz w:val="20"/>
              </w:rPr>
              <w:t>$25,000.00</w:t>
            </w:r>
          </w:p>
        </w:tc>
      </w:tr>
    </w:tbl>
    <w:p>
      <w:pPr>
        <w:spacing w:after="0" w:line="229" w:lineRule="exact"/>
        <w:jc w:val="center"/>
        <w:rPr>
          <w:sz w:val="20"/>
        </w:rPr>
        <w:sectPr>
          <w:type w:val="continuous"/>
          <w:pgSz w:w="12240" w:h="15840"/>
          <w:pgMar w:top="2720" w:bottom="1580" w:left="820" w:right="580"/>
        </w:sectPr>
      </w:pPr>
    </w:p>
    <w:p>
      <w:pPr>
        <w:pStyle w:val="BodyText"/>
        <w:spacing w:before="9"/>
        <w:rPr>
          <w:rFonts w:ascii="Times New Roman"/>
          <w:sz w:val="23"/>
        </w:rPr>
      </w:pPr>
    </w:p>
    <w:tbl>
      <w:tblPr>
        <w:tblW w:w="0" w:type="auto"/>
        <w:jc w:val="left"/>
        <w:tblInd w:w="217"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3829"/>
        <w:gridCol w:w="2228"/>
        <w:gridCol w:w="2363"/>
        <w:gridCol w:w="1762"/>
      </w:tblGrid>
      <w:tr>
        <w:trPr>
          <w:trHeight w:val="460" w:hRule="atLeast"/>
        </w:trPr>
        <w:tc>
          <w:tcPr>
            <w:tcW w:w="3829" w:type="dxa"/>
          </w:tcPr>
          <w:p>
            <w:pPr>
              <w:pStyle w:val="TableParagraph"/>
              <w:spacing w:line="230" w:lineRule="exact"/>
              <w:ind w:left="828"/>
              <w:rPr>
                <w:sz w:val="20"/>
              </w:rPr>
            </w:pPr>
            <w:r>
              <w:rPr>
                <w:sz w:val="20"/>
              </w:rPr>
              <w:t>en escuelas estatales a nivel de educación primaria</w:t>
            </w:r>
          </w:p>
        </w:tc>
        <w:tc>
          <w:tcPr>
            <w:tcW w:w="2228" w:type="dxa"/>
          </w:tcPr>
          <w:p>
            <w:pPr>
              <w:pStyle w:val="TableParagraph"/>
              <w:ind w:left="0"/>
              <w:rPr>
                <w:rFonts w:ascii="Times New Roman"/>
                <w:sz w:val="18"/>
              </w:rPr>
            </w:pPr>
          </w:p>
        </w:tc>
        <w:tc>
          <w:tcPr>
            <w:tcW w:w="2363" w:type="dxa"/>
          </w:tcPr>
          <w:p>
            <w:pPr>
              <w:pStyle w:val="TableParagraph"/>
              <w:ind w:left="0"/>
              <w:rPr>
                <w:rFonts w:ascii="Times New Roman"/>
                <w:sz w:val="18"/>
              </w:rPr>
            </w:pPr>
          </w:p>
        </w:tc>
        <w:tc>
          <w:tcPr>
            <w:tcW w:w="1762" w:type="dxa"/>
          </w:tcPr>
          <w:p>
            <w:pPr>
              <w:pStyle w:val="TableParagraph"/>
              <w:ind w:left="0"/>
              <w:rPr>
                <w:rFonts w:ascii="Times New Roman"/>
                <w:sz w:val="18"/>
              </w:rPr>
            </w:pPr>
          </w:p>
        </w:tc>
      </w:tr>
      <w:tr>
        <w:trPr>
          <w:trHeight w:val="789" w:hRule="atLeast"/>
        </w:trPr>
        <w:tc>
          <w:tcPr>
            <w:tcW w:w="3829" w:type="dxa"/>
          </w:tcPr>
          <w:p>
            <w:pPr>
              <w:pStyle w:val="TableParagraph"/>
              <w:numPr>
                <w:ilvl w:val="0"/>
                <w:numId w:val="9"/>
              </w:numPr>
              <w:tabs>
                <w:tab w:pos="829" w:val="left" w:leader="none"/>
              </w:tabs>
              <w:spacing w:line="237" w:lineRule="auto" w:before="0" w:after="0"/>
              <w:ind w:left="828" w:right="98" w:hanging="360"/>
              <w:jc w:val="both"/>
              <w:rPr>
                <w:sz w:val="20"/>
              </w:rPr>
            </w:pPr>
            <w:r>
              <w:rPr>
                <w:sz w:val="20"/>
              </w:rPr>
              <w:t>La violencia escolar de pareja y filioparental en la adolescencia desde una perspectiva</w:t>
            </w:r>
            <w:r>
              <w:rPr>
                <w:spacing w:val="-30"/>
                <w:sz w:val="20"/>
              </w:rPr>
              <w:t> </w:t>
            </w:r>
            <w:r>
              <w:rPr>
                <w:sz w:val="20"/>
              </w:rPr>
              <w:t>ecológica</w:t>
            </w:r>
          </w:p>
        </w:tc>
        <w:tc>
          <w:tcPr>
            <w:tcW w:w="2228" w:type="dxa"/>
          </w:tcPr>
          <w:p>
            <w:pPr>
              <w:pStyle w:val="TableParagraph"/>
              <w:ind w:left="722" w:right="332" w:hanging="368"/>
              <w:rPr>
                <w:sz w:val="20"/>
              </w:rPr>
            </w:pPr>
            <w:r>
              <w:rPr>
                <w:sz w:val="20"/>
              </w:rPr>
              <w:t>Dra. María Elena Villarreal</w:t>
            </w:r>
          </w:p>
        </w:tc>
        <w:tc>
          <w:tcPr>
            <w:tcW w:w="2363" w:type="dxa"/>
          </w:tcPr>
          <w:p>
            <w:pPr>
              <w:pStyle w:val="TableParagraph"/>
              <w:spacing w:line="227" w:lineRule="exact"/>
              <w:ind w:left="338" w:right="338"/>
              <w:jc w:val="center"/>
              <w:rPr>
                <w:sz w:val="20"/>
              </w:rPr>
            </w:pPr>
            <w:r>
              <w:rPr>
                <w:sz w:val="20"/>
              </w:rPr>
              <w:t>SEP/PRODEP</w:t>
            </w:r>
          </w:p>
        </w:tc>
        <w:tc>
          <w:tcPr>
            <w:tcW w:w="1762" w:type="dxa"/>
          </w:tcPr>
          <w:p>
            <w:pPr>
              <w:pStyle w:val="TableParagraph"/>
              <w:spacing w:line="227" w:lineRule="exact"/>
              <w:ind w:left="149" w:right="148"/>
              <w:jc w:val="center"/>
              <w:rPr>
                <w:sz w:val="20"/>
              </w:rPr>
            </w:pPr>
            <w:r>
              <w:rPr>
                <w:sz w:val="20"/>
              </w:rPr>
              <w:t>$140,000.00</w:t>
            </w:r>
          </w:p>
        </w:tc>
      </w:tr>
      <w:tr>
        <w:trPr>
          <w:trHeight w:val="933" w:hRule="atLeast"/>
        </w:trPr>
        <w:tc>
          <w:tcPr>
            <w:tcW w:w="3829" w:type="dxa"/>
          </w:tcPr>
          <w:p>
            <w:pPr>
              <w:pStyle w:val="TableParagraph"/>
              <w:numPr>
                <w:ilvl w:val="0"/>
                <w:numId w:val="10"/>
              </w:numPr>
              <w:tabs>
                <w:tab w:pos="829" w:val="left" w:leader="none"/>
              </w:tabs>
              <w:spacing w:line="237" w:lineRule="auto" w:before="0" w:after="0"/>
              <w:ind w:left="828" w:right="100" w:hanging="360"/>
              <w:jc w:val="both"/>
              <w:rPr>
                <w:sz w:val="20"/>
              </w:rPr>
            </w:pPr>
            <w:r>
              <w:rPr>
                <w:sz w:val="20"/>
              </w:rPr>
              <w:t>El acoso escolar desde la perspectiva ecológica: </w:t>
            </w:r>
            <w:r>
              <w:rPr>
                <w:spacing w:val="-4"/>
                <w:sz w:val="20"/>
              </w:rPr>
              <w:t>nivel </w:t>
            </w:r>
            <w:r>
              <w:rPr>
                <w:sz w:val="20"/>
              </w:rPr>
              <w:t>familiar e individual</w:t>
            </w:r>
            <w:r>
              <w:rPr>
                <w:spacing w:val="17"/>
                <w:sz w:val="20"/>
              </w:rPr>
              <w:t> </w:t>
            </w:r>
            <w:r>
              <w:rPr>
                <w:spacing w:val="-7"/>
                <w:sz w:val="20"/>
              </w:rPr>
              <w:t>en</w:t>
            </w:r>
          </w:p>
          <w:p>
            <w:pPr>
              <w:pStyle w:val="TableParagraph"/>
              <w:spacing w:line="213" w:lineRule="exact" w:before="2"/>
              <w:ind w:left="828"/>
              <w:rPr>
                <w:sz w:val="20"/>
              </w:rPr>
            </w:pPr>
            <w:r>
              <w:rPr>
                <w:sz w:val="20"/>
              </w:rPr>
              <w:t>adolescentes</w:t>
            </w:r>
          </w:p>
        </w:tc>
        <w:tc>
          <w:tcPr>
            <w:tcW w:w="2228" w:type="dxa"/>
          </w:tcPr>
          <w:p>
            <w:pPr>
              <w:pStyle w:val="TableParagraph"/>
              <w:ind w:left="722" w:right="332" w:hanging="368"/>
              <w:rPr>
                <w:sz w:val="20"/>
              </w:rPr>
            </w:pPr>
            <w:r>
              <w:rPr>
                <w:sz w:val="20"/>
              </w:rPr>
              <w:t>Dra. María Elena Villarreal</w:t>
            </w:r>
          </w:p>
        </w:tc>
        <w:tc>
          <w:tcPr>
            <w:tcW w:w="2363" w:type="dxa"/>
          </w:tcPr>
          <w:p>
            <w:pPr>
              <w:pStyle w:val="TableParagraph"/>
              <w:spacing w:line="227" w:lineRule="exact"/>
              <w:ind w:left="340" w:right="338"/>
              <w:jc w:val="center"/>
              <w:rPr>
                <w:sz w:val="20"/>
              </w:rPr>
            </w:pPr>
            <w:r>
              <w:rPr>
                <w:sz w:val="20"/>
              </w:rPr>
              <w:t>PAICYT-UANL</w:t>
            </w:r>
          </w:p>
        </w:tc>
        <w:tc>
          <w:tcPr>
            <w:tcW w:w="1762" w:type="dxa"/>
          </w:tcPr>
          <w:p>
            <w:pPr>
              <w:pStyle w:val="TableParagraph"/>
              <w:spacing w:line="227" w:lineRule="exact"/>
              <w:ind w:left="149" w:right="148"/>
              <w:jc w:val="center"/>
              <w:rPr>
                <w:sz w:val="20"/>
              </w:rPr>
            </w:pPr>
            <w:r>
              <w:rPr>
                <w:sz w:val="20"/>
              </w:rPr>
              <w:t>$70,000.00</w:t>
            </w:r>
          </w:p>
        </w:tc>
      </w:tr>
      <w:tr>
        <w:trPr>
          <w:trHeight w:val="703" w:hRule="atLeast"/>
        </w:trPr>
        <w:tc>
          <w:tcPr>
            <w:tcW w:w="3829" w:type="dxa"/>
          </w:tcPr>
          <w:p>
            <w:pPr>
              <w:pStyle w:val="TableParagraph"/>
              <w:numPr>
                <w:ilvl w:val="0"/>
                <w:numId w:val="11"/>
              </w:numPr>
              <w:tabs>
                <w:tab w:pos="828" w:val="left" w:leader="none"/>
                <w:tab w:pos="829" w:val="left" w:leader="none"/>
              </w:tabs>
              <w:spacing w:line="235" w:lineRule="auto" w:before="2" w:after="0"/>
              <w:ind w:left="828" w:right="96" w:hanging="360"/>
              <w:jc w:val="left"/>
              <w:rPr>
                <w:sz w:val="20"/>
              </w:rPr>
            </w:pPr>
            <w:r>
              <w:rPr>
                <w:sz w:val="20"/>
              </w:rPr>
              <w:t>Impacto de la relación entre paciente con Cáncer de Mama</w:t>
            </w:r>
            <w:r>
              <w:rPr>
                <w:spacing w:val="8"/>
                <w:sz w:val="20"/>
              </w:rPr>
              <w:t> </w:t>
            </w:r>
            <w:r>
              <w:rPr>
                <w:spacing w:val="-13"/>
                <w:sz w:val="20"/>
              </w:rPr>
              <w:t>y</w:t>
            </w:r>
          </w:p>
          <w:p>
            <w:pPr>
              <w:pStyle w:val="TableParagraph"/>
              <w:spacing w:line="213" w:lineRule="exact" w:before="3"/>
              <w:ind w:left="828"/>
              <w:rPr>
                <w:sz w:val="20"/>
              </w:rPr>
            </w:pPr>
            <w:r>
              <w:rPr>
                <w:sz w:val="20"/>
              </w:rPr>
              <w:t>su cuidador principal</w:t>
            </w:r>
          </w:p>
        </w:tc>
        <w:tc>
          <w:tcPr>
            <w:tcW w:w="2228" w:type="dxa"/>
          </w:tcPr>
          <w:p>
            <w:pPr>
              <w:pStyle w:val="TableParagraph"/>
              <w:ind w:left="482" w:right="214" w:hanging="243"/>
              <w:rPr>
                <w:sz w:val="20"/>
              </w:rPr>
            </w:pPr>
            <w:r>
              <w:rPr>
                <w:sz w:val="20"/>
              </w:rPr>
              <w:t>Dra. Dehisy Marisol Juárez García</w:t>
            </w:r>
          </w:p>
        </w:tc>
        <w:tc>
          <w:tcPr>
            <w:tcW w:w="2363" w:type="dxa"/>
          </w:tcPr>
          <w:p>
            <w:pPr>
              <w:pStyle w:val="TableParagraph"/>
              <w:spacing w:line="227" w:lineRule="exact"/>
              <w:ind w:left="340" w:right="338"/>
              <w:jc w:val="center"/>
              <w:rPr>
                <w:sz w:val="20"/>
              </w:rPr>
            </w:pPr>
            <w:r>
              <w:rPr>
                <w:sz w:val="20"/>
              </w:rPr>
              <w:t>PAICYT-UANL</w:t>
            </w:r>
          </w:p>
        </w:tc>
        <w:tc>
          <w:tcPr>
            <w:tcW w:w="1762" w:type="dxa"/>
          </w:tcPr>
          <w:p>
            <w:pPr>
              <w:pStyle w:val="TableParagraph"/>
              <w:spacing w:line="227" w:lineRule="exact"/>
              <w:ind w:left="149" w:right="148"/>
              <w:jc w:val="center"/>
              <w:rPr>
                <w:sz w:val="20"/>
              </w:rPr>
            </w:pPr>
            <w:r>
              <w:rPr>
                <w:sz w:val="20"/>
              </w:rPr>
              <w:t>$25,000.00</w:t>
            </w:r>
          </w:p>
        </w:tc>
      </w:tr>
      <w:tr>
        <w:trPr>
          <w:trHeight w:val="1163" w:hRule="atLeast"/>
        </w:trPr>
        <w:tc>
          <w:tcPr>
            <w:tcW w:w="3829" w:type="dxa"/>
          </w:tcPr>
          <w:p>
            <w:pPr>
              <w:pStyle w:val="TableParagraph"/>
              <w:numPr>
                <w:ilvl w:val="0"/>
                <w:numId w:val="12"/>
              </w:numPr>
              <w:tabs>
                <w:tab w:pos="829" w:val="left" w:leader="none"/>
              </w:tabs>
              <w:spacing w:line="240" w:lineRule="auto" w:before="0" w:after="0"/>
              <w:ind w:left="828" w:right="100" w:hanging="360"/>
              <w:jc w:val="both"/>
              <w:rPr>
                <w:sz w:val="20"/>
              </w:rPr>
            </w:pPr>
            <w:r>
              <w:rPr>
                <w:sz w:val="20"/>
              </w:rPr>
              <w:t>Efectos de la hipnosis y </w:t>
            </w:r>
            <w:r>
              <w:rPr>
                <w:spacing w:val="-8"/>
                <w:sz w:val="20"/>
              </w:rPr>
              <w:t>la </w:t>
            </w:r>
            <w:r>
              <w:rPr>
                <w:sz w:val="20"/>
              </w:rPr>
              <w:t>música sobre </w:t>
            </w:r>
            <w:r>
              <w:rPr>
                <w:spacing w:val="-3"/>
                <w:sz w:val="20"/>
              </w:rPr>
              <w:t>variables </w:t>
            </w:r>
            <w:r>
              <w:rPr>
                <w:sz w:val="20"/>
              </w:rPr>
              <w:t>psicosociales en mujeres programadas para biopsia de</w:t>
            </w:r>
          </w:p>
          <w:p>
            <w:pPr>
              <w:pStyle w:val="TableParagraph"/>
              <w:spacing w:line="211" w:lineRule="exact"/>
              <w:ind w:left="828"/>
              <w:rPr>
                <w:sz w:val="20"/>
              </w:rPr>
            </w:pPr>
            <w:r>
              <w:rPr>
                <w:sz w:val="20"/>
              </w:rPr>
              <w:t>Mama</w:t>
            </w:r>
          </w:p>
        </w:tc>
        <w:tc>
          <w:tcPr>
            <w:tcW w:w="2228" w:type="dxa"/>
          </w:tcPr>
          <w:p>
            <w:pPr>
              <w:pStyle w:val="TableParagraph"/>
              <w:ind w:left="837" w:right="286" w:hanging="526"/>
              <w:rPr>
                <w:sz w:val="20"/>
              </w:rPr>
            </w:pPr>
            <w:r>
              <w:rPr>
                <w:sz w:val="20"/>
              </w:rPr>
              <w:t>Dr. Arnoldo Téllez Lopez</w:t>
            </w:r>
          </w:p>
        </w:tc>
        <w:tc>
          <w:tcPr>
            <w:tcW w:w="2363" w:type="dxa"/>
          </w:tcPr>
          <w:p>
            <w:pPr>
              <w:pStyle w:val="TableParagraph"/>
              <w:spacing w:line="227" w:lineRule="exact"/>
              <w:ind w:left="340" w:right="338"/>
              <w:jc w:val="center"/>
              <w:rPr>
                <w:sz w:val="20"/>
              </w:rPr>
            </w:pPr>
            <w:r>
              <w:rPr>
                <w:sz w:val="20"/>
              </w:rPr>
              <w:t>PAICYT-UANL</w:t>
            </w:r>
          </w:p>
        </w:tc>
        <w:tc>
          <w:tcPr>
            <w:tcW w:w="1762" w:type="dxa"/>
          </w:tcPr>
          <w:p>
            <w:pPr>
              <w:pStyle w:val="TableParagraph"/>
              <w:spacing w:line="227" w:lineRule="exact"/>
              <w:ind w:left="149" w:right="148"/>
              <w:jc w:val="center"/>
              <w:rPr>
                <w:sz w:val="20"/>
              </w:rPr>
            </w:pPr>
            <w:r>
              <w:rPr>
                <w:sz w:val="20"/>
              </w:rPr>
              <w:t>$25,000.00</w:t>
            </w:r>
          </w:p>
        </w:tc>
      </w:tr>
      <w:tr>
        <w:trPr>
          <w:trHeight w:val="933" w:hRule="atLeast"/>
        </w:trPr>
        <w:tc>
          <w:tcPr>
            <w:tcW w:w="3829" w:type="dxa"/>
          </w:tcPr>
          <w:p>
            <w:pPr>
              <w:pStyle w:val="TableParagraph"/>
              <w:numPr>
                <w:ilvl w:val="0"/>
                <w:numId w:val="13"/>
              </w:numPr>
              <w:tabs>
                <w:tab w:pos="828" w:val="left" w:leader="none"/>
                <w:tab w:pos="829" w:val="left" w:leader="none"/>
                <w:tab w:pos="1749" w:val="left" w:leader="none"/>
                <w:tab w:pos="2828" w:val="left" w:leader="none"/>
              </w:tabs>
              <w:spacing w:line="240" w:lineRule="auto" w:before="0" w:after="0"/>
              <w:ind w:left="828" w:right="98" w:hanging="360"/>
              <w:jc w:val="left"/>
              <w:rPr>
                <w:sz w:val="20"/>
              </w:rPr>
            </w:pPr>
            <w:r>
              <w:rPr>
                <w:sz w:val="20"/>
              </w:rPr>
              <w:t>Evaluación Neuropsicológica de Adultos</w:t>
              <w:tab/>
              <w:t>Mayores:</w:t>
              <w:tab/>
            </w:r>
            <w:r>
              <w:rPr>
                <w:w w:val="95"/>
                <w:sz w:val="20"/>
              </w:rPr>
              <w:t>Detección</w:t>
            </w:r>
          </w:p>
          <w:p>
            <w:pPr>
              <w:pStyle w:val="TableParagraph"/>
              <w:tabs>
                <w:tab w:pos="2150" w:val="left" w:leader="none"/>
                <w:tab w:pos="2895" w:val="left" w:leader="none"/>
              </w:tabs>
              <w:spacing w:line="230" w:lineRule="exact"/>
              <w:ind w:left="828" w:right="98"/>
              <w:rPr>
                <w:sz w:val="20"/>
              </w:rPr>
            </w:pPr>
            <w:r>
              <w:rPr>
                <w:sz w:val="20"/>
              </w:rPr>
              <w:t>temprana</w:t>
              <w:tab/>
              <w:t>del</w:t>
              <w:tab/>
            </w:r>
            <w:r>
              <w:rPr>
                <w:spacing w:val="-1"/>
                <w:sz w:val="20"/>
              </w:rPr>
              <w:t>Deterioro </w:t>
            </w:r>
            <w:r>
              <w:rPr>
                <w:sz w:val="20"/>
              </w:rPr>
              <w:t>Cognitivo Leve</w:t>
            </w:r>
            <w:r>
              <w:rPr>
                <w:spacing w:val="-1"/>
                <w:sz w:val="20"/>
              </w:rPr>
              <w:t> </w:t>
            </w:r>
            <w:r>
              <w:rPr>
                <w:sz w:val="20"/>
              </w:rPr>
              <w:t>(DCL)</w:t>
            </w:r>
          </w:p>
        </w:tc>
        <w:tc>
          <w:tcPr>
            <w:tcW w:w="2228" w:type="dxa"/>
          </w:tcPr>
          <w:p>
            <w:pPr>
              <w:pStyle w:val="TableParagraph"/>
              <w:ind w:left="738" w:right="332" w:hanging="384"/>
              <w:rPr>
                <w:sz w:val="20"/>
              </w:rPr>
            </w:pPr>
            <w:r>
              <w:rPr>
                <w:sz w:val="20"/>
              </w:rPr>
              <w:t>Dra. Xóchitl Ortiz Jiménez</w:t>
            </w:r>
          </w:p>
        </w:tc>
        <w:tc>
          <w:tcPr>
            <w:tcW w:w="2363" w:type="dxa"/>
          </w:tcPr>
          <w:p>
            <w:pPr>
              <w:pStyle w:val="TableParagraph"/>
              <w:spacing w:line="227" w:lineRule="exact"/>
              <w:ind w:left="340" w:right="338"/>
              <w:jc w:val="center"/>
              <w:rPr>
                <w:sz w:val="20"/>
              </w:rPr>
            </w:pPr>
            <w:r>
              <w:rPr>
                <w:sz w:val="20"/>
              </w:rPr>
              <w:t>PAICYT-UANL</w:t>
            </w:r>
          </w:p>
        </w:tc>
        <w:tc>
          <w:tcPr>
            <w:tcW w:w="1762" w:type="dxa"/>
          </w:tcPr>
          <w:p>
            <w:pPr>
              <w:pStyle w:val="TableParagraph"/>
              <w:spacing w:line="227" w:lineRule="exact"/>
              <w:ind w:left="149" w:right="148"/>
              <w:jc w:val="center"/>
              <w:rPr>
                <w:sz w:val="20"/>
              </w:rPr>
            </w:pPr>
            <w:r>
              <w:rPr>
                <w:sz w:val="20"/>
              </w:rPr>
              <w:t>$50,000.00</w:t>
            </w:r>
          </w:p>
        </w:tc>
      </w:tr>
      <w:tr>
        <w:trPr>
          <w:trHeight w:val="931" w:hRule="atLeast"/>
        </w:trPr>
        <w:tc>
          <w:tcPr>
            <w:tcW w:w="3829" w:type="dxa"/>
          </w:tcPr>
          <w:p>
            <w:pPr>
              <w:pStyle w:val="TableParagraph"/>
              <w:numPr>
                <w:ilvl w:val="0"/>
                <w:numId w:val="14"/>
              </w:numPr>
              <w:tabs>
                <w:tab w:pos="829" w:val="left" w:leader="none"/>
              </w:tabs>
              <w:spacing w:line="237" w:lineRule="auto" w:before="0" w:after="0"/>
              <w:ind w:left="828" w:right="100" w:hanging="360"/>
              <w:jc w:val="both"/>
              <w:rPr>
                <w:sz w:val="20"/>
              </w:rPr>
            </w:pPr>
            <w:r>
              <w:rPr>
                <w:sz w:val="20"/>
              </w:rPr>
              <w:t>Modelamiento de conductas proambientales: una propuesta de integración entre</w:t>
            </w:r>
            <w:r>
              <w:rPr>
                <w:spacing w:val="44"/>
                <w:sz w:val="20"/>
              </w:rPr>
              <w:t> </w:t>
            </w:r>
            <w:r>
              <w:rPr>
                <w:sz w:val="20"/>
              </w:rPr>
              <w:t>ecuaciones</w:t>
            </w:r>
          </w:p>
          <w:p>
            <w:pPr>
              <w:pStyle w:val="TableParagraph"/>
              <w:spacing w:line="213" w:lineRule="exact"/>
              <w:ind w:left="828"/>
              <w:rPr>
                <w:sz w:val="20"/>
              </w:rPr>
            </w:pPr>
            <w:r>
              <w:rPr>
                <w:sz w:val="20"/>
              </w:rPr>
              <w:t>estructurales y redes bayesianas</w:t>
            </w:r>
          </w:p>
        </w:tc>
        <w:tc>
          <w:tcPr>
            <w:tcW w:w="2228" w:type="dxa"/>
          </w:tcPr>
          <w:p>
            <w:pPr>
              <w:pStyle w:val="TableParagraph"/>
              <w:ind w:left="331" w:hanging="108"/>
              <w:rPr>
                <w:sz w:val="20"/>
              </w:rPr>
            </w:pPr>
            <w:r>
              <w:rPr>
                <w:sz w:val="20"/>
              </w:rPr>
              <w:t>Dra. Martha Patricia Sánchez Miranda</w:t>
            </w:r>
          </w:p>
        </w:tc>
        <w:tc>
          <w:tcPr>
            <w:tcW w:w="2363" w:type="dxa"/>
          </w:tcPr>
          <w:p>
            <w:pPr>
              <w:pStyle w:val="TableParagraph"/>
              <w:spacing w:line="225" w:lineRule="exact"/>
              <w:ind w:left="340" w:right="338"/>
              <w:jc w:val="center"/>
              <w:rPr>
                <w:sz w:val="20"/>
              </w:rPr>
            </w:pPr>
            <w:r>
              <w:rPr>
                <w:sz w:val="20"/>
              </w:rPr>
              <w:t>PAICYT-UANL</w:t>
            </w:r>
          </w:p>
        </w:tc>
        <w:tc>
          <w:tcPr>
            <w:tcW w:w="1762" w:type="dxa"/>
          </w:tcPr>
          <w:p>
            <w:pPr>
              <w:pStyle w:val="TableParagraph"/>
              <w:spacing w:line="225" w:lineRule="exact"/>
              <w:ind w:left="150" w:right="148"/>
              <w:jc w:val="center"/>
              <w:rPr>
                <w:sz w:val="20"/>
              </w:rPr>
            </w:pPr>
            <w:r>
              <w:rPr>
                <w:sz w:val="20"/>
              </w:rPr>
              <w:t>$70,000.00</w:t>
            </w:r>
          </w:p>
        </w:tc>
      </w:tr>
      <w:tr>
        <w:trPr>
          <w:trHeight w:val="933" w:hRule="atLeast"/>
        </w:trPr>
        <w:tc>
          <w:tcPr>
            <w:tcW w:w="3829" w:type="dxa"/>
          </w:tcPr>
          <w:p>
            <w:pPr>
              <w:pStyle w:val="TableParagraph"/>
              <w:numPr>
                <w:ilvl w:val="0"/>
                <w:numId w:val="15"/>
              </w:numPr>
              <w:tabs>
                <w:tab w:pos="828" w:val="left" w:leader="none"/>
                <w:tab w:pos="829" w:val="left" w:leader="none"/>
              </w:tabs>
              <w:spacing w:line="240" w:lineRule="auto" w:before="0" w:after="0"/>
              <w:ind w:left="828" w:right="100" w:hanging="360"/>
              <w:jc w:val="left"/>
              <w:rPr>
                <w:sz w:val="20"/>
              </w:rPr>
            </w:pPr>
            <w:r>
              <w:rPr>
                <w:sz w:val="20"/>
              </w:rPr>
              <w:t>Hacia un modelo biopsicosocial explicativo de conducta</w:t>
            </w:r>
            <w:r>
              <w:rPr>
                <w:spacing w:val="10"/>
                <w:sz w:val="20"/>
              </w:rPr>
              <w:t> </w:t>
            </w:r>
            <w:r>
              <w:rPr>
                <w:sz w:val="20"/>
              </w:rPr>
              <w:t>adictiva</w:t>
            </w:r>
          </w:p>
          <w:p>
            <w:pPr>
              <w:pStyle w:val="TableParagraph"/>
              <w:tabs>
                <w:tab w:pos="1149" w:val="left" w:leader="none"/>
                <w:tab w:pos="1859" w:val="left" w:leader="none"/>
                <w:tab w:pos="2849" w:val="left" w:leader="none"/>
              </w:tabs>
              <w:spacing w:line="228" w:lineRule="exact" w:before="2"/>
              <w:ind w:left="828" w:right="102"/>
              <w:rPr>
                <w:sz w:val="20"/>
              </w:rPr>
            </w:pPr>
            <w:r>
              <w:rPr>
                <w:sz w:val="20"/>
              </w:rPr>
              <w:t>a</w:t>
              <w:tab/>
              <w:t>redes</w:t>
              <w:tab/>
              <w:t>sociales,</w:t>
              <w:tab/>
            </w:r>
            <w:r>
              <w:rPr>
                <w:spacing w:val="-3"/>
                <w:sz w:val="20"/>
              </w:rPr>
              <w:t>ansiedad, </w:t>
            </w:r>
            <w:r>
              <w:rPr>
                <w:sz w:val="20"/>
              </w:rPr>
              <w:t>depresión y</w:t>
            </w:r>
            <w:r>
              <w:rPr>
                <w:spacing w:val="-2"/>
                <w:sz w:val="20"/>
              </w:rPr>
              <w:t> </w:t>
            </w:r>
            <w:r>
              <w:rPr>
                <w:sz w:val="20"/>
              </w:rPr>
              <w:t>suicido</w:t>
            </w:r>
          </w:p>
        </w:tc>
        <w:tc>
          <w:tcPr>
            <w:tcW w:w="2228" w:type="dxa"/>
          </w:tcPr>
          <w:p>
            <w:pPr>
              <w:pStyle w:val="TableParagraph"/>
              <w:ind w:left="748" w:right="98" w:hanging="627"/>
              <w:rPr>
                <w:sz w:val="20"/>
              </w:rPr>
            </w:pPr>
            <w:r>
              <w:rPr>
                <w:sz w:val="20"/>
              </w:rPr>
              <w:t>Dra. Fuensanta Lopez Rosales</w:t>
            </w:r>
          </w:p>
        </w:tc>
        <w:tc>
          <w:tcPr>
            <w:tcW w:w="2363" w:type="dxa"/>
          </w:tcPr>
          <w:p>
            <w:pPr>
              <w:pStyle w:val="TableParagraph"/>
              <w:spacing w:line="227" w:lineRule="exact"/>
              <w:ind w:left="340" w:right="338"/>
              <w:jc w:val="center"/>
              <w:rPr>
                <w:sz w:val="20"/>
              </w:rPr>
            </w:pPr>
            <w:r>
              <w:rPr>
                <w:sz w:val="20"/>
              </w:rPr>
              <w:t>PAICYT-UANL</w:t>
            </w:r>
          </w:p>
        </w:tc>
        <w:tc>
          <w:tcPr>
            <w:tcW w:w="1762" w:type="dxa"/>
          </w:tcPr>
          <w:p>
            <w:pPr>
              <w:pStyle w:val="TableParagraph"/>
              <w:spacing w:line="227" w:lineRule="exact"/>
              <w:ind w:left="149" w:right="148"/>
              <w:jc w:val="center"/>
              <w:rPr>
                <w:sz w:val="20"/>
              </w:rPr>
            </w:pPr>
            <w:r>
              <w:rPr>
                <w:sz w:val="20"/>
              </w:rPr>
              <w:t>$70,000.00</w:t>
            </w:r>
          </w:p>
        </w:tc>
      </w:tr>
      <w:tr>
        <w:trPr>
          <w:trHeight w:val="933" w:hRule="atLeast"/>
        </w:trPr>
        <w:tc>
          <w:tcPr>
            <w:tcW w:w="3829" w:type="dxa"/>
          </w:tcPr>
          <w:p>
            <w:pPr>
              <w:pStyle w:val="TableParagraph"/>
              <w:numPr>
                <w:ilvl w:val="0"/>
                <w:numId w:val="16"/>
              </w:numPr>
              <w:tabs>
                <w:tab w:pos="828" w:val="left" w:leader="none"/>
                <w:tab w:pos="829" w:val="left" w:leader="none"/>
                <w:tab w:pos="1938" w:val="left" w:leader="none"/>
                <w:tab w:pos="3283" w:val="left" w:leader="none"/>
              </w:tabs>
              <w:spacing w:line="240" w:lineRule="auto" w:before="0" w:after="0"/>
              <w:ind w:left="828" w:right="100" w:hanging="360"/>
              <w:jc w:val="left"/>
              <w:rPr>
                <w:sz w:val="20"/>
              </w:rPr>
            </w:pPr>
            <w:r>
              <w:rPr>
                <w:sz w:val="20"/>
              </w:rPr>
              <w:t>Rediseño</w:t>
              <w:tab/>
              <w:t>intervención</w:t>
              <w:tab/>
            </w:r>
            <w:r>
              <w:rPr>
                <w:spacing w:val="-4"/>
                <w:sz w:val="20"/>
              </w:rPr>
              <w:t>línea </w:t>
            </w:r>
            <w:r>
              <w:rPr>
                <w:sz w:val="20"/>
              </w:rPr>
              <w:t>RECONECTATE para</w:t>
            </w:r>
            <w:r>
              <w:rPr>
                <w:spacing w:val="37"/>
                <w:sz w:val="20"/>
              </w:rPr>
              <w:t> </w:t>
            </w:r>
            <w:r>
              <w:rPr>
                <w:spacing w:val="-3"/>
                <w:sz w:val="20"/>
              </w:rPr>
              <w:t>prevenir</w:t>
            </w:r>
          </w:p>
          <w:p>
            <w:pPr>
              <w:pStyle w:val="TableParagraph"/>
              <w:spacing w:line="228" w:lineRule="exact" w:before="2"/>
              <w:ind w:left="828"/>
              <w:rPr>
                <w:sz w:val="20"/>
              </w:rPr>
            </w:pPr>
            <w:r>
              <w:rPr>
                <w:sz w:val="20"/>
              </w:rPr>
              <w:t>conductas de riesgo sexual en personas sordas</w:t>
            </w:r>
          </w:p>
        </w:tc>
        <w:tc>
          <w:tcPr>
            <w:tcW w:w="2228" w:type="dxa"/>
          </w:tcPr>
          <w:p>
            <w:pPr>
              <w:pStyle w:val="TableParagraph"/>
              <w:ind w:left="748" w:right="98" w:hanging="627"/>
              <w:rPr>
                <w:sz w:val="20"/>
              </w:rPr>
            </w:pPr>
            <w:r>
              <w:rPr>
                <w:sz w:val="20"/>
              </w:rPr>
              <w:t>Dra. Fuensanta López Rosales</w:t>
            </w:r>
          </w:p>
        </w:tc>
        <w:tc>
          <w:tcPr>
            <w:tcW w:w="2363" w:type="dxa"/>
          </w:tcPr>
          <w:p>
            <w:pPr>
              <w:pStyle w:val="TableParagraph"/>
              <w:spacing w:line="227" w:lineRule="exact"/>
              <w:ind w:left="338" w:right="338"/>
              <w:jc w:val="center"/>
              <w:rPr>
                <w:sz w:val="20"/>
              </w:rPr>
            </w:pPr>
            <w:r>
              <w:rPr>
                <w:sz w:val="20"/>
              </w:rPr>
              <w:t>UANL</w:t>
            </w:r>
          </w:p>
        </w:tc>
        <w:tc>
          <w:tcPr>
            <w:tcW w:w="1762" w:type="dxa"/>
          </w:tcPr>
          <w:p>
            <w:pPr>
              <w:pStyle w:val="TableParagraph"/>
              <w:spacing w:line="227" w:lineRule="exact"/>
              <w:ind w:left="149" w:right="148"/>
              <w:jc w:val="center"/>
              <w:rPr>
                <w:sz w:val="20"/>
              </w:rPr>
            </w:pPr>
            <w:r>
              <w:rPr>
                <w:sz w:val="20"/>
              </w:rPr>
              <w:t>$50,000.00</w:t>
            </w:r>
          </w:p>
        </w:tc>
      </w:tr>
      <w:tr>
        <w:trPr>
          <w:trHeight w:val="1163" w:hRule="atLeast"/>
        </w:trPr>
        <w:tc>
          <w:tcPr>
            <w:tcW w:w="3829" w:type="dxa"/>
          </w:tcPr>
          <w:p>
            <w:pPr>
              <w:pStyle w:val="TableParagraph"/>
              <w:numPr>
                <w:ilvl w:val="0"/>
                <w:numId w:val="17"/>
              </w:numPr>
              <w:tabs>
                <w:tab w:pos="829" w:val="left" w:leader="none"/>
              </w:tabs>
              <w:spacing w:line="240" w:lineRule="auto" w:before="0" w:after="0"/>
              <w:ind w:left="828" w:right="101" w:hanging="360"/>
              <w:jc w:val="both"/>
              <w:rPr>
                <w:sz w:val="20"/>
              </w:rPr>
            </w:pPr>
            <w:r>
              <w:rPr>
                <w:sz w:val="20"/>
              </w:rPr>
              <w:t>Hacia un modelo explicativo de la conducta adictiva a </w:t>
            </w:r>
            <w:r>
              <w:rPr>
                <w:spacing w:val="-4"/>
                <w:sz w:val="20"/>
              </w:rPr>
              <w:t>redes </w:t>
            </w:r>
            <w:r>
              <w:rPr>
                <w:sz w:val="20"/>
              </w:rPr>
              <w:t>sociales,</w:t>
            </w:r>
            <w:r>
              <w:rPr>
                <w:spacing w:val="33"/>
                <w:sz w:val="20"/>
              </w:rPr>
              <w:t> </w:t>
            </w:r>
            <w:r>
              <w:rPr>
                <w:sz w:val="20"/>
              </w:rPr>
              <w:t>cibervictimización,</w:t>
            </w:r>
          </w:p>
          <w:p>
            <w:pPr>
              <w:pStyle w:val="TableParagraph"/>
              <w:spacing w:line="228" w:lineRule="exact" w:before="3"/>
              <w:ind w:left="828"/>
              <w:rPr>
                <w:sz w:val="20"/>
              </w:rPr>
            </w:pPr>
            <w:r>
              <w:rPr>
                <w:sz w:val="20"/>
              </w:rPr>
              <w:t>depresión e ideación suicida en jóvenes universitarios.</w:t>
            </w:r>
          </w:p>
        </w:tc>
        <w:tc>
          <w:tcPr>
            <w:tcW w:w="2228" w:type="dxa"/>
          </w:tcPr>
          <w:p>
            <w:pPr>
              <w:pStyle w:val="TableParagraph"/>
              <w:ind w:left="748" w:right="98" w:hanging="627"/>
              <w:rPr>
                <w:sz w:val="20"/>
              </w:rPr>
            </w:pPr>
            <w:r>
              <w:rPr>
                <w:sz w:val="20"/>
              </w:rPr>
              <w:t>Dra. Fuensanta López Rosales</w:t>
            </w:r>
          </w:p>
        </w:tc>
        <w:tc>
          <w:tcPr>
            <w:tcW w:w="2363" w:type="dxa"/>
          </w:tcPr>
          <w:p>
            <w:pPr>
              <w:pStyle w:val="TableParagraph"/>
              <w:spacing w:line="227" w:lineRule="exact"/>
              <w:ind w:left="339" w:right="338"/>
              <w:jc w:val="center"/>
              <w:rPr>
                <w:sz w:val="20"/>
              </w:rPr>
            </w:pPr>
            <w:r>
              <w:rPr>
                <w:sz w:val="20"/>
              </w:rPr>
              <w:t>PAICYT</w:t>
            </w:r>
          </w:p>
        </w:tc>
        <w:tc>
          <w:tcPr>
            <w:tcW w:w="1762" w:type="dxa"/>
          </w:tcPr>
          <w:p>
            <w:pPr>
              <w:pStyle w:val="TableParagraph"/>
              <w:spacing w:line="227" w:lineRule="exact"/>
              <w:ind w:left="150" w:right="148"/>
              <w:jc w:val="center"/>
              <w:rPr>
                <w:sz w:val="20"/>
              </w:rPr>
            </w:pPr>
            <w:r>
              <w:rPr>
                <w:sz w:val="20"/>
              </w:rPr>
              <w:t>$25,000.00</w:t>
            </w:r>
          </w:p>
        </w:tc>
      </w:tr>
      <w:tr>
        <w:trPr>
          <w:trHeight w:val="960" w:hRule="atLeast"/>
        </w:trPr>
        <w:tc>
          <w:tcPr>
            <w:tcW w:w="3829" w:type="dxa"/>
          </w:tcPr>
          <w:p>
            <w:pPr>
              <w:pStyle w:val="TableParagraph"/>
              <w:numPr>
                <w:ilvl w:val="0"/>
                <w:numId w:val="18"/>
              </w:numPr>
              <w:tabs>
                <w:tab w:pos="829" w:val="left" w:leader="none"/>
              </w:tabs>
              <w:spacing w:line="240" w:lineRule="auto" w:before="0" w:after="0"/>
              <w:ind w:left="828" w:right="100" w:hanging="360"/>
              <w:jc w:val="both"/>
              <w:rPr>
                <w:sz w:val="20"/>
              </w:rPr>
            </w:pPr>
            <w:r>
              <w:rPr>
                <w:sz w:val="20"/>
              </w:rPr>
              <w:t>Conducta adictiva a </w:t>
            </w:r>
            <w:r>
              <w:rPr>
                <w:spacing w:val="-4"/>
                <w:sz w:val="20"/>
              </w:rPr>
              <w:t>redes </w:t>
            </w:r>
            <w:r>
              <w:rPr>
                <w:sz w:val="20"/>
              </w:rPr>
              <w:t>sociales</w:t>
            </w:r>
            <w:r>
              <w:rPr>
                <w:spacing w:val="-7"/>
                <w:sz w:val="20"/>
              </w:rPr>
              <w:t> </w:t>
            </w:r>
            <w:r>
              <w:rPr>
                <w:sz w:val="20"/>
              </w:rPr>
              <w:t>y</w:t>
            </w:r>
            <w:r>
              <w:rPr>
                <w:spacing w:val="-14"/>
                <w:sz w:val="20"/>
              </w:rPr>
              <w:t> </w:t>
            </w:r>
            <w:r>
              <w:rPr>
                <w:sz w:val="20"/>
              </w:rPr>
              <w:t>relación</w:t>
            </w:r>
            <w:r>
              <w:rPr>
                <w:spacing w:val="-12"/>
                <w:sz w:val="20"/>
              </w:rPr>
              <w:t> </w:t>
            </w:r>
            <w:r>
              <w:rPr>
                <w:sz w:val="20"/>
              </w:rPr>
              <w:t>con</w:t>
            </w:r>
            <w:r>
              <w:rPr>
                <w:spacing w:val="-11"/>
                <w:sz w:val="20"/>
              </w:rPr>
              <w:t> </w:t>
            </w:r>
            <w:r>
              <w:rPr>
                <w:sz w:val="20"/>
              </w:rPr>
              <w:t>el</w:t>
            </w:r>
            <w:r>
              <w:rPr>
                <w:spacing w:val="-12"/>
                <w:sz w:val="20"/>
              </w:rPr>
              <w:t> </w:t>
            </w:r>
            <w:r>
              <w:rPr>
                <w:sz w:val="20"/>
              </w:rPr>
              <w:t>modelo de los cinco factores </w:t>
            </w:r>
            <w:r>
              <w:rPr>
                <w:spacing w:val="-7"/>
                <w:sz w:val="20"/>
              </w:rPr>
              <w:t>de </w:t>
            </w:r>
            <w:r>
              <w:rPr>
                <w:sz w:val="20"/>
              </w:rPr>
              <w:t>personalidad.</w:t>
            </w:r>
          </w:p>
        </w:tc>
        <w:tc>
          <w:tcPr>
            <w:tcW w:w="2228" w:type="dxa"/>
          </w:tcPr>
          <w:p>
            <w:pPr>
              <w:pStyle w:val="TableParagraph"/>
              <w:ind w:left="748" w:right="98" w:hanging="627"/>
              <w:rPr>
                <w:sz w:val="20"/>
              </w:rPr>
            </w:pPr>
            <w:r>
              <w:rPr>
                <w:sz w:val="20"/>
              </w:rPr>
              <w:t>Dra. Fuensanta López Rosales</w:t>
            </w:r>
          </w:p>
        </w:tc>
        <w:tc>
          <w:tcPr>
            <w:tcW w:w="2363" w:type="dxa"/>
          </w:tcPr>
          <w:p>
            <w:pPr>
              <w:pStyle w:val="TableParagraph"/>
              <w:spacing w:line="227" w:lineRule="exact"/>
              <w:ind w:left="339" w:right="338"/>
              <w:jc w:val="center"/>
              <w:rPr>
                <w:sz w:val="20"/>
              </w:rPr>
            </w:pPr>
            <w:r>
              <w:rPr>
                <w:sz w:val="20"/>
              </w:rPr>
              <w:t>PAICYT</w:t>
            </w:r>
          </w:p>
        </w:tc>
        <w:tc>
          <w:tcPr>
            <w:tcW w:w="1762" w:type="dxa"/>
          </w:tcPr>
          <w:p>
            <w:pPr>
              <w:pStyle w:val="TableParagraph"/>
              <w:spacing w:line="227" w:lineRule="exact"/>
              <w:ind w:left="149" w:right="148"/>
              <w:jc w:val="center"/>
              <w:rPr>
                <w:sz w:val="20"/>
              </w:rPr>
            </w:pPr>
            <w:r>
              <w:rPr>
                <w:sz w:val="20"/>
              </w:rPr>
              <w:t>$25,000.00</w:t>
            </w:r>
          </w:p>
        </w:tc>
      </w:tr>
      <w:tr>
        <w:trPr>
          <w:trHeight w:val="1230" w:hRule="atLeast"/>
        </w:trPr>
        <w:tc>
          <w:tcPr>
            <w:tcW w:w="3829" w:type="dxa"/>
          </w:tcPr>
          <w:p>
            <w:pPr>
              <w:pStyle w:val="TableParagraph"/>
              <w:numPr>
                <w:ilvl w:val="0"/>
                <w:numId w:val="19"/>
              </w:numPr>
              <w:tabs>
                <w:tab w:pos="829" w:val="left" w:leader="none"/>
              </w:tabs>
              <w:spacing w:line="240" w:lineRule="auto" w:before="0" w:after="0"/>
              <w:ind w:left="828" w:right="100" w:hanging="360"/>
              <w:jc w:val="both"/>
              <w:rPr>
                <w:sz w:val="20"/>
              </w:rPr>
            </w:pPr>
            <w:r>
              <w:rPr>
                <w:sz w:val="20"/>
              </w:rPr>
              <w:t>Rediseño de una intervención</w:t>
            </w:r>
            <w:r>
              <w:rPr>
                <w:spacing w:val="-41"/>
                <w:sz w:val="20"/>
              </w:rPr>
              <w:t> </w:t>
            </w:r>
            <w:r>
              <w:rPr>
                <w:spacing w:val="-6"/>
                <w:sz w:val="20"/>
              </w:rPr>
              <w:t>en </w:t>
            </w:r>
            <w:r>
              <w:rPr>
                <w:sz w:val="20"/>
              </w:rPr>
              <w:t>línea (“Reconéctate”) para prevenir conductas sexuales </w:t>
            </w:r>
            <w:r>
              <w:rPr>
                <w:spacing w:val="-6"/>
                <w:sz w:val="20"/>
              </w:rPr>
              <w:t>de </w:t>
            </w:r>
            <w:r>
              <w:rPr>
                <w:sz w:val="20"/>
              </w:rPr>
              <w:t>riesgo en personas</w:t>
            </w:r>
            <w:r>
              <w:rPr>
                <w:spacing w:val="-4"/>
                <w:sz w:val="20"/>
              </w:rPr>
              <w:t> </w:t>
            </w:r>
            <w:r>
              <w:rPr>
                <w:sz w:val="20"/>
              </w:rPr>
              <w:t>sordas.</w:t>
            </w:r>
          </w:p>
        </w:tc>
        <w:tc>
          <w:tcPr>
            <w:tcW w:w="2228" w:type="dxa"/>
          </w:tcPr>
          <w:p>
            <w:pPr>
              <w:pStyle w:val="TableParagraph"/>
              <w:ind w:left="748" w:right="98" w:hanging="627"/>
              <w:rPr>
                <w:sz w:val="20"/>
              </w:rPr>
            </w:pPr>
            <w:r>
              <w:rPr>
                <w:sz w:val="20"/>
              </w:rPr>
              <w:t>Dra. Fuensanta López Rosales</w:t>
            </w:r>
          </w:p>
        </w:tc>
        <w:tc>
          <w:tcPr>
            <w:tcW w:w="2363" w:type="dxa"/>
          </w:tcPr>
          <w:p>
            <w:pPr>
              <w:pStyle w:val="TableParagraph"/>
              <w:spacing w:line="227" w:lineRule="exact"/>
              <w:ind w:left="339" w:right="338"/>
              <w:jc w:val="center"/>
              <w:rPr>
                <w:sz w:val="20"/>
              </w:rPr>
            </w:pPr>
            <w:r>
              <w:rPr>
                <w:sz w:val="20"/>
              </w:rPr>
              <w:t>PAICYT</w:t>
            </w:r>
          </w:p>
        </w:tc>
        <w:tc>
          <w:tcPr>
            <w:tcW w:w="1762" w:type="dxa"/>
          </w:tcPr>
          <w:p>
            <w:pPr>
              <w:pStyle w:val="TableParagraph"/>
              <w:spacing w:line="227" w:lineRule="exact"/>
              <w:ind w:left="149" w:right="148"/>
              <w:jc w:val="center"/>
              <w:rPr>
                <w:sz w:val="20"/>
              </w:rPr>
            </w:pPr>
            <w:r>
              <w:rPr>
                <w:sz w:val="20"/>
              </w:rPr>
              <w:t>$25,000.00</w:t>
            </w:r>
          </w:p>
        </w:tc>
      </w:tr>
      <w:tr>
        <w:trPr>
          <w:trHeight w:val="705" w:hRule="atLeast"/>
        </w:trPr>
        <w:tc>
          <w:tcPr>
            <w:tcW w:w="3829" w:type="dxa"/>
          </w:tcPr>
          <w:p>
            <w:pPr>
              <w:pStyle w:val="TableParagraph"/>
              <w:numPr>
                <w:ilvl w:val="0"/>
                <w:numId w:val="20"/>
              </w:numPr>
              <w:tabs>
                <w:tab w:pos="828" w:val="left" w:leader="none"/>
                <w:tab w:pos="829" w:val="left" w:leader="none"/>
              </w:tabs>
              <w:spacing w:line="235" w:lineRule="auto" w:before="4" w:after="0"/>
              <w:ind w:left="828" w:right="100" w:hanging="360"/>
              <w:jc w:val="left"/>
              <w:rPr>
                <w:sz w:val="20"/>
              </w:rPr>
            </w:pPr>
            <w:r>
              <w:rPr>
                <w:sz w:val="20"/>
              </w:rPr>
              <w:t>Pensamiento sistemático en </w:t>
            </w:r>
            <w:r>
              <w:rPr>
                <w:spacing w:val="-10"/>
                <w:sz w:val="20"/>
              </w:rPr>
              <w:t>la </w:t>
            </w:r>
            <w:r>
              <w:rPr>
                <w:sz w:val="20"/>
              </w:rPr>
              <w:t>formación de juicios sobre</w:t>
            </w:r>
            <w:r>
              <w:rPr>
                <w:spacing w:val="13"/>
                <w:sz w:val="20"/>
              </w:rPr>
              <w:t> </w:t>
            </w:r>
            <w:r>
              <w:rPr>
                <w:spacing w:val="-8"/>
                <w:sz w:val="20"/>
              </w:rPr>
              <w:t>la</w:t>
            </w:r>
          </w:p>
          <w:p>
            <w:pPr>
              <w:pStyle w:val="TableParagraph"/>
              <w:spacing w:line="213" w:lineRule="exact" w:before="2"/>
              <w:ind w:left="828"/>
              <w:rPr>
                <w:sz w:val="20"/>
              </w:rPr>
            </w:pPr>
            <w:r>
              <w:rPr>
                <w:sz w:val="20"/>
              </w:rPr>
              <w:t>aceptabilidad de que se emita</w:t>
            </w:r>
          </w:p>
        </w:tc>
        <w:tc>
          <w:tcPr>
            <w:tcW w:w="2228" w:type="dxa"/>
          </w:tcPr>
          <w:p>
            <w:pPr>
              <w:pStyle w:val="TableParagraph"/>
              <w:spacing w:before="8"/>
              <w:ind w:left="0"/>
              <w:rPr>
                <w:rFonts w:ascii="Times New Roman"/>
                <w:sz w:val="19"/>
              </w:rPr>
            </w:pPr>
          </w:p>
          <w:p>
            <w:pPr>
              <w:pStyle w:val="TableParagraph"/>
              <w:spacing w:line="230" w:lineRule="atLeast" w:before="1"/>
              <w:ind w:left="738" w:right="425" w:hanging="288"/>
              <w:rPr>
                <w:sz w:val="20"/>
              </w:rPr>
            </w:pPr>
            <w:r>
              <w:rPr>
                <w:sz w:val="20"/>
              </w:rPr>
              <w:t>Claudia Castro Campos</w:t>
            </w:r>
          </w:p>
        </w:tc>
        <w:tc>
          <w:tcPr>
            <w:tcW w:w="2363" w:type="dxa"/>
          </w:tcPr>
          <w:p>
            <w:pPr>
              <w:pStyle w:val="TableParagraph"/>
              <w:spacing w:line="229" w:lineRule="exact"/>
              <w:ind w:left="338" w:right="338"/>
              <w:jc w:val="center"/>
              <w:rPr>
                <w:sz w:val="20"/>
              </w:rPr>
            </w:pPr>
            <w:r>
              <w:rPr>
                <w:sz w:val="20"/>
              </w:rPr>
              <w:t>PRODEP</w:t>
            </w:r>
          </w:p>
        </w:tc>
        <w:tc>
          <w:tcPr>
            <w:tcW w:w="1762" w:type="dxa"/>
          </w:tcPr>
          <w:p>
            <w:pPr>
              <w:pStyle w:val="TableParagraph"/>
              <w:spacing w:line="229" w:lineRule="exact"/>
              <w:ind w:left="152" w:right="148"/>
              <w:jc w:val="center"/>
              <w:rPr>
                <w:sz w:val="20"/>
              </w:rPr>
            </w:pPr>
            <w:r>
              <w:rPr>
                <w:sz w:val="20"/>
              </w:rPr>
              <w:t>$ 67,988.18</w:t>
            </w:r>
          </w:p>
        </w:tc>
      </w:tr>
    </w:tbl>
    <w:p>
      <w:pPr>
        <w:spacing w:after="0" w:line="229" w:lineRule="exact"/>
        <w:jc w:val="center"/>
        <w:rPr>
          <w:sz w:val="20"/>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217"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3829"/>
        <w:gridCol w:w="2228"/>
        <w:gridCol w:w="2363"/>
        <w:gridCol w:w="1762"/>
      </w:tblGrid>
      <w:tr>
        <w:trPr>
          <w:trHeight w:val="690" w:hRule="atLeast"/>
        </w:trPr>
        <w:tc>
          <w:tcPr>
            <w:tcW w:w="3829" w:type="dxa"/>
          </w:tcPr>
          <w:p>
            <w:pPr>
              <w:pStyle w:val="TableParagraph"/>
              <w:spacing w:line="230" w:lineRule="exact"/>
              <w:ind w:left="828" w:right="101"/>
              <w:jc w:val="both"/>
              <w:rPr>
                <w:sz w:val="20"/>
              </w:rPr>
            </w:pPr>
            <w:r>
              <w:rPr>
                <w:sz w:val="20"/>
              </w:rPr>
              <w:t>una mentira: Una aproximación desde la teoría de integración</w:t>
            </w:r>
            <w:r>
              <w:rPr>
                <w:spacing w:val="-29"/>
                <w:sz w:val="20"/>
              </w:rPr>
              <w:t> </w:t>
            </w:r>
            <w:r>
              <w:rPr>
                <w:spacing w:val="-10"/>
                <w:sz w:val="20"/>
              </w:rPr>
              <w:t>de </w:t>
            </w:r>
            <w:r>
              <w:rPr>
                <w:sz w:val="20"/>
              </w:rPr>
              <w:t>información.</w:t>
            </w:r>
          </w:p>
        </w:tc>
        <w:tc>
          <w:tcPr>
            <w:tcW w:w="2228" w:type="dxa"/>
          </w:tcPr>
          <w:p>
            <w:pPr>
              <w:pStyle w:val="TableParagraph"/>
              <w:ind w:left="0"/>
              <w:rPr>
                <w:rFonts w:ascii="Times New Roman"/>
                <w:sz w:val="20"/>
              </w:rPr>
            </w:pPr>
          </w:p>
        </w:tc>
        <w:tc>
          <w:tcPr>
            <w:tcW w:w="2363" w:type="dxa"/>
          </w:tcPr>
          <w:p>
            <w:pPr>
              <w:pStyle w:val="TableParagraph"/>
              <w:ind w:left="0"/>
              <w:rPr>
                <w:rFonts w:ascii="Times New Roman"/>
                <w:sz w:val="20"/>
              </w:rPr>
            </w:pPr>
          </w:p>
        </w:tc>
        <w:tc>
          <w:tcPr>
            <w:tcW w:w="1762" w:type="dxa"/>
          </w:tcPr>
          <w:p>
            <w:pPr>
              <w:pStyle w:val="TableParagraph"/>
              <w:ind w:left="0"/>
              <w:rPr>
                <w:rFonts w:ascii="Times New Roman"/>
                <w:sz w:val="20"/>
              </w:rPr>
            </w:pPr>
          </w:p>
        </w:tc>
      </w:tr>
      <w:tr>
        <w:trPr>
          <w:trHeight w:val="1391" w:hRule="atLeast"/>
        </w:trPr>
        <w:tc>
          <w:tcPr>
            <w:tcW w:w="3829" w:type="dxa"/>
          </w:tcPr>
          <w:p>
            <w:pPr>
              <w:pStyle w:val="TableParagraph"/>
              <w:numPr>
                <w:ilvl w:val="0"/>
                <w:numId w:val="21"/>
              </w:numPr>
              <w:tabs>
                <w:tab w:pos="829" w:val="left" w:leader="none"/>
              </w:tabs>
              <w:spacing w:line="240" w:lineRule="auto" w:before="0" w:after="0"/>
              <w:ind w:left="828" w:right="97" w:hanging="360"/>
              <w:jc w:val="both"/>
              <w:rPr>
                <w:sz w:val="20"/>
              </w:rPr>
            </w:pPr>
            <w:r>
              <w:rPr>
                <w:sz w:val="20"/>
              </w:rPr>
              <w:t>Estudio de los efectos cognitivos, emocionales </w:t>
            </w:r>
            <w:r>
              <w:rPr>
                <w:spacing w:val="-11"/>
                <w:sz w:val="20"/>
              </w:rPr>
              <w:t>y </w:t>
            </w:r>
            <w:r>
              <w:rPr>
                <w:sz w:val="20"/>
              </w:rPr>
              <w:t>comportamentales en víctimas de la violencia social del área metropolitana de</w:t>
            </w:r>
            <w:r>
              <w:rPr>
                <w:spacing w:val="49"/>
                <w:sz w:val="20"/>
              </w:rPr>
              <w:t> </w:t>
            </w:r>
            <w:r>
              <w:rPr>
                <w:sz w:val="20"/>
              </w:rPr>
              <w:t>Monterrey,</w:t>
            </w:r>
          </w:p>
          <w:p>
            <w:pPr>
              <w:pStyle w:val="TableParagraph"/>
              <w:spacing w:line="209" w:lineRule="exact"/>
              <w:ind w:left="828"/>
              <w:rPr>
                <w:sz w:val="20"/>
              </w:rPr>
            </w:pPr>
            <w:r>
              <w:rPr>
                <w:sz w:val="20"/>
              </w:rPr>
              <w:t>México</w:t>
            </w:r>
          </w:p>
        </w:tc>
        <w:tc>
          <w:tcPr>
            <w:tcW w:w="2228" w:type="dxa"/>
          </w:tcPr>
          <w:p>
            <w:pPr>
              <w:pStyle w:val="TableParagraph"/>
              <w:ind w:left="655" w:right="298" w:hanging="334"/>
              <w:rPr>
                <w:sz w:val="20"/>
              </w:rPr>
            </w:pPr>
            <w:r>
              <w:rPr>
                <w:sz w:val="20"/>
              </w:rPr>
              <w:t>Dr. Javier Álvarez Bermúdez</w:t>
            </w:r>
          </w:p>
        </w:tc>
        <w:tc>
          <w:tcPr>
            <w:tcW w:w="2363" w:type="dxa"/>
          </w:tcPr>
          <w:p>
            <w:pPr>
              <w:pStyle w:val="TableParagraph"/>
              <w:spacing w:line="227" w:lineRule="exact"/>
              <w:ind w:left="340" w:right="338"/>
              <w:jc w:val="center"/>
              <w:rPr>
                <w:sz w:val="20"/>
              </w:rPr>
            </w:pPr>
            <w:r>
              <w:rPr>
                <w:sz w:val="20"/>
              </w:rPr>
              <w:t>PAICYT-UANL</w:t>
            </w:r>
          </w:p>
        </w:tc>
        <w:tc>
          <w:tcPr>
            <w:tcW w:w="1762" w:type="dxa"/>
          </w:tcPr>
          <w:p>
            <w:pPr>
              <w:pStyle w:val="TableParagraph"/>
              <w:spacing w:line="227" w:lineRule="exact"/>
              <w:ind w:left="152" w:right="148"/>
              <w:jc w:val="center"/>
              <w:rPr>
                <w:sz w:val="20"/>
              </w:rPr>
            </w:pPr>
            <w:r>
              <w:rPr>
                <w:sz w:val="20"/>
              </w:rPr>
              <w:t>$ 50,000.00</w:t>
            </w:r>
          </w:p>
        </w:tc>
      </w:tr>
      <w:tr>
        <w:trPr>
          <w:trHeight w:val="1394" w:hRule="atLeast"/>
        </w:trPr>
        <w:tc>
          <w:tcPr>
            <w:tcW w:w="3829" w:type="dxa"/>
          </w:tcPr>
          <w:p>
            <w:pPr>
              <w:pStyle w:val="TableParagraph"/>
              <w:numPr>
                <w:ilvl w:val="0"/>
                <w:numId w:val="22"/>
              </w:numPr>
              <w:tabs>
                <w:tab w:pos="828" w:val="left" w:leader="none"/>
                <w:tab w:pos="829" w:val="left" w:leader="none"/>
              </w:tabs>
              <w:spacing w:line="242" w:lineRule="exact" w:before="0" w:after="0"/>
              <w:ind w:left="828" w:right="0" w:hanging="360"/>
              <w:jc w:val="left"/>
              <w:rPr>
                <w:sz w:val="20"/>
              </w:rPr>
            </w:pPr>
            <w:r>
              <w:rPr>
                <w:sz w:val="20"/>
              </w:rPr>
              <w:t>Nuevas aproximaciones</w:t>
            </w:r>
            <w:r>
              <w:rPr>
                <w:spacing w:val="-5"/>
                <w:sz w:val="20"/>
              </w:rPr>
              <w:t> </w:t>
            </w:r>
            <w:r>
              <w:rPr>
                <w:sz w:val="20"/>
              </w:rPr>
              <w:t>teóricas</w:t>
            </w:r>
          </w:p>
          <w:p>
            <w:pPr>
              <w:pStyle w:val="TableParagraph"/>
              <w:ind w:left="828" w:right="99"/>
              <w:jc w:val="both"/>
              <w:rPr>
                <w:sz w:val="20"/>
              </w:rPr>
            </w:pPr>
            <w:r>
              <w:rPr>
                <w:sz w:val="20"/>
              </w:rPr>
              <w:t>- metodológicas para el establecimiento del fenotipo emocional en el síndrome de</w:t>
            </w:r>
          </w:p>
          <w:p>
            <w:pPr>
              <w:pStyle w:val="TableParagraph"/>
              <w:spacing w:line="230" w:lineRule="exact" w:before="2"/>
              <w:ind w:left="828" w:right="99"/>
              <w:jc w:val="both"/>
              <w:rPr>
                <w:sz w:val="20"/>
              </w:rPr>
            </w:pPr>
            <w:r>
              <w:rPr>
                <w:sz w:val="20"/>
              </w:rPr>
              <w:t>Down en el área del procesamiento facial emocional</w:t>
            </w:r>
          </w:p>
        </w:tc>
        <w:tc>
          <w:tcPr>
            <w:tcW w:w="2228" w:type="dxa"/>
          </w:tcPr>
          <w:p>
            <w:pPr>
              <w:pStyle w:val="TableParagraph"/>
              <w:spacing w:before="8"/>
              <w:ind w:left="0"/>
              <w:rPr>
                <w:rFonts w:ascii="Times New Roman"/>
                <w:sz w:val="19"/>
              </w:rPr>
            </w:pPr>
          </w:p>
          <w:p>
            <w:pPr>
              <w:pStyle w:val="TableParagraph"/>
              <w:spacing w:before="1"/>
              <w:ind w:left="731" w:right="148" w:hanging="560"/>
              <w:rPr>
                <w:sz w:val="20"/>
              </w:rPr>
            </w:pPr>
            <w:r>
              <w:rPr>
                <w:sz w:val="20"/>
              </w:rPr>
              <w:t>Dr. Ernesto O. López Ramírez</w:t>
            </w:r>
          </w:p>
        </w:tc>
        <w:tc>
          <w:tcPr>
            <w:tcW w:w="2363" w:type="dxa"/>
          </w:tcPr>
          <w:p>
            <w:pPr>
              <w:pStyle w:val="TableParagraph"/>
              <w:spacing w:line="227" w:lineRule="exact"/>
              <w:ind w:left="339" w:right="338"/>
              <w:jc w:val="center"/>
              <w:rPr>
                <w:sz w:val="20"/>
              </w:rPr>
            </w:pPr>
            <w:r>
              <w:rPr>
                <w:sz w:val="20"/>
              </w:rPr>
              <w:t>CONACYT</w:t>
            </w:r>
          </w:p>
          <w:p>
            <w:pPr>
              <w:pStyle w:val="TableParagraph"/>
              <w:ind w:left="340" w:right="338"/>
              <w:jc w:val="center"/>
              <w:rPr>
                <w:sz w:val="20"/>
              </w:rPr>
            </w:pPr>
            <w:r>
              <w:rPr>
                <w:sz w:val="20"/>
              </w:rPr>
              <w:t>Clave: 181622</w:t>
            </w:r>
          </w:p>
        </w:tc>
        <w:tc>
          <w:tcPr>
            <w:tcW w:w="1762" w:type="dxa"/>
          </w:tcPr>
          <w:p>
            <w:pPr>
              <w:pStyle w:val="TableParagraph"/>
              <w:spacing w:line="227" w:lineRule="exact"/>
              <w:ind w:left="152" w:right="148"/>
              <w:jc w:val="center"/>
              <w:rPr>
                <w:sz w:val="20"/>
              </w:rPr>
            </w:pPr>
            <w:r>
              <w:rPr>
                <w:sz w:val="20"/>
              </w:rPr>
              <w:t>$ 1,100,000.00</w:t>
            </w:r>
          </w:p>
        </w:tc>
      </w:tr>
      <w:tr>
        <w:trPr>
          <w:trHeight w:val="702" w:hRule="atLeast"/>
        </w:trPr>
        <w:tc>
          <w:tcPr>
            <w:tcW w:w="3829" w:type="dxa"/>
          </w:tcPr>
          <w:p>
            <w:pPr>
              <w:pStyle w:val="TableParagraph"/>
              <w:numPr>
                <w:ilvl w:val="0"/>
                <w:numId w:val="23"/>
              </w:numPr>
              <w:tabs>
                <w:tab w:pos="828" w:val="left" w:leader="none"/>
                <w:tab w:pos="829" w:val="left" w:leader="none"/>
                <w:tab w:pos="2317" w:val="left" w:leader="none"/>
                <w:tab w:pos="3174" w:val="left" w:leader="none"/>
              </w:tabs>
              <w:spacing w:line="242" w:lineRule="exact" w:before="0" w:after="0"/>
              <w:ind w:left="828" w:right="0" w:hanging="360"/>
              <w:jc w:val="left"/>
              <w:rPr>
                <w:sz w:val="20"/>
              </w:rPr>
            </w:pPr>
            <w:r>
              <w:rPr>
                <w:sz w:val="20"/>
              </w:rPr>
              <w:t>Trastorno</w:t>
              <w:tab/>
              <w:t>de</w:t>
              <w:tab/>
              <w:t>estrés</w:t>
            </w:r>
          </w:p>
          <w:p>
            <w:pPr>
              <w:pStyle w:val="TableParagraph"/>
              <w:tabs>
                <w:tab w:pos="2432" w:val="left" w:leader="none"/>
                <w:tab w:pos="3003" w:val="left" w:leader="none"/>
              </w:tabs>
              <w:spacing w:line="228" w:lineRule="exact" w:before="4"/>
              <w:ind w:left="828" w:right="100"/>
              <w:rPr>
                <w:sz w:val="20"/>
              </w:rPr>
            </w:pPr>
            <w:r>
              <w:rPr>
                <w:sz w:val="20"/>
              </w:rPr>
              <w:t>postraumático</w:t>
              <w:tab/>
              <w:t>en</w:t>
              <w:tab/>
            </w:r>
            <w:r>
              <w:rPr>
                <w:spacing w:val="-3"/>
                <w:sz w:val="20"/>
              </w:rPr>
              <w:t>mujeres </w:t>
            </w:r>
            <w:r>
              <w:rPr>
                <w:sz w:val="20"/>
              </w:rPr>
              <w:t>violentadas</w:t>
            </w:r>
          </w:p>
        </w:tc>
        <w:tc>
          <w:tcPr>
            <w:tcW w:w="2228" w:type="dxa"/>
          </w:tcPr>
          <w:p>
            <w:pPr>
              <w:pStyle w:val="TableParagraph"/>
              <w:ind w:left="422" w:firstLine="38"/>
              <w:rPr>
                <w:sz w:val="20"/>
              </w:rPr>
            </w:pPr>
            <w:r>
              <w:rPr>
                <w:sz w:val="20"/>
              </w:rPr>
              <w:t>Dra. Martha P. Liévano Franco</w:t>
            </w:r>
          </w:p>
        </w:tc>
        <w:tc>
          <w:tcPr>
            <w:tcW w:w="2363" w:type="dxa"/>
          </w:tcPr>
          <w:p>
            <w:pPr>
              <w:pStyle w:val="TableParagraph"/>
              <w:spacing w:line="227" w:lineRule="exact"/>
              <w:ind w:left="340" w:right="338"/>
              <w:jc w:val="center"/>
              <w:rPr>
                <w:sz w:val="20"/>
              </w:rPr>
            </w:pPr>
            <w:r>
              <w:rPr>
                <w:sz w:val="20"/>
              </w:rPr>
              <w:t>Sin financiamiento</w:t>
            </w:r>
          </w:p>
        </w:tc>
        <w:tc>
          <w:tcPr>
            <w:tcW w:w="1762" w:type="dxa"/>
          </w:tcPr>
          <w:p>
            <w:pPr>
              <w:pStyle w:val="TableParagraph"/>
              <w:spacing w:line="227" w:lineRule="exact"/>
              <w:ind w:left="154" w:right="148"/>
              <w:jc w:val="center"/>
              <w:rPr>
                <w:sz w:val="20"/>
              </w:rPr>
            </w:pPr>
            <w:r>
              <w:rPr>
                <w:sz w:val="20"/>
              </w:rPr>
              <w:t>---</w:t>
            </w:r>
          </w:p>
        </w:tc>
      </w:tr>
      <w:tr>
        <w:trPr>
          <w:trHeight w:val="1408" w:hRule="atLeast"/>
        </w:trPr>
        <w:tc>
          <w:tcPr>
            <w:tcW w:w="3829" w:type="dxa"/>
          </w:tcPr>
          <w:p>
            <w:pPr>
              <w:pStyle w:val="TableParagraph"/>
              <w:spacing w:line="243" w:lineRule="exact"/>
              <w:ind w:left="468"/>
              <w:rPr>
                <w:rFonts w:ascii="Symbol" w:hAnsi="Symbol"/>
                <w:sz w:val="20"/>
              </w:rPr>
            </w:pPr>
            <w:r>
              <w:rPr>
                <w:rFonts w:ascii="Symbol" w:hAnsi="Symbol"/>
                <w:w w:val="99"/>
                <w:sz w:val="20"/>
              </w:rPr>
              <w:t></w:t>
            </w:r>
          </w:p>
          <w:p>
            <w:pPr>
              <w:pStyle w:val="TableParagraph"/>
              <w:numPr>
                <w:ilvl w:val="0"/>
                <w:numId w:val="24"/>
              </w:numPr>
              <w:tabs>
                <w:tab w:pos="829" w:val="left" w:leader="none"/>
              </w:tabs>
              <w:spacing w:line="240" w:lineRule="auto" w:before="0" w:after="0"/>
              <w:ind w:left="828" w:right="100" w:hanging="360"/>
              <w:jc w:val="both"/>
              <w:rPr>
                <w:sz w:val="20"/>
              </w:rPr>
            </w:pPr>
            <w:r>
              <w:rPr>
                <w:sz w:val="20"/>
              </w:rPr>
              <w:t>Evaluación del modelo de supervisión de las prácticas de intervención psicológica en el proceso de</w:t>
            </w:r>
            <w:r>
              <w:rPr>
                <w:spacing w:val="19"/>
                <w:sz w:val="20"/>
              </w:rPr>
              <w:t> </w:t>
            </w:r>
            <w:r>
              <w:rPr>
                <w:spacing w:val="-2"/>
                <w:sz w:val="20"/>
              </w:rPr>
              <w:t>formación</w:t>
            </w:r>
          </w:p>
          <w:p>
            <w:pPr>
              <w:pStyle w:val="TableParagraph"/>
              <w:spacing w:line="211" w:lineRule="exact"/>
              <w:ind w:left="828"/>
              <w:rPr>
                <w:sz w:val="20"/>
              </w:rPr>
            </w:pPr>
            <w:r>
              <w:rPr>
                <w:sz w:val="20"/>
              </w:rPr>
              <w:t>profesional del psicólogo.</w:t>
            </w:r>
          </w:p>
        </w:tc>
        <w:tc>
          <w:tcPr>
            <w:tcW w:w="2228" w:type="dxa"/>
          </w:tcPr>
          <w:p>
            <w:pPr>
              <w:pStyle w:val="TableParagraph"/>
              <w:ind w:left="173" w:right="169"/>
              <w:jc w:val="center"/>
              <w:rPr>
                <w:sz w:val="20"/>
              </w:rPr>
            </w:pPr>
            <w:r>
              <w:rPr>
                <w:sz w:val="20"/>
              </w:rPr>
              <w:t>Dra. Leticia Ancer Elizondo</w:t>
            </w:r>
          </w:p>
          <w:p>
            <w:pPr>
              <w:pStyle w:val="TableParagraph"/>
              <w:ind w:left="173" w:right="167"/>
              <w:jc w:val="center"/>
              <w:rPr>
                <w:sz w:val="20"/>
              </w:rPr>
            </w:pPr>
            <w:r>
              <w:rPr>
                <w:sz w:val="20"/>
              </w:rPr>
              <w:t>Dr. Manuel G. Muñiz García</w:t>
            </w:r>
          </w:p>
          <w:p>
            <w:pPr>
              <w:pStyle w:val="TableParagraph"/>
              <w:ind w:left="225" w:right="224" w:firstLine="2"/>
              <w:jc w:val="center"/>
              <w:rPr>
                <w:sz w:val="20"/>
              </w:rPr>
            </w:pPr>
            <w:r>
              <w:rPr>
                <w:sz w:val="20"/>
              </w:rPr>
              <w:t>Dr. Guillermo Vanegas Arrambide</w:t>
            </w:r>
          </w:p>
        </w:tc>
        <w:tc>
          <w:tcPr>
            <w:tcW w:w="2363" w:type="dxa"/>
          </w:tcPr>
          <w:p>
            <w:pPr>
              <w:pStyle w:val="TableParagraph"/>
              <w:ind w:left="145" w:right="140" w:firstLine="1"/>
              <w:jc w:val="center"/>
              <w:rPr>
                <w:sz w:val="20"/>
              </w:rPr>
            </w:pPr>
            <w:r>
              <w:rPr>
                <w:sz w:val="20"/>
              </w:rPr>
              <w:t>Centro de Investigaciones. FAPSI UANL</w:t>
            </w:r>
          </w:p>
        </w:tc>
        <w:tc>
          <w:tcPr>
            <w:tcW w:w="1762" w:type="dxa"/>
          </w:tcPr>
          <w:p>
            <w:pPr>
              <w:pStyle w:val="TableParagraph"/>
              <w:spacing w:line="227" w:lineRule="exact"/>
              <w:ind w:left="151" w:right="148"/>
              <w:jc w:val="center"/>
              <w:rPr>
                <w:sz w:val="20"/>
              </w:rPr>
            </w:pPr>
            <w:r>
              <w:rPr>
                <w:sz w:val="20"/>
              </w:rPr>
              <w:t>EN PROCESO</w:t>
            </w:r>
          </w:p>
        </w:tc>
      </w:tr>
      <w:tr>
        <w:trPr>
          <w:trHeight w:val="933" w:hRule="atLeast"/>
        </w:trPr>
        <w:tc>
          <w:tcPr>
            <w:tcW w:w="3829" w:type="dxa"/>
          </w:tcPr>
          <w:p>
            <w:pPr>
              <w:pStyle w:val="TableParagraph"/>
              <w:numPr>
                <w:ilvl w:val="0"/>
                <w:numId w:val="25"/>
              </w:numPr>
              <w:tabs>
                <w:tab w:pos="829" w:val="left" w:leader="none"/>
              </w:tabs>
              <w:spacing w:line="237" w:lineRule="auto" w:before="0" w:after="0"/>
              <w:ind w:left="828" w:right="100" w:hanging="360"/>
              <w:jc w:val="both"/>
              <w:rPr>
                <w:sz w:val="20"/>
              </w:rPr>
            </w:pPr>
            <w:r>
              <w:rPr>
                <w:sz w:val="20"/>
              </w:rPr>
              <w:t>Hábitos de Salud </w:t>
            </w:r>
            <w:r>
              <w:rPr>
                <w:spacing w:val="-14"/>
                <w:sz w:val="20"/>
              </w:rPr>
              <w:t>e </w:t>
            </w:r>
            <w:r>
              <w:rPr>
                <w:sz w:val="20"/>
              </w:rPr>
              <w:t>Insatisfacción corporal </w:t>
            </w:r>
            <w:r>
              <w:rPr>
                <w:spacing w:val="-7"/>
                <w:sz w:val="20"/>
              </w:rPr>
              <w:t>en </w:t>
            </w:r>
            <w:r>
              <w:rPr>
                <w:sz w:val="20"/>
              </w:rPr>
              <w:t>jóvenes adultos de la</w:t>
            </w:r>
            <w:r>
              <w:rPr>
                <w:spacing w:val="16"/>
                <w:sz w:val="20"/>
              </w:rPr>
              <w:t> </w:t>
            </w:r>
            <w:r>
              <w:rPr>
                <w:spacing w:val="-4"/>
                <w:sz w:val="20"/>
              </w:rPr>
              <w:t>zona</w:t>
            </w:r>
          </w:p>
          <w:p>
            <w:pPr>
              <w:pStyle w:val="TableParagraph"/>
              <w:spacing w:line="213" w:lineRule="exact" w:before="2"/>
              <w:ind w:left="828"/>
              <w:rPr>
                <w:sz w:val="20"/>
              </w:rPr>
            </w:pPr>
            <w:r>
              <w:rPr>
                <w:sz w:val="20"/>
              </w:rPr>
              <w:t>metropolitana</w:t>
            </w:r>
          </w:p>
        </w:tc>
        <w:tc>
          <w:tcPr>
            <w:tcW w:w="2228" w:type="dxa"/>
          </w:tcPr>
          <w:p>
            <w:pPr>
              <w:pStyle w:val="TableParagraph"/>
              <w:ind w:left="167" w:right="111" w:hanging="51"/>
              <w:jc w:val="both"/>
              <w:rPr>
                <w:sz w:val="20"/>
              </w:rPr>
            </w:pPr>
            <w:r>
              <w:rPr>
                <w:sz w:val="20"/>
              </w:rPr>
              <w:t>MEZA PEÑA CECILIA POMPA GUAJARDO EDITH GERARDINA</w:t>
            </w:r>
          </w:p>
        </w:tc>
        <w:tc>
          <w:tcPr>
            <w:tcW w:w="2363" w:type="dxa"/>
          </w:tcPr>
          <w:p>
            <w:pPr>
              <w:pStyle w:val="TableParagraph"/>
              <w:spacing w:line="227" w:lineRule="exact"/>
              <w:ind w:left="340" w:right="338"/>
              <w:jc w:val="center"/>
              <w:rPr>
                <w:sz w:val="20"/>
              </w:rPr>
            </w:pPr>
            <w:r>
              <w:rPr>
                <w:sz w:val="20"/>
              </w:rPr>
              <w:t>Interno</w:t>
            </w:r>
          </w:p>
        </w:tc>
        <w:tc>
          <w:tcPr>
            <w:tcW w:w="1762" w:type="dxa"/>
          </w:tcPr>
          <w:p>
            <w:pPr>
              <w:pStyle w:val="TableParagraph"/>
              <w:ind w:left="0"/>
              <w:rPr>
                <w:rFonts w:ascii="Times New Roman"/>
                <w:sz w:val="20"/>
              </w:rPr>
            </w:pPr>
          </w:p>
        </w:tc>
      </w:tr>
      <w:tr>
        <w:trPr>
          <w:trHeight w:val="1026" w:hRule="atLeast"/>
        </w:trPr>
        <w:tc>
          <w:tcPr>
            <w:tcW w:w="3829" w:type="dxa"/>
          </w:tcPr>
          <w:p>
            <w:pPr>
              <w:pStyle w:val="TableParagraph"/>
              <w:numPr>
                <w:ilvl w:val="0"/>
                <w:numId w:val="26"/>
              </w:numPr>
              <w:tabs>
                <w:tab w:pos="829" w:val="left" w:leader="none"/>
              </w:tabs>
              <w:spacing w:line="237" w:lineRule="auto" w:before="0" w:after="0"/>
              <w:ind w:left="828" w:right="99" w:hanging="360"/>
              <w:jc w:val="both"/>
              <w:rPr>
                <w:sz w:val="20"/>
              </w:rPr>
            </w:pPr>
            <w:r>
              <w:rPr>
                <w:sz w:val="20"/>
              </w:rPr>
              <w:t>Las características y relaciones de padres asociados </w:t>
            </w:r>
            <w:r>
              <w:rPr>
                <w:spacing w:val="-7"/>
                <w:sz w:val="20"/>
              </w:rPr>
              <w:t>al </w:t>
            </w:r>
            <w:r>
              <w:rPr>
                <w:sz w:val="20"/>
              </w:rPr>
              <w:t>sobrepeso y obesidad en</w:t>
            </w:r>
            <w:r>
              <w:rPr>
                <w:spacing w:val="-7"/>
                <w:sz w:val="20"/>
              </w:rPr>
              <w:t> </w:t>
            </w:r>
            <w:r>
              <w:rPr>
                <w:sz w:val="20"/>
              </w:rPr>
              <w:t>niños.</w:t>
            </w:r>
          </w:p>
        </w:tc>
        <w:tc>
          <w:tcPr>
            <w:tcW w:w="2228" w:type="dxa"/>
          </w:tcPr>
          <w:p>
            <w:pPr>
              <w:pStyle w:val="TableParagraph"/>
              <w:ind w:left="511" w:hanging="89"/>
              <w:rPr>
                <w:sz w:val="20"/>
              </w:rPr>
            </w:pPr>
            <w:r>
              <w:rPr>
                <w:sz w:val="20"/>
              </w:rPr>
              <w:t>Montoya Flores Blanca Idalia.</w:t>
            </w:r>
          </w:p>
        </w:tc>
        <w:tc>
          <w:tcPr>
            <w:tcW w:w="2363" w:type="dxa"/>
          </w:tcPr>
          <w:p>
            <w:pPr>
              <w:pStyle w:val="TableParagraph"/>
              <w:spacing w:line="227" w:lineRule="exact"/>
              <w:ind w:left="340" w:right="338"/>
              <w:jc w:val="center"/>
              <w:rPr>
                <w:sz w:val="20"/>
              </w:rPr>
            </w:pPr>
            <w:r>
              <w:rPr>
                <w:sz w:val="20"/>
              </w:rPr>
              <w:t>Interno</w:t>
            </w:r>
          </w:p>
        </w:tc>
        <w:tc>
          <w:tcPr>
            <w:tcW w:w="1762" w:type="dxa"/>
          </w:tcPr>
          <w:p>
            <w:pPr>
              <w:pStyle w:val="TableParagraph"/>
              <w:ind w:left="0"/>
              <w:rPr>
                <w:rFonts w:ascii="Times New Roman"/>
                <w:sz w:val="20"/>
              </w:rPr>
            </w:pPr>
          </w:p>
        </w:tc>
      </w:tr>
      <w:tr>
        <w:trPr>
          <w:trHeight w:val="254" w:hRule="atLeast"/>
        </w:trPr>
        <w:tc>
          <w:tcPr>
            <w:tcW w:w="3829" w:type="dxa"/>
          </w:tcPr>
          <w:p>
            <w:pPr>
              <w:pStyle w:val="TableParagraph"/>
              <w:ind w:left="0"/>
              <w:rPr>
                <w:rFonts w:ascii="Times New Roman"/>
                <w:sz w:val="18"/>
              </w:rPr>
            </w:pPr>
          </w:p>
        </w:tc>
        <w:tc>
          <w:tcPr>
            <w:tcW w:w="2228" w:type="dxa"/>
          </w:tcPr>
          <w:p>
            <w:pPr>
              <w:pStyle w:val="TableParagraph"/>
              <w:ind w:left="0"/>
              <w:rPr>
                <w:rFonts w:ascii="Times New Roman"/>
                <w:sz w:val="18"/>
              </w:rPr>
            </w:pPr>
          </w:p>
        </w:tc>
        <w:tc>
          <w:tcPr>
            <w:tcW w:w="2363" w:type="dxa"/>
          </w:tcPr>
          <w:p>
            <w:pPr>
              <w:pStyle w:val="TableParagraph"/>
              <w:spacing w:line="234" w:lineRule="exact"/>
              <w:ind w:left="340" w:right="337"/>
              <w:jc w:val="center"/>
              <w:rPr>
                <w:sz w:val="22"/>
              </w:rPr>
            </w:pPr>
            <w:r>
              <w:rPr>
                <w:sz w:val="22"/>
              </w:rPr>
              <w:t>Total</w:t>
            </w:r>
          </w:p>
        </w:tc>
        <w:tc>
          <w:tcPr>
            <w:tcW w:w="1762" w:type="dxa"/>
          </w:tcPr>
          <w:p>
            <w:pPr>
              <w:pStyle w:val="TableParagraph"/>
              <w:spacing w:line="234" w:lineRule="exact"/>
              <w:ind w:left="157" w:right="148"/>
              <w:jc w:val="center"/>
              <w:rPr>
                <w:sz w:val="22"/>
              </w:rPr>
            </w:pPr>
            <w:r>
              <w:rPr>
                <w:sz w:val="22"/>
              </w:rPr>
              <w:t>$2,218,988.18</w:t>
            </w:r>
          </w:p>
        </w:tc>
      </w:tr>
    </w:tbl>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before="93"/>
        <w:ind w:left="740" w:right="0" w:firstLine="0"/>
        <w:jc w:val="left"/>
        <w:rPr>
          <w:b/>
          <w:sz w:val="23"/>
        </w:rPr>
      </w:pPr>
      <w:r>
        <w:rPr>
          <w:b/>
          <w:sz w:val="23"/>
        </w:rPr>
        <w:t>Proyectos de investigación para el desarrollo sustentable.</w:t>
      </w:r>
    </w:p>
    <w:p>
      <w:pPr>
        <w:pStyle w:val="BodyText"/>
        <w:rPr>
          <w:b/>
          <w:sz w:val="26"/>
        </w:rPr>
      </w:pPr>
    </w:p>
    <w:p>
      <w:pPr>
        <w:spacing w:line="237" w:lineRule="auto" w:before="210"/>
        <w:ind w:left="740" w:right="959" w:firstLine="0"/>
        <w:jc w:val="left"/>
        <w:rPr>
          <w:sz w:val="23"/>
        </w:rPr>
      </w:pPr>
      <w:r>
        <w:rPr>
          <w:sz w:val="23"/>
        </w:rPr>
        <w:t>Número y nombre de proyectos de investigación apoyados incluyendo organismo y recursos aportados.</w:t>
      </w:r>
    </w:p>
    <w:p>
      <w:pPr>
        <w:pStyle w:val="BodyText"/>
        <w:rPr>
          <w:sz w:val="20"/>
        </w:rPr>
      </w:pPr>
    </w:p>
    <w:p>
      <w:pPr>
        <w:pStyle w:val="BodyText"/>
        <w:spacing w:before="11"/>
        <w:rPr>
          <w:sz w:val="23"/>
        </w:rPr>
      </w:pPr>
    </w:p>
    <w:tbl>
      <w:tblPr>
        <w:tblW w:w="0" w:type="auto"/>
        <w:jc w:val="left"/>
        <w:tblInd w:w="459"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CellMar>
          <w:top w:w="0" w:type="dxa"/>
          <w:left w:w="0" w:type="dxa"/>
          <w:bottom w:w="0" w:type="dxa"/>
          <w:right w:w="0" w:type="dxa"/>
        </w:tblCellMar>
        <w:tblLook w:val="01E0"/>
      </w:tblPr>
      <w:tblGrid>
        <w:gridCol w:w="3944"/>
        <w:gridCol w:w="2268"/>
        <w:gridCol w:w="3828"/>
      </w:tblGrid>
      <w:tr>
        <w:trPr>
          <w:trHeight w:val="666" w:hRule="atLeast"/>
        </w:trPr>
        <w:tc>
          <w:tcPr>
            <w:tcW w:w="3944" w:type="dxa"/>
            <w:tcBorders>
              <w:bottom w:val="single" w:sz="12" w:space="0" w:color="F4AF83"/>
            </w:tcBorders>
          </w:tcPr>
          <w:p>
            <w:pPr>
              <w:pStyle w:val="TableParagraph"/>
              <w:spacing w:line="248" w:lineRule="exact"/>
              <w:ind w:left="1441" w:right="1438"/>
              <w:jc w:val="center"/>
              <w:rPr>
                <w:b/>
                <w:sz w:val="22"/>
              </w:rPr>
            </w:pPr>
            <w:r>
              <w:rPr>
                <w:b/>
                <w:sz w:val="22"/>
              </w:rPr>
              <w:t>Proyecto:</w:t>
            </w:r>
          </w:p>
        </w:tc>
        <w:tc>
          <w:tcPr>
            <w:tcW w:w="2268" w:type="dxa"/>
            <w:tcBorders>
              <w:bottom w:val="single" w:sz="12" w:space="0" w:color="F4AF83"/>
            </w:tcBorders>
          </w:tcPr>
          <w:p>
            <w:pPr>
              <w:pStyle w:val="TableParagraph"/>
              <w:spacing w:line="242" w:lineRule="auto"/>
              <w:ind w:left="379" w:right="355" w:firstLine="348"/>
              <w:rPr>
                <w:b/>
                <w:sz w:val="22"/>
              </w:rPr>
            </w:pPr>
            <w:r>
              <w:rPr>
                <w:b/>
                <w:sz w:val="22"/>
              </w:rPr>
              <w:t>Área de conocimiento:</w:t>
            </w:r>
          </w:p>
        </w:tc>
        <w:tc>
          <w:tcPr>
            <w:tcW w:w="3828" w:type="dxa"/>
            <w:tcBorders>
              <w:bottom w:val="single" w:sz="12" w:space="0" w:color="F4AF83"/>
            </w:tcBorders>
          </w:tcPr>
          <w:p>
            <w:pPr>
              <w:pStyle w:val="TableParagraph"/>
              <w:spacing w:line="248" w:lineRule="exact"/>
              <w:ind w:left="1183"/>
              <w:rPr>
                <w:b/>
                <w:sz w:val="22"/>
              </w:rPr>
            </w:pPr>
            <w:r>
              <w:rPr>
                <w:b/>
                <w:sz w:val="22"/>
              </w:rPr>
              <w:t>Participantes:</w:t>
            </w:r>
          </w:p>
        </w:tc>
      </w:tr>
      <w:tr>
        <w:trPr>
          <w:trHeight w:val="774" w:hRule="atLeast"/>
        </w:trPr>
        <w:tc>
          <w:tcPr>
            <w:tcW w:w="3944" w:type="dxa"/>
            <w:tcBorders>
              <w:top w:val="single" w:sz="12" w:space="0" w:color="F4AF83"/>
            </w:tcBorders>
          </w:tcPr>
          <w:p>
            <w:pPr>
              <w:pStyle w:val="TableParagraph"/>
              <w:numPr>
                <w:ilvl w:val="0"/>
                <w:numId w:val="27"/>
              </w:numPr>
              <w:tabs>
                <w:tab w:pos="828" w:val="left" w:leader="none"/>
                <w:tab w:pos="829" w:val="left" w:leader="none"/>
                <w:tab w:pos="2426" w:val="left" w:leader="none"/>
                <w:tab w:pos="3121" w:val="left" w:leader="none"/>
              </w:tabs>
              <w:spacing w:line="266" w:lineRule="exact" w:before="0" w:after="0"/>
              <w:ind w:left="828" w:right="0" w:hanging="360"/>
              <w:jc w:val="left"/>
              <w:rPr>
                <w:sz w:val="22"/>
              </w:rPr>
            </w:pPr>
            <w:r>
              <w:rPr>
                <w:sz w:val="22"/>
              </w:rPr>
              <w:t>Habilidades</w:t>
              <w:tab/>
              <w:t>de</w:t>
              <w:tab/>
              <w:t>estudio</w:t>
            </w:r>
          </w:p>
          <w:p>
            <w:pPr>
              <w:pStyle w:val="TableParagraph"/>
              <w:tabs>
                <w:tab w:pos="1653" w:val="left" w:leader="none"/>
                <w:tab w:pos="2135" w:val="left" w:leader="none"/>
                <w:tab w:pos="3068" w:val="left" w:leader="none"/>
                <w:tab w:pos="3663" w:val="left" w:leader="none"/>
              </w:tabs>
              <w:spacing w:line="252" w:lineRule="exact" w:before="4"/>
              <w:ind w:left="828" w:right="97"/>
              <w:rPr>
                <w:sz w:val="22"/>
              </w:rPr>
            </w:pPr>
            <w:r>
              <w:rPr>
                <w:sz w:val="22"/>
              </w:rPr>
              <w:t>(MOOC) Proyecto binacional. UANL</w:t>
              <w:tab/>
              <w:t>en</w:t>
              <w:tab/>
              <w:t>alianza</w:t>
              <w:tab/>
              <w:t>con</w:t>
              <w:tab/>
            </w:r>
            <w:r>
              <w:rPr>
                <w:spacing w:val="-13"/>
                <w:sz w:val="22"/>
              </w:rPr>
              <w:t>la</w:t>
            </w:r>
          </w:p>
        </w:tc>
        <w:tc>
          <w:tcPr>
            <w:tcW w:w="2268" w:type="dxa"/>
            <w:tcBorders>
              <w:top w:val="single" w:sz="12" w:space="0" w:color="F4AF83"/>
            </w:tcBorders>
          </w:tcPr>
          <w:p>
            <w:pPr>
              <w:pStyle w:val="TableParagraph"/>
              <w:spacing w:line="242" w:lineRule="auto"/>
              <w:ind w:left="616" w:right="594" w:firstLine="7"/>
              <w:rPr>
                <w:sz w:val="22"/>
              </w:rPr>
            </w:pPr>
            <w:r>
              <w:rPr>
                <w:sz w:val="22"/>
              </w:rPr>
              <w:t>Psicología Educativa.</w:t>
            </w:r>
          </w:p>
        </w:tc>
        <w:tc>
          <w:tcPr>
            <w:tcW w:w="3828" w:type="dxa"/>
            <w:tcBorders>
              <w:top w:val="single" w:sz="12" w:space="0" w:color="F4AF83"/>
            </w:tcBorders>
          </w:tcPr>
          <w:p>
            <w:pPr>
              <w:pStyle w:val="TableParagraph"/>
              <w:spacing w:line="250" w:lineRule="exact"/>
              <w:ind w:left="295" w:right="288"/>
              <w:jc w:val="center"/>
              <w:rPr>
                <w:sz w:val="22"/>
              </w:rPr>
            </w:pPr>
            <w:r>
              <w:rPr>
                <w:sz w:val="22"/>
              </w:rPr>
              <w:t>322</w:t>
            </w:r>
          </w:p>
          <w:p>
            <w:pPr>
              <w:pStyle w:val="TableParagraph"/>
              <w:spacing w:before="1"/>
              <w:ind w:left="295" w:right="290"/>
              <w:jc w:val="center"/>
              <w:rPr>
                <w:sz w:val="22"/>
              </w:rPr>
            </w:pPr>
            <w:r>
              <w:rPr>
                <w:sz w:val="22"/>
              </w:rPr>
              <w:t>(México, Argentina, y Colombia).</w:t>
            </w:r>
          </w:p>
        </w:tc>
      </w:tr>
    </w:tbl>
    <w:p>
      <w:pPr>
        <w:spacing w:after="0"/>
        <w:jc w:val="center"/>
        <w:rPr>
          <w:sz w:val="22"/>
        </w:rPr>
        <w:sectPr>
          <w:pgSz w:w="12240" w:h="15840"/>
          <w:pgMar w:header="713" w:footer="76" w:top="2000" w:bottom="260" w:left="820" w:right="580"/>
        </w:sectPr>
      </w:pPr>
    </w:p>
    <w:p>
      <w:pPr>
        <w:pStyle w:val="BodyText"/>
        <w:spacing w:before="9"/>
        <w:rPr>
          <w:sz w:val="23"/>
        </w:rPr>
      </w:pPr>
    </w:p>
    <w:tbl>
      <w:tblPr>
        <w:tblW w:w="0" w:type="auto"/>
        <w:jc w:val="left"/>
        <w:tblInd w:w="459"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CellMar>
          <w:top w:w="0" w:type="dxa"/>
          <w:left w:w="0" w:type="dxa"/>
          <w:bottom w:w="0" w:type="dxa"/>
          <w:right w:w="0" w:type="dxa"/>
        </w:tblCellMar>
        <w:tblLook w:val="01E0"/>
      </w:tblPr>
      <w:tblGrid>
        <w:gridCol w:w="3944"/>
        <w:gridCol w:w="2268"/>
        <w:gridCol w:w="3828"/>
      </w:tblGrid>
      <w:tr>
        <w:trPr>
          <w:trHeight w:val="1518" w:hRule="atLeast"/>
        </w:trPr>
        <w:tc>
          <w:tcPr>
            <w:tcW w:w="3944" w:type="dxa"/>
          </w:tcPr>
          <w:p>
            <w:pPr>
              <w:pStyle w:val="TableParagraph"/>
              <w:ind w:left="828" w:right="96"/>
              <w:jc w:val="both"/>
              <w:rPr>
                <w:sz w:val="22"/>
              </w:rPr>
            </w:pPr>
            <w:r>
              <w:rPr>
                <w:sz w:val="22"/>
              </w:rPr>
              <w:t>Universidad de Northamptom, Inglaterra, Proyecto de Investigación de la Dra. Brenda Cecilia</w:t>
            </w:r>
            <w:r>
              <w:rPr>
                <w:spacing w:val="46"/>
                <w:sz w:val="22"/>
              </w:rPr>
              <w:t> </w:t>
            </w:r>
            <w:r>
              <w:rPr>
                <w:sz w:val="22"/>
              </w:rPr>
              <w:t>Padilla</w:t>
            </w:r>
          </w:p>
          <w:p>
            <w:pPr>
              <w:pStyle w:val="TableParagraph"/>
              <w:spacing w:line="252" w:lineRule="exact" w:before="3"/>
              <w:ind w:left="828" w:right="96"/>
              <w:jc w:val="both"/>
              <w:rPr>
                <w:sz w:val="22"/>
              </w:rPr>
            </w:pPr>
            <w:r>
              <w:rPr>
                <w:sz w:val="22"/>
              </w:rPr>
              <w:t>Rodríguez en estancia postdoctoral CONACYT</w:t>
            </w:r>
          </w:p>
        </w:tc>
        <w:tc>
          <w:tcPr>
            <w:tcW w:w="2268" w:type="dxa"/>
          </w:tcPr>
          <w:p>
            <w:pPr>
              <w:pStyle w:val="TableParagraph"/>
              <w:ind w:left="0"/>
              <w:rPr>
                <w:rFonts w:ascii="Times New Roman"/>
                <w:sz w:val="22"/>
              </w:rPr>
            </w:pPr>
          </w:p>
        </w:tc>
        <w:tc>
          <w:tcPr>
            <w:tcW w:w="3828" w:type="dxa"/>
          </w:tcPr>
          <w:p>
            <w:pPr>
              <w:pStyle w:val="TableParagraph"/>
              <w:ind w:left="0"/>
              <w:rPr>
                <w:rFonts w:ascii="Times New Roman"/>
                <w:sz w:val="22"/>
              </w:rPr>
            </w:pPr>
          </w:p>
        </w:tc>
      </w:tr>
      <w:tr>
        <w:trPr>
          <w:trHeight w:val="1394" w:hRule="atLeast"/>
        </w:trPr>
        <w:tc>
          <w:tcPr>
            <w:tcW w:w="3944" w:type="dxa"/>
          </w:tcPr>
          <w:p>
            <w:pPr>
              <w:pStyle w:val="TableParagraph"/>
              <w:numPr>
                <w:ilvl w:val="0"/>
                <w:numId w:val="28"/>
              </w:numPr>
              <w:tabs>
                <w:tab w:pos="829" w:val="left" w:leader="none"/>
              </w:tabs>
              <w:spacing w:line="237" w:lineRule="auto" w:before="0" w:after="0"/>
              <w:ind w:left="828" w:right="100" w:hanging="360"/>
              <w:jc w:val="both"/>
              <w:rPr>
                <w:sz w:val="24"/>
              </w:rPr>
            </w:pPr>
            <w:r>
              <w:rPr>
                <w:sz w:val="24"/>
              </w:rPr>
              <w:t>Innovación en tecnología Educativa para </w:t>
            </w:r>
            <w:r>
              <w:rPr>
                <w:spacing w:val="-7"/>
                <w:sz w:val="24"/>
              </w:rPr>
              <w:t>la </w:t>
            </w:r>
            <w:r>
              <w:rPr>
                <w:sz w:val="24"/>
              </w:rPr>
              <w:t>Evaluación del Aprendizaje Escolar en</w:t>
            </w:r>
            <w:r>
              <w:rPr>
                <w:spacing w:val="2"/>
                <w:sz w:val="24"/>
              </w:rPr>
              <w:t> </w:t>
            </w:r>
            <w:r>
              <w:rPr>
                <w:spacing w:val="-3"/>
                <w:sz w:val="24"/>
              </w:rPr>
              <w:t>Plataformas</w:t>
            </w:r>
          </w:p>
          <w:p>
            <w:pPr>
              <w:pStyle w:val="TableParagraph"/>
              <w:spacing w:line="260" w:lineRule="exact" w:before="3"/>
              <w:ind w:left="828"/>
              <w:rPr>
                <w:sz w:val="24"/>
              </w:rPr>
            </w:pPr>
            <w:r>
              <w:rPr>
                <w:sz w:val="24"/>
              </w:rPr>
              <w:t>Virtuales.</w:t>
            </w:r>
          </w:p>
        </w:tc>
        <w:tc>
          <w:tcPr>
            <w:tcW w:w="2268" w:type="dxa"/>
          </w:tcPr>
          <w:p>
            <w:pPr>
              <w:pStyle w:val="TableParagraph"/>
              <w:ind w:left="660" w:right="569" w:hanging="68"/>
              <w:rPr>
                <w:sz w:val="22"/>
              </w:rPr>
            </w:pPr>
            <w:r>
              <w:rPr>
                <w:sz w:val="22"/>
              </w:rPr>
              <w:t>Evaluación educativa</w:t>
            </w:r>
          </w:p>
        </w:tc>
        <w:tc>
          <w:tcPr>
            <w:tcW w:w="3828" w:type="dxa"/>
          </w:tcPr>
          <w:p>
            <w:pPr>
              <w:pStyle w:val="TableParagraph"/>
              <w:ind w:left="105" w:right="150"/>
              <w:rPr>
                <w:sz w:val="22"/>
              </w:rPr>
            </w:pPr>
            <w:r>
              <w:rPr>
                <w:sz w:val="22"/>
              </w:rPr>
              <w:t>Ernesto Octavio López Ramírez, Claudia Castro Campos, María Elena Úrdales Ibarra, María Guadalupe Villarreal Treviño.</w:t>
            </w:r>
          </w:p>
        </w:tc>
      </w:tr>
      <w:tr>
        <w:trPr>
          <w:trHeight w:val="254" w:hRule="atLeast"/>
        </w:trPr>
        <w:tc>
          <w:tcPr>
            <w:tcW w:w="3944" w:type="dxa"/>
          </w:tcPr>
          <w:p>
            <w:pPr>
              <w:pStyle w:val="TableParagraph"/>
              <w:ind w:left="0"/>
              <w:rPr>
                <w:rFonts w:ascii="Times New Roman"/>
                <w:sz w:val="18"/>
              </w:rPr>
            </w:pPr>
          </w:p>
        </w:tc>
        <w:tc>
          <w:tcPr>
            <w:tcW w:w="2268" w:type="dxa"/>
          </w:tcPr>
          <w:p>
            <w:pPr>
              <w:pStyle w:val="TableParagraph"/>
              <w:spacing w:line="234" w:lineRule="exact"/>
              <w:ind w:left="174" w:right="171"/>
              <w:jc w:val="center"/>
              <w:rPr>
                <w:sz w:val="22"/>
              </w:rPr>
            </w:pPr>
            <w:r>
              <w:rPr>
                <w:sz w:val="22"/>
              </w:rPr>
              <w:t>Total</w:t>
            </w:r>
          </w:p>
        </w:tc>
        <w:tc>
          <w:tcPr>
            <w:tcW w:w="3828" w:type="dxa"/>
          </w:tcPr>
          <w:p>
            <w:pPr>
              <w:pStyle w:val="TableParagraph"/>
              <w:spacing w:line="234" w:lineRule="exact"/>
              <w:ind w:left="295" w:right="288"/>
              <w:jc w:val="center"/>
              <w:rPr>
                <w:sz w:val="22"/>
              </w:rPr>
            </w:pPr>
            <w:r>
              <w:rPr>
                <w:sz w:val="22"/>
              </w:rPr>
              <w:t>326</w:t>
            </w:r>
          </w:p>
        </w:tc>
      </w:tr>
    </w:tbl>
    <w:p>
      <w:pPr>
        <w:pStyle w:val="BodyText"/>
        <w:rPr>
          <w:sz w:val="20"/>
        </w:rPr>
      </w:pPr>
    </w:p>
    <w:p>
      <w:pPr>
        <w:pStyle w:val="BodyText"/>
        <w:spacing w:before="11"/>
        <w:rPr>
          <w:sz w:val="20"/>
        </w:rPr>
      </w:pPr>
    </w:p>
    <w:p>
      <w:pPr>
        <w:spacing w:before="93"/>
        <w:ind w:left="740" w:right="0" w:firstLine="0"/>
        <w:jc w:val="left"/>
        <w:rPr>
          <w:b/>
          <w:sz w:val="23"/>
        </w:rPr>
      </w:pPr>
      <w:r>
        <w:rPr>
          <w:b/>
          <w:sz w:val="23"/>
        </w:rPr>
        <w:t>Redes de colaboración.</w:t>
      </w:r>
    </w:p>
    <w:p>
      <w:pPr>
        <w:pStyle w:val="BodyText"/>
        <w:rPr>
          <w:b/>
          <w:sz w:val="26"/>
        </w:rPr>
      </w:pPr>
    </w:p>
    <w:p>
      <w:pPr>
        <w:spacing w:before="205"/>
        <w:ind w:left="740" w:right="0" w:firstLine="0"/>
        <w:jc w:val="left"/>
        <w:rPr>
          <w:sz w:val="23"/>
        </w:rPr>
      </w:pPr>
      <w:r>
        <w:rPr>
          <w:sz w:val="23"/>
        </w:rPr>
        <w:t>Proyectos de redes de cooperación académica de los cuerpos académicos.</w:t>
      </w:r>
    </w:p>
    <w:p>
      <w:pPr>
        <w:pStyle w:val="BodyText"/>
        <w:rPr>
          <w:sz w:val="20"/>
        </w:rPr>
      </w:pPr>
    </w:p>
    <w:p>
      <w:pPr>
        <w:pStyle w:val="BodyText"/>
        <w:spacing w:before="11"/>
        <w:rPr>
          <w:sz w:val="23"/>
        </w:rPr>
      </w:pPr>
    </w:p>
    <w:tbl>
      <w:tblPr>
        <w:tblW w:w="0" w:type="auto"/>
        <w:jc w:val="left"/>
        <w:tblInd w:w="32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2081"/>
        <w:gridCol w:w="401"/>
        <w:gridCol w:w="3757"/>
        <w:gridCol w:w="2360"/>
        <w:gridCol w:w="1488"/>
      </w:tblGrid>
      <w:tr>
        <w:trPr>
          <w:trHeight w:val="863" w:hRule="atLeast"/>
        </w:trPr>
        <w:tc>
          <w:tcPr>
            <w:tcW w:w="2081" w:type="dxa"/>
            <w:tcBorders>
              <w:bottom w:val="single" w:sz="12" w:space="0" w:color="FFD966"/>
            </w:tcBorders>
          </w:tcPr>
          <w:p>
            <w:pPr>
              <w:pStyle w:val="TableParagraph"/>
              <w:ind w:left="463" w:right="438" w:firstLine="213"/>
              <w:rPr>
                <w:sz w:val="22"/>
              </w:rPr>
            </w:pPr>
            <w:r>
              <w:rPr>
                <w:sz w:val="22"/>
              </w:rPr>
              <w:t>Cuerpo Académico:</w:t>
            </w:r>
          </w:p>
        </w:tc>
        <w:tc>
          <w:tcPr>
            <w:tcW w:w="401" w:type="dxa"/>
            <w:tcBorders>
              <w:bottom w:val="single" w:sz="12" w:space="0" w:color="FFD966"/>
            </w:tcBorders>
          </w:tcPr>
          <w:p>
            <w:pPr>
              <w:pStyle w:val="TableParagraph"/>
              <w:spacing w:line="250" w:lineRule="exact"/>
              <w:ind w:left="10"/>
              <w:jc w:val="center"/>
              <w:rPr>
                <w:sz w:val="22"/>
              </w:rPr>
            </w:pPr>
            <w:r>
              <w:rPr>
                <w:w w:val="100"/>
                <w:sz w:val="22"/>
              </w:rPr>
              <w:t>#</w:t>
            </w:r>
          </w:p>
        </w:tc>
        <w:tc>
          <w:tcPr>
            <w:tcW w:w="3757" w:type="dxa"/>
            <w:tcBorders>
              <w:bottom w:val="single" w:sz="12" w:space="0" w:color="FFD966"/>
            </w:tcBorders>
          </w:tcPr>
          <w:p>
            <w:pPr>
              <w:pStyle w:val="TableParagraph"/>
              <w:spacing w:line="250" w:lineRule="exact"/>
              <w:ind w:left="835"/>
              <w:rPr>
                <w:sz w:val="22"/>
              </w:rPr>
            </w:pPr>
            <w:r>
              <w:rPr>
                <w:sz w:val="22"/>
              </w:rPr>
              <w:t>Red de colaboración:</w:t>
            </w:r>
          </w:p>
        </w:tc>
        <w:tc>
          <w:tcPr>
            <w:tcW w:w="2360" w:type="dxa"/>
            <w:tcBorders>
              <w:bottom w:val="single" w:sz="12" w:space="0" w:color="FFD966"/>
            </w:tcBorders>
          </w:tcPr>
          <w:p>
            <w:pPr>
              <w:pStyle w:val="TableParagraph"/>
              <w:ind w:left="123" w:right="116"/>
              <w:jc w:val="center"/>
              <w:rPr>
                <w:sz w:val="22"/>
              </w:rPr>
            </w:pPr>
            <w:r>
              <w:rPr>
                <w:sz w:val="22"/>
              </w:rPr>
              <w:t>Línea de Aplicación Generación del Conocimiento:</w:t>
            </w:r>
          </w:p>
        </w:tc>
        <w:tc>
          <w:tcPr>
            <w:tcW w:w="1488" w:type="dxa"/>
            <w:tcBorders>
              <w:bottom w:val="single" w:sz="12" w:space="0" w:color="FFD966"/>
            </w:tcBorders>
          </w:tcPr>
          <w:p>
            <w:pPr>
              <w:pStyle w:val="TableParagraph"/>
              <w:spacing w:line="250" w:lineRule="exact"/>
              <w:ind w:left="106" w:right="101"/>
              <w:jc w:val="center"/>
              <w:rPr>
                <w:sz w:val="22"/>
              </w:rPr>
            </w:pPr>
            <w:r>
              <w:rPr>
                <w:sz w:val="22"/>
              </w:rPr>
              <w:t>Apoyo:</w:t>
            </w:r>
          </w:p>
        </w:tc>
      </w:tr>
      <w:tr>
        <w:trPr>
          <w:trHeight w:val="1392" w:hRule="atLeast"/>
        </w:trPr>
        <w:tc>
          <w:tcPr>
            <w:tcW w:w="2081" w:type="dxa"/>
            <w:tcBorders>
              <w:top w:val="single" w:sz="12" w:space="0" w:color="FFD966"/>
              <w:bottom w:val="nil"/>
            </w:tcBorders>
          </w:tcPr>
          <w:p>
            <w:pPr>
              <w:pStyle w:val="TableParagraph"/>
              <w:ind w:left="0"/>
              <w:rPr>
                <w:rFonts w:ascii="Times New Roman"/>
                <w:sz w:val="22"/>
              </w:rPr>
            </w:pPr>
          </w:p>
        </w:tc>
        <w:tc>
          <w:tcPr>
            <w:tcW w:w="401" w:type="dxa"/>
            <w:tcBorders>
              <w:top w:val="single" w:sz="12" w:space="0" w:color="FFD966"/>
              <w:bottom w:val="nil"/>
            </w:tcBorders>
          </w:tcPr>
          <w:p>
            <w:pPr>
              <w:pStyle w:val="TableParagraph"/>
              <w:ind w:left="0"/>
              <w:rPr>
                <w:sz w:val="24"/>
              </w:rPr>
            </w:pPr>
          </w:p>
          <w:p>
            <w:pPr>
              <w:pStyle w:val="TableParagraph"/>
              <w:spacing w:before="8"/>
              <w:ind w:left="0"/>
              <w:rPr>
                <w:sz w:val="19"/>
              </w:rPr>
            </w:pPr>
          </w:p>
          <w:p>
            <w:pPr>
              <w:pStyle w:val="TableParagraph"/>
              <w:spacing w:before="1"/>
              <w:ind w:left="87" w:right="79"/>
              <w:jc w:val="center"/>
              <w:rPr>
                <w:sz w:val="22"/>
              </w:rPr>
            </w:pPr>
            <w:r>
              <w:rPr>
                <w:sz w:val="22"/>
              </w:rPr>
              <w:t>1.</w:t>
            </w:r>
          </w:p>
        </w:tc>
        <w:tc>
          <w:tcPr>
            <w:tcW w:w="3757" w:type="dxa"/>
            <w:tcBorders>
              <w:top w:val="single" w:sz="12" w:space="0" w:color="FFD966"/>
              <w:bottom w:val="nil"/>
            </w:tcBorders>
          </w:tcPr>
          <w:p>
            <w:pPr>
              <w:pStyle w:val="TableParagraph"/>
              <w:ind w:left="0"/>
              <w:rPr>
                <w:sz w:val="24"/>
              </w:rPr>
            </w:pPr>
          </w:p>
          <w:p>
            <w:pPr>
              <w:pStyle w:val="TableParagraph"/>
              <w:spacing w:before="8"/>
              <w:ind w:left="0"/>
              <w:rPr>
                <w:sz w:val="19"/>
              </w:rPr>
            </w:pPr>
          </w:p>
          <w:p>
            <w:pPr>
              <w:pStyle w:val="TableParagraph"/>
              <w:spacing w:before="1"/>
              <w:ind w:left="105"/>
              <w:rPr>
                <w:sz w:val="22"/>
              </w:rPr>
            </w:pPr>
            <w:r>
              <w:rPr>
                <w:sz w:val="22"/>
              </w:rPr>
              <w:t>Jean Terry, (Francia)</w:t>
            </w:r>
          </w:p>
        </w:tc>
        <w:tc>
          <w:tcPr>
            <w:tcW w:w="2360" w:type="dxa"/>
            <w:tcBorders>
              <w:top w:val="single" w:sz="12" w:space="0" w:color="FFD966"/>
              <w:bottom w:val="nil"/>
            </w:tcBorders>
          </w:tcPr>
          <w:p>
            <w:pPr>
              <w:pStyle w:val="TableParagraph"/>
              <w:ind w:left="105" w:right="561"/>
              <w:rPr>
                <w:sz w:val="22"/>
              </w:rPr>
            </w:pPr>
            <w:r>
              <w:rPr>
                <w:sz w:val="22"/>
              </w:rPr>
              <w:t>1. Variables psicosociales relacionadas a la salud y estudios sobre familia.</w:t>
            </w:r>
          </w:p>
        </w:tc>
        <w:tc>
          <w:tcPr>
            <w:tcW w:w="1488" w:type="dxa"/>
            <w:tcBorders>
              <w:top w:val="single" w:sz="12" w:space="0" w:color="FFD966"/>
              <w:bottom w:val="nil"/>
            </w:tcBorders>
          </w:tcPr>
          <w:p>
            <w:pPr>
              <w:pStyle w:val="TableParagraph"/>
              <w:spacing w:line="250" w:lineRule="exact"/>
              <w:ind w:left="108" w:right="101"/>
              <w:jc w:val="center"/>
              <w:rPr>
                <w:sz w:val="22"/>
              </w:rPr>
            </w:pPr>
            <w:r>
              <w:rPr>
                <w:sz w:val="22"/>
              </w:rPr>
              <w:t>PRODEP</w:t>
            </w:r>
          </w:p>
        </w:tc>
      </w:tr>
      <w:tr>
        <w:trPr>
          <w:trHeight w:val="629" w:hRule="atLeast"/>
        </w:trPr>
        <w:tc>
          <w:tcPr>
            <w:tcW w:w="2081" w:type="dxa"/>
            <w:tcBorders>
              <w:top w:val="nil"/>
              <w:bottom w:val="nil"/>
            </w:tcBorders>
          </w:tcPr>
          <w:p>
            <w:pPr>
              <w:pStyle w:val="TableParagraph"/>
              <w:ind w:left="0"/>
              <w:rPr>
                <w:rFonts w:ascii="Times New Roman"/>
                <w:sz w:val="22"/>
              </w:rPr>
            </w:pPr>
          </w:p>
        </w:tc>
        <w:tc>
          <w:tcPr>
            <w:tcW w:w="401" w:type="dxa"/>
            <w:tcBorders>
              <w:top w:val="nil"/>
            </w:tcBorders>
          </w:tcPr>
          <w:p>
            <w:pPr>
              <w:pStyle w:val="TableParagraph"/>
              <w:ind w:left="0"/>
              <w:rPr>
                <w:rFonts w:ascii="Times New Roman"/>
                <w:sz w:val="22"/>
              </w:rPr>
            </w:pPr>
          </w:p>
        </w:tc>
        <w:tc>
          <w:tcPr>
            <w:tcW w:w="3757" w:type="dxa"/>
            <w:tcBorders>
              <w:top w:val="nil"/>
            </w:tcBorders>
          </w:tcPr>
          <w:p>
            <w:pPr>
              <w:pStyle w:val="TableParagraph"/>
              <w:ind w:left="0"/>
              <w:rPr>
                <w:rFonts w:ascii="Times New Roman"/>
                <w:sz w:val="22"/>
              </w:rPr>
            </w:pPr>
          </w:p>
        </w:tc>
        <w:tc>
          <w:tcPr>
            <w:tcW w:w="2360" w:type="dxa"/>
            <w:tcBorders>
              <w:top w:val="nil"/>
            </w:tcBorders>
          </w:tcPr>
          <w:p>
            <w:pPr>
              <w:pStyle w:val="TableParagraph"/>
              <w:spacing w:line="252" w:lineRule="exact" w:before="128"/>
              <w:ind w:left="105" w:right="231"/>
              <w:rPr>
                <w:sz w:val="22"/>
              </w:rPr>
            </w:pPr>
            <w:r>
              <w:rPr>
                <w:sz w:val="22"/>
              </w:rPr>
              <w:t>2. Metodología de la investigación.</w:t>
            </w:r>
          </w:p>
        </w:tc>
        <w:tc>
          <w:tcPr>
            <w:tcW w:w="1488" w:type="dxa"/>
            <w:tcBorders>
              <w:top w:val="nil"/>
            </w:tcBorders>
          </w:tcPr>
          <w:p>
            <w:pPr>
              <w:pStyle w:val="TableParagraph"/>
              <w:ind w:left="0"/>
              <w:rPr>
                <w:rFonts w:ascii="Times New Roman"/>
                <w:sz w:val="22"/>
              </w:rPr>
            </w:pPr>
          </w:p>
        </w:tc>
      </w:tr>
      <w:tr>
        <w:trPr>
          <w:trHeight w:val="1391" w:hRule="atLeast"/>
        </w:trPr>
        <w:tc>
          <w:tcPr>
            <w:tcW w:w="2081" w:type="dxa"/>
            <w:tcBorders>
              <w:top w:val="nil"/>
              <w:bottom w:val="nil"/>
            </w:tcBorders>
          </w:tcPr>
          <w:p>
            <w:pPr>
              <w:pStyle w:val="TableParagraph"/>
              <w:ind w:left="0"/>
              <w:rPr>
                <w:sz w:val="24"/>
              </w:rPr>
            </w:pPr>
          </w:p>
          <w:p>
            <w:pPr>
              <w:pStyle w:val="TableParagraph"/>
              <w:spacing w:before="216"/>
              <w:ind w:left="487" w:right="90" w:hanging="373"/>
              <w:rPr>
                <w:sz w:val="22"/>
              </w:rPr>
            </w:pPr>
            <w:r>
              <w:rPr>
                <w:sz w:val="22"/>
              </w:rPr>
              <w:t>Psicología Social y de la Salud</w:t>
            </w:r>
          </w:p>
        </w:tc>
        <w:tc>
          <w:tcPr>
            <w:tcW w:w="401" w:type="dxa"/>
            <w:tcBorders>
              <w:bottom w:val="nil"/>
            </w:tcBorders>
          </w:tcPr>
          <w:p>
            <w:pPr>
              <w:pStyle w:val="TableParagraph"/>
              <w:spacing w:before="7"/>
              <w:ind w:left="0"/>
              <w:rPr>
                <w:sz w:val="21"/>
              </w:rPr>
            </w:pPr>
          </w:p>
          <w:p>
            <w:pPr>
              <w:pStyle w:val="TableParagraph"/>
              <w:spacing w:before="1"/>
              <w:ind w:left="87" w:right="79"/>
              <w:jc w:val="center"/>
              <w:rPr>
                <w:sz w:val="22"/>
              </w:rPr>
            </w:pPr>
            <w:r>
              <w:rPr>
                <w:sz w:val="22"/>
              </w:rPr>
              <w:t>2.</w:t>
            </w:r>
          </w:p>
        </w:tc>
        <w:tc>
          <w:tcPr>
            <w:tcW w:w="3757" w:type="dxa"/>
            <w:tcBorders>
              <w:bottom w:val="nil"/>
            </w:tcBorders>
          </w:tcPr>
          <w:p>
            <w:pPr>
              <w:pStyle w:val="TableParagraph"/>
              <w:spacing w:before="7"/>
              <w:ind w:left="0"/>
              <w:rPr>
                <w:sz w:val="21"/>
              </w:rPr>
            </w:pPr>
          </w:p>
          <w:p>
            <w:pPr>
              <w:pStyle w:val="TableParagraph"/>
              <w:spacing w:before="1"/>
              <w:ind w:left="105" w:right="552"/>
              <w:rPr>
                <w:sz w:val="22"/>
              </w:rPr>
            </w:pPr>
            <w:r>
              <w:rPr>
                <w:sz w:val="22"/>
              </w:rPr>
              <w:t>Cuerpo Académico de Políticas Sociales</w:t>
            </w:r>
          </w:p>
        </w:tc>
        <w:tc>
          <w:tcPr>
            <w:tcW w:w="2360" w:type="dxa"/>
            <w:tcBorders>
              <w:bottom w:val="nil"/>
            </w:tcBorders>
          </w:tcPr>
          <w:p>
            <w:pPr>
              <w:pStyle w:val="TableParagraph"/>
              <w:ind w:left="105" w:right="561"/>
              <w:rPr>
                <w:sz w:val="22"/>
              </w:rPr>
            </w:pPr>
            <w:r>
              <w:rPr>
                <w:sz w:val="22"/>
              </w:rPr>
              <w:t>1. Variables psicosociales relacionadas a la salud y estudios sobre familia.</w:t>
            </w:r>
          </w:p>
        </w:tc>
        <w:tc>
          <w:tcPr>
            <w:tcW w:w="1488" w:type="dxa"/>
            <w:tcBorders>
              <w:bottom w:val="nil"/>
            </w:tcBorders>
          </w:tcPr>
          <w:p>
            <w:pPr>
              <w:pStyle w:val="TableParagraph"/>
              <w:spacing w:line="250" w:lineRule="exact"/>
              <w:ind w:left="108" w:right="101"/>
              <w:jc w:val="center"/>
              <w:rPr>
                <w:sz w:val="22"/>
              </w:rPr>
            </w:pPr>
            <w:r>
              <w:rPr>
                <w:sz w:val="22"/>
              </w:rPr>
              <w:t>PRODEP</w:t>
            </w:r>
          </w:p>
        </w:tc>
      </w:tr>
      <w:tr>
        <w:trPr>
          <w:trHeight w:val="631" w:hRule="atLeast"/>
        </w:trPr>
        <w:tc>
          <w:tcPr>
            <w:tcW w:w="2081" w:type="dxa"/>
            <w:tcBorders>
              <w:top w:val="nil"/>
              <w:bottom w:val="nil"/>
            </w:tcBorders>
          </w:tcPr>
          <w:p>
            <w:pPr>
              <w:pStyle w:val="TableParagraph"/>
              <w:ind w:left="0"/>
              <w:rPr>
                <w:rFonts w:ascii="Times New Roman"/>
                <w:sz w:val="22"/>
              </w:rPr>
            </w:pPr>
          </w:p>
        </w:tc>
        <w:tc>
          <w:tcPr>
            <w:tcW w:w="401" w:type="dxa"/>
            <w:tcBorders>
              <w:top w:val="nil"/>
            </w:tcBorders>
          </w:tcPr>
          <w:p>
            <w:pPr>
              <w:pStyle w:val="TableParagraph"/>
              <w:ind w:left="0"/>
              <w:rPr>
                <w:rFonts w:ascii="Times New Roman"/>
                <w:sz w:val="22"/>
              </w:rPr>
            </w:pPr>
          </w:p>
        </w:tc>
        <w:tc>
          <w:tcPr>
            <w:tcW w:w="3757" w:type="dxa"/>
            <w:tcBorders>
              <w:top w:val="nil"/>
            </w:tcBorders>
          </w:tcPr>
          <w:p>
            <w:pPr>
              <w:pStyle w:val="TableParagraph"/>
              <w:ind w:left="0"/>
              <w:rPr>
                <w:rFonts w:ascii="Times New Roman"/>
                <w:sz w:val="22"/>
              </w:rPr>
            </w:pPr>
          </w:p>
        </w:tc>
        <w:tc>
          <w:tcPr>
            <w:tcW w:w="2360" w:type="dxa"/>
            <w:tcBorders>
              <w:top w:val="nil"/>
            </w:tcBorders>
          </w:tcPr>
          <w:p>
            <w:pPr>
              <w:pStyle w:val="TableParagraph"/>
              <w:spacing w:line="250" w:lineRule="atLeast" w:before="123"/>
              <w:ind w:left="105" w:right="231"/>
              <w:rPr>
                <w:sz w:val="22"/>
              </w:rPr>
            </w:pPr>
            <w:r>
              <w:rPr>
                <w:sz w:val="22"/>
              </w:rPr>
              <w:t>2. Metodología de la investigación.</w:t>
            </w:r>
          </w:p>
        </w:tc>
        <w:tc>
          <w:tcPr>
            <w:tcW w:w="1488" w:type="dxa"/>
            <w:tcBorders>
              <w:top w:val="nil"/>
            </w:tcBorders>
          </w:tcPr>
          <w:p>
            <w:pPr>
              <w:pStyle w:val="TableParagraph"/>
              <w:ind w:left="0"/>
              <w:rPr>
                <w:rFonts w:ascii="Times New Roman"/>
                <w:sz w:val="22"/>
              </w:rPr>
            </w:pPr>
          </w:p>
        </w:tc>
      </w:tr>
      <w:tr>
        <w:trPr>
          <w:trHeight w:val="1811" w:hRule="atLeast"/>
        </w:trPr>
        <w:tc>
          <w:tcPr>
            <w:tcW w:w="2081" w:type="dxa"/>
            <w:tcBorders>
              <w:top w:val="nil"/>
            </w:tcBorders>
          </w:tcPr>
          <w:p>
            <w:pPr>
              <w:pStyle w:val="TableParagraph"/>
              <w:ind w:left="0"/>
              <w:rPr>
                <w:rFonts w:ascii="Times New Roman"/>
                <w:sz w:val="22"/>
              </w:rPr>
            </w:pPr>
          </w:p>
        </w:tc>
        <w:tc>
          <w:tcPr>
            <w:tcW w:w="401" w:type="dxa"/>
          </w:tcPr>
          <w:p>
            <w:pPr>
              <w:pStyle w:val="TableParagraph"/>
              <w:ind w:left="0"/>
              <w:rPr>
                <w:sz w:val="24"/>
              </w:rPr>
            </w:pPr>
          </w:p>
          <w:p>
            <w:pPr>
              <w:pStyle w:val="TableParagraph"/>
              <w:spacing w:before="9"/>
              <w:ind w:left="0"/>
              <w:rPr>
                <w:sz w:val="19"/>
              </w:rPr>
            </w:pPr>
          </w:p>
          <w:p>
            <w:pPr>
              <w:pStyle w:val="TableParagraph"/>
              <w:ind w:left="87" w:right="79"/>
              <w:jc w:val="center"/>
              <w:rPr>
                <w:sz w:val="22"/>
              </w:rPr>
            </w:pPr>
            <w:r>
              <w:rPr>
                <w:sz w:val="22"/>
              </w:rPr>
              <w:t>3.</w:t>
            </w:r>
          </w:p>
        </w:tc>
        <w:tc>
          <w:tcPr>
            <w:tcW w:w="3757" w:type="dxa"/>
          </w:tcPr>
          <w:p>
            <w:pPr>
              <w:pStyle w:val="TableParagraph"/>
              <w:ind w:left="0"/>
              <w:rPr>
                <w:sz w:val="24"/>
              </w:rPr>
            </w:pPr>
          </w:p>
          <w:p>
            <w:pPr>
              <w:pStyle w:val="TableParagraph"/>
              <w:spacing w:before="9"/>
              <w:ind w:left="0"/>
              <w:rPr>
                <w:sz w:val="19"/>
              </w:rPr>
            </w:pPr>
          </w:p>
          <w:p>
            <w:pPr>
              <w:pStyle w:val="TableParagraph"/>
              <w:ind w:left="105" w:right="295"/>
              <w:rPr>
                <w:sz w:val="22"/>
              </w:rPr>
            </w:pPr>
            <w:r>
              <w:rPr>
                <w:sz w:val="22"/>
              </w:rPr>
              <w:t>Red internacional de intercambios académicos</w:t>
            </w:r>
          </w:p>
        </w:tc>
        <w:tc>
          <w:tcPr>
            <w:tcW w:w="2360" w:type="dxa"/>
          </w:tcPr>
          <w:p>
            <w:pPr>
              <w:pStyle w:val="TableParagraph"/>
              <w:ind w:left="105" w:right="561"/>
              <w:rPr>
                <w:sz w:val="22"/>
              </w:rPr>
            </w:pPr>
            <w:r>
              <w:rPr>
                <w:sz w:val="22"/>
              </w:rPr>
              <w:t>1. Variables psicosociales relacionadas a la salud y estudios sobre familia.</w:t>
            </w:r>
          </w:p>
        </w:tc>
        <w:tc>
          <w:tcPr>
            <w:tcW w:w="1488" w:type="dxa"/>
          </w:tcPr>
          <w:p>
            <w:pPr>
              <w:pStyle w:val="TableParagraph"/>
              <w:spacing w:line="250" w:lineRule="exact"/>
              <w:ind w:left="108" w:right="101"/>
              <w:jc w:val="center"/>
              <w:rPr>
                <w:sz w:val="22"/>
              </w:rPr>
            </w:pPr>
            <w:r>
              <w:rPr>
                <w:sz w:val="22"/>
              </w:rPr>
              <w:t>PRODEP</w:t>
            </w:r>
          </w:p>
        </w:tc>
      </w:tr>
    </w:tbl>
    <w:p>
      <w:pPr>
        <w:spacing w:after="0" w:line="250" w:lineRule="exact"/>
        <w:jc w:val="center"/>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32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2081"/>
        <w:gridCol w:w="401"/>
        <w:gridCol w:w="3757"/>
        <w:gridCol w:w="2360"/>
        <w:gridCol w:w="1488"/>
      </w:tblGrid>
      <w:tr>
        <w:trPr>
          <w:trHeight w:val="1811" w:hRule="atLeast"/>
        </w:trPr>
        <w:tc>
          <w:tcPr>
            <w:tcW w:w="2081" w:type="dxa"/>
            <w:vMerge w:val="restart"/>
          </w:tcPr>
          <w:p>
            <w:pPr>
              <w:pStyle w:val="TableParagraph"/>
              <w:ind w:left="0"/>
              <w:rPr>
                <w:rFonts w:ascii="Times New Roman"/>
                <w:sz w:val="20"/>
              </w:rPr>
            </w:pPr>
          </w:p>
        </w:tc>
        <w:tc>
          <w:tcPr>
            <w:tcW w:w="401" w:type="dxa"/>
          </w:tcPr>
          <w:p>
            <w:pPr>
              <w:pStyle w:val="TableParagraph"/>
              <w:ind w:left="0"/>
              <w:rPr>
                <w:rFonts w:ascii="Times New Roman"/>
                <w:sz w:val="20"/>
              </w:rPr>
            </w:pPr>
          </w:p>
        </w:tc>
        <w:tc>
          <w:tcPr>
            <w:tcW w:w="3757" w:type="dxa"/>
          </w:tcPr>
          <w:p>
            <w:pPr>
              <w:pStyle w:val="TableParagraph"/>
              <w:ind w:left="0"/>
              <w:rPr>
                <w:rFonts w:ascii="Times New Roman"/>
                <w:sz w:val="20"/>
              </w:rPr>
            </w:pPr>
          </w:p>
        </w:tc>
        <w:tc>
          <w:tcPr>
            <w:tcW w:w="2360" w:type="dxa"/>
          </w:tcPr>
          <w:p>
            <w:pPr>
              <w:pStyle w:val="TableParagraph"/>
              <w:spacing w:line="242" w:lineRule="auto"/>
              <w:ind w:left="105" w:right="231"/>
              <w:rPr>
                <w:sz w:val="22"/>
              </w:rPr>
            </w:pPr>
            <w:r>
              <w:rPr>
                <w:sz w:val="22"/>
              </w:rPr>
              <w:t>2. Metodología de la investigación.</w:t>
            </w:r>
          </w:p>
        </w:tc>
        <w:tc>
          <w:tcPr>
            <w:tcW w:w="1488" w:type="dxa"/>
          </w:tcPr>
          <w:p>
            <w:pPr>
              <w:pStyle w:val="TableParagraph"/>
              <w:ind w:left="0"/>
              <w:rPr>
                <w:rFonts w:ascii="Times New Roman"/>
                <w:sz w:val="20"/>
              </w:rPr>
            </w:pPr>
          </w:p>
        </w:tc>
      </w:tr>
      <w:tr>
        <w:trPr>
          <w:trHeight w:val="2529" w:hRule="atLeast"/>
        </w:trPr>
        <w:tc>
          <w:tcPr>
            <w:tcW w:w="2081" w:type="dxa"/>
            <w:vMerge/>
            <w:tcBorders>
              <w:top w:val="nil"/>
            </w:tcBorders>
          </w:tcPr>
          <w:p>
            <w:pPr>
              <w:rPr>
                <w:sz w:val="2"/>
                <w:szCs w:val="2"/>
              </w:rPr>
            </w:pPr>
          </w:p>
        </w:tc>
        <w:tc>
          <w:tcPr>
            <w:tcW w:w="401" w:type="dxa"/>
          </w:tcPr>
          <w:p>
            <w:pPr>
              <w:pStyle w:val="TableParagraph"/>
              <w:spacing w:line="250" w:lineRule="exact"/>
              <w:ind w:left="87" w:right="79"/>
              <w:jc w:val="center"/>
              <w:rPr>
                <w:sz w:val="22"/>
              </w:rPr>
            </w:pPr>
            <w:r>
              <w:rPr>
                <w:sz w:val="22"/>
              </w:rPr>
              <w:t>4.</w:t>
            </w:r>
          </w:p>
        </w:tc>
        <w:tc>
          <w:tcPr>
            <w:tcW w:w="3757" w:type="dxa"/>
          </w:tcPr>
          <w:p>
            <w:pPr>
              <w:pStyle w:val="TableParagraph"/>
              <w:ind w:left="105" w:right="157"/>
              <w:rPr>
                <w:sz w:val="22"/>
              </w:rPr>
            </w:pPr>
            <w:r>
              <w:rPr>
                <w:sz w:val="22"/>
              </w:rPr>
              <w:t>Red internacional de intercambios académicos (cuerpo académico “Políticas Sociales” de la Facultad de Trabajo Social y Desarrollo Humano de la Universidad Autónoma de Nuevo León + cuerpo académico de la Universidad de Aix-Marseille en Francia + Responsable: Dr. Manuel Ribeiro</w:t>
            </w:r>
          </w:p>
          <w:p>
            <w:pPr>
              <w:pStyle w:val="TableParagraph"/>
              <w:spacing w:line="234" w:lineRule="exact"/>
              <w:ind w:left="105"/>
              <w:rPr>
                <w:sz w:val="22"/>
              </w:rPr>
            </w:pPr>
            <w:r>
              <w:rPr>
                <w:sz w:val="22"/>
              </w:rPr>
              <w:t>Ferreira</w:t>
            </w:r>
          </w:p>
        </w:tc>
        <w:tc>
          <w:tcPr>
            <w:tcW w:w="2360" w:type="dxa"/>
          </w:tcPr>
          <w:p>
            <w:pPr>
              <w:pStyle w:val="TableParagraph"/>
              <w:numPr>
                <w:ilvl w:val="0"/>
                <w:numId w:val="29"/>
              </w:numPr>
              <w:tabs>
                <w:tab w:pos="353" w:val="left" w:leader="none"/>
              </w:tabs>
              <w:spacing w:line="240" w:lineRule="auto" w:before="0" w:after="0"/>
              <w:ind w:left="105" w:right="466" w:firstLine="0"/>
              <w:jc w:val="left"/>
              <w:rPr>
                <w:sz w:val="22"/>
              </w:rPr>
            </w:pPr>
            <w:r>
              <w:rPr>
                <w:sz w:val="22"/>
              </w:rPr>
              <w:t>Reproducción humana asistida </w:t>
            </w:r>
            <w:r>
              <w:rPr>
                <w:spacing w:val="-12"/>
                <w:sz w:val="22"/>
              </w:rPr>
              <w:t>y </w:t>
            </w:r>
            <w:r>
              <w:rPr>
                <w:sz w:val="22"/>
              </w:rPr>
              <w:t>familia.</w:t>
            </w:r>
          </w:p>
          <w:p>
            <w:pPr>
              <w:pStyle w:val="TableParagraph"/>
              <w:numPr>
                <w:ilvl w:val="0"/>
                <w:numId w:val="29"/>
              </w:numPr>
              <w:tabs>
                <w:tab w:pos="353" w:val="left" w:leader="none"/>
              </w:tabs>
              <w:spacing w:line="240" w:lineRule="auto" w:before="0" w:after="0"/>
              <w:ind w:left="105" w:right="627" w:firstLine="0"/>
              <w:jc w:val="left"/>
              <w:rPr>
                <w:sz w:val="22"/>
              </w:rPr>
            </w:pPr>
            <w:r>
              <w:rPr>
                <w:sz w:val="22"/>
              </w:rPr>
              <w:t>Variables psicosociales </w:t>
            </w:r>
            <w:r>
              <w:rPr>
                <w:spacing w:val="-8"/>
                <w:sz w:val="22"/>
              </w:rPr>
              <w:t>en </w:t>
            </w:r>
            <w:r>
              <w:rPr>
                <w:sz w:val="22"/>
              </w:rPr>
              <w:t>salud y</w:t>
            </w:r>
            <w:r>
              <w:rPr>
                <w:spacing w:val="-4"/>
                <w:sz w:val="22"/>
              </w:rPr>
              <w:t> </w:t>
            </w:r>
            <w:r>
              <w:rPr>
                <w:sz w:val="22"/>
              </w:rPr>
              <w:t>familia</w:t>
            </w:r>
          </w:p>
        </w:tc>
        <w:tc>
          <w:tcPr>
            <w:tcW w:w="1488" w:type="dxa"/>
          </w:tcPr>
          <w:p>
            <w:pPr>
              <w:pStyle w:val="TableParagraph"/>
              <w:spacing w:line="250" w:lineRule="exact"/>
              <w:ind w:left="174"/>
              <w:rPr>
                <w:sz w:val="22"/>
              </w:rPr>
            </w:pPr>
            <w:r>
              <w:rPr>
                <w:sz w:val="22"/>
              </w:rPr>
              <w:t>CONACYT:</w:t>
            </w:r>
          </w:p>
          <w:p>
            <w:pPr>
              <w:pStyle w:val="TableParagraph"/>
              <w:ind w:right="95" w:hanging="3"/>
              <w:jc w:val="center"/>
              <w:rPr>
                <w:sz w:val="22"/>
              </w:rPr>
            </w:pPr>
            <w:r>
              <w:rPr>
                <w:sz w:val="22"/>
              </w:rPr>
              <w:t>Redes temáticas de investigación</w:t>
            </w:r>
          </w:p>
        </w:tc>
      </w:tr>
      <w:tr>
        <w:trPr>
          <w:trHeight w:val="1079" w:hRule="atLeast"/>
        </w:trPr>
        <w:tc>
          <w:tcPr>
            <w:tcW w:w="2081" w:type="dxa"/>
            <w:vMerge/>
            <w:tcBorders>
              <w:top w:val="nil"/>
            </w:tcBorders>
          </w:tcPr>
          <w:p>
            <w:pPr>
              <w:rPr>
                <w:sz w:val="2"/>
                <w:szCs w:val="2"/>
              </w:rPr>
            </w:pPr>
          </w:p>
        </w:tc>
        <w:tc>
          <w:tcPr>
            <w:tcW w:w="401" w:type="dxa"/>
          </w:tcPr>
          <w:p>
            <w:pPr>
              <w:pStyle w:val="TableParagraph"/>
              <w:spacing w:line="250" w:lineRule="exact"/>
              <w:ind w:left="10"/>
              <w:jc w:val="center"/>
              <w:rPr>
                <w:sz w:val="22"/>
              </w:rPr>
            </w:pPr>
            <w:r>
              <w:rPr>
                <w:w w:val="100"/>
                <w:sz w:val="22"/>
              </w:rPr>
              <w:t>5</w:t>
            </w:r>
          </w:p>
        </w:tc>
        <w:tc>
          <w:tcPr>
            <w:tcW w:w="3757" w:type="dxa"/>
          </w:tcPr>
          <w:p>
            <w:pPr>
              <w:pStyle w:val="TableParagraph"/>
              <w:ind w:left="105" w:right="303"/>
              <w:rPr>
                <w:sz w:val="22"/>
              </w:rPr>
            </w:pPr>
            <w:r>
              <w:rPr>
                <w:sz w:val="22"/>
              </w:rPr>
              <w:t>Cuerpo Académico "Migración, Desarrollo y Derechos Humanos", Clave UAT-CA-73</w:t>
            </w:r>
          </w:p>
        </w:tc>
        <w:tc>
          <w:tcPr>
            <w:tcW w:w="2360" w:type="dxa"/>
          </w:tcPr>
          <w:p>
            <w:pPr>
              <w:pStyle w:val="TableParagraph"/>
              <w:spacing w:line="250" w:lineRule="exact"/>
              <w:ind w:left="345"/>
              <w:rPr>
                <w:sz w:val="22"/>
              </w:rPr>
            </w:pPr>
            <w:r>
              <w:rPr>
                <w:sz w:val="22"/>
              </w:rPr>
              <w:t>Trata de mujeres</w:t>
            </w:r>
          </w:p>
        </w:tc>
        <w:tc>
          <w:tcPr>
            <w:tcW w:w="1488" w:type="dxa"/>
          </w:tcPr>
          <w:p>
            <w:pPr>
              <w:pStyle w:val="TableParagraph"/>
              <w:spacing w:line="250" w:lineRule="exact"/>
              <w:ind w:left="205"/>
              <w:rPr>
                <w:sz w:val="22"/>
              </w:rPr>
            </w:pPr>
            <w:r>
              <w:rPr>
                <w:sz w:val="22"/>
              </w:rPr>
              <w:t>CONACYT</w:t>
            </w:r>
          </w:p>
        </w:tc>
      </w:tr>
      <w:tr>
        <w:trPr>
          <w:trHeight w:val="804" w:hRule="atLeast"/>
        </w:trPr>
        <w:tc>
          <w:tcPr>
            <w:tcW w:w="2081"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1"/>
              <w:ind w:left="0"/>
              <w:rPr>
                <w:rFonts w:ascii="Times New Roman"/>
                <w:sz w:val="21"/>
              </w:rPr>
            </w:pPr>
          </w:p>
          <w:p>
            <w:pPr>
              <w:pStyle w:val="TableParagraph"/>
              <w:ind w:left="333"/>
              <w:rPr>
                <w:sz w:val="22"/>
              </w:rPr>
            </w:pPr>
            <w:r>
              <w:rPr>
                <w:sz w:val="22"/>
              </w:rPr>
              <w:t>Psicofisiología</w:t>
            </w:r>
          </w:p>
        </w:tc>
        <w:tc>
          <w:tcPr>
            <w:tcW w:w="401" w:type="dxa"/>
          </w:tcPr>
          <w:p>
            <w:pPr>
              <w:pStyle w:val="TableParagraph"/>
              <w:spacing w:line="250" w:lineRule="exact"/>
              <w:ind w:left="87" w:right="79"/>
              <w:jc w:val="center"/>
              <w:rPr>
                <w:sz w:val="22"/>
              </w:rPr>
            </w:pPr>
            <w:r>
              <w:rPr>
                <w:sz w:val="22"/>
              </w:rPr>
              <w:t>1.</w:t>
            </w:r>
          </w:p>
        </w:tc>
        <w:tc>
          <w:tcPr>
            <w:tcW w:w="3757" w:type="dxa"/>
          </w:tcPr>
          <w:p>
            <w:pPr>
              <w:pStyle w:val="TableParagraph"/>
              <w:ind w:left="105" w:right="103"/>
              <w:rPr>
                <w:sz w:val="22"/>
              </w:rPr>
            </w:pPr>
            <w:r>
              <w:rPr>
                <w:sz w:val="22"/>
              </w:rPr>
              <w:t>Grupo de investigación del Dr. Luiz Menna-Barreto de la Universidad de Sao Paulo, Brasil.</w:t>
            </w:r>
          </w:p>
        </w:tc>
        <w:tc>
          <w:tcPr>
            <w:tcW w:w="2360" w:type="dxa"/>
          </w:tcPr>
          <w:p>
            <w:pPr>
              <w:pStyle w:val="TableParagraph"/>
              <w:spacing w:line="242" w:lineRule="auto"/>
              <w:ind w:left="400" w:right="376" w:firstLine="7"/>
              <w:rPr>
                <w:sz w:val="22"/>
              </w:rPr>
            </w:pPr>
            <w:r>
              <w:rPr>
                <w:sz w:val="22"/>
              </w:rPr>
              <w:t>Cronobiología y neuropsicología</w:t>
            </w:r>
          </w:p>
        </w:tc>
        <w:tc>
          <w:tcPr>
            <w:tcW w:w="1488" w:type="dxa"/>
          </w:tcPr>
          <w:p>
            <w:pPr>
              <w:pStyle w:val="TableParagraph"/>
              <w:ind w:left="0"/>
              <w:rPr>
                <w:rFonts w:ascii="Times New Roman"/>
                <w:sz w:val="20"/>
              </w:rPr>
            </w:pPr>
          </w:p>
        </w:tc>
      </w:tr>
      <w:tr>
        <w:trPr>
          <w:trHeight w:val="2022" w:hRule="atLeast"/>
        </w:trPr>
        <w:tc>
          <w:tcPr>
            <w:tcW w:w="2081" w:type="dxa"/>
            <w:vMerge/>
            <w:tcBorders>
              <w:top w:val="nil"/>
            </w:tcBorders>
          </w:tcPr>
          <w:p>
            <w:pPr>
              <w:rPr>
                <w:sz w:val="2"/>
                <w:szCs w:val="2"/>
              </w:rPr>
            </w:pPr>
          </w:p>
        </w:tc>
        <w:tc>
          <w:tcPr>
            <w:tcW w:w="401" w:type="dxa"/>
          </w:tcPr>
          <w:p>
            <w:pPr>
              <w:pStyle w:val="TableParagraph"/>
              <w:spacing w:line="250" w:lineRule="exact"/>
              <w:ind w:left="87" w:right="79"/>
              <w:jc w:val="center"/>
              <w:rPr>
                <w:sz w:val="22"/>
              </w:rPr>
            </w:pPr>
            <w:r>
              <w:rPr>
                <w:sz w:val="22"/>
              </w:rPr>
              <w:t>2.</w:t>
            </w:r>
          </w:p>
        </w:tc>
        <w:tc>
          <w:tcPr>
            <w:tcW w:w="3757" w:type="dxa"/>
          </w:tcPr>
          <w:p>
            <w:pPr>
              <w:pStyle w:val="TableParagraph"/>
              <w:ind w:left="105" w:right="222"/>
              <w:rPr>
                <w:sz w:val="22"/>
              </w:rPr>
            </w:pPr>
            <w:r>
              <w:rPr>
                <w:sz w:val="22"/>
              </w:rPr>
              <w:t>Grupo de investigación de la Dra. Carolina Virginia Macêdo de Azevedo y de la Dra. Katie Moraes de Almondes. Neurociências Aplicadas, Processos Básicos e Cronobiología, de la Universidade Federal do Rio Grande do Norte</w:t>
            </w:r>
          </w:p>
          <w:p>
            <w:pPr>
              <w:pStyle w:val="TableParagraph"/>
              <w:spacing w:line="234" w:lineRule="exact"/>
              <w:ind w:left="105"/>
              <w:rPr>
                <w:sz w:val="22"/>
              </w:rPr>
            </w:pPr>
            <w:r>
              <w:rPr>
                <w:sz w:val="22"/>
              </w:rPr>
              <w:t>(UFRN), Natal, Brasil.</w:t>
            </w:r>
          </w:p>
        </w:tc>
        <w:tc>
          <w:tcPr>
            <w:tcW w:w="2360" w:type="dxa"/>
          </w:tcPr>
          <w:p>
            <w:pPr>
              <w:pStyle w:val="TableParagraph"/>
              <w:ind w:left="400" w:right="376" w:firstLine="7"/>
              <w:rPr>
                <w:sz w:val="22"/>
              </w:rPr>
            </w:pPr>
            <w:r>
              <w:rPr>
                <w:sz w:val="22"/>
              </w:rPr>
              <w:t>Cronobiología y neuropsicología</w:t>
            </w:r>
          </w:p>
        </w:tc>
        <w:tc>
          <w:tcPr>
            <w:tcW w:w="1488" w:type="dxa"/>
          </w:tcPr>
          <w:p>
            <w:pPr>
              <w:pStyle w:val="TableParagraph"/>
              <w:ind w:left="0"/>
              <w:rPr>
                <w:rFonts w:ascii="Times New Roman"/>
                <w:sz w:val="20"/>
              </w:rPr>
            </w:pPr>
          </w:p>
        </w:tc>
      </w:tr>
      <w:tr>
        <w:trPr>
          <w:trHeight w:val="2532" w:hRule="atLeast"/>
        </w:trPr>
        <w:tc>
          <w:tcPr>
            <w:tcW w:w="2081" w:type="dxa"/>
            <w:vMerge/>
            <w:tcBorders>
              <w:top w:val="nil"/>
            </w:tcBorders>
          </w:tcPr>
          <w:p>
            <w:pPr>
              <w:rPr>
                <w:sz w:val="2"/>
                <w:szCs w:val="2"/>
              </w:rPr>
            </w:pPr>
          </w:p>
        </w:tc>
        <w:tc>
          <w:tcPr>
            <w:tcW w:w="401" w:type="dxa"/>
          </w:tcPr>
          <w:p>
            <w:pPr>
              <w:pStyle w:val="TableParagraph"/>
              <w:spacing w:line="250" w:lineRule="exact"/>
              <w:ind w:left="87" w:right="79"/>
              <w:jc w:val="center"/>
              <w:rPr>
                <w:sz w:val="22"/>
              </w:rPr>
            </w:pPr>
            <w:r>
              <w:rPr>
                <w:sz w:val="22"/>
              </w:rPr>
              <w:t>3.</w:t>
            </w:r>
          </w:p>
        </w:tc>
        <w:tc>
          <w:tcPr>
            <w:tcW w:w="3757" w:type="dxa"/>
          </w:tcPr>
          <w:p>
            <w:pPr>
              <w:pStyle w:val="TableParagraph"/>
              <w:ind w:left="105" w:right="356"/>
              <w:rPr>
                <w:sz w:val="22"/>
              </w:rPr>
            </w:pPr>
            <w:r>
              <w:rPr>
                <w:sz w:val="22"/>
              </w:rPr>
              <w:t>Grupo de investigación de la Dra. Carolina Virginia Macêdo de Azevedo. Laboratorio de cronobiología, Departamento de Fisiología, Centro de Biociencias, Programa de Pós-graduación em Psicobiología, de la Universidade Federal do</w:t>
            </w:r>
          </w:p>
          <w:p>
            <w:pPr>
              <w:pStyle w:val="TableParagraph"/>
              <w:spacing w:line="252" w:lineRule="exact" w:before="4"/>
              <w:ind w:left="105" w:right="712"/>
              <w:rPr>
                <w:sz w:val="22"/>
              </w:rPr>
            </w:pPr>
            <w:r>
              <w:rPr>
                <w:sz w:val="22"/>
              </w:rPr>
              <w:t>Rio Grande do Norte (UFRN), Natal, Brasil.</w:t>
            </w:r>
          </w:p>
        </w:tc>
        <w:tc>
          <w:tcPr>
            <w:tcW w:w="2360" w:type="dxa"/>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83"/>
              <w:ind w:left="400" w:right="376" w:firstLine="7"/>
              <w:rPr>
                <w:sz w:val="22"/>
              </w:rPr>
            </w:pPr>
            <w:r>
              <w:rPr>
                <w:sz w:val="22"/>
              </w:rPr>
              <w:t>Cronobiología y neuropsicología</w:t>
            </w:r>
          </w:p>
        </w:tc>
        <w:tc>
          <w:tcPr>
            <w:tcW w:w="1488" w:type="dxa"/>
          </w:tcPr>
          <w:p>
            <w:pPr>
              <w:pStyle w:val="TableParagraph"/>
              <w:ind w:left="0"/>
              <w:rPr>
                <w:rFonts w:ascii="Times New Roman"/>
                <w:sz w:val="20"/>
              </w:rPr>
            </w:pPr>
          </w:p>
        </w:tc>
      </w:tr>
      <w:tr>
        <w:trPr>
          <w:trHeight w:val="1009" w:hRule="atLeast"/>
        </w:trPr>
        <w:tc>
          <w:tcPr>
            <w:tcW w:w="2081" w:type="dxa"/>
            <w:vMerge/>
            <w:tcBorders>
              <w:top w:val="nil"/>
            </w:tcBorders>
          </w:tcPr>
          <w:p>
            <w:pPr>
              <w:rPr>
                <w:sz w:val="2"/>
                <w:szCs w:val="2"/>
              </w:rPr>
            </w:pPr>
          </w:p>
        </w:tc>
        <w:tc>
          <w:tcPr>
            <w:tcW w:w="401" w:type="dxa"/>
          </w:tcPr>
          <w:p>
            <w:pPr>
              <w:pStyle w:val="TableParagraph"/>
              <w:spacing w:line="250" w:lineRule="exact"/>
              <w:ind w:left="87" w:right="79"/>
              <w:jc w:val="center"/>
              <w:rPr>
                <w:sz w:val="22"/>
              </w:rPr>
            </w:pPr>
            <w:r>
              <w:rPr>
                <w:sz w:val="22"/>
              </w:rPr>
              <w:t>4.</w:t>
            </w:r>
          </w:p>
        </w:tc>
        <w:tc>
          <w:tcPr>
            <w:tcW w:w="3757" w:type="dxa"/>
          </w:tcPr>
          <w:p>
            <w:pPr>
              <w:pStyle w:val="TableParagraph"/>
              <w:ind w:left="105" w:right="662"/>
              <w:rPr>
                <w:sz w:val="22"/>
              </w:rPr>
            </w:pPr>
            <w:r>
              <w:rPr>
                <w:sz w:val="22"/>
              </w:rPr>
              <w:t>Grupo de investigación del Dr. Fernando Mazzilli Louzada.</w:t>
            </w:r>
          </w:p>
          <w:p>
            <w:pPr>
              <w:pStyle w:val="TableParagraph"/>
              <w:spacing w:line="252" w:lineRule="exact" w:before="2"/>
              <w:ind w:left="105" w:right="821"/>
              <w:rPr>
                <w:sz w:val="22"/>
              </w:rPr>
            </w:pPr>
            <w:r>
              <w:rPr>
                <w:sz w:val="22"/>
              </w:rPr>
              <w:t>Laboratorio de cronobiología humana, de la Universidade</w:t>
            </w:r>
          </w:p>
        </w:tc>
        <w:tc>
          <w:tcPr>
            <w:tcW w:w="2360" w:type="dxa"/>
          </w:tcPr>
          <w:p>
            <w:pPr>
              <w:pStyle w:val="TableParagraph"/>
              <w:ind w:left="0"/>
              <w:rPr>
                <w:rFonts w:ascii="Times New Roman"/>
                <w:sz w:val="24"/>
              </w:rPr>
            </w:pPr>
          </w:p>
          <w:p>
            <w:pPr>
              <w:pStyle w:val="TableParagraph"/>
              <w:spacing w:before="2"/>
              <w:ind w:left="0"/>
              <w:rPr>
                <w:rFonts w:ascii="Times New Roman"/>
                <w:sz w:val="20"/>
              </w:rPr>
            </w:pPr>
          </w:p>
          <w:p>
            <w:pPr>
              <w:pStyle w:val="TableParagraph"/>
              <w:spacing w:line="252" w:lineRule="exact"/>
              <w:ind w:left="400" w:right="376" w:firstLine="7"/>
              <w:rPr>
                <w:sz w:val="22"/>
              </w:rPr>
            </w:pPr>
            <w:r>
              <w:rPr>
                <w:sz w:val="22"/>
              </w:rPr>
              <w:t>Cronobiología y neuropsicología</w:t>
            </w:r>
          </w:p>
        </w:tc>
        <w:tc>
          <w:tcPr>
            <w:tcW w:w="1488" w:type="dxa"/>
          </w:tcPr>
          <w:p>
            <w:pPr>
              <w:pStyle w:val="TableParagraph"/>
              <w:ind w:left="0"/>
              <w:rPr>
                <w:rFonts w:ascii="Times New Roman"/>
                <w:sz w:val="20"/>
              </w:rPr>
            </w:pPr>
          </w:p>
        </w:tc>
      </w:tr>
    </w:tbl>
    <w:p>
      <w:pPr>
        <w:spacing w:after="0"/>
        <w:rPr>
          <w:rFonts w:ascii="Times New Roman"/>
          <w:sz w:val="20"/>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32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2081"/>
        <w:gridCol w:w="401"/>
        <w:gridCol w:w="3757"/>
        <w:gridCol w:w="2360"/>
        <w:gridCol w:w="1488"/>
      </w:tblGrid>
      <w:tr>
        <w:trPr>
          <w:trHeight w:val="803" w:hRule="atLeast"/>
        </w:trPr>
        <w:tc>
          <w:tcPr>
            <w:tcW w:w="2081" w:type="dxa"/>
            <w:vMerge w:val="restart"/>
          </w:tcPr>
          <w:p>
            <w:pPr>
              <w:pStyle w:val="TableParagraph"/>
              <w:ind w:left="0"/>
              <w:rPr>
                <w:rFonts w:ascii="Times New Roman"/>
                <w:sz w:val="20"/>
              </w:rPr>
            </w:pPr>
          </w:p>
        </w:tc>
        <w:tc>
          <w:tcPr>
            <w:tcW w:w="401" w:type="dxa"/>
          </w:tcPr>
          <w:p>
            <w:pPr>
              <w:pStyle w:val="TableParagraph"/>
              <w:ind w:left="0"/>
              <w:rPr>
                <w:rFonts w:ascii="Times New Roman"/>
                <w:sz w:val="20"/>
              </w:rPr>
            </w:pPr>
          </w:p>
        </w:tc>
        <w:tc>
          <w:tcPr>
            <w:tcW w:w="3757" w:type="dxa"/>
          </w:tcPr>
          <w:p>
            <w:pPr>
              <w:pStyle w:val="TableParagraph"/>
              <w:spacing w:line="242" w:lineRule="auto"/>
              <w:ind w:left="105" w:right="932"/>
              <w:rPr>
                <w:sz w:val="22"/>
              </w:rPr>
            </w:pPr>
            <w:r>
              <w:rPr>
                <w:sz w:val="22"/>
              </w:rPr>
              <w:t>Federal do Paraná (UFPR), Curitiba, Brasil.</w:t>
            </w:r>
          </w:p>
        </w:tc>
        <w:tc>
          <w:tcPr>
            <w:tcW w:w="2360" w:type="dxa"/>
          </w:tcPr>
          <w:p>
            <w:pPr>
              <w:pStyle w:val="TableParagraph"/>
              <w:ind w:left="0"/>
              <w:rPr>
                <w:rFonts w:ascii="Times New Roman"/>
                <w:sz w:val="20"/>
              </w:rPr>
            </w:pPr>
          </w:p>
        </w:tc>
        <w:tc>
          <w:tcPr>
            <w:tcW w:w="1488" w:type="dxa"/>
          </w:tcPr>
          <w:p>
            <w:pPr>
              <w:pStyle w:val="TableParagraph"/>
              <w:ind w:left="0"/>
              <w:rPr>
                <w:rFonts w:ascii="Times New Roman"/>
                <w:sz w:val="20"/>
              </w:rPr>
            </w:pPr>
          </w:p>
        </w:tc>
      </w:tr>
      <w:tr>
        <w:trPr>
          <w:trHeight w:val="1264"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5.</w:t>
            </w:r>
          </w:p>
        </w:tc>
        <w:tc>
          <w:tcPr>
            <w:tcW w:w="3757" w:type="dxa"/>
          </w:tcPr>
          <w:p>
            <w:pPr>
              <w:pStyle w:val="TableParagraph"/>
              <w:ind w:left="105" w:right="370"/>
              <w:rPr>
                <w:sz w:val="22"/>
              </w:rPr>
            </w:pPr>
            <w:r>
              <w:rPr>
                <w:sz w:val="22"/>
              </w:rPr>
              <w:t>Cuerpo Académico de Biología Molecular y Celular (CA-222). Dr. Mario Caba Vinagre y el Dr. José</w:t>
            </w:r>
          </w:p>
          <w:p>
            <w:pPr>
              <w:pStyle w:val="TableParagraph"/>
              <w:spacing w:line="252" w:lineRule="exact" w:before="1"/>
              <w:ind w:left="105" w:right="157"/>
              <w:rPr>
                <w:sz w:val="22"/>
              </w:rPr>
            </w:pPr>
            <w:r>
              <w:rPr>
                <w:sz w:val="22"/>
              </w:rPr>
              <w:t>Enrique Meza Alvarado, Universidad Veracruzana, México.</w:t>
            </w:r>
          </w:p>
        </w:tc>
        <w:tc>
          <w:tcPr>
            <w:tcW w:w="2360" w:type="dxa"/>
          </w:tcPr>
          <w:p>
            <w:pPr>
              <w:pStyle w:val="TableParagraph"/>
              <w:ind w:left="0"/>
              <w:rPr>
                <w:rFonts w:ascii="Times New Roman"/>
                <w:sz w:val="24"/>
              </w:rPr>
            </w:pPr>
          </w:p>
          <w:p>
            <w:pPr>
              <w:pStyle w:val="TableParagraph"/>
              <w:spacing w:before="9"/>
              <w:ind w:left="0"/>
              <w:rPr>
                <w:rFonts w:ascii="Times New Roman"/>
                <w:sz w:val="19"/>
              </w:rPr>
            </w:pPr>
          </w:p>
          <w:p>
            <w:pPr>
              <w:pStyle w:val="TableParagraph"/>
              <w:ind w:left="117" w:right="116"/>
              <w:jc w:val="center"/>
              <w:rPr>
                <w:sz w:val="22"/>
              </w:rPr>
            </w:pPr>
            <w:r>
              <w:rPr>
                <w:sz w:val="22"/>
              </w:rPr>
              <w:t>Cronobiología</w:t>
            </w:r>
          </w:p>
        </w:tc>
        <w:tc>
          <w:tcPr>
            <w:tcW w:w="1488" w:type="dxa"/>
          </w:tcPr>
          <w:p>
            <w:pPr>
              <w:pStyle w:val="TableParagraph"/>
              <w:ind w:left="0"/>
              <w:rPr>
                <w:rFonts w:ascii="Times New Roman"/>
                <w:sz w:val="20"/>
              </w:rPr>
            </w:pPr>
          </w:p>
        </w:tc>
      </w:tr>
      <w:tr>
        <w:trPr>
          <w:trHeight w:val="1519" w:hRule="atLeast"/>
        </w:trPr>
        <w:tc>
          <w:tcPr>
            <w:tcW w:w="2081"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83"/>
              <w:ind w:left="317" w:right="309" w:hanging="3"/>
              <w:jc w:val="center"/>
              <w:rPr>
                <w:sz w:val="22"/>
              </w:rPr>
            </w:pPr>
            <w:r>
              <w:rPr>
                <w:sz w:val="22"/>
              </w:rPr>
              <w:t>Psicología, Psicoanálisis y Modelos de Intervención</w:t>
            </w:r>
          </w:p>
        </w:tc>
        <w:tc>
          <w:tcPr>
            <w:tcW w:w="401" w:type="dxa"/>
          </w:tcPr>
          <w:p>
            <w:pPr>
              <w:pStyle w:val="TableParagraph"/>
              <w:spacing w:line="250" w:lineRule="exact"/>
              <w:ind w:left="0" w:right="97"/>
              <w:jc w:val="right"/>
              <w:rPr>
                <w:sz w:val="22"/>
              </w:rPr>
            </w:pPr>
            <w:r>
              <w:rPr>
                <w:sz w:val="22"/>
              </w:rPr>
              <w:t>1.</w:t>
            </w:r>
          </w:p>
        </w:tc>
        <w:tc>
          <w:tcPr>
            <w:tcW w:w="3757" w:type="dxa"/>
          </w:tcPr>
          <w:p>
            <w:pPr>
              <w:pStyle w:val="TableParagraph"/>
              <w:ind w:left="105" w:right="136"/>
              <w:rPr>
                <w:sz w:val="22"/>
              </w:rPr>
            </w:pPr>
            <w:r>
              <w:rPr>
                <w:sz w:val="22"/>
              </w:rPr>
              <w:t>Red de Investigación Educativa: Red de Investigación cualitativa en Salud del Noreste de la República Mexicana. Instituto de Investigación sobre las prácticas educativas</w:t>
            </w:r>
          </w:p>
          <w:p>
            <w:pPr>
              <w:pStyle w:val="TableParagraph"/>
              <w:spacing w:line="237" w:lineRule="exact"/>
              <w:ind w:left="105"/>
              <w:rPr>
                <w:sz w:val="22"/>
              </w:rPr>
            </w:pPr>
            <w:r>
              <w:rPr>
                <w:sz w:val="22"/>
              </w:rPr>
              <w:t>(IRPÉ) Universidad de Sherbrooke</w:t>
            </w:r>
          </w:p>
        </w:tc>
        <w:tc>
          <w:tcPr>
            <w:tcW w:w="2360"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0"/>
              <w:ind w:left="0"/>
              <w:rPr>
                <w:rFonts w:ascii="Times New Roman"/>
                <w:sz w:val="35"/>
              </w:rPr>
            </w:pPr>
          </w:p>
          <w:p>
            <w:pPr>
              <w:pStyle w:val="TableParagraph"/>
              <w:spacing w:before="1"/>
              <w:ind w:left="131" w:right="123" w:hanging="5"/>
              <w:jc w:val="center"/>
              <w:rPr>
                <w:sz w:val="22"/>
              </w:rPr>
            </w:pPr>
            <w:r>
              <w:rPr>
                <w:sz w:val="22"/>
              </w:rPr>
              <w:t>Modelos de intervención en psicología; y Teoría y clínica psicoanalítica.</w:t>
            </w:r>
          </w:p>
        </w:tc>
        <w:tc>
          <w:tcPr>
            <w:tcW w:w="1488" w:type="dxa"/>
            <w:vMerge w:val="restart"/>
          </w:tcPr>
          <w:p>
            <w:pPr>
              <w:pStyle w:val="TableParagraph"/>
              <w:ind w:left="0"/>
              <w:rPr>
                <w:rFonts w:ascii="Times New Roman"/>
                <w:sz w:val="20"/>
              </w:rPr>
            </w:pPr>
          </w:p>
        </w:tc>
      </w:tr>
      <w:tr>
        <w:trPr>
          <w:trHeight w:val="1010"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2.</w:t>
            </w:r>
          </w:p>
        </w:tc>
        <w:tc>
          <w:tcPr>
            <w:tcW w:w="3757" w:type="dxa"/>
          </w:tcPr>
          <w:p>
            <w:pPr>
              <w:pStyle w:val="TableParagraph"/>
              <w:ind w:left="105" w:right="490"/>
              <w:rPr>
                <w:sz w:val="22"/>
              </w:rPr>
            </w:pPr>
            <w:r>
              <w:rPr>
                <w:sz w:val="22"/>
              </w:rPr>
              <w:t>Escuela de Ciencias de la Educación de la Secretaría de Educación del Estado de Nuevo</w:t>
            </w:r>
          </w:p>
          <w:p>
            <w:pPr>
              <w:pStyle w:val="TableParagraph"/>
              <w:spacing w:line="234" w:lineRule="exact"/>
              <w:ind w:left="105"/>
              <w:rPr>
                <w:sz w:val="22"/>
              </w:rPr>
            </w:pPr>
            <w:r>
              <w:rPr>
                <w:sz w:val="22"/>
              </w:rPr>
              <w:t>León.</w:t>
            </w:r>
          </w:p>
        </w:tc>
        <w:tc>
          <w:tcPr>
            <w:tcW w:w="2360" w:type="dxa"/>
            <w:vMerge/>
            <w:tcBorders>
              <w:top w:val="nil"/>
            </w:tcBorders>
          </w:tcPr>
          <w:p>
            <w:pPr>
              <w:rPr>
                <w:sz w:val="2"/>
                <w:szCs w:val="2"/>
              </w:rPr>
            </w:pPr>
          </w:p>
        </w:tc>
        <w:tc>
          <w:tcPr>
            <w:tcW w:w="1488" w:type="dxa"/>
            <w:vMerge/>
            <w:tcBorders>
              <w:top w:val="nil"/>
            </w:tcBorders>
          </w:tcPr>
          <w:p>
            <w:pPr>
              <w:rPr>
                <w:sz w:val="2"/>
                <w:szCs w:val="2"/>
              </w:rPr>
            </w:pPr>
          </w:p>
        </w:tc>
      </w:tr>
      <w:tr>
        <w:trPr>
          <w:trHeight w:val="760"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3.</w:t>
            </w:r>
          </w:p>
        </w:tc>
        <w:tc>
          <w:tcPr>
            <w:tcW w:w="3757" w:type="dxa"/>
          </w:tcPr>
          <w:p>
            <w:pPr>
              <w:pStyle w:val="TableParagraph"/>
              <w:spacing w:line="250" w:lineRule="exact"/>
              <w:ind w:left="105"/>
              <w:rPr>
                <w:sz w:val="22"/>
              </w:rPr>
            </w:pPr>
            <w:r>
              <w:rPr>
                <w:sz w:val="22"/>
              </w:rPr>
              <w:t>Red de Investigación con</w:t>
            </w:r>
            <w:r>
              <w:rPr>
                <w:spacing w:val="-6"/>
                <w:sz w:val="22"/>
              </w:rPr>
              <w:t> </w:t>
            </w:r>
            <w:r>
              <w:rPr>
                <w:sz w:val="22"/>
              </w:rPr>
              <w:t>la</w:t>
            </w:r>
          </w:p>
          <w:p>
            <w:pPr>
              <w:pStyle w:val="TableParagraph"/>
              <w:spacing w:line="252" w:lineRule="exact" w:before="6"/>
              <w:ind w:left="105" w:right="183"/>
              <w:rPr>
                <w:sz w:val="22"/>
              </w:rPr>
            </w:pPr>
            <w:r>
              <w:rPr>
                <w:sz w:val="22"/>
              </w:rPr>
              <w:t>Facultad de Psicología</w:t>
            </w:r>
            <w:r>
              <w:rPr>
                <w:spacing w:val="-10"/>
                <w:sz w:val="22"/>
              </w:rPr>
              <w:t> </w:t>
            </w:r>
            <w:r>
              <w:rPr>
                <w:sz w:val="22"/>
              </w:rPr>
              <w:t>Universidad de la República de</w:t>
            </w:r>
            <w:r>
              <w:rPr>
                <w:spacing w:val="-2"/>
                <w:sz w:val="22"/>
              </w:rPr>
              <w:t> </w:t>
            </w:r>
            <w:r>
              <w:rPr>
                <w:sz w:val="22"/>
              </w:rPr>
              <w:t>Uruguay</w:t>
            </w:r>
          </w:p>
        </w:tc>
        <w:tc>
          <w:tcPr>
            <w:tcW w:w="2360" w:type="dxa"/>
            <w:vMerge/>
            <w:tcBorders>
              <w:top w:val="nil"/>
            </w:tcBorders>
          </w:tcPr>
          <w:p>
            <w:pPr>
              <w:rPr>
                <w:sz w:val="2"/>
                <w:szCs w:val="2"/>
              </w:rPr>
            </w:pPr>
          </w:p>
        </w:tc>
        <w:tc>
          <w:tcPr>
            <w:tcW w:w="1488" w:type="dxa"/>
            <w:vMerge/>
            <w:tcBorders>
              <w:top w:val="nil"/>
            </w:tcBorders>
          </w:tcPr>
          <w:p>
            <w:pPr>
              <w:rPr>
                <w:sz w:val="2"/>
                <w:szCs w:val="2"/>
              </w:rPr>
            </w:pPr>
          </w:p>
        </w:tc>
      </w:tr>
      <w:tr>
        <w:trPr>
          <w:trHeight w:val="758"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4.</w:t>
            </w:r>
          </w:p>
        </w:tc>
        <w:tc>
          <w:tcPr>
            <w:tcW w:w="3757" w:type="dxa"/>
          </w:tcPr>
          <w:p>
            <w:pPr>
              <w:pStyle w:val="TableParagraph"/>
              <w:ind w:left="105" w:right="185"/>
              <w:rPr>
                <w:sz w:val="22"/>
              </w:rPr>
            </w:pPr>
            <w:r>
              <w:rPr>
                <w:sz w:val="22"/>
              </w:rPr>
              <w:t>Red Latinoamericana sobre Universidades públicas, psicología,</w:t>
            </w:r>
          </w:p>
          <w:p>
            <w:pPr>
              <w:pStyle w:val="TableParagraph"/>
              <w:spacing w:line="234" w:lineRule="exact"/>
              <w:ind w:left="105"/>
              <w:rPr>
                <w:sz w:val="22"/>
              </w:rPr>
            </w:pPr>
            <w:r>
              <w:rPr>
                <w:sz w:val="22"/>
              </w:rPr>
              <w:t>psicoanálisis e interdisciplina.</w:t>
            </w:r>
          </w:p>
        </w:tc>
        <w:tc>
          <w:tcPr>
            <w:tcW w:w="2360" w:type="dxa"/>
            <w:vMerge/>
            <w:tcBorders>
              <w:top w:val="nil"/>
            </w:tcBorders>
          </w:tcPr>
          <w:p>
            <w:pPr>
              <w:rPr>
                <w:sz w:val="2"/>
                <w:szCs w:val="2"/>
              </w:rPr>
            </w:pPr>
          </w:p>
        </w:tc>
        <w:tc>
          <w:tcPr>
            <w:tcW w:w="1488" w:type="dxa"/>
          </w:tcPr>
          <w:p>
            <w:pPr>
              <w:pStyle w:val="TableParagraph"/>
              <w:spacing w:line="250" w:lineRule="exact"/>
              <w:ind w:left="419"/>
              <w:rPr>
                <w:sz w:val="22"/>
              </w:rPr>
            </w:pPr>
            <w:r>
              <w:rPr>
                <w:sz w:val="22"/>
              </w:rPr>
              <w:t>UNAM</w:t>
            </w:r>
          </w:p>
        </w:tc>
      </w:tr>
      <w:tr>
        <w:trPr>
          <w:trHeight w:val="748" w:hRule="atLeast"/>
        </w:trPr>
        <w:tc>
          <w:tcPr>
            <w:tcW w:w="2081"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0"/>
              <w:ind w:left="0"/>
              <w:rPr>
                <w:rFonts w:ascii="Times New Roman"/>
                <w:sz w:val="35"/>
              </w:rPr>
            </w:pPr>
          </w:p>
          <w:p>
            <w:pPr>
              <w:pStyle w:val="TableParagraph"/>
              <w:ind w:left="261" w:right="236" w:firstLine="36"/>
              <w:rPr>
                <w:sz w:val="22"/>
              </w:rPr>
            </w:pPr>
            <w:r>
              <w:rPr>
                <w:sz w:val="22"/>
              </w:rPr>
              <w:t>Adolescencia y Calidad de Vida</w:t>
            </w:r>
          </w:p>
        </w:tc>
        <w:tc>
          <w:tcPr>
            <w:tcW w:w="401" w:type="dxa"/>
          </w:tcPr>
          <w:p>
            <w:pPr>
              <w:pStyle w:val="TableParagraph"/>
              <w:spacing w:line="250" w:lineRule="exact"/>
              <w:ind w:left="0" w:right="97"/>
              <w:jc w:val="right"/>
              <w:rPr>
                <w:sz w:val="22"/>
              </w:rPr>
            </w:pPr>
            <w:r>
              <w:rPr>
                <w:sz w:val="22"/>
              </w:rPr>
              <w:t>1.</w:t>
            </w:r>
          </w:p>
        </w:tc>
        <w:tc>
          <w:tcPr>
            <w:tcW w:w="3757" w:type="dxa"/>
          </w:tcPr>
          <w:p>
            <w:pPr>
              <w:pStyle w:val="TableParagraph"/>
              <w:spacing w:line="242" w:lineRule="auto"/>
              <w:ind w:left="105" w:right="124"/>
              <w:rPr>
                <w:sz w:val="22"/>
              </w:rPr>
            </w:pPr>
            <w:r>
              <w:rPr>
                <w:sz w:val="22"/>
              </w:rPr>
              <w:t>Secretaria de Educación del Estado de Nuevo León</w:t>
            </w:r>
          </w:p>
        </w:tc>
        <w:tc>
          <w:tcPr>
            <w:tcW w:w="2360" w:type="dxa"/>
          </w:tcPr>
          <w:p>
            <w:pPr>
              <w:pStyle w:val="TableParagraph"/>
              <w:spacing w:line="250" w:lineRule="exact"/>
              <w:ind w:left="119" w:right="116"/>
              <w:jc w:val="center"/>
              <w:rPr>
                <w:sz w:val="22"/>
              </w:rPr>
            </w:pPr>
            <w:r>
              <w:rPr>
                <w:sz w:val="22"/>
              </w:rPr>
              <w:t>Violencia Escolar</w:t>
            </w:r>
          </w:p>
        </w:tc>
        <w:tc>
          <w:tcPr>
            <w:tcW w:w="1488" w:type="dxa"/>
          </w:tcPr>
          <w:p>
            <w:pPr>
              <w:pStyle w:val="TableParagraph"/>
              <w:ind w:left="0"/>
              <w:rPr>
                <w:rFonts w:ascii="Times New Roman"/>
                <w:sz w:val="20"/>
              </w:rPr>
            </w:pPr>
          </w:p>
        </w:tc>
      </w:tr>
      <w:tr>
        <w:trPr>
          <w:trHeight w:val="1264"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2.</w:t>
            </w:r>
          </w:p>
        </w:tc>
        <w:tc>
          <w:tcPr>
            <w:tcW w:w="3757" w:type="dxa"/>
          </w:tcPr>
          <w:p>
            <w:pPr>
              <w:pStyle w:val="TableParagraph"/>
              <w:spacing w:line="250" w:lineRule="exact"/>
              <w:ind w:left="105"/>
              <w:rPr>
                <w:sz w:val="22"/>
              </w:rPr>
            </w:pPr>
            <w:r>
              <w:rPr>
                <w:sz w:val="22"/>
              </w:rPr>
              <w:t>CA-UDG-444</w:t>
            </w:r>
          </w:p>
          <w:p>
            <w:pPr>
              <w:pStyle w:val="TableParagraph"/>
              <w:ind w:left="105" w:right="309"/>
              <w:rPr>
                <w:sz w:val="22"/>
              </w:rPr>
            </w:pPr>
            <w:r>
              <w:rPr>
                <w:sz w:val="22"/>
              </w:rPr>
              <w:t>Cuerpo Académico de Estudios Psicosociales. UdeG (CUCOSTA)</w:t>
            </w:r>
          </w:p>
        </w:tc>
        <w:tc>
          <w:tcPr>
            <w:tcW w:w="2360" w:type="dxa"/>
          </w:tcPr>
          <w:p>
            <w:pPr>
              <w:pStyle w:val="TableParagraph"/>
              <w:ind w:left="196" w:right="194" w:firstLine="2"/>
              <w:jc w:val="center"/>
              <w:rPr>
                <w:sz w:val="22"/>
              </w:rPr>
            </w:pPr>
            <w:r>
              <w:rPr>
                <w:sz w:val="22"/>
              </w:rPr>
              <w:t>Violencia Escolar, Violencia de Pareja, Violencia Filio parental e Ideación</w:t>
            </w:r>
          </w:p>
          <w:p>
            <w:pPr>
              <w:pStyle w:val="TableParagraph"/>
              <w:spacing w:line="234" w:lineRule="exact"/>
              <w:ind w:left="118" w:right="116"/>
              <w:jc w:val="center"/>
              <w:rPr>
                <w:sz w:val="22"/>
              </w:rPr>
            </w:pPr>
            <w:r>
              <w:rPr>
                <w:sz w:val="22"/>
              </w:rPr>
              <w:t>Suicida</w:t>
            </w:r>
          </w:p>
        </w:tc>
        <w:tc>
          <w:tcPr>
            <w:tcW w:w="1488" w:type="dxa"/>
          </w:tcPr>
          <w:p>
            <w:pPr>
              <w:pStyle w:val="TableParagraph"/>
              <w:spacing w:line="250" w:lineRule="exact"/>
              <w:ind w:left="112" w:right="101"/>
              <w:jc w:val="center"/>
              <w:rPr>
                <w:sz w:val="22"/>
              </w:rPr>
            </w:pPr>
            <w:r>
              <w:rPr>
                <w:sz w:val="22"/>
              </w:rPr>
              <w:t>$135,000.00</w:t>
            </w:r>
          </w:p>
          <w:p>
            <w:pPr>
              <w:pStyle w:val="TableParagraph"/>
              <w:spacing w:line="252" w:lineRule="exact"/>
              <w:ind w:left="108" w:right="101"/>
              <w:jc w:val="center"/>
              <w:rPr>
                <w:sz w:val="22"/>
              </w:rPr>
            </w:pPr>
            <w:r>
              <w:rPr>
                <w:sz w:val="22"/>
              </w:rPr>
              <w:t>PRODEP</w:t>
            </w:r>
          </w:p>
        </w:tc>
      </w:tr>
      <w:tr>
        <w:trPr>
          <w:trHeight w:val="2277"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3.</w:t>
            </w:r>
          </w:p>
        </w:tc>
        <w:tc>
          <w:tcPr>
            <w:tcW w:w="3757" w:type="dxa"/>
          </w:tcPr>
          <w:p>
            <w:pPr>
              <w:pStyle w:val="TableParagraph"/>
              <w:spacing w:line="242" w:lineRule="auto"/>
              <w:ind w:left="105" w:right="1781"/>
              <w:rPr>
                <w:sz w:val="22"/>
              </w:rPr>
            </w:pPr>
            <w:r>
              <w:rPr>
                <w:sz w:val="22"/>
              </w:rPr>
              <w:t>(Redes Temáticas) UDG-CA-444</w:t>
            </w:r>
          </w:p>
          <w:p>
            <w:pPr>
              <w:pStyle w:val="TableParagraph"/>
              <w:ind w:left="105" w:right="246"/>
              <w:rPr>
                <w:sz w:val="22"/>
              </w:rPr>
            </w:pPr>
            <w:r>
              <w:rPr>
                <w:sz w:val="22"/>
              </w:rPr>
              <w:t>Grupo Lisis( Universidad de Valencia, Universidad Pablo de Olavide de Sevilla, Universidad Miguel Hernandez de Elche, Universidad de Zaragoza y Universidad Autónoma de Morelos</w:t>
            </w:r>
          </w:p>
          <w:p>
            <w:pPr>
              <w:pStyle w:val="TableParagraph"/>
              <w:spacing w:line="234" w:lineRule="exact"/>
              <w:ind w:left="105"/>
              <w:rPr>
                <w:sz w:val="22"/>
              </w:rPr>
            </w:pPr>
            <w:r>
              <w:rPr>
                <w:sz w:val="22"/>
              </w:rPr>
              <w:t>https://</w:t>
            </w:r>
            <w:hyperlink r:id="rId32">
              <w:r>
                <w:rPr>
                  <w:sz w:val="22"/>
                </w:rPr>
                <w:t>www.uv.es/lisis/</w:t>
              </w:r>
            </w:hyperlink>
          </w:p>
        </w:tc>
        <w:tc>
          <w:tcPr>
            <w:tcW w:w="2360" w:type="dxa"/>
          </w:tcPr>
          <w:p>
            <w:pPr>
              <w:pStyle w:val="TableParagraph"/>
              <w:spacing w:before="10"/>
              <w:ind w:left="0"/>
              <w:rPr>
                <w:rFonts w:ascii="Times New Roman"/>
                <w:sz w:val="21"/>
              </w:rPr>
            </w:pPr>
          </w:p>
          <w:p>
            <w:pPr>
              <w:pStyle w:val="TableParagraph"/>
              <w:ind w:left="191" w:right="125" w:hanging="63"/>
              <w:jc w:val="both"/>
              <w:rPr>
                <w:sz w:val="22"/>
              </w:rPr>
            </w:pPr>
            <w:r>
              <w:rPr>
                <w:sz w:val="22"/>
              </w:rPr>
              <w:t>Violencia escolar , de pareja y filioparental en la adolescencia</w:t>
            </w:r>
          </w:p>
        </w:tc>
        <w:tc>
          <w:tcPr>
            <w:tcW w:w="1488" w:type="dxa"/>
          </w:tcPr>
          <w:p>
            <w:pPr>
              <w:pStyle w:val="TableParagraph"/>
              <w:spacing w:line="250" w:lineRule="exact"/>
              <w:ind w:left="191"/>
              <w:rPr>
                <w:sz w:val="22"/>
              </w:rPr>
            </w:pPr>
            <w:r>
              <w:rPr>
                <w:sz w:val="22"/>
              </w:rPr>
              <w:t>$90,000.00</w:t>
            </w:r>
          </w:p>
          <w:p>
            <w:pPr>
              <w:pStyle w:val="TableParagraph"/>
              <w:spacing w:before="1"/>
              <w:ind w:left="277"/>
              <w:rPr>
                <w:sz w:val="22"/>
              </w:rPr>
            </w:pPr>
            <w:r>
              <w:rPr>
                <w:sz w:val="22"/>
              </w:rPr>
              <w:t>PRODEP</w:t>
            </w:r>
          </w:p>
        </w:tc>
      </w:tr>
      <w:tr>
        <w:trPr>
          <w:trHeight w:val="760"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4.</w:t>
            </w:r>
          </w:p>
        </w:tc>
        <w:tc>
          <w:tcPr>
            <w:tcW w:w="3757" w:type="dxa"/>
          </w:tcPr>
          <w:p>
            <w:pPr>
              <w:pStyle w:val="TableParagraph"/>
              <w:spacing w:line="250" w:lineRule="exact"/>
              <w:ind w:left="105"/>
              <w:rPr>
                <w:sz w:val="22"/>
              </w:rPr>
            </w:pPr>
            <w:r>
              <w:rPr>
                <w:sz w:val="22"/>
              </w:rPr>
              <w:t>Red Iberoamericana para el Estudio</w:t>
            </w:r>
          </w:p>
          <w:p>
            <w:pPr>
              <w:pStyle w:val="TableParagraph"/>
              <w:spacing w:line="252" w:lineRule="exact" w:before="6"/>
              <w:ind w:left="105" w:right="283"/>
              <w:rPr>
                <w:sz w:val="22"/>
              </w:rPr>
            </w:pPr>
            <w:r>
              <w:rPr>
                <w:sz w:val="22"/>
              </w:rPr>
              <w:t>de la Violencia en la Adolescencia (RIEVA)</w:t>
            </w:r>
          </w:p>
        </w:tc>
        <w:tc>
          <w:tcPr>
            <w:tcW w:w="2360" w:type="dxa"/>
          </w:tcPr>
          <w:p>
            <w:pPr>
              <w:pStyle w:val="TableParagraph"/>
              <w:spacing w:line="242" w:lineRule="auto"/>
              <w:ind w:left="522" w:right="440" w:hanging="63"/>
              <w:rPr>
                <w:sz w:val="22"/>
              </w:rPr>
            </w:pPr>
            <w:r>
              <w:rPr>
                <w:sz w:val="22"/>
              </w:rPr>
              <w:t>Violencia en la Adolescencia</w:t>
            </w:r>
          </w:p>
        </w:tc>
        <w:tc>
          <w:tcPr>
            <w:tcW w:w="1488" w:type="dxa"/>
          </w:tcPr>
          <w:p>
            <w:pPr>
              <w:pStyle w:val="TableParagraph"/>
              <w:ind w:left="0"/>
              <w:rPr>
                <w:rFonts w:ascii="Times New Roman"/>
                <w:sz w:val="20"/>
              </w:rPr>
            </w:pPr>
          </w:p>
        </w:tc>
      </w:tr>
    </w:tbl>
    <w:p>
      <w:pPr>
        <w:spacing w:after="0"/>
        <w:rPr>
          <w:rFonts w:ascii="Times New Roman"/>
          <w:sz w:val="20"/>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32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2081"/>
        <w:gridCol w:w="401"/>
        <w:gridCol w:w="3757"/>
        <w:gridCol w:w="2360"/>
        <w:gridCol w:w="1488"/>
      </w:tblGrid>
      <w:tr>
        <w:trPr>
          <w:trHeight w:val="1518" w:hRule="atLeast"/>
        </w:trPr>
        <w:tc>
          <w:tcPr>
            <w:tcW w:w="2081"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9"/>
              <w:ind w:left="0"/>
              <w:rPr>
                <w:rFonts w:ascii="Times New Roman"/>
                <w:sz w:val="33"/>
              </w:rPr>
            </w:pPr>
          </w:p>
          <w:p>
            <w:pPr>
              <w:pStyle w:val="TableParagraph"/>
              <w:ind w:left="523" w:right="438" w:hanging="60"/>
              <w:rPr>
                <w:sz w:val="22"/>
              </w:rPr>
            </w:pPr>
            <w:r>
              <w:rPr>
                <w:sz w:val="22"/>
              </w:rPr>
              <w:t>Cognición y Educación</w:t>
            </w:r>
          </w:p>
        </w:tc>
        <w:tc>
          <w:tcPr>
            <w:tcW w:w="401" w:type="dxa"/>
          </w:tcPr>
          <w:p>
            <w:pPr>
              <w:pStyle w:val="TableParagraph"/>
              <w:spacing w:line="250" w:lineRule="exact"/>
              <w:ind w:left="0" w:right="97"/>
              <w:jc w:val="right"/>
              <w:rPr>
                <w:sz w:val="22"/>
              </w:rPr>
            </w:pPr>
            <w:r>
              <w:rPr>
                <w:sz w:val="22"/>
              </w:rPr>
              <w:t>1.</w:t>
            </w:r>
          </w:p>
        </w:tc>
        <w:tc>
          <w:tcPr>
            <w:tcW w:w="3757" w:type="dxa"/>
          </w:tcPr>
          <w:p>
            <w:pPr>
              <w:pStyle w:val="TableParagraph"/>
              <w:ind w:left="105" w:right="161"/>
              <w:rPr>
                <w:sz w:val="22"/>
              </w:rPr>
            </w:pPr>
            <w:r>
              <w:rPr>
                <w:sz w:val="22"/>
              </w:rPr>
              <w:t>Red Multiregional de Programas de Posgrado de Calidad Red de Tecnologías para el Aprendizaje (RETTA)</w:t>
            </w:r>
          </w:p>
          <w:p>
            <w:pPr>
              <w:pStyle w:val="TableParagraph"/>
              <w:spacing w:line="252" w:lineRule="exact" w:before="3"/>
              <w:ind w:left="105" w:firstLine="62"/>
              <w:rPr>
                <w:sz w:val="22"/>
              </w:rPr>
            </w:pPr>
            <w:r>
              <w:rPr>
                <w:sz w:val="22"/>
              </w:rPr>
              <w:t>Red de Investigación e Innovación en</w:t>
            </w:r>
          </w:p>
        </w:tc>
        <w:tc>
          <w:tcPr>
            <w:tcW w:w="2360"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9"/>
              <w:ind w:left="0"/>
              <w:rPr>
                <w:rFonts w:ascii="Times New Roman"/>
                <w:sz w:val="33"/>
              </w:rPr>
            </w:pPr>
          </w:p>
          <w:p>
            <w:pPr>
              <w:pStyle w:val="TableParagraph"/>
              <w:ind w:left="124" w:right="116"/>
              <w:jc w:val="center"/>
              <w:rPr>
                <w:sz w:val="22"/>
              </w:rPr>
            </w:pPr>
            <w:r>
              <w:rPr>
                <w:sz w:val="22"/>
              </w:rPr>
              <w:t>Cognición, emoción y aprendizaje en procesos educativos; Impacto de la tecnología en los procesos educativos y psicológicos; y Gestión educativa.</w:t>
            </w:r>
          </w:p>
        </w:tc>
        <w:tc>
          <w:tcPr>
            <w:tcW w:w="1488" w:type="dxa"/>
            <w:vMerge w:val="restart"/>
          </w:tcPr>
          <w:p>
            <w:pPr>
              <w:pStyle w:val="TableParagraph"/>
              <w:ind w:left="0"/>
              <w:rPr>
                <w:rFonts w:ascii="Times New Roman"/>
                <w:sz w:val="20"/>
              </w:rPr>
            </w:pPr>
          </w:p>
        </w:tc>
      </w:tr>
      <w:tr>
        <w:trPr>
          <w:trHeight w:val="1010"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2.</w:t>
            </w:r>
          </w:p>
        </w:tc>
        <w:tc>
          <w:tcPr>
            <w:tcW w:w="3757" w:type="dxa"/>
          </w:tcPr>
          <w:p>
            <w:pPr>
              <w:pStyle w:val="TableParagraph"/>
              <w:ind w:left="105" w:right="247"/>
              <w:rPr>
                <w:sz w:val="22"/>
              </w:rPr>
            </w:pPr>
            <w:r>
              <w:rPr>
                <w:sz w:val="22"/>
              </w:rPr>
              <w:t>Sistemas y Ambientes Educativos. (RIISAE)</w:t>
            </w:r>
          </w:p>
          <w:p>
            <w:pPr>
              <w:pStyle w:val="TableParagraph"/>
              <w:spacing w:line="252" w:lineRule="exact" w:before="2"/>
              <w:ind w:left="105" w:right="503"/>
              <w:rPr>
                <w:sz w:val="22"/>
              </w:rPr>
            </w:pPr>
            <w:r>
              <w:rPr>
                <w:sz w:val="22"/>
              </w:rPr>
              <w:t>Espacio Común de Educación </w:t>
            </w:r>
            <w:r>
              <w:rPr>
                <w:spacing w:val="-12"/>
                <w:sz w:val="22"/>
              </w:rPr>
              <w:t>a </w:t>
            </w:r>
            <w:r>
              <w:rPr>
                <w:sz w:val="22"/>
              </w:rPr>
              <w:t>Distancia</w:t>
            </w:r>
          </w:p>
        </w:tc>
        <w:tc>
          <w:tcPr>
            <w:tcW w:w="2360" w:type="dxa"/>
            <w:vMerge/>
            <w:tcBorders>
              <w:top w:val="nil"/>
            </w:tcBorders>
          </w:tcPr>
          <w:p>
            <w:pPr>
              <w:rPr>
                <w:sz w:val="2"/>
                <w:szCs w:val="2"/>
              </w:rPr>
            </w:pPr>
          </w:p>
        </w:tc>
        <w:tc>
          <w:tcPr>
            <w:tcW w:w="1488" w:type="dxa"/>
            <w:vMerge/>
            <w:tcBorders>
              <w:top w:val="nil"/>
            </w:tcBorders>
          </w:tcPr>
          <w:p>
            <w:pPr>
              <w:rPr>
                <w:sz w:val="2"/>
                <w:szCs w:val="2"/>
              </w:rPr>
            </w:pPr>
          </w:p>
        </w:tc>
      </w:tr>
      <w:tr>
        <w:trPr>
          <w:trHeight w:val="2023" w:hRule="atLeast"/>
        </w:trPr>
        <w:tc>
          <w:tcPr>
            <w:tcW w:w="2081" w:type="dxa"/>
            <w:vMerge/>
            <w:tcBorders>
              <w:top w:val="nil"/>
            </w:tcBorders>
          </w:tcPr>
          <w:p>
            <w:pPr>
              <w:rPr>
                <w:sz w:val="2"/>
                <w:szCs w:val="2"/>
              </w:rPr>
            </w:pPr>
          </w:p>
        </w:tc>
        <w:tc>
          <w:tcPr>
            <w:tcW w:w="401" w:type="dxa"/>
          </w:tcPr>
          <w:p>
            <w:pPr>
              <w:pStyle w:val="TableParagraph"/>
              <w:spacing w:line="251" w:lineRule="exact"/>
              <w:ind w:left="0" w:right="97"/>
              <w:jc w:val="right"/>
              <w:rPr>
                <w:sz w:val="22"/>
              </w:rPr>
            </w:pPr>
            <w:r>
              <w:rPr>
                <w:sz w:val="22"/>
              </w:rPr>
              <w:t>3.</w:t>
            </w:r>
          </w:p>
        </w:tc>
        <w:tc>
          <w:tcPr>
            <w:tcW w:w="3757" w:type="dxa"/>
          </w:tcPr>
          <w:p>
            <w:pPr>
              <w:pStyle w:val="TableParagraph"/>
              <w:spacing w:line="251" w:lineRule="exact"/>
              <w:ind w:left="105"/>
              <w:rPr>
                <w:sz w:val="22"/>
              </w:rPr>
            </w:pPr>
            <w:r>
              <w:rPr>
                <w:sz w:val="22"/>
              </w:rPr>
              <w:t>(ECOESAD)</w:t>
            </w:r>
          </w:p>
          <w:p>
            <w:pPr>
              <w:pStyle w:val="TableParagraph"/>
              <w:ind w:left="105" w:right="258"/>
              <w:rPr>
                <w:sz w:val="22"/>
              </w:rPr>
            </w:pPr>
            <w:r>
              <w:rPr>
                <w:sz w:val="22"/>
              </w:rPr>
              <w:t>Red Multiregional de Maestrías de Calidad: Participan la UANL, UNAM, IPN y la Universidad Veracruzana Red Prodep validada con el CA de ESTUDIOS SOBRE APRENDIZAJE de la Universidad</w:t>
            </w:r>
          </w:p>
          <w:p>
            <w:pPr>
              <w:pStyle w:val="TableParagraph"/>
              <w:spacing w:line="235" w:lineRule="exact"/>
              <w:ind w:left="105"/>
              <w:rPr>
                <w:sz w:val="22"/>
              </w:rPr>
            </w:pPr>
            <w:r>
              <w:rPr>
                <w:sz w:val="22"/>
              </w:rPr>
              <w:t>de Guadalajara.</w:t>
            </w:r>
          </w:p>
        </w:tc>
        <w:tc>
          <w:tcPr>
            <w:tcW w:w="2360" w:type="dxa"/>
            <w:vMerge/>
            <w:tcBorders>
              <w:top w:val="nil"/>
            </w:tcBorders>
          </w:tcPr>
          <w:p>
            <w:pPr>
              <w:rPr>
                <w:sz w:val="2"/>
                <w:szCs w:val="2"/>
              </w:rPr>
            </w:pPr>
          </w:p>
        </w:tc>
        <w:tc>
          <w:tcPr>
            <w:tcW w:w="1488" w:type="dxa"/>
            <w:vMerge/>
            <w:tcBorders>
              <w:top w:val="nil"/>
            </w:tcBorders>
          </w:tcPr>
          <w:p>
            <w:pPr>
              <w:rPr>
                <w:sz w:val="2"/>
                <w:szCs w:val="2"/>
              </w:rPr>
            </w:pPr>
          </w:p>
        </w:tc>
      </w:tr>
      <w:tr>
        <w:trPr>
          <w:trHeight w:val="1264"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4.</w:t>
            </w:r>
          </w:p>
        </w:tc>
        <w:tc>
          <w:tcPr>
            <w:tcW w:w="3757" w:type="dxa"/>
          </w:tcPr>
          <w:p>
            <w:pPr>
              <w:pStyle w:val="TableParagraph"/>
              <w:ind w:left="105" w:right="625"/>
              <w:rPr>
                <w:sz w:val="22"/>
              </w:rPr>
            </w:pPr>
            <w:r>
              <w:rPr>
                <w:sz w:val="22"/>
              </w:rPr>
              <w:t>Red Universidad Autónoma de Madrid, España, Universidad Nacional de Mar del Plata, Argentina y la Universidad</w:t>
            </w:r>
          </w:p>
          <w:p>
            <w:pPr>
              <w:pStyle w:val="TableParagraph"/>
              <w:spacing w:line="234" w:lineRule="exact"/>
              <w:ind w:left="105"/>
              <w:rPr>
                <w:sz w:val="22"/>
              </w:rPr>
            </w:pPr>
            <w:r>
              <w:rPr>
                <w:sz w:val="22"/>
              </w:rPr>
              <w:t>Autónoma de Nuevo León.</w:t>
            </w:r>
          </w:p>
        </w:tc>
        <w:tc>
          <w:tcPr>
            <w:tcW w:w="2360" w:type="dxa"/>
            <w:vMerge/>
            <w:tcBorders>
              <w:top w:val="nil"/>
            </w:tcBorders>
          </w:tcPr>
          <w:p>
            <w:pPr>
              <w:rPr>
                <w:sz w:val="2"/>
                <w:szCs w:val="2"/>
              </w:rPr>
            </w:pPr>
          </w:p>
        </w:tc>
        <w:tc>
          <w:tcPr>
            <w:tcW w:w="1488" w:type="dxa"/>
            <w:vMerge/>
            <w:tcBorders>
              <w:top w:val="nil"/>
            </w:tcBorders>
          </w:tcPr>
          <w:p>
            <w:pPr>
              <w:rPr>
                <w:sz w:val="2"/>
                <w:szCs w:val="2"/>
              </w:rPr>
            </w:pPr>
          </w:p>
        </w:tc>
      </w:tr>
      <w:tr>
        <w:trPr>
          <w:trHeight w:val="506"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5.</w:t>
            </w:r>
          </w:p>
        </w:tc>
        <w:tc>
          <w:tcPr>
            <w:tcW w:w="3757" w:type="dxa"/>
          </w:tcPr>
          <w:p>
            <w:pPr>
              <w:pStyle w:val="TableParagraph"/>
              <w:spacing w:line="250" w:lineRule="exact"/>
              <w:ind w:left="105"/>
              <w:rPr>
                <w:sz w:val="22"/>
              </w:rPr>
            </w:pPr>
            <w:r>
              <w:rPr>
                <w:sz w:val="22"/>
              </w:rPr>
              <w:t>UNAM-UADY-UANL</w:t>
            </w:r>
          </w:p>
        </w:tc>
        <w:tc>
          <w:tcPr>
            <w:tcW w:w="2360" w:type="dxa"/>
          </w:tcPr>
          <w:p>
            <w:pPr>
              <w:pStyle w:val="TableParagraph"/>
              <w:spacing w:line="254" w:lineRule="exact"/>
              <w:ind w:left="606" w:right="440" w:hanging="147"/>
              <w:rPr>
                <w:sz w:val="22"/>
              </w:rPr>
            </w:pPr>
            <w:r>
              <w:rPr>
                <w:sz w:val="22"/>
              </w:rPr>
              <w:t>Evaluación del aprendizaje</w:t>
            </w:r>
          </w:p>
        </w:tc>
        <w:tc>
          <w:tcPr>
            <w:tcW w:w="1488" w:type="dxa"/>
          </w:tcPr>
          <w:p>
            <w:pPr>
              <w:pStyle w:val="TableParagraph"/>
              <w:ind w:left="0"/>
              <w:rPr>
                <w:rFonts w:ascii="Times New Roman"/>
                <w:sz w:val="20"/>
              </w:rPr>
            </w:pPr>
          </w:p>
        </w:tc>
      </w:tr>
      <w:tr>
        <w:trPr>
          <w:trHeight w:val="2275" w:hRule="atLeast"/>
        </w:trPr>
        <w:tc>
          <w:tcPr>
            <w:tcW w:w="2081"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8"/>
              <w:ind w:left="0"/>
              <w:rPr>
                <w:rFonts w:ascii="Times New Roman"/>
                <w:sz w:val="35"/>
              </w:rPr>
            </w:pPr>
          </w:p>
          <w:p>
            <w:pPr>
              <w:pStyle w:val="TableParagraph"/>
              <w:ind w:left="756" w:right="236" w:hanging="495"/>
              <w:rPr>
                <w:sz w:val="22"/>
              </w:rPr>
            </w:pPr>
            <w:r>
              <w:rPr>
                <w:sz w:val="22"/>
              </w:rPr>
              <w:t>Psicología de la Salud</w:t>
            </w:r>
          </w:p>
        </w:tc>
        <w:tc>
          <w:tcPr>
            <w:tcW w:w="401" w:type="dxa"/>
          </w:tcPr>
          <w:p>
            <w:pPr>
              <w:pStyle w:val="TableParagraph"/>
              <w:spacing w:line="249" w:lineRule="exact"/>
              <w:ind w:left="0" w:right="97"/>
              <w:jc w:val="right"/>
              <w:rPr>
                <w:sz w:val="22"/>
              </w:rPr>
            </w:pPr>
            <w:r>
              <w:rPr>
                <w:sz w:val="22"/>
              </w:rPr>
              <w:t>1.</w:t>
            </w:r>
          </w:p>
        </w:tc>
        <w:tc>
          <w:tcPr>
            <w:tcW w:w="3757" w:type="dxa"/>
          </w:tcPr>
          <w:p>
            <w:pPr>
              <w:pStyle w:val="TableParagraph"/>
              <w:ind w:left="105" w:right="271"/>
              <w:rPr>
                <w:sz w:val="22"/>
              </w:rPr>
            </w:pPr>
            <w:r>
              <w:rPr>
                <w:sz w:val="22"/>
              </w:rPr>
              <w:t>Existe un convenio informal entre los profesores del Cuerpo de Psicología de la Salud de FAPSI y los profesores de la Facultad de Psicología de la Universidad de Colima. (Cuerpos de Psicología Social y Psicología de la Salud)</w:t>
            </w:r>
          </w:p>
          <w:p>
            <w:pPr>
              <w:pStyle w:val="TableParagraph"/>
              <w:spacing w:line="252" w:lineRule="exact" w:before="1"/>
              <w:ind w:left="105" w:right="173"/>
              <w:rPr>
                <w:sz w:val="22"/>
              </w:rPr>
            </w:pPr>
            <w:r>
              <w:rPr>
                <w:sz w:val="22"/>
              </w:rPr>
              <w:t>CIDICS (Centro de Investigación y Desarrollo en Ciencias de la Salud)</w:t>
            </w:r>
          </w:p>
        </w:tc>
        <w:tc>
          <w:tcPr>
            <w:tcW w:w="2360" w:type="dxa"/>
            <w:vMerge w:val="restart"/>
          </w:tcPr>
          <w:p>
            <w:pPr>
              <w:pStyle w:val="TableParagraph"/>
              <w:ind w:left="0"/>
              <w:rPr>
                <w:rFonts w:ascii="Times New Roman"/>
                <w:sz w:val="24"/>
              </w:rPr>
            </w:pPr>
          </w:p>
          <w:p>
            <w:pPr>
              <w:pStyle w:val="TableParagraph"/>
              <w:ind w:left="0"/>
              <w:rPr>
                <w:rFonts w:ascii="Times New Roman"/>
                <w:sz w:val="24"/>
              </w:rPr>
            </w:pPr>
          </w:p>
          <w:p>
            <w:pPr>
              <w:pStyle w:val="TableParagraph"/>
              <w:spacing w:before="202"/>
              <w:ind w:left="141" w:right="138" w:firstLine="1"/>
              <w:jc w:val="center"/>
              <w:rPr>
                <w:sz w:val="22"/>
              </w:rPr>
            </w:pPr>
            <w:r>
              <w:rPr>
                <w:sz w:val="22"/>
              </w:rPr>
              <w:t>Impacto emocional como consecuencia de la enfermedad; afrontamiento ante la salud y la enfermedad; Innovación y evaluación en la psicología de la salud;   Psicooncología; y Trastornos de personalidad y</w:t>
            </w:r>
          </w:p>
          <w:p>
            <w:pPr>
              <w:pStyle w:val="TableParagraph"/>
              <w:spacing w:line="234" w:lineRule="exact" w:before="2"/>
              <w:ind w:left="116" w:right="116"/>
              <w:jc w:val="center"/>
              <w:rPr>
                <w:sz w:val="22"/>
              </w:rPr>
            </w:pPr>
            <w:r>
              <w:rPr>
                <w:sz w:val="22"/>
              </w:rPr>
              <w:t>metodología.</w:t>
            </w:r>
          </w:p>
        </w:tc>
        <w:tc>
          <w:tcPr>
            <w:tcW w:w="1488" w:type="dxa"/>
            <w:vMerge w:val="restart"/>
          </w:tcPr>
          <w:p>
            <w:pPr>
              <w:pStyle w:val="TableParagraph"/>
              <w:ind w:left="0"/>
              <w:rPr>
                <w:rFonts w:ascii="Times New Roman"/>
                <w:sz w:val="20"/>
              </w:rPr>
            </w:pPr>
          </w:p>
        </w:tc>
      </w:tr>
      <w:tr>
        <w:trPr>
          <w:trHeight w:val="758"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2.</w:t>
            </w:r>
          </w:p>
        </w:tc>
        <w:tc>
          <w:tcPr>
            <w:tcW w:w="3757" w:type="dxa"/>
          </w:tcPr>
          <w:p>
            <w:pPr>
              <w:pStyle w:val="TableParagraph"/>
              <w:ind w:left="105" w:firstLine="62"/>
              <w:rPr>
                <w:sz w:val="22"/>
              </w:rPr>
            </w:pPr>
            <w:r>
              <w:rPr>
                <w:sz w:val="22"/>
              </w:rPr>
              <w:t>CUMex Innovación en psicología aplicada a la salud Calidad</w:t>
            </w:r>
          </w:p>
          <w:p>
            <w:pPr>
              <w:pStyle w:val="TableParagraph"/>
              <w:spacing w:line="235" w:lineRule="exact"/>
              <w:ind w:left="105"/>
              <w:rPr>
                <w:sz w:val="22"/>
              </w:rPr>
            </w:pPr>
            <w:r>
              <w:rPr>
                <w:sz w:val="22"/>
              </w:rPr>
              <w:t>Educación Superior</w:t>
            </w:r>
          </w:p>
        </w:tc>
        <w:tc>
          <w:tcPr>
            <w:tcW w:w="2360" w:type="dxa"/>
            <w:vMerge/>
            <w:tcBorders>
              <w:top w:val="nil"/>
            </w:tcBorders>
          </w:tcPr>
          <w:p>
            <w:pPr>
              <w:rPr>
                <w:sz w:val="2"/>
                <w:szCs w:val="2"/>
              </w:rPr>
            </w:pPr>
          </w:p>
        </w:tc>
        <w:tc>
          <w:tcPr>
            <w:tcW w:w="1488" w:type="dxa"/>
            <w:vMerge/>
            <w:tcBorders>
              <w:top w:val="nil"/>
            </w:tcBorders>
          </w:tcPr>
          <w:p>
            <w:pPr>
              <w:rPr>
                <w:sz w:val="2"/>
                <w:szCs w:val="2"/>
              </w:rPr>
            </w:pPr>
          </w:p>
        </w:tc>
      </w:tr>
      <w:tr>
        <w:trPr>
          <w:trHeight w:val="1245" w:hRule="atLeast"/>
        </w:trPr>
        <w:tc>
          <w:tcPr>
            <w:tcW w:w="2081" w:type="dxa"/>
            <w:vMerge/>
            <w:tcBorders>
              <w:top w:val="nil"/>
            </w:tcBorders>
          </w:tcPr>
          <w:p>
            <w:pPr>
              <w:rPr>
                <w:sz w:val="2"/>
                <w:szCs w:val="2"/>
              </w:rPr>
            </w:pPr>
          </w:p>
        </w:tc>
        <w:tc>
          <w:tcPr>
            <w:tcW w:w="401" w:type="dxa"/>
          </w:tcPr>
          <w:p>
            <w:pPr>
              <w:pStyle w:val="TableParagraph"/>
              <w:spacing w:line="250" w:lineRule="exact"/>
              <w:ind w:left="0" w:right="97"/>
              <w:jc w:val="right"/>
              <w:rPr>
                <w:sz w:val="22"/>
              </w:rPr>
            </w:pPr>
            <w:r>
              <w:rPr>
                <w:sz w:val="22"/>
              </w:rPr>
              <w:t>3.</w:t>
            </w:r>
          </w:p>
        </w:tc>
        <w:tc>
          <w:tcPr>
            <w:tcW w:w="3757" w:type="dxa"/>
          </w:tcPr>
          <w:p>
            <w:pPr>
              <w:pStyle w:val="TableParagraph"/>
              <w:spacing w:line="242" w:lineRule="auto"/>
              <w:ind w:left="105" w:right="258"/>
              <w:rPr>
                <w:sz w:val="22"/>
              </w:rPr>
            </w:pPr>
            <w:r>
              <w:rPr>
                <w:sz w:val="22"/>
              </w:rPr>
              <w:t>RIAICES Innovación en psicología aplicada a la salud</w:t>
            </w:r>
          </w:p>
        </w:tc>
        <w:tc>
          <w:tcPr>
            <w:tcW w:w="2360" w:type="dxa"/>
            <w:vMerge/>
            <w:tcBorders>
              <w:top w:val="nil"/>
            </w:tcBorders>
          </w:tcPr>
          <w:p>
            <w:pPr>
              <w:rPr>
                <w:sz w:val="2"/>
                <w:szCs w:val="2"/>
              </w:rPr>
            </w:pPr>
          </w:p>
        </w:tc>
        <w:tc>
          <w:tcPr>
            <w:tcW w:w="1488" w:type="dxa"/>
            <w:vMerge/>
            <w:tcBorders>
              <w:top w:val="nil"/>
            </w:tcBorders>
          </w:tcPr>
          <w:p>
            <w:pPr>
              <w:rPr>
                <w:sz w:val="2"/>
                <w:szCs w:val="2"/>
              </w:rPr>
            </w:pPr>
          </w:p>
        </w:tc>
      </w:tr>
      <w:tr>
        <w:trPr>
          <w:trHeight w:val="506" w:hRule="atLeast"/>
        </w:trPr>
        <w:tc>
          <w:tcPr>
            <w:tcW w:w="2081" w:type="dxa"/>
            <w:vMerge w:val="restart"/>
          </w:tcPr>
          <w:p>
            <w:pPr>
              <w:pStyle w:val="TableParagraph"/>
              <w:ind w:left="0"/>
              <w:rPr>
                <w:rFonts w:ascii="Times New Roman"/>
                <w:sz w:val="24"/>
              </w:rPr>
            </w:pPr>
          </w:p>
          <w:p>
            <w:pPr>
              <w:pStyle w:val="TableParagraph"/>
              <w:spacing w:before="9"/>
              <w:ind w:left="0"/>
              <w:rPr>
                <w:rFonts w:ascii="Times New Roman"/>
                <w:sz w:val="19"/>
              </w:rPr>
            </w:pPr>
          </w:p>
          <w:p>
            <w:pPr>
              <w:pStyle w:val="TableParagraph"/>
              <w:ind w:left="182"/>
              <w:rPr>
                <w:sz w:val="22"/>
              </w:rPr>
            </w:pPr>
            <w:r>
              <w:rPr>
                <w:sz w:val="22"/>
              </w:rPr>
              <w:t>Ciencia Cognitiva</w:t>
            </w:r>
          </w:p>
        </w:tc>
        <w:tc>
          <w:tcPr>
            <w:tcW w:w="401" w:type="dxa"/>
          </w:tcPr>
          <w:p>
            <w:pPr>
              <w:pStyle w:val="TableParagraph"/>
              <w:spacing w:line="250" w:lineRule="exact"/>
              <w:ind w:left="0" w:right="97"/>
              <w:jc w:val="right"/>
              <w:rPr>
                <w:sz w:val="22"/>
              </w:rPr>
            </w:pPr>
            <w:r>
              <w:rPr>
                <w:sz w:val="22"/>
              </w:rPr>
              <w:t>1.</w:t>
            </w:r>
          </w:p>
        </w:tc>
        <w:tc>
          <w:tcPr>
            <w:tcW w:w="3757" w:type="dxa"/>
          </w:tcPr>
          <w:p>
            <w:pPr>
              <w:pStyle w:val="TableParagraph"/>
              <w:spacing w:line="254" w:lineRule="exact"/>
              <w:ind w:left="105" w:right="992"/>
              <w:rPr>
                <w:sz w:val="22"/>
              </w:rPr>
            </w:pPr>
            <w:r>
              <w:rPr>
                <w:sz w:val="22"/>
              </w:rPr>
              <w:t>Universidad de Salamanca Internacional</w:t>
            </w:r>
          </w:p>
        </w:tc>
        <w:tc>
          <w:tcPr>
            <w:tcW w:w="2360" w:type="dxa"/>
          </w:tcPr>
          <w:p>
            <w:pPr>
              <w:pStyle w:val="TableParagraph"/>
              <w:spacing w:line="254" w:lineRule="exact"/>
              <w:ind w:left="808" w:right="397" w:hanging="392"/>
              <w:rPr>
                <w:sz w:val="22"/>
              </w:rPr>
            </w:pPr>
            <w:r>
              <w:rPr>
                <w:sz w:val="22"/>
              </w:rPr>
              <w:t>Detección de la mentira</w:t>
            </w:r>
          </w:p>
        </w:tc>
        <w:tc>
          <w:tcPr>
            <w:tcW w:w="1488" w:type="dxa"/>
          </w:tcPr>
          <w:p>
            <w:pPr>
              <w:pStyle w:val="TableParagraph"/>
              <w:spacing w:line="250" w:lineRule="exact"/>
              <w:ind w:left="108" w:right="101"/>
              <w:jc w:val="center"/>
              <w:rPr>
                <w:sz w:val="22"/>
              </w:rPr>
            </w:pPr>
            <w:r>
              <w:rPr>
                <w:sz w:val="22"/>
              </w:rPr>
              <w:t>N/A</w:t>
            </w:r>
          </w:p>
        </w:tc>
      </w:tr>
      <w:tr>
        <w:trPr>
          <w:trHeight w:val="758" w:hRule="atLeast"/>
        </w:trPr>
        <w:tc>
          <w:tcPr>
            <w:tcW w:w="2081" w:type="dxa"/>
            <w:vMerge/>
            <w:tcBorders>
              <w:top w:val="nil"/>
            </w:tcBorders>
          </w:tcPr>
          <w:p>
            <w:pPr>
              <w:rPr>
                <w:sz w:val="2"/>
                <w:szCs w:val="2"/>
              </w:rPr>
            </w:pPr>
          </w:p>
        </w:tc>
        <w:tc>
          <w:tcPr>
            <w:tcW w:w="401" w:type="dxa"/>
          </w:tcPr>
          <w:p>
            <w:pPr>
              <w:pStyle w:val="TableParagraph"/>
              <w:spacing w:line="248" w:lineRule="exact"/>
              <w:ind w:left="0" w:right="97"/>
              <w:jc w:val="right"/>
              <w:rPr>
                <w:sz w:val="22"/>
              </w:rPr>
            </w:pPr>
            <w:r>
              <w:rPr>
                <w:sz w:val="22"/>
              </w:rPr>
              <w:t>2.</w:t>
            </w:r>
          </w:p>
        </w:tc>
        <w:tc>
          <w:tcPr>
            <w:tcW w:w="3757" w:type="dxa"/>
          </w:tcPr>
          <w:p>
            <w:pPr>
              <w:pStyle w:val="TableParagraph"/>
              <w:spacing w:line="242" w:lineRule="auto"/>
              <w:ind w:left="105" w:right="748"/>
              <w:rPr>
                <w:sz w:val="22"/>
              </w:rPr>
            </w:pPr>
            <w:r>
              <w:rPr>
                <w:sz w:val="22"/>
              </w:rPr>
              <w:t>Facultad de Nutrición y Salud Publica</w:t>
            </w:r>
          </w:p>
          <w:p>
            <w:pPr>
              <w:pStyle w:val="TableParagraph"/>
              <w:spacing w:line="232" w:lineRule="exact"/>
              <w:ind w:left="105"/>
              <w:rPr>
                <w:sz w:val="22"/>
              </w:rPr>
            </w:pPr>
            <w:r>
              <w:rPr>
                <w:sz w:val="22"/>
              </w:rPr>
              <w:t>Interinstitucional</w:t>
            </w:r>
          </w:p>
        </w:tc>
        <w:tc>
          <w:tcPr>
            <w:tcW w:w="2360" w:type="dxa"/>
          </w:tcPr>
          <w:p>
            <w:pPr>
              <w:pStyle w:val="TableParagraph"/>
              <w:spacing w:line="242" w:lineRule="auto"/>
              <w:ind w:left="333" w:right="280" w:hanging="32"/>
              <w:rPr>
                <w:sz w:val="22"/>
              </w:rPr>
            </w:pPr>
            <w:r>
              <w:rPr>
                <w:sz w:val="22"/>
              </w:rPr>
              <w:t>Estado nutrición y emoción humana</w:t>
            </w:r>
          </w:p>
        </w:tc>
        <w:tc>
          <w:tcPr>
            <w:tcW w:w="1488" w:type="dxa"/>
          </w:tcPr>
          <w:p>
            <w:pPr>
              <w:pStyle w:val="TableParagraph"/>
              <w:spacing w:line="248" w:lineRule="exact"/>
              <w:ind w:left="108" w:right="101"/>
              <w:jc w:val="center"/>
              <w:rPr>
                <w:sz w:val="22"/>
              </w:rPr>
            </w:pPr>
            <w:r>
              <w:rPr>
                <w:sz w:val="22"/>
              </w:rPr>
              <w:t>N/A</w:t>
            </w:r>
          </w:p>
        </w:tc>
      </w:tr>
    </w:tbl>
    <w:p>
      <w:pPr>
        <w:spacing w:after="0" w:line="248" w:lineRule="exact"/>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320" w:type="dxa"/>
        <w:tblBorders>
          <w:top w:val="single" w:sz="4" w:space="0" w:color="FFE499"/>
          <w:left w:val="single" w:sz="4" w:space="0" w:color="FFE499"/>
          <w:bottom w:val="single" w:sz="4" w:space="0" w:color="FFE499"/>
          <w:right w:val="single" w:sz="4" w:space="0" w:color="FFE499"/>
          <w:insideH w:val="single" w:sz="4" w:space="0" w:color="FFE499"/>
          <w:insideV w:val="single" w:sz="4" w:space="0" w:color="FFE499"/>
        </w:tblBorders>
        <w:tblLayout w:type="fixed"/>
        <w:tblCellMar>
          <w:top w:w="0" w:type="dxa"/>
          <w:left w:w="0" w:type="dxa"/>
          <w:bottom w:w="0" w:type="dxa"/>
          <w:right w:w="0" w:type="dxa"/>
        </w:tblCellMar>
        <w:tblLook w:val="01E0"/>
      </w:tblPr>
      <w:tblGrid>
        <w:gridCol w:w="2081"/>
        <w:gridCol w:w="401"/>
        <w:gridCol w:w="3757"/>
        <w:gridCol w:w="2360"/>
        <w:gridCol w:w="1488"/>
      </w:tblGrid>
      <w:tr>
        <w:trPr>
          <w:trHeight w:val="493" w:hRule="atLeast"/>
        </w:trPr>
        <w:tc>
          <w:tcPr>
            <w:tcW w:w="2081" w:type="dxa"/>
          </w:tcPr>
          <w:p>
            <w:pPr>
              <w:pStyle w:val="TableParagraph"/>
              <w:ind w:left="0"/>
              <w:rPr>
                <w:rFonts w:ascii="Times New Roman"/>
                <w:sz w:val="22"/>
              </w:rPr>
            </w:pPr>
          </w:p>
        </w:tc>
        <w:tc>
          <w:tcPr>
            <w:tcW w:w="401" w:type="dxa"/>
          </w:tcPr>
          <w:p>
            <w:pPr>
              <w:pStyle w:val="TableParagraph"/>
              <w:spacing w:line="250" w:lineRule="exact"/>
              <w:ind w:left="108"/>
              <w:rPr>
                <w:sz w:val="22"/>
              </w:rPr>
            </w:pPr>
            <w:r>
              <w:rPr>
                <w:sz w:val="22"/>
              </w:rPr>
              <w:t>3.</w:t>
            </w:r>
          </w:p>
        </w:tc>
        <w:tc>
          <w:tcPr>
            <w:tcW w:w="3757" w:type="dxa"/>
          </w:tcPr>
          <w:p>
            <w:pPr>
              <w:pStyle w:val="TableParagraph"/>
              <w:spacing w:line="250" w:lineRule="exact"/>
              <w:ind w:left="105"/>
              <w:rPr>
                <w:sz w:val="22"/>
              </w:rPr>
            </w:pPr>
            <w:r>
              <w:rPr>
                <w:sz w:val="22"/>
              </w:rPr>
              <w:t>CUMex</w:t>
            </w:r>
          </w:p>
        </w:tc>
        <w:tc>
          <w:tcPr>
            <w:tcW w:w="2360" w:type="dxa"/>
          </w:tcPr>
          <w:p>
            <w:pPr>
              <w:pStyle w:val="TableParagraph"/>
              <w:spacing w:line="250" w:lineRule="exact"/>
              <w:ind w:left="143"/>
              <w:rPr>
                <w:sz w:val="22"/>
              </w:rPr>
            </w:pPr>
            <w:r>
              <w:rPr>
                <w:sz w:val="22"/>
              </w:rPr>
              <w:t>Cognición y Emoción</w:t>
            </w:r>
          </w:p>
        </w:tc>
        <w:tc>
          <w:tcPr>
            <w:tcW w:w="1488" w:type="dxa"/>
          </w:tcPr>
          <w:p>
            <w:pPr>
              <w:pStyle w:val="TableParagraph"/>
              <w:spacing w:line="250" w:lineRule="exact"/>
              <w:ind w:left="108" w:right="101"/>
              <w:jc w:val="center"/>
              <w:rPr>
                <w:sz w:val="22"/>
              </w:rPr>
            </w:pPr>
            <w:r>
              <w:rPr>
                <w:sz w:val="22"/>
              </w:rPr>
              <w:t>N/A</w:t>
            </w:r>
          </w:p>
        </w:tc>
      </w:tr>
    </w:tbl>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before="93"/>
        <w:ind w:left="740" w:right="0" w:firstLine="0"/>
        <w:jc w:val="left"/>
        <w:rPr>
          <w:b/>
          <w:sz w:val="23"/>
        </w:rPr>
      </w:pPr>
      <w:r>
        <w:rPr>
          <w:b/>
          <w:sz w:val="23"/>
        </w:rPr>
        <w:t>Propiedad intelectual y patente.</w:t>
      </w:r>
    </w:p>
    <w:p>
      <w:pPr>
        <w:pStyle w:val="BodyText"/>
        <w:rPr>
          <w:b/>
          <w:sz w:val="26"/>
        </w:rPr>
      </w:pPr>
    </w:p>
    <w:p>
      <w:pPr>
        <w:spacing w:line="237" w:lineRule="auto" w:before="209"/>
        <w:ind w:left="740" w:right="959" w:firstLine="0"/>
        <w:jc w:val="left"/>
        <w:rPr>
          <w:sz w:val="23"/>
        </w:rPr>
      </w:pPr>
      <w:r>
        <w:rPr>
          <w:sz w:val="23"/>
        </w:rPr>
        <w:t>Detallar además, las publicaciones, en revistas con arbitraje, revista indexada y publicación científica.</w:t>
      </w:r>
    </w:p>
    <w:p>
      <w:pPr>
        <w:pStyle w:val="BodyText"/>
        <w:rPr>
          <w:sz w:val="26"/>
        </w:rPr>
      </w:pPr>
    </w:p>
    <w:p>
      <w:pPr>
        <w:pStyle w:val="Heading7"/>
        <w:spacing w:before="203"/>
        <w:ind w:left="3054"/>
        <w:rPr>
          <w:sz w:val="32"/>
        </w:rPr>
      </w:pPr>
      <w:r>
        <w:rPr/>
        <w:t>Periodo Noviembre 2016-Octubre 2017</w:t>
      </w:r>
      <w:r>
        <w:rPr>
          <w:sz w:val="32"/>
        </w:rPr>
        <w:t>.</w:t>
      </w:r>
    </w:p>
    <w:p>
      <w:pPr>
        <w:pStyle w:val="BodyText"/>
        <w:rPr>
          <w:b/>
          <w:sz w:val="36"/>
        </w:rPr>
      </w:pPr>
    </w:p>
    <w:p>
      <w:pPr>
        <w:pStyle w:val="ListParagraph"/>
        <w:numPr>
          <w:ilvl w:val="0"/>
          <w:numId w:val="30"/>
        </w:numPr>
        <w:tabs>
          <w:tab w:pos="1601" w:val="left" w:leader="none"/>
          <w:tab w:pos="1602" w:val="left" w:leader="none"/>
        </w:tabs>
        <w:spacing w:line="240" w:lineRule="auto" w:before="208" w:after="0"/>
        <w:ind w:left="1602" w:right="0" w:hanging="360"/>
        <w:jc w:val="left"/>
        <w:rPr>
          <w:rFonts w:ascii="Symbol" w:hAnsi="Symbol"/>
          <w:b/>
          <w:sz w:val="24"/>
        </w:rPr>
      </w:pPr>
      <w:r>
        <w:rPr>
          <w:b/>
          <w:sz w:val="24"/>
        </w:rPr>
        <w:t>Libros:</w:t>
      </w:r>
      <w:r>
        <w:rPr>
          <w:b/>
          <w:spacing w:val="1"/>
          <w:sz w:val="24"/>
        </w:rPr>
        <w:t> </w:t>
      </w:r>
      <w:r>
        <w:rPr>
          <w:b/>
          <w:sz w:val="24"/>
        </w:rPr>
        <w:t>(6)</w:t>
      </w:r>
    </w:p>
    <w:p>
      <w:pPr>
        <w:pStyle w:val="BodyText"/>
        <w:spacing w:before="1"/>
        <w:rPr>
          <w:b/>
          <w:sz w:val="22"/>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7"/>
        <w:gridCol w:w="2931"/>
        <w:gridCol w:w="3622"/>
        <w:gridCol w:w="3097"/>
      </w:tblGrid>
      <w:tr>
        <w:trPr>
          <w:trHeight w:val="433" w:hRule="atLeast"/>
        </w:trPr>
        <w:tc>
          <w:tcPr>
            <w:tcW w:w="557" w:type="dxa"/>
            <w:shd w:val="clear" w:color="auto" w:fill="2E5395"/>
          </w:tcPr>
          <w:p>
            <w:pPr>
              <w:pStyle w:val="TableParagraph"/>
              <w:spacing w:line="250" w:lineRule="exact"/>
              <w:ind w:left="215"/>
              <w:rPr>
                <w:b/>
                <w:sz w:val="22"/>
              </w:rPr>
            </w:pPr>
            <w:r>
              <w:rPr>
                <w:b/>
                <w:color w:val="FFFFFF"/>
                <w:w w:val="100"/>
                <w:sz w:val="22"/>
              </w:rPr>
              <w:t>#</w:t>
            </w:r>
          </w:p>
        </w:tc>
        <w:tc>
          <w:tcPr>
            <w:tcW w:w="2931" w:type="dxa"/>
            <w:shd w:val="clear" w:color="auto" w:fill="2E5395"/>
          </w:tcPr>
          <w:p>
            <w:pPr>
              <w:pStyle w:val="TableParagraph"/>
              <w:spacing w:line="250" w:lineRule="exact"/>
              <w:ind w:left="943"/>
              <w:rPr>
                <w:b/>
                <w:sz w:val="22"/>
              </w:rPr>
            </w:pPr>
            <w:r>
              <w:rPr>
                <w:b/>
                <w:color w:val="FFFFFF"/>
                <w:sz w:val="22"/>
              </w:rPr>
              <w:t>Autor (es)</w:t>
            </w:r>
          </w:p>
        </w:tc>
        <w:tc>
          <w:tcPr>
            <w:tcW w:w="3622" w:type="dxa"/>
            <w:shd w:val="clear" w:color="auto" w:fill="2E5395"/>
          </w:tcPr>
          <w:p>
            <w:pPr>
              <w:pStyle w:val="TableParagraph"/>
              <w:spacing w:line="250" w:lineRule="exact"/>
              <w:ind w:left="986"/>
              <w:rPr>
                <w:b/>
                <w:sz w:val="22"/>
              </w:rPr>
            </w:pPr>
            <w:r>
              <w:rPr>
                <w:b/>
                <w:color w:val="FFFFFF"/>
                <w:sz w:val="22"/>
              </w:rPr>
              <w:t>Título del libro :</w:t>
            </w:r>
          </w:p>
        </w:tc>
        <w:tc>
          <w:tcPr>
            <w:tcW w:w="3097" w:type="dxa"/>
            <w:shd w:val="clear" w:color="auto" w:fill="2E5395"/>
          </w:tcPr>
          <w:p>
            <w:pPr>
              <w:pStyle w:val="TableParagraph"/>
              <w:spacing w:line="250" w:lineRule="exact"/>
              <w:ind w:left="665" w:right="657"/>
              <w:jc w:val="center"/>
              <w:rPr>
                <w:b/>
                <w:sz w:val="22"/>
              </w:rPr>
            </w:pPr>
            <w:r>
              <w:rPr>
                <w:b/>
                <w:color w:val="FFFFFF"/>
                <w:sz w:val="22"/>
              </w:rPr>
              <w:t>Editorial y ISBN:</w:t>
            </w:r>
          </w:p>
        </w:tc>
      </w:tr>
      <w:tr>
        <w:trPr>
          <w:trHeight w:val="705" w:hRule="atLeast"/>
        </w:trPr>
        <w:tc>
          <w:tcPr>
            <w:tcW w:w="557" w:type="dxa"/>
          </w:tcPr>
          <w:p>
            <w:pPr>
              <w:pStyle w:val="TableParagraph"/>
              <w:spacing w:line="250" w:lineRule="exact"/>
              <w:ind w:left="210"/>
              <w:rPr>
                <w:sz w:val="22"/>
              </w:rPr>
            </w:pPr>
            <w:r>
              <w:rPr>
                <w:w w:val="100"/>
                <w:sz w:val="22"/>
              </w:rPr>
              <w:t>1</w:t>
            </w:r>
          </w:p>
        </w:tc>
        <w:tc>
          <w:tcPr>
            <w:tcW w:w="2931" w:type="dxa"/>
          </w:tcPr>
          <w:p>
            <w:pPr>
              <w:pStyle w:val="TableParagraph"/>
              <w:spacing w:line="250" w:lineRule="exact"/>
              <w:ind w:left="69"/>
              <w:rPr>
                <w:sz w:val="22"/>
              </w:rPr>
            </w:pPr>
            <w:r>
              <w:rPr>
                <w:sz w:val="22"/>
              </w:rPr>
              <w:t>Caba Mario, Valdez Pablo.</w:t>
            </w:r>
          </w:p>
        </w:tc>
        <w:tc>
          <w:tcPr>
            <w:tcW w:w="3622" w:type="dxa"/>
          </w:tcPr>
          <w:p>
            <w:pPr>
              <w:pStyle w:val="TableParagraph"/>
              <w:spacing w:line="259" w:lineRule="auto"/>
              <w:ind w:left="880" w:right="108" w:hanging="759"/>
              <w:rPr>
                <w:sz w:val="22"/>
              </w:rPr>
            </w:pPr>
            <w:r>
              <w:rPr>
                <w:sz w:val="22"/>
              </w:rPr>
              <w:t>Ritmos circadianos. De la célula al ser humano (2016)</w:t>
            </w:r>
          </w:p>
        </w:tc>
        <w:tc>
          <w:tcPr>
            <w:tcW w:w="3097" w:type="dxa"/>
          </w:tcPr>
          <w:p>
            <w:pPr>
              <w:pStyle w:val="TableParagraph"/>
              <w:spacing w:line="242" w:lineRule="auto"/>
              <w:ind w:left="69" w:right="75"/>
              <w:rPr>
                <w:sz w:val="22"/>
              </w:rPr>
            </w:pPr>
            <w:r>
              <w:rPr>
                <w:sz w:val="22"/>
              </w:rPr>
              <w:t>Ed. Universidad Veracruzana. ISBN 9786075024202</w:t>
            </w:r>
          </w:p>
        </w:tc>
      </w:tr>
      <w:tr>
        <w:trPr>
          <w:trHeight w:val="1012" w:hRule="atLeast"/>
        </w:trPr>
        <w:tc>
          <w:tcPr>
            <w:tcW w:w="557" w:type="dxa"/>
          </w:tcPr>
          <w:p>
            <w:pPr>
              <w:pStyle w:val="TableParagraph"/>
              <w:ind w:left="210"/>
              <w:rPr>
                <w:sz w:val="22"/>
              </w:rPr>
            </w:pPr>
            <w:r>
              <w:rPr>
                <w:w w:val="100"/>
                <w:sz w:val="22"/>
              </w:rPr>
              <w:t>2</w:t>
            </w:r>
          </w:p>
        </w:tc>
        <w:tc>
          <w:tcPr>
            <w:tcW w:w="2931" w:type="dxa"/>
          </w:tcPr>
          <w:p>
            <w:pPr>
              <w:pStyle w:val="TableParagraph"/>
              <w:ind w:left="69" w:right="59"/>
              <w:jc w:val="both"/>
              <w:rPr>
                <w:sz w:val="22"/>
              </w:rPr>
            </w:pPr>
            <w:r>
              <w:rPr>
                <w:sz w:val="22"/>
              </w:rPr>
              <w:t>Castillo de León Mónica Azucena, Barreto Trujillo Francisco Javier; Díaz Ortíz</w:t>
            </w:r>
          </w:p>
          <w:p>
            <w:pPr>
              <w:pStyle w:val="TableParagraph"/>
              <w:spacing w:line="234" w:lineRule="exact"/>
              <w:ind w:left="69"/>
              <w:jc w:val="both"/>
              <w:rPr>
                <w:sz w:val="22"/>
              </w:rPr>
            </w:pPr>
            <w:r>
              <w:rPr>
                <w:sz w:val="22"/>
              </w:rPr>
              <w:t>Víctor Manuel.</w:t>
            </w:r>
          </w:p>
        </w:tc>
        <w:tc>
          <w:tcPr>
            <w:tcW w:w="3622" w:type="dxa"/>
          </w:tcPr>
          <w:p>
            <w:pPr>
              <w:pStyle w:val="TableParagraph"/>
              <w:ind w:left="1238" w:right="501" w:hanging="708"/>
              <w:rPr>
                <w:sz w:val="22"/>
              </w:rPr>
            </w:pPr>
            <w:r>
              <w:rPr>
                <w:sz w:val="22"/>
              </w:rPr>
              <w:t>"Educación Actual: retos y tendencias"</w:t>
            </w:r>
          </w:p>
        </w:tc>
        <w:tc>
          <w:tcPr>
            <w:tcW w:w="3097" w:type="dxa"/>
          </w:tcPr>
          <w:p>
            <w:pPr>
              <w:pStyle w:val="TableParagraph"/>
              <w:ind w:left="132" w:right="210" w:hanging="63"/>
              <w:rPr>
                <w:sz w:val="22"/>
              </w:rPr>
            </w:pPr>
            <w:r>
              <w:rPr>
                <w:sz w:val="22"/>
              </w:rPr>
              <w:t>Editorial Universitaria UANL. ISBN: 978-607-27-0251-6</w:t>
            </w:r>
          </w:p>
        </w:tc>
      </w:tr>
      <w:tr>
        <w:trPr>
          <w:trHeight w:val="978" w:hRule="atLeast"/>
        </w:trPr>
        <w:tc>
          <w:tcPr>
            <w:tcW w:w="557" w:type="dxa"/>
          </w:tcPr>
          <w:p>
            <w:pPr>
              <w:pStyle w:val="TableParagraph"/>
              <w:spacing w:line="250" w:lineRule="exact"/>
              <w:ind w:left="210"/>
              <w:rPr>
                <w:sz w:val="22"/>
              </w:rPr>
            </w:pPr>
            <w:r>
              <w:rPr>
                <w:w w:val="100"/>
                <w:sz w:val="22"/>
              </w:rPr>
              <w:t>3</w:t>
            </w:r>
          </w:p>
        </w:tc>
        <w:tc>
          <w:tcPr>
            <w:tcW w:w="2931" w:type="dxa"/>
          </w:tcPr>
          <w:p>
            <w:pPr>
              <w:pStyle w:val="TableParagraph"/>
              <w:spacing w:line="259" w:lineRule="auto"/>
              <w:ind w:left="69" w:right="59"/>
              <w:jc w:val="both"/>
              <w:rPr>
                <w:sz w:val="22"/>
              </w:rPr>
            </w:pPr>
            <w:r>
              <w:rPr>
                <w:sz w:val="22"/>
              </w:rPr>
              <w:t>López Rosales Fuensanta; Ortiz Jiménez Xóchitl Angélica.</w:t>
            </w:r>
          </w:p>
        </w:tc>
        <w:tc>
          <w:tcPr>
            <w:tcW w:w="3622" w:type="dxa"/>
          </w:tcPr>
          <w:p>
            <w:pPr>
              <w:pStyle w:val="TableParagraph"/>
              <w:spacing w:line="259" w:lineRule="auto"/>
              <w:ind w:left="153" w:right="142" w:hanging="12"/>
              <w:jc w:val="center"/>
              <w:rPr>
                <w:sz w:val="22"/>
              </w:rPr>
            </w:pPr>
            <w:r>
              <w:rPr>
                <w:sz w:val="22"/>
              </w:rPr>
              <w:t>Sinapsis de la Psicología en su Profesionalización e Investigación para la Comunidad.</w:t>
            </w:r>
          </w:p>
        </w:tc>
        <w:tc>
          <w:tcPr>
            <w:tcW w:w="3097" w:type="dxa"/>
          </w:tcPr>
          <w:p>
            <w:pPr>
              <w:pStyle w:val="TableParagraph"/>
              <w:spacing w:line="250" w:lineRule="exact"/>
              <w:ind w:left="656" w:right="657"/>
              <w:jc w:val="center"/>
              <w:rPr>
                <w:sz w:val="22"/>
              </w:rPr>
            </w:pPr>
            <w:r>
              <w:rPr>
                <w:sz w:val="22"/>
              </w:rPr>
              <w:t>En trámite.</w:t>
            </w:r>
          </w:p>
        </w:tc>
      </w:tr>
      <w:tr>
        <w:trPr>
          <w:trHeight w:val="760" w:hRule="atLeast"/>
        </w:trPr>
        <w:tc>
          <w:tcPr>
            <w:tcW w:w="557" w:type="dxa"/>
          </w:tcPr>
          <w:p>
            <w:pPr>
              <w:pStyle w:val="TableParagraph"/>
              <w:spacing w:line="250" w:lineRule="exact"/>
              <w:ind w:left="210"/>
              <w:rPr>
                <w:sz w:val="22"/>
              </w:rPr>
            </w:pPr>
            <w:r>
              <w:rPr>
                <w:w w:val="100"/>
                <w:sz w:val="22"/>
              </w:rPr>
              <w:t>4</w:t>
            </w:r>
          </w:p>
        </w:tc>
        <w:tc>
          <w:tcPr>
            <w:tcW w:w="2931" w:type="dxa"/>
          </w:tcPr>
          <w:p>
            <w:pPr>
              <w:pStyle w:val="TableParagraph"/>
              <w:spacing w:line="242" w:lineRule="auto"/>
              <w:ind w:left="69" w:right="182"/>
              <w:rPr>
                <w:sz w:val="22"/>
              </w:rPr>
            </w:pPr>
            <w:r>
              <w:rPr>
                <w:sz w:val="22"/>
              </w:rPr>
              <w:t>Muñiz García Manuel Garza Frías Sonia A.</w:t>
            </w:r>
          </w:p>
        </w:tc>
        <w:tc>
          <w:tcPr>
            <w:tcW w:w="3622" w:type="dxa"/>
          </w:tcPr>
          <w:p>
            <w:pPr>
              <w:pStyle w:val="TableParagraph"/>
              <w:spacing w:line="242" w:lineRule="auto"/>
              <w:ind w:left="1351" w:right="486" w:hanging="838"/>
              <w:rPr>
                <w:sz w:val="22"/>
              </w:rPr>
            </w:pPr>
            <w:r>
              <w:rPr>
                <w:sz w:val="22"/>
              </w:rPr>
              <w:t>Psicología: Investigación y Docencia</w:t>
            </w:r>
          </w:p>
        </w:tc>
        <w:tc>
          <w:tcPr>
            <w:tcW w:w="3097" w:type="dxa"/>
          </w:tcPr>
          <w:p>
            <w:pPr>
              <w:pStyle w:val="TableParagraph"/>
              <w:spacing w:line="242" w:lineRule="auto"/>
              <w:ind w:left="69" w:right="271"/>
              <w:rPr>
                <w:sz w:val="22"/>
              </w:rPr>
            </w:pPr>
            <w:r>
              <w:rPr>
                <w:sz w:val="22"/>
              </w:rPr>
              <w:t>Editorial Universitaria UANL ISBN:</w:t>
            </w:r>
          </w:p>
          <w:p>
            <w:pPr>
              <w:pStyle w:val="TableParagraph"/>
              <w:spacing w:line="232" w:lineRule="exact"/>
              <w:ind w:left="69"/>
              <w:rPr>
                <w:sz w:val="22"/>
              </w:rPr>
            </w:pPr>
            <w:r>
              <w:rPr>
                <w:sz w:val="22"/>
              </w:rPr>
              <w:t>978-607-27-0311-7</w:t>
            </w:r>
          </w:p>
        </w:tc>
      </w:tr>
      <w:tr>
        <w:trPr>
          <w:trHeight w:val="1039" w:hRule="atLeast"/>
        </w:trPr>
        <w:tc>
          <w:tcPr>
            <w:tcW w:w="557" w:type="dxa"/>
          </w:tcPr>
          <w:p>
            <w:pPr>
              <w:pStyle w:val="TableParagraph"/>
              <w:spacing w:line="250" w:lineRule="exact"/>
              <w:ind w:left="210"/>
              <w:rPr>
                <w:sz w:val="22"/>
              </w:rPr>
            </w:pPr>
            <w:r>
              <w:rPr>
                <w:w w:val="100"/>
                <w:sz w:val="22"/>
              </w:rPr>
              <w:t>5</w:t>
            </w:r>
          </w:p>
        </w:tc>
        <w:tc>
          <w:tcPr>
            <w:tcW w:w="2931" w:type="dxa"/>
          </w:tcPr>
          <w:p>
            <w:pPr>
              <w:pStyle w:val="TableParagraph"/>
              <w:ind w:left="69" w:right="58"/>
              <w:jc w:val="both"/>
              <w:rPr>
                <w:sz w:val="22"/>
              </w:rPr>
            </w:pPr>
            <w:r>
              <w:rPr>
                <w:sz w:val="22"/>
              </w:rPr>
              <w:t>Rosales Luna Juan Lucio, Arrona Palacios Arturo; Cázares de León Francisco.</w:t>
            </w:r>
          </w:p>
        </w:tc>
        <w:tc>
          <w:tcPr>
            <w:tcW w:w="3622" w:type="dxa"/>
          </w:tcPr>
          <w:p>
            <w:pPr>
              <w:pStyle w:val="TableParagraph"/>
              <w:ind w:left="275" w:right="263" w:hanging="5"/>
              <w:jc w:val="center"/>
              <w:rPr>
                <w:sz w:val="22"/>
              </w:rPr>
            </w:pPr>
            <w:r>
              <w:rPr>
                <w:sz w:val="22"/>
              </w:rPr>
              <w:t>"Antología del Conocimiento Psicológico: modelos animales, engaño y salud dental"</w:t>
            </w:r>
          </w:p>
        </w:tc>
        <w:tc>
          <w:tcPr>
            <w:tcW w:w="3097" w:type="dxa"/>
          </w:tcPr>
          <w:p>
            <w:pPr>
              <w:pStyle w:val="TableParagraph"/>
              <w:ind w:left="69" w:right="210"/>
              <w:rPr>
                <w:sz w:val="22"/>
              </w:rPr>
            </w:pPr>
            <w:r>
              <w:rPr>
                <w:sz w:val="22"/>
              </w:rPr>
              <w:t>Editorial Universitaria UANL. ISBN: 978-607-27-0238-7</w:t>
            </w:r>
          </w:p>
        </w:tc>
      </w:tr>
      <w:tr>
        <w:trPr>
          <w:trHeight w:val="1252" w:hRule="atLeast"/>
        </w:trPr>
        <w:tc>
          <w:tcPr>
            <w:tcW w:w="557" w:type="dxa"/>
          </w:tcPr>
          <w:p>
            <w:pPr>
              <w:pStyle w:val="TableParagraph"/>
              <w:spacing w:line="250" w:lineRule="exact"/>
              <w:ind w:left="210"/>
              <w:rPr>
                <w:sz w:val="22"/>
              </w:rPr>
            </w:pPr>
            <w:r>
              <w:rPr>
                <w:w w:val="100"/>
                <w:sz w:val="22"/>
              </w:rPr>
              <w:t>6</w:t>
            </w:r>
          </w:p>
        </w:tc>
        <w:tc>
          <w:tcPr>
            <w:tcW w:w="2931" w:type="dxa"/>
          </w:tcPr>
          <w:p>
            <w:pPr>
              <w:pStyle w:val="TableParagraph"/>
              <w:ind w:left="69" w:right="61"/>
              <w:jc w:val="both"/>
              <w:rPr>
                <w:sz w:val="22"/>
              </w:rPr>
            </w:pPr>
            <w:r>
              <w:rPr>
                <w:sz w:val="22"/>
              </w:rPr>
              <w:t>Villarreal González María Elena; Castro Castañeda Remberto; Domínguez Mora Raquel.</w:t>
            </w:r>
          </w:p>
        </w:tc>
        <w:tc>
          <w:tcPr>
            <w:tcW w:w="3622" w:type="dxa"/>
          </w:tcPr>
          <w:p>
            <w:pPr>
              <w:pStyle w:val="TableParagraph"/>
              <w:spacing w:line="259" w:lineRule="auto"/>
              <w:ind w:left="98" w:right="86" w:hanging="14"/>
              <w:jc w:val="center"/>
              <w:rPr>
                <w:sz w:val="22"/>
              </w:rPr>
            </w:pPr>
            <w:r>
              <w:rPr>
                <w:sz w:val="22"/>
              </w:rPr>
              <w:t>Familia, Adolescencia y Escuela: Un análisis de la violencia escolar desde la perspectiva eco-sistémica (2016)</w:t>
            </w:r>
          </w:p>
        </w:tc>
        <w:tc>
          <w:tcPr>
            <w:tcW w:w="3097" w:type="dxa"/>
          </w:tcPr>
          <w:p>
            <w:pPr>
              <w:pStyle w:val="TableParagraph"/>
              <w:ind w:left="69" w:right="466"/>
              <w:rPr>
                <w:sz w:val="22"/>
              </w:rPr>
            </w:pPr>
            <w:r>
              <w:rPr>
                <w:sz w:val="22"/>
              </w:rPr>
              <w:t>Universidad Autónoma de Nuevo León</w:t>
            </w:r>
          </w:p>
          <w:p>
            <w:pPr>
              <w:pStyle w:val="TableParagraph"/>
              <w:spacing w:before="36"/>
              <w:ind w:left="69"/>
              <w:rPr>
                <w:sz w:val="22"/>
              </w:rPr>
            </w:pPr>
            <w:r>
              <w:rPr>
                <w:sz w:val="22"/>
              </w:rPr>
              <w:t>ISBN: 978-607-27-0701-6</w:t>
            </w:r>
          </w:p>
        </w:tc>
      </w:tr>
    </w:tbl>
    <w:p>
      <w:pPr>
        <w:spacing w:after="0"/>
        <w:rPr>
          <w:sz w:val="22"/>
        </w:rPr>
        <w:sectPr>
          <w:pgSz w:w="12240" w:h="15840"/>
          <w:pgMar w:header="713" w:footer="76" w:top="2000" w:bottom="260" w:left="820" w:right="580"/>
        </w:sectPr>
      </w:pPr>
    </w:p>
    <w:p>
      <w:pPr>
        <w:pStyle w:val="BodyText"/>
        <w:spacing w:before="8"/>
        <w:rPr>
          <w:b/>
          <w:sz w:val="14"/>
        </w:rPr>
      </w:pPr>
    </w:p>
    <w:p>
      <w:pPr>
        <w:pStyle w:val="ListParagraph"/>
        <w:numPr>
          <w:ilvl w:val="0"/>
          <w:numId w:val="30"/>
        </w:numPr>
        <w:tabs>
          <w:tab w:pos="1590" w:val="left" w:leader="none"/>
        </w:tabs>
        <w:spacing w:line="240" w:lineRule="auto" w:before="101" w:after="0"/>
        <w:ind w:left="1590" w:right="0" w:hanging="281"/>
        <w:jc w:val="left"/>
        <w:rPr>
          <w:rFonts w:ascii="Symbol" w:hAnsi="Symbol"/>
          <w:b/>
          <w:sz w:val="24"/>
        </w:rPr>
      </w:pPr>
      <w:r>
        <w:rPr>
          <w:b/>
          <w:sz w:val="24"/>
        </w:rPr>
        <w:t>Capítulos de libros: ( 19</w:t>
      </w:r>
      <w:r>
        <w:rPr>
          <w:b/>
          <w:spacing w:val="1"/>
          <w:sz w:val="24"/>
        </w:rPr>
        <w:t> </w:t>
      </w:r>
      <w:r>
        <w:rPr>
          <w:b/>
          <w:sz w:val="24"/>
        </w:rPr>
        <w:t>)</w:t>
      </w:r>
    </w:p>
    <w:p>
      <w:pPr>
        <w:pStyle w:val="BodyText"/>
        <w:spacing w:before="1"/>
        <w:rPr>
          <w:b/>
          <w:sz w:val="22"/>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2768"/>
        <w:gridCol w:w="3785"/>
        <w:gridCol w:w="3128"/>
      </w:tblGrid>
      <w:tr>
        <w:trPr>
          <w:trHeight w:val="705" w:hRule="atLeast"/>
        </w:trPr>
        <w:tc>
          <w:tcPr>
            <w:tcW w:w="488" w:type="dxa"/>
            <w:shd w:val="clear" w:color="auto" w:fill="2E5395"/>
          </w:tcPr>
          <w:p>
            <w:pPr>
              <w:pStyle w:val="TableParagraph"/>
              <w:spacing w:line="248" w:lineRule="exact"/>
              <w:ind w:left="9"/>
              <w:jc w:val="center"/>
              <w:rPr>
                <w:b/>
                <w:sz w:val="22"/>
              </w:rPr>
            </w:pPr>
            <w:r>
              <w:rPr>
                <w:b/>
                <w:color w:val="FFFFFF"/>
                <w:w w:val="100"/>
                <w:sz w:val="22"/>
              </w:rPr>
              <w:t>#</w:t>
            </w:r>
          </w:p>
        </w:tc>
        <w:tc>
          <w:tcPr>
            <w:tcW w:w="2768" w:type="dxa"/>
            <w:shd w:val="clear" w:color="auto" w:fill="2E5395"/>
          </w:tcPr>
          <w:p>
            <w:pPr>
              <w:pStyle w:val="TableParagraph"/>
              <w:spacing w:line="248" w:lineRule="exact"/>
              <w:ind w:left="829"/>
              <w:rPr>
                <w:b/>
                <w:sz w:val="22"/>
              </w:rPr>
            </w:pPr>
            <w:r>
              <w:rPr>
                <w:b/>
                <w:color w:val="FFFFFF"/>
                <w:sz w:val="22"/>
              </w:rPr>
              <w:t>Autor (es):</w:t>
            </w:r>
          </w:p>
        </w:tc>
        <w:tc>
          <w:tcPr>
            <w:tcW w:w="3785" w:type="dxa"/>
            <w:shd w:val="clear" w:color="auto" w:fill="2E5395"/>
          </w:tcPr>
          <w:p>
            <w:pPr>
              <w:pStyle w:val="TableParagraph"/>
              <w:spacing w:line="259" w:lineRule="auto"/>
              <w:ind w:left="651" w:right="202" w:hanging="423"/>
              <w:rPr>
                <w:b/>
                <w:sz w:val="22"/>
              </w:rPr>
            </w:pPr>
            <w:r>
              <w:rPr>
                <w:b/>
                <w:color w:val="FFFFFF"/>
                <w:sz w:val="22"/>
              </w:rPr>
              <w:t>Capítulos de libros (Nombre del capítulo y en qué libro):</w:t>
            </w:r>
          </w:p>
        </w:tc>
        <w:tc>
          <w:tcPr>
            <w:tcW w:w="3128" w:type="dxa"/>
            <w:shd w:val="clear" w:color="auto" w:fill="2E5395"/>
          </w:tcPr>
          <w:p>
            <w:pPr>
              <w:pStyle w:val="TableParagraph"/>
              <w:spacing w:line="248" w:lineRule="exact"/>
              <w:ind w:left="700"/>
              <w:rPr>
                <w:b/>
                <w:sz w:val="22"/>
              </w:rPr>
            </w:pPr>
            <w:r>
              <w:rPr>
                <w:b/>
                <w:color w:val="FFFFFF"/>
                <w:sz w:val="22"/>
              </w:rPr>
              <w:t>Editorial y ISBN:</w:t>
            </w:r>
          </w:p>
        </w:tc>
      </w:tr>
      <w:tr>
        <w:trPr>
          <w:trHeight w:val="2892" w:hRule="atLeast"/>
        </w:trPr>
        <w:tc>
          <w:tcPr>
            <w:tcW w:w="488" w:type="dxa"/>
          </w:tcPr>
          <w:p>
            <w:pPr>
              <w:pStyle w:val="TableParagraph"/>
              <w:ind w:left="9"/>
              <w:jc w:val="center"/>
              <w:rPr>
                <w:sz w:val="22"/>
              </w:rPr>
            </w:pPr>
            <w:r>
              <w:rPr>
                <w:w w:val="100"/>
                <w:sz w:val="22"/>
              </w:rPr>
              <w:t>1</w:t>
            </w:r>
          </w:p>
        </w:tc>
        <w:tc>
          <w:tcPr>
            <w:tcW w:w="2768" w:type="dxa"/>
          </w:tcPr>
          <w:p>
            <w:pPr>
              <w:pStyle w:val="TableParagraph"/>
              <w:spacing w:line="259" w:lineRule="auto"/>
              <w:ind w:left="71" w:right="49"/>
              <w:rPr>
                <w:sz w:val="22"/>
              </w:rPr>
            </w:pPr>
            <w:r>
              <w:rPr>
                <w:sz w:val="22"/>
              </w:rPr>
              <w:t>Del Castillo Arreola Arturo, López Rosales Fuensanta, Zapata Salazar Joel, Samaniego Garay Rafael Armando, Guzmán Saldaña Rebeca María Elena, Jasso Medrano José Luis, María de Lourdes del Rio Mendoza, Isauro García Alonso.</w:t>
            </w:r>
          </w:p>
        </w:tc>
        <w:tc>
          <w:tcPr>
            <w:tcW w:w="3785" w:type="dxa"/>
          </w:tcPr>
          <w:p>
            <w:pPr>
              <w:pStyle w:val="TableParagraph"/>
              <w:spacing w:line="259" w:lineRule="auto"/>
              <w:ind w:left="71" w:right="89"/>
              <w:rPr>
                <w:sz w:val="22"/>
              </w:rPr>
            </w:pPr>
            <w:r>
              <w:rPr>
                <w:sz w:val="22"/>
              </w:rPr>
              <w:t>Alcances de la psicología de la salud en México: consideraciones para una política pública. En Alcances de la psicología. (2017).</w:t>
            </w:r>
          </w:p>
        </w:tc>
        <w:tc>
          <w:tcPr>
            <w:tcW w:w="3128" w:type="dxa"/>
          </w:tcPr>
          <w:p>
            <w:pPr>
              <w:pStyle w:val="TableParagraph"/>
              <w:ind w:left="69"/>
              <w:rPr>
                <w:sz w:val="22"/>
              </w:rPr>
            </w:pPr>
            <w:r>
              <w:rPr>
                <w:sz w:val="22"/>
              </w:rPr>
              <w:t>Cumex, ISBN: En trámite</w:t>
            </w:r>
          </w:p>
        </w:tc>
      </w:tr>
      <w:tr>
        <w:trPr>
          <w:trHeight w:val="1523" w:hRule="atLeast"/>
        </w:trPr>
        <w:tc>
          <w:tcPr>
            <w:tcW w:w="488" w:type="dxa"/>
          </w:tcPr>
          <w:p>
            <w:pPr>
              <w:pStyle w:val="TableParagraph"/>
              <w:spacing w:line="250" w:lineRule="exact"/>
              <w:ind w:left="9"/>
              <w:jc w:val="center"/>
              <w:rPr>
                <w:sz w:val="22"/>
              </w:rPr>
            </w:pPr>
            <w:r>
              <w:rPr>
                <w:w w:val="100"/>
                <w:sz w:val="22"/>
              </w:rPr>
              <w:t>2</w:t>
            </w:r>
          </w:p>
        </w:tc>
        <w:tc>
          <w:tcPr>
            <w:tcW w:w="2768" w:type="dxa"/>
          </w:tcPr>
          <w:p>
            <w:pPr>
              <w:pStyle w:val="TableParagraph"/>
              <w:spacing w:line="259" w:lineRule="auto"/>
              <w:ind w:left="71" w:right="49"/>
              <w:rPr>
                <w:sz w:val="22"/>
              </w:rPr>
            </w:pPr>
            <w:r>
              <w:rPr>
                <w:sz w:val="22"/>
              </w:rPr>
              <w:t>García García Minerva Aída, Ramírez Tule Candelaria, Valdez Ramírez Pablo</w:t>
            </w:r>
          </w:p>
        </w:tc>
        <w:tc>
          <w:tcPr>
            <w:tcW w:w="3785" w:type="dxa"/>
          </w:tcPr>
          <w:p>
            <w:pPr>
              <w:pStyle w:val="TableParagraph"/>
              <w:spacing w:line="259" w:lineRule="auto"/>
              <w:ind w:left="71" w:right="198"/>
              <w:rPr>
                <w:sz w:val="22"/>
              </w:rPr>
            </w:pPr>
            <w:r>
              <w:rPr>
                <w:sz w:val="22"/>
              </w:rPr>
              <w:t>Capítulo 8. Los cambios en la atención a lo largo del día en el ser humano. En Caba y Valdez. Ritmos circadianos. De la célula al ser humano (pp. 167-180). (2016).</w:t>
            </w:r>
          </w:p>
        </w:tc>
        <w:tc>
          <w:tcPr>
            <w:tcW w:w="3128" w:type="dxa"/>
          </w:tcPr>
          <w:p>
            <w:pPr>
              <w:pStyle w:val="TableParagraph"/>
              <w:ind w:left="69" w:right="106"/>
              <w:rPr>
                <w:sz w:val="22"/>
              </w:rPr>
            </w:pPr>
            <w:r>
              <w:rPr>
                <w:sz w:val="22"/>
              </w:rPr>
              <w:t>Ed. Universidad Veracruzana. ISBN 9786075024202.</w:t>
            </w:r>
          </w:p>
        </w:tc>
      </w:tr>
      <w:tr>
        <w:trPr>
          <w:trHeight w:val="4258" w:hRule="atLeast"/>
        </w:trPr>
        <w:tc>
          <w:tcPr>
            <w:tcW w:w="488" w:type="dxa"/>
          </w:tcPr>
          <w:p>
            <w:pPr>
              <w:pStyle w:val="TableParagraph"/>
              <w:ind w:left="9"/>
              <w:jc w:val="center"/>
              <w:rPr>
                <w:sz w:val="22"/>
              </w:rPr>
            </w:pPr>
            <w:r>
              <w:rPr>
                <w:w w:val="100"/>
                <w:sz w:val="22"/>
              </w:rPr>
              <w:t>3</w:t>
            </w:r>
          </w:p>
        </w:tc>
        <w:tc>
          <w:tcPr>
            <w:tcW w:w="2768" w:type="dxa"/>
          </w:tcPr>
          <w:p>
            <w:pPr>
              <w:pStyle w:val="TableParagraph"/>
              <w:spacing w:line="259" w:lineRule="auto"/>
              <w:ind w:left="71" w:right="82"/>
              <w:rPr>
                <w:sz w:val="22"/>
              </w:rPr>
            </w:pPr>
            <w:r>
              <w:rPr>
                <w:sz w:val="22"/>
              </w:rPr>
              <w:t>Guzmán Saldaña Rebeca María Elena, Solano Solano Gloria, García Alonzo Isauro, del Rio Mendoza María de Lourdes, López Rosales Fuensanta, Jasso Medrano José Luis, Silveira García Laura Abigail, Becerra Guajardo Juan Ramón, Bracqbien Noygues Catherine Sylvie, Quezadas Barahona Ana Luisa, García Falconi Renán.</w:t>
            </w:r>
          </w:p>
        </w:tc>
        <w:tc>
          <w:tcPr>
            <w:tcW w:w="3785" w:type="dxa"/>
          </w:tcPr>
          <w:p>
            <w:pPr>
              <w:pStyle w:val="TableParagraph"/>
              <w:spacing w:line="259" w:lineRule="auto"/>
              <w:ind w:left="71" w:right="113"/>
              <w:rPr>
                <w:sz w:val="22"/>
              </w:rPr>
            </w:pPr>
            <w:r>
              <w:rPr>
                <w:sz w:val="22"/>
              </w:rPr>
              <w:t>Tendencias de la curricula escolares en psicología de la salud y su impacto en el mercado laboral. En Tendencias de la psicología. (2017).</w:t>
            </w:r>
          </w:p>
        </w:tc>
        <w:tc>
          <w:tcPr>
            <w:tcW w:w="3128" w:type="dxa"/>
          </w:tcPr>
          <w:p>
            <w:pPr>
              <w:pStyle w:val="TableParagraph"/>
              <w:ind w:left="69"/>
              <w:rPr>
                <w:sz w:val="22"/>
              </w:rPr>
            </w:pPr>
            <w:r>
              <w:rPr>
                <w:sz w:val="22"/>
              </w:rPr>
              <w:t>Cumex, ISBN: En trámite</w:t>
            </w:r>
          </w:p>
        </w:tc>
      </w:tr>
      <w:tr>
        <w:trPr>
          <w:trHeight w:val="1797" w:hRule="atLeast"/>
        </w:trPr>
        <w:tc>
          <w:tcPr>
            <w:tcW w:w="488" w:type="dxa"/>
          </w:tcPr>
          <w:p>
            <w:pPr>
              <w:pStyle w:val="TableParagraph"/>
              <w:spacing w:line="250" w:lineRule="exact"/>
              <w:ind w:left="9"/>
              <w:jc w:val="center"/>
              <w:rPr>
                <w:sz w:val="22"/>
              </w:rPr>
            </w:pPr>
            <w:r>
              <w:rPr>
                <w:w w:val="100"/>
                <w:sz w:val="22"/>
              </w:rPr>
              <w:t>4</w:t>
            </w:r>
          </w:p>
        </w:tc>
        <w:tc>
          <w:tcPr>
            <w:tcW w:w="2768" w:type="dxa"/>
          </w:tcPr>
          <w:p>
            <w:pPr>
              <w:pStyle w:val="TableParagraph"/>
              <w:spacing w:line="250" w:lineRule="exact"/>
              <w:ind w:left="71"/>
              <w:rPr>
                <w:sz w:val="22"/>
              </w:rPr>
            </w:pPr>
            <w:r>
              <w:rPr>
                <w:sz w:val="22"/>
              </w:rPr>
              <w:t>Lucio López Luis Antonio</w:t>
            </w:r>
          </w:p>
        </w:tc>
        <w:tc>
          <w:tcPr>
            <w:tcW w:w="3785" w:type="dxa"/>
          </w:tcPr>
          <w:p>
            <w:pPr>
              <w:pStyle w:val="TableParagraph"/>
              <w:spacing w:line="259" w:lineRule="auto"/>
              <w:ind w:left="71" w:right="137"/>
              <w:rPr>
                <w:sz w:val="22"/>
              </w:rPr>
            </w:pPr>
            <w:r>
              <w:rPr>
                <w:sz w:val="22"/>
              </w:rPr>
              <w:t>Cyberbullying en el noviazgo formal. Estudio exploratorio en alumnos del nivel superior. En Investigaciones y propuestas de intervención sobre violencia escolar en Iberoamérica (pp. 127-145). (2016).</w:t>
            </w:r>
          </w:p>
        </w:tc>
        <w:tc>
          <w:tcPr>
            <w:tcW w:w="3128" w:type="dxa"/>
          </w:tcPr>
          <w:p>
            <w:pPr>
              <w:pStyle w:val="TableParagraph"/>
              <w:spacing w:line="259" w:lineRule="auto"/>
              <w:ind w:left="69" w:right="240"/>
              <w:rPr>
                <w:sz w:val="22"/>
              </w:rPr>
            </w:pPr>
            <w:r>
              <w:rPr>
                <w:sz w:val="22"/>
              </w:rPr>
              <w:t>Universidad de Guadalajara; Centro Universitario de Ciencias Económico Administrativas.</w:t>
            </w:r>
          </w:p>
          <w:p>
            <w:pPr>
              <w:pStyle w:val="TableParagraph"/>
              <w:spacing w:before="155"/>
              <w:ind w:left="69"/>
              <w:rPr>
                <w:sz w:val="22"/>
              </w:rPr>
            </w:pPr>
            <w:r>
              <w:rPr>
                <w:sz w:val="22"/>
              </w:rPr>
              <w:t>ISBN: 978-607-742-713-1</w:t>
            </w:r>
          </w:p>
        </w:tc>
      </w:tr>
    </w:tbl>
    <w:p>
      <w:pPr>
        <w:spacing w:after="0"/>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2768"/>
        <w:gridCol w:w="3785"/>
        <w:gridCol w:w="3128"/>
      </w:tblGrid>
      <w:tr>
        <w:trPr>
          <w:trHeight w:val="1797" w:hRule="atLeast"/>
        </w:trPr>
        <w:tc>
          <w:tcPr>
            <w:tcW w:w="488" w:type="dxa"/>
          </w:tcPr>
          <w:p>
            <w:pPr>
              <w:pStyle w:val="TableParagraph"/>
              <w:spacing w:line="250" w:lineRule="exact"/>
              <w:ind w:left="9"/>
              <w:jc w:val="center"/>
              <w:rPr>
                <w:sz w:val="22"/>
              </w:rPr>
            </w:pPr>
            <w:r>
              <w:rPr>
                <w:w w:val="100"/>
                <w:sz w:val="22"/>
              </w:rPr>
              <w:t>5</w:t>
            </w:r>
          </w:p>
        </w:tc>
        <w:tc>
          <w:tcPr>
            <w:tcW w:w="2768" w:type="dxa"/>
          </w:tcPr>
          <w:p>
            <w:pPr>
              <w:pStyle w:val="TableParagraph"/>
              <w:spacing w:line="250" w:lineRule="exact"/>
              <w:ind w:left="71"/>
              <w:rPr>
                <w:sz w:val="22"/>
              </w:rPr>
            </w:pPr>
            <w:r>
              <w:rPr>
                <w:sz w:val="22"/>
              </w:rPr>
              <w:t>Moral, J. (2016).</w:t>
            </w:r>
          </w:p>
        </w:tc>
        <w:tc>
          <w:tcPr>
            <w:tcW w:w="3785" w:type="dxa"/>
          </w:tcPr>
          <w:p>
            <w:pPr>
              <w:pStyle w:val="TableParagraph"/>
              <w:spacing w:line="259" w:lineRule="auto"/>
              <w:ind w:left="71" w:right="394"/>
              <w:rPr>
                <w:sz w:val="22"/>
              </w:rPr>
            </w:pPr>
            <w:r>
              <w:rPr>
                <w:sz w:val="22"/>
              </w:rPr>
              <w:t>Conducta sexual y características demográficas en estudiantes universitarios que tuvieron un embarazo no deseado.</w:t>
            </w:r>
          </w:p>
        </w:tc>
        <w:tc>
          <w:tcPr>
            <w:tcW w:w="3128" w:type="dxa"/>
          </w:tcPr>
          <w:p>
            <w:pPr>
              <w:pStyle w:val="TableParagraph"/>
              <w:spacing w:line="259" w:lineRule="auto"/>
              <w:ind w:left="69" w:right="62"/>
              <w:rPr>
                <w:sz w:val="22"/>
              </w:rPr>
            </w:pPr>
            <w:r>
              <w:rPr>
                <w:sz w:val="22"/>
              </w:rPr>
              <w:t>En S. A. Garza &amp; M. G. Muñiz (Ed.), Psicología, investigación y docencia (pp. 113-139). México: Universidad Autónoma de Nuevo</w:t>
            </w:r>
            <w:r>
              <w:rPr>
                <w:spacing w:val="-3"/>
                <w:sz w:val="22"/>
              </w:rPr>
              <w:t> </w:t>
            </w:r>
            <w:r>
              <w:rPr>
                <w:sz w:val="22"/>
              </w:rPr>
              <w:t>León.</w:t>
            </w:r>
          </w:p>
          <w:p>
            <w:pPr>
              <w:pStyle w:val="TableParagraph"/>
              <w:spacing w:line="252" w:lineRule="exact"/>
              <w:ind w:left="69"/>
              <w:rPr>
                <w:sz w:val="22"/>
              </w:rPr>
            </w:pPr>
            <w:r>
              <w:rPr>
                <w:sz w:val="22"/>
              </w:rPr>
              <w:t>ISBN: 9786072703117.</w:t>
            </w:r>
          </w:p>
        </w:tc>
      </w:tr>
      <w:tr>
        <w:trPr>
          <w:trHeight w:val="2457" w:hRule="atLeast"/>
        </w:trPr>
        <w:tc>
          <w:tcPr>
            <w:tcW w:w="488" w:type="dxa"/>
          </w:tcPr>
          <w:p>
            <w:pPr>
              <w:pStyle w:val="TableParagraph"/>
              <w:spacing w:line="250" w:lineRule="exact"/>
              <w:ind w:left="9"/>
              <w:jc w:val="center"/>
              <w:rPr>
                <w:sz w:val="22"/>
              </w:rPr>
            </w:pPr>
            <w:r>
              <w:rPr>
                <w:w w:val="100"/>
                <w:sz w:val="22"/>
              </w:rPr>
              <w:t>6</w:t>
            </w:r>
          </w:p>
        </w:tc>
        <w:tc>
          <w:tcPr>
            <w:tcW w:w="2768" w:type="dxa"/>
          </w:tcPr>
          <w:p>
            <w:pPr>
              <w:pStyle w:val="TableParagraph"/>
              <w:spacing w:line="259" w:lineRule="auto"/>
              <w:ind w:left="71" w:right="62"/>
              <w:rPr>
                <w:sz w:val="22"/>
              </w:rPr>
            </w:pPr>
            <w:r>
              <w:rPr>
                <w:sz w:val="22"/>
              </w:rPr>
              <w:t>Moral, J., &amp; Segovia, M. P. (2016).</w:t>
            </w:r>
          </w:p>
        </w:tc>
        <w:tc>
          <w:tcPr>
            <w:tcW w:w="3785" w:type="dxa"/>
          </w:tcPr>
          <w:p>
            <w:pPr>
              <w:pStyle w:val="TableParagraph"/>
              <w:spacing w:line="259" w:lineRule="auto"/>
              <w:ind w:left="71" w:right="89"/>
              <w:rPr>
                <w:sz w:val="22"/>
              </w:rPr>
            </w:pPr>
            <w:r>
              <w:rPr>
                <w:sz w:val="22"/>
              </w:rPr>
              <w:t>Mujeres nuevoleonesas que viven con VIH/SIDA: discriminación temida y percibida.</w:t>
            </w:r>
          </w:p>
        </w:tc>
        <w:tc>
          <w:tcPr>
            <w:tcW w:w="3128" w:type="dxa"/>
          </w:tcPr>
          <w:p>
            <w:pPr>
              <w:pStyle w:val="TableParagraph"/>
              <w:spacing w:line="259" w:lineRule="auto"/>
              <w:ind w:left="69" w:right="87"/>
              <w:rPr>
                <w:sz w:val="22"/>
              </w:rPr>
            </w:pPr>
            <w:r>
              <w:rPr>
                <w:sz w:val="22"/>
              </w:rPr>
              <w:t>En C. D. Carrillo-Trujillo, R. Echeverría Echeverría, &amp; J. A. Revilla-Fajardo, (Compls.), Género, sexualidad y educación (pp. 117-149).</w:t>
            </w:r>
          </w:p>
          <w:p>
            <w:pPr>
              <w:pStyle w:val="TableParagraph"/>
              <w:spacing w:line="259" w:lineRule="auto"/>
              <w:ind w:left="69" w:right="143"/>
              <w:rPr>
                <w:sz w:val="22"/>
              </w:rPr>
            </w:pPr>
            <w:r>
              <w:rPr>
                <w:sz w:val="22"/>
              </w:rPr>
              <w:t>Mérida, Yucatán: Universidad Autónoma de Yucatán, CONACYT y CUMEX. ISBN:</w:t>
            </w:r>
          </w:p>
          <w:p>
            <w:pPr>
              <w:pStyle w:val="TableParagraph"/>
              <w:spacing w:line="252" w:lineRule="exact"/>
              <w:ind w:left="69"/>
              <w:rPr>
                <w:sz w:val="22"/>
              </w:rPr>
            </w:pPr>
            <w:r>
              <w:rPr>
                <w:sz w:val="22"/>
              </w:rPr>
              <w:t>978-607-8424-13-9.</w:t>
            </w:r>
          </w:p>
        </w:tc>
      </w:tr>
      <w:tr>
        <w:trPr>
          <w:trHeight w:val="1305" w:hRule="atLeast"/>
        </w:trPr>
        <w:tc>
          <w:tcPr>
            <w:tcW w:w="488" w:type="dxa"/>
          </w:tcPr>
          <w:p>
            <w:pPr>
              <w:pStyle w:val="TableParagraph"/>
              <w:spacing w:line="250" w:lineRule="exact"/>
              <w:ind w:left="9"/>
              <w:jc w:val="center"/>
              <w:rPr>
                <w:sz w:val="22"/>
              </w:rPr>
            </w:pPr>
            <w:r>
              <w:rPr>
                <w:w w:val="100"/>
                <w:sz w:val="22"/>
              </w:rPr>
              <w:t>7</w:t>
            </w:r>
          </w:p>
        </w:tc>
        <w:tc>
          <w:tcPr>
            <w:tcW w:w="2768" w:type="dxa"/>
          </w:tcPr>
          <w:p>
            <w:pPr>
              <w:pStyle w:val="TableParagraph"/>
              <w:spacing w:line="250" w:lineRule="exact"/>
              <w:ind w:left="71"/>
              <w:rPr>
                <w:sz w:val="22"/>
              </w:rPr>
            </w:pPr>
            <w:r>
              <w:rPr>
                <w:sz w:val="22"/>
              </w:rPr>
              <w:t>Moral, J. (2017)</w:t>
            </w:r>
          </w:p>
        </w:tc>
        <w:tc>
          <w:tcPr>
            <w:tcW w:w="3785" w:type="dxa"/>
          </w:tcPr>
          <w:p>
            <w:pPr>
              <w:pStyle w:val="TableParagraph"/>
              <w:spacing w:line="259" w:lineRule="auto"/>
              <w:ind w:left="71" w:right="308"/>
              <w:rPr>
                <w:sz w:val="22"/>
              </w:rPr>
            </w:pPr>
            <w:r>
              <w:rPr>
                <w:sz w:val="22"/>
              </w:rPr>
              <w:t>Vida, obra y pensamiento de Hans Jurgen Eysenck.</w:t>
            </w:r>
          </w:p>
        </w:tc>
        <w:tc>
          <w:tcPr>
            <w:tcW w:w="3128" w:type="dxa"/>
          </w:tcPr>
          <w:p>
            <w:pPr>
              <w:pStyle w:val="TableParagraph"/>
              <w:ind w:left="69" w:right="392"/>
              <w:rPr>
                <w:sz w:val="22"/>
              </w:rPr>
            </w:pPr>
            <w:r>
              <w:rPr>
                <w:sz w:val="22"/>
              </w:rPr>
              <w:t>En C. H. García-Cadena (Eds.), Grandes psicólogos del mundo (pp. 185-196). México: Trillas. ISBN: 978- 607-17-3030-5.</w:t>
            </w:r>
          </w:p>
        </w:tc>
      </w:tr>
      <w:tr>
        <w:trPr>
          <w:trHeight w:val="1252" w:hRule="atLeast"/>
        </w:trPr>
        <w:tc>
          <w:tcPr>
            <w:tcW w:w="488" w:type="dxa"/>
          </w:tcPr>
          <w:p>
            <w:pPr>
              <w:pStyle w:val="TableParagraph"/>
              <w:spacing w:line="250" w:lineRule="exact"/>
              <w:ind w:left="9"/>
              <w:jc w:val="center"/>
              <w:rPr>
                <w:sz w:val="22"/>
              </w:rPr>
            </w:pPr>
            <w:r>
              <w:rPr>
                <w:w w:val="100"/>
                <w:sz w:val="22"/>
              </w:rPr>
              <w:t>8</w:t>
            </w:r>
          </w:p>
        </w:tc>
        <w:tc>
          <w:tcPr>
            <w:tcW w:w="2768" w:type="dxa"/>
          </w:tcPr>
          <w:p>
            <w:pPr>
              <w:pStyle w:val="TableParagraph"/>
              <w:spacing w:line="259" w:lineRule="auto"/>
              <w:ind w:left="71" w:right="735"/>
              <w:rPr>
                <w:sz w:val="22"/>
              </w:rPr>
            </w:pPr>
            <w:r>
              <w:rPr>
                <w:sz w:val="22"/>
              </w:rPr>
              <w:t>Ortiz X, Ramírez C, García A, Valdez P.</w:t>
            </w:r>
          </w:p>
        </w:tc>
        <w:tc>
          <w:tcPr>
            <w:tcW w:w="3785" w:type="dxa"/>
          </w:tcPr>
          <w:p>
            <w:pPr>
              <w:pStyle w:val="TableParagraph"/>
              <w:spacing w:line="259" w:lineRule="auto"/>
              <w:ind w:left="71" w:right="100"/>
              <w:rPr>
                <w:sz w:val="22"/>
              </w:rPr>
            </w:pPr>
            <w:r>
              <w:rPr>
                <w:sz w:val="22"/>
              </w:rPr>
              <w:t>Alexander Romanovich Luria. En García C (Dir.). Grandes psicólogos del mundo. México. (págs. 271-281). (2017).</w:t>
            </w:r>
          </w:p>
        </w:tc>
        <w:tc>
          <w:tcPr>
            <w:tcW w:w="3128" w:type="dxa"/>
          </w:tcPr>
          <w:p>
            <w:pPr>
              <w:pStyle w:val="TableParagraph"/>
              <w:spacing w:line="250" w:lineRule="exact"/>
              <w:ind w:left="50" w:right="92"/>
              <w:jc w:val="center"/>
              <w:rPr>
                <w:sz w:val="22"/>
              </w:rPr>
            </w:pPr>
            <w:r>
              <w:rPr>
                <w:sz w:val="22"/>
              </w:rPr>
              <w:t>Trillas. ISBN 9786071730305.</w:t>
            </w:r>
          </w:p>
        </w:tc>
      </w:tr>
      <w:tr>
        <w:trPr>
          <w:trHeight w:val="978" w:hRule="atLeast"/>
        </w:trPr>
        <w:tc>
          <w:tcPr>
            <w:tcW w:w="488" w:type="dxa"/>
          </w:tcPr>
          <w:p>
            <w:pPr>
              <w:pStyle w:val="TableParagraph"/>
              <w:spacing w:line="250" w:lineRule="exact"/>
              <w:ind w:left="9"/>
              <w:jc w:val="center"/>
              <w:rPr>
                <w:sz w:val="22"/>
              </w:rPr>
            </w:pPr>
            <w:r>
              <w:rPr>
                <w:w w:val="100"/>
                <w:sz w:val="22"/>
              </w:rPr>
              <w:t>9</w:t>
            </w:r>
          </w:p>
        </w:tc>
        <w:tc>
          <w:tcPr>
            <w:tcW w:w="2768" w:type="dxa"/>
          </w:tcPr>
          <w:p>
            <w:pPr>
              <w:pStyle w:val="TableParagraph"/>
              <w:spacing w:line="259" w:lineRule="auto"/>
              <w:ind w:left="71" w:right="380"/>
              <w:rPr>
                <w:sz w:val="22"/>
              </w:rPr>
            </w:pPr>
            <w:r>
              <w:rPr>
                <w:sz w:val="22"/>
              </w:rPr>
              <w:t>Pompa Guajardo, E.G., Martínez Serna, A.</w:t>
            </w:r>
          </w:p>
        </w:tc>
        <w:tc>
          <w:tcPr>
            <w:tcW w:w="3785" w:type="dxa"/>
          </w:tcPr>
          <w:p>
            <w:pPr>
              <w:pStyle w:val="TableParagraph"/>
              <w:spacing w:line="259" w:lineRule="auto"/>
              <w:ind w:left="71" w:right="95"/>
              <w:jc w:val="both"/>
              <w:rPr>
                <w:sz w:val="22"/>
              </w:rPr>
            </w:pPr>
            <w:r>
              <w:rPr>
                <w:sz w:val="22"/>
              </w:rPr>
              <w:t>El psicoanálisis como método clínico (Psicología Clínica y Psicología de la Salud, Primer Semestre; pp.72-93).</w:t>
            </w:r>
          </w:p>
        </w:tc>
        <w:tc>
          <w:tcPr>
            <w:tcW w:w="3128" w:type="dxa"/>
          </w:tcPr>
          <w:p>
            <w:pPr>
              <w:pStyle w:val="TableParagraph"/>
              <w:spacing w:line="259" w:lineRule="auto"/>
              <w:ind w:left="69" w:right="497"/>
              <w:rPr>
                <w:sz w:val="22"/>
              </w:rPr>
            </w:pPr>
            <w:r>
              <w:rPr>
                <w:sz w:val="22"/>
              </w:rPr>
              <w:t>Universidad Autónoma de Nuevo León.</w:t>
            </w:r>
          </w:p>
        </w:tc>
      </w:tr>
      <w:tr>
        <w:trPr>
          <w:trHeight w:val="1525" w:hRule="atLeast"/>
        </w:trPr>
        <w:tc>
          <w:tcPr>
            <w:tcW w:w="488" w:type="dxa"/>
          </w:tcPr>
          <w:p>
            <w:pPr>
              <w:pStyle w:val="TableParagraph"/>
              <w:spacing w:line="250" w:lineRule="exact"/>
              <w:ind w:left="99" w:right="93"/>
              <w:jc w:val="center"/>
              <w:rPr>
                <w:sz w:val="22"/>
              </w:rPr>
            </w:pPr>
            <w:r>
              <w:rPr>
                <w:sz w:val="22"/>
              </w:rPr>
              <w:t>10</w:t>
            </w:r>
          </w:p>
        </w:tc>
        <w:tc>
          <w:tcPr>
            <w:tcW w:w="2768" w:type="dxa"/>
          </w:tcPr>
          <w:p>
            <w:pPr>
              <w:pStyle w:val="TableParagraph"/>
              <w:spacing w:line="250" w:lineRule="exact"/>
              <w:ind w:left="71"/>
              <w:rPr>
                <w:sz w:val="22"/>
              </w:rPr>
            </w:pPr>
            <w:r>
              <w:rPr>
                <w:sz w:val="22"/>
              </w:rPr>
              <w:t>Pompa Guajardo, E.G.</w:t>
            </w:r>
          </w:p>
        </w:tc>
        <w:tc>
          <w:tcPr>
            <w:tcW w:w="3785" w:type="dxa"/>
          </w:tcPr>
          <w:p>
            <w:pPr>
              <w:pStyle w:val="TableParagraph"/>
              <w:spacing w:line="259" w:lineRule="auto"/>
              <w:ind w:left="71" w:right="88"/>
              <w:rPr>
                <w:sz w:val="22"/>
              </w:rPr>
            </w:pPr>
            <w:r>
              <w:rPr>
                <w:sz w:val="22"/>
              </w:rPr>
              <w:t>Depresión e índice de masa corporal después de un tratamiento multidisciplinario para la obesidad infantil (Psicología: investigación y docencia; pp. 101-111).</w:t>
            </w:r>
          </w:p>
        </w:tc>
        <w:tc>
          <w:tcPr>
            <w:tcW w:w="3128" w:type="dxa"/>
          </w:tcPr>
          <w:p>
            <w:pPr>
              <w:pStyle w:val="TableParagraph"/>
              <w:spacing w:line="259" w:lineRule="auto"/>
              <w:ind w:left="69" w:right="259"/>
              <w:rPr>
                <w:sz w:val="22"/>
              </w:rPr>
            </w:pPr>
            <w:r>
              <w:rPr>
                <w:sz w:val="22"/>
              </w:rPr>
              <w:t>Editorial Universitaria UANL, ISBN:978-607-27-0311-7</w:t>
            </w:r>
          </w:p>
        </w:tc>
      </w:tr>
      <w:tr>
        <w:trPr>
          <w:trHeight w:val="1253" w:hRule="atLeast"/>
        </w:trPr>
        <w:tc>
          <w:tcPr>
            <w:tcW w:w="488" w:type="dxa"/>
          </w:tcPr>
          <w:p>
            <w:pPr>
              <w:pStyle w:val="TableParagraph"/>
              <w:spacing w:line="251" w:lineRule="exact"/>
              <w:ind w:left="99" w:right="93"/>
              <w:jc w:val="center"/>
              <w:rPr>
                <w:sz w:val="22"/>
              </w:rPr>
            </w:pPr>
            <w:r>
              <w:rPr>
                <w:sz w:val="22"/>
              </w:rPr>
              <w:t>11</w:t>
            </w:r>
          </w:p>
        </w:tc>
        <w:tc>
          <w:tcPr>
            <w:tcW w:w="2768" w:type="dxa"/>
          </w:tcPr>
          <w:p>
            <w:pPr>
              <w:pStyle w:val="TableParagraph"/>
              <w:spacing w:line="259" w:lineRule="auto"/>
              <w:ind w:left="71" w:right="735"/>
              <w:rPr>
                <w:sz w:val="22"/>
              </w:rPr>
            </w:pPr>
            <w:r>
              <w:rPr>
                <w:sz w:val="22"/>
              </w:rPr>
              <w:t>Ramírez C, Ortiz X, García A, Valdez P.</w:t>
            </w:r>
          </w:p>
        </w:tc>
        <w:tc>
          <w:tcPr>
            <w:tcW w:w="3785" w:type="dxa"/>
          </w:tcPr>
          <w:p>
            <w:pPr>
              <w:pStyle w:val="TableParagraph"/>
              <w:spacing w:line="259" w:lineRule="auto"/>
              <w:ind w:left="71" w:right="235"/>
              <w:rPr>
                <w:sz w:val="22"/>
              </w:rPr>
            </w:pPr>
            <w:r>
              <w:rPr>
                <w:sz w:val="22"/>
              </w:rPr>
              <w:t>Iván Petrovich Pávlov. En García C (Dir.). Grandes psicólogos del mundo. México. (págs. 282-294). (2017).</w:t>
            </w:r>
          </w:p>
        </w:tc>
        <w:tc>
          <w:tcPr>
            <w:tcW w:w="3128" w:type="dxa"/>
          </w:tcPr>
          <w:p>
            <w:pPr>
              <w:pStyle w:val="TableParagraph"/>
              <w:spacing w:line="251" w:lineRule="exact"/>
              <w:ind w:left="50" w:right="92"/>
              <w:jc w:val="center"/>
              <w:rPr>
                <w:sz w:val="22"/>
              </w:rPr>
            </w:pPr>
            <w:r>
              <w:rPr>
                <w:sz w:val="22"/>
              </w:rPr>
              <w:t>Trillas. ISBN 9786071730305.</w:t>
            </w:r>
          </w:p>
        </w:tc>
      </w:tr>
      <w:tr>
        <w:trPr>
          <w:trHeight w:val="1252" w:hRule="atLeast"/>
        </w:trPr>
        <w:tc>
          <w:tcPr>
            <w:tcW w:w="488" w:type="dxa"/>
          </w:tcPr>
          <w:p>
            <w:pPr>
              <w:pStyle w:val="TableParagraph"/>
              <w:spacing w:line="250" w:lineRule="exact"/>
              <w:ind w:left="99" w:right="93"/>
              <w:jc w:val="center"/>
              <w:rPr>
                <w:sz w:val="22"/>
              </w:rPr>
            </w:pPr>
            <w:r>
              <w:rPr>
                <w:sz w:val="22"/>
              </w:rPr>
              <w:t>12</w:t>
            </w:r>
          </w:p>
        </w:tc>
        <w:tc>
          <w:tcPr>
            <w:tcW w:w="2768" w:type="dxa"/>
          </w:tcPr>
          <w:p>
            <w:pPr>
              <w:pStyle w:val="TableParagraph"/>
              <w:spacing w:line="259" w:lineRule="auto"/>
              <w:ind w:left="71" w:right="160"/>
              <w:rPr>
                <w:sz w:val="22"/>
              </w:rPr>
            </w:pPr>
            <w:r>
              <w:rPr>
                <w:sz w:val="22"/>
              </w:rPr>
              <w:t>Ramírez Tule Candelaria, García García Minerva Aída, Valdez Ramírez Pablo.</w:t>
            </w:r>
          </w:p>
        </w:tc>
        <w:tc>
          <w:tcPr>
            <w:tcW w:w="3785" w:type="dxa"/>
          </w:tcPr>
          <w:p>
            <w:pPr>
              <w:pStyle w:val="TableParagraph"/>
              <w:spacing w:line="259" w:lineRule="auto"/>
              <w:ind w:left="71" w:right="88"/>
              <w:rPr>
                <w:sz w:val="22"/>
              </w:rPr>
            </w:pPr>
            <w:r>
              <w:rPr>
                <w:sz w:val="22"/>
              </w:rPr>
              <w:t>Capítulo 9. Ritmos circadianos y turnos de trabajo. En Caba y Valdez. Ritmos circadianos. De la célula al ser humano (pp. 181-193). (2016).</w:t>
            </w:r>
          </w:p>
        </w:tc>
        <w:tc>
          <w:tcPr>
            <w:tcW w:w="3128" w:type="dxa"/>
          </w:tcPr>
          <w:p>
            <w:pPr>
              <w:pStyle w:val="TableParagraph"/>
              <w:ind w:left="69" w:right="106"/>
              <w:rPr>
                <w:sz w:val="22"/>
              </w:rPr>
            </w:pPr>
            <w:r>
              <w:rPr>
                <w:sz w:val="22"/>
              </w:rPr>
              <w:t>Ed. Universidad Veracruzana. ISBN 9786075024202.</w:t>
            </w:r>
          </w:p>
        </w:tc>
      </w:tr>
    </w:tbl>
    <w:p>
      <w:pPr>
        <w:spacing w:after="0"/>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8"/>
        <w:gridCol w:w="2768"/>
        <w:gridCol w:w="3785"/>
        <w:gridCol w:w="3128"/>
      </w:tblGrid>
      <w:tr>
        <w:trPr>
          <w:trHeight w:val="1252" w:hRule="atLeast"/>
        </w:trPr>
        <w:tc>
          <w:tcPr>
            <w:tcW w:w="488" w:type="dxa"/>
          </w:tcPr>
          <w:p>
            <w:pPr>
              <w:pStyle w:val="TableParagraph"/>
              <w:spacing w:line="250" w:lineRule="exact"/>
              <w:ind w:left="99" w:right="93"/>
              <w:jc w:val="center"/>
              <w:rPr>
                <w:sz w:val="22"/>
              </w:rPr>
            </w:pPr>
            <w:r>
              <w:rPr>
                <w:sz w:val="22"/>
              </w:rPr>
              <w:t>13</w:t>
            </w:r>
          </w:p>
        </w:tc>
        <w:tc>
          <w:tcPr>
            <w:tcW w:w="2768" w:type="dxa"/>
          </w:tcPr>
          <w:p>
            <w:pPr>
              <w:pStyle w:val="TableParagraph"/>
              <w:spacing w:line="259" w:lineRule="auto"/>
              <w:ind w:left="71" w:right="111"/>
              <w:rPr>
                <w:sz w:val="22"/>
              </w:rPr>
            </w:pPr>
            <w:r>
              <w:rPr>
                <w:sz w:val="22"/>
              </w:rPr>
              <w:t>Rivera Aragón Sofía, Díaz Loving Rolando, Reyes Lagunes Isabel, Flores Galaz Mirta Margarita</w:t>
            </w:r>
          </w:p>
        </w:tc>
        <w:tc>
          <w:tcPr>
            <w:tcW w:w="3785" w:type="dxa"/>
          </w:tcPr>
          <w:p>
            <w:pPr>
              <w:pStyle w:val="TableParagraph"/>
              <w:ind w:left="71" w:right="271"/>
              <w:rPr>
                <w:sz w:val="22"/>
              </w:rPr>
            </w:pPr>
            <w:r>
              <w:rPr>
                <w:sz w:val="22"/>
              </w:rPr>
              <w:t>Análisis factorial de la escala de estrategias de poder en población nuevoleonesa. La psicología social en México. (2016)</w:t>
            </w:r>
          </w:p>
        </w:tc>
        <w:tc>
          <w:tcPr>
            <w:tcW w:w="3128" w:type="dxa"/>
          </w:tcPr>
          <w:p>
            <w:pPr>
              <w:pStyle w:val="TableParagraph"/>
              <w:spacing w:line="242" w:lineRule="auto"/>
              <w:ind w:left="69" w:right="167"/>
              <w:rPr>
                <w:sz w:val="22"/>
              </w:rPr>
            </w:pPr>
            <w:r>
              <w:rPr>
                <w:sz w:val="22"/>
              </w:rPr>
              <w:t>Departamento Editorial UAJT (1)</w:t>
            </w:r>
          </w:p>
          <w:p>
            <w:pPr>
              <w:pStyle w:val="TableParagraph"/>
              <w:spacing w:line="248" w:lineRule="exact"/>
              <w:ind w:left="69"/>
              <w:rPr>
                <w:sz w:val="22"/>
              </w:rPr>
            </w:pPr>
            <w:r>
              <w:rPr>
                <w:sz w:val="22"/>
              </w:rPr>
              <w:t>ISBN: 978-607-96539-5-8</w:t>
            </w:r>
          </w:p>
        </w:tc>
      </w:tr>
      <w:tr>
        <w:trPr>
          <w:trHeight w:val="1252" w:hRule="atLeast"/>
        </w:trPr>
        <w:tc>
          <w:tcPr>
            <w:tcW w:w="488" w:type="dxa"/>
          </w:tcPr>
          <w:p>
            <w:pPr>
              <w:pStyle w:val="TableParagraph"/>
              <w:spacing w:line="250" w:lineRule="exact"/>
              <w:ind w:left="99" w:right="93"/>
              <w:jc w:val="center"/>
              <w:rPr>
                <w:sz w:val="22"/>
              </w:rPr>
            </w:pPr>
            <w:r>
              <w:rPr>
                <w:sz w:val="22"/>
              </w:rPr>
              <w:t>14</w:t>
            </w:r>
          </w:p>
        </w:tc>
        <w:tc>
          <w:tcPr>
            <w:tcW w:w="2768" w:type="dxa"/>
          </w:tcPr>
          <w:p>
            <w:pPr>
              <w:pStyle w:val="TableParagraph"/>
              <w:spacing w:line="259" w:lineRule="auto"/>
              <w:ind w:left="71" w:right="111"/>
              <w:rPr>
                <w:sz w:val="22"/>
              </w:rPr>
            </w:pPr>
            <w:r>
              <w:rPr>
                <w:sz w:val="22"/>
              </w:rPr>
              <w:t>Rivera Aragón Sofía, Díaz Loving Rolando, Reyes Lagunes Isabel, Flores Galaz Mirta Margarita</w:t>
            </w:r>
          </w:p>
        </w:tc>
        <w:tc>
          <w:tcPr>
            <w:tcW w:w="3785" w:type="dxa"/>
          </w:tcPr>
          <w:p>
            <w:pPr>
              <w:pStyle w:val="TableParagraph"/>
              <w:ind w:left="71" w:right="137"/>
              <w:rPr>
                <w:sz w:val="22"/>
              </w:rPr>
            </w:pPr>
            <w:r>
              <w:rPr>
                <w:sz w:val="22"/>
              </w:rPr>
              <w:t>Estudio comparativo por sexos de la satisfacción de pareja en jóvenes y adultos de Nuevo León. La psicología social en México. (2016)</w:t>
            </w:r>
          </w:p>
        </w:tc>
        <w:tc>
          <w:tcPr>
            <w:tcW w:w="3128" w:type="dxa"/>
          </w:tcPr>
          <w:p>
            <w:pPr>
              <w:pStyle w:val="TableParagraph"/>
              <w:ind w:left="69" w:right="167"/>
              <w:rPr>
                <w:sz w:val="22"/>
              </w:rPr>
            </w:pPr>
            <w:r>
              <w:rPr>
                <w:sz w:val="22"/>
              </w:rPr>
              <w:t>Departamento Editorial UAJT (1)</w:t>
            </w:r>
          </w:p>
          <w:p>
            <w:pPr>
              <w:pStyle w:val="TableParagraph"/>
              <w:ind w:left="69"/>
              <w:rPr>
                <w:sz w:val="22"/>
              </w:rPr>
            </w:pPr>
            <w:r>
              <w:rPr>
                <w:sz w:val="22"/>
              </w:rPr>
              <w:t>ISBN: 978-607-96539-5-8</w:t>
            </w:r>
          </w:p>
        </w:tc>
      </w:tr>
      <w:tr>
        <w:trPr>
          <w:trHeight w:val="1250" w:hRule="atLeast"/>
        </w:trPr>
        <w:tc>
          <w:tcPr>
            <w:tcW w:w="488" w:type="dxa"/>
          </w:tcPr>
          <w:p>
            <w:pPr>
              <w:pStyle w:val="TableParagraph"/>
              <w:spacing w:line="251" w:lineRule="exact"/>
              <w:ind w:left="99" w:right="93"/>
              <w:jc w:val="center"/>
              <w:rPr>
                <w:sz w:val="22"/>
              </w:rPr>
            </w:pPr>
            <w:r>
              <w:rPr>
                <w:sz w:val="22"/>
              </w:rPr>
              <w:t>15</w:t>
            </w:r>
          </w:p>
        </w:tc>
        <w:tc>
          <w:tcPr>
            <w:tcW w:w="2768" w:type="dxa"/>
          </w:tcPr>
          <w:p>
            <w:pPr>
              <w:pStyle w:val="TableParagraph"/>
              <w:spacing w:line="259" w:lineRule="auto"/>
              <w:ind w:left="71" w:right="111"/>
              <w:rPr>
                <w:sz w:val="22"/>
              </w:rPr>
            </w:pPr>
            <w:r>
              <w:rPr>
                <w:sz w:val="22"/>
              </w:rPr>
              <w:t>Rivera Aragón Sofía, Díaz Loving Rolando, l Reyes Lagunes Isabel, Flores Galaz Mirta Margarita</w:t>
            </w:r>
          </w:p>
        </w:tc>
        <w:tc>
          <w:tcPr>
            <w:tcW w:w="3785" w:type="dxa"/>
          </w:tcPr>
          <w:p>
            <w:pPr>
              <w:pStyle w:val="TableParagraph"/>
              <w:ind w:left="71" w:right="149"/>
              <w:rPr>
                <w:sz w:val="22"/>
              </w:rPr>
            </w:pPr>
            <w:r>
              <w:rPr>
                <w:sz w:val="22"/>
              </w:rPr>
              <w:t>La violencia ejercida y recibida en la relación de pareja a través de México. La psicología social en México. (2016)</w:t>
            </w:r>
          </w:p>
        </w:tc>
        <w:tc>
          <w:tcPr>
            <w:tcW w:w="3128" w:type="dxa"/>
          </w:tcPr>
          <w:p>
            <w:pPr>
              <w:pStyle w:val="TableParagraph"/>
              <w:ind w:left="69" w:right="167"/>
              <w:rPr>
                <w:sz w:val="22"/>
              </w:rPr>
            </w:pPr>
            <w:r>
              <w:rPr>
                <w:sz w:val="22"/>
              </w:rPr>
              <w:t>Departamento Editorial UAJT (1)</w:t>
            </w:r>
          </w:p>
          <w:p>
            <w:pPr>
              <w:pStyle w:val="TableParagraph"/>
              <w:ind w:left="69"/>
              <w:rPr>
                <w:sz w:val="22"/>
              </w:rPr>
            </w:pPr>
            <w:r>
              <w:rPr>
                <w:sz w:val="22"/>
              </w:rPr>
              <w:t>ISBN:978-607-96539-5-8</w:t>
            </w:r>
          </w:p>
        </w:tc>
      </w:tr>
      <w:tr>
        <w:trPr>
          <w:trHeight w:val="1355" w:hRule="atLeast"/>
        </w:trPr>
        <w:tc>
          <w:tcPr>
            <w:tcW w:w="488" w:type="dxa"/>
          </w:tcPr>
          <w:p>
            <w:pPr>
              <w:pStyle w:val="TableParagraph"/>
              <w:ind w:left="99" w:right="93"/>
              <w:jc w:val="center"/>
              <w:rPr>
                <w:sz w:val="22"/>
              </w:rPr>
            </w:pPr>
            <w:r>
              <w:rPr>
                <w:sz w:val="22"/>
              </w:rPr>
              <w:t>16</w:t>
            </w:r>
          </w:p>
        </w:tc>
        <w:tc>
          <w:tcPr>
            <w:tcW w:w="2768" w:type="dxa"/>
          </w:tcPr>
          <w:p>
            <w:pPr>
              <w:pStyle w:val="TableParagraph"/>
              <w:spacing w:line="259" w:lineRule="auto"/>
              <w:ind w:left="71" w:right="160"/>
              <w:rPr>
                <w:sz w:val="22"/>
              </w:rPr>
            </w:pPr>
            <w:r>
              <w:rPr>
                <w:sz w:val="22"/>
              </w:rPr>
              <w:t>Valdez Ramírez Pablo, Candelaria Ramírez Tule, García García Minerva Aída</w:t>
            </w:r>
          </w:p>
        </w:tc>
        <w:tc>
          <w:tcPr>
            <w:tcW w:w="3785" w:type="dxa"/>
          </w:tcPr>
          <w:p>
            <w:pPr>
              <w:pStyle w:val="TableParagraph"/>
              <w:spacing w:line="259" w:lineRule="auto"/>
              <w:ind w:left="71" w:right="321"/>
              <w:rPr>
                <w:sz w:val="22"/>
              </w:rPr>
            </w:pPr>
            <w:r>
              <w:rPr>
                <w:sz w:val="22"/>
              </w:rPr>
              <w:t>Capítulo 1. Introducción a la cronobiología. En Caba y Valdez. Ritmos circadianos. De la célula al ser humano (pp. 15-34). (2016).</w:t>
            </w:r>
          </w:p>
        </w:tc>
        <w:tc>
          <w:tcPr>
            <w:tcW w:w="3128" w:type="dxa"/>
          </w:tcPr>
          <w:p>
            <w:pPr>
              <w:pStyle w:val="TableParagraph"/>
              <w:ind w:left="69" w:right="106"/>
              <w:rPr>
                <w:sz w:val="22"/>
              </w:rPr>
            </w:pPr>
            <w:r>
              <w:rPr>
                <w:sz w:val="22"/>
              </w:rPr>
              <w:t>Ed. Universidad Veracruzana. ISBN 9786075024202.</w:t>
            </w:r>
          </w:p>
        </w:tc>
      </w:tr>
      <w:tr>
        <w:trPr>
          <w:trHeight w:val="1353" w:hRule="atLeast"/>
        </w:trPr>
        <w:tc>
          <w:tcPr>
            <w:tcW w:w="488" w:type="dxa"/>
          </w:tcPr>
          <w:p>
            <w:pPr>
              <w:pStyle w:val="TableParagraph"/>
              <w:spacing w:line="250" w:lineRule="exact"/>
              <w:ind w:left="99" w:right="93"/>
              <w:jc w:val="center"/>
              <w:rPr>
                <w:sz w:val="22"/>
              </w:rPr>
            </w:pPr>
            <w:r>
              <w:rPr>
                <w:sz w:val="22"/>
              </w:rPr>
              <w:t>17</w:t>
            </w:r>
          </w:p>
        </w:tc>
        <w:tc>
          <w:tcPr>
            <w:tcW w:w="2768" w:type="dxa"/>
          </w:tcPr>
          <w:p>
            <w:pPr>
              <w:pStyle w:val="TableParagraph"/>
              <w:spacing w:line="259" w:lineRule="auto"/>
              <w:ind w:left="71" w:right="441"/>
              <w:rPr>
                <w:sz w:val="22"/>
              </w:rPr>
            </w:pPr>
            <w:r>
              <w:rPr>
                <w:sz w:val="22"/>
              </w:rPr>
              <w:t>Valdez P, Ramírez C y García A.</w:t>
            </w:r>
          </w:p>
        </w:tc>
        <w:tc>
          <w:tcPr>
            <w:tcW w:w="3785" w:type="dxa"/>
          </w:tcPr>
          <w:p>
            <w:pPr>
              <w:pStyle w:val="TableParagraph"/>
              <w:spacing w:line="259" w:lineRule="auto"/>
              <w:ind w:left="71" w:right="210"/>
              <w:rPr>
                <w:sz w:val="22"/>
              </w:rPr>
            </w:pPr>
            <w:r>
              <w:rPr>
                <w:sz w:val="22"/>
              </w:rPr>
              <w:t>Sueño, procesos cognoscitivos y rendimiento. En Almondes K (Dir.). Neuropsicología do Sono: aspectos teóricos e clínicos. Brasil.</w:t>
            </w:r>
          </w:p>
        </w:tc>
        <w:tc>
          <w:tcPr>
            <w:tcW w:w="3128" w:type="dxa"/>
          </w:tcPr>
          <w:p>
            <w:pPr>
              <w:pStyle w:val="TableParagraph"/>
              <w:spacing w:line="250" w:lineRule="exact"/>
              <w:ind w:left="69"/>
              <w:rPr>
                <w:sz w:val="22"/>
              </w:rPr>
            </w:pPr>
            <w:r>
              <w:rPr>
                <w:sz w:val="22"/>
              </w:rPr>
              <w:t>Pearson. ISBN: 978-85-8040-</w:t>
            </w:r>
          </w:p>
          <w:p>
            <w:pPr>
              <w:pStyle w:val="TableParagraph"/>
              <w:spacing w:before="20"/>
              <w:ind w:left="69"/>
              <w:rPr>
                <w:sz w:val="22"/>
              </w:rPr>
            </w:pPr>
            <w:r>
              <w:rPr>
                <w:sz w:val="22"/>
              </w:rPr>
              <w:t>778-5.</w:t>
            </w:r>
          </w:p>
        </w:tc>
      </w:tr>
      <w:tr>
        <w:trPr>
          <w:trHeight w:val="1845" w:hRule="atLeast"/>
        </w:trPr>
        <w:tc>
          <w:tcPr>
            <w:tcW w:w="488" w:type="dxa"/>
          </w:tcPr>
          <w:p>
            <w:pPr>
              <w:pStyle w:val="TableParagraph"/>
              <w:spacing w:line="250" w:lineRule="exact"/>
              <w:ind w:left="99" w:right="93"/>
              <w:jc w:val="center"/>
              <w:rPr>
                <w:sz w:val="22"/>
              </w:rPr>
            </w:pPr>
            <w:r>
              <w:rPr>
                <w:sz w:val="22"/>
              </w:rPr>
              <w:t>18</w:t>
            </w:r>
          </w:p>
        </w:tc>
        <w:tc>
          <w:tcPr>
            <w:tcW w:w="2768" w:type="dxa"/>
          </w:tcPr>
          <w:p>
            <w:pPr>
              <w:pStyle w:val="TableParagraph"/>
              <w:spacing w:line="259" w:lineRule="auto"/>
              <w:ind w:left="71" w:right="197"/>
              <w:rPr>
                <w:sz w:val="22"/>
              </w:rPr>
            </w:pPr>
            <w:r>
              <w:rPr>
                <w:sz w:val="22"/>
              </w:rPr>
              <w:t>Villarreal González María Elena</w:t>
            </w:r>
          </w:p>
          <w:p>
            <w:pPr>
              <w:pStyle w:val="TableParagraph"/>
              <w:spacing w:line="259" w:lineRule="auto" w:before="156"/>
              <w:ind w:left="71" w:right="710"/>
              <w:rPr>
                <w:sz w:val="22"/>
              </w:rPr>
            </w:pPr>
            <w:r>
              <w:rPr>
                <w:sz w:val="22"/>
              </w:rPr>
              <w:t>Sánchez Sosa Juan Carlos</w:t>
            </w:r>
          </w:p>
          <w:p>
            <w:pPr>
              <w:pStyle w:val="TableParagraph"/>
              <w:spacing w:before="162"/>
              <w:ind w:left="71"/>
              <w:rPr>
                <w:sz w:val="22"/>
              </w:rPr>
            </w:pPr>
            <w:r>
              <w:rPr>
                <w:sz w:val="22"/>
              </w:rPr>
              <w:t>Lucio López Luis Antonio</w:t>
            </w:r>
          </w:p>
        </w:tc>
        <w:tc>
          <w:tcPr>
            <w:tcW w:w="3785" w:type="dxa"/>
          </w:tcPr>
          <w:p>
            <w:pPr>
              <w:pStyle w:val="TableParagraph"/>
              <w:ind w:left="71" w:right="162"/>
              <w:rPr>
                <w:sz w:val="22"/>
              </w:rPr>
            </w:pPr>
            <w:r>
              <w:rPr>
                <w:sz w:val="22"/>
              </w:rPr>
              <w:t>Análisis del consumo de drogas en la adolescencia. En Familia, Adolescencia y Escuela: Un análisis de la violencia escolar desde la perspectiva eco-sistémica (pp195- 233). (2016)</w:t>
            </w:r>
          </w:p>
        </w:tc>
        <w:tc>
          <w:tcPr>
            <w:tcW w:w="3128" w:type="dxa"/>
          </w:tcPr>
          <w:p>
            <w:pPr>
              <w:pStyle w:val="TableParagraph"/>
              <w:spacing w:line="259" w:lineRule="auto"/>
              <w:ind w:left="69" w:right="509" w:hanging="12"/>
              <w:rPr>
                <w:sz w:val="22"/>
              </w:rPr>
            </w:pPr>
            <w:r>
              <w:rPr>
                <w:sz w:val="22"/>
              </w:rPr>
              <w:t>Universidad Autónoma de Nuevo León</w:t>
            </w:r>
          </w:p>
          <w:p>
            <w:pPr>
              <w:pStyle w:val="TableParagraph"/>
              <w:spacing w:before="156"/>
              <w:ind w:left="69"/>
              <w:rPr>
                <w:sz w:val="22"/>
              </w:rPr>
            </w:pPr>
            <w:r>
              <w:rPr>
                <w:sz w:val="22"/>
              </w:rPr>
              <w:t>ISBN: 978-607-27-0701-6</w:t>
            </w:r>
          </w:p>
        </w:tc>
      </w:tr>
      <w:tr>
        <w:trPr>
          <w:trHeight w:val="1771" w:hRule="atLeast"/>
        </w:trPr>
        <w:tc>
          <w:tcPr>
            <w:tcW w:w="488" w:type="dxa"/>
          </w:tcPr>
          <w:p>
            <w:pPr>
              <w:pStyle w:val="TableParagraph"/>
              <w:spacing w:line="250" w:lineRule="exact"/>
              <w:ind w:left="99" w:right="93"/>
              <w:jc w:val="center"/>
              <w:rPr>
                <w:sz w:val="22"/>
              </w:rPr>
            </w:pPr>
            <w:r>
              <w:rPr>
                <w:sz w:val="22"/>
              </w:rPr>
              <w:t>19</w:t>
            </w:r>
          </w:p>
        </w:tc>
        <w:tc>
          <w:tcPr>
            <w:tcW w:w="2768" w:type="dxa"/>
          </w:tcPr>
          <w:p>
            <w:pPr>
              <w:pStyle w:val="TableParagraph"/>
              <w:spacing w:line="259" w:lineRule="auto"/>
              <w:ind w:left="71"/>
              <w:rPr>
                <w:sz w:val="22"/>
              </w:rPr>
            </w:pPr>
            <w:r>
              <w:rPr>
                <w:sz w:val="22"/>
              </w:rPr>
              <w:t>Villarreal Peña, M. de G., Padilla Montemayor, V. M. &amp; Rodríguez Nieto, M. C.</w:t>
            </w:r>
          </w:p>
        </w:tc>
        <w:tc>
          <w:tcPr>
            <w:tcW w:w="3785" w:type="dxa"/>
          </w:tcPr>
          <w:p>
            <w:pPr>
              <w:pStyle w:val="TableParagraph"/>
              <w:spacing w:line="242" w:lineRule="auto"/>
              <w:ind w:left="71" w:right="210"/>
              <w:rPr>
                <w:sz w:val="22"/>
              </w:rPr>
            </w:pPr>
            <w:r>
              <w:rPr>
                <w:sz w:val="22"/>
              </w:rPr>
              <w:t>La representación del conocimiento antes y después de un curso.</w:t>
            </w:r>
          </w:p>
          <w:p>
            <w:pPr>
              <w:pStyle w:val="TableParagraph"/>
              <w:ind w:left="71" w:right="202"/>
              <w:rPr>
                <w:sz w:val="22"/>
              </w:rPr>
            </w:pPr>
            <w:r>
              <w:rPr>
                <w:sz w:val="22"/>
              </w:rPr>
              <w:t>Análisis de su modificación con la técnica de redes semánticas naturales. En Psicología: Investigación y docencia. Pp. 191-</w:t>
            </w:r>
          </w:p>
          <w:p>
            <w:pPr>
              <w:pStyle w:val="TableParagraph"/>
              <w:spacing w:line="234" w:lineRule="exact"/>
              <w:ind w:left="71"/>
              <w:rPr>
                <w:sz w:val="22"/>
              </w:rPr>
            </w:pPr>
            <w:r>
              <w:rPr>
                <w:sz w:val="22"/>
              </w:rPr>
              <w:t>199</w:t>
            </w:r>
            <w:r>
              <w:rPr>
                <w:spacing w:val="60"/>
                <w:sz w:val="22"/>
              </w:rPr>
              <w:t> </w:t>
            </w:r>
            <w:r>
              <w:rPr>
                <w:sz w:val="22"/>
              </w:rPr>
              <w:t>(2016)</w:t>
            </w:r>
          </w:p>
        </w:tc>
        <w:tc>
          <w:tcPr>
            <w:tcW w:w="3128" w:type="dxa"/>
          </w:tcPr>
          <w:p>
            <w:pPr>
              <w:pStyle w:val="TableParagraph"/>
              <w:spacing w:line="242" w:lineRule="auto"/>
              <w:ind w:left="69" w:right="106"/>
              <w:rPr>
                <w:sz w:val="22"/>
              </w:rPr>
            </w:pPr>
            <w:r>
              <w:rPr>
                <w:sz w:val="22"/>
              </w:rPr>
              <w:t>Ed. Universidad Autónoma de Nuevo León.</w:t>
            </w:r>
          </w:p>
          <w:p>
            <w:pPr>
              <w:pStyle w:val="TableParagraph"/>
              <w:spacing w:line="248" w:lineRule="exact"/>
              <w:ind w:left="69"/>
              <w:rPr>
                <w:sz w:val="22"/>
              </w:rPr>
            </w:pPr>
            <w:r>
              <w:rPr>
                <w:sz w:val="22"/>
              </w:rPr>
              <w:t>ISBN: 978-607-27-0311-7</w:t>
            </w:r>
          </w:p>
        </w:tc>
      </w:tr>
    </w:tbl>
    <w:p>
      <w:pPr>
        <w:spacing w:after="0" w:line="248" w:lineRule="exact"/>
        <w:rPr>
          <w:sz w:val="22"/>
        </w:rPr>
        <w:sectPr>
          <w:pgSz w:w="12240" w:h="15840"/>
          <w:pgMar w:header="713" w:footer="76" w:top="2000" w:bottom="260" w:left="820" w:right="580"/>
        </w:sectPr>
      </w:pPr>
    </w:p>
    <w:p>
      <w:pPr>
        <w:pStyle w:val="BodyText"/>
        <w:spacing w:before="6"/>
        <w:rPr>
          <w:rFonts w:ascii="Times New Roman"/>
          <w:sz w:val="14"/>
        </w:rPr>
      </w:pPr>
    </w:p>
    <w:p>
      <w:pPr>
        <w:pStyle w:val="ListParagraph"/>
        <w:numPr>
          <w:ilvl w:val="0"/>
          <w:numId w:val="30"/>
        </w:numPr>
        <w:tabs>
          <w:tab w:pos="1601" w:val="left" w:leader="none"/>
          <w:tab w:pos="1602" w:val="left" w:leader="none"/>
        </w:tabs>
        <w:spacing w:line="240" w:lineRule="auto" w:before="101" w:after="0"/>
        <w:ind w:left="1602" w:right="0" w:hanging="360"/>
        <w:jc w:val="left"/>
        <w:rPr>
          <w:rFonts w:ascii="Symbol" w:hAnsi="Symbol"/>
          <w:b/>
          <w:sz w:val="22"/>
        </w:rPr>
      </w:pPr>
      <w:r>
        <w:rPr>
          <w:b/>
          <w:sz w:val="22"/>
        </w:rPr>
        <w:t>Revistas nacionales:</w:t>
      </w:r>
      <w:r>
        <w:rPr>
          <w:b/>
          <w:spacing w:val="-2"/>
          <w:sz w:val="22"/>
        </w:rPr>
        <w:t> </w:t>
      </w:r>
      <w:r>
        <w:rPr>
          <w:b/>
          <w:sz w:val="22"/>
        </w:rPr>
        <w:t>(12)</w:t>
      </w:r>
    </w:p>
    <w:p>
      <w:pPr>
        <w:pStyle w:val="BodyText"/>
        <w:spacing w:before="3" w:after="1"/>
        <w:rPr>
          <w:b/>
          <w:sz w:val="22"/>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
        <w:gridCol w:w="2977"/>
        <w:gridCol w:w="3687"/>
        <w:gridCol w:w="3224"/>
      </w:tblGrid>
      <w:tr>
        <w:trPr>
          <w:trHeight w:val="434" w:hRule="atLeast"/>
        </w:trPr>
        <w:tc>
          <w:tcPr>
            <w:tcW w:w="483" w:type="dxa"/>
            <w:shd w:val="clear" w:color="auto" w:fill="2E5395"/>
          </w:tcPr>
          <w:p>
            <w:pPr>
              <w:pStyle w:val="TableParagraph"/>
              <w:spacing w:line="248" w:lineRule="exact"/>
              <w:ind w:left="177"/>
              <w:rPr>
                <w:b/>
                <w:sz w:val="22"/>
              </w:rPr>
            </w:pPr>
            <w:r>
              <w:rPr>
                <w:b/>
                <w:color w:val="FFFFFF"/>
                <w:w w:val="100"/>
                <w:sz w:val="22"/>
              </w:rPr>
              <w:t>#</w:t>
            </w:r>
          </w:p>
        </w:tc>
        <w:tc>
          <w:tcPr>
            <w:tcW w:w="2977" w:type="dxa"/>
            <w:shd w:val="clear" w:color="auto" w:fill="2E5395"/>
          </w:tcPr>
          <w:p>
            <w:pPr>
              <w:pStyle w:val="TableParagraph"/>
              <w:spacing w:line="248" w:lineRule="exact"/>
              <w:ind w:left="966"/>
              <w:rPr>
                <w:b/>
                <w:sz w:val="22"/>
              </w:rPr>
            </w:pPr>
            <w:r>
              <w:rPr>
                <w:b/>
                <w:color w:val="FFFFFF"/>
                <w:sz w:val="22"/>
              </w:rPr>
              <w:t>Autor (es)</w:t>
            </w:r>
          </w:p>
        </w:tc>
        <w:tc>
          <w:tcPr>
            <w:tcW w:w="3687" w:type="dxa"/>
            <w:shd w:val="clear" w:color="auto" w:fill="2E5395"/>
          </w:tcPr>
          <w:p>
            <w:pPr>
              <w:pStyle w:val="TableParagraph"/>
              <w:spacing w:line="248" w:lineRule="exact"/>
              <w:ind w:left="923"/>
              <w:rPr>
                <w:b/>
                <w:sz w:val="22"/>
              </w:rPr>
            </w:pPr>
            <w:r>
              <w:rPr>
                <w:b/>
                <w:color w:val="FFFFFF"/>
                <w:sz w:val="22"/>
              </w:rPr>
              <w:t>Título del artículo</w:t>
            </w:r>
          </w:p>
        </w:tc>
        <w:tc>
          <w:tcPr>
            <w:tcW w:w="3224" w:type="dxa"/>
            <w:shd w:val="clear" w:color="auto" w:fill="2E5395"/>
          </w:tcPr>
          <w:p>
            <w:pPr>
              <w:pStyle w:val="TableParagraph"/>
              <w:spacing w:line="248" w:lineRule="exact"/>
              <w:ind w:left="1198" w:right="1193"/>
              <w:jc w:val="center"/>
              <w:rPr>
                <w:b/>
                <w:sz w:val="22"/>
              </w:rPr>
            </w:pPr>
            <w:r>
              <w:rPr>
                <w:b/>
                <w:color w:val="FFFFFF"/>
                <w:sz w:val="22"/>
              </w:rPr>
              <w:t>Revista</w:t>
            </w:r>
          </w:p>
        </w:tc>
      </w:tr>
      <w:tr>
        <w:trPr>
          <w:trHeight w:val="978" w:hRule="atLeast"/>
        </w:trPr>
        <w:tc>
          <w:tcPr>
            <w:tcW w:w="483" w:type="dxa"/>
          </w:tcPr>
          <w:p>
            <w:pPr>
              <w:pStyle w:val="TableParagraph"/>
              <w:spacing w:line="250" w:lineRule="exact"/>
              <w:ind w:left="177"/>
              <w:rPr>
                <w:sz w:val="22"/>
              </w:rPr>
            </w:pPr>
            <w:r>
              <w:rPr>
                <w:w w:val="100"/>
                <w:sz w:val="22"/>
              </w:rPr>
              <w:t>1</w:t>
            </w:r>
          </w:p>
        </w:tc>
        <w:tc>
          <w:tcPr>
            <w:tcW w:w="2977" w:type="dxa"/>
          </w:tcPr>
          <w:p>
            <w:pPr>
              <w:pStyle w:val="TableParagraph"/>
              <w:spacing w:line="250" w:lineRule="exact"/>
              <w:ind w:left="69"/>
              <w:rPr>
                <w:sz w:val="22"/>
              </w:rPr>
            </w:pPr>
            <w:r>
              <w:rPr>
                <w:sz w:val="22"/>
              </w:rPr>
              <w:t>Ancer, E. L., Sánchez, M. M.</w:t>
            </w:r>
          </w:p>
          <w:p>
            <w:pPr>
              <w:pStyle w:val="TableParagraph"/>
              <w:spacing w:line="259" w:lineRule="auto" w:before="18"/>
              <w:ind w:left="69" w:right="738"/>
              <w:rPr>
                <w:sz w:val="22"/>
              </w:rPr>
            </w:pPr>
            <w:r>
              <w:rPr>
                <w:sz w:val="22"/>
              </w:rPr>
              <w:t>P., &amp;. Muñiz, G. M. G. (2017).</w:t>
            </w:r>
          </w:p>
        </w:tc>
        <w:tc>
          <w:tcPr>
            <w:tcW w:w="3687" w:type="dxa"/>
          </w:tcPr>
          <w:p>
            <w:pPr>
              <w:pStyle w:val="TableParagraph"/>
              <w:spacing w:line="259" w:lineRule="auto"/>
              <w:ind w:left="68" w:right="657"/>
              <w:jc w:val="both"/>
              <w:rPr>
                <w:sz w:val="22"/>
              </w:rPr>
            </w:pPr>
            <w:r>
              <w:rPr>
                <w:sz w:val="22"/>
              </w:rPr>
              <w:t>Esquema Mental de Docentes sobre el Psicólogo Escolar en Escuelas Públicas.</w:t>
            </w:r>
          </w:p>
        </w:tc>
        <w:tc>
          <w:tcPr>
            <w:tcW w:w="3224" w:type="dxa"/>
          </w:tcPr>
          <w:p>
            <w:pPr>
              <w:pStyle w:val="TableParagraph"/>
              <w:spacing w:line="250" w:lineRule="exact"/>
              <w:ind w:left="68"/>
              <w:rPr>
                <w:sz w:val="22"/>
              </w:rPr>
            </w:pPr>
            <w:r>
              <w:rPr>
                <w:sz w:val="22"/>
              </w:rPr>
              <w:t>Revista RIE-UANL 3.</w:t>
            </w:r>
          </w:p>
        </w:tc>
      </w:tr>
      <w:tr>
        <w:trPr>
          <w:trHeight w:val="979" w:hRule="atLeast"/>
        </w:trPr>
        <w:tc>
          <w:tcPr>
            <w:tcW w:w="483" w:type="dxa"/>
          </w:tcPr>
          <w:p>
            <w:pPr>
              <w:pStyle w:val="TableParagraph"/>
              <w:spacing w:line="250" w:lineRule="exact"/>
              <w:ind w:left="177"/>
              <w:rPr>
                <w:sz w:val="22"/>
              </w:rPr>
            </w:pPr>
            <w:r>
              <w:rPr>
                <w:w w:val="100"/>
                <w:sz w:val="22"/>
              </w:rPr>
              <w:t>2</w:t>
            </w:r>
          </w:p>
        </w:tc>
        <w:tc>
          <w:tcPr>
            <w:tcW w:w="2977" w:type="dxa"/>
          </w:tcPr>
          <w:p>
            <w:pPr>
              <w:pStyle w:val="TableParagraph"/>
              <w:spacing w:line="259" w:lineRule="auto"/>
              <w:ind w:left="69" w:right="506"/>
              <w:rPr>
                <w:sz w:val="22"/>
              </w:rPr>
            </w:pPr>
            <w:r>
              <w:rPr>
                <w:sz w:val="22"/>
              </w:rPr>
              <w:t>Izcara, S. P., Moral, J, &amp; Andrade. K. L. (2017).</w:t>
            </w:r>
          </w:p>
        </w:tc>
        <w:tc>
          <w:tcPr>
            <w:tcW w:w="3687" w:type="dxa"/>
          </w:tcPr>
          <w:p>
            <w:pPr>
              <w:pStyle w:val="TableParagraph"/>
              <w:spacing w:line="259" w:lineRule="auto"/>
              <w:ind w:left="68" w:right="140"/>
              <w:rPr>
                <w:sz w:val="22"/>
              </w:rPr>
            </w:pPr>
            <w:r>
              <w:rPr>
                <w:sz w:val="22"/>
              </w:rPr>
              <w:t>Edad de inicio en el sexo comercial en mujeres centroamericanas traficadas.</w:t>
            </w:r>
          </w:p>
        </w:tc>
        <w:tc>
          <w:tcPr>
            <w:tcW w:w="3224" w:type="dxa"/>
          </w:tcPr>
          <w:p>
            <w:pPr>
              <w:pStyle w:val="TableParagraph"/>
              <w:spacing w:line="259" w:lineRule="auto"/>
              <w:ind w:left="68" w:right="414"/>
              <w:rPr>
                <w:sz w:val="22"/>
              </w:rPr>
            </w:pPr>
            <w:r>
              <w:rPr>
                <w:sz w:val="22"/>
              </w:rPr>
              <w:t>Revista Ciencia UAT, 12(1), 70-83. ISSN: 20007-7858.</w:t>
            </w:r>
          </w:p>
        </w:tc>
      </w:tr>
      <w:tr>
        <w:trPr>
          <w:trHeight w:val="978" w:hRule="atLeast"/>
        </w:trPr>
        <w:tc>
          <w:tcPr>
            <w:tcW w:w="483" w:type="dxa"/>
          </w:tcPr>
          <w:p>
            <w:pPr>
              <w:pStyle w:val="TableParagraph"/>
              <w:spacing w:line="250" w:lineRule="exact"/>
              <w:ind w:left="177"/>
              <w:rPr>
                <w:sz w:val="22"/>
              </w:rPr>
            </w:pPr>
            <w:r>
              <w:rPr>
                <w:w w:val="100"/>
                <w:sz w:val="22"/>
              </w:rPr>
              <w:t>3</w:t>
            </w:r>
          </w:p>
        </w:tc>
        <w:tc>
          <w:tcPr>
            <w:tcW w:w="2977" w:type="dxa"/>
          </w:tcPr>
          <w:p>
            <w:pPr>
              <w:pStyle w:val="TableParagraph"/>
              <w:spacing w:line="259" w:lineRule="auto"/>
              <w:ind w:left="69" w:right="554"/>
              <w:rPr>
                <w:sz w:val="22"/>
              </w:rPr>
            </w:pPr>
            <w:r>
              <w:rPr>
                <w:sz w:val="22"/>
              </w:rPr>
              <w:t>Kantún, A., Moral, J., Salazar, B. &amp; Rosas, O. (2017).</w:t>
            </w:r>
          </w:p>
        </w:tc>
        <w:tc>
          <w:tcPr>
            <w:tcW w:w="3687" w:type="dxa"/>
          </w:tcPr>
          <w:p>
            <w:pPr>
              <w:pStyle w:val="TableParagraph"/>
              <w:spacing w:line="259" w:lineRule="auto"/>
              <w:ind w:left="68" w:right="103"/>
              <w:rPr>
                <w:sz w:val="22"/>
              </w:rPr>
            </w:pPr>
            <w:r>
              <w:rPr>
                <w:sz w:val="22"/>
              </w:rPr>
              <w:t>Contraste de un modelo de envejecimiento exitoso derivado del modelo de Roy.</w:t>
            </w:r>
          </w:p>
        </w:tc>
        <w:tc>
          <w:tcPr>
            <w:tcW w:w="3224" w:type="dxa"/>
          </w:tcPr>
          <w:p>
            <w:pPr>
              <w:pStyle w:val="TableParagraph"/>
              <w:spacing w:line="250" w:lineRule="exact"/>
              <w:ind w:left="68"/>
              <w:rPr>
                <w:sz w:val="22"/>
              </w:rPr>
            </w:pPr>
            <w:r>
              <w:rPr>
                <w:sz w:val="22"/>
              </w:rPr>
              <w:t>Ciencia Ergo Sum, 24(2), 126-</w:t>
            </w:r>
          </w:p>
          <w:p>
            <w:pPr>
              <w:pStyle w:val="TableParagraph"/>
              <w:spacing w:before="20"/>
              <w:ind w:left="68"/>
              <w:rPr>
                <w:sz w:val="22"/>
              </w:rPr>
            </w:pPr>
            <w:r>
              <w:rPr>
                <w:sz w:val="22"/>
              </w:rPr>
              <w:t>136 ISSN: 1405 0269.</w:t>
            </w:r>
          </w:p>
        </w:tc>
      </w:tr>
      <w:tr>
        <w:trPr>
          <w:trHeight w:val="978" w:hRule="atLeast"/>
        </w:trPr>
        <w:tc>
          <w:tcPr>
            <w:tcW w:w="483" w:type="dxa"/>
          </w:tcPr>
          <w:p>
            <w:pPr>
              <w:pStyle w:val="TableParagraph"/>
              <w:spacing w:line="250" w:lineRule="exact"/>
              <w:ind w:left="177"/>
              <w:rPr>
                <w:sz w:val="22"/>
              </w:rPr>
            </w:pPr>
            <w:r>
              <w:rPr>
                <w:w w:val="100"/>
                <w:sz w:val="22"/>
              </w:rPr>
              <w:t>4</w:t>
            </w:r>
          </w:p>
        </w:tc>
        <w:tc>
          <w:tcPr>
            <w:tcW w:w="2977" w:type="dxa"/>
          </w:tcPr>
          <w:p>
            <w:pPr>
              <w:pStyle w:val="TableParagraph"/>
              <w:spacing w:line="259" w:lineRule="auto"/>
              <w:ind w:left="69" w:right="346"/>
              <w:rPr>
                <w:sz w:val="22"/>
              </w:rPr>
            </w:pPr>
            <w:r>
              <w:rPr>
                <w:sz w:val="22"/>
              </w:rPr>
              <w:t>Lucio López Luis Antonio, Rosario Ortega-Ruiz y Sánchez Jiménez Virginia</w:t>
            </w:r>
          </w:p>
        </w:tc>
        <w:tc>
          <w:tcPr>
            <w:tcW w:w="3687" w:type="dxa"/>
          </w:tcPr>
          <w:p>
            <w:pPr>
              <w:pStyle w:val="TableParagraph"/>
              <w:spacing w:line="259" w:lineRule="auto"/>
              <w:ind w:left="68" w:right="752"/>
              <w:rPr>
                <w:sz w:val="22"/>
              </w:rPr>
            </w:pPr>
            <w:r>
              <w:rPr>
                <w:sz w:val="22"/>
              </w:rPr>
              <w:t>Ciberagresión en Parejas Adolescentes: Un estudio transcultural España-México.</w:t>
            </w:r>
          </w:p>
        </w:tc>
        <w:tc>
          <w:tcPr>
            <w:tcW w:w="3224" w:type="dxa"/>
          </w:tcPr>
          <w:p>
            <w:pPr>
              <w:pStyle w:val="TableParagraph"/>
              <w:spacing w:line="259" w:lineRule="auto"/>
              <w:ind w:left="68" w:right="93"/>
              <w:rPr>
                <w:sz w:val="22"/>
              </w:rPr>
            </w:pPr>
            <w:r>
              <w:rPr>
                <w:sz w:val="22"/>
              </w:rPr>
              <w:t>Revista Mexicana de Psicología. (2017). Vol. 34. (1),</w:t>
            </w:r>
          </w:p>
          <w:p>
            <w:pPr>
              <w:pStyle w:val="TableParagraph"/>
              <w:spacing w:line="251" w:lineRule="exact"/>
              <w:ind w:left="68"/>
              <w:rPr>
                <w:sz w:val="22"/>
              </w:rPr>
            </w:pPr>
            <w:r>
              <w:rPr>
                <w:sz w:val="22"/>
              </w:rPr>
              <w:t>46-54.</w:t>
            </w:r>
          </w:p>
        </w:tc>
      </w:tr>
      <w:tr>
        <w:trPr>
          <w:trHeight w:val="978" w:hRule="atLeast"/>
        </w:trPr>
        <w:tc>
          <w:tcPr>
            <w:tcW w:w="483" w:type="dxa"/>
          </w:tcPr>
          <w:p>
            <w:pPr>
              <w:pStyle w:val="TableParagraph"/>
              <w:spacing w:line="250" w:lineRule="exact"/>
              <w:ind w:left="177"/>
              <w:rPr>
                <w:sz w:val="22"/>
              </w:rPr>
            </w:pPr>
            <w:r>
              <w:rPr>
                <w:w w:val="100"/>
                <w:sz w:val="22"/>
              </w:rPr>
              <w:t>5</w:t>
            </w:r>
          </w:p>
        </w:tc>
        <w:tc>
          <w:tcPr>
            <w:tcW w:w="2977" w:type="dxa"/>
          </w:tcPr>
          <w:p>
            <w:pPr>
              <w:pStyle w:val="TableParagraph"/>
              <w:spacing w:line="259" w:lineRule="auto"/>
              <w:ind w:left="69" w:right="713"/>
              <w:rPr>
                <w:sz w:val="22"/>
              </w:rPr>
            </w:pPr>
            <w:r>
              <w:rPr>
                <w:sz w:val="22"/>
              </w:rPr>
              <w:t>Miaja, M., Piña, J. A., Zepeda, I., &amp; Moral. J. (2016).</w:t>
            </w:r>
          </w:p>
        </w:tc>
        <w:tc>
          <w:tcPr>
            <w:tcW w:w="3687" w:type="dxa"/>
          </w:tcPr>
          <w:p>
            <w:pPr>
              <w:pStyle w:val="TableParagraph"/>
              <w:ind w:left="68" w:right="262"/>
              <w:rPr>
                <w:sz w:val="22"/>
              </w:rPr>
            </w:pPr>
            <w:r>
              <w:rPr>
                <w:sz w:val="22"/>
              </w:rPr>
              <w:t>Diseño y validación de una escala que mide situaciones vinculadas con estrés (ESVE).</w:t>
            </w:r>
          </w:p>
        </w:tc>
        <w:tc>
          <w:tcPr>
            <w:tcW w:w="3224" w:type="dxa"/>
          </w:tcPr>
          <w:p>
            <w:pPr>
              <w:pStyle w:val="TableParagraph"/>
              <w:ind w:left="68" w:right="117"/>
              <w:rPr>
                <w:sz w:val="22"/>
              </w:rPr>
            </w:pPr>
            <w:r>
              <w:rPr>
                <w:sz w:val="22"/>
              </w:rPr>
              <w:t>Revista Latinoamericana de Medicina Conductual, 6(1), 12-</w:t>
            </w:r>
          </w:p>
          <w:p>
            <w:pPr>
              <w:pStyle w:val="TableParagraph"/>
              <w:ind w:left="68"/>
              <w:rPr>
                <w:sz w:val="22"/>
              </w:rPr>
            </w:pPr>
            <w:r>
              <w:rPr>
                <w:sz w:val="22"/>
              </w:rPr>
              <w:t>22. ISSN: 2007-0810.</w:t>
            </w:r>
          </w:p>
        </w:tc>
      </w:tr>
      <w:tr>
        <w:trPr>
          <w:trHeight w:val="979" w:hRule="atLeast"/>
        </w:trPr>
        <w:tc>
          <w:tcPr>
            <w:tcW w:w="483" w:type="dxa"/>
          </w:tcPr>
          <w:p>
            <w:pPr>
              <w:pStyle w:val="TableParagraph"/>
              <w:spacing w:line="251" w:lineRule="exact"/>
              <w:ind w:left="177"/>
              <w:rPr>
                <w:sz w:val="22"/>
              </w:rPr>
            </w:pPr>
            <w:r>
              <w:rPr>
                <w:w w:val="100"/>
                <w:sz w:val="22"/>
              </w:rPr>
              <w:t>6</w:t>
            </w:r>
          </w:p>
        </w:tc>
        <w:tc>
          <w:tcPr>
            <w:tcW w:w="2977" w:type="dxa"/>
          </w:tcPr>
          <w:p>
            <w:pPr>
              <w:pStyle w:val="TableParagraph"/>
              <w:spacing w:line="251" w:lineRule="exact"/>
              <w:ind w:left="69"/>
              <w:rPr>
                <w:sz w:val="22"/>
              </w:rPr>
            </w:pPr>
            <w:r>
              <w:rPr>
                <w:sz w:val="22"/>
              </w:rPr>
              <w:t>Moral, J. (2017).</w:t>
            </w:r>
          </w:p>
        </w:tc>
        <w:tc>
          <w:tcPr>
            <w:tcW w:w="3687" w:type="dxa"/>
          </w:tcPr>
          <w:p>
            <w:pPr>
              <w:pStyle w:val="TableParagraph"/>
              <w:spacing w:line="259" w:lineRule="auto"/>
              <w:ind w:left="68" w:right="314"/>
              <w:jc w:val="both"/>
              <w:rPr>
                <w:sz w:val="22"/>
              </w:rPr>
            </w:pPr>
            <w:r>
              <w:rPr>
                <w:sz w:val="22"/>
              </w:rPr>
              <w:t>Validez estructural y convergente de la escala de engrandecimiento marital en México.</w:t>
            </w:r>
          </w:p>
        </w:tc>
        <w:tc>
          <w:tcPr>
            <w:tcW w:w="3224" w:type="dxa"/>
          </w:tcPr>
          <w:p>
            <w:pPr>
              <w:pStyle w:val="TableParagraph"/>
              <w:spacing w:line="251" w:lineRule="exact"/>
              <w:ind w:left="68"/>
              <w:rPr>
                <w:sz w:val="22"/>
              </w:rPr>
            </w:pPr>
            <w:r>
              <w:rPr>
                <w:sz w:val="22"/>
              </w:rPr>
              <w:t>PSICUMEX, 7(1), 35-57. ISSN:</w:t>
            </w:r>
          </w:p>
          <w:p>
            <w:pPr>
              <w:pStyle w:val="TableParagraph"/>
              <w:spacing w:before="20"/>
              <w:ind w:left="68"/>
              <w:rPr>
                <w:sz w:val="22"/>
              </w:rPr>
            </w:pPr>
            <w:r>
              <w:rPr>
                <w:sz w:val="22"/>
              </w:rPr>
              <w:t>2007-5936.</w:t>
            </w:r>
          </w:p>
        </w:tc>
      </w:tr>
      <w:tr>
        <w:trPr>
          <w:trHeight w:val="978" w:hRule="atLeast"/>
        </w:trPr>
        <w:tc>
          <w:tcPr>
            <w:tcW w:w="483" w:type="dxa"/>
          </w:tcPr>
          <w:p>
            <w:pPr>
              <w:pStyle w:val="TableParagraph"/>
              <w:spacing w:line="250" w:lineRule="exact"/>
              <w:ind w:left="177"/>
              <w:rPr>
                <w:sz w:val="22"/>
              </w:rPr>
            </w:pPr>
            <w:r>
              <w:rPr>
                <w:w w:val="100"/>
                <w:sz w:val="22"/>
              </w:rPr>
              <w:t>7</w:t>
            </w:r>
          </w:p>
        </w:tc>
        <w:tc>
          <w:tcPr>
            <w:tcW w:w="2977" w:type="dxa"/>
          </w:tcPr>
          <w:p>
            <w:pPr>
              <w:pStyle w:val="TableParagraph"/>
              <w:spacing w:line="259" w:lineRule="auto"/>
              <w:ind w:left="69" w:right="763"/>
              <w:rPr>
                <w:sz w:val="22"/>
              </w:rPr>
            </w:pPr>
            <w:r>
              <w:rPr>
                <w:sz w:val="22"/>
              </w:rPr>
              <w:t>Moral, J., &amp; Garza, D. (2017).</w:t>
            </w:r>
          </w:p>
        </w:tc>
        <w:tc>
          <w:tcPr>
            <w:tcW w:w="3687" w:type="dxa"/>
          </w:tcPr>
          <w:p>
            <w:pPr>
              <w:pStyle w:val="TableParagraph"/>
              <w:spacing w:line="259" w:lineRule="auto"/>
              <w:ind w:left="68" w:right="54"/>
              <w:rPr>
                <w:sz w:val="22"/>
              </w:rPr>
            </w:pPr>
            <w:r>
              <w:rPr>
                <w:sz w:val="22"/>
              </w:rPr>
              <w:t>Relación entre los estilos parentales y las conductas sexuales de riesgo en adolescentes escolarizados.</w:t>
            </w:r>
          </w:p>
        </w:tc>
        <w:tc>
          <w:tcPr>
            <w:tcW w:w="3224" w:type="dxa"/>
          </w:tcPr>
          <w:p>
            <w:pPr>
              <w:pStyle w:val="TableParagraph"/>
              <w:spacing w:line="259" w:lineRule="auto"/>
              <w:ind w:left="68" w:right="56"/>
              <w:rPr>
                <w:sz w:val="22"/>
              </w:rPr>
            </w:pPr>
            <w:r>
              <w:rPr>
                <w:sz w:val="22"/>
              </w:rPr>
              <w:t>Revista Perspectivas Sociales, 19(1), 41-65. ISSN: 2007-9265.</w:t>
            </w:r>
          </w:p>
        </w:tc>
      </w:tr>
      <w:tr>
        <w:trPr>
          <w:trHeight w:val="1012" w:hRule="atLeast"/>
        </w:trPr>
        <w:tc>
          <w:tcPr>
            <w:tcW w:w="483" w:type="dxa"/>
          </w:tcPr>
          <w:p>
            <w:pPr>
              <w:pStyle w:val="TableParagraph"/>
              <w:spacing w:line="250" w:lineRule="exact"/>
              <w:ind w:left="177"/>
              <w:rPr>
                <w:sz w:val="22"/>
              </w:rPr>
            </w:pPr>
            <w:r>
              <w:rPr>
                <w:w w:val="100"/>
                <w:sz w:val="22"/>
              </w:rPr>
              <w:t>8</w:t>
            </w:r>
          </w:p>
        </w:tc>
        <w:tc>
          <w:tcPr>
            <w:tcW w:w="2977" w:type="dxa"/>
          </w:tcPr>
          <w:p>
            <w:pPr>
              <w:pStyle w:val="TableParagraph"/>
              <w:spacing w:line="250" w:lineRule="exact"/>
              <w:ind w:left="69"/>
              <w:rPr>
                <w:sz w:val="22"/>
              </w:rPr>
            </w:pPr>
            <w:r>
              <w:rPr>
                <w:sz w:val="22"/>
              </w:rPr>
              <w:t>Muñiz, G. M. G., Ancer,</w:t>
            </w:r>
          </w:p>
          <w:p>
            <w:pPr>
              <w:pStyle w:val="TableParagraph"/>
              <w:spacing w:line="252" w:lineRule="exact" w:before="1"/>
              <w:ind w:left="69"/>
              <w:rPr>
                <w:sz w:val="22"/>
              </w:rPr>
            </w:pPr>
            <w:r>
              <w:rPr>
                <w:sz w:val="22"/>
              </w:rPr>
              <w:t>E. L., Sánchez, M. M. P.,</w:t>
            </w:r>
          </w:p>
          <w:p>
            <w:pPr>
              <w:pStyle w:val="TableParagraph"/>
              <w:spacing w:line="252" w:lineRule="exact"/>
              <w:ind w:left="69"/>
              <w:rPr>
                <w:sz w:val="22"/>
              </w:rPr>
            </w:pPr>
            <w:r>
              <w:rPr>
                <w:sz w:val="22"/>
              </w:rPr>
              <w:t>&amp; De la Garza, G. A. (2017)</w:t>
            </w:r>
          </w:p>
        </w:tc>
        <w:tc>
          <w:tcPr>
            <w:tcW w:w="3687" w:type="dxa"/>
          </w:tcPr>
          <w:p>
            <w:pPr>
              <w:pStyle w:val="TableParagraph"/>
              <w:ind w:left="68" w:right="446"/>
              <w:rPr>
                <w:sz w:val="22"/>
              </w:rPr>
            </w:pPr>
            <w:r>
              <w:rPr>
                <w:sz w:val="22"/>
              </w:rPr>
              <w:t>Simulaciones Computacionales sobre el Esquema del Psicólogo Escolar en Docentes.</w:t>
            </w:r>
          </w:p>
        </w:tc>
        <w:tc>
          <w:tcPr>
            <w:tcW w:w="3224" w:type="dxa"/>
          </w:tcPr>
          <w:p>
            <w:pPr>
              <w:pStyle w:val="TableParagraph"/>
              <w:spacing w:line="242" w:lineRule="auto"/>
              <w:ind w:left="68" w:right="692"/>
              <w:rPr>
                <w:sz w:val="22"/>
              </w:rPr>
            </w:pPr>
            <w:r>
              <w:rPr>
                <w:sz w:val="22"/>
              </w:rPr>
              <w:t>Revista de ciencias de la educación, 7(12), 23-42.</w:t>
            </w:r>
          </w:p>
        </w:tc>
      </w:tr>
      <w:tr>
        <w:trPr>
          <w:trHeight w:val="1526" w:hRule="atLeast"/>
        </w:trPr>
        <w:tc>
          <w:tcPr>
            <w:tcW w:w="483" w:type="dxa"/>
          </w:tcPr>
          <w:p>
            <w:pPr>
              <w:pStyle w:val="TableParagraph"/>
              <w:spacing w:line="250" w:lineRule="exact"/>
              <w:ind w:left="177"/>
              <w:rPr>
                <w:sz w:val="22"/>
              </w:rPr>
            </w:pPr>
            <w:r>
              <w:rPr>
                <w:w w:val="100"/>
                <w:sz w:val="22"/>
              </w:rPr>
              <w:t>9</w:t>
            </w:r>
          </w:p>
        </w:tc>
        <w:tc>
          <w:tcPr>
            <w:tcW w:w="2977" w:type="dxa"/>
          </w:tcPr>
          <w:p>
            <w:pPr>
              <w:pStyle w:val="TableParagraph"/>
              <w:spacing w:line="259" w:lineRule="auto"/>
              <w:ind w:left="69" w:right="224"/>
              <w:rPr>
                <w:sz w:val="22"/>
              </w:rPr>
            </w:pPr>
            <w:r>
              <w:rPr>
                <w:sz w:val="22"/>
              </w:rPr>
              <w:t>Muñiz, G. M. G., Ancer, E. L., Sánchez, M. M. P. &amp; De la Garza, G. A. (2017).</w:t>
            </w:r>
          </w:p>
        </w:tc>
        <w:tc>
          <w:tcPr>
            <w:tcW w:w="3687" w:type="dxa"/>
          </w:tcPr>
          <w:p>
            <w:pPr>
              <w:pStyle w:val="TableParagraph"/>
              <w:spacing w:line="259" w:lineRule="auto"/>
              <w:ind w:left="68" w:right="140"/>
              <w:rPr>
                <w:sz w:val="22"/>
              </w:rPr>
            </w:pPr>
            <w:r>
              <w:rPr>
                <w:sz w:val="22"/>
              </w:rPr>
              <w:t>Simulaciones Computacionales sobre el Esquema del Psicólogo Escolar en Docentes.</w:t>
            </w:r>
          </w:p>
        </w:tc>
        <w:tc>
          <w:tcPr>
            <w:tcW w:w="3224" w:type="dxa"/>
          </w:tcPr>
          <w:p>
            <w:pPr>
              <w:pStyle w:val="TableParagraph"/>
              <w:spacing w:line="250" w:lineRule="exact"/>
              <w:ind w:left="68"/>
              <w:rPr>
                <w:sz w:val="22"/>
              </w:rPr>
            </w:pPr>
            <w:r>
              <w:rPr>
                <w:sz w:val="22"/>
              </w:rPr>
              <w:t>REVISTA ECE-DIGITAL.</w:t>
            </w:r>
          </w:p>
          <w:p>
            <w:pPr>
              <w:pStyle w:val="TableParagraph"/>
              <w:tabs>
                <w:tab w:pos="2049" w:val="left" w:leader="none"/>
              </w:tabs>
              <w:spacing w:line="259" w:lineRule="auto" w:before="20"/>
              <w:ind w:left="68" w:right="83"/>
              <w:rPr>
                <w:sz w:val="22"/>
              </w:rPr>
            </w:pPr>
            <w:r>
              <w:rPr>
                <w:sz w:val="22"/>
              </w:rPr>
              <w:t>Escuela de Ciencias de la Educación Año 7 / núm. 12 / febrero 2017</w:t>
              <w:tab/>
              <w:t>ISSN:</w:t>
            </w:r>
            <w:r>
              <w:rPr>
                <w:spacing w:val="2"/>
                <w:sz w:val="22"/>
              </w:rPr>
              <w:t> </w:t>
            </w:r>
            <w:r>
              <w:rPr>
                <w:spacing w:val="-5"/>
                <w:sz w:val="22"/>
              </w:rPr>
              <w:t>978-</w:t>
            </w:r>
          </w:p>
          <w:p>
            <w:pPr>
              <w:pStyle w:val="TableParagraph"/>
              <w:spacing w:line="252" w:lineRule="exact"/>
              <w:ind w:left="68"/>
              <w:rPr>
                <w:sz w:val="22"/>
              </w:rPr>
            </w:pPr>
            <w:r>
              <w:rPr>
                <w:sz w:val="22"/>
              </w:rPr>
              <w:t>607-9036-01-0 Pg. 23-42</w:t>
            </w:r>
          </w:p>
        </w:tc>
      </w:tr>
      <w:tr>
        <w:trPr>
          <w:trHeight w:val="1012" w:hRule="atLeast"/>
        </w:trPr>
        <w:tc>
          <w:tcPr>
            <w:tcW w:w="483" w:type="dxa"/>
          </w:tcPr>
          <w:p>
            <w:pPr>
              <w:pStyle w:val="TableParagraph"/>
              <w:spacing w:line="250" w:lineRule="exact"/>
              <w:ind w:left="117"/>
              <w:rPr>
                <w:sz w:val="22"/>
              </w:rPr>
            </w:pPr>
            <w:r>
              <w:rPr>
                <w:sz w:val="22"/>
              </w:rPr>
              <w:t>10</w:t>
            </w:r>
          </w:p>
        </w:tc>
        <w:tc>
          <w:tcPr>
            <w:tcW w:w="2977" w:type="dxa"/>
          </w:tcPr>
          <w:p>
            <w:pPr>
              <w:pStyle w:val="TableParagraph"/>
              <w:ind w:left="69" w:right="346"/>
              <w:rPr>
                <w:sz w:val="22"/>
              </w:rPr>
            </w:pPr>
            <w:r>
              <w:rPr>
                <w:sz w:val="22"/>
              </w:rPr>
              <w:t>Rodríguez, M. C., Vivas, J.R., Comesaña, A.,</w:t>
            </w:r>
          </w:p>
          <w:p>
            <w:pPr>
              <w:pStyle w:val="TableParagraph"/>
              <w:spacing w:line="252" w:lineRule="exact" w:before="2"/>
              <w:ind w:left="69" w:right="151"/>
              <w:rPr>
                <w:sz w:val="22"/>
              </w:rPr>
            </w:pPr>
            <w:r>
              <w:rPr>
                <w:sz w:val="22"/>
              </w:rPr>
              <w:t>Ramírez, L. M. &amp; Peña, J.A. (2017).</w:t>
            </w:r>
          </w:p>
        </w:tc>
        <w:tc>
          <w:tcPr>
            <w:tcW w:w="3687" w:type="dxa"/>
          </w:tcPr>
          <w:p>
            <w:pPr>
              <w:pStyle w:val="TableParagraph"/>
              <w:ind w:left="68" w:right="177"/>
              <w:rPr>
                <w:sz w:val="22"/>
              </w:rPr>
            </w:pPr>
            <w:r>
              <w:rPr>
                <w:sz w:val="22"/>
              </w:rPr>
              <w:t>Perceived Social Support in Middle School Students</w:t>
            </w:r>
          </w:p>
        </w:tc>
        <w:tc>
          <w:tcPr>
            <w:tcW w:w="3224" w:type="dxa"/>
          </w:tcPr>
          <w:p>
            <w:pPr>
              <w:pStyle w:val="TableParagraph"/>
              <w:spacing w:line="256" w:lineRule="auto"/>
              <w:ind w:left="68" w:right="227"/>
              <w:rPr>
                <w:sz w:val="22"/>
              </w:rPr>
            </w:pPr>
            <w:r>
              <w:rPr>
                <w:sz w:val="22"/>
              </w:rPr>
              <w:t>International Review of Social Sciences, 5(1), 81-90.</w:t>
            </w:r>
          </w:p>
        </w:tc>
      </w:tr>
    </w:tbl>
    <w:p>
      <w:pPr>
        <w:spacing w:after="0" w:line="256" w:lineRule="auto"/>
        <w:rPr>
          <w:sz w:val="22"/>
        </w:rPr>
        <w:sectPr>
          <w:pgSz w:w="12240" w:h="15840"/>
          <w:pgMar w:header="713" w:footer="76" w:top="2000" w:bottom="260" w:left="820" w:right="580"/>
        </w:sectPr>
      </w:pPr>
    </w:p>
    <w:p>
      <w:pPr>
        <w:pStyle w:val="BodyText"/>
        <w:spacing w:before="9"/>
        <w:rPr>
          <w:b/>
          <w:sz w:val="2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3"/>
        <w:gridCol w:w="2977"/>
        <w:gridCol w:w="3687"/>
        <w:gridCol w:w="3224"/>
      </w:tblGrid>
      <w:tr>
        <w:trPr>
          <w:trHeight w:val="1012" w:hRule="atLeast"/>
        </w:trPr>
        <w:tc>
          <w:tcPr>
            <w:tcW w:w="483" w:type="dxa"/>
          </w:tcPr>
          <w:p>
            <w:pPr>
              <w:pStyle w:val="TableParagraph"/>
              <w:spacing w:line="250" w:lineRule="exact"/>
              <w:ind w:left="117"/>
              <w:rPr>
                <w:sz w:val="22"/>
              </w:rPr>
            </w:pPr>
            <w:r>
              <w:rPr>
                <w:sz w:val="22"/>
              </w:rPr>
              <w:t>11</w:t>
            </w:r>
          </w:p>
        </w:tc>
        <w:tc>
          <w:tcPr>
            <w:tcW w:w="2977" w:type="dxa"/>
          </w:tcPr>
          <w:p>
            <w:pPr>
              <w:pStyle w:val="TableParagraph"/>
              <w:spacing w:line="242" w:lineRule="auto"/>
              <w:ind w:left="69" w:right="168"/>
              <w:rPr>
                <w:sz w:val="22"/>
              </w:rPr>
            </w:pPr>
            <w:r>
              <w:rPr>
                <w:sz w:val="22"/>
              </w:rPr>
              <w:t>Rodríguez-Nieto, M. C., García-García, J., Peña, M.</w:t>
            </w:r>
          </w:p>
          <w:p>
            <w:pPr>
              <w:pStyle w:val="TableParagraph"/>
              <w:spacing w:line="252" w:lineRule="exact"/>
              <w:ind w:left="69" w:right="310"/>
              <w:rPr>
                <w:sz w:val="22"/>
              </w:rPr>
            </w:pPr>
            <w:r>
              <w:rPr>
                <w:sz w:val="22"/>
              </w:rPr>
              <w:t>J. A., &amp; Sánchez, M. M. P. (2016).</w:t>
            </w:r>
          </w:p>
        </w:tc>
        <w:tc>
          <w:tcPr>
            <w:tcW w:w="3687" w:type="dxa"/>
          </w:tcPr>
          <w:p>
            <w:pPr>
              <w:pStyle w:val="TableParagraph"/>
              <w:ind w:left="68" w:right="142"/>
              <w:jc w:val="both"/>
              <w:rPr>
                <w:sz w:val="22"/>
              </w:rPr>
            </w:pPr>
            <w:r>
              <w:rPr>
                <w:sz w:val="22"/>
              </w:rPr>
              <w:t>Autoeficacia en niños de educación primaria y preferencia por un rol de profesor</w:t>
            </w:r>
          </w:p>
        </w:tc>
        <w:tc>
          <w:tcPr>
            <w:tcW w:w="3224" w:type="dxa"/>
          </w:tcPr>
          <w:p>
            <w:pPr>
              <w:pStyle w:val="TableParagraph"/>
              <w:spacing w:line="250" w:lineRule="exact"/>
              <w:ind w:left="68"/>
              <w:rPr>
                <w:sz w:val="22"/>
              </w:rPr>
            </w:pPr>
            <w:r>
              <w:rPr>
                <w:sz w:val="22"/>
              </w:rPr>
              <w:t>Tecnociencia 2,(10), 72-80</w:t>
            </w:r>
          </w:p>
        </w:tc>
      </w:tr>
      <w:tr>
        <w:trPr>
          <w:trHeight w:val="1249" w:hRule="atLeast"/>
        </w:trPr>
        <w:tc>
          <w:tcPr>
            <w:tcW w:w="483" w:type="dxa"/>
          </w:tcPr>
          <w:p>
            <w:pPr>
              <w:pStyle w:val="TableParagraph"/>
              <w:spacing w:line="248" w:lineRule="exact"/>
              <w:ind w:left="117"/>
              <w:rPr>
                <w:sz w:val="22"/>
              </w:rPr>
            </w:pPr>
            <w:r>
              <w:rPr>
                <w:sz w:val="22"/>
              </w:rPr>
              <w:t>12</w:t>
            </w:r>
          </w:p>
        </w:tc>
        <w:tc>
          <w:tcPr>
            <w:tcW w:w="2977" w:type="dxa"/>
          </w:tcPr>
          <w:p>
            <w:pPr>
              <w:pStyle w:val="TableParagraph"/>
              <w:spacing w:line="259" w:lineRule="auto"/>
              <w:ind w:left="69" w:right="432"/>
              <w:rPr>
                <w:sz w:val="22"/>
              </w:rPr>
            </w:pPr>
            <w:r>
              <w:rPr>
                <w:sz w:val="22"/>
              </w:rPr>
              <w:t>Velasco, D., Morales, G., Castro, C. y Úrdales, M. (2016)</w:t>
            </w:r>
          </w:p>
        </w:tc>
        <w:tc>
          <w:tcPr>
            <w:tcW w:w="3687" w:type="dxa"/>
          </w:tcPr>
          <w:p>
            <w:pPr>
              <w:pStyle w:val="TableParagraph"/>
              <w:spacing w:line="259" w:lineRule="auto"/>
              <w:ind w:left="68" w:right="286" w:firstLine="62"/>
              <w:rPr>
                <w:sz w:val="22"/>
              </w:rPr>
            </w:pPr>
            <w:r>
              <w:rPr>
                <w:sz w:val="22"/>
              </w:rPr>
              <w:t>El álgebra cognitiva en los juicios sobre estrés empático en estudiantes de bachillerato.</w:t>
            </w:r>
          </w:p>
        </w:tc>
        <w:tc>
          <w:tcPr>
            <w:tcW w:w="3224" w:type="dxa"/>
          </w:tcPr>
          <w:p>
            <w:pPr>
              <w:pStyle w:val="TableParagraph"/>
              <w:spacing w:line="259" w:lineRule="auto"/>
              <w:ind w:left="140" w:right="143"/>
              <w:rPr>
                <w:sz w:val="22"/>
              </w:rPr>
            </w:pPr>
            <w:r>
              <w:rPr>
                <w:sz w:val="22"/>
              </w:rPr>
              <w:t>XXIV Congreso Mexicano de Psicología, Sociedad Mexicana de Psicología, Cd. De México. ISSN: 2007-9222.</w:t>
            </w:r>
          </w:p>
        </w:tc>
      </w:tr>
    </w:tbl>
    <w:p>
      <w:pPr>
        <w:pStyle w:val="BodyText"/>
        <w:spacing w:before="4"/>
        <w:rPr>
          <w:b/>
          <w:sz w:val="28"/>
        </w:rPr>
      </w:pPr>
    </w:p>
    <w:p>
      <w:pPr>
        <w:pStyle w:val="ListParagraph"/>
        <w:numPr>
          <w:ilvl w:val="0"/>
          <w:numId w:val="30"/>
        </w:numPr>
        <w:tabs>
          <w:tab w:pos="1601" w:val="left" w:leader="none"/>
          <w:tab w:pos="1602" w:val="left" w:leader="none"/>
        </w:tabs>
        <w:spacing w:line="240" w:lineRule="auto" w:before="101" w:after="0"/>
        <w:ind w:left="1602" w:right="0" w:hanging="360"/>
        <w:jc w:val="left"/>
        <w:rPr>
          <w:rFonts w:ascii="Symbol" w:hAnsi="Symbol"/>
          <w:b/>
          <w:sz w:val="22"/>
        </w:rPr>
      </w:pPr>
      <w:r>
        <w:rPr>
          <w:b/>
          <w:sz w:val="22"/>
        </w:rPr>
        <w:t>Revistas Internacionales:</w:t>
      </w:r>
      <w:r>
        <w:rPr>
          <w:b/>
          <w:spacing w:val="-1"/>
          <w:sz w:val="22"/>
        </w:rPr>
        <w:t> </w:t>
      </w:r>
      <w:r>
        <w:rPr>
          <w:b/>
          <w:sz w:val="22"/>
        </w:rPr>
        <w:t>(43)</w:t>
      </w:r>
    </w:p>
    <w:p>
      <w:pPr>
        <w:pStyle w:val="BodyText"/>
        <w:spacing w:before="3" w:after="1"/>
        <w:rPr>
          <w:b/>
          <w:sz w:val="22"/>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2936"/>
        <w:gridCol w:w="3687"/>
        <w:gridCol w:w="3260"/>
      </w:tblGrid>
      <w:tr>
        <w:trPr>
          <w:trHeight w:val="434" w:hRule="atLeast"/>
        </w:trPr>
        <w:tc>
          <w:tcPr>
            <w:tcW w:w="476" w:type="dxa"/>
            <w:shd w:val="clear" w:color="auto" w:fill="2E5395"/>
          </w:tcPr>
          <w:p>
            <w:pPr>
              <w:pStyle w:val="TableParagraph"/>
              <w:spacing w:line="248" w:lineRule="exact"/>
              <w:ind w:left="11"/>
              <w:jc w:val="center"/>
              <w:rPr>
                <w:b/>
                <w:sz w:val="22"/>
              </w:rPr>
            </w:pPr>
            <w:r>
              <w:rPr>
                <w:b/>
                <w:color w:val="FFFFFF"/>
                <w:w w:val="100"/>
                <w:sz w:val="22"/>
              </w:rPr>
              <w:t>#</w:t>
            </w:r>
          </w:p>
        </w:tc>
        <w:tc>
          <w:tcPr>
            <w:tcW w:w="2936" w:type="dxa"/>
            <w:shd w:val="clear" w:color="auto" w:fill="2E5395"/>
          </w:tcPr>
          <w:p>
            <w:pPr>
              <w:pStyle w:val="TableParagraph"/>
              <w:spacing w:line="248" w:lineRule="exact"/>
              <w:ind w:left="947"/>
              <w:rPr>
                <w:b/>
                <w:sz w:val="22"/>
              </w:rPr>
            </w:pPr>
            <w:r>
              <w:rPr>
                <w:b/>
                <w:color w:val="FFFFFF"/>
                <w:sz w:val="22"/>
              </w:rPr>
              <w:t>Autor (es)</w:t>
            </w:r>
          </w:p>
        </w:tc>
        <w:tc>
          <w:tcPr>
            <w:tcW w:w="3687" w:type="dxa"/>
            <w:shd w:val="clear" w:color="auto" w:fill="2E5395"/>
          </w:tcPr>
          <w:p>
            <w:pPr>
              <w:pStyle w:val="TableParagraph"/>
              <w:spacing w:line="248" w:lineRule="exact"/>
              <w:ind w:left="925"/>
              <w:rPr>
                <w:b/>
                <w:sz w:val="22"/>
              </w:rPr>
            </w:pPr>
            <w:r>
              <w:rPr>
                <w:b/>
                <w:color w:val="FFFFFF"/>
                <w:sz w:val="22"/>
              </w:rPr>
              <w:t>Título del artículo</w:t>
            </w:r>
          </w:p>
        </w:tc>
        <w:tc>
          <w:tcPr>
            <w:tcW w:w="3260" w:type="dxa"/>
            <w:shd w:val="clear" w:color="auto" w:fill="2E5395"/>
          </w:tcPr>
          <w:p>
            <w:pPr>
              <w:pStyle w:val="TableParagraph"/>
              <w:spacing w:line="248" w:lineRule="exact"/>
              <w:ind w:left="213" w:right="205"/>
              <w:jc w:val="center"/>
              <w:rPr>
                <w:b/>
                <w:sz w:val="22"/>
              </w:rPr>
            </w:pPr>
            <w:r>
              <w:rPr>
                <w:b/>
                <w:color w:val="FFFFFF"/>
                <w:sz w:val="22"/>
              </w:rPr>
              <w:t>Revista</w:t>
            </w:r>
          </w:p>
        </w:tc>
      </w:tr>
      <w:tr>
        <w:trPr>
          <w:trHeight w:val="757" w:hRule="atLeast"/>
        </w:trPr>
        <w:tc>
          <w:tcPr>
            <w:tcW w:w="476" w:type="dxa"/>
          </w:tcPr>
          <w:p>
            <w:pPr>
              <w:pStyle w:val="TableParagraph"/>
              <w:spacing w:line="250" w:lineRule="exact"/>
              <w:ind w:left="11"/>
              <w:jc w:val="center"/>
              <w:rPr>
                <w:sz w:val="22"/>
              </w:rPr>
            </w:pPr>
            <w:r>
              <w:rPr>
                <w:w w:val="100"/>
                <w:sz w:val="22"/>
              </w:rPr>
              <w:t>1</w:t>
            </w:r>
          </w:p>
        </w:tc>
        <w:tc>
          <w:tcPr>
            <w:tcW w:w="2936" w:type="dxa"/>
          </w:tcPr>
          <w:p>
            <w:pPr>
              <w:pStyle w:val="TableParagraph"/>
              <w:spacing w:line="259" w:lineRule="auto"/>
              <w:ind w:right="378"/>
              <w:rPr>
                <w:sz w:val="22"/>
              </w:rPr>
            </w:pPr>
            <w:r>
              <w:rPr>
                <w:sz w:val="22"/>
              </w:rPr>
              <w:t>Ancer, E. L., &amp; Muñiz, G. M. G. (2017).</w:t>
            </w:r>
          </w:p>
        </w:tc>
        <w:tc>
          <w:tcPr>
            <w:tcW w:w="3687" w:type="dxa"/>
          </w:tcPr>
          <w:p>
            <w:pPr>
              <w:pStyle w:val="TableParagraph"/>
              <w:spacing w:line="259" w:lineRule="auto"/>
              <w:ind w:left="109" w:right="111"/>
              <w:rPr>
                <w:sz w:val="22"/>
              </w:rPr>
            </w:pPr>
            <w:r>
              <w:rPr>
                <w:sz w:val="22"/>
              </w:rPr>
              <w:t>El habitus del Psicólogo Escolar en México.</w:t>
            </w:r>
          </w:p>
        </w:tc>
        <w:tc>
          <w:tcPr>
            <w:tcW w:w="3260" w:type="dxa"/>
          </w:tcPr>
          <w:p>
            <w:pPr>
              <w:pStyle w:val="TableParagraph"/>
              <w:ind w:right="285"/>
              <w:rPr>
                <w:sz w:val="22"/>
              </w:rPr>
            </w:pPr>
            <w:r>
              <w:rPr>
                <w:sz w:val="22"/>
              </w:rPr>
              <w:t>Revista Daena: International Journal of Good Conscience,</w:t>
            </w:r>
          </w:p>
          <w:p>
            <w:pPr>
              <w:pStyle w:val="TableParagraph"/>
              <w:spacing w:line="234" w:lineRule="exact"/>
              <w:rPr>
                <w:sz w:val="22"/>
              </w:rPr>
            </w:pPr>
            <w:r>
              <w:rPr>
                <w:sz w:val="22"/>
              </w:rPr>
              <w:t>12(1).</w:t>
            </w:r>
          </w:p>
        </w:tc>
      </w:tr>
      <w:tr>
        <w:trPr>
          <w:trHeight w:val="1797" w:hRule="atLeast"/>
        </w:trPr>
        <w:tc>
          <w:tcPr>
            <w:tcW w:w="476" w:type="dxa"/>
          </w:tcPr>
          <w:p>
            <w:pPr>
              <w:pStyle w:val="TableParagraph"/>
              <w:spacing w:line="250" w:lineRule="exact"/>
              <w:ind w:left="11"/>
              <w:jc w:val="center"/>
              <w:rPr>
                <w:sz w:val="22"/>
              </w:rPr>
            </w:pPr>
            <w:r>
              <w:rPr>
                <w:w w:val="100"/>
                <w:sz w:val="22"/>
              </w:rPr>
              <w:t>2</w:t>
            </w:r>
          </w:p>
        </w:tc>
        <w:tc>
          <w:tcPr>
            <w:tcW w:w="2936" w:type="dxa"/>
          </w:tcPr>
          <w:p>
            <w:pPr>
              <w:pStyle w:val="TableParagraph"/>
              <w:spacing w:line="259" w:lineRule="auto"/>
              <w:ind w:right="299"/>
              <w:rPr>
                <w:sz w:val="22"/>
              </w:rPr>
            </w:pPr>
            <w:r>
              <w:rPr>
                <w:sz w:val="22"/>
              </w:rPr>
              <w:t>Arreola-Rodríguez, K., Vanegas-Farfano, M., González-Ramírez, M. T., &amp; Maltos-Martínez, J. A. (2016).</w:t>
            </w:r>
          </w:p>
        </w:tc>
        <w:tc>
          <w:tcPr>
            <w:tcW w:w="3687" w:type="dxa"/>
          </w:tcPr>
          <w:p>
            <w:pPr>
              <w:pStyle w:val="TableParagraph"/>
              <w:spacing w:line="259" w:lineRule="auto"/>
              <w:ind w:left="109" w:right="319"/>
              <w:rPr>
                <w:sz w:val="22"/>
              </w:rPr>
            </w:pPr>
            <w:r>
              <w:rPr>
                <w:sz w:val="22"/>
              </w:rPr>
              <w:t>PSB-M: Versión mexicana de la batería breve sobre personalidad prosocial.</w:t>
            </w:r>
          </w:p>
        </w:tc>
        <w:tc>
          <w:tcPr>
            <w:tcW w:w="3260" w:type="dxa"/>
          </w:tcPr>
          <w:p>
            <w:pPr>
              <w:pStyle w:val="TableParagraph"/>
              <w:spacing w:line="259" w:lineRule="auto"/>
              <w:ind w:right="383"/>
              <w:rPr>
                <w:sz w:val="22"/>
              </w:rPr>
            </w:pPr>
            <w:r>
              <w:rPr>
                <w:sz w:val="22"/>
              </w:rPr>
              <w:t>Revista Electrónica de Psicología Política, 12, (37),</w:t>
            </w:r>
          </w:p>
          <w:p>
            <w:pPr>
              <w:pStyle w:val="TableParagraph"/>
              <w:rPr>
                <w:sz w:val="22"/>
              </w:rPr>
            </w:pPr>
            <w:r>
              <w:rPr>
                <w:sz w:val="22"/>
              </w:rPr>
              <w:t>38-49.</w:t>
            </w:r>
          </w:p>
          <w:p>
            <w:pPr>
              <w:pStyle w:val="TableParagraph"/>
              <w:spacing w:line="256" w:lineRule="auto" w:before="19"/>
              <w:ind w:right="90"/>
              <w:rPr>
                <w:sz w:val="22"/>
              </w:rPr>
            </w:pPr>
            <w:hyperlink r:id="rId33">
              <w:r>
                <w:rPr>
                  <w:sz w:val="22"/>
                </w:rPr>
                <w:t>http://www.psicopol.unsl.edu.a</w:t>
              </w:r>
            </w:hyperlink>
            <w:r>
              <w:rPr>
                <w:sz w:val="22"/>
              </w:rPr>
              <w:t> r/Diciembre%202016Articulo03</w:t>
            </w:r>
          </w:p>
          <w:p>
            <w:pPr>
              <w:pStyle w:val="TableParagraph"/>
              <w:spacing w:before="3"/>
              <w:rPr>
                <w:sz w:val="22"/>
              </w:rPr>
            </w:pPr>
            <w:r>
              <w:rPr>
                <w:sz w:val="22"/>
              </w:rPr>
              <w:t>.pdf</w:t>
            </w:r>
          </w:p>
        </w:tc>
      </w:tr>
      <w:tr>
        <w:trPr>
          <w:trHeight w:val="1413" w:hRule="atLeast"/>
        </w:trPr>
        <w:tc>
          <w:tcPr>
            <w:tcW w:w="476" w:type="dxa"/>
          </w:tcPr>
          <w:p>
            <w:pPr>
              <w:pStyle w:val="TableParagraph"/>
              <w:ind w:left="11"/>
              <w:jc w:val="center"/>
              <w:rPr>
                <w:sz w:val="22"/>
              </w:rPr>
            </w:pPr>
            <w:r>
              <w:rPr>
                <w:w w:val="100"/>
                <w:sz w:val="22"/>
              </w:rPr>
              <w:t>3</w:t>
            </w:r>
          </w:p>
        </w:tc>
        <w:tc>
          <w:tcPr>
            <w:tcW w:w="2936" w:type="dxa"/>
          </w:tcPr>
          <w:p>
            <w:pPr>
              <w:pStyle w:val="TableParagraph"/>
              <w:spacing w:line="259" w:lineRule="auto"/>
              <w:ind w:right="426"/>
              <w:rPr>
                <w:sz w:val="22"/>
              </w:rPr>
            </w:pPr>
            <w:r>
              <w:rPr>
                <w:sz w:val="22"/>
              </w:rPr>
              <w:t>Belísio AS, Kolodiuk FF, Louzada FM, Valdez P, Azevedo CVM. (2016).</w:t>
            </w:r>
          </w:p>
        </w:tc>
        <w:tc>
          <w:tcPr>
            <w:tcW w:w="3687" w:type="dxa"/>
          </w:tcPr>
          <w:p>
            <w:pPr>
              <w:pStyle w:val="TableParagraph"/>
              <w:ind w:left="109" w:right="319"/>
              <w:rPr>
                <w:sz w:val="22"/>
              </w:rPr>
            </w:pPr>
            <w:r>
              <w:rPr>
                <w:sz w:val="22"/>
              </w:rPr>
              <w:t>Sleep–wake cycle, daytime sleepiness, and attention components in children attending preschool in the morning and afternoon shifts.</w:t>
            </w:r>
          </w:p>
        </w:tc>
        <w:tc>
          <w:tcPr>
            <w:tcW w:w="3260" w:type="dxa"/>
          </w:tcPr>
          <w:p>
            <w:pPr>
              <w:pStyle w:val="TableParagraph"/>
              <w:ind w:right="114"/>
              <w:rPr>
                <w:sz w:val="22"/>
              </w:rPr>
            </w:pPr>
            <w:r>
              <w:rPr>
                <w:sz w:val="22"/>
              </w:rPr>
              <w:t>Mind, Brain, and Education. Mind, Brain, and Education, 11 (1), 10-20.</w:t>
            </w:r>
          </w:p>
          <w:p>
            <w:pPr>
              <w:pStyle w:val="TableParagraph"/>
              <w:ind w:right="126"/>
              <w:rPr>
                <w:sz w:val="22"/>
              </w:rPr>
            </w:pPr>
            <w:hyperlink r:id="rId34">
              <w:r>
                <w:rPr>
                  <w:sz w:val="22"/>
                </w:rPr>
                <w:t>http://doi.org/10.1111/mbe.121</w:t>
              </w:r>
            </w:hyperlink>
            <w:r>
              <w:rPr>
                <w:sz w:val="22"/>
              </w:rPr>
              <w:t> 32</w:t>
            </w:r>
          </w:p>
        </w:tc>
      </w:tr>
      <w:tr>
        <w:trPr>
          <w:trHeight w:val="1264" w:hRule="atLeast"/>
        </w:trPr>
        <w:tc>
          <w:tcPr>
            <w:tcW w:w="476" w:type="dxa"/>
          </w:tcPr>
          <w:p>
            <w:pPr>
              <w:pStyle w:val="TableParagraph"/>
              <w:spacing w:line="250" w:lineRule="exact"/>
              <w:ind w:left="11"/>
              <w:jc w:val="center"/>
              <w:rPr>
                <w:sz w:val="22"/>
              </w:rPr>
            </w:pPr>
            <w:r>
              <w:rPr>
                <w:w w:val="100"/>
                <w:sz w:val="22"/>
              </w:rPr>
              <w:t>4</w:t>
            </w:r>
          </w:p>
        </w:tc>
        <w:tc>
          <w:tcPr>
            <w:tcW w:w="2936" w:type="dxa"/>
          </w:tcPr>
          <w:p>
            <w:pPr>
              <w:pStyle w:val="TableParagraph"/>
              <w:spacing w:line="259" w:lineRule="auto"/>
              <w:ind w:right="524"/>
              <w:rPr>
                <w:sz w:val="22"/>
              </w:rPr>
            </w:pPr>
            <w:r>
              <w:rPr>
                <w:sz w:val="22"/>
              </w:rPr>
              <w:t>Briones, R.C., Morales, G.E., Santos, A. M. G.,</w:t>
            </w:r>
          </w:p>
          <w:p>
            <w:pPr>
              <w:pStyle w:val="TableParagraph"/>
              <w:spacing w:line="256" w:lineRule="auto"/>
              <w:ind w:right="157"/>
              <w:rPr>
                <w:sz w:val="22"/>
              </w:rPr>
            </w:pPr>
            <w:r>
              <w:rPr>
                <w:sz w:val="22"/>
              </w:rPr>
              <w:t>Lopez, R. E. O. &amp; Urdiales, I. M.E. (2016).</w:t>
            </w:r>
          </w:p>
        </w:tc>
        <w:tc>
          <w:tcPr>
            <w:tcW w:w="3687" w:type="dxa"/>
          </w:tcPr>
          <w:p>
            <w:pPr>
              <w:pStyle w:val="TableParagraph"/>
              <w:ind w:left="109" w:right="282"/>
              <w:rPr>
                <w:sz w:val="22"/>
              </w:rPr>
            </w:pPr>
            <w:r>
              <w:rPr>
                <w:sz w:val="22"/>
              </w:rPr>
              <w:t>Cognitive algebra underlying high school student´s self-efficacy judgment to solve mathematical problems in the classroom or</w:t>
            </w:r>
          </w:p>
          <w:p>
            <w:pPr>
              <w:pStyle w:val="TableParagraph"/>
              <w:spacing w:line="234" w:lineRule="exact"/>
              <w:ind w:left="109"/>
              <w:rPr>
                <w:sz w:val="22"/>
              </w:rPr>
            </w:pPr>
            <w:r>
              <w:rPr>
                <w:sz w:val="22"/>
              </w:rPr>
              <w:t>online. International</w:t>
            </w:r>
          </w:p>
        </w:tc>
        <w:tc>
          <w:tcPr>
            <w:tcW w:w="3260" w:type="dxa"/>
          </w:tcPr>
          <w:p>
            <w:pPr>
              <w:pStyle w:val="TableParagraph"/>
              <w:spacing w:line="259" w:lineRule="auto"/>
              <w:ind w:right="122"/>
              <w:rPr>
                <w:sz w:val="22"/>
              </w:rPr>
            </w:pPr>
            <w:r>
              <w:rPr>
                <w:sz w:val="22"/>
              </w:rPr>
              <w:t>Journal of Education, Vol. 8 (2), 136-148. ISSN 1948-5476.</w:t>
            </w:r>
          </w:p>
          <w:p>
            <w:pPr>
              <w:pStyle w:val="TableParagraph"/>
              <w:rPr>
                <w:sz w:val="22"/>
              </w:rPr>
            </w:pPr>
            <w:hyperlink r:id="rId35">
              <w:r>
                <w:rPr>
                  <w:sz w:val="22"/>
                </w:rPr>
                <w:t>http://ije.macrothink.org</w:t>
              </w:r>
            </w:hyperlink>
          </w:p>
        </w:tc>
      </w:tr>
      <w:tr>
        <w:trPr>
          <w:trHeight w:val="1253" w:hRule="atLeast"/>
        </w:trPr>
        <w:tc>
          <w:tcPr>
            <w:tcW w:w="476" w:type="dxa"/>
          </w:tcPr>
          <w:p>
            <w:pPr>
              <w:pStyle w:val="TableParagraph"/>
              <w:spacing w:line="250" w:lineRule="exact"/>
              <w:ind w:left="11"/>
              <w:jc w:val="center"/>
              <w:rPr>
                <w:sz w:val="22"/>
              </w:rPr>
            </w:pPr>
            <w:r>
              <w:rPr>
                <w:w w:val="100"/>
                <w:sz w:val="22"/>
              </w:rPr>
              <w:t>5</w:t>
            </w:r>
          </w:p>
        </w:tc>
        <w:tc>
          <w:tcPr>
            <w:tcW w:w="2936" w:type="dxa"/>
          </w:tcPr>
          <w:p>
            <w:pPr>
              <w:pStyle w:val="TableParagraph"/>
              <w:spacing w:line="259" w:lineRule="auto"/>
              <w:ind w:right="610"/>
              <w:rPr>
                <w:sz w:val="22"/>
              </w:rPr>
            </w:pPr>
            <w:r>
              <w:rPr>
                <w:sz w:val="22"/>
              </w:rPr>
              <w:t>Castro C.C., Sandoval S.K.I., López R.E.O.,</w:t>
            </w:r>
          </w:p>
          <w:p>
            <w:pPr>
              <w:pStyle w:val="TableParagraph"/>
              <w:rPr>
                <w:sz w:val="22"/>
              </w:rPr>
            </w:pPr>
            <w:r>
              <w:rPr>
                <w:sz w:val="22"/>
              </w:rPr>
              <w:t>Villarreal T.M.G. &amp; Barajas</w:t>
            </w:r>
          </w:p>
          <w:p>
            <w:pPr>
              <w:pStyle w:val="TableParagraph"/>
              <w:spacing w:before="19"/>
              <w:rPr>
                <w:sz w:val="22"/>
              </w:rPr>
            </w:pPr>
            <w:r>
              <w:rPr>
                <w:sz w:val="22"/>
              </w:rPr>
              <w:t>R.D.M.M. (2016).</w:t>
            </w:r>
          </w:p>
        </w:tc>
        <w:tc>
          <w:tcPr>
            <w:tcW w:w="3687" w:type="dxa"/>
          </w:tcPr>
          <w:p>
            <w:pPr>
              <w:pStyle w:val="TableParagraph"/>
              <w:ind w:left="109" w:right="160"/>
              <w:rPr>
                <w:sz w:val="22"/>
              </w:rPr>
            </w:pPr>
            <w:r>
              <w:rPr>
                <w:sz w:val="22"/>
              </w:rPr>
              <w:t>Mental Representation Differences between Teenagers and Adults Regarding Self-Concept and Self- Schema Appearance.</w:t>
            </w:r>
          </w:p>
        </w:tc>
        <w:tc>
          <w:tcPr>
            <w:tcW w:w="3260" w:type="dxa"/>
          </w:tcPr>
          <w:p>
            <w:pPr>
              <w:pStyle w:val="TableParagraph"/>
              <w:spacing w:line="259" w:lineRule="auto"/>
              <w:ind w:left="140" w:right="180" w:hanging="34"/>
              <w:rPr>
                <w:sz w:val="22"/>
              </w:rPr>
            </w:pPr>
            <w:r>
              <w:rPr>
                <w:sz w:val="22"/>
              </w:rPr>
              <w:t>Int J Behav Res Psychol. 4(5), 204-208.</w:t>
            </w:r>
          </w:p>
        </w:tc>
      </w:tr>
      <w:tr>
        <w:trPr>
          <w:trHeight w:val="1518" w:hRule="atLeast"/>
        </w:trPr>
        <w:tc>
          <w:tcPr>
            <w:tcW w:w="476" w:type="dxa"/>
          </w:tcPr>
          <w:p>
            <w:pPr>
              <w:pStyle w:val="TableParagraph"/>
              <w:spacing w:line="250" w:lineRule="exact"/>
              <w:ind w:left="11"/>
              <w:jc w:val="center"/>
              <w:rPr>
                <w:sz w:val="22"/>
              </w:rPr>
            </w:pPr>
            <w:r>
              <w:rPr>
                <w:w w:val="100"/>
                <w:sz w:val="22"/>
              </w:rPr>
              <w:t>6</w:t>
            </w:r>
          </w:p>
        </w:tc>
        <w:tc>
          <w:tcPr>
            <w:tcW w:w="2936" w:type="dxa"/>
          </w:tcPr>
          <w:p>
            <w:pPr>
              <w:pStyle w:val="TableParagraph"/>
              <w:ind w:right="316"/>
              <w:rPr>
                <w:sz w:val="22"/>
              </w:rPr>
            </w:pPr>
            <w:r>
              <w:rPr>
                <w:sz w:val="22"/>
              </w:rPr>
              <w:t>Caudillo Ortega Lucia, Benavides Torres Raquel Alicia, Traice Harrison, Onofre Rodriguez Dora</w:t>
            </w:r>
          </w:p>
          <w:p>
            <w:pPr>
              <w:pStyle w:val="TableParagraph"/>
              <w:spacing w:line="252" w:lineRule="exact" w:before="3"/>
              <w:ind w:right="768"/>
              <w:rPr>
                <w:sz w:val="22"/>
              </w:rPr>
            </w:pPr>
            <w:r>
              <w:rPr>
                <w:sz w:val="22"/>
              </w:rPr>
              <w:t>Julia, López Rosales Fuensanta.</w:t>
            </w:r>
          </w:p>
        </w:tc>
        <w:tc>
          <w:tcPr>
            <w:tcW w:w="3687" w:type="dxa"/>
          </w:tcPr>
          <w:p>
            <w:pPr>
              <w:pStyle w:val="TableParagraph"/>
              <w:ind w:left="109" w:right="117"/>
              <w:jc w:val="both"/>
              <w:rPr>
                <w:sz w:val="22"/>
              </w:rPr>
            </w:pPr>
            <w:r>
              <w:rPr>
                <w:sz w:val="22"/>
              </w:rPr>
              <w:t>Modelo de conducta anticonceptiva en mujeres jovenes un estudio con metodos mixtos</w:t>
            </w:r>
          </w:p>
        </w:tc>
        <w:tc>
          <w:tcPr>
            <w:tcW w:w="3260" w:type="dxa"/>
          </w:tcPr>
          <w:p>
            <w:pPr>
              <w:pStyle w:val="TableParagraph"/>
              <w:spacing w:line="259" w:lineRule="auto"/>
              <w:ind w:right="128"/>
              <w:rPr>
                <w:sz w:val="22"/>
              </w:rPr>
            </w:pPr>
            <w:r>
              <w:rPr>
                <w:sz w:val="22"/>
              </w:rPr>
              <w:t>Nure investigación, (85) pp.1-8 ISSN:1697-218x (2016)</w:t>
            </w:r>
          </w:p>
        </w:tc>
      </w:tr>
    </w:tbl>
    <w:p>
      <w:pPr>
        <w:spacing w:after="0" w:line="259" w:lineRule="auto"/>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2936"/>
        <w:gridCol w:w="3687"/>
        <w:gridCol w:w="3260"/>
      </w:tblGrid>
      <w:tr>
        <w:trPr>
          <w:trHeight w:val="1252" w:hRule="atLeast"/>
        </w:trPr>
        <w:tc>
          <w:tcPr>
            <w:tcW w:w="476" w:type="dxa"/>
          </w:tcPr>
          <w:p>
            <w:pPr>
              <w:pStyle w:val="TableParagraph"/>
              <w:spacing w:line="250" w:lineRule="exact"/>
              <w:ind w:left="177"/>
              <w:rPr>
                <w:sz w:val="22"/>
              </w:rPr>
            </w:pPr>
            <w:r>
              <w:rPr>
                <w:w w:val="100"/>
                <w:sz w:val="22"/>
              </w:rPr>
              <w:t>7</w:t>
            </w:r>
          </w:p>
        </w:tc>
        <w:tc>
          <w:tcPr>
            <w:tcW w:w="2936" w:type="dxa"/>
          </w:tcPr>
          <w:p>
            <w:pPr>
              <w:pStyle w:val="TableParagraph"/>
              <w:spacing w:line="259" w:lineRule="auto"/>
              <w:ind w:right="133"/>
              <w:rPr>
                <w:sz w:val="22"/>
              </w:rPr>
            </w:pPr>
            <w:r>
              <w:rPr>
                <w:sz w:val="22"/>
              </w:rPr>
              <w:t>Cruz-Fierro, N., Vanegas- Farfano, M. T., González- Ramírez, M. T., &amp; Landero- Hernández, R. (2016).</w:t>
            </w:r>
          </w:p>
        </w:tc>
        <w:tc>
          <w:tcPr>
            <w:tcW w:w="3687" w:type="dxa"/>
          </w:tcPr>
          <w:p>
            <w:pPr>
              <w:pStyle w:val="TableParagraph"/>
              <w:spacing w:line="259" w:lineRule="auto"/>
              <w:ind w:left="109" w:right="282"/>
              <w:rPr>
                <w:sz w:val="22"/>
              </w:rPr>
            </w:pPr>
            <w:r>
              <w:rPr>
                <w:sz w:val="22"/>
              </w:rPr>
              <w:t>Síntomas de ansiedad, el manejo inadecuado de las emociones negativas y su asociación con bruxismo auto informado.</w:t>
            </w:r>
          </w:p>
        </w:tc>
        <w:tc>
          <w:tcPr>
            <w:tcW w:w="3260" w:type="dxa"/>
          </w:tcPr>
          <w:p>
            <w:pPr>
              <w:pStyle w:val="TableParagraph"/>
              <w:spacing w:line="259" w:lineRule="auto"/>
              <w:ind w:right="163"/>
              <w:rPr>
                <w:sz w:val="22"/>
              </w:rPr>
            </w:pPr>
            <w:r>
              <w:rPr>
                <w:sz w:val="22"/>
              </w:rPr>
              <w:t>Ansiedad y Estrés, 22, 62-67 - DOI: 10.1016/j.anyes.2016.10.001</w:t>
            </w:r>
          </w:p>
        </w:tc>
      </w:tr>
      <w:tr>
        <w:trPr>
          <w:trHeight w:val="1365" w:hRule="atLeast"/>
        </w:trPr>
        <w:tc>
          <w:tcPr>
            <w:tcW w:w="476" w:type="dxa"/>
          </w:tcPr>
          <w:p>
            <w:pPr>
              <w:pStyle w:val="TableParagraph"/>
              <w:spacing w:line="250" w:lineRule="exact"/>
              <w:ind w:left="177"/>
              <w:rPr>
                <w:sz w:val="22"/>
              </w:rPr>
            </w:pPr>
            <w:r>
              <w:rPr>
                <w:w w:val="100"/>
                <w:sz w:val="22"/>
              </w:rPr>
              <w:t>8</w:t>
            </w:r>
          </w:p>
        </w:tc>
        <w:tc>
          <w:tcPr>
            <w:tcW w:w="2936" w:type="dxa"/>
          </w:tcPr>
          <w:p>
            <w:pPr>
              <w:pStyle w:val="TableParagraph"/>
              <w:spacing w:line="259" w:lineRule="auto"/>
              <w:ind w:right="420"/>
              <w:rPr>
                <w:sz w:val="22"/>
              </w:rPr>
            </w:pPr>
            <w:r>
              <w:rPr>
                <w:sz w:val="22"/>
              </w:rPr>
              <w:t>Cruz-Fierro, N., &amp; González-Ramírez, M.T. (2017).</w:t>
            </w:r>
          </w:p>
        </w:tc>
        <w:tc>
          <w:tcPr>
            <w:tcW w:w="3687" w:type="dxa"/>
          </w:tcPr>
          <w:p>
            <w:pPr>
              <w:pStyle w:val="TableParagraph"/>
              <w:spacing w:line="259" w:lineRule="auto"/>
              <w:ind w:left="109" w:right="160"/>
              <w:rPr>
                <w:sz w:val="22"/>
              </w:rPr>
            </w:pPr>
            <w:r>
              <w:rPr>
                <w:sz w:val="22"/>
              </w:rPr>
              <w:t>Estrés percibido y factores asociados al bruxismo. Reporte de caso de una familia.</w:t>
            </w:r>
          </w:p>
        </w:tc>
        <w:tc>
          <w:tcPr>
            <w:tcW w:w="3260" w:type="dxa"/>
          </w:tcPr>
          <w:p>
            <w:pPr>
              <w:pStyle w:val="TableParagraph"/>
              <w:spacing w:line="259" w:lineRule="auto"/>
              <w:ind w:right="176"/>
              <w:rPr>
                <w:sz w:val="22"/>
              </w:rPr>
            </w:pPr>
            <w:r>
              <w:rPr>
                <w:sz w:val="22"/>
              </w:rPr>
              <w:t>Revista AJAYU de Psicología, 15 (2), 133-152.</w:t>
            </w:r>
          </w:p>
          <w:p>
            <w:pPr>
              <w:pStyle w:val="TableParagraph"/>
              <w:spacing w:line="259" w:lineRule="auto"/>
              <w:ind w:right="89"/>
              <w:rPr>
                <w:sz w:val="22"/>
              </w:rPr>
            </w:pPr>
            <w:hyperlink r:id="rId36">
              <w:r>
                <w:rPr>
                  <w:sz w:val="22"/>
                </w:rPr>
                <w:t>http://www.ucb.edu.bo/publica</w:t>
              </w:r>
            </w:hyperlink>
            <w:r>
              <w:rPr>
                <w:sz w:val="22"/>
              </w:rPr>
              <w:t> </w:t>
            </w:r>
            <w:hyperlink r:id="rId36">
              <w:r>
                <w:rPr>
                  <w:sz w:val="22"/>
                </w:rPr>
                <w:t>ciones/ajayu/v15n2/v15n2_a02</w:t>
              </w:r>
            </w:hyperlink>
          </w:p>
          <w:p>
            <w:pPr>
              <w:pStyle w:val="TableParagraph"/>
              <w:rPr>
                <w:sz w:val="22"/>
              </w:rPr>
            </w:pPr>
            <w:hyperlink r:id="rId36">
              <w:r>
                <w:rPr>
                  <w:sz w:val="22"/>
                </w:rPr>
                <w:t>.pdf</w:t>
              </w:r>
            </w:hyperlink>
            <w:r>
              <w:rPr>
                <w:sz w:val="22"/>
              </w:rPr>
              <w:t> ISSN 2077-2161</w:t>
            </w:r>
          </w:p>
        </w:tc>
      </w:tr>
      <w:tr>
        <w:trPr>
          <w:trHeight w:val="1253" w:hRule="atLeast"/>
        </w:trPr>
        <w:tc>
          <w:tcPr>
            <w:tcW w:w="476" w:type="dxa"/>
          </w:tcPr>
          <w:p>
            <w:pPr>
              <w:pStyle w:val="TableParagraph"/>
              <w:spacing w:line="251" w:lineRule="exact"/>
              <w:ind w:left="177"/>
              <w:rPr>
                <w:sz w:val="22"/>
              </w:rPr>
            </w:pPr>
            <w:r>
              <w:rPr>
                <w:w w:val="100"/>
                <w:sz w:val="22"/>
              </w:rPr>
              <w:t>9</w:t>
            </w:r>
          </w:p>
        </w:tc>
        <w:tc>
          <w:tcPr>
            <w:tcW w:w="2936" w:type="dxa"/>
          </w:tcPr>
          <w:p>
            <w:pPr>
              <w:pStyle w:val="TableParagraph"/>
              <w:spacing w:line="251" w:lineRule="exact"/>
              <w:rPr>
                <w:sz w:val="22"/>
              </w:rPr>
            </w:pPr>
            <w:r>
              <w:rPr>
                <w:sz w:val="22"/>
              </w:rPr>
              <w:t>Figueroa, G. K. A.,</w:t>
            </w:r>
            <w:r>
              <w:rPr>
                <w:spacing w:val="-10"/>
                <w:sz w:val="22"/>
              </w:rPr>
              <w:t> </w:t>
            </w:r>
            <w:r>
              <w:rPr>
                <w:sz w:val="22"/>
              </w:rPr>
              <w:t>López,</w:t>
            </w:r>
          </w:p>
          <w:p>
            <w:pPr>
              <w:pStyle w:val="TableParagraph"/>
              <w:spacing w:line="259" w:lineRule="auto" w:before="20"/>
              <w:ind w:right="231"/>
              <w:rPr>
                <w:sz w:val="22"/>
              </w:rPr>
            </w:pPr>
            <w:r>
              <w:rPr>
                <w:sz w:val="22"/>
              </w:rPr>
              <w:t>R. E.O., Treviño, V. M. G., Morales, M.G.E. &amp; Mezquita, H. Y. N.</w:t>
            </w:r>
            <w:r>
              <w:rPr>
                <w:spacing w:val="-11"/>
                <w:sz w:val="22"/>
              </w:rPr>
              <w:t> </w:t>
            </w:r>
            <w:r>
              <w:rPr>
                <w:sz w:val="22"/>
              </w:rPr>
              <w:t>(2016).</w:t>
            </w:r>
          </w:p>
        </w:tc>
        <w:tc>
          <w:tcPr>
            <w:tcW w:w="3687" w:type="dxa"/>
          </w:tcPr>
          <w:p>
            <w:pPr>
              <w:pStyle w:val="TableParagraph"/>
              <w:spacing w:line="259" w:lineRule="auto"/>
              <w:ind w:left="109" w:right="258"/>
              <w:rPr>
                <w:sz w:val="22"/>
              </w:rPr>
            </w:pPr>
            <w:r>
              <w:rPr>
                <w:sz w:val="22"/>
              </w:rPr>
              <w:t>Functional judgement of young Mexican heterosexuals´ judgment towards gay, lesbian and heterosexual. Adoption.</w:t>
            </w:r>
          </w:p>
        </w:tc>
        <w:tc>
          <w:tcPr>
            <w:tcW w:w="3260" w:type="dxa"/>
          </w:tcPr>
          <w:p>
            <w:pPr>
              <w:pStyle w:val="TableParagraph"/>
              <w:spacing w:line="259" w:lineRule="auto"/>
              <w:ind w:right="530"/>
              <w:rPr>
                <w:sz w:val="22"/>
              </w:rPr>
            </w:pPr>
            <w:r>
              <w:rPr>
                <w:sz w:val="22"/>
              </w:rPr>
              <w:t>Psychology, Vol. 7, pages. 1785 -1795.</w:t>
            </w:r>
          </w:p>
          <w:p>
            <w:pPr>
              <w:pStyle w:val="TableParagraph"/>
              <w:spacing w:line="251" w:lineRule="exact"/>
              <w:rPr>
                <w:sz w:val="22"/>
              </w:rPr>
            </w:pPr>
            <w:hyperlink r:id="rId37">
              <w:r>
                <w:rPr>
                  <w:sz w:val="22"/>
                  <w:u w:val="single"/>
                </w:rPr>
                <w:t>http://dx.doi.org/10.4236/psych</w:t>
              </w:r>
            </w:hyperlink>
          </w:p>
          <w:p>
            <w:pPr>
              <w:pStyle w:val="TableParagraph"/>
              <w:spacing w:before="18"/>
              <w:rPr>
                <w:sz w:val="22"/>
              </w:rPr>
            </w:pPr>
            <w:hyperlink r:id="rId37">
              <w:r>
                <w:rPr>
                  <w:sz w:val="22"/>
                  <w:u w:val="single"/>
                </w:rPr>
                <w:t>.2016.714166</w:t>
              </w:r>
            </w:hyperlink>
            <w:r>
              <w:rPr>
                <w:sz w:val="22"/>
              </w:rPr>
              <w:t>.</w:t>
            </w:r>
          </w:p>
        </w:tc>
      </w:tr>
      <w:tr>
        <w:trPr>
          <w:trHeight w:val="1516" w:hRule="atLeast"/>
        </w:trPr>
        <w:tc>
          <w:tcPr>
            <w:tcW w:w="476" w:type="dxa"/>
          </w:tcPr>
          <w:p>
            <w:pPr>
              <w:pStyle w:val="TableParagraph"/>
              <w:spacing w:line="250" w:lineRule="exact"/>
              <w:ind w:left="117"/>
              <w:rPr>
                <w:sz w:val="22"/>
              </w:rPr>
            </w:pPr>
            <w:r>
              <w:rPr>
                <w:sz w:val="22"/>
              </w:rPr>
              <w:t>10</w:t>
            </w:r>
          </w:p>
        </w:tc>
        <w:tc>
          <w:tcPr>
            <w:tcW w:w="2936" w:type="dxa"/>
          </w:tcPr>
          <w:p>
            <w:pPr>
              <w:pStyle w:val="TableParagraph"/>
              <w:spacing w:line="256" w:lineRule="auto"/>
              <w:ind w:right="818"/>
              <w:rPr>
                <w:sz w:val="22"/>
              </w:rPr>
            </w:pPr>
            <w:r>
              <w:rPr>
                <w:sz w:val="22"/>
              </w:rPr>
              <w:t>Garza-Lagüera, A. y Castro, C. (2016).</w:t>
            </w:r>
          </w:p>
        </w:tc>
        <w:tc>
          <w:tcPr>
            <w:tcW w:w="3687" w:type="dxa"/>
          </w:tcPr>
          <w:p>
            <w:pPr>
              <w:pStyle w:val="TableParagraph"/>
              <w:spacing w:line="256" w:lineRule="auto"/>
              <w:ind w:left="109" w:right="747"/>
              <w:rPr>
                <w:sz w:val="22"/>
              </w:rPr>
            </w:pPr>
            <w:r>
              <w:rPr>
                <w:sz w:val="22"/>
              </w:rPr>
              <w:t>Terapia breve en un caso de autolesión no suicida.</w:t>
            </w:r>
          </w:p>
        </w:tc>
        <w:tc>
          <w:tcPr>
            <w:tcW w:w="3260" w:type="dxa"/>
          </w:tcPr>
          <w:p>
            <w:pPr>
              <w:pStyle w:val="TableParagraph"/>
              <w:ind w:right="494"/>
              <w:rPr>
                <w:sz w:val="22"/>
              </w:rPr>
            </w:pPr>
            <w:r>
              <w:rPr>
                <w:sz w:val="22"/>
              </w:rPr>
              <w:t>Revista PsicologiaCientifica.com, 9</w:t>
            </w:r>
          </w:p>
          <w:p>
            <w:pPr>
              <w:pStyle w:val="TableParagraph"/>
              <w:ind w:right="157"/>
              <w:rPr>
                <w:sz w:val="22"/>
              </w:rPr>
            </w:pPr>
            <w:r>
              <w:rPr>
                <w:sz w:val="22"/>
              </w:rPr>
              <w:t>(11) Disponible en: http://www.psicologiacientifica. com/terapia-breve-caso-</w:t>
            </w:r>
          </w:p>
          <w:p>
            <w:pPr>
              <w:pStyle w:val="TableParagraph"/>
              <w:spacing w:line="234" w:lineRule="exact"/>
              <w:rPr>
                <w:sz w:val="22"/>
              </w:rPr>
            </w:pPr>
            <w:r>
              <w:rPr>
                <w:sz w:val="22"/>
              </w:rPr>
              <w:t>autolesion-no-suicida</w:t>
            </w:r>
          </w:p>
        </w:tc>
      </w:tr>
      <w:tr>
        <w:trPr>
          <w:trHeight w:val="1771" w:hRule="atLeast"/>
        </w:trPr>
        <w:tc>
          <w:tcPr>
            <w:tcW w:w="476" w:type="dxa"/>
          </w:tcPr>
          <w:p>
            <w:pPr>
              <w:pStyle w:val="TableParagraph"/>
              <w:spacing w:line="250" w:lineRule="exact"/>
              <w:ind w:left="117"/>
              <w:rPr>
                <w:sz w:val="22"/>
              </w:rPr>
            </w:pPr>
            <w:r>
              <w:rPr>
                <w:sz w:val="22"/>
              </w:rPr>
              <w:t>11</w:t>
            </w:r>
          </w:p>
        </w:tc>
        <w:tc>
          <w:tcPr>
            <w:tcW w:w="2936" w:type="dxa"/>
          </w:tcPr>
          <w:p>
            <w:pPr>
              <w:pStyle w:val="TableParagraph"/>
              <w:spacing w:line="259" w:lineRule="auto"/>
              <w:ind w:right="298"/>
              <w:rPr>
                <w:sz w:val="22"/>
              </w:rPr>
            </w:pPr>
            <w:r>
              <w:rPr>
                <w:sz w:val="22"/>
              </w:rPr>
              <w:t>González -Ramírez, M.T., Vanegas-Farfano, M., Landero-Hernández, R. (2017).</w:t>
            </w:r>
          </w:p>
        </w:tc>
        <w:tc>
          <w:tcPr>
            <w:tcW w:w="3687" w:type="dxa"/>
          </w:tcPr>
          <w:p>
            <w:pPr>
              <w:pStyle w:val="TableParagraph"/>
              <w:spacing w:line="259" w:lineRule="auto"/>
              <w:ind w:left="109" w:right="184"/>
              <w:rPr>
                <w:sz w:val="22"/>
              </w:rPr>
            </w:pPr>
            <w:r>
              <w:rPr>
                <w:sz w:val="22"/>
              </w:rPr>
              <w:t>Versión mexicana de la escala Monash de relación del dueño con su perro (MDORS-M).</w:t>
            </w:r>
          </w:p>
        </w:tc>
        <w:tc>
          <w:tcPr>
            <w:tcW w:w="3260" w:type="dxa"/>
          </w:tcPr>
          <w:p>
            <w:pPr>
              <w:pStyle w:val="TableParagraph"/>
              <w:spacing w:line="242" w:lineRule="auto"/>
              <w:ind w:right="205"/>
              <w:rPr>
                <w:sz w:val="22"/>
              </w:rPr>
            </w:pPr>
            <w:r>
              <w:rPr>
                <w:sz w:val="22"/>
              </w:rPr>
              <w:t>Alternativas en psicología, 37, 107-123.</w:t>
            </w:r>
          </w:p>
          <w:p>
            <w:pPr>
              <w:pStyle w:val="TableParagraph"/>
              <w:spacing w:line="242" w:lineRule="auto"/>
              <w:ind w:right="130"/>
              <w:rPr>
                <w:sz w:val="22"/>
              </w:rPr>
            </w:pPr>
            <w:hyperlink r:id="rId38">
              <w:r>
                <w:rPr>
                  <w:sz w:val="22"/>
                </w:rPr>
                <w:t>http://www.alternativas.me/atta</w:t>
              </w:r>
            </w:hyperlink>
            <w:r>
              <w:rPr>
                <w:sz w:val="22"/>
              </w:rPr>
              <w:t> chments/article/149/08%20-</w:t>
            </w:r>
          </w:p>
          <w:p>
            <w:pPr>
              <w:pStyle w:val="TableParagraph"/>
              <w:ind w:right="89"/>
              <w:rPr>
                <w:sz w:val="22"/>
              </w:rPr>
            </w:pPr>
            <w:r>
              <w:rPr>
                <w:sz w:val="22"/>
              </w:rPr>
              <w:t>%20Versión%20mexicana%20 de%20la%20escala%20Monas</w:t>
            </w:r>
          </w:p>
          <w:p>
            <w:pPr>
              <w:pStyle w:val="TableParagraph"/>
              <w:spacing w:line="234" w:lineRule="exact"/>
              <w:rPr>
                <w:sz w:val="22"/>
              </w:rPr>
            </w:pPr>
            <w:r>
              <w:rPr>
                <w:sz w:val="22"/>
              </w:rPr>
              <w:t>h.pdf</w:t>
            </w:r>
          </w:p>
        </w:tc>
      </w:tr>
      <w:tr>
        <w:trPr>
          <w:trHeight w:val="1252" w:hRule="atLeast"/>
        </w:trPr>
        <w:tc>
          <w:tcPr>
            <w:tcW w:w="476" w:type="dxa"/>
          </w:tcPr>
          <w:p>
            <w:pPr>
              <w:pStyle w:val="TableParagraph"/>
              <w:spacing w:line="250" w:lineRule="exact"/>
              <w:ind w:left="117"/>
              <w:rPr>
                <w:sz w:val="22"/>
              </w:rPr>
            </w:pPr>
            <w:r>
              <w:rPr>
                <w:sz w:val="22"/>
              </w:rPr>
              <w:t>12</w:t>
            </w:r>
          </w:p>
        </w:tc>
        <w:tc>
          <w:tcPr>
            <w:tcW w:w="2936" w:type="dxa"/>
          </w:tcPr>
          <w:p>
            <w:pPr>
              <w:pStyle w:val="TableParagraph"/>
              <w:spacing w:line="259" w:lineRule="auto"/>
              <w:ind w:right="174"/>
              <w:rPr>
                <w:sz w:val="22"/>
              </w:rPr>
            </w:pPr>
            <w:r>
              <w:rPr>
                <w:sz w:val="22"/>
              </w:rPr>
              <w:t>González - Ramírez, M.T. Landero-Hernández, R. Quezada-Berumen, L., &amp; Ibarra-González, L. (2017).</w:t>
            </w:r>
          </w:p>
        </w:tc>
        <w:tc>
          <w:tcPr>
            <w:tcW w:w="3687" w:type="dxa"/>
          </w:tcPr>
          <w:p>
            <w:pPr>
              <w:pStyle w:val="TableParagraph"/>
              <w:spacing w:line="259" w:lineRule="auto"/>
              <w:ind w:left="109" w:right="368"/>
              <w:rPr>
                <w:sz w:val="22"/>
              </w:rPr>
            </w:pPr>
            <w:r>
              <w:rPr>
                <w:sz w:val="22"/>
              </w:rPr>
              <w:t>Situaciones estresantes que afectan la percepción de la felicidad: el amor como estresor.</w:t>
            </w:r>
          </w:p>
        </w:tc>
        <w:tc>
          <w:tcPr>
            <w:tcW w:w="3260" w:type="dxa"/>
          </w:tcPr>
          <w:p>
            <w:pPr>
              <w:pStyle w:val="TableParagraph"/>
              <w:spacing w:line="250" w:lineRule="exact"/>
              <w:rPr>
                <w:sz w:val="22"/>
              </w:rPr>
            </w:pPr>
            <w:r>
              <w:rPr>
                <w:sz w:val="22"/>
              </w:rPr>
              <w:t>Ansiedad y</w:t>
            </w:r>
          </w:p>
          <w:p>
            <w:pPr>
              <w:pStyle w:val="TableParagraph"/>
              <w:spacing w:line="259" w:lineRule="auto" w:before="20"/>
              <w:ind w:right="163"/>
              <w:rPr>
                <w:sz w:val="22"/>
              </w:rPr>
            </w:pPr>
            <w:r>
              <w:rPr>
                <w:sz w:val="22"/>
              </w:rPr>
              <w:t>Estrés, doi:10.1016/j.anyes.20 16.11.002.</w:t>
            </w:r>
          </w:p>
        </w:tc>
      </w:tr>
      <w:tr>
        <w:trPr>
          <w:trHeight w:val="1253" w:hRule="atLeast"/>
        </w:trPr>
        <w:tc>
          <w:tcPr>
            <w:tcW w:w="476" w:type="dxa"/>
          </w:tcPr>
          <w:p>
            <w:pPr>
              <w:pStyle w:val="TableParagraph"/>
              <w:spacing w:line="250" w:lineRule="exact"/>
              <w:ind w:left="117"/>
              <w:rPr>
                <w:sz w:val="22"/>
              </w:rPr>
            </w:pPr>
            <w:r>
              <w:rPr>
                <w:sz w:val="22"/>
              </w:rPr>
              <w:t>13</w:t>
            </w:r>
          </w:p>
        </w:tc>
        <w:tc>
          <w:tcPr>
            <w:tcW w:w="2936" w:type="dxa"/>
          </w:tcPr>
          <w:p>
            <w:pPr>
              <w:pStyle w:val="TableParagraph"/>
              <w:spacing w:line="259" w:lineRule="auto"/>
              <w:ind w:right="247"/>
              <w:rPr>
                <w:sz w:val="22"/>
              </w:rPr>
            </w:pPr>
            <w:r>
              <w:rPr>
                <w:sz w:val="22"/>
              </w:rPr>
              <w:t>González -Ramírez, M.T., Landero-Hernández, R., &amp; Vanegas-Farfano, M. (2017).</w:t>
            </w:r>
          </w:p>
        </w:tc>
        <w:tc>
          <w:tcPr>
            <w:tcW w:w="3687" w:type="dxa"/>
          </w:tcPr>
          <w:p>
            <w:pPr>
              <w:pStyle w:val="TableParagraph"/>
              <w:spacing w:line="259" w:lineRule="auto"/>
              <w:ind w:left="109" w:right="258"/>
              <w:rPr>
                <w:sz w:val="22"/>
              </w:rPr>
            </w:pPr>
            <w:r>
              <w:rPr>
                <w:sz w:val="22"/>
              </w:rPr>
              <w:t>Dog-Owner Compatibility Index of Activity Preferences.</w:t>
            </w:r>
          </w:p>
        </w:tc>
        <w:tc>
          <w:tcPr>
            <w:tcW w:w="3260" w:type="dxa"/>
          </w:tcPr>
          <w:p>
            <w:pPr>
              <w:pStyle w:val="TableParagraph"/>
              <w:spacing w:line="259" w:lineRule="auto"/>
              <w:ind w:right="579"/>
              <w:rPr>
                <w:sz w:val="22"/>
              </w:rPr>
            </w:pPr>
            <w:r>
              <w:rPr>
                <w:sz w:val="22"/>
              </w:rPr>
              <w:t>Human-Animal Interaction Bulletin, 5 (1), 58-68.</w:t>
            </w:r>
          </w:p>
        </w:tc>
      </w:tr>
      <w:tr>
        <w:trPr>
          <w:trHeight w:val="1252" w:hRule="atLeast"/>
        </w:trPr>
        <w:tc>
          <w:tcPr>
            <w:tcW w:w="476" w:type="dxa"/>
          </w:tcPr>
          <w:p>
            <w:pPr>
              <w:pStyle w:val="TableParagraph"/>
              <w:spacing w:line="250" w:lineRule="exact"/>
              <w:ind w:left="117"/>
              <w:rPr>
                <w:sz w:val="22"/>
              </w:rPr>
            </w:pPr>
            <w:r>
              <w:rPr>
                <w:sz w:val="22"/>
              </w:rPr>
              <w:t>14</w:t>
            </w:r>
          </w:p>
        </w:tc>
        <w:tc>
          <w:tcPr>
            <w:tcW w:w="2936" w:type="dxa"/>
          </w:tcPr>
          <w:p>
            <w:pPr>
              <w:pStyle w:val="TableParagraph"/>
              <w:spacing w:line="259" w:lineRule="auto"/>
              <w:ind w:right="359"/>
              <w:rPr>
                <w:sz w:val="22"/>
              </w:rPr>
            </w:pPr>
            <w:r>
              <w:rPr>
                <w:sz w:val="22"/>
              </w:rPr>
              <w:t>González -Ramírez, M.T. Quezada-Berumen, L., &amp; Landero-Hernández, R. (2017).</w:t>
            </w:r>
          </w:p>
        </w:tc>
        <w:tc>
          <w:tcPr>
            <w:tcW w:w="3687" w:type="dxa"/>
          </w:tcPr>
          <w:p>
            <w:pPr>
              <w:pStyle w:val="TableParagraph"/>
              <w:spacing w:line="259" w:lineRule="auto"/>
              <w:ind w:left="109" w:right="400"/>
              <w:jc w:val="both"/>
              <w:rPr>
                <w:sz w:val="22"/>
              </w:rPr>
            </w:pPr>
            <w:r>
              <w:rPr>
                <w:sz w:val="22"/>
              </w:rPr>
              <w:t>Assessment of canine behaviors using C-BARQ in a sample from Northern México.</w:t>
            </w:r>
          </w:p>
        </w:tc>
        <w:tc>
          <w:tcPr>
            <w:tcW w:w="3260" w:type="dxa"/>
          </w:tcPr>
          <w:p>
            <w:pPr>
              <w:pStyle w:val="TableParagraph"/>
              <w:spacing w:line="259" w:lineRule="auto"/>
              <w:ind w:right="133"/>
              <w:jc w:val="both"/>
              <w:rPr>
                <w:sz w:val="22"/>
              </w:rPr>
            </w:pPr>
            <w:r>
              <w:rPr>
                <w:sz w:val="22"/>
              </w:rPr>
              <w:t>Journal of Veterinary Behavior </w:t>
            </w:r>
            <w:hyperlink r:id="rId39">
              <w:r>
                <w:rPr>
                  <w:sz w:val="22"/>
                </w:rPr>
                <w:t>http://dx.doi.org/10.1016/j.jveb.</w:t>
              </w:r>
            </w:hyperlink>
            <w:r>
              <w:rPr>
                <w:sz w:val="22"/>
              </w:rPr>
              <w:t> 2017.03.007</w:t>
            </w:r>
          </w:p>
        </w:tc>
      </w:tr>
      <w:tr>
        <w:trPr>
          <w:trHeight w:val="1091" w:hRule="atLeast"/>
        </w:trPr>
        <w:tc>
          <w:tcPr>
            <w:tcW w:w="476" w:type="dxa"/>
          </w:tcPr>
          <w:p>
            <w:pPr>
              <w:pStyle w:val="TableParagraph"/>
              <w:spacing w:line="250" w:lineRule="exact"/>
              <w:ind w:left="117"/>
              <w:rPr>
                <w:sz w:val="22"/>
              </w:rPr>
            </w:pPr>
            <w:r>
              <w:rPr>
                <w:sz w:val="22"/>
              </w:rPr>
              <w:t>15</w:t>
            </w:r>
          </w:p>
        </w:tc>
        <w:tc>
          <w:tcPr>
            <w:tcW w:w="2936" w:type="dxa"/>
          </w:tcPr>
          <w:p>
            <w:pPr>
              <w:pStyle w:val="TableParagraph"/>
              <w:spacing w:line="259" w:lineRule="auto"/>
              <w:ind w:right="248"/>
              <w:jc w:val="both"/>
              <w:rPr>
                <w:sz w:val="22"/>
              </w:rPr>
            </w:pPr>
            <w:r>
              <w:rPr>
                <w:sz w:val="22"/>
              </w:rPr>
              <w:t>González -Ramírez, M.T., Landero-Hernández, R., &amp; Vanegas-Farfano, M.</w:t>
            </w:r>
          </w:p>
          <w:p>
            <w:pPr>
              <w:pStyle w:val="TableParagraph"/>
              <w:spacing w:line="252" w:lineRule="exact"/>
              <w:jc w:val="both"/>
              <w:rPr>
                <w:sz w:val="22"/>
              </w:rPr>
            </w:pPr>
            <w:r>
              <w:rPr>
                <w:sz w:val="22"/>
              </w:rPr>
              <w:t>(2017).</w:t>
            </w:r>
          </w:p>
        </w:tc>
        <w:tc>
          <w:tcPr>
            <w:tcW w:w="3687" w:type="dxa"/>
          </w:tcPr>
          <w:p>
            <w:pPr>
              <w:pStyle w:val="TableParagraph"/>
              <w:spacing w:line="259" w:lineRule="auto"/>
              <w:ind w:left="109" w:right="160"/>
              <w:rPr>
                <w:sz w:val="22"/>
              </w:rPr>
            </w:pPr>
            <w:r>
              <w:rPr>
                <w:sz w:val="22"/>
              </w:rPr>
              <w:t>Differences between clicker and voice when used as event markers in shaping novel behaviors in dog</w:t>
            </w:r>
          </w:p>
          <w:p>
            <w:pPr>
              <w:pStyle w:val="TableParagraph"/>
              <w:spacing w:line="252" w:lineRule="exact"/>
              <w:ind w:left="109"/>
              <w:rPr>
                <w:sz w:val="22"/>
              </w:rPr>
            </w:pPr>
            <w:r>
              <w:rPr>
                <w:sz w:val="22"/>
              </w:rPr>
              <w:t>training.</w:t>
            </w:r>
          </w:p>
        </w:tc>
        <w:tc>
          <w:tcPr>
            <w:tcW w:w="3260" w:type="dxa"/>
          </w:tcPr>
          <w:p>
            <w:pPr>
              <w:pStyle w:val="TableParagraph"/>
              <w:spacing w:line="232" w:lineRule="auto" w:before="2"/>
              <w:ind w:right="231"/>
              <w:rPr>
                <w:sz w:val="22"/>
              </w:rPr>
            </w:pPr>
            <w:r>
              <w:rPr>
                <w:sz w:val="22"/>
              </w:rPr>
              <w:t>Informes Psicolo</w:t>
            </w:r>
            <w:r>
              <w:rPr>
                <w:position w:val="-2"/>
                <w:sz w:val="22"/>
              </w:rPr>
              <w:t>́ </w:t>
            </w:r>
            <w:r>
              <w:rPr>
                <w:sz w:val="22"/>
              </w:rPr>
              <w:t>gicos, 17(2), 67-77</w:t>
            </w:r>
          </w:p>
          <w:p>
            <w:pPr>
              <w:pStyle w:val="TableParagraph"/>
              <w:spacing w:line="274" w:lineRule="exact" w:before="6"/>
              <w:ind w:right="101"/>
              <w:rPr>
                <w:sz w:val="22"/>
              </w:rPr>
            </w:pPr>
            <w:hyperlink r:id="rId40">
              <w:r>
                <w:rPr>
                  <w:sz w:val="22"/>
                </w:rPr>
                <w:t>http://dx.doi.org/10.18566/infps</w:t>
              </w:r>
            </w:hyperlink>
            <w:r>
              <w:rPr>
                <w:sz w:val="22"/>
              </w:rPr>
              <w:t> ic. v17n2a03.</w:t>
            </w:r>
          </w:p>
        </w:tc>
      </w:tr>
    </w:tbl>
    <w:p>
      <w:pPr>
        <w:spacing w:after="0" w:line="274" w:lineRule="exact"/>
        <w:rPr>
          <w:sz w:val="22"/>
        </w:rPr>
        <w:sectPr>
          <w:pgSz w:w="12240" w:h="15840"/>
          <w:pgMar w:header="713" w:footer="76" w:top="2000" w:bottom="260" w:left="820" w:right="580"/>
        </w:sectPr>
      </w:pPr>
    </w:p>
    <w:p>
      <w:pPr>
        <w:pStyle w:val="BodyText"/>
        <w:spacing w:before="9"/>
        <w:rPr>
          <w:rFonts w:ascii="Times New Roman"/>
          <w:sz w:val="23"/>
        </w:rPr>
      </w:pPr>
      <w:r>
        <w:rPr/>
        <w:pict>
          <v:rect style="position:absolute;margin-left:314.809998pt;margin-top:252.289993pt;width:3.12pt;height:1.2pt;mso-position-horizontal-relative:page;mso-position-vertical-relative:page;z-index:-454936" filled="true" fillcolor="#000000" stroked="false">
            <v:fill type="solid"/>
            <w10:wrap type="none"/>
          </v:rect>
        </w:pic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2936"/>
        <w:gridCol w:w="3687"/>
        <w:gridCol w:w="3260"/>
      </w:tblGrid>
      <w:tr>
        <w:trPr>
          <w:trHeight w:val="1012" w:hRule="atLeast"/>
        </w:trPr>
        <w:tc>
          <w:tcPr>
            <w:tcW w:w="476" w:type="dxa"/>
          </w:tcPr>
          <w:p>
            <w:pPr>
              <w:pStyle w:val="TableParagraph"/>
              <w:spacing w:line="250" w:lineRule="exact"/>
              <w:ind w:left="117"/>
              <w:rPr>
                <w:sz w:val="22"/>
              </w:rPr>
            </w:pPr>
            <w:r>
              <w:rPr>
                <w:sz w:val="22"/>
              </w:rPr>
              <w:t>16</w:t>
            </w:r>
          </w:p>
        </w:tc>
        <w:tc>
          <w:tcPr>
            <w:tcW w:w="2936" w:type="dxa"/>
          </w:tcPr>
          <w:p>
            <w:pPr>
              <w:pStyle w:val="TableParagraph"/>
              <w:spacing w:line="242" w:lineRule="auto"/>
              <w:ind w:right="144" w:firstLine="62"/>
              <w:rPr>
                <w:sz w:val="22"/>
              </w:rPr>
            </w:pPr>
            <w:hyperlink r:id="rId41">
              <w:r>
                <w:rPr>
                  <w:sz w:val="22"/>
                </w:rPr>
                <w:t>Idalia Rodríguez </w:t>
              </w:r>
            </w:hyperlink>
            <w:r>
              <w:rPr>
                <w:sz w:val="22"/>
              </w:rPr>
              <w:t>Norma, &amp; José Moral de la Rubia</w:t>
            </w:r>
          </w:p>
        </w:tc>
        <w:tc>
          <w:tcPr>
            <w:tcW w:w="3687" w:type="dxa"/>
          </w:tcPr>
          <w:p>
            <w:pPr>
              <w:pStyle w:val="TableParagraph"/>
              <w:spacing w:line="242" w:lineRule="auto"/>
              <w:ind w:left="109" w:right="185"/>
              <w:rPr>
                <w:sz w:val="22"/>
              </w:rPr>
            </w:pPr>
            <w:hyperlink r:id="rId42">
              <w:r>
                <w:rPr>
                  <w:sz w:val="22"/>
                </w:rPr>
                <w:t>Adaptation and content validity by</w:t>
              </w:r>
            </w:hyperlink>
            <w:r>
              <w:rPr>
                <w:sz w:val="22"/>
              </w:rPr>
              <w:t> </w:t>
            </w:r>
            <w:hyperlink r:id="rId42">
              <w:r>
                <w:rPr>
                  <w:sz w:val="22"/>
                </w:rPr>
                <w:t>expert judgment of the Oral Health</w:t>
              </w:r>
            </w:hyperlink>
          </w:p>
          <w:p>
            <w:pPr>
              <w:pStyle w:val="TableParagraph"/>
              <w:spacing w:line="252" w:lineRule="exact"/>
              <w:ind w:left="109" w:right="1187"/>
              <w:rPr>
                <w:sz w:val="22"/>
              </w:rPr>
            </w:pPr>
            <w:hyperlink r:id="rId42">
              <w:r>
                <w:rPr>
                  <w:sz w:val="22"/>
                </w:rPr>
                <w:t>Impact Profile applied to</w:t>
              </w:r>
            </w:hyperlink>
            <w:r>
              <w:rPr>
                <w:sz w:val="22"/>
              </w:rPr>
              <w:t> </w:t>
            </w:r>
            <w:hyperlink r:id="rId42">
              <w:r>
                <w:rPr>
                  <w:sz w:val="22"/>
                </w:rPr>
                <w:t>Periodontal Disease.</w:t>
              </w:r>
            </w:hyperlink>
          </w:p>
        </w:tc>
        <w:tc>
          <w:tcPr>
            <w:tcW w:w="3260" w:type="dxa"/>
          </w:tcPr>
          <w:p>
            <w:pPr>
              <w:pStyle w:val="TableParagraph"/>
              <w:spacing w:line="242" w:lineRule="auto"/>
              <w:ind w:left="140" w:right="693"/>
              <w:rPr>
                <w:sz w:val="22"/>
              </w:rPr>
            </w:pPr>
            <w:hyperlink r:id="rId43">
              <w:r>
                <w:rPr>
                  <w:sz w:val="22"/>
                  <w:u w:val="single"/>
                </w:rPr>
                <w:t>Journal of Oral</w:t>
              </w:r>
            </w:hyperlink>
            <w:r>
              <w:rPr>
                <w:sz w:val="22"/>
              </w:rPr>
              <w:t> </w:t>
            </w:r>
            <w:hyperlink r:id="rId43">
              <w:r>
                <w:rPr>
                  <w:sz w:val="22"/>
                  <w:u w:val="single"/>
                </w:rPr>
                <w:t>Research</w:t>
              </w:r>
            </w:hyperlink>
            <w:r>
              <w:rPr>
                <w:sz w:val="22"/>
              </w:rPr>
              <w:t>, ISSN-e 0719-</w:t>
            </w:r>
          </w:p>
          <w:p>
            <w:pPr>
              <w:pStyle w:val="TableParagraph"/>
              <w:spacing w:line="248" w:lineRule="exact"/>
              <w:ind w:left="140"/>
              <w:rPr>
                <w:sz w:val="22"/>
              </w:rPr>
            </w:pPr>
            <w:r>
              <w:rPr>
                <w:sz w:val="22"/>
              </w:rPr>
              <w:t>2479, ISSN 0719-2460, </w:t>
            </w:r>
            <w:hyperlink r:id="rId44">
              <w:r>
                <w:rPr>
                  <w:sz w:val="22"/>
                  <w:u w:val="single"/>
                </w:rPr>
                <w:t>Vol. 6,</w:t>
              </w:r>
            </w:hyperlink>
          </w:p>
          <w:p>
            <w:pPr>
              <w:pStyle w:val="TableParagraph"/>
              <w:spacing w:line="236" w:lineRule="exact"/>
              <w:ind w:left="140"/>
              <w:rPr>
                <w:sz w:val="22"/>
              </w:rPr>
            </w:pPr>
            <w:hyperlink r:id="rId44">
              <w:r>
                <w:rPr>
                  <w:sz w:val="22"/>
                  <w:u w:val="single"/>
                </w:rPr>
                <w:t>Nº. 4, 2017</w:t>
              </w:r>
            </w:hyperlink>
            <w:r>
              <w:rPr>
                <w:sz w:val="22"/>
              </w:rPr>
              <w:t>, págs. 92-96.</w:t>
            </w:r>
          </w:p>
        </w:tc>
      </w:tr>
      <w:tr>
        <w:trPr>
          <w:trHeight w:val="975" w:hRule="atLeast"/>
        </w:trPr>
        <w:tc>
          <w:tcPr>
            <w:tcW w:w="476" w:type="dxa"/>
          </w:tcPr>
          <w:p>
            <w:pPr>
              <w:pStyle w:val="TableParagraph"/>
              <w:spacing w:line="248" w:lineRule="exact"/>
              <w:ind w:left="117"/>
              <w:rPr>
                <w:sz w:val="22"/>
              </w:rPr>
            </w:pPr>
            <w:r>
              <w:rPr>
                <w:sz w:val="22"/>
              </w:rPr>
              <w:t>17</w:t>
            </w:r>
          </w:p>
        </w:tc>
        <w:tc>
          <w:tcPr>
            <w:tcW w:w="2936" w:type="dxa"/>
          </w:tcPr>
          <w:p>
            <w:pPr>
              <w:pStyle w:val="TableParagraph"/>
              <w:ind w:right="416"/>
              <w:jc w:val="both"/>
              <w:rPr>
                <w:sz w:val="22"/>
              </w:rPr>
            </w:pPr>
            <w:r>
              <w:rPr>
                <w:sz w:val="22"/>
              </w:rPr>
              <w:t>Izcara, S. P., Moral, J, &amp; Andrade. K. L. (2017, en prensa).</w:t>
            </w:r>
          </w:p>
        </w:tc>
        <w:tc>
          <w:tcPr>
            <w:tcW w:w="3687" w:type="dxa"/>
          </w:tcPr>
          <w:p>
            <w:pPr>
              <w:pStyle w:val="TableParagraph"/>
              <w:spacing w:line="259" w:lineRule="auto"/>
              <w:ind w:left="109" w:right="99"/>
              <w:rPr>
                <w:sz w:val="22"/>
              </w:rPr>
            </w:pPr>
            <w:r>
              <w:rPr>
                <w:sz w:val="22"/>
              </w:rPr>
              <w:t>Edad de inicio en el sexo comercial en mujeres centroamericanas traficadas.</w:t>
            </w:r>
          </w:p>
        </w:tc>
        <w:tc>
          <w:tcPr>
            <w:tcW w:w="3260" w:type="dxa"/>
          </w:tcPr>
          <w:p>
            <w:pPr>
              <w:pStyle w:val="TableParagraph"/>
              <w:ind w:left="169" w:right="1094" w:hanging="63"/>
              <w:rPr>
                <w:sz w:val="22"/>
              </w:rPr>
            </w:pPr>
            <w:r>
              <w:rPr>
                <w:sz w:val="22"/>
              </w:rPr>
              <w:t>Revista Ciencia UAT ISSN: 20007-7858.</w:t>
            </w:r>
          </w:p>
        </w:tc>
      </w:tr>
      <w:tr>
        <w:trPr>
          <w:trHeight w:val="1265" w:hRule="atLeast"/>
        </w:trPr>
        <w:tc>
          <w:tcPr>
            <w:tcW w:w="476" w:type="dxa"/>
          </w:tcPr>
          <w:p>
            <w:pPr>
              <w:pStyle w:val="TableParagraph"/>
              <w:spacing w:line="250" w:lineRule="exact"/>
              <w:ind w:left="110"/>
              <w:rPr>
                <w:sz w:val="22"/>
              </w:rPr>
            </w:pPr>
            <w:r>
              <w:rPr>
                <w:sz w:val="22"/>
              </w:rPr>
              <w:t>18</w:t>
            </w:r>
          </w:p>
        </w:tc>
        <w:tc>
          <w:tcPr>
            <w:tcW w:w="2936" w:type="dxa"/>
          </w:tcPr>
          <w:p>
            <w:pPr>
              <w:pStyle w:val="TableParagraph"/>
              <w:ind w:right="153"/>
              <w:rPr>
                <w:sz w:val="22"/>
              </w:rPr>
            </w:pPr>
            <w:hyperlink r:id="rId45">
              <w:r>
                <w:rPr>
                  <w:sz w:val="22"/>
                  <w:u w:val="single"/>
                </w:rPr>
                <w:t>Katún Marín </w:t>
              </w:r>
            </w:hyperlink>
            <w:r>
              <w:rPr>
                <w:sz w:val="22"/>
                <w:u w:val="single"/>
              </w:rPr>
              <w:t>María Amparo</w:t>
            </w:r>
            <w:r>
              <w:rPr>
                <w:sz w:val="22"/>
              </w:rPr>
              <w:t> </w:t>
            </w:r>
            <w:r>
              <w:rPr>
                <w:sz w:val="22"/>
                <w:u w:val="single"/>
              </w:rPr>
              <w:t>de Jesús</w:t>
            </w:r>
            <w:r>
              <w:rPr>
                <w:sz w:val="22"/>
              </w:rPr>
              <w:t>, Moral de la Rubia José, </w:t>
            </w:r>
            <w:hyperlink r:id="rId46">
              <w:r>
                <w:rPr>
                  <w:sz w:val="22"/>
                  <w:u w:val="single"/>
                </w:rPr>
                <w:t>Salazar</w:t>
              </w:r>
            </w:hyperlink>
            <w:r>
              <w:rPr>
                <w:sz w:val="22"/>
              </w:rPr>
              <w:t> </w:t>
            </w:r>
            <w:hyperlink r:id="rId46">
              <w:r>
                <w:rPr>
                  <w:sz w:val="22"/>
                  <w:u w:val="single"/>
                </w:rPr>
                <w:t>González</w:t>
              </w:r>
              <w:r>
                <w:rPr>
                  <w:sz w:val="22"/>
                </w:rPr>
                <w:t> </w:t>
              </w:r>
            </w:hyperlink>
            <w:r>
              <w:rPr>
                <w:sz w:val="22"/>
                <w:u w:val="single"/>
              </w:rPr>
              <w:t>Bertha Cecilia</w:t>
            </w:r>
            <w:r>
              <w:rPr>
                <w:sz w:val="22"/>
              </w:rPr>
              <w:t>, &amp;</w:t>
            </w:r>
          </w:p>
          <w:p>
            <w:pPr>
              <w:pStyle w:val="TableParagraph"/>
              <w:spacing w:line="234" w:lineRule="exact"/>
              <w:rPr>
                <w:sz w:val="22"/>
              </w:rPr>
            </w:pPr>
            <w:hyperlink r:id="rId47">
              <w:r>
                <w:rPr>
                  <w:sz w:val="22"/>
                  <w:u w:val="single"/>
                </w:rPr>
                <w:t>Rosas Carrasco</w:t>
              </w:r>
              <w:r>
                <w:rPr>
                  <w:sz w:val="22"/>
                </w:rPr>
                <w:t> </w:t>
              </w:r>
            </w:hyperlink>
            <w:r>
              <w:rPr>
                <w:sz w:val="22"/>
                <w:u w:val="single"/>
              </w:rPr>
              <w:t>Oscar.</w:t>
            </w:r>
          </w:p>
        </w:tc>
        <w:tc>
          <w:tcPr>
            <w:tcW w:w="3687" w:type="dxa"/>
          </w:tcPr>
          <w:p>
            <w:pPr>
              <w:pStyle w:val="TableParagraph"/>
              <w:ind w:left="109" w:right="417"/>
              <w:rPr>
                <w:b/>
                <w:i/>
                <w:sz w:val="22"/>
              </w:rPr>
            </w:pPr>
            <w:hyperlink r:id="rId48">
              <w:r>
                <w:rPr>
                  <w:sz w:val="22"/>
                </w:rPr>
                <w:t>Contraste de un modelo de</w:t>
              </w:r>
            </w:hyperlink>
            <w:r>
              <w:rPr>
                <w:sz w:val="22"/>
              </w:rPr>
              <w:t> </w:t>
            </w:r>
            <w:hyperlink r:id="rId48">
              <w:r>
                <w:rPr>
                  <w:sz w:val="22"/>
                </w:rPr>
                <w:t>envejecimiento exitoso derivado</w:t>
              </w:r>
            </w:hyperlink>
            <w:r>
              <w:rPr>
                <w:sz w:val="22"/>
              </w:rPr>
              <w:t> </w:t>
            </w:r>
            <w:hyperlink r:id="rId48">
              <w:r>
                <w:rPr>
                  <w:sz w:val="22"/>
                </w:rPr>
                <w:t>del modelo de Roy</w:t>
              </w:r>
            </w:hyperlink>
            <w:r>
              <w:rPr>
                <w:b/>
                <w:i/>
                <w:sz w:val="22"/>
              </w:rPr>
              <w:t>.</w:t>
            </w:r>
          </w:p>
        </w:tc>
        <w:tc>
          <w:tcPr>
            <w:tcW w:w="3260" w:type="dxa"/>
          </w:tcPr>
          <w:p>
            <w:pPr>
              <w:pStyle w:val="TableParagraph"/>
              <w:spacing w:before="38"/>
              <w:ind w:left="140"/>
              <w:rPr>
                <w:sz w:val="22"/>
              </w:rPr>
            </w:pPr>
            <w:hyperlink r:id="rId49">
              <w:r>
                <w:rPr>
                  <w:sz w:val="22"/>
                  <w:u w:val="single"/>
                </w:rPr>
                <w:t>CIENCIA Ergo-</w:t>
              </w:r>
            </w:hyperlink>
          </w:p>
          <w:p>
            <w:pPr>
              <w:pStyle w:val="TableParagraph"/>
              <w:spacing w:line="259" w:lineRule="auto" w:before="18"/>
              <w:ind w:left="140" w:right="98"/>
              <w:rPr>
                <w:sz w:val="22"/>
              </w:rPr>
            </w:pPr>
            <w:hyperlink r:id="rId49">
              <w:r>
                <w:rPr>
                  <w:sz w:val="22"/>
                  <w:u w:val="single"/>
                </w:rPr>
                <w:t>sum</w:t>
              </w:r>
            </w:hyperlink>
            <w:r>
              <w:rPr>
                <w:sz w:val="22"/>
              </w:rPr>
              <w:t>, ISSN: 1405-0269, </w:t>
            </w:r>
            <w:hyperlink r:id="rId50">
              <w:r>
                <w:rPr>
                  <w:sz w:val="22"/>
                  <w:u w:val="single"/>
                </w:rPr>
                <w:t>Vol.</w:t>
              </w:r>
            </w:hyperlink>
            <w:r>
              <w:rPr>
                <w:sz w:val="22"/>
              </w:rPr>
              <w:t> </w:t>
            </w:r>
            <w:hyperlink r:id="rId50">
              <w:r>
                <w:rPr>
                  <w:sz w:val="22"/>
                  <w:u w:val="single"/>
                </w:rPr>
                <w:t>24, Nº. 2, 2017</w:t>
              </w:r>
            </w:hyperlink>
            <w:r>
              <w:rPr>
                <w:sz w:val="22"/>
              </w:rPr>
              <w:t>, págs. 126-136</w:t>
            </w:r>
          </w:p>
        </w:tc>
      </w:tr>
      <w:tr>
        <w:trPr>
          <w:trHeight w:val="978" w:hRule="atLeast"/>
        </w:trPr>
        <w:tc>
          <w:tcPr>
            <w:tcW w:w="476" w:type="dxa"/>
          </w:tcPr>
          <w:p>
            <w:pPr>
              <w:pStyle w:val="TableParagraph"/>
              <w:spacing w:line="250" w:lineRule="exact"/>
              <w:ind w:left="117"/>
              <w:rPr>
                <w:sz w:val="22"/>
              </w:rPr>
            </w:pPr>
            <w:r>
              <w:rPr>
                <w:sz w:val="22"/>
              </w:rPr>
              <w:t>19</w:t>
            </w:r>
          </w:p>
        </w:tc>
        <w:tc>
          <w:tcPr>
            <w:tcW w:w="2936" w:type="dxa"/>
          </w:tcPr>
          <w:p>
            <w:pPr>
              <w:pStyle w:val="TableParagraph"/>
              <w:spacing w:line="259" w:lineRule="auto"/>
              <w:ind w:right="524"/>
              <w:rPr>
                <w:sz w:val="22"/>
              </w:rPr>
            </w:pPr>
            <w:r>
              <w:rPr>
                <w:sz w:val="22"/>
              </w:rPr>
              <w:t>Meza Peña, C., Pompa Guajardo, E. (2016).</w:t>
            </w:r>
          </w:p>
        </w:tc>
        <w:tc>
          <w:tcPr>
            <w:tcW w:w="3687" w:type="dxa"/>
          </w:tcPr>
          <w:p>
            <w:pPr>
              <w:pStyle w:val="TableParagraph"/>
              <w:ind w:left="109" w:right="184"/>
              <w:rPr>
                <w:sz w:val="22"/>
              </w:rPr>
            </w:pPr>
            <w:r>
              <w:rPr>
                <w:sz w:val="22"/>
              </w:rPr>
              <w:t>Género, obesidad y auto concepto en una muestra de adolescentes de México.</w:t>
            </w:r>
          </w:p>
        </w:tc>
        <w:tc>
          <w:tcPr>
            <w:tcW w:w="3260" w:type="dxa"/>
          </w:tcPr>
          <w:p>
            <w:pPr>
              <w:pStyle w:val="TableParagraph"/>
              <w:spacing w:line="259" w:lineRule="auto"/>
              <w:ind w:right="303"/>
              <w:rPr>
                <w:sz w:val="22"/>
              </w:rPr>
            </w:pPr>
            <w:r>
              <w:rPr>
                <w:sz w:val="22"/>
              </w:rPr>
              <w:t>Revista Internacional de Ciencias del Deporte, 12, pp. 137-148.</w:t>
            </w:r>
          </w:p>
        </w:tc>
      </w:tr>
      <w:tr>
        <w:trPr>
          <w:trHeight w:val="978" w:hRule="atLeast"/>
        </w:trPr>
        <w:tc>
          <w:tcPr>
            <w:tcW w:w="476" w:type="dxa"/>
          </w:tcPr>
          <w:p>
            <w:pPr>
              <w:pStyle w:val="TableParagraph"/>
              <w:spacing w:line="250" w:lineRule="exact"/>
              <w:ind w:left="117"/>
              <w:rPr>
                <w:sz w:val="22"/>
              </w:rPr>
            </w:pPr>
            <w:r>
              <w:rPr>
                <w:sz w:val="22"/>
              </w:rPr>
              <w:t>20</w:t>
            </w:r>
          </w:p>
        </w:tc>
        <w:tc>
          <w:tcPr>
            <w:tcW w:w="2936" w:type="dxa"/>
          </w:tcPr>
          <w:p>
            <w:pPr>
              <w:pStyle w:val="TableParagraph"/>
              <w:spacing w:line="259" w:lineRule="auto"/>
              <w:ind w:right="121"/>
              <w:rPr>
                <w:sz w:val="22"/>
              </w:rPr>
            </w:pPr>
            <w:r>
              <w:rPr>
                <w:sz w:val="22"/>
              </w:rPr>
              <w:t>Miaja, M. &amp; Moral, R (2017, en prensa).</w:t>
            </w:r>
          </w:p>
        </w:tc>
        <w:tc>
          <w:tcPr>
            <w:tcW w:w="3687" w:type="dxa"/>
          </w:tcPr>
          <w:p>
            <w:pPr>
              <w:pStyle w:val="TableParagraph"/>
              <w:spacing w:line="259" w:lineRule="auto"/>
              <w:ind w:left="109" w:right="417"/>
              <w:rPr>
                <w:sz w:val="22"/>
              </w:rPr>
            </w:pPr>
            <w:r>
              <w:rPr>
                <w:sz w:val="22"/>
              </w:rPr>
              <w:t>Validación de la escala de resiliencia mexicana en mujeres con cáncer.</w:t>
            </w:r>
          </w:p>
        </w:tc>
        <w:tc>
          <w:tcPr>
            <w:tcW w:w="3260" w:type="dxa"/>
          </w:tcPr>
          <w:p>
            <w:pPr>
              <w:pStyle w:val="TableParagraph"/>
              <w:spacing w:line="259" w:lineRule="auto"/>
              <w:ind w:right="127"/>
              <w:rPr>
                <w:sz w:val="22"/>
              </w:rPr>
            </w:pPr>
            <w:r>
              <w:rPr>
                <w:sz w:val="22"/>
              </w:rPr>
              <w:t>Revista Ciencia UANL, 19(80). ISSN: 2007-1175.</w:t>
            </w:r>
          </w:p>
        </w:tc>
      </w:tr>
      <w:tr>
        <w:trPr>
          <w:trHeight w:val="1519" w:hRule="atLeast"/>
        </w:trPr>
        <w:tc>
          <w:tcPr>
            <w:tcW w:w="476" w:type="dxa"/>
          </w:tcPr>
          <w:p>
            <w:pPr>
              <w:pStyle w:val="TableParagraph"/>
              <w:spacing w:line="250" w:lineRule="exact"/>
              <w:ind w:left="117"/>
              <w:rPr>
                <w:sz w:val="22"/>
              </w:rPr>
            </w:pPr>
            <w:r>
              <w:rPr>
                <w:sz w:val="22"/>
              </w:rPr>
              <w:t>21</w:t>
            </w:r>
          </w:p>
        </w:tc>
        <w:tc>
          <w:tcPr>
            <w:tcW w:w="2936" w:type="dxa"/>
          </w:tcPr>
          <w:p>
            <w:pPr>
              <w:pStyle w:val="TableParagraph"/>
              <w:spacing w:line="259" w:lineRule="auto"/>
              <w:ind w:right="659"/>
              <w:rPr>
                <w:sz w:val="22"/>
              </w:rPr>
            </w:pPr>
            <w:r>
              <w:rPr>
                <w:sz w:val="22"/>
              </w:rPr>
              <w:t>Moral, J. &amp; Ramos, S. (2016).</w:t>
            </w:r>
          </w:p>
        </w:tc>
        <w:tc>
          <w:tcPr>
            <w:tcW w:w="3687" w:type="dxa"/>
          </w:tcPr>
          <w:p>
            <w:pPr>
              <w:pStyle w:val="TableParagraph"/>
              <w:spacing w:line="259" w:lineRule="auto"/>
              <w:ind w:left="109" w:right="99"/>
              <w:rPr>
                <w:sz w:val="22"/>
              </w:rPr>
            </w:pPr>
            <w:r>
              <w:rPr>
                <w:sz w:val="22"/>
              </w:rPr>
              <w:t>Modelos de violencia de pareja con variables de personalidad, afectivas, interpersonales y culturales.</w:t>
            </w:r>
          </w:p>
        </w:tc>
        <w:tc>
          <w:tcPr>
            <w:tcW w:w="3260" w:type="dxa"/>
          </w:tcPr>
          <w:p>
            <w:pPr>
              <w:pStyle w:val="TableParagraph"/>
              <w:ind w:right="151"/>
              <w:rPr>
                <w:sz w:val="22"/>
              </w:rPr>
            </w:pPr>
            <w:r>
              <w:rPr>
                <w:sz w:val="22"/>
              </w:rPr>
              <w:t>Cuadernos Hispanoamericanos de Psicología, 15(1), 15-22. ISSN</w:t>
            </w:r>
          </w:p>
          <w:p>
            <w:pPr>
              <w:pStyle w:val="TableParagraph"/>
              <w:spacing w:line="252" w:lineRule="exact" w:before="4"/>
              <w:ind w:right="412"/>
              <w:rPr>
                <w:sz w:val="22"/>
              </w:rPr>
            </w:pPr>
            <w:r>
              <w:rPr>
                <w:sz w:val="22"/>
              </w:rPr>
              <w:t>versión impresa 1657-3412. ISSN versión electrónica: 2346-0253</w:t>
            </w:r>
          </w:p>
        </w:tc>
      </w:tr>
      <w:tr>
        <w:trPr>
          <w:trHeight w:val="1264" w:hRule="atLeast"/>
        </w:trPr>
        <w:tc>
          <w:tcPr>
            <w:tcW w:w="476" w:type="dxa"/>
          </w:tcPr>
          <w:p>
            <w:pPr>
              <w:pStyle w:val="TableParagraph"/>
              <w:spacing w:line="250" w:lineRule="exact"/>
              <w:ind w:left="110"/>
              <w:rPr>
                <w:sz w:val="22"/>
              </w:rPr>
            </w:pPr>
            <w:r>
              <w:rPr>
                <w:sz w:val="22"/>
              </w:rPr>
              <w:t>22</w:t>
            </w:r>
          </w:p>
        </w:tc>
        <w:tc>
          <w:tcPr>
            <w:tcW w:w="2936" w:type="dxa"/>
          </w:tcPr>
          <w:p>
            <w:pPr>
              <w:pStyle w:val="TableParagraph"/>
              <w:spacing w:line="250" w:lineRule="exact"/>
              <w:rPr>
                <w:sz w:val="22"/>
              </w:rPr>
            </w:pPr>
            <w:r>
              <w:rPr>
                <w:sz w:val="22"/>
              </w:rPr>
              <w:t>Moral, J. (2016).</w:t>
            </w:r>
          </w:p>
        </w:tc>
        <w:tc>
          <w:tcPr>
            <w:tcW w:w="3687" w:type="dxa"/>
          </w:tcPr>
          <w:p>
            <w:pPr>
              <w:pStyle w:val="TableParagraph"/>
              <w:spacing w:line="259" w:lineRule="auto"/>
              <w:ind w:left="109" w:right="772"/>
              <w:rPr>
                <w:sz w:val="22"/>
              </w:rPr>
            </w:pPr>
            <w:r>
              <w:rPr>
                <w:sz w:val="22"/>
              </w:rPr>
              <w:t>Variables demográficas y engrandecimiento marital en Monterrey, México.</w:t>
            </w:r>
          </w:p>
        </w:tc>
        <w:tc>
          <w:tcPr>
            <w:tcW w:w="3260" w:type="dxa"/>
          </w:tcPr>
          <w:p>
            <w:pPr>
              <w:pStyle w:val="TableParagraph"/>
              <w:spacing w:line="250" w:lineRule="exact"/>
              <w:rPr>
                <w:sz w:val="22"/>
              </w:rPr>
            </w:pPr>
            <w:r>
              <w:rPr>
                <w:sz w:val="22"/>
              </w:rPr>
              <w:t>Pensando Psicología, 12(20),</w:t>
            </w:r>
          </w:p>
          <w:p>
            <w:pPr>
              <w:pStyle w:val="TableParagraph"/>
              <w:spacing w:line="252" w:lineRule="exact"/>
              <w:rPr>
                <w:sz w:val="22"/>
              </w:rPr>
            </w:pPr>
            <w:r>
              <w:rPr>
                <w:sz w:val="22"/>
              </w:rPr>
              <w:t>13-28. P-ISSN 1900-3099 y e-</w:t>
            </w:r>
          </w:p>
          <w:p>
            <w:pPr>
              <w:pStyle w:val="TableParagraph"/>
              <w:spacing w:line="252" w:lineRule="exact" w:before="1"/>
              <w:rPr>
                <w:sz w:val="22"/>
              </w:rPr>
            </w:pPr>
            <w:r>
              <w:rPr>
                <w:sz w:val="22"/>
              </w:rPr>
              <w:t>ISSN 2382-3984. doi:</w:t>
            </w:r>
          </w:p>
          <w:p>
            <w:pPr>
              <w:pStyle w:val="TableParagraph"/>
              <w:spacing w:line="254" w:lineRule="exact" w:before="3"/>
              <w:ind w:right="150"/>
              <w:rPr>
                <w:sz w:val="22"/>
              </w:rPr>
            </w:pPr>
            <w:hyperlink r:id="rId51">
              <w:r>
                <w:rPr>
                  <w:sz w:val="22"/>
                </w:rPr>
                <w:t>http://dx.doi.org/10.16925/pe.v</w:t>
              </w:r>
            </w:hyperlink>
            <w:r>
              <w:rPr>
                <w:sz w:val="22"/>
              </w:rPr>
              <w:t> 12i20.1560.</w:t>
            </w:r>
          </w:p>
        </w:tc>
      </w:tr>
      <w:tr>
        <w:trPr>
          <w:trHeight w:val="1261" w:hRule="atLeast"/>
        </w:trPr>
        <w:tc>
          <w:tcPr>
            <w:tcW w:w="476" w:type="dxa"/>
          </w:tcPr>
          <w:p>
            <w:pPr>
              <w:pStyle w:val="TableParagraph"/>
              <w:spacing w:line="248" w:lineRule="exact"/>
              <w:ind w:left="110"/>
              <w:rPr>
                <w:sz w:val="22"/>
              </w:rPr>
            </w:pPr>
            <w:r>
              <w:rPr>
                <w:sz w:val="22"/>
              </w:rPr>
              <w:t>23</w:t>
            </w:r>
          </w:p>
        </w:tc>
        <w:tc>
          <w:tcPr>
            <w:tcW w:w="2936" w:type="dxa"/>
          </w:tcPr>
          <w:p>
            <w:pPr>
              <w:pStyle w:val="TableParagraph"/>
              <w:spacing w:line="259" w:lineRule="auto"/>
              <w:ind w:right="207"/>
              <w:rPr>
                <w:sz w:val="22"/>
              </w:rPr>
            </w:pPr>
            <w:r>
              <w:rPr>
                <w:sz w:val="22"/>
              </w:rPr>
              <w:t>Moral, J &amp; Rodríguez, N. I. (2017).</w:t>
            </w:r>
          </w:p>
        </w:tc>
        <w:tc>
          <w:tcPr>
            <w:tcW w:w="3687" w:type="dxa"/>
          </w:tcPr>
          <w:p>
            <w:pPr>
              <w:pStyle w:val="TableParagraph"/>
              <w:ind w:left="109" w:right="99"/>
              <w:rPr>
                <w:sz w:val="22"/>
              </w:rPr>
            </w:pPr>
            <w:r>
              <w:rPr>
                <w:sz w:val="22"/>
              </w:rPr>
              <w:t>Estructura factorial y consistencia interna de la Escala de Hábitos de Higiene Bucal (EHHB) en muestras</w:t>
            </w:r>
          </w:p>
          <w:p>
            <w:pPr>
              <w:pStyle w:val="TableParagraph"/>
              <w:spacing w:line="254" w:lineRule="exact"/>
              <w:ind w:left="109" w:right="649"/>
              <w:rPr>
                <w:sz w:val="22"/>
              </w:rPr>
            </w:pPr>
            <w:r>
              <w:rPr>
                <w:sz w:val="22"/>
              </w:rPr>
              <w:t>de población general y clínica odontológica.</w:t>
            </w:r>
          </w:p>
        </w:tc>
        <w:tc>
          <w:tcPr>
            <w:tcW w:w="3260" w:type="dxa"/>
          </w:tcPr>
          <w:p>
            <w:pPr>
              <w:pStyle w:val="TableParagraph"/>
              <w:spacing w:line="248" w:lineRule="exact"/>
              <w:rPr>
                <w:sz w:val="22"/>
              </w:rPr>
            </w:pPr>
            <w:r>
              <w:rPr>
                <w:sz w:val="22"/>
              </w:rPr>
              <w:t>Ciencia UAT, 12(1), 36-51.</w:t>
            </w:r>
          </w:p>
          <w:p>
            <w:pPr>
              <w:pStyle w:val="TableParagraph"/>
              <w:spacing w:before="1"/>
              <w:rPr>
                <w:sz w:val="22"/>
              </w:rPr>
            </w:pPr>
            <w:r>
              <w:rPr>
                <w:sz w:val="22"/>
              </w:rPr>
              <w:t>ISSN 2007-7858</w:t>
            </w:r>
          </w:p>
        </w:tc>
      </w:tr>
      <w:tr>
        <w:trPr>
          <w:trHeight w:val="1514" w:hRule="atLeast"/>
        </w:trPr>
        <w:tc>
          <w:tcPr>
            <w:tcW w:w="476" w:type="dxa"/>
          </w:tcPr>
          <w:p>
            <w:pPr>
              <w:pStyle w:val="TableParagraph"/>
              <w:spacing w:line="246" w:lineRule="exact"/>
              <w:ind w:left="110"/>
              <w:rPr>
                <w:sz w:val="22"/>
              </w:rPr>
            </w:pPr>
            <w:r>
              <w:rPr>
                <w:sz w:val="22"/>
              </w:rPr>
              <w:t>24</w:t>
            </w:r>
          </w:p>
        </w:tc>
        <w:tc>
          <w:tcPr>
            <w:tcW w:w="2936" w:type="dxa"/>
          </w:tcPr>
          <w:p>
            <w:pPr>
              <w:pStyle w:val="TableParagraph"/>
              <w:spacing w:line="259" w:lineRule="auto"/>
              <w:ind w:right="182"/>
              <w:rPr>
                <w:sz w:val="22"/>
              </w:rPr>
            </w:pPr>
            <w:r>
              <w:rPr>
                <w:sz w:val="22"/>
              </w:rPr>
              <w:t>Moral, J. y Rodríguez, N. I. (2017, en prensa).</w:t>
            </w:r>
          </w:p>
        </w:tc>
        <w:tc>
          <w:tcPr>
            <w:tcW w:w="3687" w:type="dxa"/>
          </w:tcPr>
          <w:p>
            <w:pPr>
              <w:pStyle w:val="TableParagraph"/>
              <w:spacing w:line="259" w:lineRule="auto"/>
              <w:ind w:left="109" w:right="123"/>
              <w:rPr>
                <w:sz w:val="22"/>
              </w:rPr>
            </w:pPr>
            <w:r>
              <w:rPr>
                <w:sz w:val="22"/>
              </w:rPr>
              <w:t>Distribución y validez convergente de la Escala de Hábitos de Higiene Bucal.</w:t>
            </w:r>
          </w:p>
        </w:tc>
        <w:tc>
          <w:tcPr>
            <w:tcW w:w="3260" w:type="dxa"/>
          </w:tcPr>
          <w:p>
            <w:pPr>
              <w:pStyle w:val="TableParagraph"/>
              <w:ind w:right="163"/>
              <w:rPr>
                <w:sz w:val="22"/>
              </w:rPr>
            </w:pPr>
            <w:r>
              <w:rPr>
                <w:sz w:val="22"/>
              </w:rPr>
              <w:t>Revista Nacional de Odontología de la Universidad Cooperativa de Colombia (Rev. Nal Odo UCC). ISSN impreso: 1900-3080. ISSN</w:t>
            </w:r>
          </w:p>
          <w:p>
            <w:pPr>
              <w:pStyle w:val="TableParagraph"/>
              <w:spacing w:line="236" w:lineRule="exact"/>
              <w:rPr>
                <w:sz w:val="22"/>
              </w:rPr>
            </w:pPr>
            <w:r>
              <w:rPr>
                <w:sz w:val="22"/>
              </w:rPr>
              <w:t>Online: 2357-4607.</w:t>
            </w:r>
          </w:p>
        </w:tc>
      </w:tr>
      <w:tr>
        <w:trPr>
          <w:trHeight w:val="757" w:hRule="atLeast"/>
        </w:trPr>
        <w:tc>
          <w:tcPr>
            <w:tcW w:w="476" w:type="dxa"/>
          </w:tcPr>
          <w:p>
            <w:pPr>
              <w:pStyle w:val="TableParagraph"/>
              <w:spacing w:line="250" w:lineRule="exact"/>
              <w:ind w:left="110"/>
              <w:rPr>
                <w:sz w:val="22"/>
              </w:rPr>
            </w:pPr>
            <w:r>
              <w:rPr>
                <w:sz w:val="22"/>
              </w:rPr>
              <w:t>25</w:t>
            </w:r>
          </w:p>
        </w:tc>
        <w:tc>
          <w:tcPr>
            <w:tcW w:w="2936" w:type="dxa"/>
          </w:tcPr>
          <w:p>
            <w:pPr>
              <w:pStyle w:val="TableParagraph"/>
              <w:spacing w:line="259" w:lineRule="auto"/>
              <w:ind w:right="781"/>
              <w:rPr>
                <w:sz w:val="22"/>
              </w:rPr>
            </w:pPr>
            <w:r>
              <w:rPr>
                <w:sz w:val="22"/>
              </w:rPr>
              <w:t>Moral, J. y Garza, D. (2017, en prensa).</w:t>
            </w:r>
          </w:p>
        </w:tc>
        <w:tc>
          <w:tcPr>
            <w:tcW w:w="3687" w:type="dxa"/>
          </w:tcPr>
          <w:p>
            <w:pPr>
              <w:pStyle w:val="TableParagraph"/>
              <w:spacing w:line="259" w:lineRule="auto"/>
              <w:ind w:left="109" w:right="943"/>
              <w:rPr>
                <w:sz w:val="22"/>
              </w:rPr>
            </w:pPr>
            <w:r>
              <w:rPr>
                <w:sz w:val="22"/>
              </w:rPr>
              <w:t>Relación entre los estilos parentales y las conductas</w:t>
            </w:r>
          </w:p>
        </w:tc>
        <w:tc>
          <w:tcPr>
            <w:tcW w:w="3260" w:type="dxa"/>
          </w:tcPr>
          <w:p>
            <w:pPr>
              <w:pStyle w:val="TableParagraph"/>
              <w:ind w:left="140" w:right="82"/>
              <w:rPr>
                <w:sz w:val="22"/>
              </w:rPr>
            </w:pPr>
            <w:r>
              <w:rPr>
                <w:sz w:val="22"/>
              </w:rPr>
              <w:t>Revista Perspectivas Sociales. ISSN: 2007-9265.</w:t>
            </w:r>
          </w:p>
        </w:tc>
      </w:tr>
    </w:tbl>
    <w:p>
      <w:pPr>
        <w:spacing w:after="0"/>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2936"/>
        <w:gridCol w:w="3687"/>
        <w:gridCol w:w="3260"/>
      </w:tblGrid>
      <w:tr>
        <w:trPr>
          <w:trHeight w:val="705" w:hRule="atLeast"/>
        </w:trPr>
        <w:tc>
          <w:tcPr>
            <w:tcW w:w="476" w:type="dxa"/>
          </w:tcPr>
          <w:p>
            <w:pPr>
              <w:pStyle w:val="TableParagraph"/>
              <w:ind w:left="0"/>
              <w:rPr>
                <w:rFonts w:ascii="Times New Roman"/>
                <w:sz w:val="20"/>
              </w:rPr>
            </w:pPr>
          </w:p>
        </w:tc>
        <w:tc>
          <w:tcPr>
            <w:tcW w:w="2936" w:type="dxa"/>
          </w:tcPr>
          <w:p>
            <w:pPr>
              <w:pStyle w:val="TableParagraph"/>
              <w:ind w:left="0"/>
              <w:rPr>
                <w:rFonts w:ascii="Times New Roman"/>
                <w:sz w:val="20"/>
              </w:rPr>
            </w:pPr>
          </w:p>
        </w:tc>
        <w:tc>
          <w:tcPr>
            <w:tcW w:w="3687" w:type="dxa"/>
          </w:tcPr>
          <w:p>
            <w:pPr>
              <w:pStyle w:val="TableParagraph"/>
              <w:spacing w:line="259" w:lineRule="auto"/>
              <w:ind w:left="109" w:right="784"/>
              <w:rPr>
                <w:sz w:val="22"/>
              </w:rPr>
            </w:pPr>
            <w:r>
              <w:rPr>
                <w:sz w:val="22"/>
              </w:rPr>
              <w:t>sexuales de riesgo en adolescentes escolarizados.</w:t>
            </w:r>
          </w:p>
        </w:tc>
        <w:tc>
          <w:tcPr>
            <w:tcW w:w="3260" w:type="dxa"/>
          </w:tcPr>
          <w:p>
            <w:pPr>
              <w:pStyle w:val="TableParagraph"/>
              <w:ind w:left="0"/>
              <w:rPr>
                <w:rFonts w:ascii="Times New Roman"/>
                <w:sz w:val="20"/>
              </w:rPr>
            </w:pPr>
          </w:p>
        </w:tc>
      </w:tr>
      <w:tr>
        <w:trPr>
          <w:trHeight w:val="1228" w:hRule="atLeast"/>
        </w:trPr>
        <w:tc>
          <w:tcPr>
            <w:tcW w:w="476" w:type="dxa"/>
          </w:tcPr>
          <w:p>
            <w:pPr>
              <w:pStyle w:val="TableParagraph"/>
              <w:spacing w:line="250" w:lineRule="exact"/>
              <w:ind w:left="110"/>
              <w:rPr>
                <w:sz w:val="22"/>
              </w:rPr>
            </w:pPr>
            <w:r>
              <w:rPr>
                <w:sz w:val="22"/>
              </w:rPr>
              <w:t>26</w:t>
            </w:r>
          </w:p>
        </w:tc>
        <w:tc>
          <w:tcPr>
            <w:tcW w:w="2936" w:type="dxa"/>
          </w:tcPr>
          <w:p>
            <w:pPr>
              <w:pStyle w:val="TableParagraph"/>
              <w:spacing w:line="250" w:lineRule="exact"/>
              <w:rPr>
                <w:sz w:val="22"/>
              </w:rPr>
            </w:pPr>
            <w:r>
              <w:rPr>
                <w:sz w:val="22"/>
              </w:rPr>
              <w:t>Moral, J. (2017, en prensa).</w:t>
            </w:r>
          </w:p>
        </w:tc>
        <w:tc>
          <w:tcPr>
            <w:tcW w:w="3687" w:type="dxa"/>
          </w:tcPr>
          <w:p>
            <w:pPr>
              <w:pStyle w:val="TableParagraph"/>
              <w:ind w:left="109" w:right="539"/>
              <w:rPr>
                <w:sz w:val="22"/>
              </w:rPr>
            </w:pPr>
            <w:r>
              <w:rPr>
                <w:sz w:val="22"/>
              </w:rPr>
              <w:t>Consistencia interna y validez estructural y convergente de la Escala de Engrandecimiento Marital en México.</w:t>
            </w:r>
          </w:p>
        </w:tc>
        <w:tc>
          <w:tcPr>
            <w:tcW w:w="3260" w:type="dxa"/>
          </w:tcPr>
          <w:p>
            <w:pPr>
              <w:pStyle w:val="TableParagraph"/>
              <w:spacing w:line="242" w:lineRule="auto"/>
              <w:ind w:right="1374"/>
              <w:rPr>
                <w:sz w:val="22"/>
              </w:rPr>
            </w:pPr>
            <w:r>
              <w:rPr>
                <w:sz w:val="22"/>
              </w:rPr>
              <w:t>PSICUMEX. ISSN: 2007-5936.</w:t>
            </w:r>
          </w:p>
        </w:tc>
      </w:tr>
      <w:tr>
        <w:trPr>
          <w:trHeight w:val="757" w:hRule="atLeast"/>
        </w:trPr>
        <w:tc>
          <w:tcPr>
            <w:tcW w:w="476" w:type="dxa"/>
          </w:tcPr>
          <w:p>
            <w:pPr>
              <w:pStyle w:val="TableParagraph"/>
              <w:spacing w:line="250" w:lineRule="exact"/>
              <w:ind w:left="110"/>
              <w:rPr>
                <w:sz w:val="22"/>
              </w:rPr>
            </w:pPr>
            <w:r>
              <w:rPr>
                <w:sz w:val="22"/>
              </w:rPr>
              <w:t>27</w:t>
            </w:r>
          </w:p>
        </w:tc>
        <w:tc>
          <w:tcPr>
            <w:tcW w:w="2936" w:type="dxa"/>
          </w:tcPr>
          <w:p>
            <w:pPr>
              <w:pStyle w:val="TableParagraph"/>
              <w:spacing w:line="259" w:lineRule="auto"/>
              <w:ind w:right="207"/>
              <w:rPr>
                <w:sz w:val="22"/>
              </w:rPr>
            </w:pPr>
            <w:r>
              <w:rPr>
                <w:sz w:val="22"/>
              </w:rPr>
              <w:t>Moral, J &amp; Rodríguez, N. I. (2017).</w:t>
            </w:r>
          </w:p>
        </w:tc>
        <w:tc>
          <w:tcPr>
            <w:tcW w:w="3687" w:type="dxa"/>
          </w:tcPr>
          <w:p>
            <w:pPr>
              <w:pStyle w:val="TableParagraph"/>
              <w:ind w:left="109" w:right="294"/>
              <w:rPr>
                <w:sz w:val="22"/>
              </w:rPr>
            </w:pPr>
            <w:r>
              <w:rPr>
                <w:sz w:val="22"/>
              </w:rPr>
              <w:t>Validación cruzada del Perfil de Impacto de Salud Oral aplicado a</w:t>
            </w:r>
          </w:p>
          <w:p>
            <w:pPr>
              <w:pStyle w:val="TableParagraph"/>
              <w:spacing w:line="234" w:lineRule="exact"/>
              <w:ind w:left="109"/>
              <w:rPr>
                <w:sz w:val="22"/>
              </w:rPr>
            </w:pPr>
            <w:r>
              <w:rPr>
                <w:sz w:val="22"/>
              </w:rPr>
              <w:t>enfermedad periodontal.</w:t>
            </w:r>
          </w:p>
        </w:tc>
        <w:tc>
          <w:tcPr>
            <w:tcW w:w="3260" w:type="dxa"/>
          </w:tcPr>
          <w:p>
            <w:pPr>
              <w:pStyle w:val="TableParagraph"/>
              <w:spacing w:line="250" w:lineRule="exact"/>
              <w:rPr>
                <w:sz w:val="22"/>
              </w:rPr>
            </w:pPr>
            <w:r>
              <w:rPr>
                <w:sz w:val="22"/>
              </w:rPr>
              <w:t>Nova Scientia, 9(18), 486-514.</w:t>
            </w:r>
          </w:p>
          <w:p>
            <w:pPr>
              <w:pStyle w:val="TableParagraph"/>
              <w:spacing w:before="20"/>
              <w:rPr>
                <w:sz w:val="22"/>
              </w:rPr>
            </w:pPr>
            <w:r>
              <w:rPr>
                <w:sz w:val="22"/>
              </w:rPr>
              <w:t>ISSN 2007-0705.</w:t>
            </w:r>
          </w:p>
        </w:tc>
      </w:tr>
      <w:tr>
        <w:trPr>
          <w:trHeight w:val="768" w:hRule="atLeast"/>
        </w:trPr>
        <w:tc>
          <w:tcPr>
            <w:tcW w:w="476" w:type="dxa"/>
          </w:tcPr>
          <w:p>
            <w:pPr>
              <w:pStyle w:val="TableParagraph"/>
              <w:spacing w:line="251" w:lineRule="exact"/>
              <w:ind w:left="110"/>
              <w:rPr>
                <w:sz w:val="22"/>
              </w:rPr>
            </w:pPr>
            <w:r>
              <w:rPr>
                <w:sz w:val="22"/>
              </w:rPr>
              <w:t>28</w:t>
            </w:r>
          </w:p>
        </w:tc>
        <w:tc>
          <w:tcPr>
            <w:tcW w:w="2936" w:type="dxa"/>
          </w:tcPr>
          <w:p>
            <w:pPr>
              <w:pStyle w:val="TableParagraph"/>
              <w:spacing w:line="251" w:lineRule="exact"/>
              <w:rPr>
                <w:sz w:val="22"/>
              </w:rPr>
            </w:pPr>
            <w:r>
              <w:rPr>
                <w:sz w:val="22"/>
              </w:rPr>
              <w:t>Morales, M.G.E &amp; López,</w:t>
            </w:r>
          </w:p>
          <w:p>
            <w:pPr>
              <w:pStyle w:val="TableParagraph"/>
              <w:spacing w:before="20"/>
              <w:rPr>
                <w:sz w:val="22"/>
              </w:rPr>
            </w:pPr>
            <w:r>
              <w:rPr>
                <w:sz w:val="22"/>
              </w:rPr>
              <w:t>R.E.O. (2016).</w:t>
            </w:r>
          </w:p>
        </w:tc>
        <w:tc>
          <w:tcPr>
            <w:tcW w:w="3687" w:type="dxa"/>
          </w:tcPr>
          <w:p>
            <w:pPr>
              <w:pStyle w:val="TableParagraph"/>
              <w:spacing w:line="259" w:lineRule="auto"/>
              <w:ind w:left="109" w:right="185"/>
              <w:rPr>
                <w:sz w:val="22"/>
              </w:rPr>
            </w:pPr>
            <w:r>
              <w:rPr>
                <w:sz w:val="22"/>
              </w:rPr>
              <w:t>Cognitive responsive e-assesment of constructive e-learning.</w:t>
            </w:r>
          </w:p>
        </w:tc>
        <w:tc>
          <w:tcPr>
            <w:tcW w:w="3260" w:type="dxa"/>
          </w:tcPr>
          <w:p>
            <w:pPr>
              <w:pStyle w:val="TableParagraph"/>
              <w:ind w:right="127"/>
              <w:rPr>
                <w:sz w:val="22"/>
              </w:rPr>
            </w:pPr>
            <w:r>
              <w:rPr>
                <w:sz w:val="22"/>
              </w:rPr>
              <w:t>Journal of e-learning and knowledge society, Vol. 12 (4),</w:t>
            </w:r>
          </w:p>
          <w:p>
            <w:pPr>
              <w:pStyle w:val="TableParagraph"/>
              <w:spacing w:line="244" w:lineRule="exact"/>
              <w:rPr>
                <w:sz w:val="22"/>
              </w:rPr>
            </w:pPr>
            <w:r>
              <w:rPr>
                <w:sz w:val="22"/>
              </w:rPr>
              <w:t>39-49.</w:t>
            </w:r>
          </w:p>
        </w:tc>
      </w:tr>
      <w:tr>
        <w:trPr>
          <w:trHeight w:val="1264" w:hRule="atLeast"/>
        </w:trPr>
        <w:tc>
          <w:tcPr>
            <w:tcW w:w="476" w:type="dxa"/>
          </w:tcPr>
          <w:p>
            <w:pPr>
              <w:pStyle w:val="TableParagraph"/>
              <w:spacing w:line="250" w:lineRule="exact"/>
              <w:ind w:left="110"/>
              <w:rPr>
                <w:sz w:val="22"/>
              </w:rPr>
            </w:pPr>
            <w:r>
              <w:rPr>
                <w:sz w:val="22"/>
              </w:rPr>
              <w:t>29</w:t>
            </w:r>
          </w:p>
        </w:tc>
        <w:tc>
          <w:tcPr>
            <w:tcW w:w="2936" w:type="dxa"/>
          </w:tcPr>
          <w:p>
            <w:pPr>
              <w:pStyle w:val="TableParagraph"/>
              <w:spacing w:line="250" w:lineRule="exact"/>
              <w:rPr>
                <w:sz w:val="22"/>
              </w:rPr>
            </w:pPr>
            <w:r>
              <w:rPr>
                <w:sz w:val="22"/>
              </w:rPr>
              <w:t>Morales, M.G. E, López,</w:t>
            </w:r>
          </w:p>
          <w:p>
            <w:pPr>
              <w:pStyle w:val="TableParagraph"/>
              <w:spacing w:before="20"/>
              <w:rPr>
                <w:sz w:val="22"/>
              </w:rPr>
            </w:pPr>
            <w:r>
              <w:rPr>
                <w:sz w:val="22"/>
              </w:rPr>
              <w:t>R.E.O. (2016).</w:t>
            </w:r>
          </w:p>
        </w:tc>
        <w:tc>
          <w:tcPr>
            <w:tcW w:w="3687" w:type="dxa"/>
          </w:tcPr>
          <w:p>
            <w:pPr>
              <w:pStyle w:val="TableParagraph"/>
              <w:spacing w:line="259" w:lineRule="auto"/>
              <w:ind w:left="109" w:right="234"/>
              <w:rPr>
                <w:sz w:val="22"/>
              </w:rPr>
            </w:pPr>
            <w:r>
              <w:rPr>
                <w:sz w:val="22"/>
              </w:rPr>
              <w:t>Alternative e-learning assessment by mutual constrain of responsive and constructive techniques of knowledge acquisition evaluation.</w:t>
            </w:r>
          </w:p>
        </w:tc>
        <w:tc>
          <w:tcPr>
            <w:tcW w:w="3260" w:type="dxa"/>
          </w:tcPr>
          <w:p>
            <w:pPr>
              <w:pStyle w:val="TableParagraph"/>
              <w:spacing w:line="242" w:lineRule="auto"/>
              <w:ind w:right="176"/>
              <w:rPr>
                <w:sz w:val="22"/>
              </w:rPr>
            </w:pPr>
            <w:r>
              <w:rPr>
                <w:sz w:val="22"/>
              </w:rPr>
              <w:t>International Journal for Infonomics (IJI), Vol. 9 (2), pp.</w:t>
            </w:r>
          </w:p>
          <w:p>
            <w:pPr>
              <w:pStyle w:val="TableParagraph"/>
              <w:spacing w:line="248" w:lineRule="exact"/>
              <w:rPr>
                <w:sz w:val="22"/>
              </w:rPr>
            </w:pPr>
            <w:r>
              <w:rPr>
                <w:sz w:val="22"/>
              </w:rPr>
              <w:t>449- 453 ISSN: 1742 4712.</w:t>
            </w:r>
          </w:p>
          <w:p>
            <w:pPr>
              <w:pStyle w:val="TableParagraph"/>
              <w:spacing w:line="252" w:lineRule="exact" w:before="3"/>
              <w:ind w:right="1447"/>
              <w:rPr>
                <w:sz w:val="22"/>
              </w:rPr>
            </w:pPr>
            <w:hyperlink r:id="rId52">
              <w:r>
                <w:rPr>
                  <w:sz w:val="22"/>
                </w:rPr>
                <w:t>http://infonomics-</w:t>
              </w:r>
            </w:hyperlink>
            <w:r>
              <w:rPr>
                <w:sz w:val="22"/>
              </w:rPr>
              <w:t> society.org/ijels/</w:t>
            </w:r>
          </w:p>
        </w:tc>
      </w:tr>
      <w:tr>
        <w:trPr>
          <w:trHeight w:val="979" w:hRule="atLeast"/>
        </w:trPr>
        <w:tc>
          <w:tcPr>
            <w:tcW w:w="476" w:type="dxa"/>
          </w:tcPr>
          <w:p>
            <w:pPr>
              <w:pStyle w:val="TableParagraph"/>
              <w:spacing w:line="251" w:lineRule="exact"/>
              <w:ind w:left="110"/>
              <w:rPr>
                <w:sz w:val="22"/>
              </w:rPr>
            </w:pPr>
            <w:r>
              <w:rPr>
                <w:sz w:val="22"/>
              </w:rPr>
              <w:t>30</w:t>
            </w:r>
          </w:p>
        </w:tc>
        <w:tc>
          <w:tcPr>
            <w:tcW w:w="2936" w:type="dxa"/>
          </w:tcPr>
          <w:p>
            <w:pPr>
              <w:pStyle w:val="TableParagraph"/>
              <w:spacing w:line="256" w:lineRule="auto"/>
              <w:ind w:right="341"/>
              <w:rPr>
                <w:sz w:val="22"/>
              </w:rPr>
            </w:pPr>
            <w:r>
              <w:rPr>
                <w:sz w:val="22"/>
              </w:rPr>
              <w:t>Morales, M.G. E, López, R.E.O., Mullet, E. (2016).</w:t>
            </w:r>
          </w:p>
        </w:tc>
        <w:tc>
          <w:tcPr>
            <w:tcW w:w="3687" w:type="dxa"/>
          </w:tcPr>
          <w:p>
            <w:pPr>
              <w:pStyle w:val="TableParagraph"/>
              <w:spacing w:line="259" w:lineRule="auto"/>
              <w:ind w:left="109" w:right="270"/>
              <w:rPr>
                <w:sz w:val="22"/>
              </w:rPr>
            </w:pPr>
            <w:r>
              <w:rPr>
                <w:sz w:val="22"/>
              </w:rPr>
              <w:t>Blame judgements among people with Dawn syndrome. Taylor &amp; Francis:</w:t>
            </w:r>
          </w:p>
        </w:tc>
        <w:tc>
          <w:tcPr>
            <w:tcW w:w="3260" w:type="dxa"/>
          </w:tcPr>
          <w:p>
            <w:pPr>
              <w:pStyle w:val="TableParagraph"/>
              <w:spacing w:line="259" w:lineRule="auto"/>
              <w:ind w:right="298"/>
              <w:rPr>
                <w:sz w:val="22"/>
              </w:rPr>
            </w:pPr>
            <w:r>
              <w:rPr>
                <w:sz w:val="22"/>
              </w:rPr>
              <w:t>Blame judgements among people with Dawn syndrome. Taylor &amp; Francis:</w:t>
            </w:r>
          </w:p>
        </w:tc>
      </w:tr>
      <w:tr>
        <w:trPr>
          <w:trHeight w:val="1250" w:hRule="atLeast"/>
        </w:trPr>
        <w:tc>
          <w:tcPr>
            <w:tcW w:w="476" w:type="dxa"/>
          </w:tcPr>
          <w:p>
            <w:pPr>
              <w:pStyle w:val="TableParagraph"/>
              <w:spacing w:line="250" w:lineRule="exact"/>
              <w:ind w:left="110"/>
              <w:rPr>
                <w:sz w:val="22"/>
              </w:rPr>
            </w:pPr>
            <w:r>
              <w:rPr>
                <w:sz w:val="22"/>
              </w:rPr>
              <w:t>31</w:t>
            </w:r>
          </w:p>
        </w:tc>
        <w:tc>
          <w:tcPr>
            <w:tcW w:w="2936" w:type="dxa"/>
          </w:tcPr>
          <w:p>
            <w:pPr>
              <w:pStyle w:val="TableParagraph"/>
              <w:spacing w:line="259" w:lineRule="auto"/>
              <w:ind w:right="218"/>
              <w:rPr>
                <w:sz w:val="22"/>
              </w:rPr>
            </w:pPr>
            <w:r>
              <w:rPr>
                <w:sz w:val="22"/>
              </w:rPr>
              <w:t>Muñiz, M; Ancer, L; Rodríguez, M; Hernández, M. (2017)</w:t>
            </w:r>
          </w:p>
        </w:tc>
        <w:tc>
          <w:tcPr>
            <w:tcW w:w="3687" w:type="dxa"/>
          </w:tcPr>
          <w:p>
            <w:pPr>
              <w:pStyle w:val="TableParagraph"/>
              <w:spacing w:line="259" w:lineRule="auto"/>
              <w:ind w:left="109" w:right="111"/>
              <w:rPr>
                <w:sz w:val="22"/>
              </w:rPr>
            </w:pPr>
            <w:r>
              <w:rPr>
                <w:sz w:val="22"/>
              </w:rPr>
              <w:t>El habitus del Psicólogo Escolar en México: un estudio de caso The Habitus of the School Psychologist in México: a case study</w:t>
            </w:r>
          </w:p>
        </w:tc>
        <w:tc>
          <w:tcPr>
            <w:tcW w:w="3260" w:type="dxa"/>
          </w:tcPr>
          <w:p>
            <w:pPr>
              <w:pStyle w:val="TableParagraph"/>
              <w:ind w:right="133"/>
              <w:jc w:val="both"/>
              <w:rPr>
                <w:sz w:val="22"/>
              </w:rPr>
            </w:pPr>
            <w:r>
              <w:rPr>
                <w:sz w:val="22"/>
              </w:rPr>
              <w:t>Daena: International Journal of Good Conscience. Vol. 12 PG. 1-21. ISSN: 1870-557X</w:t>
            </w:r>
          </w:p>
          <w:p>
            <w:pPr>
              <w:pStyle w:val="TableParagraph"/>
              <w:ind w:right="129"/>
              <w:jc w:val="both"/>
              <w:rPr>
                <w:sz w:val="20"/>
              </w:rPr>
            </w:pPr>
            <w:hyperlink r:id="rId53">
              <w:r>
                <w:rPr>
                  <w:w w:val="95"/>
                  <w:sz w:val="20"/>
                </w:rPr>
                <w:t>http://www.spentamexico.org/v12-</w:t>
              </w:r>
            </w:hyperlink>
            <w:r>
              <w:rPr>
                <w:w w:val="95"/>
                <w:sz w:val="20"/>
              </w:rPr>
              <w:t> </w:t>
            </w:r>
            <w:r>
              <w:rPr>
                <w:sz w:val="20"/>
              </w:rPr>
              <w:t>n1/A1.12(1)1-21.pdf</w:t>
            </w:r>
          </w:p>
        </w:tc>
      </w:tr>
      <w:tr>
        <w:trPr>
          <w:trHeight w:val="1012" w:hRule="atLeast"/>
        </w:trPr>
        <w:tc>
          <w:tcPr>
            <w:tcW w:w="476" w:type="dxa"/>
          </w:tcPr>
          <w:p>
            <w:pPr>
              <w:pStyle w:val="TableParagraph"/>
              <w:ind w:left="110"/>
              <w:rPr>
                <w:sz w:val="22"/>
              </w:rPr>
            </w:pPr>
            <w:r>
              <w:rPr>
                <w:sz w:val="22"/>
              </w:rPr>
              <w:t>32</w:t>
            </w:r>
          </w:p>
        </w:tc>
        <w:tc>
          <w:tcPr>
            <w:tcW w:w="2936" w:type="dxa"/>
          </w:tcPr>
          <w:p>
            <w:pPr>
              <w:pStyle w:val="TableParagraph"/>
              <w:ind w:right="187"/>
              <w:rPr>
                <w:sz w:val="22"/>
              </w:rPr>
            </w:pPr>
            <w:r>
              <w:rPr>
                <w:sz w:val="22"/>
              </w:rPr>
              <w:t>Peña-Moreno J. A., Rodríguez-Nieto, M. C. &amp; Padilla-Montemayor, V. M.</w:t>
            </w:r>
          </w:p>
          <w:p>
            <w:pPr>
              <w:pStyle w:val="TableParagraph"/>
              <w:spacing w:line="234" w:lineRule="exact"/>
              <w:rPr>
                <w:sz w:val="22"/>
              </w:rPr>
            </w:pPr>
            <w:r>
              <w:rPr>
                <w:sz w:val="22"/>
              </w:rPr>
              <w:t>(2016).</w:t>
            </w:r>
          </w:p>
        </w:tc>
        <w:tc>
          <w:tcPr>
            <w:tcW w:w="3687" w:type="dxa"/>
          </w:tcPr>
          <w:p>
            <w:pPr>
              <w:pStyle w:val="TableParagraph"/>
              <w:ind w:left="109" w:right="515"/>
              <w:rPr>
                <w:sz w:val="22"/>
              </w:rPr>
            </w:pPr>
            <w:r>
              <w:rPr>
                <w:sz w:val="22"/>
              </w:rPr>
              <w:t>Blended Teaching in University Teachers.</w:t>
            </w:r>
          </w:p>
        </w:tc>
        <w:tc>
          <w:tcPr>
            <w:tcW w:w="3260" w:type="dxa"/>
          </w:tcPr>
          <w:p>
            <w:pPr>
              <w:pStyle w:val="TableParagraph"/>
              <w:ind w:right="114"/>
              <w:rPr>
                <w:sz w:val="22"/>
              </w:rPr>
            </w:pPr>
            <w:r>
              <w:rPr>
                <w:sz w:val="22"/>
              </w:rPr>
              <w:t>Asian Academic Research Journal of Social Sciences and Humanities, 3(12), 8-19</w:t>
            </w:r>
          </w:p>
        </w:tc>
      </w:tr>
      <w:tr>
        <w:trPr>
          <w:trHeight w:val="1519" w:hRule="atLeast"/>
        </w:trPr>
        <w:tc>
          <w:tcPr>
            <w:tcW w:w="476" w:type="dxa"/>
          </w:tcPr>
          <w:p>
            <w:pPr>
              <w:pStyle w:val="TableParagraph"/>
              <w:spacing w:line="250" w:lineRule="exact"/>
              <w:ind w:left="110"/>
              <w:rPr>
                <w:sz w:val="22"/>
              </w:rPr>
            </w:pPr>
            <w:r>
              <w:rPr>
                <w:sz w:val="22"/>
              </w:rPr>
              <w:t>33</w:t>
            </w:r>
          </w:p>
        </w:tc>
        <w:tc>
          <w:tcPr>
            <w:tcW w:w="2936" w:type="dxa"/>
          </w:tcPr>
          <w:p>
            <w:pPr>
              <w:pStyle w:val="TableParagraph"/>
              <w:ind w:right="157"/>
              <w:rPr>
                <w:sz w:val="22"/>
              </w:rPr>
            </w:pPr>
            <w:r>
              <w:rPr>
                <w:sz w:val="22"/>
              </w:rPr>
              <w:t>Piña-López, J. A, Moral-de la Rubia, J., Ybarra- Sagarduy, J. L., Camacho- Mata, D. Y., &amp; Masud</w:t>
            </w:r>
          </w:p>
          <w:p>
            <w:pPr>
              <w:pStyle w:val="TableParagraph"/>
              <w:spacing w:line="252" w:lineRule="exact" w:before="3"/>
              <w:ind w:right="108"/>
              <w:rPr>
                <w:sz w:val="22"/>
              </w:rPr>
            </w:pPr>
            <w:r>
              <w:rPr>
                <w:sz w:val="22"/>
              </w:rPr>
              <w:t>Yunes-Zárraga, J. L. (2017, en prensa).</w:t>
            </w:r>
          </w:p>
        </w:tc>
        <w:tc>
          <w:tcPr>
            <w:tcW w:w="3687" w:type="dxa"/>
          </w:tcPr>
          <w:p>
            <w:pPr>
              <w:pStyle w:val="TableParagraph"/>
              <w:spacing w:line="259" w:lineRule="auto"/>
              <w:ind w:left="109" w:right="115"/>
              <w:jc w:val="both"/>
              <w:rPr>
                <w:sz w:val="22"/>
              </w:rPr>
            </w:pPr>
            <w:r>
              <w:rPr>
                <w:sz w:val="22"/>
              </w:rPr>
              <w:t>Predicción de evitar el consumo de alimentos restringidos en pacientes hipertensos mexicanos.</w:t>
            </w:r>
          </w:p>
        </w:tc>
        <w:tc>
          <w:tcPr>
            <w:tcW w:w="3260" w:type="dxa"/>
          </w:tcPr>
          <w:p>
            <w:pPr>
              <w:pStyle w:val="TableParagraph"/>
              <w:spacing w:line="242" w:lineRule="auto"/>
              <w:ind w:right="971"/>
              <w:rPr>
                <w:sz w:val="22"/>
              </w:rPr>
            </w:pPr>
            <w:r>
              <w:rPr>
                <w:sz w:val="22"/>
              </w:rPr>
              <w:t>Nutrición Hospitalaria. ISSN: 0212-1611</w:t>
            </w:r>
          </w:p>
        </w:tc>
      </w:tr>
      <w:tr>
        <w:trPr>
          <w:trHeight w:val="978" w:hRule="atLeast"/>
        </w:trPr>
        <w:tc>
          <w:tcPr>
            <w:tcW w:w="476" w:type="dxa"/>
          </w:tcPr>
          <w:p>
            <w:pPr>
              <w:pStyle w:val="TableParagraph"/>
              <w:spacing w:line="250" w:lineRule="exact"/>
              <w:ind w:left="110"/>
              <w:rPr>
                <w:sz w:val="22"/>
              </w:rPr>
            </w:pPr>
            <w:r>
              <w:rPr>
                <w:sz w:val="22"/>
              </w:rPr>
              <w:t>34</w:t>
            </w:r>
          </w:p>
        </w:tc>
        <w:tc>
          <w:tcPr>
            <w:tcW w:w="2936" w:type="dxa"/>
          </w:tcPr>
          <w:p>
            <w:pPr>
              <w:pStyle w:val="TableParagraph"/>
              <w:spacing w:line="259" w:lineRule="auto"/>
              <w:ind w:right="125"/>
              <w:rPr>
                <w:sz w:val="22"/>
              </w:rPr>
            </w:pPr>
            <w:r>
              <w:rPr>
                <w:sz w:val="22"/>
              </w:rPr>
              <w:t>Pompa Guajardo, E.G., Cabello Garza, M.L., García Cantú, W.G.</w:t>
            </w:r>
            <w:r>
              <w:rPr>
                <w:spacing w:val="-6"/>
                <w:sz w:val="22"/>
              </w:rPr>
              <w:t> </w:t>
            </w:r>
            <w:r>
              <w:rPr>
                <w:sz w:val="22"/>
              </w:rPr>
              <w:t>(2016).</w:t>
            </w:r>
          </w:p>
        </w:tc>
        <w:tc>
          <w:tcPr>
            <w:tcW w:w="3687" w:type="dxa"/>
          </w:tcPr>
          <w:p>
            <w:pPr>
              <w:pStyle w:val="TableParagraph"/>
              <w:spacing w:line="259" w:lineRule="auto"/>
              <w:ind w:left="109" w:right="136"/>
              <w:rPr>
                <w:sz w:val="22"/>
              </w:rPr>
            </w:pPr>
            <w:r>
              <w:rPr>
                <w:sz w:val="22"/>
              </w:rPr>
              <w:t>La imagen del cuerpo como imaginario plasmado por pacientes con obesidad mórbida.</w:t>
            </w:r>
          </w:p>
        </w:tc>
        <w:tc>
          <w:tcPr>
            <w:tcW w:w="3260" w:type="dxa"/>
          </w:tcPr>
          <w:p>
            <w:pPr>
              <w:pStyle w:val="TableParagraph"/>
              <w:spacing w:line="250" w:lineRule="exact"/>
              <w:rPr>
                <w:sz w:val="22"/>
              </w:rPr>
            </w:pPr>
            <w:r>
              <w:rPr>
                <w:sz w:val="22"/>
              </w:rPr>
              <w:t>Imagonautas, 8(2), pp. 1-26.</w:t>
            </w:r>
          </w:p>
        </w:tc>
      </w:tr>
      <w:tr>
        <w:trPr>
          <w:trHeight w:val="1518" w:hRule="atLeast"/>
        </w:trPr>
        <w:tc>
          <w:tcPr>
            <w:tcW w:w="476" w:type="dxa"/>
          </w:tcPr>
          <w:p>
            <w:pPr>
              <w:pStyle w:val="TableParagraph"/>
              <w:spacing w:line="250" w:lineRule="exact"/>
              <w:ind w:left="110"/>
              <w:rPr>
                <w:sz w:val="22"/>
              </w:rPr>
            </w:pPr>
            <w:r>
              <w:rPr>
                <w:sz w:val="22"/>
              </w:rPr>
              <w:t>35</w:t>
            </w:r>
          </w:p>
        </w:tc>
        <w:tc>
          <w:tcPr>
            <w:tcW w:w="2936" w:type="dxa"/>
          </w:tcPr>
          <w:p>
            <w:pPr>
              <w:pStyle w:val="TableParagraph"/>
              <w:spacing w:line="259" w:lineRule="auto"/>
              <w:ind w:right="145"/>
              <w:rPr>
                <w:sz w:val="22"/>
              </w:rPr>
            </w:pPr>
            <w:r>
              <w:rPr>
                <w:sz w:val="22"/>
              </w:rPr>
              <w:t>Rodríguez, N. I. &amp; Moral, J. (2016).</w:t>
            </w:r>
          </w:p>
        </w:tc>
        <w:tc>
          <w:tcPr>
            <w:tcW w:w="3687" w:type="dxa"/>
          </w:tcPr>
          <w:p>
            <w:pPr>
              <w:pStyle w:val="TableParagraph"/>
              <w:ind w:left="109" w:right="221"/>
              <w:rPr>
                <w:sz w:val="22"/>
              </w:rPr>
            </w:pPr>
            <w:r>
              <w:rPr>
                <w:sz w:val="22"/>
              </w:rPr>
              <w:t>Validation of the Oral Hygiene Habits Scale: Relationships with sociodemographic variables in the general and clinical population of Monterrey, Mexico.</w:t>
            </w:r>
          </w:p>
        </w:tc>
        <w:tc>
          <w:tcPr>
            <w:tcW w:w="3260" w:type="dxa"/>
          </w:tcPr>
          <w:p>
            <w:pPr>
              <w:pStyle w:val="TableParagraph"/>
              <w:ind w:right="122"/>
              <w:rPr>
                <w:sz w:val="22"/>
              </w:rPr>
            </w:pPr>
            <w:r>
              <w:rPr>
                <w:sz w:val="22"/>
              </w:rPr>
              <w:t>Journal of Oral Research, 5(8), 314-319. ISSN print: 0719-</w:t>
            </w:r>
          </w:p>
          <w:p>
            <w:pPr>
              <w:pStyle w:val="TableParagraph"/>
              <w:spacing w:line="252" w:lineRule="exact"/>
              <w:rPr>
                <w:sz w:val="22"/>
              </w:rPr>
            </w:pPr>
            <w:r>
              <w:rPr>
                <w:sz w:val="22"/>
              </w:rPr>
              <w:t>2460. ISSN Online: 0719-</w:t>
            </w:r>
          </w:p>
          <w:p>
            <w:pPr>
              <w:pStyle w:val="TableParagraph"/>
              <w:spacing w:line="252" w:lineRule="exact"/>
              <w:rPr>
                <w:sz w:val="22"/>
              </w:rPr>
            </w:pPr>
            <w:r>
              <w:rPr>
                <w:sz w:val="22"/>
              </w:rPr>
              <w:t>2479. DOI:</w:t>
            </w:r>
          </w:p>
          <w:p>
            <w:pPr>
              <w:pStyle w:val="TableParagraph"/>
              <w:spacing w:line="252" w:lineRule="exact"/>
              <w:rPr>
                <w:sz w:val="22"/>
              </w:rPr>
            </w:pPr>
            <w:r>
              <w:rPr>
                <w:sz w:val="22"/>
              </w:rPr>
              <w:t>10.17126/JORALRES.2016.06</w:t>
            </w:r>
          </w:p>
          <w:p>
            <w:pPr>
              <w:pStyle w:val="TableParagraph"/>
              <w:spacing w:line="236" w:lineRule="exact"/>
              <w:rPr>
                <w:sz w:val="22"/>
              </w:rPr>
            </w:pPr>
            <w:r>
              <w:rPr>
                <w:w w:val="100"/>
                <w:sz w:val="22"/>
              </w:rPr>
              <w:t>5</w:t>
            </w:r>
          </w:p>
        </w:tc>
      </w:tr>
    </w:tbl>
    <w:p>
      <w:pPr>
        <w:spacing w:after="0" w:line="236" w:lineRule="exact"/>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6"/>
        <w:gridCol w:w="2936"/>
        <w:gridCol w:w="3687"/>
        <w:gridCol w:w="3260"/>
      </w:tblGrid>
      <w:tr>
        <w:trPr>
          <w:trHeight w:val="1264" w:hRule="atLeast"/>
        </w:trPr>
        <w:tc>
          <w:tcPr>
            <w:tcW w:w="476" w:type="dxa"/>
          </w:tcPr>
          <w:p>
            <w:pPr>
              <w:pStyle w:val="TableParagraph"/>
              <w:spacing w:line="250" w:lineRule="exact"/>
              <w:ind w:left="110"/>
              <w:rPr>
                <w:sz w:val="22"/>
              </w:rPr>
            </w:pPr>
            <w:r>
              <w:rPr>
                <w:sz w:val="22"/>
              </w:rPr>
              <w:t>36</w:t>
            </w:r>
          </w:p>
        </w:tc>
        <w:tc>
          <w:tcPr>
            <w:tcW w:w="2936" w:type="dxa"/>
          </w:tcPr>
          <w:p>
            <w:pPr>
              <w:pStyle w:val="TableParagraph"/>
              <w:spacing w:line="259" w:lineRule="auto"/>
              <w:ind w:right="182"/>
              <w:rPr>
                <w:sz w:val="22"/>
              </w:rPr>
            </w:pPr>
            <w:r>
              <w:rPr>
                <w:sz w:val="22"/>
              </w:rPr>
              <w:t>Rodríguez, N. I. y Moral, J. (2017).</w:t>
            </w:r>
          </w:p>
        </w:tc>
        <w:tc>
          <w:tcPr>
            <w:tcW w:w="3687" w:type="dxa"/>
          </w:tcPr>
          <w:p>
            <w:pPr>
              <w:pStyle w:val="TableParagraph"/>
              <w:spacing w:line="259" w:lineRule="auto"/>
              <w:ind w:left="109" w:right="185"/>
              <w:rPr>
                <w:sz w:val="22"/>
              </w:rPr>
            </w:pPr>
            <w:r>
              <w:rPr>
                <w:sz w:val="22"/>
              </w:rPr>
              <w:t>Adaptation and content validity by expert judgment of the Oral Health Impact Profile applied to Periodontal Disease.</w:t>
            </w:r>
          </w:p>
        </w:tc>
        <w:tc>
          <w:tcPr>
            <w:tcW w:w="3260" w:type="dxa"/>
          </w:tcPr>
          <w:p>
            <w:pPr>
              <w:pStyle w:val="TableParagraph"/>
              <w:spacing w:line="242" w:lineRule="auto"/>
              <w:ind w:right="122"/>
              <w:rPr>
                <w:sz w:val="22"/>
              </w:rPr>
            </w:pPr>
            <w:r>
              <w:rPr>
                <w:sz w:val="22"/>
              </w:rPr>
              <w:t>Journal of Oral Research, 6(4), 92-96.</w:t>
            </w:r>
          </w:p>
          <w:p>
            <w:pPr>
              <w:pStyle w:val="TableParagraph"/>
              <w:spacing w:line="248" w:lineRule="exact"/>
              <w:rPr>
                <w:sz w:val="22"/>
              </w:rPr>
            </w:pPr>
            <w:r>
              <w:rPr>
                <w:sz w:val="22"/>
              </w:rPr>
              <w:t>doi:10.17126/joralres.2017.029</w:t>
            </w:r>
          </w:p>
          <w:p>
            <w:pPr>
              <w:pStyle w:val="TableParagraph"/>
              <w:spacing w:line="254" w:lineRule="exact"/>
              <w:ind w:right="439"/>
              <w:rPr>
                <w:sz w:val="22"/>
              </w:rPr>
            </w:pPr>
            <w:r>
              <w:rPr>
                <w:sz w:val="22"/>
              </w:rPr>
              <w:t>. ISSN-e: 0719-2479. ISSN: 0719-2460</w:t>
            </w:r>
          </w:p>
        </w:tc>
      </w:tr>
      <w:tr>
        <w:trPr>
          <w:trHeight w:val="1769" w:hRule="atLeast"/>
        </w:trPr>
        <w:tc>
          <w:tcPr>
            <w:tcW w:w="476" w:type="dxa"/>
          </w:tcPr>
          <w:p>
            <w:pPr>
              <w:pStyle w:val="TableParagraph"/>
              <w:spacing w:line="248" w:lineRule="exact"/>
              <w:ind w:left="110"/>
              <w:rPr>
                <w:sz w:val="22"/>
              </w:rPr>
            </w:pPr>
            <w:r>
              <w:rPr>
                <w:sz w:val="22"/>
              </w:rPr>
              <w:t>37</w:t>
            </w:r>
          </w:p>
        </w:tc>
        <w:tc>
          <w:tcPr>
            <w:tcW w:w="2936" w:type="dxa"/>
          </w:tcPr>
          <w:p>
            <w:pPr>
              <w:pStyle w:val="TableParagraph"/>
              <w:ind w:right="426"/>
              <w:rPr>
                <w:sz w:val="22"/>
              </w:rPr>
            </w:pPr>
            <w:r>
              <w:rPr>
                <w:sz w:val="22"/>
              </w:rPr>
              <w:t>Rogers, D.L., Calderón Galassi, M.L., Espinosa, J.C., Weimer, A.A.,</w:t>
            </w:r>
          </w:p>
          <w:p>
            <w:pPr>
              <w:pStyle w:val="TableParagraph"/>
              <w:ind w:right="298"/>
              <w:rPr>
                <w:sz w:val="22"/>
              </w:rPr>
            </w:pPr>
            <w:r>
              <w:rPr>
                <w:sz w:val="22"/>
              </w:rPr>
              <w:t>González Ramírez, M., Colunga Rodríguez, C., &amp; Quezada-Berumen, L. del</w:t>
            </w:r>
          </w:p>
          <w:p>
            <w:pPr>
              <w:pStyle w:val="TableParagraph"/>
              <w:spacing w:line="234" w:lineRule="exact"/>
              <w:rPr>
                <w:sz w:val="22"/>
              </w:rPr>
            </w:pPr>
            <w:r>
              <w:rPr>
                <w:sz w:val="22"/>
              </w:rPr>
              <w:t>C. (2017).</w:t>
            </w:r>
          </w:p>
        </w:tc>
        <w:tc>
          <w:tcPr>
            <w:tcW w:w="3687" w:type="dxa"/>
          </w:tcPr>
          <w:p>
            <w:pPr>
              <w:pStyle w:val="TableParagraph"/>
              <w:spacing w:line="259" w:lineRule="auto"/>
              <w:ind w:left="109" w:right="429"/>
              <w:rPr>
                <w:sz w:val="22"/>
              </w:rPr>
            </w:pPr>
            <w:r>
              <w:rPr>
                <w:sz w:val="22"/>
              </w:rPr>
              <w:t>Non-childhood sexual abuse in Mexican American and Mexican college students.</w:t>
            </w:r>
          </w:p>
        </w:tc>
        <w:tc>
          <w:tcPr>
            <w:tcW w:w="3260" w:type="dxa"/>
          </w:tcPr>
          <w:p>
            <w:pPr>
              <w:pStyle w:val="TableParagraph"/>
              <w:spacing w:line="259" w:lineRule="auto"/>
              <w:ind w:right="102"/>
              <w:rPr>
                <w:sz w:val="22"/>
              </w:rPr>
            </w:pPr>
            <w:r>
              <w:rPr>
                <w:sz w:val="22"/>
              </w:rPr>
              <w:t>Journal of Aggression, Maltreatment, and Trauma, 26, DOI: 10.1080/10926771.2016.1270</w:t>
            </w:r>
          </w:p>
          <w:p>
            <w:pPr>
              <w:pStyle w:val="TableParagraph"/>
              <w:spacing w:line="252" w:lineRule="exact"/>
              <w:rPr>
                <w:sz w:val="22"/>
              </w:rPr>
            </w:pPr>
            <w:r>
              <w:rPr>
                <w:sz w:val="22"/>
              </w:rPr>
              <w:t>379 Print ISSN: 1092-6771</w:t>
            </w:r>
          </w:p>
        </w:tc>
      </w:tr>
      <w:tr>
        <w:trPr>
          <w:trHeight w:val="760" w:hRule="atLeast"/>
        </w:trPr>
        <w:tc>
          <w:tcPr>
            <w:tcW w:w="476" w:type="dxa"/>
          </w:tcPr>
          <w:p>
            <w:pPr>
              <w:pStyle w:val="TableParagraph"/>
              <w:spacing w:line="250" w:lineRule="exact"/>
              <w:ind w:left="110"/>
              <w:rPr>
                <w:sz w:val="22"/>
              </w:rPr>
            </w:pPr>
            <w:r>
              <w:rPr>
                <w:sz w:val="22"/>
              </w:rPr>
              <w:t>38</w:t>
            </w:r>
          </w:p>
        </w:tc>
        <w:tc>
          <w:tcPr>
            <w:tcW w:w="2936" w:type="dxa"/>
          </w:tcPr>
          <w:p>
            <w:pPr>
              <w:pStyle w:val="TableParagraph"/>
              <w:spacing w:line="250" w:lineRule="exact"/>
              <w:rPr>
                <w:sz w:val="22"/>
              </w:rPr>
            </w:pPr>
            <w:r>
              <w:rPr>
                <w:sz w:val="22"/>
              </w:rPr>
              <w:t>Sánchez, M. M. P. (2016).</w:t>
            </w:r>
          </w:p>
        </w:tc>
        <w:tc>
          <w:tcPr>
            <w:tcW w:w="3687" w:type="dxa"/>
          </w:tcPr>
          <w:p>
            <w:pPr>
              <w:pStyle w:val="TableParagraph"/>
              <w:spacing w:line="250" w:lineRule="exact"/>
              <w:ind w:left="109"/>
              <w:rPr>
                <w:sz w:val="22"/>
              </w:rPr>
            </w:pPr>
            <w:r>
              <w:rPr>
                <w:sz w:val="22"/>
              </w:rPr>
              <w:t>La capacidad restaurativa de la</w:t>
            </w:r>
          </w:p>
          <w:p>
            <w:pPr>
              <w:pStyle w:val="TableParagraph"/>
              <w:spacing w:line="252" w:lineRule="exact" w:before="6"/>
              <w:ind w:left="109" w:right="99"/>
              <w:rPr>
                <w:sz w:val="22"/>
              </w:rPr>
            </w:pPr>
            <w:r>
              <w:rPr>
                <w:sz w:val="22"/>
              </w:rPr>
              <w:t>naturaleza: en la búsqueda de su relación con las actitudes implícitas</w:t>
            </w:r>
          </w:p>
        </w:tc>
        <w:tc>
          <w:tcPr>
            <w:tcW w:w="3260" w:type="dxa"/>
          </w:tcPr>
          <w:p>
            <w:pPr>
              <w:pStyle w:val="TableParagraph"/>
              <w:spacing w:line="250" w:lineRule="exact"/>
              <w:rPr>
                <w:sz w:val="22"/>
              </w:rPr>
            </w:pPr>
            <w:r>
              <w:rPr>
                <w:sz w:val="22"/>
              </w:rPr>
              <w:t>Revista Opción, 32(13), 840-</w:t>
            </w:r>
          </w:p>
          <w:p>
            <w:pPr>
              <w:pStyle w:val="TableParagraph"/>
              <w:spacing w:before="1"/>
              <w:rPr>
                <w:sz w:val="22"/>
              </w:rPr>
            </w:pPr>
            <w:r>
              <w:rPr>
                <w:sz w:val="22"/>
              </w:rPr>
              <w:t>863.</w:t>
            </w:r>
          </w:p>
        </w:tc>
      </w:tr>
      <w:tr>
        <w:trPr>
          <w:trHeight w:val="1264" w:hRule="atLeast"/>
        </w:trPr>
        <w:tc>
          <w:tcPr>
            <w:tcW w:w="476" w:type="dxa"/>
          </w:tcPr>
          <w:p>
            <w:pPr>
              <w:pStyle w:val="TableParagraph"/>
              <w:spacing w:line="250" w:lineRule="exact"/>
              <w:ind w:left="110"/>
              <w:rPr>
                <w:sz w:val="22"/>
              </w:rPr>
            </w:pPr>
            <w:r>
              <w:rPr>
                <w:sz w:val="22"/>
              </w:rPr>
              <w:t>39</w:t>
            </w:r>
          </w:p>
        </w:tc>
        <w:tc>
          <w:tcPr>
            <w:tcW w:w="2936" w:type="dxa"/>
          </w:tcPr>
          <w:p>
            <w:pPr>
              <w:pStyle w:val="TableParagraph"/>
              <w:ind w:right="206"/>
              <w:rPr>
                <w:sz w:val="22"/>
              </w:rPr>
            </w:pPr>
            <w:r>
              <w:rPr>
                <w:sz w:val="22"/>
              </w:rPr>
              <w:t>Torres, L.R., Salazar, G.B.C., Gallegos, C.E. Hernández, C. P.L. López,</w:t>
            </w:r>
          </w:p>
          <w:p>
            <w:pPr>
              <w:pStyle w:val="TableParagraph"/>
              <w:spacing w:line="252" w:lineRule="exact" w:before="1"/>
              <w:ind w:right="341"/>
              <w:rPr>
                <w:sz w:val="22"/>
              </w:rPr>
            </w:pPr>
            <w:r>
              <w:rPr>
                <w:sz w:val="22"/>
              </w:rPr>
              <w:t>R. E.O. &amp; Gómez; M.MV. (2016).</w:t>
            </w:r>
          </w:p>
        </w:tc>
        <w:tc>
          <w:tcPr>
            <w:tcW w:w="3687" w:type="dxa"/>
          </w:tcPr>
          <w:p>
            <w:pPr>
              <w:pStyle w:val="TableParagraph"/>
              <w:spacing w:line="256" w:lineRule="auto"/>
              <w:ind w:left="109" w:right="490"/>
              <w:rPr>
                <w:sz w:val="22"/>
              </w:rPr>
            </w:pPr>
            <w:r>
              <w:rPr>
                <w:sz w:val="22"/>
              </w:rPr>
              <w:t>Motor - cognitive intervention in Mexican older adults.</w:t>
            </w:r>
          </w:p>
        </w:tc>
        <w:tc>
          <w:tcPr>
            <w:tcW w:w="3260" w:type="dxa"/>
          </w:tcPr>
          <w:p>
            <w:pPr>
              <w:pStyle w:val="TableParagraph"/>
              <w:spacing w:line="259" w:lineRule="auto"/>
              <w:ind w:left="140" w:right="178" w:hanging="34"/>
              <w:rPr>
                <w:sz w:val="22"/>
              </w:rPr>
            </w:pPr>
            <w:r>
              <w:rPr>
                <w:sz w:val="22"/>
              </w:rPr>
              <w:t>Health, Vol 8, 1368 - 1380. </w:t>
            </w:r>
            <w:hyperlink r:id="rId54">
              <w:r>
                <w:rPr>
                  <w:sz w:val="22"/>
                  <w:u w:val="single"/>
                </w:rPr>
                <w:t>http://dx.doi.org/10.4236/healt</w:t>
              </w:r>
            </w:hyperlink>
            <w:r>
              <w:rPr>
                <w:sz w:val="22"/>
              </w:rPr>
              <w:t> </w:t>
            </w:r>
            <w:hyperlink r:id="rId54">
              <w:r>
                <w:rPr>
                  <w:sz w:val="22"/>
                  <w:u w:val="single"/>
                </w:rPr>
                <w:t>h.2016.813137</w:t>
              </w:r>
            </w:hyperlink>
          </w:p>
        </w:tc>
      </w:tr>
      <w:tr>
        <w:trPr>
          <w:trHeight w:val="1264" w:hRule="atLeast"/>
        </w:trPr>
        <w:tc>
          <w:tcPr>
            <w:tcW w:w="476" w:type="dxa"/>
          </w:tcPr>
          <w:p>
            <w:pPr>
              <w:pStyle w:val="TableParagraph"/>
              <w:spacing w:line="250" w:lineRule="exact"/>
              <w:ind w:left="110"/>
              <w:rPr>
                <w:sz w:val="22"/>
              </w:rPr>
            </w:pPr>
            <w:r>
              <w:rPr>
                <w:sz w:val="22"/>
              </w:rPr>
              <w:t>40</w:t>
            </w:r>
          </w:p>
        </w:tc>
        <w:tc>
          <w:tcPr>
            <w:tcW w:w="2936" w:type="dxa"/>
          </w:tcPr>
          <w:p>
            <w:pPr>
              <w:pStyle w:val="TableParagraph"/>
              <w:spacing w:line="250" w:lineRule="exact"/>
              <w:rPr>
                <w:sz w:val="22"/>
              </w:rPr>
            </w:pPr>
            <w:r>
              <w:rPr>
                <w:sz w:val="22"/>
              </w:rPr>
              <w:t>Vanegas-Farfano, M.,</w:t>
            </w:r>
          </w:p>
          <w:p>
            <w:pPr>
              <w:pStyle w:val="TableParagraph"/>
              <w:spacing w:line="252" w:lineRule="exact"/>
              <w:rPr>
                <w:sz w:val="22"/>
              </w:rPr>
            </w:pPr>
            <w:r>
              <w:rPr>
                <w:sz w:val="22"/>
              </w:rPr>
              <w:t>Cruz-Fierro, N., &amp; González</w:t>
            </w:r>
          </w:p>
          <w:p>
            <w:pPr>
              <w:pStyle w:val="TableParagraph"/>
              <w:spacing w:before="1"/>
              <w:rPr>
                <w:sz w:val="22"/>
              </w:rPr>
            </w:pPr>
            <w:r>
              <w:rPr>
                <w:sz w:val="22"/>
              </w:rPr>
              <w:t>-Ramírez, M.T. (2017).</w:t>
            </w:r>
          </w:p>
        </w:tc>
        <w:tc>
          <w:tcPr>
            <w:tcW w:w="3687" w:type="dxa"/>
          </w:tcPr>
          <w:p>
            <w:pPr>
              <w:pStyle w:val="TableParagraph"/>
              <w:ind w:left="109" w:right="174"/>
              <w:jc w:val="both"/>
              <w:rPr>
                <w:sz w:val="22"/>
              </w:rPr>
            </w:pPr>
            <w:r>
              <w:rPr>
                <w:sz w:val="22"/>
              </w:rPr>
              <w:t>Propiedades psicométricas de una escala sobre el material artístico y su uso para resolver problemas en sesiones de terapia de arte.</w:t>
            </w:r>
          </w:p>
        </w:tc>
        <w:tc>
          <w:tcPr>
            <w:tcW w:w="3260" w:type="dxa"/>
          </w:tcPr>
          <w:p>
            <w:pPr>
              <w:pStyle w:val="TableParagraph"/>
              <w:ind w:right="126"/>
              <w:rPr>
                <w:sz w:val="22"/>
              </w:rPr>
            </w:pPr>
            <w:r>
              <w:rPr>
                <w:sz w:val="22"/>
              </w:rPr>
              <w:t>Revista Evaluar, 17(1), 32-43. Recuperado de </w:t>
            </w:r>
            <w:hyperlink r:id="rId55">
              <w:r>
                <w:rPr>
                  <w:sz w:val="22"/>
                </w:rPr>
                <w:t>https://revistas.unc.edu.ar/inde</w:t>
              </w:r>
            </w:hyperlink>
            <w:r>
              <w:rPr>
                <w:sz w:val="22"/>
              </w:rPr>
              <w:t> </w:t>
            </w:r>
            <w:hyperlink r:id="rId55">
              <w:r>
                <w:rPr>
                  <w:sz w:val="22"/>
                </w:rPr>
                <w:t>x.php/revaluar</w:t>
              </w:r>
            </w:hyperlink>
          </w:p>
          <w:p>
            <w:pPr>
              <w:pStyle w:val="TableParagraph"/>
              <w:spacing w:line="234" w:lineRule="exact"/>
              <w:rPr>
                <w:sz w:val="22"/>
              </w:rPr>
            </w:pPr>
            <w:r>
              <w:rPr>
                <w:sz w:val="22"/>
              </w:rPr>
              <w:t>ISSN: 1667-4545</w:t>
            </w:r>
          </w:p>
        </w:tc>
      </w:tr>
      <w:tr>
        <w:trPr>
          <w:trHeight w:val="1307" w:hRule="atLeast"/>
        </w:trPr>
        <w:tc>
          <w:tcPr>
            <w:tcW w:w="476" w:type="dxa"/>
          </w:tcPr>
          <w:p>
            <w:pPr>
              <w:pStyle w:val="TableParagraph"/>
              <w:spacing w:line="250" w:lineRule="exact"/>
              <w:ind w:left="110"/>
              <w:rPr>
                <w:sz w:val="22"/>
              </w:rPr>
            </w:pPr>
            <w:r>
              <w:rPr>
                <w:sz w:val="22"/>
              </w:rPr>
              <w:t>41</w:t>
            </w:r>
          </w:p>
        </w:tc>
        <w:tc>
          <w:tcPr>
            <w:tcW w:w="2936" w:type="dxa"/>
          </w:tcPr>
          <w:p>
            <w:pPr>
              <w:pStyle w:val="TableParagraph"/>
              <w:spacing w:line="259" w:lineRule="auto"/>
              <w:ind w:right="299"/>
              <w:rPr>
                <w:sz w:val="22"/>
              </w:rPr>
            </w:pPr>
            <w:r>
              <w:rPr>
                <w:sz w:val="22"/>
              </w:rPr>
              <w:t>Vanegas-Farfano, M., &amp; González-Ramírez, M. T., &amp; Cantú Guzmán, R. (2016).</w:t>
            </w:r>
          </w:p>
        </w:tc>
        <w:tc>
          <w:tcPr>
            <w:tcW w:w="3687" w:type="dxa"/>
          </w:tcPr>
          <w:p>
            <w:pPr>
              <w:pStyle w:val="TableParagraph"/>
              <w:spacing w:line="259" w:lineRule="auto"/>
              <w:ind w:left="109" w:right="129"/>
              <w:jc w:val="both"/>
              <w:rPr>
                <w:sz w:val="22"/>
              </w:rPr>
            </w:pPr>
            <w:r>
              <w:rPr>
                <w:sz w:val="22"/>
              </w:rPr>
              <w:t>Regulación del estrés y emociones con actividades gráficas y narrativa expresiva</w:t>
            </w:r>
          </w:p>
        </w:tc>
        <w:tc>
          <w:tcPr>
            <w:tcW w:w="3260" w:type="dxa"/>
          </w:tcPr>
          <w:p>
            <w:pPr>
              <w:pStyle w:val="TableParagraph"/>
              <w:spacing w:line="250" w:lineRule="exact"/>
              <w:rPr>
                <w:sz w:val="22"/>
              </w:rPr>
            </w:pPr>
            <w:r>
              <w:rPr>
                <w:sz w:val="22"/>
              </w:rPr>
              <w:t>Revista de Psicología, 34 (2),</w:t>
            </w:r>
          </w:p>
          <w:p>
            <w:pPr>
              <w:pStyle w:val="TableParagraph"/>
              <w:spacing w:line="252" w:lineRule="exact" w:before="1"/>
              <w:rPr>
                <w:sz w:val="22"/>
              </w:rPr>
            </w:pPr>
            <w:r>
              <w:rPr>
                <w:sz w:val="22"/>
              </w:rPr>
              <w:t>293-312 (ISSN 0254-9247)</w:t>
            </w:r>
          </w:p>
          <w:p>
            <w:pPr>
              <w:pStyle w:val="TableParagraph"/>
              <w:ind w:right="175"/>
              <w:rPr>
                <w:sz w:val="22"/>
              </w:rPr>
            </w:pPr>
            <w:hyperlink r:id="rId56">
              <w:r>
                <w:rPr>
                  <w:sz w:val="22"/>
                </w:rPr>
                <w:t>http://dx.doi.org/10.18800/psic</w:t>
              </w:r>
            </w:hyperlink>
            <w:r>
              <w:rPr>
                <w:sz w:val="22"/>
              </w:rPr>
              <w:t> o.201602.003</w:t>
            </w:r>
          </w:p>
        </w:tc>
      </w:tr>
      <w:tr>
        <w:trPr>
          <w:trHeight w:val="1252" w:hRule="atLeast"/>
        </w:trPr>
        <w:tc>
          <w:tcPr>
            <w:tcW w:w="476" w:type="dxa"/>
          </w:tcPr>
          <w:p>
            <w:pPr>
              <w:pStyle w:val="TableParagraph"/>
              <w:spacing w:line="250" w:lineRule="exact"/>
              <w:ind w:left="110"/>
              <w:rPr>
                <w:sz w:val="22"/>
              </w:rPr>
            </w:pPr>
            <w:r>
              <w:rPr>
                <w:sz w:val="22"/>
              </w:rPr>
              <w:t>42</w:t>
            </w:r>
          </w:p>
        </w:tc>
        <w:tc>
          <w:tcPr>
            <w:tcW w:w="2936" w:type="dxa"/>
          </w:tcPr>
          <w:p>
            <w:pPr>
              <w:pStyle w:val="TableParagraph"/>
              <w:spacing w:line="259" w:lineRule="auto"/>
              <w:ind w:right="360"/>
              <w:jc w:val="both"/>
              <w:rPr>
                <w:sz w:val="22"/>
              </w:rPr>
            </w:pPr>
            <w:r>
              <w:rPr>
                <w:sz w:val="22"/>
              </w:rPr>
              <w:t>Vanegas-Farfano, M. T., Quezada-Berúmen, L., &amp; González-Ramírez, M. T. (2016).</w:t>
            </w:r>
          </w:p>
        </w:tc>
        <w:tc>
          <w:tcPr>
            <w:tcW w:w="3687" w:type="dxa"/>
          </w:tcPr>
          <w:p>
            <w:pPr>
              <w:pStyle w:val="TableParagraph"/>
              <w:spacing w:line="259" w:lineRule="auto"/>
              <w:ind w:left="109" w:right="271"/>
              <w:rPr>
                <w:sz w:val="22"/>
              </w:rPr>
            </w:pPr>
            <w:r>
              <w:rPr>
                <w:sz w:val="22"/>
              </w:rPr>
              <w:t>Actividades artístico-recreativas y estrés percibido.</w:t>
            </w:r>
          </w:p>
        </w:tc>
        <w:tc>
          <w:tcPr>
            <w:tcW w:w="3260" w:type="dxa"/>
          </w:tcPr>
          <w:p>
            <w:pPr>
              <w:pStyle w:val="TableParagraph"/>
              <w:spacing w:line="259" w:lineRule="auto"/>
              <w:ind w:right="163"/>
              <w:rPr>
                <w:sz w:val="22"/>
              </w:rPr>
            </w:pPr>
            <w:r>
              <w:rPr>
                <w:sz w:val="22"/>
              </w:rPr>
              <w:t>Ansiedad y Estrés, 22, 68-73 - DOI: 10.1016/j.anyes.2016.10.002</w:t>
            </w:r>
          </w:p>
        </w:tc>
      </w:tr>
      <w:tr>
        <w:trPr>
          <w:trHeight w:val="2184" w:hRule="atLeast"/>
        </w:trPr>
        <w:tc>
          <w:tcPr>
            <w:tcW w:w="476" w:type="dxa"/>
          </w:tcPr>
          <w:p>
            <w:pPr>
              <w:pStyle w:val="TableParagraph"/>
              <w:spacing w:line="250" w:lineRule="exact"/>
              <w:ind w:left="110"/>
              <w:rPr>
                <w:sz w:val="22"/>
              </w:rPr>
            </w:pPr>
            <w:r>
              <w:rPr>
                <w:sz w:val="22"/>
              </w:rPr>
              <w:t>43</w:t>
            </w:r>
          </w:p>
        </w:tc>
        <w:tc>
          <w:tcPr>
            <w:tcW w:w="2936" w:type="dxa"/>
          </w:tcPr>
          <w:p>
            <w:pPr>
              <w:pStyle w:val="TableParagraph"/>
              <w:spacing w:line="259" w:lineRule="auto"/>
              <w:ind w:right="188"/>
              <w:rPr>
                <w:sz w:val="22"/>
              </w:rPr>
            </w:pPr>
            <w:r>
              <w:rPr>
                <w:sz w:val="22"/>
              </w:rPr>
              <w:t>Ybarra-Sagarduy, J.L., Piña-López, J.A., González-Ramírez, M.T., Fierros-Dávila, L.F. (2017).</w:t>
            </w:r>
          </w:p>
        </w:tc>
        <w:tc>
          <w:tcPr>
            <w:tcW w:w="3687" w:type="dxa"/>
          </w:tcPr>
          <w:p>
            <w:pPr>
              <w:pStyle w:val="TableParagraph"/>
              <w:spacing w:line="259" w:lineRule="auto"/>
              <w:ind w:left="109" w:right="356"/>
              <w:rPr>
                <w:sz w:val="22"/>
              </w:rPr>
            </w:pPr>
            <w:r>
              <w:rPr>
                <w:sz w:val="22"/>
              </w:rPr>
              <w:t>Psychological model of ART adherence behaviors in persons living with HIV/AIDS in México: a structural equation analysis.</w:t>
            </w:r>
          </w:p>
        </w:tc>
        <w:tc>
          <w:tcPr>
            <w:tcW w:w="3260" w:type="dxa"/>
          </w:tcPr>
          <w:p>
            <w:pPr>
              <w:pStyle w:val="TableParagraph"/>
              <w:spacing w:line="256" w:lineRule="auto"/>
              <w:ind w:right="193"/>
              <w:rPr>
                <w:sz w:val="22"/>
              </w:rPr>
            </w:pPr>
            <w:r>
              <w:rPr>
                <w:sz w:val="22"/>
              </w:rPr>
              <w:t>Revista de Saúde Pública, 51, 1-12.</w:t>
            </w:r>
          </w:p>
          <w:p>
            <w:pPr>
              <w:pStyle w:val="TableParagraph"/>
              <w:spacing w:before="1"/>
              <w:rPr>
                <w:sz w:val="22"/>
              </w:rPr>
            </w:pPr>
            <w:hyperlink r:id="rId57">
              <w:r>
                <w:rPr>
                  <w:sz w:val="22"/>
                </w:rPr>
                <w:t>https://doi.org/10.11606/S1518</w:t>
              </w:r>
            </w:hyperlink>
          </w:p>
          <w:p>
            <w:pPr>
              <w:pStyle w:val="TableParagraph"/>
              <w:spacing w:before="21"/>
              <w:rPr>
                <w:sz w:val="22"/>
              </w:rPr>
            </w:pPr>
            <w:hyperlink r:id="rId57">
              <w:r>
                <w:rPr>
                  <w:sz w:val="22"/>
                </w:rPr>
                <w:t>-8787.2017051006926</w:t>
              </w:r>
            </w:hyperlink>
          </w:p>
          <w:p>
            <w:pPr>
              <w:pStyle w:val="TableParagraph"/>
              <w:spacing w:line="259" w:lineRule="auto" w:before="20"/>
              <w:ind w:right="205"/>
              <w:rPr>
                <w:sz w:val="22"/>
              </w:rPr>
            </w:pPr>
            <w:hyperlink r:id="rId58">
              <w:r>
                <w:rPr>
                  <w:sz w:val="22"/>
                </w:rPr>
                <w:t>http://www.scielo.br/pdf/rsp/v5</w:t>
              </w:r>
            </w:hyperlink>
            <w:r>
              <w:rPr>
                <w:sz w:val="22"/>
              </w:rPr>
              <w:t> </w:t>
            </w:r>
            <w:hyperlink r:id="rId58">
              <w:r>
                <w:rPr>
                  <w:sz w:val="22"/>
                </w:rPr>
                <w:t>1/0034-8910-rsp-S1518-</w:t>
              </w:r>
            </w:hyperlink>
          </w:p>
          <w:p>
            <w:pPr>
              <w:pStyle w:val="TableParagraph"/>
              <w:spacing w:line="251" w:lineRule="exact"/>
              <w:rPr>
                <w:sz w:val="22"/>
              </w:rPr>
            </w:pPr>
            <w:hyperlink r:id="rId58">
              <w:r>
                <w:rPr>
                  <w:sz w:val="22"/>
                </w:rPr>
                <w:t>87872017051006926.pdf</w:t>
              </w:r>
            </w:hyperlink>
            <w:r>
              <w:rPr>
                <w:sz w:val="22"/>
              </w:rPr>
              <w:t>.</w:t>
            </w:r>
          </w:p>
          <w:p>
            <w:pPr>
              <w:pStyle w:val="TableParagraph"/>
              <w:spacing w:before="21"/>
              <w:rPr>
                <w:sz w:val="22"/>
              </w:rPr>
            </w:pPr>
            <w:r>
              <w:rPr>
                <w:sz w:val="22"/>
              </w:rPr>
              <w:t>On-line ISSN 1518-8787</w:t>
            </w:r>
          </w:p>
        </w:tc>
      </w:tr>
    </w:tbl>
    <w:p>
      <w:pPr>
        <w:spacing w:after="0"/>
        <w:rPr>
          <w:sz w:val="22"/>
        </w:rPr>
        <w:sectPr>
          <w:pgSz w:w="12240" w:h="15840"/>
          <w:pgMar w:header="713" w:footer="76" w:top="2000" w:bottom="260" w:left="820" w:right="580"/>
        </w:sectPr>
      </w:pPr>
    </w:p>
    <w:p>
      <w:pPr>
        <w:pStyle w:val="BodyText"/>
        <w:spacing w:before="1"/>
        <w:rPr>
          <w:rFonts w:ascii="Times New Roman"/>
          <w:sz w:val="15"/>
        </w:rPr>
      </w:pPr>
    </w:p>
    <w:p>
      <w:pPr>
        <w:spacing w:before="93"/>
        <w:ind w:left="1590" w:right="0" w:firstLine="0"/>
        <w:jc w:val="left"/>
        <w:rPr>
          <w:b/>
          <w:sz w:val="23"/>
        </w:rPr>
      </w:pPr>
      <w:r>
        <w:rPr>
          <w:b/>
          <w:sz w:val="23"/>
        </w:rPr>
        <w:t>Difusión y extensión de la cultura y el arte.</w:t>
      </w:r>
    </w:p>
    <w:p>
      <w:pPr>
        <w:pStyle w:val="BodyText"/>
        <w:rPr>
          <w:b/>
          <w:sz w:val="26"/>
        </w:rPr>
      </w:pPr>
    </w:p>
    <w:p>
      <w:pPr>
        <w:spacing w:before="204"/>
        <w:ind w:left="740" w:right="0" w:firstLine="0"/>
        <w:jc w:val="left"/>
        <w:rPr>
          <w:sz w:val="23"/>
        </w:rPr>
      </w:pPr>
      <w:r>
        <w:rPr>
          <w:sz w:val="23"/>
        </w:rPr>
        <w:t>Número de eventos, tipo y beneficiados.</w:t>
      </w:r>
    </w:p>
    <w:p>
      <w:pPr>
        <w:pStyle w:val="BodyText"/>
        <w:rPr>
          <w:sz w:val="20"/>
        </w:rPr>
      </w:pPr>
    </w:p>
    <w:p>
      <w:pPr>
        <w:pStyle w:val="BodyText"/>
      </w:pPr>
    </w:p>
    <w:tbl>
      <w:tblPr>
        <w:tblW w:w="0" w:type="auto"/>
        <w:jc w:val="left"/>
        <w:tblInd w:w="17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560"/>
        <w:gridCol w:w="1416"/>
        <w:gridCol w:w="1559"/>
        <w:gridCol w:w="2133"/>
        <w:gridCol w:w="3537"/>
      </w:tblGrid>
      <w:tr>
        <w:trPr>
          <w:trHeight w:val="1207" w:hRule="atLeast"/>
        </w:trPr>
        <w:tc>
          <w:tcPr>
            <w:tcW w:w="1560" w:type="dxa"/>
            <w:tcBorders>
              <w:bottom w:val="single" w:sz="12" w:space="0" w:color="9CC2E4"/>
            </w:tcBorders>
          </w:tcPr>
          <w:p>
            <w:pPr>
              <w:pStyle w:val="TableParagraph"/>
              <w:spacing w:line="271" w:lineRule="exact"/>
              <w:ind w:left="109" w:right="102"/>
              <w:jc w:val="center"/>
              <w:rPr>
                <w:sz w:val="24"/>
              </w:rPr>
            </w:pPr>
            <w:r>
              <w:rPr>
                <w:sz w:val="24"/>
              </w:rPr>
              <w:t>Fecha:</w:t>
            </w:r>
          </w:p>
        </w:tc>
        <w:tc>
          <w:tcPr>
            <w:tcW w:w="1416" w:type="dxa"/>
            <w:tcBorders>
              <w:bottom w:val="single" w:sz="12" w:space="0" w:color="9CC2E4"/>
            </w:tcBorders>
          </w:tcPr>
          <w:p>
            <w:pPr>
              <w:pStyle w:val="TableParagraph"/>
              <w:ind w:left="110" w:right="104"/>
              <w:jc w:val="center"/>
              <w:rPr>
                <w:sz w:val="24"/>
              </w:rPr>
            </w:pPr>
            <w:r>
              <w:rPr>
                <w:sz w:val="24"/>
              </w:rPr>
              <w:t>Nombre de la     actividad:</w:t>
            </w:r>
          </w:p>
        </w:tc>
        <w:tc>
          <w:tcPr>
            <w:tcW w:w="1559" w:type="dxa"/>
            <w:tcBorders>
              <w:bottom w:val="single" w:sz="12" w:space="0" w:color="9CC2E4"/>
            </w:tcBorders>
          </w:tcPr>
          <w:p>
            <w:pPr>
              <w:pStyle w:val="TableParagraph"/>
              <w:spacing w:line="271" w:lineRule="exact"/>
              <w:ind w:left="159" w:right="146"/>
              <w:jc w:val="center"/>
              <w:rPr>
                <w:sz w:val="24"/>
              </w:rPr>
            </w:pPr>
            <w:r>
              <w:rPr>
                <w:sz w:val="24"/>
              </w:rPr>
              <w:t>N°</w:t>
            </w:r>
          </w:p>
          <w:p>
            <w:pPr>
              <w:pStyle w:val="TableParagraph"/>
              <w:ind w:left="159" w:right="146"/>
              <w:jc w:val="center"/>
              <w:rPr>
                <w:sz w:val="24"/>
              </w:rPr>
            </w:pPr>
            <w:r>
              <w:rPr>
                <w:spacing w:val="-1"/>
                <w:sz w:val="24"/>
              </w:rPr>
              <w:t>participante </w:t>
            </w:r>
            <w:r>
              <w:rPr>
                <w:sz w:val="24"/>
              </w:rPr>
              <w:t>s:</w:t>
            </w:r>
          </w:p>
        </w:tc>
        <w:tc>
          <w:tcPr>
            <w:tcW w:w="2133" w:type="dxa"/>
            <w:tcBorders>
              <w:bottom w:val="single" w:sz="12" w:space="0" w:color="9CC2E4"/>
            </w:tcBorders>
          </w:tcPr>
          <w:p>
            <w:pPr>
              <w:pStyle w:val="TableParagraph"/>
              <w:ind w:left="467" w:right="452" w:firstLine="12"/>
              <w:jc w:val="both"/>
              <w:rPr>
                <w:sz w:val="24"/>
              </w:rPr>
            </w:pPr>
            <w:r>
              <w:rPr>
                <w:sz w:val="24"/>
              </w:rPr>
              <w:t>Principales actividades realizadas:</w:t>
            </w:r>
          </w:p>
        </w:tc>
        <w:tc>
          <w:tcPr>
            <w:tcW w:w="3537" w:type="dxa"/>
            <w:tcBorders>
              <w:bottom w:val="single" w:sz="12" w:space="0" w:color="9CC2E4"/>
            </w:tcBorders>
          </w:tcPr>
          <w:p>
            <w:pPr>
              <w:pStyle w:val="TableParagraph"/>
              <w:spacing w:line="271" w:lineRule="exact"/>
              <w:ind w:left="789"/>
              <w:rPr>
                <w:sz w:val="24"/>
              </w:rPr>
            </w:pPr>
            <w:r>
              <w:rPr>
                <w:sz w:val="24"/>
              </w:rPr>
              <w:t>Principales logros:</w:t>
            </w:r>
          </w:p>
        </w:tc>
      </w:tr>
      <w:tr>
        <w:trPr>
          <w:trHeight w:val="1103" w:hRule="atLeast"/>
        </w:trPr>
        <w:tc>
          <w:tcPr>
            <w:tcW w:w="1560" w:type="dxa"/>
            <w:tcBorders>
              <w:top w:val="single" w:sz="12" w:space="0" w:color="9CC2E4"/>
            </w:tcBorders>
          </w:tcPr>
          <w:p>
            <w:pPr>
              <w:pStyle w:val="TableParagraph"/>
              <w:ind w:left="511" w:right="134" w:hanging="356"/>
              <w:rPr>
                <w:b/>
                <w:sz w:val="24"/>
              </w:rPr>
            </w:pPr>
            <w:r>
              <w:rPr>
                <w:b/>
                <w:sz w:val="24"/>
              </w:rPr>
              <w:t>Noviembre</w:t>
            </w:r>
            <w:r>
              <w:rPr>
                <w:b/>
                <w:w w:val="99"/>
                <w:sz w:val="24"/>
              </w:rPr>
              <w:t> </w:t>
            </w:r>
            <w:r>
              <w:rPr>
                <w:b/>
                <w:sz w:val="24"/>
              </w:rPr>
              <w:t>2016</w:t>
            </w:r>
          </w:p>
        </w:tc>
        <w:tc>
          <w:tcPr>
            <w:tcW w:w="1416" w:type="dxa"/>
            <w:tcBorders>
              <w:top w:val="single" w:sz="12" w:space="0" w:color="9CC2E4"/>
            </w:tcBorders>
          </w:tcPr>
          <w:p>
            <w:pPr>
              <w:pStyle w:val="TableParagraph"/>
              <w:ind w:left="189" w:right="185"/>
              <w:jc w:val="center"/>
              <w:rPr>
                <w:sz w:val="24"/>
              </w:rPr>
            </w:pPr>
            <w:r>
              <w:rPr>
                <w:sz w:val="24"/>
              </w:rPr>
              <w:t>Concurso de  catrinas.</w:t>
            </w:r>
          </w:p>
        </w:tc>
        <w:tc>
          <w:tcPr>
            <w:tcW w:w="1559" w:type="dxa"/>
            <w:tcBorders>
              <w:top w:val="single" w:sz="12" w:space="0" w:color="9CC2E4"/>
            </w:tcBorders>
          </w:tcPr>
          <w:p>
            <w:pPr>
              <w:pStyle w:val="TableParagraph"/>
              <w:spacing w:line="271" w:lineRule="exact"/>
              <w:ind w:left="0" w:right="564"/>
              <w:jc w:val="right"/>
              <w:rPr>
                <w:sz w:val="24"/>
              </w:rPr>
            </w:pPr>
            <w:r>
              <w:rPr>
                <w:w w:val="95"/>
                <w:sz w:val="24"/>
              </w:rPr>
              <w:t>250</w:t>
            </w:r>
          </w:p>
        </w:tc>
        <w:tc>
          <w:tcPr>
            <w:tcW w:w="2133" w:type="dxa"/>
            <w:tcBorders>
              <w:top w:val="single" w:sz="12" w:space="0" w:color="9CC2E4"/>
            </w:tcBorders>
          </w:tcPr>
          <w:p>
            <w:pPr>
              <w:pStyle w:val="TableParagraph"/>
              <w:ind w:left="109" w:right="286"/>
              <w:rPr>
                <w:sz w:val="24"/>
              </w:rPr>
            </w:pPr>
            <w:r>
              <w:rPr>
                <w:sz w:val="24"/>
              </w:rPr>
              <w:t>Concurso del mejor disfraz de catrina.</w:t>
            </w:r>
          </w:p>
        </w:tc>
        <w:tc>
          <w:tcPr>
            <w:tcW w:w="3537" w:type="dxa"/>
            <w:tcBorders>
              <w:top w:val="single" w:sz="12" w:space="0" w:color="9CC2E4"/>
            </w:tcBorders>
          </w:tcPr>
          <w:p>
            <w:pPr>
              <w:pStyle w:val="TableParagraph"/>
              <w:ind w:left="110" w:right="395"/>
              <w:rPr>
                <w:sz w:val="24"/>
              </w:rPr>
            </w:pPr>
            <w:r>
              <w:rPr>
                <w:sz w:val="24"/>
              </w:rPr>
              <w:t>La interacción del alumnado con la historia del día de</w:t>
            </w:r>
          </w:p>
          <w:p>
            <w:pPr>
              <w:pStyle w:val="TableParagraph"/>
              <w:spacing w:line="270" w:lineRule="atLeast"/>
              <w:ind w:left="110" w:right="661"/>
              <w:rPr>
                <w:sz w:val="24"/>
              </w:rPr>
            </w:pPr>
            <w:r>
              <w:rPr>
                <w:sz w:val="24"/>
              </w:rPr>
              <w:t>muertos y las diferentes tradiciones que se tienen.</w:t>
            </w:r>
          </w:p>
        </w:tc>
      </w:tr>
      <w:tr>
        <w:trPr>
          <w:trHeight w:val="1380" w:hRule="atLeast"/>
        </w:trPr>
        <w:tc>
          <w:tcPr>
            <w:tcW w:w="1560" w:type="dxa"/>
          </w:tcPr>
          <w:p>
            <w:pPr>
              <w:pStyle w:val="TableParagraph"/>
              <w:ind w:left="511" w:right="308" w:hanging="183"/>
              <w:rPr>
                <w:b/>
                <w:sz w:val="24"/>
              </w:rPr>
            </w:pPr>
            <w:r>
              <w:rPr>
                <w:b/>
                <w:sz w:val="24"/>
              </w:rPr>
              <w:t>Febrero 2017</w:t>
            </w:r>
          </w:p>
        </w:tc>
        <w:tc>
          <w:tcPr>
            <w:tcW w:w="1416" w:type="dxa"/>
          </w:tcPr>
          <w:p>
            <w:pPr>
              <w:pStyle w:val="TableParagraph"/>
              <w:ind w:left="237" w:right="215" w:firstLine="252"/>
              <w:rPr>
                <w:sz w:val="24"/>
              </w:rPr>
            </w:pPr>
            <w:r>
              <w:rPr>
                <w:sz w:val="24"/>
              </w:rPr>
              <w:t>San Valentin.</w:t>
            </w:r>
          </w:p>
        </w:tc>
        <w:tc>
          <w:tcPr>
            <w:tcW w:w="1559" w:type="dxa"/>
          </w:tcPr>
          <w:p>
            <w:pPr>
              <w:pStyle w:val="TableParagraph"/>
              <w:spacing w:line="273" w:lineRule="exact"/>
              <w:ind w:left="0" w:right="564"/>
              <w:jc w:val="right"/>
              <w:rPr>
                <w:sz w:val="24"/>
              </w:rPr>
            </w:pPr>
            <w:r>
              <w:rPr>
                <w:w w:val="95"/>
                <w:sz w:val="24"/>
              </w:rPr>
              <w:t>200</w:t>
            </w:r>
          </w:p>
        </w:tc>
        <w:tc>
          <w:tcPr>
            <w:tcW w:w="2133" w:type="dxa"/>
          </w:tcPr>
          <w:p>
            <w:pPr>
              <w:pStyle w:val="TableParagraph"/>
              <w:ind w:left="109" w:right="117"/>
              <w:rPr>
                <w:sz w:val="24"/>
              </w:rPr>
            </w:pPr>
            <w:r>
              <w:rPr>
                <w:sz w:val="24"/>
              </w:rPr>
              <w:t>Envió anónimo de rosas y</w:t>
            </w:r>
            <w:r>
              <w:rPr>
                <w:spacing w:val="-17"/>
                <w:sz w:val="24"/>
              </w:rPr>
              <w:t> </w:t>
            </w:r>
            <w:r>
              <w:rPr>
                <w:sz w:val="24"/>
              </w:rPr>
              <w:t>cartas.</w:t>
            </w:r>
          </w:p>
        </w:tc>
        <w:tc>
          <w:tcPr>
            <w:tcW w:w="3537" w:type="dxa"/>
          </w:tcPr>
          <w:p>
            <w:pPr>
              <w:pStyle w:val="TableParagraph"/>
              <w:ind w:left="110" w:right="88"/>
              <w:rPr>
                <w:sz w:val="24"/>
              </w:rPr>
            </w:pPr>
            <w:r>
              <w:rPr>
                <w:sz w:val="24"/>
              </w:rPr>
              <w:t>La participación de estudiantes en las actividades brindadas y la convivencia el día del evento.</w:t>
            </w:r>
          </w:p>
        </w:tc>
      </w:tr>
      <w:tr>
        <w:trPr>
          <w:trHeight w:val="1656" w:hRule="atLeast"/>
        </w:trPr>
        <w:tc>
          <w:tcPr>
            <w:tcW w:w="1560" w:type="dxa"/>
          </w:tcPr>
          <w:p>
            <w:pPr>
              <w:pStyle w:val="TableParagraph"/>
              <w:spacing w:line="271" w:lineRule="exact"/>
              <w:ind w:left="109" w:right="106"/>
              <w:jc w:val="center"/>
              <w:rPr>
                <w:b/>
                <w:sz w:val="24"/>
              </w:rPr>
            </w:pPr>
            <w:r>
              <w:rPr>
                <w:b/>
                <w:sz w:val="24"/>
              </w:rPr>
              <w:t>Marzo 2017</w:t>
            </w:r>
          </w:p>
        </w:tc>
        <w:tc>
          <w:tcPr>
            <w:tcW w:w="1416" w:type="dxa"/>
          </w:tcPr>
          <w:p>
            <w:pPr>
              <w:pStyle w:val="TableParagraph"/>
              <w:ind w:left="290" w:right="215" w:hanging="53"/>
              <w:rPr>
                <w:sz w:val="24"/>
              </w:rPr>
            </w:pPr>
            <w:r>
              <w:rPr>
                <w:sz w:val="24"/>
              </w:rPr>
              <w:t>Taller de música.</w:t>
            </w:r>
          </w:p>
        </w:tc>
        <w:tc>
          <w:tcPr>
            <w:tcW w:w="1559" w:type="dxa"/>
          </w:tcPr>
          <w:p>
            <w:pPr>
              <w:pStyle w:val="TableParagraph"/>
              <w:spacing w:line="271" w:lineRule="exact"/>
              <w:ind w:left="0" w:right="631"/>
              <w:jc w:val="right"/>
              <w:rPr>
                <w:sz w:val="24"/>
              </w:rPr>
            </w:pPr>
            <w:r>
              <w:rPr>
                <w:w w:val="95"/>
                <w:sz w:val="24"/>
              </w:rPr>
              <w:t>15</w:t>
            </w:r>
          </w:p>
        </w:tc>
        <w:tc>
          <w:tcPr>
            <w:tcW w:w="2133" w:type="dxa"/>
          </w:tcPr>
          <w:p>
            <w:pPr>
              <w:pStyle w:val="TableParagraph"/>
              <w:ind w:left="109" w:right="233"/>
              <w:rPr>
                <w:sz w:val="24"/>
              </w:rPr>
            </w:pPr>
            <w:r>
              <w:rPr>
                <w:sz w:val="24"/>
              </w:rPr>
              <w:t>Conferencia de Julio Villareal maestro en VR Music Academy.</w:t>
            </w:r>
          </w:p>
        </w:tc>
        <w:tc>
          <w:tcPr>
            <w:tcW w:w="3537" w:type="dxa"/>
          </w:tcPr>
          <w:p>
            <w:pPr>
              <w:pStyle w:val="TableParagraph"/>
              <w:ind w:left="110" w:right="114"/>
              <w:rPr>
                <w:sz w:val="24"/>
              </w:rPr>
            </w:pPr>
            <w:r>
              <w:rPr>
                <w:sz w:val="24"/>
              </w:rPr>
              <w:t>Los alumnos comprendieron la interpretación de la música en diferentes ámbitos así como la manera en que se puede crear una canción usando como</w:t>
            </w:r>
          </w:p>
          <w:p>
            <w:pPr>
              <w:pStyle w:val="TableParagraph"/>
              <w:spacing w:line="260" w:lineRule="exact"/>
              <w:ind w:left="110"/>
              <w:rPr>
                <w:sz w:val="24"/>
              </w:rPr>
            </w:pPr>
            <w:r>
              <w:rPr>
                <w:sz w:val="24"/>
              </w:rPr>
              <w:t>instrumento objetos cotidianos.</w:t>
            </w:r>
          </w:p>
        </w:tc>
      </w:tr>
      <w:tr>
        <w:trPr>
          <w:trHeight w:val="3864" w:hRule="atLeast"/>
        </w:trPr>
        <w:tc>
          <w:tcPr>
            <w:tcW w:w="1560" w:type="dxa"/>
          </w:tcPr>
          <w:p>
            <w:pPr>
              <w:pStyle w:val="TableParagraph"/>
              <w:spacing w:line="271" w:lineRule="exact"/>
              <w:ind w:left="109" w:right="104"/>
              <w:jc w:val="center"/>
              <w:rPr>
                <w:b/>
                <w:sz w:val="24"/>
              </w:rPr>
            </w:pPr>
            <w:r>
              <w:rPr>
                <w:b/>
                <w:sz w:val="24"/>
              </w:rPr>
              <w:t>Abril 2017</w:t>
            </w:r>
          </w:p>
        </w:tc>
        <w:tc>
          <w:tcPr>
            <w:tcW w:w="1416" w:type="dxa"/>
          </w:tcPr>
          <w:p>
            <w:pPr>
              <w:pStyle w:val="TableParagraph"/>
              <w:spacing w:line="271" w:lineRule="exact"/>
              <w:ind w:left="144"/>
              <w:rPr>
                <w:sz w:val="24"/>
              </w:rPr>
            </w:pPr>
            <w:r>
              <w:rPr>
                <w:sz w:val="24"/>
              </w:rPr>
              <w:t>Comparte.</w:t>
            </w:r>
          </w:p>
        </w:tc>
        <w:tc>
          <w:tcPr>
            <w:tcW w:w="1559" w:type="dxa"/>
          </w:tcPr>
          <w:p>
            <w:pPr>
              <w:pStyle w:val="TableParagraph"/>
              <w:spacing w:line="271" w:lineRule="exact"/>
              <w:ind w:left="0" w:right="564"/>
              <w:jc w:val="right"/>
              <w:rPr>
                <w:sz w:val="24"/>
              </w:rPr>
            </w:pPr>
            <w:r>
              <w:rPr>
                <w:w w:val="95"/>
                <w:sz w:val="24"/>
              </w:rPr>
              <w:t>200</w:t>
            </w:r>
          </w:p>
        </w:tc>
        <w:tc>
          <w:tcPr>
            <w:tcW w:w="2133" w:type="dxa"/>
          </w:tcPr>
          <w:p>
            <w:pPr>
              <w:pStyle w:val="TableParagraph"/>
              <w:ind w:left="109" w:right="153"/>
              <w:rPr>
                <w:sz w:val="24"/>
              </w:rPr>
            </w:pPr>
            <w:r>
              <w:rPr>
                <w:sz w:val="24"/>
              </w:rPr>
              <w:t>Mural para que los estudiantes expresaran su arte y conferencias de Daniel Walls importante editor de la librería Porrua y </w:t>
            </w:r>
            <w:r>
              <w:rPr>
                <w:color w:val="1D2029"/>
                <w:sz w:val="24"/>
              </w:rPr>
              <w:t>Antonio Ramos Revillas escritor y director de la casa</w:t>
            </w:r>
          </w:p>
          <w:p>
            <w:pPr>
              <w:pStyle w:val="TableParagraph"/>
              <w:spacing w:line="270" w:lineRule="atLeast"/>
              <w:ind w:left="109" w:right="313"/>
              <w:rPr>
                <w:sz w:val="24"/>
              </w:rPr>
            </w:pPr>
            <w:r>
              <w:rPr>
                <w:color w:val="1D2029"/>
                <w:sz w:val="24"/>
              </w:rPr>
              <w:t>universitaria del libro UANL</w:t>
            </w:r>
          </w:p>
        </w:tc>
        <w:tc>
          <w:tcPr>
            <w:tcW w:w="3537" w:type="dxa"/>
          </w:tcPr>
          <w:p>
            <w:pPr>
              <w:pStyle w:val="TableParagraph"/>
              <w:ind w:left="110" w:right="119"/>
              <w:rPr>
                <w:sz w:val="24"/>
              </w:rPr>
            </w:pPr>
            <w:r>
              <w:rPr>
                <w:color w:val="1D2029"/>
                <w:sz w:val="24"/>
              </w:rPr>
              <w:t>Participación de los estudiantes en ambas actividades y algunas otras, la convivencia de ambos editores y escritores con los estudiantes de la</w:t>
            </w:r>
            <w:r>
              <w:rPr>
                <w:color w:val="1D2029"/>
                <w:spacing w:val="-8"/>
                <w:sz w:val="24"/>
              </w:rPr>
              <w:t> </w:t>
            </w:r>
            <w:r>
              <w:rPr>
                <w:color w:val="1D2029"/>
                <w:sz w:val="24"/>
              </w:rPr>
              <w:t>facultad.</w:t>
            </w:r>
          </w:p>
          <w:p>
            <w:pPr>
              <w:pStyle w:val="TableParagraph"/>
              <w:ind w:left="110" w:right="637"/>
              <w:rPr>
                <w:sz w:val="24"/>
              </w:rPr>
            </w:pPr>
            <w:r>
              <w:rPr>
                <w:color w:val="1D2029"/>
                <w:sz w:val="24"/>
              </w:rPr>
              <w:t>Fomentar la lectura en </w:t>
            </w:r>
            <w:r>
              <w:rPr>
                <w:color w:val="1D2029"/>
                <w:spacing w:val="-5"/>
                <w:sz w:val="24"/>
              </w:rPr>
              <w:t>los </w:t>
            </w:r>
            <w:r>
              <w:rPr>
                <w:color w:val="1D2029"/>
                <w:sz w:val="24"/>
              </w:rPr>
              <w:t>estudiantes</w:t>
            </w:r>
          </w:p>
          <w:p>
            <w:pPr>
              <w:pStyle w:val="TableParagraph"/>
              <w:ind w:left="110" w:right="939"/>
              <w:rPr>
                <w:sz w:val="24"/>
              </w:rPr>
            </w:pPr>
            <w:r>
              <w:rPr>
                <w:color w:val="1D2029"/>
                <w:sz w:val="24"/>
              </w:rPr>
              <w:t>Fomentar el arte en</w:t>
            </w:r>
            <w:r>
              <w:rPr>
                <w:color w:val="1D2029"/>
                <w:spacing w:val="-10"/>
                <w:sz w:val="24"/>
              </w:rPr>
              <w:t> </w:t>
            </w:r>
            <w:r>
              <w:rPr>
                <w:color w:val="1D2029"/>
                <w:sz w:val="24"/>
              </w:rPr>
              <w:t>los estudiantes</w:t>
            </w:r>
          </w:p>
        </w:tc>
      </w:tr>
      <w:tr>
        <w:trPr>
          <w:trHeight w:val="1103" w:hRule="atLeast"/>
        </w:trPr>
        <w:tc>
          <w:tcPr>
            <w:tcW w:w="1560" w:type="dxa"/>
          </w:tcPr>
          <w:p>
            <w:pPr>
              <w:pStyle w:val="TableParagraph"/>
              <w:ind w:left="511" w:right="293" w:hanging="195"/>
              <w:rPr>
                <w:b/>
                <w:sz w:val="24"/>
              </w:rPr>
            </w:pPr>
            <w:r>
              <w:rPr>
                <w:b/>
                <w:sz w:val="24"/>
              </w:rPr>
              <w:t>Octubre 2017</w:t>
            </w:r>
          </w:p>
        </w:tc>
        <w:tc>
          <w:tcPr>
            <w:tcW w:w="1416" w:type="dxa"/>
          </w:tcPr>
          <w:p>
            <w:pPr>
              <w:pStyle w:val="TableParagraph"/>
              <w:ind w:left="259" w:right="233" w:hanging="3"/>
              <w:rPr>
                <w:sz w:val="24"/>
              </w:rPr>
            </w:pPr>
            <w:r>
              <w:rPr>
                <w:sz w:val="24"/>
              </w:rPr>
              <w:t>Semana Cultural.</w:t>
            </w:r>
          </w:p>
        </w:tc>
        <w:tc>
          <w:tcPr>
            <w:tcW w:w="1559" w:type="dxa"/>
          </w:tcPr>
          <w:p>
            <w:pPr>
              <w:pStyle w:val="TableParagraph"/>
              <w:spacing w:line="271" w:lineRule="exact"/>
              <w:ind w:left="0" w:right="564"/>
              <w:jc w:val="right"/>
              <w:rPr>
                <w:sz w:val="24"/>
              </w:rPr>
            </w:pPr>
            <w:r>
              <w:rPr>
                <w:w w:val="95"/>
                <w:sz w:val="24"/>
              </w:rPr>
              <w:t>200</w:t>
            </w:r>
          </w:p>
        </w:tc>
        <w:tc>
          <w:tcPr>
            <w:tcW w:w="2133" w:type="dxa"/>
          </w:tcPr>
          <w:p>
            <w:pPr>
              <w:pStyle w:val="TableParagraph"/>
              <w:spacing w:line="276" w:lineRule="exact"/>
              <w:ind w:left="109" w:right="179"/>
              <w:rPr>
                <w:sz w:val="24"/>
              </w:rPr>
            </w:pPr>
            <w:r>
              <w:rPr>
                <w:color w:val="1D2029"/>
                <w:sz w:val="24"/>
              </w:rPr>
              <w:t>Presentaciones de los estudiantes de la facultad con</w:t>
            </w:r>
          </w:p>
        </w:tc>
        <w:tc>
          <w:tcPr>
            <w:tcW w:w="3537" w:type="dxa"/>
          </w:tcPr>
          <w:p>
            <w:pPr>
              <w:pStyle w:val="TableParagraph"/>
              <w:spacing w:line="276" w:lineRule="exact"/>
              <w:ind w:left="110" w:right="395"/>
              <w:rPr>
                <w:sz w:val="24"/>
              </w:rPr>
            </w:pPr>
            <w:r>
              <w:rPr>
                <w:color w:val="1D2029"/>
                <w:sz w:val="24"/>
              </w:rPr>
              <w:t>La participación de los estudiantes con las distintas actividades que fueron brindadas en el evento</w:t>
            </w:r>
          </w:p>
        </w:tc>
      </w:tr>
    </w:tbl>
    <w:p>
      <w:pPr>
        <w:spacing w:after="0" w:line="276" w:lineRule="exact"/>
        <w:rPr>
          <w:sz w:val="24"/>
        </w:rPr>
        <w:sectPr>
          <w:pgSz w:w="12240" w:h="15840"/>
          <w:pgMar w:header="713" w:footer="76" w:top="2000" w:bottom="260" w:left="820" w:right="580"/>
        </w:sectPr>
      </w:pPr>
    </w:p>
    <w:p>
      <w:pPr>
        <w:pStyle w:val="BodyText"/>
        <w:spacing w:before="9"/>
        <w:rPr>
          <w:sz w:val="23"/>
        </w:rPr>
      </w:pPr>
    </w:p>
    <w:tbl>
      <w:tblPr>
        <w:tblW w:w="0" w:type="auto"/>
        <w:jc w:val="left"/>
        <w:tblInd w:w="17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560"/>
        <w:gridCol w:w="1416"/>
        <w:gridCol w:w="1559"/>
        <w:gridCol w:w="2133"/>
        <w:gridCol w:w="3537"/>
      </w:tblGrid>
      <w:tr>
        <w:trPr>
          <w:trHeight w:val="1931" w:hRule="atLeast"/>
        </w:trPr>
        <w:tc>
          <w:tcPr>
            <w:tcW w:w="1560" w:type="dxa"/>
          </w:tcPr>
          <w:p>
            <w:pPr>
              <w:pStyle w:val="TableParagraph"/>
              <w:ind w:left="0"/>
              <w:rPr>
                <w:rFonts w:ascii="Times New Roman"/>
                <w:sz w:val="22"/>
              </w:rPr>
            </w:pPr>
          </w:p>
        </w:tc>
        <w:tc>
          <w:tcPr>
            <w:tcW w:w="1416" w:type="dxa"/>
          </w:tcPr>
          <w:p>
            <w:pPr>
              <w:pStyle w:val="TableParagraph"/>
              <w:ind w:left="0"/>
              <w:rPr>
                <w:rFonts w:ascii="Times New Roman"/>
                <w:sz w:val="22"/>
              </w:rPr>
            </w:pPr>
          </w:p>
        </w:tc>
        <w:tc>
          <w:tcPr>
            <w:tcW w:w="1559" w:type="dxa"/>
          </w:tcPr>
          <w:p>
            <w:pPr>
              <w:pStyle w:val="TableParagraph"/>
              <w:ind w:left="0"/>
              <w:rPr>
                <w:rFonts w:ascii="Times New Roman"/>
                <w:sz w:val="22"/>
              </w:rPr>
            </w:pPr>
          </w:p>
        </w:tc>
        <w:tc>
          <w:tcPr>
            <w:tcW w:w="2133" w:type="dxa"/>
          </w:tcPr>
          <w:p>
            <w:pPr>
              <w:pStyle w:val="TableParagraph"/>
              <w:spacing w:line="276" w:lineRule="exact"/>
              <w:ind w:left="109" w:right="103"/>
              <w:rPr>
                <w:sz w:val="24"/>
              </w:rPr>
            </w:pPr>
            <w:r>
              <w:rPr>
                <w:color w:val="1D2029"/>
                <w:sz w:val="24"/>
              </w:rPr>
              <w:t>actos como canto, danza y lectura de poesía y la exposición </w:t>
            </w:r>
            <w:r>
              <w:rPr>
                <w:color w:val="1D2029"/>
                <w:spacing w:val="-9"/>
                <w:sz w:val="24"/>
              </w:rPr>
              <w:t>de </w:t>
            </w:r>
            <w:r>
              <w:rPr>
                <w:color w:val="1D2029"/>
                <w:sz w:val="24"/>
              </w:rPr>
              <w:t>diferentes culturas del mundo.</w:t>
            </w:r>
          </w:p>
        </w:tc>
        <w:tc>
          <w:tcPr>
            <w:tcW w:w="3537" w:type="dxa"/>
          </w:tcPr>
          <w:p>
            <w:pPr>
              <w:pStyle w:val="TableParagraph"/>
              <w:ind w:left="0"/>
              <w:rPr>
                <w:rFonts w:ascii="Times New Roman"/>
                <w:sz w:val="22"/>
              </w:rPr>
            </w:pPr>
          </w:p>
        </w:tc>
      </w:tr>
      <w:tr>
        <w:trPr>
          <w:trHeight w:val="1656" w:hRule="atLeast"/>
        </w:trPr>
        <w:tc>
          <w:tcPr>
            <w:tcW w:w="1560" w:type="dxa"/>
          </w:tcPr>
          <w:p>
            <w:pPr>
              <w:pStyle w:val="TableParagraph"/>
              <w:ind w:left="511" w:right="293" w:hanging="195"/>
              <w:rPr>
                <w:b/>
                <w:sz w:val="24"/>
              </w:rPr>
            </w:pPr>
            <w:r>
              <w:rPr>
                <w:b/>
                <w:sz w:val="24"/>
              </w:rPr>
              <w:t>Octubre 2017</w:t>
            </w:r>
          </w:p>
        </w:tc>
        <w:tc>
          <w:tcPr>
            <w:tcW w:w="1416" w:type="dxa"/>
          </w:tcPr>
          <w:p>
            <w:pPr>
              <w:pStyle w:val="TableParagraph"/>
              <w:ind w:left="379" w:right="281" w:hanging="75"/>
              <w:rPr>
                <w:sz w:val="24"/>
              </w:rPr>
            </w:pPr>
            <w:r>
              <w:rPr>
                <w:sz w:val="24"/>
              </w:rPr>
              <w:t>Crearte Fapsi.</w:t>
            </w:r>
          </w:p>
        </w:tc>
        <w:tc>
          <w:tcPr>
            <w:tcW w:w="1559" w:type="dxa"/>
          </w:tcPr>
          <w:p>
            <w:pPr>
              <w:pStyle w:val="TableParagraph"/>
              <w:spacing w:line="271" w:lineRule="exact"/>
              <w:ind w:left="0" w:right="631"/>
              <w:jc w:val="right"/>
              <w:rPr>
                <w:sz w:val="24"/>
              </w:rPr>
            </w:pPr>
            <w:r>
              <w:rPr>
                <w:w w:val="95"/>
                <w:sz w:val="24"/>
              </w:rPr>
              <w:t>50</w:t>
            </w:r>
          </w:p>
        </w:tc>
        <w:tc>
          <w:tcPr>
            <w:tcW w:w="2133" w:type="dxa"/>
          </w:tcPr>
          <w:p>
            <w:pPr>
              <w:pStyle w:val="TableParagraph"/>
              <w:ind w:left="109" w:right="103"/>
              <w:rPr>
                <w:sz w:val="24"/>
              </w:rPr>
            </w:pPr>
            <w:r>
              <w:rPr>
                <w:color w:val="1D2029"/>
                <w:sz w:val="24"/>
              </w:rPr>
              <w:t>Concurso artístico en </w:t>
            </w:r>
            <w:r>
              <w:rPr>
                <w:color w:val="1D2029"/>
                <w:spacing w:val="-4"/>
                <w:sz w:val="24"/>
              </w:rPr>
              <w:t>donde </w:t>
            </w:r>
            <w:r>
              <w:rPr>
                <w:color w:val="1D2029"/>
                <w:sz w:val="24"/>
              </w:rPr>
              <w:t>se expusieron 18 obras</w:t>
            </w:r>
            <w:r>
              <w:rPr>
                <w:color w:val="1D2029"/>
                <w:spacing w:val="-1"/>
                <w:sz w:val="24"/>
              </w:rPr>
              <w:t> </w:t>
            </w:r>
            <w:r>
              <w:rPr>
                <w:color w:val="1D2029"/>
                <w:sz w:val="24"/>
              </w:rPr>
              <w:t>que</w:t>
            </w:r>
          </w:p>
          <w:p>
            <w:pPr>
              <w:pStyle w:val="TableParagraph"/>
              <w:spacing w:line="270" w:lineRule="atLeast"/>
              <w:ind w:left="109" w:right="299"/>
              <w:rPr>
                <w:sz w:val="24"/>
              </w:rPr>
            </w:pPr>
            <w:r>
              <w:rPr>
                <w:color w:val="1D2029"/>
                <w:sz w:val="24"/>
              </w:rPr>
              <w:t>reflejan el sentir de los autores</w:t>
            </w:r>
          </w:p>
        </w:tc>
        <w:tc>
          <w:tcPr>
            <w:tcW w:w="3537" w:type="dxa"/>
          </w:tcPr>
          <w:p>
            <w:pPr>
              <w:pStyle w:val="TableParagraph"/>
              <w:ind w:left="110" w:right="141"/>
              <w:rPr>
                <w:sz w:val="24"/>
              </w:rPr>
            </w:pPr>
            <w:r>
              <w:rPr>
                <w:color w:val="1D2029"/>
                <w:sz w:val="24"/>
              </w:rPr>
              <w:t>Participación de 18 obras para colocar en el nuevo edificio.</w:t>
            </w:r>
          </w:p>
        </w:tc>
      </w:tr>
      <w:tr>
        <w:trPr>
          <w:trHeight w:val="551" w:hRule="atLeast"/>
        </w:trPr>
        <w:tc>
          <w:tcPr>
            <w:tcW w:w="1560" w:type="dxa"/>
          </w:tcPr>
          <w:p>
            <w:pPr>
              <w:pStyle w:val="TableParagraph"/>
              <w:spacing w:line="271" w:lineRule="exact"/>
              <w:ind w:left="109" w:right="105"/>
              <w:jc w:val="center"/>
              <w:rPr>
                <w:b/>
                <w:sz w:val="24"/>
              </w:rPr>
            </w:pPr>
            <w:r>
              <w:rPr>
                <w:b/>
                <w:sz w:val="24"/>
              </w:rPr>
              <w:t>Octubre</w:t>
            </w:r>
          </w:p>
          <w:p>
            <w:pPr>
              <w:pStyle w:val="TableParagraph"/>
              <w:spacing w:line="260" w:lineRule="exact"/>
              <w:ind w:left="109" w:right="103"/>
              <w:jc w:val="center"/>
              <w:rPr>
                <w:b/>
                <w:sz w:val="24"/>
              </w:rPr>
            </w:pPr>
            <w:r>
              <w:rPr>
                <w:b/>
                <w:sz w:val="24"/>
              </w:rPr>
              <w:t>2017</w:t>
            </w:r>
          </w:p>
        </w:tc>
        <w:tc>
          <w:tcPr>
            <w:tcW w:w="1416" w:type="dxa"/>
          </w:tcPr>
          <w:p>
            <w:pPr>
              <w:pStyle w:val="TableParagraph"/>
              <w:spacing w:line="271" w:lineRule="exact"/>
              <w:ind w:left="410"/>
              <w:rPr>
                <w:sz w:val="24"/>
              </w:rPr>
            </w:pPr>
            <w:r>
              <w:rPr>
                <w:sz w:val="24"/>
              </w:rPr>
              <w:t>Fapsi</w:t>
            </w:r>
          </w:p>
          <w:p>
            <w:pPr>
              <w:pStyle w:val="TableParagraph"/>
              <w:spacing w:line="260" w:lineRule="exact"/>
              <w:ind w:left="350"/>
              <w:rPr>
                <w:sz w:val="24"/>
              </w:rPr>
            </w:pPr>
            <w:r>
              <w:rPr>
                <w:sz w:val="24"/>
              </w:rPr>
              <w:t>Canta.</w:t>
            </w:r>
          </w:p>
        </w:tc>
        <w:tc>
          <w:tcPr>
            <w:tcW w:w="1559" w:type="dxa"/>
          </w:tcPr>
          <w:p>
            <w:pPr>
              <w:pStyle w:val="TableParagraph"/>
              <w:spacing w:line="271" w:lineRule="exact"/>
              <w:ind w:left="0" w:right="564"/>
              <w:jc w:val="right"/>
              <w:rPr>
                <w:sz w:val="24"/>
              </w:rPr>
            </w:pPr>
            <w:r>
              <w:rPr>
                <w:w w:val="95"/>
                <w:sz w:val="24"/>
              </w:rPr>
              <w:t>300</w:t>
            </w:r>
          </w:p>
        </w:tc>
        <w:tc>
          <w:tcPr>
            <w:tcW w:w="2133" w:type="dxa"/>
          </w:tcPr>
          <w:p>
            <w:pPr>
              <w:pStyle w:val="TableParagraph"/>
              <w:spacing w:line="271" w:lineRule="exact"/>
              <w:ind w:left="109"/>
              <w:rPr>
                <w:sz w:val="24"/>
              </w:rPr>
            </w:pPr>
            <w:r>
              <w:rPr>
                <w:color w:val="1D2029"/>
                <w:sz w:val="24"/>
              </w:rPr>
              <w:t>Concurso de</w:t>
            </w:r>
          </w:p>
          <w:p>
            <w:pPr>
              <w:pStyle w:val="TableParagraph"/>
              <w:spacing w:line="260" w:lineRule="exact"/>
              <w:ind w:left="109"/>
              <w:rPr>
                <w:sz w:val="24"/>
              </w:rPr>
            </w:pPr>
            <w:r>
              <w:rPr>
                <w:color w:val="1D2029"/>
                <w:sz w:val="24"/>
              </w:rPr>
              <w:t>canto</w:t>
            </w:r>
          </w:p>
        </w:tc>
        <w:tc>
          <w:tcPr>
            <w:tcW w:w="3537" w:type="dxa"/>
          </w:tcPr>
          <w:p>
            <w:pPr>
              <w:pStyle w:val="TableParagraph"/>
              <w:spacing w:line="271" w:lineRule="exact"/>
              <w:ind w:left="110"/>
              <w:rPr>
                <w:sz w:val="24"/>
              </w:rPr>
            </w:pPr>
            <w:r>
              <w:rPr>
                <w:color w:val="1D2029"/>
                <w:sz w:val="24"/>
              </w:rPr>
              <w:t>Participación de 17 artistas de</w:t>
            </w:r>
          </w:p>
          <w:p>
            <w:pPr>
              <w:pStyle w:val="TableParagraph"/>
              <w:spacing w:line="260" w:lineRule="exact"/>
              <w:ind w:left="110"/>
              <w:rPr>
                <w:sz w:val="24"/>
              </w:rPr>
            </w:pPr>
            <w:r>
              <w:rPr>
                <w:color w:val="1D2029"/>
                <w:sz w:val="24"/>
              </w:rPr>
              <w:t>nuestra facultad.</w:t>
            </w:r>
          </w:p>
        </w:tc>
      </w:tr>
      <w:tr>
        <w:trPr>
          <w:trHeight w:val="553" w:hRule="atLeast"/>
        </w:trPr>
        <w:tc>
          <w:tcPr>
            <w:tcW w:w="2976" w:type="dxa"/>
            <w:gridSpan w:val="2"/>
          </w:tcPr>
          <w:p>
            <w:pPr>
              <w:pStyle w:val="TableParagraph"/>
              <w:spacing w:before="7"/>
              <w:ind w:left="0"/>
              <w:rPr>
                <w:sz w:val="23"/>
              </w:rPr>
            </w:pPr>
          </w:p>
          <w:p>
            <w:pPr>
              <w:pStyle w:val="TableParagraph"/>
              <w:spacing w:line="263" w:lineRule="exact"/>
              <w:ind w:left="1166" w:right="1159"/>
              <w:jc w:val="center"/>
              <w:rPr>
                <w:sz w:val="24"/>
              </w:rPr>
            </w:pPr>
            <w:r>
              <w:rPr>
                <w:sz w:val="24"/>
                <w:u w:val="single"/>
              </w:rPr>
              <w:t>Total:</w:t>
            </w:r>
          </w:p>
        </w:tc>
        <w:tc>
          <w:tcPr>
            <w:tcW w:w="7229" w:type="dxa"/>
            <w:gridSpan w:val="3"/>
          </w:tcPr>
          <w:p>
            <w:pPr>
              <w:pStyle w:val="TableParagraph"/>
              <w:spacing w:before="7"/>
              <w:ind w:left="0"/>
              <w:rPr>
                <w:sz w:val="23"/>
              </w:rPr>
            </w:pPr>
          </w:p>
          <w:p>
            <w:pPr>
              <w:pStyle w:val="TableParagraph"/>
              <w:spacing w:line="263" w:lineRule="exact"/>
              <w:ind w:left="3262" w:right="3249"/>
              <w:jc w:val="center"/>
              <w:rPr>
                <w:b/>
                <w:sz w:val="24"/>
              </w:rPr>
            </w:pPr>
            <w:r>
              <w:rPr>
                <w:b/>
                <w:sz w:val="24"/>
                <w:u w:val="thick"/>
              </w:rPr>
              <w:t>1,215.</w:t>
            </w:r>
          </w:p>
        </w:tc>
      </w:tr>
    </w:tbl>
    <w:p>
      <w:pPr>
        <w:pStyle w:val="BodyText"/>
        <w:rPr>
          <w:sz w:val="20"/>
        </w:rPr>
      </w:pPr>
    </w:p>
    <w:p>
      <w:pPr>
        <w:pStyle w:val="BodyText"/>
        <w:rPr>
          <w:sz w:val="20"/>
        </w:rPr>
      </w:pPr>
    </w:p>
    <w:p>
      <w:pPr>
        <w:pStyle w:val="BodyText"/>
        <w:rPr>
          <w:sz w:val="20"/>
        </w:rPr>
      </w:pPr>
    </w:p>
    <w:p>
      <w:pPr>
        <w:pStyle w:val="BodyText"/>
        <w:spacing w:before="6"/>
        <w:rPr>
          <w:sz w:val="16"/>
        </w:rPr>
      </w:pPr>
    </w:p>
    <w:p>
      <w:pPr>
        <w:spacing w:before="35"/>
        <w:ind w:left="2694" w:right="0" w:firstLine="0"/>
        <w:jc w:val="left"/>
        <w:rPr>
          <w:rFonts w:ascii="Calibri" w:hAnsi="Calibri"/>
          <w:b/>
          <w:sz w:val="32"/>
        </w:rPr>
      </w:pPr>
      <w:r>
        <w:rPr>
          <w:rFonts w:ascii="Calibri" w:hAnsi="Calibri"/>
          <w:b/>
          <w:color w:val="44536A"/>
          <w:sz w:val="32"/>
        </w:rPr>
        <w:t>Difusión y extensión de la cultura y el arte.</w:t>
      </w:r>
    </w:p>
    <w:p>
      <w:pPr>
        <w:pStyle w:val="BodyText"/>
        <w:rPr>
          <w:rFonts w:ascii="Calibri"/>
          <w:b/>
          <w:sz w:val="20"/>
        </w:rPr>
      </w:pPr>
    </w:p>
    <w:p>
      <w:pPr>
        <w:pStyle w:val="BodyText"/>
        <w:rPr>
          <w:rFonts w:ascii="Calibri"/>
          <w:b/>
          <w:sz w:val="20"/>
        </w:rPr>
      </w:pPr>
    </w:p>
    <w:p>
      <w:pPr>
        <w:pStyle w:val="BodyText"/>
        <w:spacing w:before="11"/>
        <w:rPr>
          <w:rFonts w:ascii="Calibri"/>
          <w:b/>
          <w:sz w:val="17"/>
        </w:rPr>
      </w:pPr>
    </w:p>
    <w:p>
      <w:pPr>
        <w:spacing w:before="0"/>
        <w:ind w:left="1227" w:right="0" w:firstLine="0"/>
        <w:jc w:val="left"/>
        <w:rPr>
          <w:rFonts w:ascii="Calibri"/>
          <w:sz w:val="18"/>
        </w:rPr>
      </w:pPr>
      <w:r>
        <w:rPr/>
        <w:pict>
          <v:group style="position:absolute;margin-left:128.940002pt;margin-top:-2.275659pt;width:406.8pt;height:161.050pt;mso-position-horizontal-relative:page;mso-position-vertical-relative:paragraph;z-index:2704" coordorigin="2579,-46" coordsize="8136,3221">
            <v:shape style="position:absolute;left:2578;top:553;width:8136;height:2180" coordorigin="2579,554" coordsize="8136,2180" path="m2579,2733l10714,2733m2579,2296l10714,2296m2579,1862l10714,1862m2579,1425l10714,1425m2579,991l10714,991m2579,554l10714,554e" filled="false" stroked="true" strokeweight=".75pt" strokecolor="#dfe4eb">
              <v:path arrowok="t"/>
              <v:stroke dashstyle="solid"/>
            </v:shape>
            <v:shape style="position:absolute;left:4612;top:522;width:4068;height:2646" type="#_x0000_t75" stroked="false">
              <v:imagedata r:id="rId59" o:title=""/>
            </v:shape>
            <v:shape style="position:absolute;left:2578;top:119;width:8136;height:3049" coordorigin="2579,119" coordsize="8136,3049" path="m2579,3168l10714,3168m2579,119l10714,119e" filled="false" stroked="true" strokeweight=".75pt" strokecolor="#dfe4eb">
              <v:path arrowok="t"/>
              <v:stroke dashstyle="solid"/>
            </v:shape>
            <v:shape style="position:absolute;left:6646;top:-39;width:2429;height:849" coordorigin="6647,-38" coordsize="2429,849" path="m9075,-38l7463,-38,7463,400,6647,810,7463,588,9075,588,9075,-38xm9075,588l7463,588,7463,713,9075,713,9075,588xe" filled="true" fillcolor="#ffffff" stroked="false">
              <v:path arrowok="t"/>
              <v:fill type="solid"/>
            </v:shape>
            <v:shape style="position:absolute;left:6646;top:-39;width:2429;height:849" coordorigin="6647,-38" coordsize="2429,849" path="m7463,-38l7732,-38,8135,-38,9075,-38,9075,400,9075,588,9075,713,8135,713,7732,713,7463,713,7463,588,6647,810,7463,400,7463,-38xe" filled="false" stroked="true" strokeweight=".75pt" strokecolor="#bebebe">
              <v:path arrowok="t"/>
              <v:stroke dashstyle="solid"/>
            </v:shape>
            <v:shape style="position:absolute;left:7531;top:52;width:1499;height:624" type="#_x0000_t202" filled="false" stroked="false">
              <v:textbox inset="0,0,0,0">
                <w:txbxContent>
                  <w:p>
                    <w:pPr>
                      <w:spacing w:line="286" w:lineRule="exact" w:before="0"/>
                      <w:ind w:left="0" w:right="18" w:firstLine="0"/>
                      <w:jc w:val="center"/>
                      <w:rPr>
                        <w:rFonts w:ascii="Calibri"/>
                        <w:sz w:val="28"/>
                      </w:rPr>
                    </w:pPr>
                    <w:r>
                      <w:rPr>
                        <w:rFonts w:ascii="Calibri"/>
                        <w:color w:val="333E50"/>
                        <w:spacing w:val="-2"/>
                        <w:sz w:val="28"/>
                      </w:rPr>
                      <w:t>Participantes</w:t>
                    </w:r>
                  </w:p>
                  <w:p>
                    <w:pPr>
                      <w:spacing w:line="337" w:lineRule="exact" w:before="1"/>
                      <w:ind w:left="0" w:right="18" w:firstLine="0"/>
                      <w:jc w:val="center"/>
                      <w:rPr>
                        <w:rFonts w:ascii="Calibri"/>
                        <w:sz w:val="28"/>
                      </w:rPr>
                    </w:pPr>
                    <w:r>
                      <w:rPr>
                        <w:rFonts w:ascii="Calibri"/>
                        <w:color w:val="333E50"/>
                        <w:sz w:val="28"/>
                      </w:rPr>
                      <w:t>1215</w:t>
                    </w:r>
                  </w:p>
                </w:txbxContent>
              </v:textbox>
              <w10:wrap type="none"/>
            </v:shape>
            <w10:wrap type="none"/>
          </v:group>
        </w:pict>
      </w:r>
      <w:r>
        <w:rPr>
          <w:rFonts w:ascii="Calibri"/>
          <w:color w:val="44536A"/>
          <w:sz w:val="18"/>
        </w:rPr>
        <w:t>1400</w:t>
      </w:r>
    </w:p>
    <w:p>
      <w:pPr>
        <w:pStyle w:val="BodyText"/>
        <w:spacing w:before="8"/>
        <w:rPr>
          <w:rFonts w:ascii="Calibri"/>
          <w:sz w:val="17"/>
        </w:rPr>
      </w:pPr>
    </w:p>
    <w:p>
      <w:pPr>
        <w:spacing w:before="1"/>
        <w:ind w:left="1227" w:right="0" w:firstLine="0"/>
        <w:jc w:val="left"/>
        <w:rPr>
          <w:rFonts w:ascii="Calibri"/>
          <w:sz w:val="18"/>
        </w:rPr>
      </w:pPr>
      <w:r>
        <w:rPr>
          <w:rFonts w:ascii="Calibri"/>
          <w:color w:val="44536A"/>
          <w:sz w:val="18"/>
        </w:rPr>
        <w:t>1200</w:t>
      </w:r>
    </w:p>
    <w:p>
      <w:pPr>
        <w:pStyle w:val="BodyText"/>
        <w:spacing w:before="5"/>
        <w:rPr>
          <w:rFonts w:ascii="Calibri"/>
          <w:sz w:val="12"/>
        </w:rPr>
      </w:pPr>
    </w:p>
    <w:p>
      <w:pPr>
        <w:spacing w:before="64"/>
        <w:ind w:left="1227" w:right="0" w:firstLine="0"/>
        <w:jc w:val="left"/>
        <w:rPr>
          <w:rFonts w:ascii="Calibri"/>
          <w:sz w:val="18"/>
        </w:rPr>
      </w:pPr>
      <w:r>
        <w:rPr>
          <w:rFonts w:ascii="Calibri"/>
          <w:color w:val="44536A"/>
          <w:sz w:val="18"/>
        </w:rPr>
        <w:t>1000</w:t>
      </w:r>
    </w:p>
    <w:p>
      <w:pPr>
        <w:pStyle w:val="BodyText"/>
        <w:spacing w:before="5"/>
        <w:rPr>
          <w:rFonts w:ascii="Calibri"/>
          <w:sz w:val="12"/>
        </w:rPr>
      </w:pPr>
    </w:p>
    <w:p>
      <w:pPr>
        <w:spacing w:before="64"/>
        <w:ind w:left="1318" w:right="0" w:firstLine="0"/>
        <w:jc w:val="left"/>
        <w:rPr>
          <w:rFonts w:ascii="Calibri"/>
          <w:sz w:val="18"/>
        </w:rPr>
      </w:pPr>
      <w:r>
        <w:rPr>
          <w:rFonts w:ascii="Calibri"/>
          <w:color w:val="44536A"/>
          <w:sz w:val="18"/>
        </w:rPr>
        <w:t>800</w:t>
      </w:r>
    </w:p>
    <w:p>
      <w:pPr>
        <w:pStyle w:val="BodyText"/>
        <w:spacing w:before="6"/>
        <w:rPr>
          <w:rFonts w:ascii="Calibri"/>
          <w:sz w:val="12"/>
        </w:rPr>
      </w:pPr>
    </w:p>
    <w:p>
      <w:pPr>
        <w:spacing w:before="63"/>
        <w:ind w:left="1318" w:right="0" w:firstLine="0"/>
        <w:jc w:val="left"/>
        <w:rPr>
          <w:rFonts w:ascii="Calibri"/>
          <w:sz w:val="18"/>
        </w:rPr>
      </w:pPr>
      <w:r>
        <w:rPr>
          <w:rFonts w:ascii="Calibri"/>
          <w:color w:val="44536A"/>
          <w:sz w:val="18"/>
        </w:rPr>
        <w:t>600</w:t>
      </w:r>
    </w:p>
    <w:p>
      <w:pPr>
        <w:pStyle w:val="BodyText"/>
        <w:spacing w:before="6"/>
        <w:rPr>
          <w:rFonts w:ascii="Calibri"/>
          <w:sz w:val="12"/>
        </w:rPr>
      </w:pPr>
    </w:p>
    <w:p>
      <w:pPr>
        <w:spacing w:before="64"/>
        <w:ind w:left="1318" w:right="0" w:firstLine="0"/>
        <w:jc w:val="left"/>
        <w:rPr>
          <w:rFonts w:ascii="Calibri"/>
          <w:sz w:val="18"/>
        </w:rPr>
      </w:pPr>
      <w:r>
        <w:rPr>
          <w:rFonts w:ascii="Calibri"/>
          <w:color w:val="44536A"/>
          <w:sz w:val="18"/>
        </w:rPr>
        <w:t>400</w:t>
      </w:r>
    </w:p>
    <w:p>
      <w:pPr>
        <w:pStyle w:val="BodyText"/>
        <w:spacing w:before="5"/>
        <w:rPr>
          <w:rFonts w:ascii="Calibri"/>
          <w:sz w:val="12"/>
        </w:rPr>
      </w:pPr>
    </w:p>
    <w:p>
      <w:pPr>
        <w:spacing w:before="64"/>
        <w:ind w:left="1318" w:right="0" w:firstLine="0"/>
        <w:jc w:val="left"/>
        <w:rPr>
          <w:rFonts w:ascii="Calibri"/>
          <w:sz w:val="18"/>
        </w:rPr>
      </w:pPr>
      <w:r>
        <w:rPr>
          <w:rFonts w:ascii="Calibri"/>
          <w:color w:val="44536A"/>
          <w:sz w:val="18"/>
        </w:rPr>
        <w:t>200</w:t>
      </w:r>
    </w:p>
    <w:p>
      <w:pPr>
        <w:pStyle w:val="BodyText"/>
        <w:spacing w:before="6"/>
        <w:rPr>
          <w:rFonts w:ascii="Calibri"/>
          <w:sz w:val="12"/>
        </w:rPr>
      </w:pPr>
    </w:p>
    <w:p>
      <w:pPr>
        <w:spacing w:before="63"/>
        <w:ind w:left="1501" w:right="0" w:firstLine="0"/>
        <w:jc w:val="left"/>
        <w:rPr>
          <w:rFonts w:ascii="Calibri"/>
          <w:sz w:val="18"/>
        </w:rPr>
      </w:pPr>
      <w:r>
        <w:rPr>
          <w:rFonts w:ascii="Calibri"/>
          <w:color w:val="44536A"/>
          <w:sz w:val="18"/>
        </w:rPr>
        <w:t>0</w:t>
      </w:r>
    </w:p>
    <w:p>
      <w:pPr>
        <w:spacing w:before="15"/>
        <w:ind w:left="941" w:right="127" w:firstLine="0"/>
        <w:jc w:val="center"/>
        <w:rPr>
          <w:rFonts w:ascii="Calibri"/>
          <w:sz w:val="18"/>
        </w:rPr>
      </w:pPr>
      <w:r>
        <w:rPr>
          <w:rFonts w:ascii="Calibri"/>
          <w:color w:val="44536A"/>
          <w:sz w:val="18"/>
        </w:rPr>
        <w:t>Participantes</w:t>
      </w:r>
    </w:p>
    <w:p>
      <w:pPr>
        <w:spacing w:after="0"/>
        <w:jc w:val="center"/>
        <w:rPr>
          <w:rFonts w:ascii="Calibri"/>
          <w:sz w:val="18"/>
        </w:rPr>
        <w:sectPr>
          <w:pgSz w:w="12240" w:h="15840"/>
          <w:pgMar w:header="713" w:footer="76" w:top="2000" w:bottom="340" w:left="820" w:right="580"/>
        </w:sectPr>
      </w:pPr>
    </w:p>
    <w:p>
      <w:pPr>
        <w:pStyle w:val="BodyText"/>
        <w:spacing w:before="6"/>
        <w:rPr>
          <w:rFonts w:ascii="Calibri"/>
          <w:sz w:val="14"/>
        </w:rPr>
      </w:pPr>
    </w:p>
    <w:p>
      <w:pPr>
        <w:pStyle w:val="Heading5"/>
        <w:ind w:left="882"/>
      </w:pPr>
      <w:r>
        <w:rPr/>
        <w:t>Premios y distinciones</w:t>
      </w:r>
    </w:p>
    <w:p>
      <w:pPr>
        <w:pStyle w:val="BodyText"/>
        <w:spacing w:before="4"/>
        <w:rPr>
          <w:b/>
        </w:rPr>
      </w:pPr>
    </w:p>
    <w:p>
      <w:pPr>
        <w:pStyle w:val="Heading6"/>
        <w:ind w:right="1124"/>
      </w:pPr>
      <w:r>
        <w:rPr/>
        <w:t>Agregar información sobre el Premio a la mejor tesis de licenciatura y maestría. Deberá contener área de conocimiento y nombre completo.</w:t>
      </w:r>
    </w:p>
    <w:p>
      <w:pPr>
        <w:pStyle w:val="BodyText"/>
        <w:spacing w:before="3"/>
      </w:pPr>
    </w:p>
    <w:p>
      <w:pPr>
        <w:spacing w:before="0"/>
        <w:ind w:left="882" w:right="1116" w:firstLine="0"/>
        <w:jc w:val="both"/>
        <w:rPr>
          <w:sz w:val="27"/>
        </w:rPr>
      </w:pPr>
      <w:r>
        <w:rPr>
          <w:sz w:val="27"/>
        </w:rPr>
        <w:t>Además la información del Premio de Investigación UANL del año incluyendo el área, el nombre del trabajo y el nombre del investigador galardonados.</w:t>
      </w:r>
    </w:p>
    <w:p>
      <w:pPr>
        <w:pStyle w:val="BodyText"/>
        <w:spacing w:before="8"/>
      </w:pPr>
    </w:p>
    <w:tbl>
      <w:tblPr>
        <w:tblW w:w="0" w:type="auto"/>
        <w:jc w:val="left"/>
        <w:tblInd w:w="44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3824"/>
        <w:gridCol w:w="2693"/>
        <w:gridCol w:w="3216"/>
      </w:tblGrid>
      <w:tr>
        <w:trPr>
          <w:trHeight w:val="275" w:hRule="atLeast"/>
        </w:trPr>
        <w:tc>
          <w:tcPr>
            <w:tcW w:w="3824" w:type="dxa"/>
            <w:tcBorders>
              <w:bottom w:val="single" w:sz="12" w:space="0" w:color="9CC2E4"/>
            </w:tcBorders>
          </w:tcPr>
          <w:p>
            <w:pPr>
              <w:pStyle w:val="TableParagraph"/>
              <w:spacing w:line="256" w:lineRule="exact"/>
              <w:ind w:left="1436" w:right="1429"/>
              <w:jc w:val="center"/>
              <w:rPr>
                <w:b/>
                <w:sz w:val="24"/>
              </w:rPr>
            </w:pPr>
            <w:r>
              <w:rPr>
                <w:b/>
                <w:sz w:val="24"/>
              </w:rPr>
              <w:t>Premio:</w:t>
            </w:r>
          </w:p>
        </w:tc>
        <w:tc>
          <w:tcPr>
            <w:tcW w:w="2693" w:type="dxa"/>
            <w:tcBorders>
              <w:bottom w:val="single" w:sz="12" w:space="0" w:color="9CC2E4"/>
            </w:tcBorders>
          </w:tcPr>
          <w:p>
            <w:pPr>
              <w:pStyle w:val="TableParagraph"/>
              <w:spacing w:line="256" w:lineRule="exact"/>
              <w:ind w:left="851"/>
              <w:rPr>
                <w:b/>
                <w:sz w:val="24"/>
              </w:rPr>
            </w:pPr>
            <w:r>
              <w:rPr>
                <w:b/>
                <w:sz w:val="24"/>
              </w:rPr>
              <w:t>Autores:</w:t>
            </w:r>
          </w:p>
        </w:tc>
        <w:tc>
          <w:tcPr>
            <w:tcW w:w="3216" w:type="dxa"/>
            <w:tcBorders>
              <w:bottom w:val="single" w:sz="12" w:space="0" w:color="9CC2E4"/>
            </w:tcBorders>
          </w:tcPr>
          <w:p>
            <w:pPr>
              <w:pStyle w:val="TableParagraph"/>
              <w:spacing w:line="256" w:lineRule="exact"/>
              <w:ind w:left="1234" w:right="1225"/>
              <w:jc w:val="center"/>
              <w:rPr>
                <w:b/>
                <w:sz w:val="24"/>
              </w:rPr>
            </w:pPr>
            <w:r>
              <w:rPr>
                <w:b/>
                <w:sz w:val="24"/>
              </w:rPr>
              <w:t>Tema:</w:t>
            </w:r>
          </w:p>
        </w:tc>
      </w:tr>
      <w:tr>
        <w:trPr>
          <w:trHeight w:val="690" w:hRule="atLeast"/>
        </w:trPr>
        <w:tc>
          <w:tcPr>
            <w:tcW w:w="3824" w:type="dxa"/>
            <w:tcBorders>
              <w:top w:val="single" w:sz="12" w:space="0" w:color="9CC2E4"/>
            </w:tcBorders>
          </w:tcPr>
          <w:p>
            <w:pPr>
              <w:pStyle w:val="TableParagraph"/>
              <w:numPr>
                <w:ilvl w:val="0"/>
                <w:numId w:val="31"/>
              </w:numPr>
              <w:tabs>
                <w:tab w:pos="828" w:val="left" w:leader="none"/>
                <w:tab w:pos="829" w:val="left" w:leader="none"/>
              </w:tabs>
              <w:spacing w:line="229" w:lineRule="exact" w:before="0" w:after="0"/>
              <w:ind w:left="828" w:right="0" w:hanging="360"/>
              <w:jc w:val="left"/>
              <w:rPr>
                <w:sz w:val="20"/>
              </w:rPr>
            </w:pPr>
            <w:r>
              <w:rPr>
                <w:color w:val="1D2029"/>
                <w:sz w:val="20"/>
              </w:rPr>
              <w:t>Primer lugar en el Encuentro</w:t>
            </w:r>
            <w:r>
              <w:rPr>
                <w:color w:val="1D2029"/>
                <w:spacing w:val="53"/>
                <w:sz w:val="20"/>
              </w:rPr>
              <w:t> </w:t>
            </w:r>
            <w:r>
              <w:rPr>
                <w:color w:val="1D2029"/>
                <w:sz w:val="20"/>
              </w:rPr>
              <w:t>de</w:t>
            </w:r>
          </w:p>
          <w:p>
            <w:pPr>
              <w:pStyle w:val="TableParagraph"/>
              <w:tabs>
                <w:tab w:pos="1859" w:val="left" w:leader="none"/>
                <w:tab w:pos="3446" w:val="left" w:leader="none"/>
              </w:tabs>
              <w:spacing w:line="228" w:lineRule="exact" w:before="5"/>
              <w:ind w:left="828" w:right="100"/>
              <w:rPr>
                <w:sz w:val="20"/>
              </w:rPr>
            </w:pPr>
            <w:r>
              <w:rPr>
                <w:color w:val="1D2029"/>
                <w:sz w:val="20"/>
              </w:rPr>
              <w:t>Jóvenes</w:t>
              <w:tab/>
              <w:t>Investigadores</w:t>
              <w:tab/>
            </w:r>
            <w:r>
              <w:rPr>
                <w:color w:val="1D2029"/>
                <w:spacing w:val="-9"/>
                <w:sz w:val="20"/>
              </w:rPr>
              <w:t>del </w:t>
            </w:r>
            <w:r>
              <w:rPr>
                <w:color w:val="1D2029"/>
                <w:sz w:val="20"/>
              </w:rPr>
              <w:t>Estado de Nuevo</w:t>
            </w:r>
            <w:r>
              <w:rPr>
                <w:color w:val="1D2029"/>
                <w:spacing w:val="1"/>
                <w:sz w:val="20"/>
              </w:rPr>
              <w:t> </w:t>
            </w:r>
            <w:r>
              <w:rPr>
                <w:color w:val="1D2029"/>
                <w:sz w:val="20"/>
              </w:rPr>
              <w:t>León.</w:t>
            </w:r>
          </w:p>
        </w:tc>
        <w:tc>
          <w:tcPr>
            <w:tcW w:w="2693" w:type="dxa"/>
            <w:tcBorders>
              <w:top w:val="single" w:sz="12" w:space="0" w:color="9CC2E4"/>
            </w:tcBorders>
          </w:tcPr>
          <w:p>
            <w:pPr>
              <w:pStyle w:val="TableParagraph"/>
              <w:spacing w:line="229" w:lineRule="exact"/>
              <w:ind w:left="108"/>
              <w:rPr>
                <w:sz w:val="20"/>
              </w:rPr>
            </w:pPr>
            <w:r>
              <w:rPr>
                <w:color w:val="1D2029"/>
                <w:sz w:val="20"/>
              </w:rPr>
              <w:t>Diego Ramírez González</w:t>
            </w:r>
          </w:p>
        </w:tc>
        <w:tc>
          <w:tcPr>
            <w:tcW w:w="3216" w:type="dxa"/>
            <w:tcBorders>
              <w:top w:val="single" w:sz="12" w:space="0" w:color="9CC2E4"/>
            </w:tcBorders>
          </w:tcPr>
          <w:p>
            <w:pPr>
              <w:pStyle w:val="TableParagraph"/>
              <w:ind w:left="108"/>
              <w:rPr>
                <w:sz w:val="20"/>
              </w:rPr>
            </w:pPr>
            <w:r>
              <w:rPr>
                <w:color w:val="1D2029"/>
                <w:sz w:val="20"/>
              </w:rPr>
              <w:t>“Análisis de la fluidez verbal en adultos mayores”</w:t>
            </w:r>
          </w:p>
        </w:tc>
      </w:tr>
      <w:tr>
        <w:trPr>
          <w:trHeight w:val="690" w:hRule="atLeast"/>
        </w:trPr>
        <w:tc>
          <w:tcPr>
            <w:tcW w:w="3824" w:type="dxa"/>
          </w:tcPr>
          <w:p>
            <w:pPr>
              <w:pStyle w:val="TableParagraph"/>
              <w:numPr>
                <w:ilvl w:val="0"/>
                <w:numId w:val="32"/>
              </w:numPr>
              <w:tabs>
                <w:tab w:pos="828" w:val="left" w:leader="none"/>
                <w:tab w:pos="829" w:val="left" w:leader="none"/>
              </w:tabs>
              <w:spacing w:line="240" w:lineRule="auto" w:before="0" w:after="0"/>
              <w:ind w:left="828" w:right="98" w:hanging="360"/>
              <w:jc w:val="left"/>
              <w:rPr>
                <w:sz w:val="20"/>
              </w:rPr>
            </w:pPr>
            <w:r>
              <w:rPr>
                <w:color w:val="1D2029"/>
                <w:sz w:val="20"/>
              </w:rPr>
              <w:t>Premio a la mejor tesis </w:t>
            </w:r>
            <w:r>
              <w:rPr>
                <w:color w:val="1D2029"/>
                <w:spacing w:val="-7"/>
                <w:sz w:val="20"/>
              </w:rPr>
              <w:t>de </w:t>
            </w:r>
            <w:r>
              <w:rPr>
                <w:color w:val="1D2029"/>
                <w:sz w:val="20"/>
              </w:rPr>
              <w:t>maestría de la UANL</w:t>
            </w:r>
            <w:r>
              <w:rPr>
                <w:color w:val="1D2029"/>
                <w:spacing w:val="-6"/>
                <w:sz w:val="20"/>
              </w:rPr>
              <w:t> </w:t>
            </w:r>
            <w:r>
              <w:rPr>
                <w:color w:val="1D2029"/>
                <w:sz w:val="20"/>
              </w:rPr>
              <w:t>2015</w:t>
            </w:r>
          </w:p>
        </w:tc>
        <w:tc>
          <w:tcPr>
            <w:tcW w:w="2693" w:type="dxa"/>
          </w:tcPr>
          <w:p>
            <w:pPr>
              <w:pStyle w:val="TableParagraph"/>
              <w:ind w:left="108"/>
              <w:rPr>
                <w:sz w:val="20"/>
              </w:rPr>
            </w:pPr>
            <w:r>
              <w:rPr>
                <w:color w:val="1D2029"/>
                <w:sz w:val="20"/>
              </w:rPr>
              <w:t>Mtra. Leticia Jaime Bernal. Asesor: Dr. Arnoldo Téllez</w:t>
            </w:r>
          </w:p>
        </w:tc>
        <w:tc>
          <w:tcPr>
            <w:tcW w:w="3216" w:type="dxa"/>
          </w:tcPr>
          <w:p>
            <w:pPr>
              <w:pStyle w:val="TableParagraph"/>
              <w:spacing w:line="230" w:lineRule="exact"/>
              <w:ind w:left="108" w:right="100"/>
              <w:jc w:val="both"/>
              <w:rPr>
                <w:sz w:val="20"/>
              </w:rPr>
            </w:pPr>
            <w:r>
              <w:rPr>
                <w:color w:val="1D2029"/>
                <w:sz w:val="20"/>
              </w:rPr>
              <w:t>El efecto de la hipnoterapia sobre la calidad de sueño en mujeres con cáncer de mama</w:t>
            </w:r>
          </w:p>
        </w:tc>
      </w:tr>
    </w:tbl>
    <w:p>
      <w:pPr>
        <w:pStyle w:val="BodyText"/>
        <w:rPr>
          <w:sz w:val="30"/>
        </w:rPr>
      </w:pPr>
    </w:p>
    <w:p>
      <w:pPr>
        <w:pStyle w:val="BodyText"/>
        <w:rPr>
          <w:sz w:val="30"/>
        </w:rPr>
      </w:pPr>
    </w:p>
    <w:p>
      <w:pPr>
        <w:pStyle w:val="BodyText"/>
        <w:rPr>
          <w:sz w:val="30"/>
        </w:rPr>
      </w:pPr>
    </w:p>
    <w:p>
      <w:pPr>
        <w:pStyle w:val="BodyText"/>
        <w:rPr>
          <w:sz w:val="26"/>
        </w:rPr>
      </w:pPr>
    </w:p>
    <w:p>
      <w:pPr>
        <w:pStyle w:val="ListParagraph"/>
        <w:numPr>
          <w:ilvl w:val="1"/>
          <w:numId w:val="1"/>
        </w:numPr>
        <w:tabs>
          <w:tab w:pos="1124" w:val="left" w:leader="none"/>
        </w:tabs>
        <w:spacing w:line="237" w:lineRule="auto" w:before="0" w:after="0"/>
        <w:ind w:left="740" w:right="1123" w:firstLine="0"/>
        <w:jc w:val="both"/>
        <w:rPr>
          <w:b/>
          <w:sz w:val="23"/>
        </w:rPr>
      </w:pPr>
      <w:r>
        <w:rPr>
          <w:b/>
          <w:sz w:val="23"/>
        </w:rPr>
        <w:t>FORTALECIMIENTO DE LA PLANTA ACADÉMICA Y DESARROLLO DE CUERPOS</w:t>
      </w:r>
      <w:r>
        <w:rPr>
          <w:b/>
          <w:spacing w:val="2"/>
          <w:sz w:val="23"/>
        </w:rPr>
        <w:t> </w:t>
      </w:r>
      <w:r>
        <w:rPr>
          <w:b/>
          <w:sz w:val="23"/>
        </w:rPr>
        <w:t>ACADÉMICOS</w:t>
      </w:r>
    </w:p>
    <w:p>
      <w:pPr>
        <w:pStyle w:val="BodyText"/>
        <w:rPr>
          <w:b/>
          <w:sz w:val="26"/>
        </w:rPr>
      </w:pPr>
    </w:p>
    <w:p>
      <w:pPr>
        <w:pStyle w:val="BodyText"/>
        <w:spacing w:before="206"/>
        <w:ind w:left="740" w:right="1123"/>
        <w:jc w:val="both"/>
      </w:pPr>
      <w:r>
        <w:rPr/>
        <w:t>Contribuir a que la Facultad cuente con una planta académica caracterizada por su alta habilitación académica, acorde con los más altos estándares internacionales, organizada en cuerpos académicos plenamente consolidados, los cuales cultivan líneas de generación y aplicación innovadora del conocimiento que contribuyen significativamente y de manera oportuna al desarrollo social y económico de la Entidad y del País.</w:t>
      </w:r>
    </w:p>
    <w:p>
      <w:pPr>
        <w:pStyle w:val="BodyText"/>
        <w:rPr>
          <w:sz w:val="26"/>
        </w:rPr>
      </w:pPr>
    </w:p>
    <w:p>
      <w:pPr>
        <w:pStyle w:val="Heading7"/>
        <w:spacing w:before="202"/>
        <w:jc w:val="both"/>
      </w:pPr>
      <w:r>
        <w:rPr/>
        <w:t>Capacidad Académica</w:t>
      </w:r>
    </w:p>
    <w:p>
      <w:pPr>
        <w:pStyle w:val="BodyText"/>
        <w:spacing w:before="9"/>
        <w:rPr>
          <w:b/>
          <w:sz w:val="37"/>
        </w:rPr>
      </w:pPr>
    </w:p>
    <w:p>
      <w:pPr>
        <w:spacing w:before="1"/>
        <w:ind w:left="3424" w:right="0" w:firstLine="0"/>
        <w:jc w:val="left"/>
        <w:rPr>
          <w:sz w:val="22"/>
        </w:rPr>
      </w:pPr>
      <w:r>
        <w:rPr>
          <w:sz w:val="22"/>
        </w:rPr>
        <w:t>Conformación de la planta académica.</w:t>
      </w:r>
    </w:p>
    <w:p>
      <w:pPr>
        <w:pStyle w:val="BodyText"/>
        <w:spacing w:before="11"/>
        <w:rPr>
          <w:sz w:val="15"/>
        </w:rPr>
      </w:pPr>
    </w:p>
    <w:tbl>
      <w:tblPr>
        <w:tblW w:w="0" w:type="auto"/>
        <w:jc w:val="left"/>
        <w:tblInd w:w="1667"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2427"/>
        <w:gridCol w:w="2427"/>
        <w:gridCol w:w="2427"/>
      </w:tblGrid>
      <w:tr>
        <w:trPr>
          <w:trHeight w:val="263" w:hRule="atLeast"/>
        </w:trPr>
        <w:tc>
          <w:tcPr>
            <w:tcW w:w="2427" w:type="dxa"/>
          </w:tcPr>
          <w:p>
            <w:pPr>
              <w:pStyle w:val="TableParagraph"/>
              <w:spacing w:line="244" w:lineRule="exact"/>
              <w:ind w:left="707"/>
              <w:rPr>
                <w:sz w:val="23"/>
              </w:rPr>
            </w:pPr>
            <w:r>
              <w:rPr>
                <w:sz w:val="23"/>
              </w:rPr>
              <w:t>Categoría</w:t>
            </w:r>
          </w:p>
        </w:tc>
        <w:tc>
          <w:tcPr>
            <w:tcW w:w="2427" w:type="dxa"/>
          </w:tcPr>
          <w:p>
            <w:pPr>
              <w:pStyle w:val="TableParagraph"/>
              <w:spacing w:line="244" w:lineRule="exact"/>
              <w:ind w:left="477" w:right="468"/>
              <w:jc w:val="center"/>
              <w:rPr>
                <w:sz w:val="23"/>
              </w:rPr>
            </w:pPr>
            <w:r>
              <w:rPr>
                <w:sz w:val="23"/>
              </w:rPr>
              <w:t>Total</w:t>
            </w:r>
          </w:p>
        </w:tc>
        <w:tc>
          <w:tcPr>
            <w:tcW w:w="2427" w:type="dxa"/>
          </w:tcPr>
          <w:p>
            <w:pPr>
              <w:pStyle w:val="TableParagraph"/>
              <w:spacing w:line="244" w:lineRule="exact"/>
              <w:ind w:left="4"/>
              <w:jc w:val="center"/>
              <w:rPr>
                <w:sz w:val="23"/>
              </w:rPr>
            </w:pPr>
            <w:r>
              <w:rPr>
                <w:w w:val="100"/>
                <w:sz w:val="23"/>
              </w:rPr>
              <w:t>%</w:t>
            </w:r>
          </w:p>
        </w:tc>
      </w:tr>
      <w:tr>
        <w:trPr>
          <w:trHeight w:val="527" w:hRule="atLeast"/>
        </w:trPr>
        <w:tc>
          <w:tcPr>
            <w:tcW w:w="2427" w:type="dxa"/>
          </w:tcPr>
          <w:p>
            <w:pPr>
              <w:pStyle w:val="TableParagraph"/>
              <w:spacing w:line="264" w:lineRule="exact" w:before="2"/>
              <w:ind w:left="746" w:right="93" w:hanging="629"/>
              <w:rPr>
                <w:sz w:val="23"/>
              </w:rPr>
            </w:pPr>
            <w:r>
              <w:rPr>
                <w:sz w:val="23"/>
              </w:rPr>
              <w:t>Profesores de tiempo completo</w:t>
            </w:r>
          </w:p>
        </w:tc>
        <w:tc>
          <w:tcPr>
            <w:tcW w:w="2427" w:type="dxa"/>
          </w:tcPr>
          <w:p>
            <w:pPr>
              <w:pStyle w:val="TableParagraph"/>
              <w:spacing w:line="262" w:lineRule="exact"/>
              <w:ind w:left="474" w:right="468"/>
              <w:jc w:val="center"/>
              <w:rPr>
                <w:sz w:val="23"/>
              </w:rPr>
            </w:pPr>
            <w:r>
              <w:rPr>
                <w:sz w:val="23"/>
              </w:rPr>
              <w:t>77</w:t>
            </w:r>
          </w:p>
        </w:tc>
        <w:tc>
          <w:tcPr>
            <w:tcW w:w="2427" w:type="dxa"/>
          </w:tcPr>
          <w:p>
            <w:pPr>
              <w:pStyle w:val="TableParagraph"/>
              <w:spacing w:line="250" w:lineRule="exact"/>
              <w:ind w:left="473" w:right="468"/>
              <w:jc w:val="center"/>
              <w:rPr>
                <w:sz w:val="22"/>
              </w:rPr>
            </w:pPr>
            <w:r>
              <w:rPr>
                <w:sz w:val="22"/>
              </w:rPr>
              <w:t>43.50%</w:t>
            </w:r>
          </w:p>
        </w:tc>
      </w:tr>
      <w:tr>
        <w:trPr>
          <w:trHeight w:val="528" w:hRule="atLeast"/>
        </w:trPr>
        <w:tc>
          <w:tcPr>
            <w:tcW w:w="2427" w:type="dxa"/>
          </w:tcPr>
          <w:p>
            <w:pPr>
              <w:pStyle w:val="TableParagraph"/>
              <w:spacing w:line="264" w:lineRule="exact" w:before="2"/>
              <w:ind w:left="827" w:right="122" w:hanging="675"/>
              <w:rPr>
                <w:sz w:val="23"/>
              </w:rPr>
            </w:pPr>
            <w:r>
              <w:rPr>
                <w:sz w:val="23"/>
              </w:rPr>
              <w:t>Profesores de Medio Tiempo</w:t>
            </w:r>
          </w:p>
        </w:tc>
        <w:tc>
          <w:tcPr>
            <w:tcW w:w="2427" w:type="dxa"/>
          </w:tcPr>
          <w:p>
            <w:pPr>
              <w:pStyle w:val="TableParagraph"/>
              <w:spacing w:line="262" w:lineRule="exact"/>
              <w:ind w:left="9"/>
              <w:jc w:val="center"/>
              <w:rPr>
                <w:sz w:val="23"/>
              </w:rPr>
            </w:pPr>
            <w:r>
              <w:rPr>
                <w:w w:val="100"/>
                <w:sz w:val="23"/>
              </w:rPr>
              <w:t>7</w:t>
            </w:r>
          </w:p>
        </w:tc>
        <w:tc>
          <w:tcPr>
            <w:tcW w:w="2427" w:type="dxa"/>
          </w:tcPr>
          <w:p>
            <w:pPr>
              <w:pStyle w:val="TableParagraph"/>
              <w:spacing w:line="250" w:lineRule="exact"/>
              <w:ind w:left="471" w:right="468"/>
              <w:jc w:val="center"/>
              <w:rPr>
                <w:sz w:val="22"/>
              </w:rPr>
            </w:pPr>
            <w:r>
              <w:rPr>
                <w:sz w:val="22"/>
              </w:rPr>
              <w:t>3.95%</w:t>
            </w:r>
          </w:p>
        </w:tc>
      </w:tr>
      <w:tr>
        <w:trPr>
          <w:trHeight w:val="527" w:hRule="atLeast"/>
        </w:trPr>
        <w:tc>
          <w:tcPr>
            <w:tcW w:w="2427" w:type="dxa"/>
          </w:tcPr>
          <w:p>
            <w:pPr>
              <w:pStyle w:val="TableParagraph"/>
              <w:spacing w:line="259" w:lineRule="exact"/>
              <w:ind w:left="477" w:right="468"/>
              <w:jc w:val="center"/>
              <w:rPr>
                <w:sz w:val="23"/>
              </w:rPr>
            </w:pPr>
            <w:r>
              <w:rPr>
                <w:sz w:val="23"/>
              </w:rPr>
              <w:t>Profesores de</w:t>
            </w:r>
          </w:p>
          <w:p>
            <w:pPr>
              <w:pStyle w:val="TableParagraph"/>
              <w:spacing w:line="248" w:lineRule="exact"/>
              <w:ind w:left="472" w:right="468"/>
              <w:jc w:val="center"/>
              <w:rPr>
                <w:sz w:val="23"/>
              </w:rPr>
            </w:pPr>
            <w:r>
              <w:rPr>
                <w:sz w:val="23"/>
              </w:rPr>
              <w:t>asignatura</w:t>
            </w:r>
          </w:p>
        </w:tc>
        <w:tc>
          <w:tcPr>
            <w:tcW w:w="2427" w:type="dxa"/>
          </w:tcPr>
          <w:p>
            <w:pPr>
              <w:pStyle w:val="TableParagraph"/>
              <w:spacing w:line="260" w:lineRule="exact"/>
              <w:ind w:left="474" w:right="468"/>
              <w:jc w:val="center"/>
              <w:rPr>
                <w:sz w:val="23"/>
              </w:rPr>
            </w:pPr>
            <w:r>
              <w:rPr>
                <w:sz w:val="23"/>
              </w:rPr>
              <w:t>93</w:t>
            </w:r>
          </w:p>
        </w:tc>
        <w:tc>
          <w:tcPr>
            <w:tcW w:w="2427" w:type="dxa"/>
          </w:tcPr>
          <w:p>
            <w:pPr>
              <w:pStyle w:val="TableParagraph"/>
              <w:spacing w:line="248" w:lineRule="exact"/>
              <w:ind w:left="473" w:right="468"/>
              <w:jc w:val="center"/>
              <w:rPr>
                <w:sz w:val="22"/>
              </w:rPr>
            </w:pPr>
            <w:r>
              <w:rPr>
                <w:sz w:val="22"/>
              </w:rPr>
              <w:t>52.54%</w:t>
            </w:r>
          </w:p>
        </w:tc>
      </w:tr>
    </w:tbl>
    <w:p>
      <w:pPr>
        <w:spacing w:after="0" w:line="248" w:lineRule="exact"/>
        <w:jc w:val="center"/>
        <w:rPr>
          <w:sz w:val="22"/>
        </w:rPr>
        <w:sectPr>
          <w:pgSz w:w="12240" w:h="15840"/>
          <w:pgMar w:header="713" w:footer="76" w:top="2000" w:bottom="340" w:left="820" w:right="580"/>
        </w:sectPr>
      </w:pPr>
    </w:p>
    <w:p>
      <w:pPr>
        <w:pStyle w:val="BodyText"/>
        <w:spacing w:before="9"/>
        <w:rPr>
          <w:sz w:val="23"/>
        </w:rPr>
      </w:pPr>
    </w:p>
    <w:tbl>
      <w:tblPr>
        <w:tblW w:w="0" w:type="auto"/>
        <w:jc w:val="left"/>
        <w:tblInd w:w="1667"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2427"/>
        <w:gridCol w:w="2427"/>
        <w:gridCol w:w="2427"/>
      </w:tblGrid>
      <w:tr>
        <w:trPr>
          <w:trHeight w:val="263" w:hRule="atLeast"/>
        </w:trPr>
        <w:tc>
          <w:tcPr>
            <w:tcW w:w="2427" w:type="dxa"/>
          </w:tcPr>
          <w:p>
            <w:pPr>
              <w:pStyle w:val="TableParagraph"/>
              <w:spacing w:line="244" w:lineRule="exact"/>
              <w:ind w:left="477" w:right="468"/>
              <w:jc w:val="center"/>
              <w:rPr>
                <w:sz w:val="23"/>
              </w:rPr>
            </w:pPr>
            <w:r>
              <w:rPr>
                <w:sz w:val="23"/>
              </w:rPr>
              <w:t>Total</w:t>
            </w:r>
          </w:p>
        </w:tc>
        <w:tc>
          <w:tcPr>
            <w:tcW w:w="2427" w:type="dxa"/>
          </w:tcPr>
          <w:p>
            <w:pPr>
              <w:pStyle w:val="TableParagraph"/>
              <w:spacing w:line="244" w:lineRule="exact"/>
              <w:ind w:left="472" w:right="468"/>
              <w:jc w:val="center"/>
              <w:rPr>
                <w:sz w:val="23"/>
              </w:rPr>
            </w:pPr>
            <w:r>
              <w:rPr>
                <w:sz w:val="23"/>
              </w:rPr>
              <w:t>177</w:t>
            </w:r>
          </w:p>
        </w:tc>
        <w:tc>
          <w:tcPr>
            <w:tcW w:w="2427" w:type="dxa"/>
          </w:tcPr>
          <w:p>
            <w:pPr>
              <w:pStyle w:val="TableParagraph"/>
              <w:spacing w:line="244" w:lineRule="exact"/>
              <w:ind w:left="470" w:right="468"/>
              <w:jc w:val="center"/>
              <w:rPr>
                <w:sz w:val="23"/>
              </w:rPr>
            </w:pPr>
            <w:r>
              <w:rPr>
                <w:sz w:val="23"/>
              </w:rPr>
              <w:t>100%</w:t>
            </w:r>
          </w:p>
        </w:tc>
      </w:tr>
    </w:tbl>
    <w:p>
      <w:pPr>
        <w:pStyle w:val="BodyText"/>
        <w:spacing w:before="2"/>
        <w:rPr>
          <w:sz w:val="29"/>
        </w:rPr>
      </w:pPr>
    </w:p>
    <w:p>
      <w:pPr>
        <w:spacing w:before="94"/>
        <w:ind w:left="3417" w:right="0" w:firstLine="0"/>
        <w:jc w:val="left"/>
        <w:rPr>
          <w:b/>
          <w:sz w:val="22"/>
        </w:rPr>
      </w:pPr>
      <w:r>
        <w:rPr>
          <w:b/>
          <w:sz w:val="22"/>
        </w:rPr>
        <w:t>Habilitación de la planta académica.</w:t>
      </w:r>
    </w:p>
    <w:p>
      <w:pPr>
        <w:pStyle w:val="BodyText"/>
        <w:spacing w:before="11"/>
        <w:rPr>
          <w:b/>
          <w:sz w:val="15"/>
        </w:rPr>
      </w:pPr>
    </w:p>
    <w:tbl>
      <w:tblPr>
        <w:tblW w:w="0" w:type="auto"/>
        <w:jc w:val="left"/>
        <w:tblInd w:w="1563"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495"/>
        <w:gridCol w:w="1498"/>
        <w:gridCol w:w="1495"/>
        <w:gridCol w:w="1495"/>
        <w:gridCol w:w="1498"/>
      </w:tblGrid>
      <w:tr>
        <w:trPr>
          <w:trHeight w:val="529" w:hRule="atLeast"/>
        </w:trPr>
        <w:tc>
          <w:tcPr>
            <w:tcW w:w="1495" w:type="dxa"/>
            <w:tcBorders>
              <w:bottom w:val="single" w:sz="12" w:space="0" w:color="9CC2E4"/>
            </w:tcBorders>
          </w:tcPr>
          <w:p>
            <w:pPr>
              <w:pStyle w:val="TableParagraph"/>
              <w:spacing w:line="260" w:lineRule="exact"/>
              <w:ind w:left="175" w:right="168"/>
              <w:jc w:val="center"/>
              <w:rPr>
                <w:b/>
                <w:sz w:val="23"/>
              </w:rPr>
            </w:pPr>
            <w:r>
              <w:rPr>
                <w:b/>
                <w:sz w:val="23"/>
              </w:rPr>
              <w:t>Categoría</w:t>
            </w:r>
          </w:p>
        </w:tc>
        <w:tc>
          <w:tcPr>
            <w:tcW w:w="1498" w:type="dxa"/>
            <w:tcBorders>
              <w:bottom w:val="single" w:sz="12" w:space="0" w:color="9CC2E4"/>
            </w:tcBorders>
          </w:tcPr>
          <w:p>
            <w:pPr>
              <w:pStyle w:val="TableParagraph"/>
              <w:spacing w:line="260" w:lineRule="exact"/>
              <w:ind w:left="199" w:right="188"/>
              <w:jc w:val="center"/>
              <w:rPr>
                <w:b/>
                <w:sz w:val="23"/>
              </w:rPr>
            </w:pPr>
            <w:r>
              <w:rPr>
                <w:b/>
                <w:sz w:val="23"/>
              </w:rPr>
              <w:t>Tiempo</w:t>
            </w:r>
          </w:p>
          <w:p>
            <w:pPr>
              <w:pStyle w:val="TableParagraph"/>
              <w:spacing w:line="248" w:lineRule="exact" w:before="2"/>
              <w:ind w:left="199" w:right="188"/>
              <w:jc w:val="center"/>
              <w:rPr>
                <w:b/>
                <w:sz w:val="23"/>
              </w:rPr>
            </w:pPr>
            <w:r>
              <w:rPr>
                <w:b/>
                <w:sz w:val="23"/>
              </w:rPr>
              <w:t>Completo</w:t>
            </w:r>
          </w:p>
        </w:tc>
        <w:tc>
          <w:tcPr>
            <w:tcW w:w="1495" w:type="dxa"/>
            <w:tcBorders>
              <w:bottom w:val="single" w:sz="12" w:space="0" w:color="9CC2E4"/>
            </w:tcBorders>
          </w:tcPr>
          <w:p>
            <w:pPr>
              <w:pStyle w:val="TableParagraph"/>
              <w:spacing w:line="260" w:lineRule="exact"/>
              <w:ind w:left="415"/>
              <w:rPr>
                <w:b/>
                <w:sz w:val="23"/>
              </w:rPr>
            </w:pPr>
            <w:r>
              <w:rPr>
                <w:b/>
                <w:sz w:val="23"/>
              </w:rPr>
              <w:t>Medio</w:t>
            </w:r>
          </w:p>
          <w:p>
            <w:pPr>
              <w:pStyle w:val="TableParagraph"/>
              <w:spacing w:line="248" w:lineRule="exact" w:before="2"/>
              <w:ind w:left="338"/>
              <w:rPr>
                <w:b/>
                <w:sz w:val="23"/>
              </w:rPr>
            </w:pPr>
            <w:r>
              <w:rPr>
                <w:b/>
                <w:sz w:val="23"/>
              </w:rPr>
              <w:t>Tiempo</w:t>
            </w:r>
          </w:p>
        </w:tc>
        <w:tc>
          <w:tcPr>
            <w:tcW w:w="1495" w:type="dxa"/>
            <w:tcBorders>
              <w:bottom w:val="single" w:sz="12" w:space="0" w:color="9CC2E4"/>
            </w:tcBorders>
          </w:tcPr>
          <w:p>
            <w:pPr>
              <w:pStyle w:val="TableParagraph"/>
              <w:spacing w:line="260" w:lineRule="exact"/>
              <w:ind w:left="175" w:right="168"/>
              <w:jc w:val="center"/>
              <w:rPr>
                <w:b/>
                <w:sz w:val="23"/>
              </w:rPr>
            </w:pPr>
            <w:r>
              <w:rPr>
                <w:b/>
                <w:sz w:val="23"/>
              </w:rPr>
              <w:t>Horas</w:t>
            </w:r>
          </w:p>
        </w:tc>
        <w:tc>
          <w:tcPr>
            <w:tcW w:w="1498" w:type="dxa"/>
            <w:tcBorders>
              <w:bottom w:val="single" w:sz="12" w:space="0" w:color="9CC2E4"/>
            </w:tcBorders>
          </w:tcPr>
          <w:p>
            <w:pPr>
              <w:pStyle w:val="TableParagraph"/>
              <w:spacing w:line="260" w:lineRule="exact"/>
              <w:ind w:left="198" w:right="188"/>
              <w:jc w:val="center"/>
              <w:rPr>
                <w:b/>
                <w:sz w:val="23"/>
              </w:rPr>
            </w:pPr>
            <w:r>
              <w:rPr>
                <w:b/>
                <w:sz w:val="23"/>
              </w:rPr>
              <w:t>Total</w:t>
            </w:r>
          </w:p>
        </w:tc>
      </w:tr>
      <w:tr>
        <w:trPr>
          <w:trHeight w:val="253" w:hRule="atLeast"/>
        </w:trPr>
        <w:tc>
          <w:tcPr>
            <w:tcW w:w="1495" w:type="dxa"/>
            <w:tcBorders>
              <w:top w:val="single" w:sz="12" w:space="0" w:color="9CC2E4"/>
            </w:tcBorders>
          </w:tcPr>
          <w:p>
            <w:pPr>
              <w:pStyle w:val="TableParagraph"/>
              <w:spacing w:line="234" w:lineRule="exact"/>
              <w:ind w:left="176" w:right="168"/>
              <w:jc w:val="center"/>
              <w:rPr>
                <w:b/>
                <w:sz w:val="22"/>
              </w:rPr>
            </w:pPr>
            <w:r>
              <w:rPr>
                <w:b/>
                <w:sz w:val="22"/>
              </w:rPr>
              <w:t>Lic.</w:t>
            </w:r>
          </w:p>
        </w:tc>
        <w:tc>
          <w:tcPr>
            <w:tcW w:w="1498" w:type="dxa"/>
            <w:tcBorders>
              <w:top w:val="single" w:sz="12" w:space="0" w:color="9CC2E4"/>
            </w:tcBorders>
          </w:tcPr>
          <w:p>
            <w:pPr>
              <w:pStyle w:val="TableParagraph"/>
              <w:spacing w:line="234" w:lineRule="exact"/>
              <w:ind w:left="13"/>
              <w:jc w:val="center"/>
              <w:rPr>
                <w:sz w:val="22"/>
              </w:rPr>
            </w:pPr>
            <w:r>
              <w:rPr>
                <w:w w:val="100"/>
                <w:sz w:val="22"/>
              </w:rPr>
              <w:t>0</w:t>
            </w:r>
          </w:p>
        </w:tc>
        <w:tc>
          <w:tcPr>
            <w:tcW w:w="1495" w:type="dxa"/>
            <w:tcBorders>
              <w:top w:val="single" w:sz="12" w:space="0" w:color="9CC2E4"/>
            </w:tcBorders>
          </w:tcPr>
          <w:p>
            <w:pPr>
              <w:pStyle w:val="TableParagraph"/>
              <w:spacing w:line="234" w:lineRule="exact"/>
              <w:ind w:left="10"/>
              <w:jc w:val="center"/>
              <w:rPr>
                <w:sz w:val="22"/>
              </w:rPr>
            </w:pPr>
            <w:r>
              <w:rPr>
                <w:w w:val="100"/>
                <w:sz w:val="22"/>
              </w:rPr>
              <w:t>0</w:t>
            </w:r>
          </w:p>
        </w:tc>
        <w:tc>
          <w:tcPr>
            <w:tcW w:w="1495" w:type="dxa"/>
            <w:tcBorders>
              <w:top w:val="single" w:sz="12" w:space="0" w:color="9CC2E4"/>
            </w:tcBorders>
          </w:tcPr>
          <w:p>
            <w:pPr>
              <w:pStyle w:val="TableParagraph"/>
              <w:spacing w:line="234" w:lineRule="exact"/>
              <w:ind w:left="177" w:right="168"/>
              <w:jc w:val="center"/>
              <w:rPr>
                <w:sz w:val="22"/>
              </w:rPr>
            </w:pPr>
            <w:r>
              <w:rPr>
                <w:sz w:val="22"/>
              </w:rPr>
              <w:t>32</w:t>
            </w:r>
          </w:p>
        </w:tc>
        <w:tc>
          <w:tcPr>
            <w:tcW w:w="1498" w:type="dxa"/>
            <w:tcBorders>
              <w:top w:val="single" w:sz="12" w:space="0" w:color="9CC2E4"/>
            </w:tcBorders>
          </w:tcPr>
          <w:p>
            <w:pPr>
              <w:pStyle w:val="TableParagraph"/>
              <w:spacing w:line="234" w:lineRule="exact"/>
              <w:ind w:left="199" w:right="183"/>
              <w:jc w:val="center"/>
              <w:rPr>
                <w:sz w:val="22"/>
              </w:rPr>
            </w:pPr>
            <w:r>
              <w:rPr>
                <w:sz w:val="22"/>
              </w:rPr>
              <w:t>32</w:t>
            </w:r>
          </w:p>
        </w:tc>
      </w:tr>
      <w:tr>
        <w:trPr>
          <w:trHeight w:val="251" w:hRule="atLeast"/>
        </w:trPr>
        <w:tc>
          <w:tcPr>
            <w:tcW w:w="1495" w:type="dxa"/>
          </w:tcPr>
          <w:p>
            <w:pPr>
              <w:pStyle w:val="TableParagraph"/>
              <w:spacing w:line="232" w:lineRule="exact"/>
              <w:ind w:left="177" w:right="168"/>
              <w:jc w:val="center"/>
              <w:rPr>
                <w:b/>
                <w:sz w:val="22"/>
              </w:rPr>
            </w:pPr>
            <w:r>
              <w:rPr>
                <w:b/>
                <w:sz w:val="22"/>
              </w:rPr>
              <w:t>Maestría</w:t>
            </w:r>
          </w:p>
        </w:tc>
        <w:tc>
          <w:tcPr>
            <w:tcW w:w="1498" w:type="dxa"/>
          </w:tcPr>
          <w:p>
            <w:pPr>
              <w:pStyle w:val="TableParagraph"/>
              <w:spacing w:line="232" w:lineRule="exact"/>
              <w:ind w:left="198" w:right="188"/>
              <w:jc w:val="center"/>
              <w:rPr>
                <w:sz w:val="22"/>
              </w:rPr>
            </w:pPr>
            <w:r>
              <w:rPr>
                <w:sz w:val="22"/>
              </w:rPr>
              <w:t>34</w:t>
            </w:r>
          </w:p>
        </w:tc>
        <w:tc>
          <w:tcPr>
            <w:tcW w:w="1495" w:type="dxa"/>
          </w:tcPr>
          <w:p>
            <w:pPr>
              <w:pStyle w:val="TableParagraph"/>
              <w:spacing w:line="232" w:lineRule="exact"/>
              <w:ind w:left="10"/>
              <w:jc w:val="center"/>
              <w:rPr>
                <w:sz w:val="22"/>
              </w:rPr>
            </w:pPr>
            <w:r>
              <w:rPr>
                <w:w w:val="100"/>
                <w:sz w:val="22"/>
              </w:rPr>
              <w:t>6</w:t>
            </w:r>
          </w:p>
        </w:tc>
        <w:tc>
          <w:tcPr>
            <w:tcW w:w="1495" w:type="dxa"/>
          </w:tcPr>
          <w:p>
            <w:pPr>
              <w:pStyle w:val="TableParagraph"/>
              <w:spacing w:line="232" w:lineRule="exact"/>
              <w:ind w:left="177" w:right="168"/>
              <w:jc w:val="center"/>
              <w:rPr>
                <w:sz w:val="22"/>
              </w:rPr>
            </w:pPr>
            <w:r>
              <w:rPr>
                <w:sz w:val="22"/>
              </w:rPr>
              <w:t>61</w:t>
            </w:r>
          </w:p>
        </w:tc>
        <w:tc>
          <w:tcPr>
            <w:tcW w:w="1498" w:type="dxa"/>
          </w:tcPr>
          <w:p>
            <w:pPr>
              <w:pStyle w:val="TableParagraph"/>
              <w:spacing w:line="232" w:lineRule="exact"/>
              <w:ind w:left="199" w:right="185"/>
              <w:jc w:val="center"/>
              <w:rPr>
                <w:sz w:val="22"/>
              </w:rPr>
            </w:pPr>
            <w:r>
              <w:rPr>
                <w:sz w:val="22"/>
              </w:rPr>
              <w:t>101</w:t>
            </w:r>
          </w:p>
        </w:tc>
      </w:tr>
      <w:tr>
        <w:trPr>
          <w:trHeight w:val="253" w:hRule="atLeast"/>
        </w:trPr>
        <w:tc>
          <w:tcPr>
            <w:tcW w:w="1495" w:type="dxa"/>
          </w:tcPr>
          <w:p>
            <w:pPr>
              <w:pStyle w:val="TableParagraph"/>
              <w:spacing w:line="234" w:lineRule="exact"/>
              <w:ind w:left="177" w:right="168"/>
              <w:jc w:val="center"/>
              <w:rPr>
                <w:b/>
                <w:sz w:val="22"/>
              </w:rPr>
            </w:pPr>
            <w:r>
              <w:rPr>
                <w:b/>
                <w:sz w:val="22"/>
              </w:rPr>
              <w:t>Doctorado</w:t>
            </w:r>
          </w:p>
        </w:tc>
        <w:tc>
          <w:tcPr>
            <w:tcW w:w="1498" w:type="dxa"/>
          </w:tcPr>
          <w:p>
            <w:pPr>
              <w:pStyle w:val="TableParagraph"/>
              <w:spacing w:line="234" w:lineRule="exact"/>
              <w:ind w:left="198" w:right="188"/>
              <w:jc w:val="center"/>
              <w:rPr>
                <w:sz w:val="22"/>
              </w:rPr>
            </w:pPr>
            <w:r>
              <w:rPr>
                <w:sz w:val="22"/>
              </w:rPr>
              <w:t>43</w:t>
            </w:r>
          </w:p>
        </w:tc>
        <w:tc>
          <w:tcPr>
            <w:tcW w:w="1495" w:type="dxa"/>
          </w:tcPr>
          <w:p>
            <w:pPr>
              <w:pStyle w:val="TableParagraph"/>
              <w:spacing w:line="234" w:lineRule="exact"/>
              <w:ind w:left="10"/>
              <w:jc w:val="center"/>
              <w:rPr>
                <w:sz w:val="22"/>
              </w:rPr>
            </w:pPr>
            <w:r>
              <w:rPr>
                <w:w w:val="100"/>
                <w:sz w:val="22"/>
              </w:rPr>
              <w:t>1</w:t>
            </w:r>
          </w:p>
        </w:tc>
        <w:tc>
          <w:tcPr>
            <w:tcW w:w="1495" w:type="dxa"/>
          </w:tcPr>
          <w:p>
            <w:pPr>
              <w:pStyle w:val="TableParagraph"/>
              <w:spacing w:line="234" w:lineRule="exact"/>
              <w:ind w:left="12"/>
              <w:jc w:val="center"/>
              <w:rPr>
                <w:sz w:val="22"/>
              </w:rPr>
            </w:pPr>
            <w:r>
              <w:rPr>
                <w:w w:val="100"/>
                <w:sz w:val="22"/>
              </w:rPr>
              <w:t>0</w:t>
            </w:r>
          </w:p>
        </w:tc>
        <w:tc>
          <w:tcPr>
            <w:tcW w:w="1498" w:type="dxa"/>
          </w:tcPr>
          <w:p>
            <w:pPr>
              <w:pStyle w:val="TableParagraph"/>
              <w:spacing w:line="234" w:lineRule="exact"/>
              <w:ind w:left="199" w:right="183"/>
              <w:jc w:val="center"/>
              <w:rPr>
                <w:sz w:val="22"/>
              </w:rPr>
            </w:pPr>
            <w:r>
              <w:rPr>
                <w:sz w:val="22"/>
              </w:rPr>
              <w:t>44</w:t>
            </w:r>
          </w:p>
        </w:tc>
      </w:tr>
      <w:tr>
        <w:trPr>
          <w:trHeight w:val="254" w:hRule="atLeast"/>
        </w:trPr>
        <w:tc>
          <w:tcPr>
            <w:tcW w:w="1495" w:type="dxa"/>
          </w:tcPr>
          <w:p>
            <w:pPr>
              <w:pStyle w:val="TableParagraph"/>
              <w:spacing w:line="235" w:lineRule="exact"/>
              <w:ind w:left="176" w:right="168"/>
              <w:jc w:val="center"/>
              <w:rPr>
                <w:b/>
                <w:sz w:val="22"/>
              </w:rPr>
            </w:pPr>
            <w:r>
              <w:rPr>
                <w:b/>
                <w:sz w:val="22"/>
              </w:rPr>
              <w:t>Total</w:t>
            </w:r>
          </w:p>
        </w:tc>
        <w:tc>
          <w:tcPr>
            <w:tcW w:w="1498" w:type="dxa"/>
          </w:tcPr>
          <w:p>
            <w:pPr>
              <w:pStyle w:val="TableParagraph"/>
              <w:spacing w:line="235" w:lineRule="exact"/>
              <w:ind w:left="198" w:right="188"/>
              <w:jc w:val="center"/>
              <w:rPr>
                <w:sz w:val="22"/>
              </w:rPr>
            </w:pPr>
            <w:r>
              <w:rPr>
                <w:sz w:val="22"/>
              </w:rPr>
              <w:t>77</w:t>
            </w:r>
          </w:p>
        </w:tc>
        <w:tc>
          <w:tcPr>
            <w:tcW w:w="1495" w:type="dxa"/>
          </w:tcPr>
          <w:p>
            <w:pPr>
              <w:pStyle w:val="TableParagraph"/>
              <w:spacing w:line="235" w:lineRule="exact"/>
              <w:ind w:left="10"/>
              <w:jc w:val="center"/>
              <w:rPr>
                <w:sz w:val="22"/>
              </w:rPr>
            </w:pPr>
            <w:r>
              <w:rPr>
                <w:w w:val="100"/>
                <w:sz w:val="22"/>
              </w:rPr>
              <w:t>7</w:t>
            </w:r>
          </w:p>
        </w:tc>
        <w:tc>
          <w:tcPr>
            <w:tcW w:w="1495" w:type="dxa"/>
          </w:tcPr>
          <w:p>
            <w:pPr>
              <w:pStyle w:val="TableParagraph"/>
              <w:spacing w:line="235" w:lineRule="exact"/>
              <w:ind w:left="177" w:right="168"/>
              <w:jc w:val="center"/>
              <w:rPr>
                <w:sz w:val="22"/>
              </w:rPr>
            </w:pPr>
            <w:r>
              <w:rPr>
                <w:sz w:val="22"/>
              </w:rPr>
              <w:t>93</w:t>
            </w:r>
          </w:p>
        </w:tc>
        <w:tc>
          <w:tcPr>
            <w:tcW w:w="1498" w:type="dxa"/>
          </w:tcPr>
          <w:p>
            <w:pPr>
              <w:pStyle w:val="TableParagraph"/>
              <w:spacing w:line="235" w:lineRule="exact"/>
              <w:ind w:left="199" w:right="185"/>
              <w:jc w:val="center"/>
              <w:rPr>
                <w:sz w:val="22"/>
              </w:rPr>
            </w:pPr>
            <w:r>
              <w:rPr>
                <w:sz w:val="22"/>
              </w:rPr>
              <w:t>177</w:t>
            </w:r>
          </w:p>
        </w:tc>
      </w:tr>
    </w:tbl>
    <w:p>
      <w:pPr>
        <w:pStyle w:val="BodyText"/>
        <w:rPr>
          <w:b/>
        </w:rPr>
      </w:pPr>
    </w:p>
    <w:p>
      <w:pPr>
        <w:pStyle w:val="BodyText"/>
        <w:rPr>
          <w:b/>
        </w:rPr>
      </w:pPr>
    </w:p>
    <w:p>
      <w:pPr>
        <w:pStyle w:val="BodyText"/>
        <w:rPr>
          <w:b/>
        </w:rPr>
      </w:pPr>
    </w:p>
    <w:p>
      <w:pPr>
        <w:pStyle w:val="BodyText"/>
        <w:rPr>
          <w:b/>
        </w:rPr>
      </w:pPr>
    </w:p>
    <w:p>
      <w:pPr>
        <w:spacing w:before="189"/>
        <w:ind w:left="882" w:right="0" w:firstLine="0"/>
        <w:jc w:val="left"/>
        <w:rPr>
          <w:b/>
          <w:sz w:val="22"/>
        </w:rPr>
      </w:pPr>
      <w:r>
        <w:rPr>
          <w:b/>
          <w:sz w:val="22"/>
        </w:rPr>
        <w:t>Formación y actualización de profesores.</w:t>
      </w:r>
    </w:p>
    <w:p>
      <w:pPr>
        <w:pStyle w:val="BodyText"/>
        <w:rPr>
          <w:b/>
          <w:sz w:val="20"/>
        </w:rPr>
      </w:pPr>
    </w:p>
    <w:p>
      <w:pPr>
        <w:pStyle w:val="BodyText"/>
        <w:spacing w:before="9"/>
        <w:rPr>
          <w:b/>
          <w:sz w:val="29"/>
        </w:rPr>
      </w:pPr>
    </w:p>
    <w:tbl>
      <w:tblPr>
        <w:tblW w:w="0" w:type="auto"/>
        <w:jc w:val="left"/>
        <w:tblInd w:w="889" w:type="dxa"/>
        <w:tblBorders>
          <w:top w:val="single" w:sz="12" w:space="0" w:color="9CC2E4"/>
          <w:left w:val="single" w:sz="12" w:space="0" w:color="9CC2E4"/>
          <w:bottom w:val="single" w:sz="12" w:space="0" w:color="9CC2E4"/>
          <w:right w:val="single" w:sz="12" w:space="0" w:color="9CC2E4"/>
          <w:insideH w:val="single" w:sz="12" w:space="0" w:color="9CC2E4"/>
          <w:insideV w:val="single" w:sz="12" w:space="0" w:color="9CC2E4"/>
        </w:tblBorders>
        <w:tblLayout w:type="fixed"/>
        <w:tblCellMar>
          <w:top w:w="0" w:type="dxa"/>
          <w:left w:w="0" w:type="dxa"/>
          <w:bottom w:w="0" w:type="dxa"/>
          <w:right w:w="0" w:type="dxa"/>
        </w:tblCellMar>
        <w:tblLook w:val="01E0"/>
      </w:tblPr>
      <w:tblGrid>
        <w:gridCol w:w="6488"/>
        <w:gridCol w:w="1311"/>
        <w:gridCol w:w="956"/>
      </w:tblGrid>
      <w:tr>
        <w:trPr>
          <w:trHeight w:val="487" w:hRule="atLeast"/>
        </w:trPr>
        <w:tc>
          <w:tcPr>
            <w:tcW w:w="6488" w:type="dxa"/>
            <w:tcBorders>
              <w:top w:val="nil"/>
              <w:left w:val="nil"/>
              <w:right w:val="nil"/>
            </w:tcBorders>
          </w:tcPr>
          <w:p>
            <w:pPr>
              <w:pStyle w:val="TableParagraph"/>
              <w:spacing w:line="247" w:lineRule="exact"/>
              <w:ind w:left="108"/>
              <w:rPr>
                <w:sz w:val="22"/>
              </w:rPr>
            </w:pPr>
            <w:r>
              <w:rPr>
                <w:sz w:val="22"/>
              </w:rPr>
              <w:t>Actividades</w:t>
            </w:r>
          </w:p>
        </w:tc>
        <w:tc>
          <w:tcPr>
            <w:tcW w:w="1311" w:type="dxa"/>
            <w:tcBorders>
              <w:top w:val="nil"/>
              <w:left w:val="nil"/>
              <w:right w:val="nil"/>
            </w:tcBorders>
          </w:tcPr>
          <w:p>
            <w:pPr>
              <w:pStyle w:val="TableParagraph"/>
              <w:spacing w:line="247" w:lineRule="exact"/>
              <w:ind w:left="108"/>
              <w:rPr>
                <w:sz w:val="22"/>
              </w:rPr>
            </w:pPr>
            <w:r>
              <w:rPr>
                <w:sz w:val="22"/>
              </w:rPr>
              <w:t>Profesores</w:t>
            </w:r>
          </w:p>
        </w:tc>
        <w:tc>
          <w:tcPr>
            <w:tcW w:w="956" w:type="dxa"/>
            <w:tcBorders>
              <w:top w:val="nil"/>
              <w:left w:val="nil"/>
              <w:right w:val="nil"/>
            </w:tcBorders>
          </w:tcPr>
          <w:p>
            <w:pPr>
              <w:pStyle w:val="TableParagraph"/>
              <w:spacing w:line="247" w:lineRule="exact"/>
              <w:ind w:left="108"/>
              <w:rPr>
                <w:sz w:val="22"/>
              </w:rPr>
            </w:pPr>
            <w:r>
              <w:rPr>
                <w:w w:val="100"/>
                <w:sz w:val="22"/>
              </w:rPr>
              <w:t>%</w:t>
            </w:r>
          </w:p>
        </w:tc>
      </w:tr>
      <w:tr>
        <w:trPr>
          <w:trHeight w:val="248" w:hRule="atLeast"/>
        </w:trPr>
        <w:tc>
          <w:tcPr>
            <w:tcW w:w="6488" w:type="dxa"/>
            <w:tcBorders>
              <w:left w:val="nil"/>
              <w:bottom w:val="single" w:sz="2" w:space="0" w:color="9CC2E4"/>
              <w:right w:val="single" w:sz="2" w:space="0" w:color="9CC2E4"/>
            </w:tcBorders>
            <w:shd w:val="clear" w:color="auto" w:fill="DEEAF6"/>
          </w:tcPr>
          <w:p>
            <w:pPr>
              <w:pStyle w:val="TableParagraph"/>
              <w:spacing w:line="229" w:lineRule="exact"/>
              <w:ind w:left="108"/>
              <w:rPr>
                <w:b/>
                <w:sz w:val="22"/>
              </w:rPr>
            </w:pPr>
            <w:r>
              <w:rPr>
                <w:b/>
                <w:sz w:val="22"/>
              </w:rPr>
              <w:t>Área disciplinaria</w:t>
            </w:r>
          </w:p>
        </w:tc>
        <w:tc>
          <w:tcPr>
            <w:tcW w:w="1311" w:type="dxa"/>
            <w:tcBorders>
              <w:left w:val="single" w:sz="2" w:space="0" w:color="9CC2E4"/>
              <w:bottom w:val="single" w:sz="2" w:space="0" w:color="9CC2E4"/>
              <w:right w:val="single" w:sz="2" w:space="0" w:color="9CC2E4"/>
            </w:tcBorders>
            <w:shd w:val="clear" w:color="auto" w:fill="DEEAF6"/>
          </w:tcPr>
          <w:p>
            <w:pPr>
              <w:pStyle w:val="TableParagraph"/>
              <w:spacing w:line="229" w:lineRule="exact"/>
              <w:ind w:left="105"/>
              <w:rPr>
                <w:sz w:val="22"/>
              </w:rPr>
            </w:pPr>
            <w:r>
              <w:rPr>
                <w:sz w:val="22"/>
              </w:rPr>
              <w:t>20</w:t>
            </w:r>
          </w:p>
        </w:tc>
        <w:tc>
          <w:tcPr>
            <w:tcW w:w="956" w:type="dxa"/>
            <w:tcBorders>
              <w:left w:val="single" w:sz="2" w:space="0" w:color="9CC2E4"/>
              <w:bottom w:val="single" w:sz="2" w:space="0" w:color="9CC2E4"/>
              <w:right w:val="nil"/>
            </w:tcBorders>
            <w:shd w:val="clear" w:color="auto" w:fill="DEEAF6"/>
          </w:tcPr>
          <w:p>
            <w:pPr>
              <w:pStyle w:val="TableParagraph"/>
              <w:spacing w:line="229" w:lineRule="exact"/>
              <w:ind w:left="105"/>
              <w:rPr>
                <w:sz w:val="22"/>
              </w:rPr>
            </w:pPr>
            <w:r>
              <w:rPr>
                <w:sz w:val="22"/>
              </w:rPr>
              <w:t>15%</w:t>
            </w:r>
          </w:p>
        </w:tc>
      </w:tr>
      <w:tr>
        <w:trPr>
          <w:trHeight w:val="275" w:hRule="atLeast"/>
        </w:trPr>
        <w:tc>
          <w:tcPr>
            <w:tcW w:w="6488" w:type="dxa"/>
            <w:tcBorders>
              <w:top w:val="single" w:sz="2" w:space="0" w:color="9CC2E4"/>
              <w:left w:val="nil"/>
              <w:bottom w:val="single" w:sz="2" w:space="0" w:color="9CC2E4"/>
              <w:right w:val="single" w:sz="2" w:space="0" w:color="9CC2E4"/>
            </w:tcBorders>
          </w:tcPr>
          <w:p>
            <w:pPr>
              <w:pStyle w:val="TableParagraph"/>
              <w:spacing w:line="248" w:lineRule="exact"/>
              <w:ind w:left="108"/>
              <w:rPr>
                <w:b/>
                <w:sz w:val="22"/>
              </w:rPr>
            </w:pPr>
            <w:r>
              <w:rPr>
                <w:b/>
                <w:sz w:val="22"/>
              </w:rPr>
              <w:t>Docencia</w:t>
            </w:r>
          </w:p>
        </w:tc>
        <w:tc>
          <w:tcPr>
            <w:tcW w:w="131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ind w:left="0"/>
              <w:rPr>
                <w:rFonts w:ascii="Times New Roman"/>
                <w:sz w:val="20"/>
              </w:rPr>
            </w:pPr>
          </w:p>
        </w:tc>
        <w:tc>
          <w:tcPr>
            <w:tcW w:w="956" w:type="dxa"/>
            <w:tcBorders>
              <w:top w:val="single" w:sz="2" w:space="0" w:color="9CC2E4"/>
              <w:left w:val="single" w:sz="2" w:space="0" w:color="9CC2E4"/>
              <w:bottom w:val="single" w:sz="2" w:space="0" w:color="9CC2E4"/>
              <w:right w:val="nil"/>
            </w:tcBorders>
          </w:tcPr>
          <w:p>
            <w:pPr>
              <w:pStyle w:val="TableParagraph"/>
              <w:ind w:left="0"/>
              <w:rPr>
                <w:rFonts w:ascii="Times New Roman"/>
                <w:sz w:val="20"/>
              </w:rPr>
            </w:pPr>
          </w:p>
        </w:tc>
      </w:tr>
      <w:tr>
        <w:trPr>
          <w:trHeight w:val="276" w:hRule="atLeast"/>
        </w:trPr>
        <w:tc>
          <w:tcPr>
            <w:tcW w:w="6488" w:type="dxa"/>
            <w:tcBorders>
              <w:top w:val="single" w:sz="2" w:space="0" w:color="9CC2E4"/>
              <w:left w:val="nil"/>
              <w:bottom w:val="single" w:sz="2" w:space="0" w:color="9CC2E4"/>
              <w:right w:val="single" w:sz="2" w:space="0" w:color="9CC2E4"/>
            </w:tcBorders>
            <w:shd w:val="clear" w:color="auto" w:fill="DEEAF6"/>
          </w:tcPr>
          <w:p>
            <w:pPr>
              <w:pStyle w:val="TableParagraph"/>
              <w:spacing w:line="249" w:lineRule="exact"/>
              <w:ind w:left="108"/>
              <w:rPr>
                <w:b/>
                <w:sz w:val="22"/>
              </w:rPr>
            </w:pPr>
            <w:r>
              <w:rPr>
                <w:b/>
                <w:sz w:val="22"/>
              </w:rPr>
              <w:t>Gestión académica</w:t>
            </w:r>
          </w:p>
        </w:tc>
        <w:tc>
          <w:tcPr>
            <w:tcW w:w="131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ind w:left="0"/>
              <w:rPr>
                <w:rFonts w:ascii="Times New Roman"/>
                <w:sz w:val="20"/>
              </w:rPr>
            </w:pPr>
          </w:p>
        </w:tc>
        <w:tc>
          <w:tcPr>
            <w:tcW w:w="956" w:type="dxa"/>
            <w:tcBorders>
              <w:top w:val="single" w:sz="2" w:space="0" w:color="9CC2E4"/>
              <w:left w:val="single" w:sz="2" w:space="0" w:color="9CC2E4"/>
              <w:bottom w:val="single" w:sz="2" w:space="0" w:color="9CC2E4"/>
              <w:right w:val="nil"/>
            </w:tcBorders>
            <w:shd w:val="clear" w:color="auto" w:fill="DEEAF6"/>
          </w:tcPr>
          <w:p>
            <w:pPr>
              <w:pStyle w:val="TableParagraph"/>
              <w:ind w:left="0"/>
              <w:rPr>
                <w:rFonts w:ascii="Times New Roman"/>
                <w:sz w:val="20"/>
              </w:rPr>
            </w:pPr>
          </w:p>
        </w:tc>
      </w:tr>
      <w:tr>
        <w:trPr>
          <w:trHeight w:val="273" w:hRule="atLeast"/>
        </w:trPr>
        <w:tc>
          <w:tcPr>
            <w:tcW w:w="6488" w:type="dxa"/>
            <w:tcBorders>
              <w:top w:val="single" w:sz="2" w:space="0" w:color="9CC2E4"/>
              <w:left w:val="nil"/>
              <w:bottom w:val="single" w:sz="2" w:space="0" w:color="9CC2E4"/>
              <w:right w:val="single" w:sz="2" w:space="0" w:color="9CC2E4"/>
            </w:tcBorders>
          </w:tcPr>
          <w:p>
            <w:pPr>
              <w:pStyle w:val="TableParagraph"/>
              <w:spacing w:line="248" w:lineRule="exact"/>
              <w:ind w:left="108"/>
              <w:rPr>
                <w:b/>
                <w:sz w:val="22"/>
              </w:rPr>
            </w:pPr>
            <w:r>
              <w:rPr>
                <w:b/>
                <w:sz w:val="22"/>
              </w:rPr>
              <w:t>Investigación</w:t>
            </w:r>
          </w:p>
        </w:tc>
        <w:tc>
          <w:tcPr>
            <w:tcW w:w="131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ind w:left="0"/>
              <w:rPr>
                <w:rFonts w:ascii="Times New Roman"/>
                <w:sz w:val="20"/>
              </w:rPr>
            </w:pPr>
          </w:p>
        </w:tc>
        <w:tc>
          <w:tcPr>
            <w:tcW w:w="956" w:type="dxa"/>
            <w:tcBorders>
              <w:top w:val="single" w:sz="2" w:space="0" w:color="9CC2E4"/>
              <w:left w:val="single" w:sz="2" w:space="0" w:color="9CC2E4"/>
              <w:bottom w:val="single" w:sz="2" w:space="0" w:color="9CC2E4"/>
              <w:right w:val="nil"/>
            </w:tcBorders>
          </w:tcPr>
          <w:p>
            <w:pPr>
              <w:pStyle w:val="TableParagraph"/>
              <w:ind w:left="0"/>
              <w:rPr>
                <w:rFonts w:ascii="Times New Roman"/>
                <w:sz w:val="20"/>
              </w:rPr>
            </w:pPr>
          </w:p>
        </w:tc>
      </w:tr>
      <w:tr>
        <w:trPr>
          <w:trHeight w:val="275" w:hRule="atLeast"/>
        </w:trPr>
        <w:tc>
          <w:tcPr>
            <w:tcW w:w="6488" w:type="dxa"/>
            <w:tcBorders>
              <w:top w:val="single" w:sz="2" w:space="0" w:color="9CC2E4"/>
              <w:left w:val="nil"/>
              <w:bottom w:val="single" w:sz="2" w:space="0" w:color="9CC2E4"/>
              <w:right w:val="single" w:sz="2" w:space="0" w:color="9CC2E4"/>
            </w:tcBorders>
            <w:shd w:val="clear" w:color="auto" w:fill="DEEAF6"/>
          </w:tcPr>
          <w:p>
            <w:pPr>
              <w:pStyle w:val="TableParagraph"/>
              <w:spacing w:line="248" w:lineRule="exact"/>
              <w:ind w:left="108"/>
              <w:rPr>
                <w:b/>
                <w:sz w:val="22"/>
              </w:rPr>
            </w:pPr>
            <w:r>
              <w:rPr>
                <w:b/>
                <w:sz w:val="22"/>
              </w:rPr>
              <w:t>Tutoría</w:t>
            </w:r>
          </w:p>
        </w:tc>
        <w:tc>
          <w:tcPr>
            <w:tcW w:w="131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ind w:left="0"/>
              <w:rPr>
                <w:rFonts w:ascii="Times New Roman"/>
                <w:sz w:val="20"/>
              </w:rPr>
            </w:pPr>
          </w:p>
        </w:tc>
        <w:tc>
          <w:tcPr>
            <w:tcW w:w="956" w:type="dxa"/>
            <w:tcBorders>
              <w:top w:val="single" w:sz="2" w:space="0" w:color="9CC2E4"/>
              <w:left w:val="single" w:sz="2" w:space="0" w:color="9CC2E4"/>
              <w:bottom w:val="single" w:sz="2" w:space="0" w:color="9CC2E4"/>
              <w:right w:val="nil"/>
            </w:tcBorders>
            <w:shd w:val="clear" w:color="auto" w:fill="DEEAF6"/>
          </w:tcPr>
          <w:p>
            <w:pPr>
              <w:pStyle w:val="TableParagraph"/>
              <w:ind w:left="0"/>
              <w:rPr>
                <w:rFonts w:ascii="Times New Roman"/>
                <w:sz w:val="20"/>
              </w:rPr>
            </w:pPr>
          </w:p>
        </w:tc>
      </w:tr>
      <w:tr>
        <w:trPr>
          <w:trHeight w:val="275" w:hRule="atLeast"/>
        </w:trPr>
        <w:tc>
          <w:tcPr>
            <w:tcW w:w="6488" w:type="dxa"/>
            <w:tcBorders>
              <w:top w:val="single" w:sz="2" w:space="0" w:color="9CC2E4"/>
              <w:left w:val="nil"/>
              <w:bottom w:val="single" w:sz="2" w:space="0" w:color="9CC2E4"/>
              <w:right w:val="single" w:sz="2" w:space="0" w:color="9CC2E4"/>
            </w:tcBorders>
          </w:tcPr>
          <w:p>
            <w:pPr>
              <w:pStyle w:val="TableParagraph"/>
              <w:spacing w:line="248" w:lineRule="exact"/>
              <w:ind w:left="108"/>
              <w:rPr>
                <w:b/>
                <w:sz w:val="22"/>
              </w:rPr>
            </w:pPr>
            <w:r>
              <w:rPr>
                <w:b/>
                <w:sz w:val="22"/>
              </w:rPr>
              <w:t>Idiomas</w:t>
            </w:r>
          </w:p>
        </w:tc>
        <w:tc>
          <w:tcPr>
            <w:tcW w:w="131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ind w:left="0"/>
              <w:rPr>
                <w:rFonts w:ascii="Times New Roman"/>
                <w:sz w:val="20"/>
              </w:rPr>
            </w:pPr>
          </w:p>
        </w:tc>
        <w:tc>
          <w:tcPr>
            <w:tcW w:w="956" w:type="dxa"/>
            <w:tcBorders>
              <w:top w:val="single" w:sz="2" w:space="0" w:color="9CC2E4"/>
              <w:left w:val="single" w:sz="2" w:space="0" w:color="9CC2E4"/>
              <w:bottom w:val="single" w:sz="2" w:space="0" w:color="9CC2E4"/>
              <w:right w:val="nil"/>
            </w:tcBorders>
          </w:tcPr>
          <w:p>
            <w:pPr>
              <w:pStyle w:val="TableParagraph"/>
              <w:ind w:left="0"/>
              <w:rPr>
                <w:rFonts w:ascii="Times New Roman"/>
                <w:sz w:val="20"/>
              </w:rPr>
            </w:pPr>
          </w:p>
        </w:tc>
      </w:tr>
      <w:tr>
        <w:trPr>
          <w:trHeight w:val="330" w:hRule="atLeast"/>
        </w:trPr>
        <w:tc>
          <w:tcPr>
            <w:tcW w:w="6488" w:type="dxa"/>
            <w:tcBorders>
              <w:top w:val="single" w:sz="2" w:space="0" w:color="9CC2E4"/>
              <w:left w:val="nil"/>
              <w:bottom w:val="single" w:sz="2" w:space="0" w:color="9CC2E4"/>
              <w:right w:val="single" w:sz="2" w:space="0" w:color="9CC2E4"/>
            </w:tcBorders>
            <w:shd w:val="clear" w:color="auto" w:fill="DEEAF6"/>
          </w:tcPr>
          <w:p>
            <w:pPr>
              <w:pStyle w:val="TableParagraph"/>
              <w:spacing w:line="248" w:lineRule="exact"/>
              <w:ind w:left="108"/>
              <w:rPr>
                <w:b/>
                <w:sz w:val="22"/>
              </w:rPr>
            </w:pPr>
            <w:r>
              <w:rPr>
                <w:b/>
                <w:sz w:val="22"/>
              </w:rPr>
              <w:t>Profesores certificados en la implementación del Modelo</w:t>
            </w:r>
          </w:p>
        </w:tc>
        <w:tc>
          <w:tcPr>
            <w:tcW w:w="131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spacing w:line="251" w:lineRule="exact"/>
              <w:ind w:left="105"/>
              <w:rPr>
                <w:sz w:val="22"/>
              </w:rPr>
            </w:pPr>
            <w:r>
              <w:rPr>
                <w:sz w:val="22"/>
              </w:rPr>
              <w:t>28</w:t>
            </w:r>
          </w:p>
        </w:tc>
        <w:tc>
          <w:tcPr>
            <w:tcW w:w="956" w:type="dxa"/>
            <w:tcBorders>
              <w:top w:val="single" w:sz="2" w:space="0" w:color="9CC2E4"/>
              <w:left w:val="single" w:sz="2" w:space="0" w:color="9CC2E4"/>
              <w:bottom w:val="single" w:sz="2" w:space="0" w:color="9CC2E4"/>
              <w:right w:val="nil"/>
            </w:tcBorders>
            <w:shd w:val="clear" w:color="auto" w:fill="DEEAF6"/>
          </w:tcPr>
          <w:p>
            <w:pPr>
              <w:pStyle w:val="TableParagraph"/>
              <w:spacing w:line="251" w:lineRule="exact"/>
              <w:ind w:left="105"/>
              <w:rPr>
                <w:sz w:val="22"/>
              </w:rPr>
            </w:pPr>
            <w:r>
              <w:rPr>
                <w:sz w:val="22"/>
              </w:rPr>
              <w:t>20</w:t>
            </w:r>
          </w:p>
        </w:tc>
      </w:tr>
      <w:tr>
        <w:trPr>
          <w:trHeight w:val="284" w:hRule="atLeast"/>
        </w:trPr>
        <w:tc>
          <w:tcPr>
            <w:tcW w:w="6488" w:type="dxa"/>
            <w:tcBorders>
              <w:top w:val="single" w:sz="2" w:space="0" w:color="9CC2E4"/>
              <w:left w:val="nil"/>
              <w:bottom w:val="single" w:sz="2" w:space="0" w:color="9CC2E4"/>
              <w:right w:val="single" w:sz="2" w:space="0" w:color="9CC2E4"/>
            </w:tcBorders>
          </w:tcPr>
          <w:p>
            <w:pPr>
              <w:pStyle w:val="TableParagraph"/>
              <w:spacing w:line="251" w:lineRule="exact"/>
              <w:ind w:left="108"/>
              <w:rPr>
                <w:b/>
                <w:sz w:val="22"/>
              </w:rPr>
            </w:pPr>
            <w:r>
              <w:rPr>
                <w:b/>
                <w:sz w:val="22"/>
              </w:rPr>
              <w:t>Profesores certificados en la implementación del</w:t>
            </w:r>
            <w:r>
              <w:rPr>
                <w:b/>
                <w:spacing w:val="56"/>
                <w:sz w:val="22"/>
              </w:rPr>
              <w:t> </w:t>
            </w:r>
            <w:r>
              <w:rPr>
                <w:b/>
                <w:sz w:val="22"/>
              </w:rPr>
              <w:t>programa</w:t>
            </w:r>
          </w:p>
        </w:tc>
        <w:tc>
          <w:tcPr>
            <w:tcW w:w="1311" w:type="dxa"/>
            <w:tcBorders>
              <w:top w:val="single" w:sz="2" w:space="0" w:color="9CC2E4"/>
              <w:left w:val="single" w:sz="2" w:space="0" w:color="9CC2E4"/>
              <w:bottom w:val="single" w:sz="2" w:space="0" w:color="9CC2E4"/>
              <w:right w:val="single" w:sz="2" w:space="0" w:color="9CC2E4"/>
            </w:tcBorders>
            <w:shd w:val="clear" w:color="auto" w:fill="DEEAF6"/>
          </w:tcPr>
          <w:p>
            <w:pPr>
              <w:pStyle w:val="TableParagraph"/>
              <w:ind w:left="0"/>
              <w:rPr>
                <w:rFonts w:ascii="Times New Roman"/>
                <w:sz w:val="20"/>
              </w:rPr>
            </w:pPr>
          </w:p>
        </w:tc>
        <w:tc>
          <w:tcPr>
            <w:tcW w:w="956" w:type="dxa"/>
            <w:tcBorders>
              <w:top w:val="single" w:sz="2" w:space="0" w:color="9CC2E4"/>
              <w:left w:val="single" w:sz="2" w:space="0" w:color="9CC2E4"/>
              <w:bottom w:val="single" w:sz="2" w:space="0" w:color="9CC2E4"/>
              <w:right w:val="nil"/>
            </w:tcBorders>
          </w:tcPr>
          <w:p>
            <w:pPr>
              <w:pStyle w:val="TableParagraph"/>
              <w:ind w:left="0"/>
              <w:rPr>
                <w:rFonts w:ascii="Times New Roman"/>
                <w:sz w:val="20"/>
              </w:rPr>
            </w:pPr>
          </w:p>
        </w:tc>
      </w:tr>
    </w:tbl>
    <w:p>
      <w:pPr>
        <w:pStyle w:val="BodyText"/>
        <w:rPr>
          <w:b/>
          <w:sz w:val="20"/>
        </w:rPr>
      </w:pPr>
    </w:p>
    <w:p>
      <w:pPr>
        <w:pStyle w:val="BodyText"/>
        <w:spacing w:before="6"/>
        <w:rPr>
          <w:b/>
          <w:sz w:val="26"/>
        </w:rPr>
      </w:pPr>
    </w:p>
    <w:p>
      <w:pPr>
        <w:pStyle w:val="BodyText"/>
        <w:spacing w:before="93"/>
        <w:ind w:left="882"/>
      </w:pPr>
      <w:r>
        <w:rPr/>
        <w:t>Otras actividades a reportar:</w:t>
      </w:r>
    </w:p>
    <w:p>
      <w:pPr>
        <w:pStyle w:val="ListParagraph"/>
        <w:numPr>
          <w:ilvl w:val="0"/>
          <w:numId w:val="33"/>
        </w:numPr>
        <w:tabs>
          <w:tab w:pos="1962" w:val="left" w:leader="none"/>
        </w:tabs>
        <w:spacing w:line="276" w:lineRule="auto" w:before="101" w:after="0"/>
        <w:ind w:left="1962" w:right="1116" w:hanging="360"/>
        <w:jc w:val="both"/>
        <w:rPr>
          <w:sz w:val="24"/>
        </w:rPr>
      </w:pPr>
      <w:r>
        <w:rPr>
          <w:sz w:val="24"/>
        </w:rPr>
        <w:t>Se</w:t>
      </w:r>
      <w:r>
        <w:rPr>
          <w:spacing w:val="-12"/>
          <w:sz w:val="24"/>
        </w:rPr>
        <w:t> </w:t>
      </w:r>
      <w:r>
        <w:rPr>
          <w:sz w:val="24"/>
        </w:rPr>
        <w:t>brindó</w:t>
      </w:r>
      <w:r>
        <w:rPr>
          <w:spacing w:val="-12"/>
          <w:sz w:val="24"/>
        </w:rPr>
        <w:t> </w:t>
      </w:r>
      <w:r>
        <w:rPr>
          <w:sz w:val="24"/>
        </w:rPr>
        <w:t>apoyo</w:t>
      </w:r>
      <w:r>
        <w:rPr>
          <w:spacing w:val="-8"/>
          <w:sz w:val="24"/>
        </w:rPr>
        <w:t> </w:t>
      </w:r>
      <w:r>
        <w:rPr>
          <w:sz w:val="24"/>
        </w:rPr>
        <w:t>logístico</w:t>
      </w:r>
      <w:r>
        <w:rPr>
          <w:spacing w:val="-10"/>
          <w:sz w:val="24"/>
        </w:rPr>
        <w:t> </w:t>
      </w:r>
      <w:r>
        <w:rPr>
          <w:sz w:val="24"/>
        </w:rPr>
        <w:t>y</w:t>
      </w:r>
      <w:r>
        <w:rPr>
          <w:spacing w:val="-12"/>
          <w:sz w:val="24"/>
        </w:rPr>
        <w:t> </w:t>
      </w:r>
      <w:r>
        <w:rPr>
          <w:sz w:val="24"/>
        </w:rPr>
        <w:t>de</w:t>
      </w:r>
      <w:r>
        <w:rPr>
          <w:spacing w:val="-14"/>
          <w:sz w:val="24"/>
        </w:rPr>
        <w:t> </w:t>
      </w:r>
      <w:r>
        <w:rPr>
          <w:sz w:val="24"/>
        </w:rPr>
        <w:t>espacios</w:t>
      </w:r>
      <w:r>
        <w:rPr>
          <w:spacing w:val="-15"/>
          <w:sz w:val="24"/>
        </w:rPr>
        <w:t> </w:t>
      </w:r>
      <w:r>
        <w:rPr>
          <w:sz w:val="24"/>
        </w:rPr>
        <w:t>físicos</w:t>
      </w:r>
      <w:r>
        <w:rPr>
          <w:spacing w:val="-11"/>
          <w:sz w:val="24"/>
        </w:rPr>
        <w:t> </w:t>
      </w:r>
      <w:r>
        <w:rPr>
          <w:sz w:val="24"/>
        </w:rPr>
        <w:t>(salas</w:t>
      </w:r>
      <w:r>
        <w:rPr>
          <w:spacing w:val="-13"/>
          <w:sz w:val="24"/>
        </w:rPr>
        <w:t> </w:t>
      </w:r>
      <w:r>
        <w:rPr>
          <w:sz w:val="24"/>
        </w:rPr>
        <w:t>1</w:t>
      </w:r>
      <w:r>
        <w:rPr>
          <w:spacing w:val="-12"/>
          <w:sz w:val="24"/>
        </w:rPr>
        <w:t> </w:t>
      </w:r>
      <w:r>
        <w:rPr>
          <w:sz w:val="24"/>
        </w:rPr>
        <w:t>y</w:t>
      </w:r>
      <w:r>
        <w:rPr>
          <w:spacing w:val="-13"/>
          <w:sz w:val="24"/>
        </w:rPr>
        <w:t> </w:t>
      </w:r>
      <w:r>
        <w:rPr>
          <w:sz w:val="24"/>
        </w:rPr>
        <w:t>2</w:t>
      </w:r>
      <w:r>
        <w:rPr>
          <w:spacing w:val="-12"/>
          <w:sz w:val="24"/>
        </w:rPr>
        <w:t> </w:t>
      </w:r>
      <w:r>
        <w:rPr>
          <w:sz w:val="24"/>
        </w:rPr>
        <w:t>del</w:t>
      </w:r>
      <w:r>
        <w:rPr>
          <w:spacing w:val="-13"/>
          <w:sz w:val="24"/>
        </w:rPr>
        <w:t> </w:t>
      </w:r>
      <w:r>
        <w:rPr>
          <w:sz w:val="24"/>
        </w:rPr>
        <w:t>CENADO), durante todos los días hábiles de ambos periodos escolares, para la realización de juntas, seminarios, clases, actividades culturales, etc., brindando servicio de café, galletas y agua, así como el uso de</w:t>
      </w:r>
      <w:r>
        <w:rPr>
          <w:spacing w:val="-27"/>
          <w:sz w:val="24"/>
        </w:rPr>
        <w:t> </w:t>
      </w:r>
      <w:r>
        <w:rPr>
          <w:sz w:val="24"/>
        </w:rPr>
        <w:t>proyector y</w:t>
      </w:r>
      <w:r>
        <w:rPr>
          <w:spacing w:val="-4"/>
          <w:sz w:val="24"/>
        </w:rPr>
        <w:t> </w:t>
      </w:r>
      <w:r>
        <w:rPr>
          <w:sz w:val="24"/>
        </w:rPr>
        <w:t>computadora.</w:t>
      </w:r>
    </w:p>
    <w:p>
      <w:pPr>
        <w:pStyle w:val="ListParagraph"/>
        <w:numPr>
          <w:ilvl w:val="0"/>
          <w:numId w:val="33"/>
        </w:numPr>
        <w:tabs>
          <w:tab w:pos="1962" w:val="left" w:leader="none"/>
        </w:tabs>
        <w:spacing w:line="276" w:lineRule="auto" w:before="2" w:after="0"/>
        <w:ind w:left="1962" w:right="1126" w:hanging="360"/>
        <w:jc w:val="both"/>
        <w:rPr>
          <w:sz w:val="24"/>
        </w:rPr>
      </w:pPr>
      <w:r>
        <w:rPr>
          <w:sz w:val="24"/>
        </w:rPr>
        <w:t>La Evaluación Magisterial 2016, se llevó a cabo durante los meses de Octubre y Noviembre del</w:t>
      </w:r>
      <w:r>
        <w:rPr>
          <w:spacing w:val="-5"/>
          <w:sz w:val="24"/>
        </w:rPr>
        <w:t> </w:t>
      </w:r>
      <w:r>
        <w:rPr>
          <w:sz w:val="24"/>
        </w:rPr>
        <w:t>presente.</w:t>
      </w:r>
    </w:p>
    <w:p>
      <w:pPr>
        <w:pStyle w:val="ListParagraph"/>
        <w:numPr>
          <w:ilvl w:val="0"/>
          <w:numId w:val="33"/>
        </w:numPr>
        <w:tabs>
          <w:tab w:pos="1962" w:val="left" w:leader="none"/>
        </w:tabs>
        <w:spacing w:line="276" w:lineRule="auto" w:before="0" w:after="0"/>
        <w:ind w:left="1962" w:right="1125" w:hanging="360"/>
        <w:jc w:val="both"/>
        <w:rPr>
          <w:sz w:val="24"/>
        </w:rPr>
      </w:pPr>
      <w:r>
        <w:rPr>
          <w:sz w:val="24"/>
        </w:rPr>
        <w:t>Se proporcionan los resultados de la Evaluación Magisterial 2016, para reconocimientos en el evento día del “Maestro Mayo</w:t>
      </w:r>
      <w:r>
        <w:rPr>
          <w:spacing w:val="-3"/>
          <w:sz w:val="24"/>
        </w:rPr>
        <w:t> </w:t>
      </w:r>
      <w:r>
        <w:rPr>
          <w:sz w:val="24"/>
        </w:rPr>
        <w:t>2017”</w:t>
      </w:r>
    </w:p>
    <w:p>
      <w:pPr>
        <w:spacing w:after="0" w:line="276" w:lineRule="auto"/>
        <w:jc w:val="both"/>
        <w:rPr>
          <w:sz w:val="24"/>
        </w:rPr>
        <w:sectPr>
          <w:pgSz w:w="12240" w:h="15840"/>
          <w:pgMar w:header="713" w:footer="76" w:top="2000" w:bottom="340" w:left="820" w:right="580"/>
        </w:sectPr>
      </w:pPr>
    </w:p>
    <w:p>
      <w:pPr>
        <w:pStyle w:val="BodyText"/>
        <w:spacing w:before="7"/>
        <w:rPr>
          <w:sz w:val="15"/>
        </w:rPr>
      </w:pPr>
    </w:p>
    <w:p>
      <w:pPr>
        <w:pStyle w:val="ListParagraph"/>
        <w:numPr>
          <w:ilvl w:val="0"/>
          <w:numId w:val="33"/>
        </w:numPr>
        <w:tabs>
          <w:tab w:pos="1962" w:val="left" w:leader="none"/>
        </w:tabs>
        <w:spacing w:line="276" w:lineRule="auto" w:before="92" w:after="0"/>
        <w:ind w:left="1962" w:right="1125" w:hanging="360"/>
        <w:jc w:val="left"/>
        <w:rPr>
          <w:sz w:val="24"/>
        </w:rPr>
      </w:pPr>
      <w:r>
        <w:rPr>
          <w:sz w:val="24"/>
        </w:rPr>
        <w:t>Se dio el apoyo en la organización de la Posada Navideña 2016, brindando apoyo</w:t>
      </w:r>
      <w:r>
        <w:rPr>
          <w:spacing w:val="-3"/>
          <w:sz w:val="24"/>
        </w:rPr>
        <w:t> </w:t>
      </w:r>
      <w:r>
        <w:rPr>
          <w:sz w:val="24"/>
        </w:rPr>
        <w:t>logístico.</w:t>
      </w:r>
    </w:p>
    <w:p>
      <w:pPr>
        <w:pStyle w:val="ListParagraph"/>
        <w:numPr>
          <w:ilvl w:val="0"/>
          <w:numId w:val="33"/>
        </w:numPr>
        <w:tabs>
          <w:tab w:pos="1962" w:val="left" w:leader="none"/>
        </w:tabs>
        <w:spacing w:line="278" w:lineRule="auto" w:before="0" w:after="0"/>
        <w:ind w:left="1962" w:right="1130" w:hanging="360"/>
        <w:jc w:val="left"/>
        <w:rPr>
          <w:sz w:val="24"/>
        </w:rPr>
      </w:pPr>
      <w:r>
        <w:rPr>
          <w:sz w:val="24"/>
        </w:rPr>
        <w:t>Se dio el apoyo en la organización del evento del día del Maestro Mayo 2017, brindando apoyo</w:t>
      </w:r>
      <w:r>
        <w:rPr>
          <w:spacing w:val="-5"/>
          <w:sz w:val="24"/>
        </w:rPr>
        <w:t> </w:t>
      </w:r>
      <w:r>
        <w:rPr>
          <w:sz w:val="24"/>
        </w:rPr>
        <w:t>logístico.</w:t>
      </w:r>
    </w:p>
    <w:p>
      <w:pPr>
        <w:pStyle w:val="ListParagraph"/>
        <w:numPr>
          <w:ilvl w:val="0"/>
          <w:numId w:val="33"/>
        </w:numPr>
        <w:tabs>
          <w:tab w:pos="1962" w:val="left" w:leader="none"/>
        </w:tabs>
        <w:spacing w:line="276" w:lineRule="auto" w:before="0" w:after="0"/>
        <w:ind w:left="1962" w:right="1116" w:hanging="360"/>
        <w:jc w:val="left"/>
        <w:rPr>
          <w:sz w:val="24"/>
        </w:rPr>
      </w:pPr>
      <w:r>
        <w:rPr>
          <w:sz w:val="24"/>
        </w:rPr>
        <w:t>Se brinda atención a los docentes sobre las necesidades diarias que surjan como</w:t>
      </w:r>
      <w:r>
        <w:rPr>
          <w:spacing w:val="-3"/>
          <w:sz w:val="24"/>
        </w:rPr>
        <w:t> </w:t>
      </w:r>
      <w:r>
        <w:rPr>
          <w:sz w:val="24"/>
        </w:rPr>
        <w:t>necesidad.</w:t>
      </w:r>
    </w:p>
    <w:p>
      <w:pPr>
        <w:pStyle w:val="ListParagraph"/>
        <w:numPr>
          <w:ilvl w:val="0"/>
          <w:numId w:val="33"/>
        </w:numPr>
        <w:tabs>
          <w:tab w:pos="1962" w:val="left" w:leader="none"/>
        </w:tabs>
        <w:spacing w:line="278" w:lineRule="auto" w:before="0" w:after="0"/>
        <w:ind w:left="1962" w:right="1125" w:hanging="360"/>
        <w:jc w:val="left"/>
        <w:rPr>
          <w:sz w:val="24"/>
        </w:rPr>
      </w:pPr>
      <w:r>
        <w:rPr>
          <w:sz w:val="24"/>
        </w:rPr>
        <w:t>EC0076 Evaluación de la competencia de candidatos con base en Estándares de</w:t>
      </w:r>
      <w:r>
        <w:rPr>
          <w:spacing w:val="-3"/>
          <w:sz w:val="24"/>
        </w:rPr>
        <w:t> </w:t>
      </w:r>
      <w:r>
        <w:rPr>
          <w:sz w:val="24"/>
        </w:rPr>
        <w:t>Competencia.</w:t>
      </w:r>
    </w:p>
    <w:p>
      <w:pPr>
        <w:pStyle w:val="ListParagraph"/>
        <w:numPr>
          <w:ilvl w:val="0"/>
          <w:numId w:val="33"/>
        </w:numPr>
        <w:tabs>
          <w:tab w:pos="1962" w:val="left" w:leader="none"/>
        </w:tabs>
        <w:spacing w:line="276" w:lineRule="auto" w:before="0" w:after="0"/>
        <w:ind w:left="1962" w:right="1123" w:hanging="360"/>
        <w:jc w:val="left"/>
        <w:rPr>
          <w:sz w:val="24"/>
        </w:rPr>
      </w:pPr>
      <w:r>
        <w:rPr>
          <w:sz w:val="24"/>
        </w:rPr>
        <w:t>EC0688 Facilitación de los procesos de aprendizaje de nivel superior basados en programas curriculares por</w:t>
      </w:r>
      <w:r>
        <w:rPr>
          <w:spacing w:val="-6"/>
          <w:sz w:val="24"/>
        </w:rPr>
        <w:t> </w:t>
      </w:r>
      <w:r>
        <w:rPr>
          <w:sz w:val="24"/>
        </w:rPr>
        <w:t>competencia</w:t>
      </w:r>
    </w:p>
    <w:p>
      <w:pPr>
        <w:pStyle w:val="BodyText"/>
        <w:rPr>
          <w:sz w:val="26"/>
        </w:rPr>
      </w:pPr>
    </w:p>
    <w:p>
      <w:pPr>
        <w:pStyle w:val="BodyText"/>
        <w:spacing w:before="10"/>
        <w:rPr>
          <w:sz w:val="27"/>
        </w:rPr>
      </w:pPr>
    </w:p>
    <w:p>
      <w:pPr>
        <w:spacing w:before="0"/>
        <w:ind w:left="882" w:right="0" w:firstLine="0"/>
        <w:jc w:val="left"/>
        <w:rPr>
          <w:b/>
          <w:sz w:val="22"/>
        </w:rPr>
      </w:pPr>
      <w:r>
        <w:rPr>
          <w:b/>
          <w:sz w:val="22"/>
        </w:rPr>
        <w:t>Profesores que participan en el Programa de Tutorías.</w:t>
      </w:r>
    </w:p>
    <w:p>
      <w:pPr>
        <w:spacing w:before="184"/>
        <w:ind w:left="882" w:right="0" w:firstLine="0"/>
        <w:jc w:val="left"/>
        <w:rPr>
          <w:sz w:val="22"/>
        </w:rPr>
      </w:pPr>
      <w:r>
        <w:rPr>
          <w:sz w:val="22"/>
        </w:rPr>
        <w:t>En total existe una participación de 123 profesores en el programa de tutorías.</w:t>
      </w:r>
    </w:p>
    <w:p>
      <w:pPr>
        <w:pStyle w:val="BodyText"/>
        <w:spacing w:before="8" w:after="1"/>
        <w:rPr>
          <w:sz w:val="15"/>
        </w:rPr>
      </w:pPr>
    </w:p>
    <w:tbl>
      <w:tblPr>
        <w:tblW w:w="0" w:type="auto"/>
        <w:jc w:val="left"/>
        <w:tblInd w:w="60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247"/>
        <w:gridCol w:w="1416"/>
        <w:gridCol w:w="1277"/>
        <w:gridCol w:w="1274"/>
      </w:tblGrid>
      <w:tr>
        <w:trPr>
          <w:trHeight w:val="1172" w:hRule="atLeast"/>
        </w:trPr>
        <w:tc>
          <w:tcPr>
            <w:tcW w:w="5247" w:type="dxa"/>
            <w:tcBorders>
              <w:bottom w:val="single" w:sz="12" w:space="0" w:color="8EAADB"/>
            </w:tcBorders>
          </w:tcPr>
          <w:p>
            <w:pPr>
              <w:pStyle w:val="TableParagraph"/>
              <w:spacing w:line="250" w:lineRule="exact"/>
              <w:ind w:left="1780" w:right="1778"/>
              <w:jc w:val="center"/>
              <w:rPr>
                <w:sz w:val="22"/>
              </w:rPr>
            </w:pPr>
            <w:r>
              <w:rPr>
                <w:sz w:val="22"/>
              </w:rPr>
              <w:t>Nombre del tutor</w:t>
            </w:r>
          </w:p>
        </w:tc>
        <w:tc>
          <w:tcPr>
            <w:tcW w:w="1416" w:type="dxa"/>
            <w:tcBorders>
              <w:bottom w:val="single" w:sz="12" w:space="0" w:color="8EAADB"/>
            </w:tcBorders>
          </w:tcPr>
          <w:p>
            <w:pPr>
              <w:pStyle w:val="TableParagraph"/>
              <w:ind w:left="110" w:right="103"/>
              <w:jc w:val="center"/>
              <w:rPr>
                <w:sz w:val="22"/>
              </w:rPr>
            </w:pPr>
            <w:r>
              <w:rPr>
                <w:sz w:val="22"/>
              </w:rPr>
              <w:t>Número de tutorados Ago. – Dic 2016</w:t>
            </w:r>
          </w:p>
        </w:tc>
        <w:tc>
          <w:tcPr>
            <w:tcW w:w="1277" w:type="dxa"/>
            <w:tcBorders>
              <w:bottom w:val="single" w:sz="12" w:space="0" w:color="8EAADB"/>
            </w:tcBorders>
          </w:tcPr>
          <w:p>
            <w:pPr>
              <w:pStyle w:val="TableParagraph"/>
              <w:spacing w:before="10"/>
              <w:ind w:left="0"/>
              <w:rPr>
                <w:sz w:val="21"/>
              </w:rPr>
            </w:pPr>
          </w:p>
          <w:p>
            <w:pPr>
              <w:pStyle w:val="TableParagraph"/>
              <w:ind w:left="393" w:right="145" w:hanging="221"/>
              <w:rPr>
                <w:sz w:val="22"/>
              </w:rPr>
            </w:pPr>
            <w:r>
              <w:rPr>
                <w:sz w:val="22"/>
              </w:rPr>
              <w:t>Ene –Jun 2017</w:t>
            </w:r>
          </w:p>
        </w:tc>
        <w:tc>
          <w:tcPr>
            <w:tcW w:w="1274" w:type="dxa"/>
            <w:tcBorders>
              <w:bottom w:val="single" w:sz="12" w:space="0" w:color="8EAADB"/>
            </w:tcBorders>
          </w:tcPr>
          <w:p>
            <w:pPr>
              <w:pStyle w:val="TableParagraph"/>
              <w:spacing w:before="10"/>
              <w:ind w:left="0"/>
              <w:rPr>
                <w:sz w:val="21"/>
              </w:rPr>
            </w:pPr>
          </w:p>
          <w:p>
            <w:pPr>
              <w:pStyle w:val="TableParagraph"/>
              <w:ind w:left="391" w:right="132" w:hanging="233"/>
              <w:rPr>
                <w:sz w:val="22"/>
              </w:rPr>
            </w:pPr>
            <w:r>
              <w:rPr>
                <w:sz w:val="22"/>
              </w:rPr>
              <w:t>Ago – Dic 2017</w:t>
            </w:r>
          </w:p>
        </w:tc>
      </w:tr>
      <w:tr>
        <w:trPr>
          <w:trHeight w:val="275" w:hRule="atLeast"/>
        </w:trPr>
        <w:tc>
          <w:tcPr>
            <w:tcW w:w="5247" w:type="dxa"/>
            <w:tcBorders>
              <w:top w:val="single" w:sz="12" w:space="0" w:color="8EAADB"/>
            </w:tcBorders>
          </w:tcPr>
          <w:p>
            <w:pPr>
              <w:pStyle w:val="TableParagraph"/>
              <w:spacing w:line="256" w:lineRule="exact"/>
              <w:ind w:left="465"/>
              <w:rPr>
                <w:rFonts w:ascii="Times New Roman" w:hAnsi="Times New Roman"/>
                <w:sz w:val="24"/>
              </w:rPr>
            </w:pPr>
            <w:r>
              <w:rPr>
                <w:sz w:val="20"/>
              </w:rPr>
              <w:t>1. </w:t>
            </w:r>
            <w:r>
              <w:rPr>
                <w:rFonts w:ascii="Times New Roman" w:hAnsi="Times New Roman"/>
                <w:sz w:val="24"/>
              </w:rPr>
              <w:t>Dr. Álvaro Antonio Áscari</w:t>
            </w:r>
          </w:p>
        </w:tc>
        <w:tc>
          <w:tcPr>
            <w:tcW w:w="1416" w:type="dxa"/>
            <w:tcBorders>
              <w:top w:val="single" w:sz="12" w:space="0" w:color="8EAADB"/>
            </w:tcBorders>
          </w:tcPr>
          <w:p>
            <w:pPr>
              <w:pStyle w:val="TableParagraph"/>
              <w:spacing w:line="250" w:lineRule="exact"/>
              <w:ind w:left="583"/>
              <w:rPr>
                <w:sz w:val="22"/>
              </w:rPr>
            </w:pPr>
            <w:r>
              <w:rPr>
                <w:sz w:val="22"/>
              </w:rPr>
              <w:t>12</w:t>
            </w:r>
          </w:p>
        </w:tc>
        <w:tc>
          <w:tcPr>
            <w:tcW w:w="1277" w:type="dxa"/>
            <w:tcBorders>
              <w:top w:val="single" w:sz="12" w:space="0" w:color="8EAADB"/>
            </w:tcBorders>
          </w:tcPr>
          <w:p>
            <w:pPr>
              <w:pStyle w:val="TableParagraph"/>
              <w:spacing w:line="250" w:lineRule="exact"/>
              <w:ind w:left="8"/>
              <w:jc w:val="center"/>
              <w:rPr>
                <w:sz w:val="22"/>
              </w:rPr>
            </w:pPr>
            <w:r>
              <w:rPr>
                <w:w w:val="100"/>
                <w:sz w:val="22"/>
              </w:rPr>
              <w:t>7</w:t>
            </w:r>
          </w:p>
        </w:tc>
        <w:tc>
          <w:tcPr>
            <w:tcW w:w="1274" w:type="dxa"/>
            <w:tcBorders>
              <w:top w:val="single" w:sz="12" w:space="0" w:color="8EAADB"/>
            </w:tcBorders>
          </w:tcPr>
          <w:p>
            <w:pPr>
              <w:pStyle w:val="TableParagraph"/>
              <w:spacing w:line="250" w:lineRule="exact"/>
              <w:ind w:left="0" w:right="565"/>
              <w:jc w:val="right"/>
              <w:rPr>
                <w:sz w:val="22"/>
              </w:rPr>
            </w:pPr>
            <w:r>
              <w:rPr>
                <w:w w:val="100"/>
                <w:sz w:val="22"/>
              </w:rPr>
              <w:t>7</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2. </w:t>
            </w:r>
            <w:r>
              <w:rPr>
                <w:rFonts w:ascii="Times New Roman" w:hAnsi="Times New Roman"/>
                <w:sz w:val="24"/>
              </w:rPr>
              <w:t>Dr. Arnoldo Téllez López</w:t>
            </w:r>
          </w:p>
        </w:tc>
        <w:tc>
          <w:tcPr>
            <w:tcW w:w="1416" w:type="dxa"/>
          </w:tcPr>
          <w:p>
            <w:pPr>
              <w:pStyle w:val="TableParagraph"/>
              <w:spacing w:line="250" w:lineRule="exact"/>
              <w:ind w:left="583"/>
              <w:rPr>
                <w:sz w:val="22"/>
              </w:rPr>
            </w:pPr>
            <w:r>
              <w:rPr>
                <w:sz w:val="22"/>
              </w:rPr>
              <w:t>20</w:t>
            </w:r>
          </w:p>
        </w:tc>
        <w:tc>
          <w:tcPr>
            <w:tcW w:w="1277" w:type="dxa"/>
          </w:tcPr>
          <w:p>
            <w:pPr>
              <w:pStyle w:val="TableParagraph"/>
              <w:spacing w:line="250" w:lineRule="exact"/>
              <w:ind w:left="373" w:right="363"/>
              <w:jc w:val="center"/>
              <w:rPr>
                <w:sz w:val="22"/>
              </w:rPr>
            </w:pPr>
            <w:r>
              <w:rPr>
                <w:sz w:val="22"/>
              </w:rPr>
              <w:t>14</w:t>
            </w:r>
          </w:p>
        </w:tc>
        <w:tc>
          <w:tcPr>
            <w:tcW w:w="1274" w:type="dxa"/>
          </w:tcPr>
          <w:p>
            <w:pPr>
              <w:pStyle w:val="TableParagraph"/>
              <w:spacing w:line="250" w:lineRule="exact"/>
              <w:ind w:left="0" w:right="503"/>
              <w:jc w:val="right"/>
              <w:rPr>
                <w:sz w:val="22"/>
              </w:rPr>
            </w:pPr>
            <w:r>
              <w:rPr>
                <w:sz w:val="22"/>
              </w:rPr>
              <w:t>14</w:t>
            </w:r>
          </w:p>
        </w:tc>
      </w:tr>
      <w:tr>
        <w:trPr>
          <w:trHeight w:val="277" w:hRule="atLeast"/>
        </w:trPr>
        <w:tc>
          <w:tcPr>
            <w:tcW w:w="5247" w:type="dxa"/>
          </w:tcPr>
          <w:p>
            <w:pPr>
              <w:pStyle w:val="TableParagraph"/>
              <w:spacing w:line="258" w:lineRule="exact"/>
              <w:ind w:left="465"/>
              <w:rPr>
                <w:rFonts w:ascii="Times New Roman" w:hAnsi="Times New Roman"/>
                <w:sz w:val="24"/>
              </w:rPr>
            </w:pPr>
            <w:r>
              <w:rPr>
                <w:sz w:val="20"/>
              </w:rPr>
              <w:t>3. </w:t>
            </w:r>
            <w:r>
              <w:rPr>
                <w:rFonts w:ascii="Times New Roman" w:hAnsi="Times New Roman"/>
                <w:sz w:val="24"/>
              </w:rPr>
              <w:t>Dr. César Saucedo Pérez</w:t>
            </w:r>
          </w:p>
        </w:tc>
        <w:tc>
          <w:tcPr>
            <w:tcW w:w="1416" w:type="dxa"/>
          </w:tcPr>
          <w:p>
            <w:pPr>
              <w:pStyle w:val="TableParagraph"/>
              <w:ind w:left="583"/>
              <w:rPr>
                <w:sz w:val="22"/>
              </w:rPr>
            </w:pPr>
            <w:r>
              <w:rPr>
                <w:sz w:val="22"/>
              </w:rPr>
              <w:t>29</w:t>
            </w:r>
          </w:p>
        </w:tc>
        <w:tc>
          <w:tcPr>
            <w:tcW w:w="1277" w:type="dxa"/>
          </w:tcPr>
          <w:p>
            <w:pPr>
              <w:pStyle w:val="TableParagraph"/>
              <w:ind w:left="373" w:right="363"/>
              <w:jc w:val="center"/>
              <w:rPr>
                <w:sz w:val="22"/>
              </w:rPr>
            </w:pPr>
            <w:r>
              <w:rPr>
                <w:sz w:val="22"/>
              </w:rPr>
              <w:t>24</w:t>
            </w:r>
          </w:p>
        </w:tc>
        <w:tc>
          <w:tcPr>
            <w:tcW w:w="1274" w:type="dxa"/>
          </w:tcPr>
          <w:p>
            <w:pPr>
              <w:pStyle w:val="TableParagraph"/>
              <w:ind w:left="0" w:right="503"/>
              <w:jc w:val="right"/>
              <w:rPr>
                <w:sz w:val="22"/>
              </w:rPr>
            </w:pPr>
            <w:r>
              <w:rPr>
                <w:sz w:val="22"/>
              </w:rPr>
              <w:t>25</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 </w:t>
            </w:r>
            <w:r>
              <w:rPr>
                <w:rFonts w:ascii="Times New Roman" w:hAnsi="Times New Roman"/>
                <w:sz w:val="24"/>
              </w:rPr>
              <w:t>Dr. Francisco Antonio Treviño</w:t>
            </w:r>
          </w:p>
        </w:tc>
        <w:tc>
          <w:tcPr>
            <w:tcW w:w="1416" w:type="dxa"/>
          </w:tcPr>
          <w:p>
            <w:pPr>
              <w:pStyle w:val="TableParagraph"/>
              <w:spacing w:line="250" w:lineRule="exact"/>
              <w:ind w:left="583"/>
              <w:rPr>
                <w:sz w:val="22"/>
              </w:rPr>
            </w:pPr>
            <w:r>
              <w:rPr>
                <w:sz w:val="22"/>
              </w:rPr>
              <w:t>26</w:t>
            </w:r>
          </w:p>
        </w:tc>
        <w:tc>
          <w:tcPr>
            <w:tcW w:w="1277" w:type="dxa"/>
          </w:tcPr>
          <w:p>
            <w:pPr>
              <w:pStyle w:val="TableParagraph"/>
              <w:spacing w:line="250" w:lineRule="exact"/>
              <w:ind w:left="373" w:right="363"/>
              <w:jc w:val="center"/>
              <w:rPr>
                <w:sz w:val="22"/>
              </w:rPr>
            </w:pPr>
            <w:r>
              <w:rPr>
                <w:sz w:val="22"/>
              </w:rPr>
              <w:t>25</w:t>
            </w:r>
          </w:p>
        </w:tc>
        <w:tc>
          <w:tcPr>
            <w:tcW w:w="1274" w:type="dxa"/>
          </w:tcPr>
          <w:p>
            <w:pPr>
              <w:pStyle w:val="TableParagraph"/>
              <w:spacing w:line="250" w:lineRule="exact"/>
              <w:ind w:left="0" w:right="565"/>
              <w:jc w:val="right"/>
              <w:rPr>
                <w:sz w:val="22"/>
              </w:rPr>
            </w:pPr>
            <w:r>
              <w:rPr>
                <w:w w:val="100"/>
                <w:sz w:val="22"/>
              </w:rPr>
              <w:t>4</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5. </w:t>
            </w:r>
            <w:r>
              <w:rPr>
                <w:rFonts w:ascii="Times New Roman" w:hAnsi="Times New Roman"/>
                <w:sz w:val="24"/>
              </w:rPr>
              <w:t>Dr. Cirilo H. García Cadena</w:t>
            </w:r>
          </w:p>
        </w:tc>
        <w:tc>
          <w:tcPr>
            <w:tcW w:w="1416" w:type="dxa"/>
          </w:tcPr>
          <w:p>
            <w:pPr>
              <w:pStyle w:val="TableParagraph"/>
              <w:spacing w:line="250" w:lineRule="exact"/>
              <w:ind w:left="643"/>
              <w:rPr>
                <w:sz w:val="22"/>
              </w:rPr>
            </w:pPr>
            <w:r>
              <w:rPr>
                <w:w w:val="100"/>
                <w:sz w:val="22"/>
              </w:rPr>
              <w:t>0</w:t>
            </w:r>
          </w:p>
        </w:tc>
        <w:tc>
          <w:tcPr>
            <w:tcW w:w="1277" w:type="dxa"/>
          </w:tcPr>
          <w:p>
            <w:pPr>
              <w:pStyle w:val="TableParagraph"/>
              <w:spacing w:line="250" w:lineRule="exact"/>
              <w:ind w:left="8"/>
              <w:jc w:val="center"/>
              <w:rPr>
                <w:sz w:val="22"/>
              </w:rPr>
            </w:pPr>
            <w:r>
              <w:rPr>
                <w:w w:val="100"/>
                <w:sz w:val="22"/>
              </w:rPr>
              <w:t>0</w:t>
            </w:r>
          </w:p>
        </w:tc>
        <w:tc>
          <w:tcPr>
            <w:tcW w:w="1274" w:type="dxa"/>
          </w:tcPr>
          <w:p>
            <w:pPr>
              <w:pStyle w:val="TableParagraph"/>
              <w:spacing w:line="250" w:lineRule="exact"/>
              <w:ind w:left="0" w:right="565"/>
              <w:jc w:val="right"/>
              <w:rPr>
                <w:sz w:val="22"/>
              </w:rPr>
            </w:pPr>
            <w:r>
              <w:rPr>
                <w:w w:val="100"/>
                <w:sz w:val="22"/>
              </w:rPr>
              <w:t>2</w:t>
            </w:r>
          </w:p>
        </w:tc>
      </w:tr>
      <w:tr>
        <w:trPr>
          <w:trHeight w:val="275" w:hRule="atLeast"/>
        </w:trPr>
        <w:tc>
          <w:tcPr>
            <w:tcW w:w="5247" w:type="dxa"/>
          </w:tcPr>
          <w:p>
            <w:pPr>
              <w:pStyle w:val="TableParagraph"/>
              <w:spacing w:line="256" w:lineRule="exact"/>
              <w:ind w:left="465"/>
              <w:rPr>
                <w:rFonts w:ascii="Times New Roman"/>
                <w:sz w:val="24"/>
              </w:rPr>
            </w:pPr>
            <w:r>
              <w:rPr>
                <w:sz w:val="20"/>
              </w:rPr>
              <w:t>6. </w:t>
            </w:r>
            <w:r>
              <w:rPr>
                <w:rFonts w:ascii="Times New Roman"/>
                <w:sz w:val="24"/>
              </w:rPr>
              <w:t>Dr. Guillermo Vanegas Arrambide</w:t>
            </w:r>
          </w:p>
        </w:tc>
        <w:tc>
          <w:tcPr>
            <w:tcW w:w="1416" w:type="dxa"/>
          </w:tcPr>
          <w:p>
            <w:pPr>
              <w:pStyle w:val="TableParagraph"/>
              <w:spacing w:line="250" w:lineRule="exact"/>
              <w:ind w:left="643"/>
              <w:rPr>
                <w:sz w:val="22"/>
              </w:rPr>
            </w:pPr>
            <w:r>
              <w:rPr>
                <w:w w:val="100"/>
                <w:sz w:val="22"/>
              </w:rPr>
              <w:t>9</w:t>
            </w:r>
          </w:p>
        </w:tc>
        <w:tc>
          <w:tcPr>
            <w:tcW w:w="1277" w:type="dxa"/>
          </w:tcPr>
          <w:p>
            <w:pPr>
              <w:pStyle w:val="TableParagraph"/>
              <w:spacing w:line="250" w:lineRule="exact"/>
              <w:ind w:left="8"/>
              <w:jc w:val="center"/>
              <w:rPr>
                <w:sz w:val="22"/>
              </w:rPr>
            </w:pPr>
            <w:r>
              <w:rPr>
                <w:w w:val="100"/>
                <w:sz w:val="22"/>
              </w:rPr>
              <w:t>9</w:t>
            </w:r>
          </w:p>
        </w:tc>
        <w:tc>
          <w:tcPr>
            <w:tcW w:w="1274" w:type="dxa"/>
          </w:tcPr>
          <w:p>
            <w:pPr>
              <w:pStyle w:val="TableParagraph"/>
              <w:spacing w:line="250" w:lineRule="exact"/>
              <w:ind w:left="0" w:right="503"/>
              <w:jc w:val="right"/>
              <w:rPr>
                <w:sz w:val="22"/>
              </w:rPr>
            </w:pPr>
            <w:r>
              <w:rPr>
                <w:sz w:val="22"/>
              </w:rPr>
              <w:t>10</w:t>
            </w:r>
          </w:p>
        </w:tc>
      </w:tr>
      <w:tr>
        <w:trPr>
          <w:trHeight w:val="275" w:hRule="atLeast"/>
        </w:trPr>
        <w:tc>
          <w:tcPr>
            <w:tcW w:w="5247" w:type="dxa"/>
          </w:tcPr>
          <w:p>
            <w:pPr>
              <w:pStyle w:val="TableParagraph"/>
              <w:spacing w:line="256" w:lineRule="exact"/>
              <w:ind w:left="465"/>
              <w:rPr>
                <w:rFonts w:ascii="Times New Roman"/>
                <w:sz w:val="24"/>
              </w:rPr>
            </w:pPr>
            <w:r>
              <w:rPr>
                <w:sz w:val="20"/>
              </w:rPr>
              <w:t>7. </w:t>
            </w:r>
            <w:r>
              <w:rPr>
                <w:rFonts w:ascii="Times New Roman"/>
                <w:sz w:val="24"/>
              </w:rPr>
              <w:t>Dr. Hugo Tirado Medina</w:t>
            </w:r>
          </w:p>
        </w:tc>
        <w:tc>
          <w:tcPr>
            <w:tcW w:w="1416" w:type="dxa"/>
          </w:tcPr>
          <w:p>
            <w:pPr>
              <w:pStyle w:val="TableParagraph"/>
              <w:spacing w:line="250" w:lineRule="exact"/>
              <w:ind w:left="583"/>
              <w:rPr>
                <w:sz w:val="22"/>
              </w:rPr>
            </w:pPr>
            <w:r>
              <w:rPr>
                <w:sz w:val="22"/>
              </w:rPr>
              <w:t>10</w:t>
            </w:r>
          </w:p>
        </w:tc>
        <w:tc>
          <w:tcPr>
            <w:tcW w:w="1277" w:type="dxa"/>
          </w:tcPr>
          <w:p>
            <w:pPr>
              <w:pStyle w:val="TableParagraph"/>
              <w:spacing w:line="250" w:lineRule="exact"/>
              <w:ind w:left="8"/>
              <w:jc w:val="center"/>
              <w:rPr>
                <w:sz w:val="22"/>
              </w:rPr>
            </w:pPr>
            <w:r>
              <w:rPr>
                <w:w w:val="100"/>
                <w:sz w:val="22"/>
              </w:rPr>
              <w:t>9</w:t>
            </w:r>
          </w:p>
        </w:tc>
        <w:tc>
          <w:tcPr>
            <w:tcW w:w="1274" w:type="dxa"/>
          </w:tcPr>
          <w:p>
            <w:pPr>
              <w:pStyle w:val="TableParagraph"/>
              <w:spacing w:line="250" w:lineRule="exact"/>
              <w:ind w:left="0" w:right="565"/>
              <w:jc w:val="right"/>
              <w:rPr>
                <w:sz w:val="22"/>
              </w:rPr>
            </w:pPr>
            <w:r>
              <w:rPr>
                <w:w w:val="100"/>
                <w:sz w:val="22"/>
              </w:rPr>
              <w:t>6</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8. </w:t>
            </w:r>
            <w:r>
              <w:rPr>
                <w:rFonts w:ascii="Times New Roman" w:hAnsi="Times New Roman"/>
                <w:sz w:val="24"/>
              </w:rPr>
              <w:t>Dr. Jesús Enrique Esquivel</w:t>
            </w:r>
          </w:p>
        </w:tc>
        <w:tc>
          <w:tcPr>
            <w:tcW w:w="1416" w:type="dxa"/>
          </w:tcPr>
          <w:p>
            <w:pPr>
              <w:pStyle w:val="TableParagraph"/>
              <w:spacing w:line="250" w:lineRule="exact"/>
              <w:ind w:left="583"/>
              <w:rPr>
                <w:sz w:val="22"/>
              </w:rPr>
            </w:pPr>
            <w:r>
              <w:rPr>
                <w:sz w:val="22"/>
              </w:rPr>
              <w:t>86</w:t>
            </w:r>
          </w:p>
        </w:tc>
        <w:tc>
          <w:tcPr>
            <w:tcW w:w="1277" w:type="dxa"/>
          </w:tcPr>
          <w:p>
            <w:pPr>
              <w:pStyle w:val="TableParagraph"/>
              <w:spacing w:line="250" w:lineRule="exact"/>
              <w:ind w:left="370" w:right="363"/>
              <w:jc w:val="center"/>
              <w:rPr>
                <w:sz w:val="22"/>
              </w:rPr>
            </w:pPr>
            <w:r>
              <w:rPr>
                <w:sz w:val="22"/>
              </w:rPr>
              <w:t>104</w:t>
            </w:r>
          </w:p>
        </w:tc>
        <w:tc>
          <w:tcPr>
            <w:tcW w:w="1274" w:type="dxa"/>
          </w:tcPr>
          <w:p>
            <w:pPr>
              <w:pStyle w:val="TableParagraph"/>
              <w:spacing w:line="250" w:lineRule="exact"/>
              <w:ind w:left="0" w:right="503"/>
              <w:jc w:val="right"/>
              <w:rPr>
                <w:sz w:val="22"/>
              </w:rPr>
            </w:pPr>
            <w:r>
              <w:rPr>
                <w:sz w:val="22"/>
              </w:rPr>
              <w:t>86</w:t>
            </w:r>
          </w:p>
        </w:tc>
      </w:tr>
      <w:tr>
        <w:trPr>
          <w:trHeight w:val="278" w:hRule="atLeast"/>
        </w:trPr>
        <w:tc>
          <w:tcPr>
            <w:tcW w:w="5247" w:type="dxa"/>
          </w:tcPr>
          <w:p>
            <w:pPr>
              <w:pStyle w:val="TableParagraph"/>
              <w:spacing w:line="258" w:lineRule="exact"/>
              <w:ind w:left="465"/>
              <w:rPr>
                <w:rFonts w:ascii="Times New Roman" w:hAnsi="Times New Roman"/>
                <w:sz w:val="24"/>
              </w:rPr>
            </w:pPr>
            <w:r>
              <w:rPr>
                <w:sz w:val="20"/>
              </w:rPr>
              <w:t>9. </w:t>
            </w:r>
            <w:r>
              <w:rPr>
                <w:rFonts w:ascii="Times New Roman" w:hAnsi="Times New Roman"/>
                <w:sz w:val="24"/>
              </w:rPr>
              <w:t>Dr. José Cruz Rodríguez Alcalá</w:t>
            </w:r>
          </w:p>
        </w:tc>
        <w:tc>
          <w:tcPr>
            <w:tcW w:w="1416" w:type="dxa"/>
          </w:tcPr>
          <w:p>
            <w:pPr>
              <w:pStyle w:val="TableParagraph"/>
              <w:ind w:left="583"/>
              <w:rPr>
                <w:sz w:val="22"/>
              </w:rPr>
            </w:pPr>
            <w:r>
              <w:rPr>
                <w:sz w:val="22"/>
              </w:rPr>
              <w:t>19</w:t>
            </w:r>
          </w:p>
        </w:tc>
        <w:tc>
          <w:tcPr>
            <w:tcW w:w="1277" w:type="dxa"/>
          </w:tcPr>
          <w:p>
            <w:pPr>
              <w:pStyle w:val="TableParagraph"/>
              <w:ind w:left="373" w:right="363"/>
              <w:jc w:val="center"/>
              <w:rPr>
                <w:sz w:val="22"/>
              </w:rPr>
            </w:pPr>
            <w:r>
              <w:rPr>
                <w:sz w:val="22"/>
              </w:rPr>
              <w:t>17</w:t>
            </w:r>
          </w:p>
        </w:tc>
        <w:tc>
          <w:tcPr>
            <w:tcW w:w="1274" w:type="dxa"/>
          </w:tcPr>
          <w:p>
            <w:pPr>
              <w:pStyle w:val="TableParagraph"/>
              <w:ind w:left="0" w:right="565"/>
              <w:jc w:val="right"/>
              <w:rPr>
                <w:sz w:val="22"/>
              </w:rPr>
            </w:pPr>
            <w:r>
              <w:rPr>
                <w:w w:val="100"/>
                <w:sz w:val="22"/>
              </w:rPr>
              <w:t>3</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10. </w:t>
            </w:r>
            <w:r>
              <w:rPr>
                <w:rFonts w:ascii="Times New Roman" w:hAnsi="Times New Roman"/>
                <w:sz w:val="24"/>
              </w:rPr>
              <w:t>Dr. Juan Carlos Sánchez Sosa</w:t>
            </w:r>
          </w:p>
        </w:tc>
        <w:tc>
          <w:tcPr>
            <w:tcW w:w="1416" w:type="dxa"/>
          </w:tcPr>
          <w:p>
            <w:pPr>
              <w:pStyle w:val="TableParagraph"/>
              <w:spacing w:line="250" w:lineRule="exact"/>
              <w:ind w:left="583"/>
              <w:rPr>
                <w:sz w:val="22"/>
              </w:rPr>
            </w:pPr>
            <w:r>
              <w:rPr>
                <w:sz w:val="22"/>
              </w:rPr>
              <w:t>26</w:t>
            </w:r>
          </w:p>
        </w:tc>
        <w:tc>
          <w:tcPr>
            <w:tcW w:w="1277" w:type="dxa"/>
          </w:tcPr>
          <w:p>
            <w:pPr>
              <w:pStyle w:val="TableParagraph"/>
              <w:spacing w:line="250" w:lineRule="exact"/>
              <w:ind w:left="373" w:right="363"/>
              <w:jc w:val="center"/>
              <w:rPr>
                <w:sz w:val="22"/>
              </w:rPr>
            </w:pPr>
            <w:r>
              <w:rPr>
                <w:sz w:val="22"/>
              </w:rPr>
              <w:t>25</w:t>
            </w:r>
          </w:p>
        </w:tc>
        <w:tc>
          <w:tcPr>
            <w:tcW w:w="1274" w:type="dxa"/>
          </w:tcPr>
          <w:p>
            <w:pPr>
              <w:pStyle w:val="TableParagraph"/>
              <w:spacing w:line="250" w:lineRule="exact"/>
              <w:ind w:left="0" w:right="503"/>
              <w:jc w:val="right"/>
              <w:rPr>
                <w:sz w:val="22"/>
              </w:rPr>
            </w:pPr>
            <w:r>
              <w:rPr>
                <w:sz w:val="22"/>
              </w:rPr>
              <w:t>21</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11. </w:t>
            </w:r>
            <w:r>
              <w:rPr>
                <w:rFonts w:ascii="Times New Roman" w:hAnsi="Times New Roman"/>
                <w:sz w:val="24"/>
              </w:rPr>
              <w:t>Dr. Rubén Treviño Gámez</w:t>
            </w:r>
          </w:p>
        </w:tc>
        <w:tc>
          <w:tcPr>
            <w:tcW w:w="1416" w:type="dxa"/>
          </w:tcPr>
          <w:p>
            <w:pPr>
              <w:pStyle w:val="TableParagraph"/>
              <w:spacing w:line="250" w:lineRule="exact"/>
              <w:ind w:left="583"/>
              <w:rPr>
                <w:sz w:val="22"/>
              </w:rPr>
            </w:pPr>
            <w:r>
              <w:rPr>
                <w:sz w:val="22"/>
              </w:rPr>
              <w:t>27</w:t>
            </w:r>
          </w:p>
        </w:tc>
        <w:tc>
          <w:tcPr>
            <w:tcW w:w="1277" w:type="dxa"/>
          </w:tcPr>
          <w:p>
            <w:pPr>
              <w:pStyle w:val="TableParagraph"/>
              <w:spacing w:line="250" w:lineRule="exact"/>
              <w:ind w:left="373" w:right="363"/>
              <w:jc w:val="center"/>
              <w:rPr>
                <w:sz w:val="22"/>
              </w:rPr>
            </w:pPr>
            <w:r>
              <w:rPr>
                <w:sz w:val="22"/>
              </w:rPr>
              <w:t>33</w:t>
            </w:r>
          </w:p>
        </w:tc>
        <w:tc>
          <w:tcPr>
            <w:tcW w:w="1274" w:type="dxa"/>
          </w:tcPr>
          <w:p>
            <w:pPr>
              <w:pStyle w:val="TableParagraph"/>
              <w:spacing w:line="250" w:lineRule="exact"/>
              <w:ind w:left="0" w:right="503"/>
              <w:jc w:val="right"/>
              <w:rPr>
                <w:sz w:val="22"/>
              </w:rPr>
            </w:pPr>
            <w:r>
              <w:rPr>
                <w:sz w:val="22"/>
              </w:rPr>
              <w:t>29</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12. </w:t>
            </w:r>
            <w:r>
              <w:rPr>
                <w:rFonts w:ascii="Times New Roman" w:hAnsi="Times New Roman"/>
                <w:sz w:val="24"/>
              </w:rPr>
              <w:t>Dr. Víctor Hugo Ibarra González</w:t>
            </w:r>
          </w:p>
        </w:tc>
        <w:tc>
          <w:tcPr>
            <w:tcW w:w="1416" w:type="dxa"/>
          </w:tcPr>
          <w:p>
            <w:pPr>
              <w:pStyle w:val="TableParagraph"/>
              <w:spacing w:line="250" w:lineRule="exact"/>
              <w:ind w:left="583"/>
              <w:rPr>
                <w:sz w:val="22"/>
              </w:rPr>
            </w:pPr>
            <w:r>
              <w:rPr>
                <w:sz w:val="22"/>
              </w:rPr>
              <w:t>29</w:t>
            </w:r>
          </w:p>
        </w:tc>
        <w:tc>
          <w:tcPr>
            <w:tcW w:w="1277" w:type="dxa"/>
          </w:tcPr>
          <w:p>
            <w:pPr>
              <w:pStyle w:val="TableParagraph"/>
              <w:spacing w:line="250" w:lineRule="exact"/>
              <w:ind w:left="373" w:right="363"/>
              <w:jc w:val="center"/>
              <w:rPr>
                <w:sz w:val="22"/>
              </w:rPr>
            </w:pPr>
            <w:r>
              <w:rPr>
                <w:sz w:val="22"/>
              </w:rPr>
              <w:t>23</w:t>
            </w:r>
          </w:p>
        </w:tc>
        <w:tc>
          <w:tcPr>
            <w:tcW w:w="1274" w:type="dxa"/>
          </w:tcPr>
          <w:p>
            <w:pPr>
              <w:pStyle w:val="TableParagraph"/>
              <w:spacing w:line="250" w:lineRule="exact"/>
              <w:ind w:left="0" w:right="503"/>
              <w:jc w:val="right"/>
              <w:rPr>
                <w:sz w:val="22"/>
              </w:rPr>
            </w:pPr>
            <w:r>
              <w:rPr>
                <w:sz w:val="22"/>
              </w:rPr>
              <w:t>23</w:t>
            </w:r>
          </w:p>
        </w:tc>
      </w:tr>
      <w:tr>
        <w:trPr>
          <w:trHeight w:val="276" w:hRule="atLeast"/>
        </w:trPr>
        <w:tc>
          <w:tcPr>
            <w:tcW w:w="5247" w:type="dxa"/>
          </w:tcPr>
          <w:p>
            <w:pPr>
              <w:pStyle w:val="TableParagraph"/>
              <w:spacing w:line="256" w:lineRule="exact"/>
              <w:ind w:left="465"/>
              <w:rPr>
                <w:rFonts w:ascii="Times New Roman" w:hAnsi="Times New Roman"/>
                <w:sz w:val="24"/>
              </w:rPr>
            </w:pPr>
            <w:r>
              <w:rPr>
                <w:sz w:val="20"/>
              </w:rPr>
              <w:t>13. </w:t>
            </w:r>
            <w:r>
              <w:rPr>
                <w:rFonts w:ascii="Times New Roman" w:hAnsi="Times New Roman"/>
                <w:sz w:val="24"/>
              </w:rPr>
              <w:t>Dra. Aurora Moyano González</w:t>
            </w:r>
          </w:p>
        </w:tc>
        <w:tc>
          <w:tcPr>
            <w:tcW w:w="1416" w:type="dxa"/>
          </w:tcPr>
          <w:p>
            <w:pPr>
              <w:pStyle w:val="TableParagraph"/>
              <w:spacing w:line="251" w:lineRule="exact"/>
              <w:ind w:left="583"/>
              <w:rPr>
                <w:sz w:val="22"/>
              </w:rPr>
            </w:pPr>
            <w:r>
              <w:rPr>
                <w:sz w:val="22"/>
              </w:rPr>
              <w:t>31</w:t>
            </w:r>
          </w:p>
        </w:tc>
        <w:tc>
          <w:tcPr>
            <w:tcW w:w="1277" w:type="dxa"/>
          </w:tcPr>
          <w:p>
            <w:pPr>
              <w:pStyle w:val="TableParagraph"/>
              <w:spacing w:line="251" w:lineRule="exact"/>
              <w:ind w:left="373" w:right="363"/>
              <w:jc w:val="center"/>
              <w:rPr>
                <w:sz w:val="22"/>
              </w:rPr>
            </w:pPr>
            <w:r>
              <w:rPr>
                <w:sz w:val="22"/>
              </w:rPr>
              <w:t>15</w:t>
            </w:r>
          </w:p>
        </w:tc>
        <w:tc>
          <w:tcPr>
            <w:tcW w:w="1274" w:type="dxa"/>
          </w:tcPr>
          <w:p>
            <w:pPr>
              <w:pStyle w:val="TableParagraph"/>
              <w:spacing w:line="251" w:lineRule="exact"/>
              <w:ind w:left="0" w:right="565"/>
              <w:jc w:val="right"/>
              <w:rPr>
                <w:sz w:val="22"/>
              </w:rPr>
            </w:pPr>
            <w:r>
              <w:rPr>
                <w:w w:val="100"/>
                <w:sz w:val="22"/>
              </w:rPr>
              <w:t>2</w:t>
            </w:r>
          </w:p>
        </w:tc>
      </w:tr>
      <w:tr>
        <w:trPr>
          <w:trHeight w:val="275" w:hRule="atLeast"/>
        </w:trPr>
        <w:tc>
          <w:tcPr>
            <w:tcW w:w="5247" w:type="dxa"/>
          </w:tcPr>
          <w:p>
            <w:pPr>
              <w:pStyle w:val="TableParagraph"/>
              <w:spacing w:line="256" w:lineRule="exact"/>
              <w:ind w:left="465"/>
              <w:rPr>
                <w:rFonts w:ascii="Times New Roman"/>
                <w:sz w:val="24"/>
              </w:rPr>
            </w:pPr>
            <w:r>
              <w:rPr>
                <w:sz w:val="20"/>
              </w:rPr>
              <w:t>14. </w:t>
            </w:r>
            <w:r>
              <w:rPr>
                <w:rFonts w:ascii="Times New Roman"/>
                <w:sz w:val="24"/>
              </w:rPr>
              <w:t>Dra. Blanca Eugenia Cavazos Cisneros</w:t>
            </w:r>
          </w:p>
        </w:tc>
        <w:tc>
          <w:tcPr>
            <w:tcW w:w="1416" w:type="dxa"/>
          </w:tcPr>
          <w:p>
            <w:pPr>
              <w:pStyle w:val="TableParagraph"/>
              <w:spacing w:line="250" w:lineRule="exact"/>
              <w:ind w:left="583"/>
              <w:rPr>
                <w:sz w:val="22"/>
              </w:rPr>
            </w:pPr>
            <w:r>
              <w:rPr>
                <w:sz w:val="22"/>
              </w:rPr>
              <w:t>71</w:t>
            </w:r>
          </w:p>
        </w:tc>
        <w:tc>
          <w:tcPr>
            <w:tcW w:w="1277" w:type="dxa"/>
          </w:tcPr>
          <w:p>
            <w:pPr>
              <w:pStyle w:val="TableParagraph"/>
              <w:spacing w:line="250" w:lineRule="exact"/>
              <w:ind w:left="373" w:right="363"/>
              <w:jc w:val="center"/>
              <w:rPr>
                <w:sz w:val="22"/>
              </w:rPr>
            </w:pPr>
            <w:r>
              <w:rPr>
                <w:sz w:val="22"/>
              </w:rPr>
              <w:t>83</w:t>
            </w:r>
          </w:p>
        </w:tc>
        <w:tc>
          <w:tcPr>
            <w:tcW w:w="1274" w:type="dxa"/>
          </w:tcPr>
          <w:p>
            <w:pPr>
              <w:pStyle w:val="TableParagraph"/>
              <w:spacing w:line="250" w:lineRule="exact"/>
              <w:ind w:left="0" w:right="565"/>
              <w:jc w:val="right"/>
              <w:rPr>
                <w:sz w:val="22"/>
              </w:rPr>
            </w:pPr>
            <w:r>
              <w:rPr>
                <w:w w:val="100"/>
                <w:sz w:val="22"/>
              </w:rPr>
              <w:t>0</w:t>
            </w:r>
          </w:p>
        </w:tc>
      </w:tr>
      <w:tr>
        <w:trPr>
          <w:trHeight w:val="278" w:hRule="atLeast"/>
        </w:trPr>
        <w:tc>
          <w:tcPr>
            <w:tcW w:w="5247" w:type="dxa"/>
          </w:tcPr>
          <w:p>
            <w:pPr>
              <w:pStyle w:val="TableParagraph"/>
              <w:spacing w:line="258" w:lineRule="exact"/>
              <w:ind w:left="465"/>
              <w:rPr>
                <w:rFonts w:ascii="Times New Roman" w:hAnsi="Times New Roman"/>
                <w:sz w:val="24"/>
              </w:rPr>
            </w:pPr>
            <w:r>
              <w:rPr>
                <w:sz w:val="20"/>
              </w:rPr>
              <w:t>15. </w:t>
            </w:r>
            <w:r>
              <w:rPr>
                <w:rFonts w:ascii="Times New Roman" w:hAnsi="Times New Roman"/>
                <w:sz w:val="24"/>
              </w:rPr>
              <w:t>Dra. Cecilia Meza Peña</w:t>
            </w:r>
          </w:p>
        </w:tc>
        <w:tc>
          <w:tcPr>
            <w:tcW w:w="1416" w:type="dxa"/>
          </w:tcPr>
          <w:p>
            <w:pPr>
              <w:pStyle w:val="TableParagraph"/>
              <w:ind w:left="583"/>
              <w:rPr>
                <w:sz w:val="22"/>
              </w:rPr>
            </w:pPr>
            <w:r>
              <w:rPr>
                <w:sz w:val="22"/>
              </w:rPr>
              <w:t>11</w:t>
            </w:r>
          </w:p>
        </w:tc>
        <w:tc>
          <w:tcPr>
            <w:tcW w:w="1277" w:type="dxa"/>
          </w:tcPr>
          <w:p>
            <w:pPr>
              <w:pStyle w:val="TableParagraph"/>
              <w:ind w:left="373" w:right="363"/>
              <w:jc w:val="center"/>
              <w:rPr>
                <w:sz w:val="22"/>
              </w:rPr>
            </w:pPr>
            <w:r>
              <w:rPr>
                <w:sz w:val="22"/>
              </w:rPr>
              <w:t>18</w:t>
            </w:r>
          </w:p>
        </w:tc>
        <w:tc>
          <w:tcPr>
            <w:tcW w:w="1274" w:type="dxa"/>
          </w:tcPr>
          <w:p>
            <w:pPr>
              <w:pStyle w:val="TableParagraph"/>
              <w:ind w:left="0" w:right="503"/>
              <w:jc w:val="right"/>
              <w:rPr>
                <w:sz w:val="22"/>
              </w:rPr>
            </w:pPr>
            <w:r>
              <w:rPr>
                <w:sz w:val="22"/>
              </w:rPr>
              <w:t>17</w:t>
            </w:r>
          </w:p>
        </w:tc>
      </w:tr>
      <w:tr>
        <w:trPr>
          <w:trHeight w:val="275" w:hRule="atLeast"/>
        </w:trPr>
        <w:tc>
          <w:tcPr>
            <w:tcW w:w="5247" w:type="dxa"/>
          </w:tcPr>
          <w:p>
            <w:pPr>
              <w:pStyle w:val="TableParagraph"/>
              <w:spacing w:line="256" w:lineRule="exact"/>
              <w:ind w:left="465"/>
              <w:rPr>
                <w:rFonts w:ascii="Times New Roman"/>
                <w:sz w:val="24"/>
              </w:rPr>
            </w:pPr>
            <w:r>
              <w:rPr>
                <w:sz w:val="20"/>
              </w:rPr>
              <w:t>16. </w:t>
            </w:r>
            <w:r>
              <w:rPr>
                <w:rFonts w:ascii="Times New Roman"/>
                <w:sz w:val="24"/>
              </w:rPr>
              <w:t>Dra. Claudia Castro Campos</w:t>
            </w:r>
          </w:p>
        </w:tc>
        <w:tc>
          <w:tcPr>
            <w:tcW w:w="1416" w:type="dxa"/>
          </w:tcPr>
          <w:p>
            <w:pPr>
              <w:pStyle w:val="TableParagraph"/>
              <w:spacing w:line="250" w:lineRule="exact"/>
              <w:ind w:left="583"/>
              <w:rPr>
                <w:sz w:val="22"/>
              </w:rPr>
            </w:pPr>
            <w:r>
              <w:rPr>
                <w:sz w:val="22"/>
              </w:rPr>
              <w:t>36</w:t>
            </w:r>
          </w:p>
        </w:tc>
        <w:tc>
          <w:tcPr>
            <w:tcW w:w="1277" w:type="dxa"/>
          </w:tcPr>
          <w:p>
            <w:pPr>
              <w:pStyle w:val="TableParagraph"/>
              <w:spacing w:line="250" w:lineRule="exact"/>
              <w:ind w:left="373" w:right="363"/>
              <w:jc w:val="center"/>
              <w:rPr>
                <w:sz w:val="22"/>
              </w:rPr>
            </w:pPr>
            <w:r>
              <w:rPr>
                <w:sz w:val="22"/>
              </w:rPr>
              <w:t>30</w:t>
            </w:r>
          </w:p>
        </w:tc>
        <w:tc>
          <w:tcPr>
            <w:tcW w:w="1274" w:type="dxa"/>
          </w:tcPr>
          <w:p>
            <w:pPr>
              <w:pStyle w:val="TableParagraph"/>
              <w:spacing w:line="250" w:lineRule="exact"/>
              <w:ind w:left="0" w:right="503"/>
              <w:jc w:val="right"/>
              <w:rPr>
                <w:sz w:val="22"/>
              </w:rPr>
            </w:pPr>
            <w:r>
              <w:rPr>
                <w:sz w:val="22"/>
              </w:rPr>
              <w:t>27</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17. </w:t>
            </w:r>
            <w:r>
              <w:rPr>
                <w:rFonts w:ascii="Times New Roman" w:hAnsi="Times New Roman"/>
                <w:sz w:val="24"/>
              </w:rPr>
              <w:t>Dra. Dehisy Marisol Juárez García</w:t>
            </w:r>
          </w:p>
        </w:tc>
        <w:tc>
          <w:tcPr>
            <w:tcW w:w="1416" w:type="dxa"/>
          </w:tcPr>
          <w:p>
            <w:pPr>
              <w:pStyle w:val="TableParagraph"/>
              <w:spacing w:line="250" w:lineRule="exact"/>
              <w:ind w:left="583"/>
              <w:rPr>
                <w:sz w:val="22"/>
              </w:rPr>
            </w:pPr>
            <w:r>
              <w:rPr>
                <w:sz w:val="22"/>
              </w:rPr>
              <w:t>35</w:t>
            </w:r>
          </w:p>
        </w:tc>
        <w:tc>
          <w:tcPr>
            <w:tcW w:w="1277" w:type="dxa"/>
          </w:tcPr>
          <w:p>
            <w:pPr>
              <w:pStyle w:val="TableParagraph"/>
              <w:spacing w:line="250" w:lineRule="exact"/>
              <w:ind w:left="373" w:right="363"/>
              <w:jc w:val="center"/>
              <w:rPr>
                <w:sz w:val="22"/>
              </w:rPr>
            </w:pPr>
            <w:r>
              <w:rPr>
                <w:sz w:val="22"/>
              </w:rPr>
              <w:t>41</w:t>
            </w:r>
          </w:p>
        </w:tc>
        <w:tc>
          <w:tcPr>
            <w:tcW w:w="1274" w:type="dxa"/>
          </w:tcPr>
          <w:p>
            <w:pPr>
              <w:pStyle w:val="TableParagraph"/>
              <w:spacing w:line="250" w:lineRule="exact"/>
              <w:ind w:left="0" w:right="503"/>
              <w:jc w:val="right"/>
              <w:rPr>
                <w:sz w:val="22"/>
              </w:rPr>
            </w:pPr>
            <w:r>
              <w:rPr>
                <w:sz w:val="22"/>
              </w:rPr>
              <w:t>38</w:t>
            </w:r>
          </w:p>
        </w:tc>
      </w:tr>
      <w:tr>
        <w:trPr>
          <w:trHeight w:val="275" w:hRule="atLeast"/>
        </w:trPr>
        <w:tc>
          <w:tcPr>
            <w:tcW w:w="5247" w:type="dxa"/>
          </w:tcPr>
          <w:p>
            <w:pPr>
              <w:pStyle w:val="TableParagraph"/>
              <w:spacing w:line="256" w:lineRule="exact"/>
              <w:ind w:left="465"/>
              <w:rPr>
                <w:rFonts w:ascii="Times New Roman"/>
                <w:sz w:val="24"/>
              </w:rPr>
            </w:pPr>
            <w:r>
              <w:rPr>
                <w:sz w:val="20"/>
              </w:rPr>
              <w:t>18. </w:t>
            </w:r>
            <w:r>
              <w:rPr>
                <w:rFonts w:ascii="Times New Roman"/>
                <w:sz w:val="24"/>
              </w:rPr>
              <w:t>Dra. Edith Gerardina Pompa Guajardo</w:t>
            </w:r>
          </w:p>
        </w:tc>
        <w:tc>
          <w:tcPr>
            <w:tcW w:w="1416" w:type="dxa"/>
          </w:tcPr>
          <w:p>
            <w:pPr>
              <w:pStyle w:val="TableParagraph"/>
              <w:spacing w:line="250" w:lineRule="exact"/>
              <w:ind w:left="583"/>
              <w:rPr>
                <w:sz w:val="22"/>
              </w:rPr>
            </w:pPr>
            <w:r>
              <w:rPr>
                <w:sz w:val="22"/>
              </w:rPr>
              <w:t>28</w:t>
            </w:r>
          </w:p>
        </w:tc>
        <w:tc>
          <w:tcPr>
            <w:tcW w:w="1277" w:type="dxa"/>
          </w:tcPr>
          <w:p>
            <w:pPr>
              <w:pStyle w:val="TableParagraph"/>
              <w:spacing w:line="250" w:lineRule="exact"/>
              <w:ind w:left="373" w:right="363"/>
              <w:jc w:val="center"/>
              <w:rPr>
                <w:sz w:val="22"/>
              </w:rPr>
            </w:pPr>
            <w:r>
              <w:rPr>
                <w:sz w:val="22"/>
              </w:rPr>
              <w:t>19</w:t>
            </w:r>
          </w:p>
        </w:tc>
        <w:tc>
          <w:tcPr>
            <w:tcW w:w="1274" w:type="dxa"/>
          </w:tcPr>
          <w:p>
            <w:pPr>
              <w:pStyle w:val="TableParagraph"/>
              <w:spacing w:line="250" w:lineRule="exact"/>
              <w:ind w:left="0" w:right="503"/>
              <w:jc w:val="right"/>
              <w:rPr>
                <w:sz w:val="22"/>
              </w:rPr>
            </w:pPr>
            <w:r>
              <w:rPr>
                <w:sz w:val="22"/>
              </w:rPr>
              <w:t>16</w:t>
            </w:r>
          </w:p>
        </w:tc>
      </w:tr>
      <w:tr>
        <w:trPr>
          <w:trHeight w:val="275" w:hRule="atLeast"/>
        </w:trPr>
        <w:tc>
          <w:tcPr>
            <w:tcW w:w="5247" w:type="dxa"/>
          </w:tcPr>
          <w:p>
            <w:pPr>
              <w:pStyle w:val="TableParagraph"/>
              <w:spacing w:line="256" w:lineRule="exact"/>
              <w:ind w:left="465"/>
              <w:rPr>
                <w:rFonts w:ascii="Times New Roman"/>
                <w:sz w:val="24"/>
              </w:rPr>
            </w:pPr>
            <w:r>
              <w:rPr>
                <w:sz w:val="20"/>
              </w:rPr>
              <w:t>19. </w:t>
            </w:r>
            <w:r>
              <w:rPr>
                <w:rFonts w:ascii="Times New Roman"/>
                <w:sz w:val="24"/>
              </w:rPr>
              <w:t>Dra. Leticia Ancer Elizondo</w:t>
            </w:r>
          </w:p>
        </w:tc>
        <w:tc>
          <w:tcPr>
            <w:tcW w:w="1416" w:type="dxa"/>
          </w:tcPr>
          <w:p>
            <w:pPr>
              <w:pStyle w:val="TableParagraph"/>
              <w:spacing w:line="250" w:lineRule="exact"/>
              <w:ind w:left="583"/>
              <w:rPr>
                <w:sz w:val="22"/>
              </w:rPr>
            </w:pPr>
            <w:r>
              <w:rPr>
                <w:sz w:val="22"/>
              </w:rPr>
              <w:t>35</w:t>
            </w:r>
          </w:p>
        </w:tc>
        <w:tc>
          <w:tcPr>
            <w:tcW w:w="1277" w:type="dxa"/>
          </w:tcPr>
          <w:p>
            <w:pPr>
              <w:pStyle w:val="TableParagraph"/>
              <w:spacing w:line="250" w:lineRule="exact"/>
              <w:ind w:left="373" w:right="363"/>
              <w:jc w:val="center"/>
              <w:rPr>
                <w:sz w:val="22"/>
              </w:rPr>
            </w:pPr>
            <w:r>
              <w:rPr>
                <w:sz w:val="22"/>
              </w:rPr>
              <w:t>38</w:t>
            </w:r>
          </w:p>
        </w:tc>
        <w:tc>
          <w:tcPr>
            <w:tcW w:w="1274" w:type="dxa"/>
          </w:tcPr>
          <w:p>
            <w:pPr>
              <w:pStyle w:val="TableParagraph"/>
              <w:spacing w:line="250" w:lineRule="exact"/>
              <w:ind w:left="0" w:right="503"/>
              <w:jc w:val="right"/>
              <w:rPr>
                <w:sz w:val="22"/>
              </w:rPr>
            </w:pPr>
            <w:r>
              <w:rPr>
                <w:sz w:val="22"/>
              </w:rPr>
              <w:t>28</w:t>
            </w:r>
          </w:p>
        </w:tc>
      </w:tr>
      <w:tr>
        <w:trPr>
          <w:trHeight w:val="275" w:hRule="atLeast"/>
        </w:trPr>
        <w:tc>
          <w:tcPr>
            <w:tcW w:w="5247" w:type="dxa"/>
          </w:tcPr>
          <w:p>
            <w:pPr>
              <w:pStyle w:val="TableParagraph"/>
              <w:spacing w:line="256" w:lineRule="exact"/>
              <w:ind w:left="465"/>
              <w:rPr>
                <w:rFonts w:ascii="Times New Roman"/>
                <w:sz w:val="24"/>
              </w:rPr>
            </w:pPr>
            <w:r>
              <w:rPr>
                <w:sz w:val="20"/>
              </w:rPr>
              <w:t>20. </w:t>
            </w:r>
            <w:r>
              <w:rPr>
                <w:rFonts w:ascii="Times New Roman"/>
                <w:sz w:val="24"/>
              </w:rPr>
              <w:t>Dra. Lucia del Carmen Quezada Berumen</w:t>
            </w:r>
          </w:p>
        </w:tc>
        <w:tc>
          <w:tcPr>
            <w:tcW w:w="1416" w:type="dxa"/>
          </w:tcPr>
          <w:p>
            <w:pPr>
              <w:pStyle w:val="TableParagraph"/>
              <w:spacing w:line="250" w:lineRule="exact"/>
              <w:ind w:left="583"/>
              <w:rPr>
                <w:sz w:val="22"/>
              </w:rPr>
            </w:pPr>
            <w:r>
              <w:rPr>
                <w:sz w:val="22"/>
              </w:rPr>
              <w:t>49</w:t>
            </w:r>
          </w:p>
        </w:tc>
        <w:tc>
          <w:tcPr>
            <w:tcW w:w="1277" w:type="dxa"/>
          </w:tcPr>
          <w:p>
            <w:pPr>
              <w:pStyle w:val="TableParagraph"/>
              <w:spacing w:line="250" w:lineRule="exact"/>
              <w:ind w:left="373" w:right="363"/>
              <w:jc w:val="center"/>
              <w:rPr>
                <w:sz w:val="22"/>
              </w:rPr>
            </w:pPr>
            <w:r>
              <w:rPr>
                <w:sz w:val="22"/>
              </w:rPr>
              <w:t>47</w:t>
            </w:r>
          </w:p>
        </w:tc>
        <w:tc>
          <w:tcPr>
            <w:tcW w:w="1274" w:type="dxa"/>
          </w:tcPr>
          <w:p>
            <w:pPr>
              <w:pStyle w:val="TableParagraph"/>
              <w:spacing w:line="250" w:lineRule="exact"/>
              <w:ind w:left="0" w:right="503"/>
              <w:jc w:val="right"/>
              <w:rPr>
                <w:sz w:val="22"/>
              </w:rPr>
            </w:pPr>
            <w:r>
              <w:rPr>
                <w:sz w:val="22"/>
              </w:rPr>
              <w:t>46</w:t>
            </w:r>
          </w:p>
        </w:tc>
      </w:tr>
      <w:tr>
        <w:trPr>
          <w:trHeight w:val="277" w:hRule="atLeast"/>
        </w:trPr>
        <w:tc>
          <w:tcPr>
            <w:tcW w:w="5247" w:type="dxa"/>
          </w:tcPr>
          <w:p>
            <w:pPr>
              <w:pStyle w:val="TableParagraph"/>
              <w:spacing w:line="258" w:lineRule="exact"/>
              <w:ind w:left="465"/>
              <w:rPr>
                <w:rFonts w:ascii="Times New Roman" w:hAnsi="Times New Roman"/>
                <w:sz w:val="24"/>
              </w:rPr>
            </w:pPr>
            <w:r>
              <w:rPr>
                <w:sz w:val="20"/>
              </w:rPr>
              <w:t>21. </w:t>
            </w:r>
            <w:r>
              <w:rPr>
                <w:rFonts w:ascii="Times New Roman" w:hAnsi="Times New Roman"/>
                <w:sz w:val="24"/>
              </w:rPr>
              <w:t>Dra. Luz Marina Méndez Hinojosa</w:t>
            </w:r>
          </w:p>
        </w:tc>
        <w:tc>
          <w:tcPr>
            <w:tcW w:w="1416" w:type="dxa"/>
          </w:tcPr>
          <w:p>
            <w:pPr>
              <w:pStyle w:val="TableParagraph"/>
              <w:spacing w:line="250" w:lineRule="exact"/>
              <w:ind w:left="583"/>
              <w:rPr>
                <w:sz w:val="22"/>
              </w:rPr>
            </w:pPr>
            <w:r>
              <w:rPr>
                <w:sz w:val="22"/>
              </w:rPr>
              <w:t>26</w:t>
            </w:r>
          </w:p>
        </w:tc>
        <w:tc>
          <w:tcPr>
            <w:tcW w:w="1277" w:type="dxa"/>
          </w:tcPr>
          <w:p>
            <w:pPr>
              <w:pStyle w:val="TableParagraph"/>
              <w:spacing w:line="250" w:lineRule="exact"/>
              <w:ind w:left="373" w:right="363"/>
              <w:jc w:val="center"/>
              <w:rPr>
                <w:sz w:val="22"/>
              </w:rPr>
            </w:pPr>
            <w:r>
              <w:rPr>
                <w:sz w:val="22"/>
              </w:rPr>
              <w:t>38</w:t>
            </w:r>
          </w:p>
        </w:tc>
        <w:tc>
          <w:tcPr>
            <w:tcW w:w="1274" w:type="dxa"/>
          </w:tcPr>
          <w:p>
            <w:pPr>
              <w:pStyle w:val="TableParagraph"/>
              <w:spacing w:line="250" w:lineRule="exact"/>
              <w:ind w:left="0" w:right="503"/>
              <w:jc w:val="right"/>
              <w:rPr>
                <w:sz w:val="22"/>
              </w:rPr>
            </w:pPr>
            <w:r>
              <w:rPr>
                <w:sz w:val="22"/>
              </w:rPr>
              <w:t>22</w:t>
            </w:r>
          </w:p>
        </w:tc>
      </w:tr>
    </w:tbl>
    <w:p>
      <w:pPr>
        <w:spacing w:after="0" w:line="250" w:lineRule="exact"/>
        <w:jc w:val="right"/>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60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247"/>
        <w:gridCol w:w="1416"/>
        <w:gridCol w:w="1277"/>
        <w:gridCol w:w="1274"/>
      </w:tblGrid>
      <w:tr>
        <w:trPr>
          <w:trHeight w:val="275" w:hRule="atLeast"/>
        </w:trPr>
        <w:tc>
          <w:tcPr>
            <w:tcW w:w="5247" w:type="dxa"/>
          </w:tcPr>
          <w:p>
            <w:pPr>
              <w:pStyle w:val="TableParagraph"/>
              <w:spacing w:line="256" w:lineRule="exact"/>
              <w:ind w:left="465"/>
              <w:rPr>
                <w:rFonts w:ascii="Times New Roman" w:hAnsi="Times New Roman"/>
                <w:sz w:val="24"/>
              </w:rPr>
            </w:pPr>
            <w:r>
              <w:rPr>
                <w:sz w:val="20"/>
              </w:rPr>
              <w:t>22. </w:t>
            </w:r>
            <w:r>
              <w:rPr>
                <w:rFonts w:ascii="Times New Roman" w:hAnsi="Times New Roman"/>
                <w:sz w:val="24"/>
              </w:rPr>
              <w:t>Dra. MA. Alma Isabel Nava Rodríguez</w:t>
            </w:r>
          </w:p>
        </w:tc>
        <w:tc>
          <w:tcPr>
            <w:tcW w:w="1416" w:type="dxa"/>
          </w:tcPr>
          <w:p>
            <w:pPr>
              <w:pStyle w:val="TableParagraph"/>
              <w:spacing w:line="250" w:lineRule="exact"/>
              <w:ind w:left="583"/>
              <w:rPr>
                <w:sz w:val="22"/>
              </w:rPr>
            </w:pPr>
            <w:r>
              <w:rPr>
                <w:sz w:val="22"/>
              </w:rPr>
              <w:t>48</w:t>
            </w:r>
          </w:p>
        </w:tc>
        <w:tc>
          <w:tcPr>
            <w:tcW w:w="1277" w:type="dxa"/>
          </w:tcPr>
          <w:p>
            <w:pPr>
              <w:pStyle w:val="TableParagraph"/>
              <w:spacing w:line="250" w:lineRule="exact"/>
              <w:ind w:left="373" w:right="363"/>
              <w:jc w:val="center"/>
              <w:rPr>
                <w:sz w:val="22"/>
              </w:rPr>
            </w:pPr>
            <w:r>
              <w:rPr>
                <w:sz w:val="22"/>
              </w:rPr>
              <w:t>44</w:t>
            </w:r>
          </w:p>
        </w:tc>
        <w:tc>
          <w:tcPr>
            <w:tcW w:w="1274" w:type="dxa"/>
          </w:tcPr>
          <w:p>
            <w:pPr>
              <w:pStyle w:val="TableParagraph"/>
              <w:spacing w:line="250" w:lineRule="exact"/>
              <w:ind w:left="0" w:right="503"/>
              <w:jc w:val="right"/>
              <w:rPr>
                <w:sz w:val="22"/>
              </w:rPr>
            </w:pPr>
            <w:r>
              <w:rPr>
                <w:sz w:val="22"/>
              </w:rPr>
              <w:t>23</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23. </w:t>
            </w:r>
            <w:r>
              <w:rPr>
                <w:rFonts w:ascii="Times New Roman" w:hAnsi="Times New Roman"/>
                <w:sz w:val="24"/>
              </w:rPr>
              <w:t>Dra. Magaly Cárdenas Rodríguez</w:t>
            </w:r>
          </w:p>
        </w:tc>
        <w:tc>
          <w:tcPr>
            <w:tcW w:w="1416" w:type="dxa"/>
          </w:tcPr>
          <w:p>
            <w:pPr>
              <w:pStyle w:val="TableParagraph"/>
              <w:spacing w:line="250" w:lineRule="exact"/>
              <w:ind w:left="583"/>
              <w:rPr>
                <w:sz w:val="22"/>
              </w:rPr>
            </w:pPr>
            <w:r>
              <w:rPr>
                <w:sz w:val="22"/>
              </w:rPr>
              <w:t>42</w:t>
            </w:r>
          </w:p>
        </w:tc>
        <w:tc>
          <w:tcPr>
            <w:tcW w:w="1277" w:type="dxa"/>
          </w:tcPr>
          <w:p>
            <w:pPr>
              <w:pStyle w:val="TableParagraph"/>
              <w:spacing w:line="250" w:lineRule="exact"/>
              <w:ind w:left="373" w:right="363"/>
              <w:jc w:val="center"/>
              <w:rPr>
                <w:sz w:val="22"/>
              </w:rPr>
            </w:pPr>
            <w:r>
              <w:rPr>
                <w:sz w:val="22"/>
              </w:rPr>
              <w:t>38</w:t>
            </w:r>
          </w:p>
        </w:tc>
        <w:tc>
          <w:tcPr>
            <w:tcW w:w="1274" w:type="dxa"/>
          </w:tcPr>
          <w:p>
            <w:pPr>
              <w:pStyle w:val="TableParagraph"/>
              <w:spacing w:line="250" w:lineRule="exact"/>
              <w:ind w:left="0" w:right="503"/>
              <w:jc w:val="right"/>
              <w:rPr>
                <w:sz w:val="22"/>
              </w:rPr>
            </w:pPr>
            <w:r>
              <w:rPr>
                <w:sz w:val="22"/>
              </w:rPr>
              <w:t>34</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24. </w:t>
            </w:r>
            <w:r>
              <w:rPr>
                <w:rFonts w:ascii="Times New Roman" w:hAnsi="Times New Roman"/>
                <w:sz w:val="24"/>
              </w:rPr>
              <w:t>Dra. María Angélica Limón García</w:t>
            </w:r>
          </w:p>
        </w:tc>
        <w:tc>
          <w:tcPr>
            <w:tcW w:w="1416" w:type="dxa"/>
          </w:tcPr>
          <w:p>
            <w:pPr>
              <w:pStyle w:val="TableParagraph"/>
              <w:spacing w:line="250" w:lineRule="exact"/>
              <w:ind w:left="583"/>
              <w:rPr>
                <w:sz w:val="22"/>
              </w:rPr>
            </w:pPr>
            <w:r>
              <w:rPr>
                <w:sz w:val="22"/>
              </w:rPr>
              <w:t>17</w:t>
            </w:r>
          </w:p>
        </w:tc>
        <w:tc>
          <w:tcPr>
            <w:tcW w:w="1277" w:type="dxa"/>
          </w:tcPr>
          <w:p>
            <w:pPr>
              <w:pStyle w:val="TableParagraph"/>
              <w:spacing w:line="250" w:lineRule="exact"/>
              <w:ind w:left="373" w:right="363"/>
              <w:jc w:val="center"/>
              <w:rPr>
                <w:sz w:val="22"/>
              </w:rPr>
            </w:pPr>
            <w:r>
              <w:rPr>
                <w:sz w:val="22"/>
              </w:rPr>
              <w:t>15</w:t>
            </w:r>
          </w:p>
        </w:tc>
        <w:tc>
          <w:tcPr>
            <w:tcW w:w="1274" w:type="dxa"/>
          </w:tcPr>
          <w:p>
            <w:pPr>
              <w:pStyle w:val="TableParagraph"/>
              <w:spacing w:line="250" w:lineRule="exact"/>
              <w:ind w:left="0" w:right="503"/>
              <w:jc w:val="right"/>
              <w:rPr>
                <w:sz w:val="22"/>
              </w:rPr>
            </w:pPr>
            <w:r>
              <w:rPr>
                <w:sz w:val="22"/>
              </w:rPr>
              <w:t>22</w:t>
            </w:r>
          </w:p>
        </w:tc>
      </w:tr>
      <w:tr>
        <w:trPr>
          <w:trHeight w:val="278" w:hRule="atLeast"/>
        </w:trPr>
        <w:tc>
          <w:tcPr>
            <w:tcW w:w="5247" w:type="dxa"/>
          </w:tcPr>
          <w:p>
            <w:pPr>
              <w:pStyle w:val="TableParagraph"/>
              <w:spacing w:line="258" w:lineRule="exact"/>
              <w:ind w:left="465"/>
              <w:rPr>
                <w:rFonts w:ascii="Times New Roman" w:hAnsi="Times New Roman"/>
                <w:sz w:val="24"/>
              </w:rPr>
            </w:pPr>
            <w:r>
              <w:rPr>
                <w:sz w:val="20"/>
              </w:rPr>
              <w:t>25. </w:t>
            </w:r>
            <w:r>
              <w:rPr>
                <w:rFonts w:ascii="Times New Roman" w:hAnsi="Times New Roman"/>
                <w:sz w:val="24"/>
              </w:rPr>
              <w:t>Dra. María Elena Úrdales Ibarra</w:t>
            </w:r>
          </w:p>
        </w:tc>
        <w:tc>
          <w:tcPr>
            <w:tcW w:w="1416" w:type="dxa"/>
          </w:tcPr>
          <w:p>
            <w:pPr>
              <w:pStyle w:val="TableParagraph"/>
              <w:ind w:left="583"/>
              <w:rPr>
                <w:sz w:val="22"/>
              </w:rPr>
            </w:pPr>
            <w:r>
              <w:rPr>
                <w:sz w:val="22"/>
              </w:rPr>
              <w:t>62</w:t>
            </w:r>
          </w:p>
        </w:tc>
        <w:tc>
          <w:tcPr>
            <w:tcW w:w="1277" w:type="dxa"/>
          </w:tcPr>
          <w:p>
            <w:pPr>
              <w:pStyle w:val="TableParagraph"/>
              <w:ind w:left="373" w:right="363"/>
              <w:jc w:val="center"/>
              <w:rPr>
                <w:sz w:val="22"/>
              </w:rPr>
            </w:pPr>
            <w:r>
              <w:rPr>
                <w:sz w:val="22"/>
              </w:rPr>
              <w:t>56</w:t>
            </w:r>
          </w:p>
        </w:tc>
        <w:tc>
          <w:tcPr>
            <w:tcW w:w="1274" w:type="dxa"/>
          </w:tcPr>
          <w:p>
            <w:pPr>
              <w:pStyle w:val="TableParagraph"/>
              <w:ind w:left="0" w:right="503"/>
              <w:jc w:val="right"/>
              <w:rPr>
                <w:sz w:val="22"/>
              </w:rPr>
            </w:pPr>
            <w:r>
              <w:rPr>
                <w:sz w:val="22"/>
              </w:rPr>
              <w:t>65</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26. </w:t>
            </w:r>
            <w:r>
              <w:rPr>
                <w:rFonts w:ascii="Times New Roman" w:hAnsi="Times New Roman"/>
                <w:sz w:val="24"/>
              </w:rPr>
              <w:t>Dra. María Elena Villarreal González</w:t>
            </w:r>
          </w:p>
        </w:tc>
        <w:tc>
          <w:tcPr>
            <w:tcW w:w="1416" w:type="dxa"/>
          </w:tcPr>
          <w:p>
            <w:pPr>
              <w:pStyle w:val="TableParagraph"/>
              <w:spacing w:line="250" w:lineRule="exact"/>
              <w:ind w:left="583"/>
              <w:rPr>
                <w:sz w:val="22"/>
              </w:rPr>
            </w:pPr>
            <w:r>
              <w:rPr>
                <w:sz w:val="22"/>
              </w:rPr>
              <w:t>12</w:t>
            </w:r>
          </w:p>
        </w:tc>
        <w:tc>
          <w:tcPr>
            <w:tcW w:w="1277" w:type="dxa"/>
          </w:tcPr>
          <w:p>
            <w:pPr>
              <w:pStyle w:val="TableParagraph"/>
              <w:spacing w:line="250" w:lineRule="exact"/>
              <w:ind w:left="373" w:right="363"/>
              <w:jc w:val="center"/>
              <w:rPr>
                <w:sz w:val="22"/>
              </w:rPr>
            </w:pPr>
            <w:r>
              <w:rPr>
                <w:sz w:val="22"/>
              </w:rPr>
              <w:t>27</w:t>
            </w:r>
          </w:p>
        </w:tc>
        <w:tc>
          <w:tcPr>
            <w:tcW w:w="1274" w:type="dxa"/>
          </w:tcPr>
          <w:p>
            <w:pPr>
              <w:pStyle w:val="TableParagraph"/>
              <w:spacing w:line="250" w:lineRule="exact"/>
              <w:ind w:left="0" w:right="503"/>
              <w:jc w:val="right"/>
              <w:rPr>
                <w:sz w:val="22"/>
              </w:rPr>
            </w:pPr>
            <w:r>
              <w:rPr>
                <w:sz w:val="22"/>
              </w:rPr>
              <w:t>20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27. </w:t>
            </w:r>
            <w:r>
              <w:rPr>
                <w:rFonts w:ascii="Times New Roman" w:hAnsi="Times New Roman"/>
                <w:sz w:val="24"/>
              </w:rPr>
              <w:t>Dra. María Guadalupe Villarreal Treviño</w:t>
            </w:r>
          </w:p>
        </w:tc>
        <w:tc>
          <w:tcPr>
            <w:tcW w:w="1416" w:type="dxa"/>
          </w:tcPr>
          <w:p>
            <w:pPr>
              <w:pStyle w:val="TableParagraph"/>
              <w:spacing w:line="250" w:lineRule="exact"/>
              <w:ind w:left="583"/>
              <w:rPr>
                <w:sz w:val="22"/>
              </w:rPr>
            </w:pPr>
            <w:r>
              <w:rPr>
                <w:sz w:val="22"/>
              </w:rPr>
              <w:t>42</w:t>
            </w:r>
          </w:p>
        </w:tc>
        <w:tc>
          <w:tcPr>
            <w:tcW w:w="1277" w:type="dxa"/>
          </w:tcPr>
          <w:p>
            <w:pPr>
              <w:pStyle w:val="TableParagraph"/>
              <w:spacing w:line="250" w:lineRule="exact"/>
              <w:ind w:left="373" w:right="363"/>
              <w:jc w:val="center"/>
              <w:rPr>
                <w:sz w:val="22"/>
              </w:rPr>
            </w:pPr>
            <w:r>
              <w:rPr>
                <w:sz w:val="22"/>
              </w:rPr>
              <w:t>31</w:t>
            </w:r>
          </w:p>
        </w:tc>
        <w:tc>
          <w:tcPr>
            <w:tcW w:w="1274" w:type="dxa"/>
          </w:tcPr>
          <w:p>
            <w:pPr>
              <w:pStyle w:val="TableParagraph"/>
              <w:spacing w:line="250" w:lineRule="exact"/>
              <w:ind w:left="0" w:right="503"/>
              <w:jc w:val="right"/>
              <w:rPr>
                <w:sz w:val="22"/>
              </w:rPr>
            </w:pPr>
            <w:r>
              <w:rPr>
                <w:sz w:val="22"/>
              </w:rPr>
              <w:t>21</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28. </w:t>
            </w:r>
            <w:r>
              <w:rPr>
                <w:rFonts w:ascii="Times New Roman" w:hAnsi="Times New Roman"/>
                <w:sz w:val="24"/>
              </w:rPr>
              <w:t>Dra. Martha Patricia Liévano</w:t>
            </w:r>
          </w:p>
        </w:tc>
        <w:tc>
          <w:tcPr>
            <w:tcW w:w="1416" w:type="dxa"/>
          </w:tcPr>
          <w:p>
            <w:pPr>
              <w:pStyle w:val="TableParagraph"/>
              <w:spacing w:line="250" w:lineRule="exact"/>
              <w:ind w:left="643"/>
              <w:rPr>
                <w:sz w:val="22"/>
              </w:rPr>
            </w:pPr>
            <w:r>
              <w:rPr>
                <w:w w:val="100"/>
                <w:sz w:val="22"/>
              </w:rPr>
              <w:t>4</w:t>
            </w:r>
          </w:p>
        </w:tc>
        <w:tc>
          <w:tcPr>
            <w:tcW w:w="1277" w:type="dxa"/>
          </w:tcPr>
          <w:p>
            <w:pPr>
              <w:pStyle w:val="TableParagraph"/>
              <w:spacing w:line="250" w:lineRule="exact"/>
              <w:ind w:left="8"/>
              <w:jc w:val="center"/>
              <w:rPr>
                <w:sz w:val="22"/>
              </w:rPr>
            </w:pPr>
            <w:r>
              <w:rPr>
                <w:w w:val="100"/>
                <w:sz w:val="22"/>
              </w:rPr>
              <w:t>7</w:t>
            </w:r>
          </w:p>
        </w:tc>
        <w:tc>
          <w:tcPr>
            <w:tcW w:w="1274" w:type="dxa"/>
          </w:tcPr>
          <w:p>
            <w:pPr>
              <w:pStyle w:val="TableParagraph"/>
              <w:spacing w:line="250" w:lineRule="exact"/>
              <w:ind w:left="0" w:right="565"/>
              <w:jc w:val="right"/>
              <w:rPr>
                <w:sz w:val="22"/>
              </w:rPr>
            </w:pPr>
            <w:r>
              <w:rPr>
                <w:w w:val="100"/>
                <w:sz w:val="22"/>
              </w:rPr>
              <w:t>5</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29. </w:t>
            </w:r>
            <w:r>
              <w:rPr>
                <w:rFonts w:ascii="Times New Roman" w:hAnsi="Times New Roman"/>
                <w:sz w:val="24"/>
              </w:rPr>
              <w:t>Dra. Martha Patricia Sánchez Miranda</w:t>
            </w:r>
          </w:p>
        </w:tc>
        <w:tc>
          <w:tcPr>
            <w:tcW w:w="1416" w:type="dxa"/>
          </w:tcPr>
          <w:p>
            <w:pPr>
              <w:pStyle w:val="TableParagraph"/>
              <w:spacing w:line="250" w:lineRule="exact"/>
              <w:ind w:left="583"/>
              <w:rPr>
                <w:sz w:val="22"/>
              </w:rPr>
            </w:pPr>
            <w:r>
              <w:rPr>
                <w:sz w:val="22"/>
              </w:rPr>
              <w:t>28</w:t>
            </w:r>
          </w:p>
        </w:tc>
        <w:tc>
          <w:tcPr>
            <w:tcW w:w="1277" w:type="dxa"/>
          </w:tcPr>
          <w:p>
            <w:pPr>
              <w:pStyle w:val="TableParagraph"/>
              <w:spacing w:line="250" w:lineRule="exact"/>
              <w:ind w:left="373" w:right="363"/>
              <w:jc w:val="center"/>
              <w:rPr>
                <w:sz w:val="22"/>
              </w:rPr>
            </w:pPr>
            <w:r>
              <w:rPr>
                <w:sz w:val="22"/>
              </w:rPr>
              <w:t>40</w:t>
            </w:r>
          </w:p>
        </w:tc>
        <w:tc>
          <w:tcPr>
            <w:tcW w:w="1274" w:type="dxa"/>
          </w:tcPr>
          <w:p>
            <w:pPr>
              <w:pStyle w:val="TableParagraph"/>
              <w:spacing w:line="250" w:lineRule="exact"/>
              <w:ind w:left="0" w:right="503"/>
              <w:jc w:val="right"/>
              <w:rPr>
                <w:sz w:val="22"/>
              </w:rPr>
            </w:pPr>
            <w:r>
              <w:rPr>
                <w:sz w:val="22"/>
              </w:rPr>
              <w:t>35</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30. </w:t>
            </w:r>
            <w:r>
              <w:rPr>
                <w:rFonts w:ascii="Times New Roman" w:hAnsi="Times New Roman"/>
                <w:sz w:val="24"/>
              </w:rPr>
              <w:t>Dra. Minerva Aida García García</w:t>
            </w:r>
          </w:p>
        </w:tc>
        <w:tc>
          <w:tcPr>
            <w:tcW w:w="1416" w:type="dxa"/>
          </w:tcPr>
          <w:p>
            <w:pPr>
              <w:pStyle w:val="TableParagraph"/>
              <w:spacing w:line="250" w:lineRule="exact"/>
              <w:ind w:left="643"/>
              <w:rPr>
                <w:sz w:val="22"/>
              </w:rPr>
            </w:pPr>
            <w:r>
              <w:rPr>
                <w:w w:val="100"/>
                <w:sz w:val="22"/>
              </w:rPr>
              <w:t>0</w:t>
            </w:r>
          </w:p>
        </w:tc>
        <w:tc>
          <w:tcPr>
            <w:tcW w:w="1277" w:type="dxa"/>
          </w:tcPr>
          <w:p>
            <w:pPr>
              <w:pStyle w:val="TableParagraph"/>
              <w:spacing w:line="250" w:lineRule="exact"/>
              <w:ind w:left="373" w:right="363"/>
              <w:jc w:val="center"/>
              <w:rPr>
                <w:sz w:val="22"/>
              </w:rPr>
            </w:pPr>
            <w:r>
              <w:rPr>
                <w:sz w:val="22"/>
              </w:rPr>
              <w:t>15</w:t>
            </w:r>
          </w:p>
        </w:tc>
        <w:tc>
          <w:tcPr>
            <w:tcW w:w="1274" w:type="dxa"/>
          </w:tcPr>
          <w:p>
            <w:pPr>
              <w:pStyle w:val="TableParagraph"/>
              <w:spacing w:line="250" w:lineRule="exact"/>
              <w:ind w:left="0" w:right="503"/>
              <w:jc w:val="right"/>
              <w:rPr>
                <w:sz w:val="22"/>
              </w:rPr>
            </w:pPr>
            <w:r>
              <w:rPr>
                <w:sz w:val="22"/>
              </w:rPr>
              <w:t>15</w:t>
            </w:r>
          </w:p>
        </w:tc>
      </w:tr>
      <w:tr>
        <w:trPr>
          <w:trHeight w:val="278" w:hRule="atLeast"/>
        </w:trPr>
        <w:tc>
          <w:tcPr>
            <w:tcW w:w="5247" w:type="dxa"/>
          </w:tcPr>
          <w:p>
            <w:pPr>
              <w:pStyle w:val="TableParagraph"/>
              <w:spacing w:line="259" w:lineRule="exact"/>
              <w:ind w:left="465"/>
              <w:rPr>
                <w:rFonts w:ascii="Times New Roman"/>
                <w:sz w:val="24"/>
              </w:rPr>
            </w:pPr>
            <w:r>
              <w:rPr>
                <w:sz w:val="20"/>
              </w:rPr>
              <w:t>31. </w:t>
            </w:r>
            <w:r>
              <w:rPr>
                <w:rFonts w:ascii="Times New Roman"/>
                <w:sz w:val="24"/>
              </w:rPr>
              <w:t>Dra. Minerva Thalia Juno Vanegas Farfano</w:t>
            </w:r>
          </w:p>
        </w:tc>
        <w:tc>
          <w:tcPr>
            <w:tcW w:w="1416" w:type="dxa"/>
          </w:tcPr>
          <w:p>
            <w:pPr>
              <w:pStyle w:val="TableParagraph"/>
              <w:ind w:left="643"/>
              <w:rPr>
                <w:sz w:val="22"/>
              </w:rPr>
            </w:pPr>
            <w:r>
              <w:rPr>
                <w:w w:val="100"/>
                <w:sz w:val="22"/>
              </w:rPr>
              <w:t>0</w:t>
            </w:r>
          </w:p>
        </w:tc>
        <w:tc>
          <w:tcPr>
            <w:tcW w:w="1277" w:type="dxa"/>
          </w:tcPr>
          <w:p>
            <w:pPr>
              <w:pStyle w:val="TableParagraph"/>
              <w:ind w:left="8"/>
              <w:jc w:val="center"/>
              <w:rPr>
                <w:sz w:val="22"/>
              </w:rPr>
            </w:pPr>
            <w:r>
              <w:rPr>
                <w:w w:val="100"/>
                <w:sz w:val="22"/>
              </w:rPr>
              <w:t>1</w:t>
            </w:r>
          </w:p>
        </w:tc>
        <w:tc>
          <w:tcPr>
            <w:tcW w:w="1274" w:type="dxa"/>
          </w:tcPr>
          <w:p>
            <w:pPr>
              <w:pStyle w:val="TableParagraph"/>
              <w:ind w:left="0" w:right="565"/>
              <w:jc w:val="right"/>
              <w:rPr>
                <w:sz w:val="22"/>
              </w:rPr>
            </w:pPr>
            <w:r>
              <w:rPr>
                <w:w w:val="100"/>
                <w:sz w:val="22"/>
              </w:rPr>
              <w:t>2</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32. </w:t>
            </w:r>
            <w:r>
              <w:rPr>
                <w:rFonts w:ascii="Times New Roman" w:hAnsi="Times New Roman"/>
                <w:sz w:val="24"/>
              </w:rPr>
              <w:t>Dra. Raquel Rodríguez</w:t>
            </w:r>
          </w:p>
        </w:tc>
        <w:tc>
          <w:tcPr>
            <w:tcW w:w="1416" w:type="dxa"/>
          </w:tcPr>
          <w:p>
            <w:pPr>
              <w:pStyle w:val="TableParagraph"/>
              <w:spacing w:line="250" w:lineRule="exact"/>
              <w:ind w:left="583"/>
              <w:rPr>
                <w:sz w:val="22"/>
              </w:rPr>
            </w:pPr>
            <w:r>
              <w:rPr>
                <w:sz w:val="22"/>
              </w:rPr>
              <w:t>30</w:t>
            </w:r>
          </w:p>
        </w:tc>
        <w:tc>
          <w:tcPr>
            <w:tcW w:w="1277" w:type="dxa"/>
          </w:tcPr>
          <w:p>
            <w:pPr>
              <w:pStyle w:val="TableParagraph"/>
              <w:spacing w:line="250" w:lineRule="exact"/>
              <w:ind w:left="373" w:right="363"/>
              <w:jc w:val="center"/>
              <w:rPr>
                <w:sz w:val="22"/>
              </w:rPr>
            </w:pPr>
            <w:r>
              <w:rPr>
                <w:sz w:val="22"/>
              </w:rPr>
              <w:t>39</w:t>
            </w:r>
          </w:p>
        </w:tc>
        <w:tc>
          <w:tcPr>
            <w:tcW w:w="1274" w:type="dxa"/>
          </w:tcPr>
          <w:p>
            <w:pPr>
              <w:pStyle w:val="TableParagraph"/>
              <w:spacing w:line="250" w:lineRule="exact"/>
              <w:ind w:left="0" w:right="503"/>
              <w:jc w:val="right"/>
              <w:rPr>
                <w:sz w:val="22"/>
              </w:rPr>
            </w:pPr>
            <w:r>
              <w:rPr>
                <w:sz w:val="22"/>
              </w:rPr>
              <w:t>29</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33. </w:t>
            </w:r>
            <w:r>
              <w:rPr>
                <w:rFonts w:ascii="Times New Roman" w:hAnsi="Times New Roman"/>
                <w:sz w:val="24"/>
              </w:rPr>
              <w:t>Dra. Xochitl Angélica Ortiz</w:t>
            </w:r>
          </w:p>
        </w:tc>
        <w:tc>
          <w:tcPr>
            <w:tcW w:w="1416" w:type="dxa"/>
          </w:tcPr>
          <w:p>
            <w:pPr>
              <w:pStyle w:val="TableParagraph"/>
              <w:spacing w:line="250" w:lineRule="exact"/>
              <w:ind w:left="583"/>
              <w:rPr>
                <w:sz w:val="22"/>
              </w:rPr>
            </w:pPr>
            <w:r>
              <w:rPr>
                <w:sz w:val="22"/>
              </w:rPr>
              <w:t>20</w:t>
            </w:r>
          </w:p>
        </w:tc>
        <w:tc>
          <w:tcPr>
            <w:tcW w:w="1277" w:type="dxa"/>
          </w:tcPr>
          <w:p>
            <w:pPr>
              <w:pStyle w:val="TableParagraph"/>
              <w:spacing w:line="250" w:lineRule="exact"/>
              <w:ind w:left="373" w:right="363"/>
              <w:jc w:val="center"/>
              <w:rPr>
                <w:sz w:val="22"/>
              </w:rPr>
            </w:pPr>
            <w:r>
              <w:rPr>
                <w:sz w:val="22"/>
              </w:rPr>
              <w:t>17</w:t>
            </w:r>
          </w:p>
        </w:tc>
        <w:tc>
          <w:tcPr>
            <w:tcW w:w="1274" w:type="dxa"/>
          </w:tcPr>
          <w:p>
            <w:pPr>
              <w:pStyle w:val="TableParagraph"/>
              <w:spacing w:line="250" w:lineRule="exact"/>
              <w:ind w:left="0" w:right="503"/>
              <w:jc w:val="right"/>
              <w:rPr>
                <w:sz w:val="22"/>
              </w:rPr>
            </w:pPr>
            <w:r>
              <w:rPr>
                <w:sz w:val="22"/>
              </w:rPr>
              <w:t>17</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34. </w:t>
            </w:r>
            <w:r>
              <w:rPr>
                <w:rFonts w:ascii="Times New Roman" w:hAnsi="Times New Roman"/>
                <w:sz w:val="24"/>
              </w:rPr>
              <w:t>Lic. Adriana Vanessa López</w:t>
            </w:r>
          </w:p>
        </w:tc>
        <w:tc>
          <w:tcPr>
            <w:tcW w:w="1416" w:type="dxa"/>
          </w:tcPr>
          <w:p>
            <w:pPr>
              <w:pStyle w:val="TableParagraph"/>
              <w:spacing w:line="250" w:lineRule="exact"/>
              <w:ind w:left="583"/>
              <w:rPr>
                <w:sz w:val="22"/>
              </w:rPr>
            </w:pPr>
            <w:r>
              <w:rPr>
                <w:sz w:val="22"/>
              </w:rPr>
              <w:t>33</w:t>
            </w:r>
          </w:p>
        </w:tc>
        <w:tc>
          <w:tcPr>
            <w:tcW w:w="1277" w:type="dxa"/>
          </w:tcPr>
          <w:p>
            <w:pPr>
              <w:pStyle w:val="TableParagraph"/>
              <w:spacing w:line="250" w:lineRule="exact"/>
              <w:ind w:left="373" w:right="363"/>
              <w:jc w:val="center"/>
              <w:rPr>
                <w:sz w:val="22"/>
              </w:rPr>
            </w:pPr>
            <w:r>
              <w:rPr>
                <w:sz w:val="22"/>
              </w:rPr>
              <w:t>30</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35. </w:t>
            </w:r>
            <w:r>
              <w:rPr>
                <w:rFonts w:ascii="Times New Roman" w:hAnsi="Times New Roman"/>
                <w:sz w:val="24"/>
              </w:rPr>
              <w:t>Lic. Agustín Miguel Villegas</w:t>
            </w:r>
          </w:p>
        </w:tc>
        <w:tc>
          <w:tcPr>
            <w:tcW w:w="1416" w:type="dxa"/>
          </w:tcPr>
          <w:p>
            <w:pPr>
              <w:pStyle w:val="TableParagraph"/>
              <w:spacing w:line="250" w:lineRule="exact"/>
              <w:ind w:left="583"/>
              <w:rPr>
                <w:sz w:val="22"/>
              </w:rPr>
            </w:pPr>
            <w:r>
              <w:rPr>
                <w:sz w:val="22"/>
              </w:rPr>
              <w:t>14</w:t>
            </w:r>
          </w:p>
        </w:tc>
        <w:tc>
          <w:tcPr>
            <w:tcW w:w="1277" w:type="dxa"/>
          </w:tcPr>
          <w:p>
            <w:pPr>
              <w:pStyle w:val="TableParagraph"/>
              <w:spacing w:line="250" w:lineRule="exact"/>
              <w:ind w:left="373" w:right="363"/>
              <w:jc w:val="center"/>
              <w:rPr>
                <w:sz w:val="22"/>
              </w:rPr>
            </w:pPr>
            <w:r>
              <w:rPr>
                <w:sz w:val="22"/>
              </w:rPr>
              <w:t>16</w:t>
            </w:r>
          </w:p>
        </w:tc>
        <w:tc>
          <w:tcPr>
            <w:tcW w:w="1274" w:type="dxa"/>
          </w:tcPr>
          <w:p>
            <w:pPr>
              <w:pStyle w:val="TableParagraph"/>
              <w:spacing w:line="250" w:lineRule="exact"/>
              <w:ind w:left="0" w:right="503"/>
              <w:jc w:val="right"/>
              <w:rPr>
                <w:sz w:val="22"/>
              </w:rPr>
            </w:pPr>
            <w:r>
              <w:rPr>
                <w:sz w:val="22"/>
              </w:rPr>
              <w:t>10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36. </w:t>
            </w:r>
            <w:r>
              <w:rPr>
                <w:rFonts w:ascii="Times New Roman" w:hAnsi="Times New Roman"/>
                <w:sz w:val="24"/>
              </w:rPr>
              <w:t>Lic. Ana Jimena Téllez Ramos</w:t>
            </w:r>
          </w:p>
        </w:tc>
        <w:tc>
          <w:tcPr>
            <w:tcW w:w="1416" w:type="dxa"/>
          </w:tcPr>
          <w:p>
            <w:pPr>
              <w:pStyle w:val="TableParagraph"/>
              <w:spacing w:line="250" w:lineRule="exact"/>
              <w:ind w:left="643"/>
              <w:rPr>
                <w:sz w:val="22"/>
              </w:rPr>
            </w:pPr>
            <w:r>
              <w:rPr>
                <w:w w:val="100"/>
                <w:sz w:val="22"/>
              </w:rPr>
              <w:t>7</w:t>
            </w:r>
          </w:p>
        </w:tc>
        <w:tc>
          <w:tcPr>
            <w:tcW w:w="1277" w:type="dxa"/>
          </w:tcPr>
          <w:p>
            <w:pPr>
              <w:pStyle w:val="TableParagraph"/>
              <w:spacing w:line="250" w:lineRule="exact"/>
              <w:ind w:left="373" w:right="363"/>
              <w:jc w:val="center"/>
              <w:rPr>
                <w:sz w:val="22"/>
              </w:rPr>
            </w:pPr>
            <w:r>
              <w:rPr>
                <w:sz w:val="22"/>
              </w:rPr>
              <w:t>37</w:t>
            </w:r>
          </w:p>
        </w:tc>
        <w:tc>
          <w:tcPr>
            <w:tcW w:w="1274" w:type="dxa"/>
          </w:tcPr>
          <w:p>
            <w:pPr>
              <w:pStyle w:val="TableParagraph"/>
              <w:spacing w:line="250" w:lineRule="exact"/>
              <w:ind w:left="0" w:right="503"/>
              <w:jc w:val="right"/>
              <w:rPr>
                <w:sz w:val="22"/>
              </w:rPr>
            </w:pPr>
            <w:r>
              <w:rPr>
                <w:sz w:val="22"/>
              </w:rPr>
              <w:t>65</w:t>
            </w:r>
          </w:p>
        </w:tc>
      </w:tr>
      <w:tr>
        <w:trPr>
          <w:trHeight w:val="275" w:hRule="atLeast"/>
        </w:trPr>
        <w:tc>
          <w:tcPr>
            <w:tcW w:w="5247" w:type="dxa"/>
          </w:tcPr>
          <w:p>
            <w:pPr>
              <w:pStyle w:val="TableParagraph"/>
              <w:spacing w:line="256" w:lineRule="exact"/>
              <w:ind w:left="465"/>
              <w:rPr>
                <w:rFonts w:ascii="Times New Roman"/>
                <w:sz w:val="24"/>
              </w:rPr>
            </w:pPr>
            <w:r>
              <w:rPr>
                <w:sz w:val="20"/>
              </w:rPr>
              <w:t>37. </w:t>
            </w:r>
            <w:r>
              <w:rPr>
                <w:rFonts w:ascii="Times New Roman"/>
                <w:sz w:val="24"/>
              </w:rPr>
              <w:t>Lic. Ana Laura Guajardo</w:t>
            </w:r>
          </w:p>
        </w:tc>
        <w:tc>
          <w:tcPr>
            <w:tcW w:w="1416" w:type="dxa"/>
          </w:tcPr>
          <w:p>
            <w:pPr>
              <w:pStyle w:val="TableParagraph"/>
              <w:spacing w:line="250" w:lineRule="exact"/>
              <w:ind w:left="583"/>
              <w:rPr>
                <w:sz w:val="22"/>
              </w:rPr>
            </w:pPr>
            <w:r>
              <w:rPr>
                <w:sz w:val="22"/>
              </w:rPr>
              <w:t>81</w:t>
            </w:r>
          </w:p>
        </w:tc>
        <w:tc>
          <w:tcPr>
            <w:tcW w:w="1277" w:type="dxa"/>
          </w:tcPr>
          <w:p>
            <w:pPr>
              <w:pStyle w:val="TableParagraph"/>
              <w:spacing w:line="250" w:lineRule="exact"/>
              <w:ind w:left="373" w:right="363"/>
              <w:jc w:val="center"/>
              <w:rPr>
                <w:sz w:val="22"/>
              </w:rPr>
            </w:pPr>
            <w:r>
              <w:rPr>
                <w:sz w:val="22"/>
              </w:rPr>
              <w:t>61</w:t>
            </w:r>
          </w:p>
        </w:tc>
        <w:tc>
          <w:tcPr>
            <w:tcW w:w="1274" w:type="dxa"/>
          </w:tcPr>
          <w:p>
            <w:pPr>
              <w:pStyle w:val="TableParagraph"/>
              <w:spacing w:line="250" w:lineRule="exact"/>
              <w:ind w:left="0" w:right="503"/>
              <w:jc w:val="right"/>
              <w:rPr>
                <w:sz w:val="22"/>
              </w:rPr>
            </w:pPr>
            <w:r>
              <w:rPr>
                <w:sz w:val="22"/>
              </w:rPr>
              <w:t>70</w:t>
            </w:r>
          </w:p>
        </w:tc>
      </w:tr>
      <w:tr>
        <w:trPr>
          <w:trHeight w:val="277" w:hRule="atLeast"/>
        </w:trPr>
        <w:tc>
          <w:tcPr>
            <w:tcW w:w="5247" w:type="dxa"/>
          </w:tcPr>
          <w:p>
            <w:pPr>
              <w:pStyle w:val="TableParagraph"/>
              <w:spacing w:line="258" w:lineRule="exact"/>
              <w:ind w:left="465"/>
              <w:rPr>
                <w:rFonts w:ascii="Times New Roman"/>
                <w:sz w:val="24"/>
              </w:rPr>
            </w:pPr>
            <w:r>
              <w:rPr>
                <w:sz w:val="20"/>
              </w:rPr>
              <w:t>38. </w:t>
            </w:r>
            <w:r>
              <w:rPr>
                <w:rFonts w:ascii="Times New Roman"/>
                <w:sz w:val="24"/>
              </w:rPr>
              <w:t>Lic. Ana Luisa Salaiza L.</w:t>
            </w:r>
          </w:p>
        </w:tc>
        <w:tc>
          <w:tcPr>
            <w:tcW w:w="1416" w:type="dxa"/>
          </w:tcPr>
          <w:p>
            <w:pPr>
              <w:pStyle w:val="TableParagraph"/>
              <w:ind w:left="583"/>
              <w:rPr>
                <w:sz w:val="22"/>
              </w:rPr>
            </w:pPr>
            <w:r>
              <w:rPr>
                <w:sz w:val="22"/>
              </w:rPr>
              <w:t>37</w:t>
            </w:r>
          </w:p>
        </w:tc>
        <w:tc>
          <w:tcPr>
            <w:tcW w:w="1277" w:type="dxa"/>
          </w:tcPr>
          <w:p>
            <w:pPr>
              <w:pStyle w:val="TableParagraph"/>
              <w:ind w:left="373" w:right="363"/>
              <w:jc w:val="center"/>
              <w:rPr>
                <w:sz w:val="22"/>
              </w:rPr>
            </w:pPr>
            <w:r>
              <w:rPr>
                <w:sz w:val="22"/>
              </w:rPr>
              <w:t>28</w:t>
            </w:r>
          </w:p>
        </w:tc>
        <w:tc>
          <w:tcPr>
            <w:tcW w:w="1274" w:type="dxa"/>
          </w:tcPr>
          <w:p>
            <w:pPr>
              <w:pStyle w:val="TableParagraph"/>
              <w:ind w:left="0" w:right="565"/>
              <w:jc w:val="right"/>
              <w:rPr>
                <w:sz w:val="22"/>
              </w:rPr>
            </w:pPr>
            <w:r>
              <w:rPr>
                <w:w w:val="100"/>
                <w:sz w:val="22"/>
              </w:rPr>
              <w:t>5</w:t>
            </w:r>
          </w:p>
        </w:tc>
      </w:tr>
      <w:tr>
        <w:trPr>
          <w:trHeight w:val="275" w:hRule="atLeast"/>
        </w:trPr>
        <w:tc>
          <w:tcPr>
            <w:tcW w:w="5247" w:type="dxa"/>
          </w:tcPr>
          <w:p>
            <w:pPr>
              <w:pStyle w:val="TableParagraph"/>
              <w:spacing w:line="256" w:lineRule="exact"/>
              <w:ind w:left="465"/>
              <w:rPr>
                <w:rFonts w:ascii="Times New Roman"/>
                <w:sz w:val="24"/>
              </w:rPr>
            </w:pPr>
            <w:r>
              <w:rPr>
                <w:sz w:val="20"/>
              </w:rPr>
              <w:t>39. </w:t>
            </w:r>
            <w:r>
              <w:rPr>
                <w:rFonts w:ascii="Times New Roman"/>
                <w:sz w:val="24"/>
              </w:rPr>
              <w:t>Lic. Claudia Graciela Arredondo</w:t>
            </w:r>
          </w:p>
        </w:tc>
        <w:tc>
          <w:tcPr>
            <w:tcW w:w="1416" w:type="dxa"/>
          </w:tcPr>
          <w:p>
            <w:pPr>
              <w:pStyle w:val="TableParagraph"/>
              <w:spacing w:line="250" w:lineRule="exact"/>
              <w:ind w:left="583"/>
              <w:rPr>
                <w:sz w:val="22"/>
              </w:rPr>
            </w:pPr>
            <w:r>
              <w:rPr>
                <w:sz w:val="22"/>
              </w:rPr>
              <w:t>28</w:t>
            </w:r>
          </w:p>
        </w:tc>
        <w:tc>
          <w:tcPr>
            <w:tcW w:w="1277" w:type="dxa"/>
          </w:tcPr>
          <w:p>
            <w:pPr>
              <w:pStyle w:val="TableParagraph"/>
              <w:spacing w:line="250" w:lineRule="exact"/>
              <w:ind w:left="373" w:right="363"/>
              <w:jc w:val="center"/>
              <w:rPr>
                <w:sz w:val="22"/>
              </w:rPr>
            </w:pPr>
            <w:r>
              <w:rPr>
                <w:sz w:val="22"/>
              </w:rPr>
              <w:t>17</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sz w:val="24"/>
              </w:rPr>
            </w:pPr>
            <w:r>
              <w:rPr>
                <w:sz w:val="20"/>
              </w:rPr>
              <w:t>40. </w:t>
            </w:r>
            <w:r>
              <w:rPr>
                <w:rFonts w:ascii="Times New Roman"/>
                <w:sz w:val="24"/>
              </w:rPr>
              <w:t>Lic. Fabiola Leticia Morales</w:t>
            </w:r>
          </w:p>
        </w:tc>
        <w:tc>
          <w:tcPr>
            <w:tcW w:w="1416" w:type="dxa"/>
          </w:tcPr>
          <w:p>
            <w:pPr>
              <w:pStyle w:val="TableParagraph"/>
              <w:spacing w:line="250" w:lineRule="exact"/>
              <w:ind w:left="583"/>
              <w:rPr>
                <w:sz w:val="22"/>
              </w:rPr>
            </w:pPr>
            <w:r>
              <w:rPr>
                <w:sz w:val="22"/>
              </w:rPr>
              <w:t>26</w:t>
            </w:r>
          </w:p>
        </w:tc>
        <w:tc>
          <w:tcPr>
            <w:tcW w:w="1277" w:type="dxa"/>
          </w:tcPr>
          <w:p>
            <w:pPr>
              <w:pStyle w:val="TableParagraph"/>
              <w:spacing w:line="250" w:lineRule="exact"/>
              <w:ind w:left="373" w:right="363"/>
              <w:jc w:val="center"/>
              <w:rPr>
                <w:sz w:val="22"/>
              </w:rPr>
            </w:pPr>
            <w:r>
              <w:rPr>
                <w:sz w:val="22"/>
              </w:rPr>
              <w:t>41</w:t>
            </w:r>
          </w:p>
        </w:tc>
        <w:tc>
          <w:tcPr>
            <w:tcW w:w="1274" w:type="dxa"/>
          </w:tcPr>
          <w:p>
            <w:pPr>
              <w:pStyle w:val="TableParagraph"/>
              <w:spacing w:line="250" w:lineRule="exact"/>
              <w:ind w:left="0" w:right="503"/>
              <w:jc w:val="right"/>
              <w:rPr>
                <w:sz w:val="22"/>
              </w:rPr>
            </w:pPr>
            <w:r>
              <w:rPr>
                <w:sz w:val="22"/>
              </w:rPr>
              <w:t>41</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41. </w:t>
            </w:r>
            <w:r>
              <w:rPr>
                <w:rFonts w:ascii="Times New Roman" w:hAnsi="Times New Roman"/>
                <w:sz w:val="24"/>
              </w:rPr>
              <w:t>Lic. Edna Cecilia Hernández Ruiz</w:t>
            </w:r>
          </w:p>
        </w:tc>
        <w:tc>
          <w:tcPr>
            <w:tcW w:w="1416" w:type="dxa"/>
          </w:tcPr>
          <w:p>
            <w:pPr>
              <w:pStyle w:val="TableParagraph"/>
              <w:spacing w:line="250" w:lineRule="exact"/>
              <w:ind w:left="643"/>
              <w:rPr>
                <w:sz w:val="22"/>
              </w:rPr>
            </w:pPr>
            <w:r>
              <w:rPr>
                <w:w w:val="100"/>
                <w:sz w:val="22"/>
              </w:rPr>
              <w:t>0</w:t>
            </w:r>
          </w:p>
        </w:tc>
        <w:tc>
          <w:tcPr>
            <w:tcW w:w="1277" w:type="dxa"/>
          </w:tcPr>
          <w:p>
            <w:pPr>
              <w:pStyle w:val="TableParagraph"/>
              <w:spacing w:line="250" w:lineRule="exact"/>
              <w:ind w:left="8"/>
              <w:jc w:val="center"/>
              <w:rPr>
                <w:sz w:val="22"/>
              </w:rPr>
            </w:pPr>
            <w:r>
              <w:rPr>
                <w:w w:val="100"/>
                <w:sz w:val="22"/>
              </w:rPr>
              <w:t>0</w:t>
            </w:r>
          </w:p>
        </w:tc>
        <w:tc>
          <w:tcPr>
            <w:tcW w:w="1274" w:type="dxa"/>
          </w:tcPr>
          <w:p>
            <w:pPr>
              <w:pStyle w:val="TableParagraph"/>
              <w:spacing w:line="250" w:lineRule="exact"/>
              <w:ind w:left="0" w:right="565"/>
              <w:jc w:val="right"/>
              <w:rPr>
                <w:sz w:val="22"/>
              </w:rPr>
            </w:pPr>
            <w:r>
              <w:rPr>
                <w:w w:val="100"/>
                <w:sz w:val="22"/>
              </w:rPr>
              <w:t>1</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42. </w:t>
            </w:r>
            <w:r>
              <w:rPr>
                <w:rFonts w:ascii="Times New Roman" w:hAnsi="Times New Roman"/>
                <w:sz w:val="24"/>
              </w:rPr>
              <w:t>Lic. Francisco Javier De León</w:t>
            </w:r>
          </w:p>
        </w:tc>
        <w:tc>
          <w:tcPr>
            <w:tcW w:w="1416" w:type="dxa"/>
          </w:tcPr>
          <w:p>
            <w:pPr>
              <w:pStyle w:val="TableParagraph"/>
              <w:spacing w:line="250" w:lineRule="exact"/>
              <w:ind w:left="583"/>
              <w:rPr>
                <w:sz w:val="22"/>
              </w:rPr>
            </w:pPr>
            <w:r>
              <w:rPr>
                <w:sz w:val="22"/>
              </w:rPr>
              <w:t>19</w:t>
            </w:r>
          </w:p>
        </w:tc>
        <w:tc>
          <w:tcPr>
            <w:tcW w:w="1277" w:type="dxa"/>
          </w:tcPr>
          <w:p>
            <w:pPr>
              <w:pStyle w:val="TableParagraph"/>
              <w:spacing w:line="250" w:lineRule="exact"/>
              <w:ind w:left="373" w:right="363"/>
              <w:jc w:val="center"/>
              <w:rPr>
                <w:sz w:val="22"/>
              </w:rPr>
            </w:pPr>
            <w:r>
              <w:rPr>
                <w:sz w:val="22"/>
              </w:rPr>
              <w:t>19</w:t>
            </w:r>
          </w:p>
        </w:tc>
        <w:tc>
          <w:tcPr>
            <w:tcW w:w="1274" w:type="dxa"/>
          </w:tcPr>
          <w:p>
            <w:pPr>
              <w:pStyle w:val="TableParagraph"/>
              <w:spacing w:line="250" w:lineRule="exact"/>
              <w:ind w:left="0" w:right="503"/>
              <w:jc w:val="right"/>
              <w:rPr>
                <w:sz w:val="22"/>
              </w:rPr>
            </w:pPr>
            <w:r>
              <w:rPr>
                <w:sz w:val="22"/>
              </w:rPr>
              <w:t>11</w:t>
            </w:r>
          </w:p>
        </w:tc>
      </w:tr>
      <w:tr>
        <w:trPr>
          <w:trHeight w:val="276" w:hRule="atLeast"/>
        </w:trPr>
        <w:tc>
          <w:tcPr>
            <w:tcW w:w="5247" w:type="dxa"/>
          </w:tcPr>
          <w:p>
            <w:pPr>
              <w:pStyle w:val="TableParagraph"/>
              <w:spacing w:line="256" w:lineRule="exact"/>
              <w:ind w:left="465"/>
              <w:rPr>
                <w:rFonts w:ascii="Times New Roman"/>
                <w:sz w:val="24"/>
              </w:rPr>
            </w:pPr>
            <w:r>
              <w:rPr>
                <w:sz w:val="20"/>
              </w:rPr>
              <w:t>43. </w:t>
            </w:r>
            <w:r>
              <w:rPr>
                <w:rFonts w:ascii="Times New Roman"/>
                <w:sz w:val="24"/>
              </w:rPr>
              <w:t>Lic. German Ambrosio Lima S.</w:t>
            </w:r>
          </w:p>
        </w:tc>
        <w:tc>
          <w:tcPr>
            <w:tcW w:w="1416" w:type="dxa"/>
          </w:tcPr>
          <w:p>
            <w:pPr>
              <w:pStyle w:val="TableParagraph"/>
              <w:spacing w:line="251" w:lineRule="exact"/>
              <w:ind w:left="643"/>
              <w:rPr>
                <w:sz w:val="22"/>
              </w:rPr>
            </w:pPr>
            <w:r>
              <w:rPr>
                <w:w w:val="100"/>
                <w:sz w:val="22"/>
              </w:rPr>
              <w:t>0</w:t>
            </w:r>
          </w:p>
        </w:tc>
        <w:tc>
          <w:tcPr>
            <w:tcW w:w="1277" w:type="dxa"/>
          </w:tcPr>
          <w:p>
            <w:pPr>
              <w:pStyle w:val="TableParagraph"/>
              <w:spacing w:line="251" w:lineRule="exact"/>
              <w:ind w:left="8"/>
              <w:jc w:val="center"/>
              <w:rPr>
                <w:sz w:val="22"/>
              </w:rPr>
            </w:pPr>
            <w:r>
              <w:rPr>
                <w:w w:val="100"/>
                <w:sz w:val="22"/>
              </w:rPr>
              <w:t>9</w:t>
            </w:r>
          </w:p>
        </w:tc>
        <w:tc>
          <w:tcPr>
            <w:tcW w:w="1274" w:type="dxa"/>
          </w:tcPr>
          <w:p>
            <w:pPr>
              <w:pStyle w:val="TableParagraph"/>
              <w:spacing w:line="251" w:lineRule="exact"/>
              <w:ind w:left="0" w:right="565"/>
              <w:jc w:val="right"/>
              <w:rPr>
                <w:sz w:val="22"/>
              </w:rPr>
            </w:pPr>
            <w:r>
              <w:rPr>
                <w:w w:val="100"/>
                <w:sz w:val="22"/>
              </w:rPr>
              <w:t>9</w:t>
            </w:r>
          </w:p>
        </w:tc>
      </w:tr>
      <w:tr>
        <w:trPr>
          <w:trHeight w:val="278" w:hRule="atLeast"/>
        </w:trPr>
        <w:tc>
          <w:tcPr>
            <w:tcW w:w="5247" w:type="dxa"/>
          </w:tcPr>
          <w:p>
            <w:pPr>
              <w:pStyle w:val="TableParagraph"/>
              <w:spacing w:line="258" w:lineRule="exact"/>
              <w:ind w:left="465"/>
              <w:rPr>
                <w:rFonts w:ascii="Times New Roman"/>
                <w:sz w:val="24"/>
              </w:rPr>
            </w:pPr>
            <w:r>
              <w:rPr>
                <w:sz w:val="20"/>
              </w:rPr>
              <w:t>44. </w:t>
            </w:r>
            <w:r>
              <w:rPr>
                <w:rFonts w:ascii="Times New Roman"/>
                <w:sz w:val="24"/>
              </w:rPr>
              <w:t>Lic. Guillermo Veytia Camacho</w:t>
            </w:r>
          </w:p>
        </w:tc>
        <w:tc>
          <w:tcPr>
            <w:tcW w:w="1416" w:type="dxa"/>
          </w:tcPr>
          <w:p>
            <w:pPr>
              <w:pStyle w:val="TableParagraph"/>
              <w:ind w:left="583"/>
              <w:rPr>
                <w:sz w:val="22"/>
              </w:rPr>
            </w:pPr>
            <w:r>
              <w:rPr>
                <w:sz w:val="22"/>
              </w:rPr>
              <w:t>12</w:t>
            </w:r>
          </w:p>
        </w:tc>
        <w:tc>
          <w:tcPr>
            <w:tcW w:w="1277" w:type="dxa"/>
          </w:tcPr>
          <w:p>
            <w:pPr>
              <w:pStyle w:val="TableParagraph"/>
              <w:ind w:left="373" w:right="363"/>
              <w:jc w:val="center"/>
              <w:rPr>
                <w:sz w:val="22"/>
              </w:rPr>
            </w:pPr>
            <w:r>
              <w:rPr>
                <w:sz w:val="22"/>
              </w:rPr>
              <w:t>12</w:t>
            </w:r>
          </w:p>
        </w:tc>
        <w:tc>
          <w:tcPr>
            <w:tcW w:w="1274" w:type="dxa"/>
          </w:tcPr>
          <w:p>
            <w:pPr>
              <w:pStyle w:val="TableParagraph"/>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45. </w:t>
            </w:r>
            <w:r>
              <w:rPr>
                <w:rFonts w:ascii="Times New Roman" w:hAnsi="Times New Roman"/>
                <w:sz w:val="24"/>
              </w:rPr>
              <w:t>Lic. Humberto Téllez Olvera</w:t>
            </w:r>
          </w:p>
        </w:tc>
        <w:tc>
          <w:tcPr>
            <w:tcW w:w="1416" w:type="dxa"/>
          </w:tcPr>
          <w:p>
            <w:pPr>
              <w:pStyle w:val="TableParagraph"/>
              <w:spacing w:line="250" w:lineRule="exact"/>
              <w:ind w:left="583"/>
              <w:rPr>
                <w:sz w:val="22"/>
              </w:rPr>
            </w:pPr>
            <w:r>
              <w:rPr>
                <w:sz w:val="22"/>
              </w:rPr>
              <w:t>19</w:t>
            </w:r>
          </w:p>
        </w:tc>
        <w:tc>
          <w:tcPr>
            <w:tcW w:w="1277" w:type="dxa"/>
          </w:tcPr>
          <w:p>
            <w:pPr>
              <w:pStyle w:val="TableParagraph"/>
              <w:spacing w:line="250" w:lineRule="exact"/>
              <w:ind w:left="373" w:right="363"/>
              <w:jc w:val="center"/>
              <w:rPr>
                <w:sz w:val="22"/>
              </w:rPr>
            </w:pPr>
            <w:r>
              <w:rPr>
                <w:sz w:val="22"/>
              </w:rPr>
              <w:t>15</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46. </w:t>
            </w:r>
            <w:r>
              <w:rPr>
                <w:rFonts w:ascii="Times New Roman" w:hAnsi="Times New Roman"/>
                <w:sz w:val="24"/>
              </w:rPr>
              <w:t>Lic. Isabel Cristina Sánchez</w:t>
            </w:r>
          </w:p>
        </w:tc>
        <w:tc>
          <w:tcPr>
            <w:tcW w:w="1416" w:type="dxa"/>
          </w:tcPr>
          <w:p>
            <w:pPr>
              <w:pStyle w:val="TableParagraph"/>
              <w:spacing w:line="250" w:lineRule="exact"/>
              <w:ind w:left="583"/>
              <w:rPr>
                <w:sz w:val="22"/>
              </w:rPr>
            </w:pPr>
            <w:r>
              <w:rPr>
                <w:sz w:val="22"/>
              </w:rPr>
              <w:t>18</w:t>
            </w:r>
          </w:p>
        </w:tc>
        <w:tc>
          <w:tcPr>
            <w:tcW w:w="1277" w:type="dxa"/>
          </w:tcPr>
          <w:p>
            <w:pPr>
              <w:pStyle w:val="TableParagraph"/>
              <w:spacing w:line="250" w:lineRule="exact"/>
              <w:ind w:left="373" w:right="363"/>
              <w:jc w:val="center"/>
              <w:rPr>
                <w:sz w:val="22"/>
              </w:rPr>
            </w:pPr>
            <w:r>
              <w:rPr>
                <w:sz w:val="22"/>
              </w:rPr>
              <w:t>16</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47. </w:t>
            </w:r>
            <w:r>
              <w:rPr>
                <w:rFonts w:ascii="Times New Roman" w:hAnsi="Times New Roman"/>
                <w:sz w:val="24"/>
              </w:rPr>
              <w:t>Lic. José Héctor Mendoza</w:t>
            </w:r>
          </w:p>
        </w:tc>
        <w:tc>
          <w:tcPr>
            <w:tcW w:w="1416" w:type="dxa"/>
          </w:tcPr>
          <w:p>
            <w:pPr>
              <w:pStyle w:val="TableParagraph"/>
              <w:spacing w:line="250" w:lineRule="exact"/>
              <w:ind w:left="583"/>
              <w:rPr>
                <w:sz w:val="22"/>
              </w:rPr>
            </w:pPr>
            <w:r>
              <w:rPr>
                <w:sz w:val="22"/>
              </w:rPr>
              <w:t>17</w:t>
            </w:r>
          </w:p>
        </w:tc>
        <w:tc>
          <w:tcPr>
            <w:tcW w:w="1277" w:type="dxa"/>
          </w:tcPr>
          <w:p>
            <w:pPr>
              <w:pStyle w:val="TableParagraph"/>
              <w:spacing w:line="250" w:lineRule="exact"/>
              <w:ind w:left="373" w:right="363"/>
              <w:jc w:val="center"/>
              <w:rPr>
                <w:sz w:val="22"/>
              </w:rPr>
            </w:pPr>
            <w:r>
              <w:rPr>
                <w:sz w:val="22"/>
              </w:rPr>
              <w:t>19</w:t>
            </w:r>
          </w:p>
        </w:tc>
        <w:tc>
          <w:tcPr>
            <w:tcW w:w="1274" w:type="dxa"/>
          </w:tcPr>
          <w:p>
            <w:pPr>
              <w:pStyle w:val="TableParagraph"/>
              <w:spacing w:line="250" w:lineRule="exact"/>
              <w:ind w:left="0" w:right="503"/>
              <w:jc w:val="right"/>
              <w:rPr>
                <w:sz w:val="22"/>
              </w:rPr>
            </w:pPr>
            <w:r>
              <w:rPr>
                <w:sz w:val="22"/>
              </w:rPr>
              <w:t>12</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48. </w:t>
            </w:r>
            <w:r>
              <w:rPr>
                <w:rFonts w:ascii="Times New Roman" w:hAnsi="Times New Roman"/>
                <w:sz w:val="24"/>
              </w:rPr>
              <w:t>Lic. José Josué Rodríguez H.</w:t>
            </w:r>
          </w:p>
        </w:tc>
        <w:tc>
          <w:tcPr>
            <w:tcW w:w="1416" w:type="dxa"/>
          </w:tcPr>
          <w:p>
            <w:pPr>
              <w:pStyle w:val="TableParagraph"/>
              <w:spacing w:line="250" w:lineRule="exact"/>
              <w:ind w:left="583"/>
              <w:rPr>
                <w:sz w:val="22"/>
              </w:rPr>
            </w:pPr>
            <w:r>
              <w:rPr>
                <w:sz w:val="22"/>
              </w:rPr>
              <w:t>29</w:t>
            </w:r>
          </w:p>
        </w:tc>
        <w:tc>
          <w:tcPr>
            <w:tcW w:w="1277" w:type="dxa"/>
          </w:tcPr>
          <w:p>
            <w:pPr>
              <w:pStyle w:val="TableParagraph"/>
              <w:spacing w:line="250" w:lineRule="exact"/>
              <w:ind w:left="373" w:right="363"/>
              <w:jc w:val="center"/>
              <w:rPr>
                <w:sz w:val="22"/>
              </w:rPr>
            </w:pPr>
            <w:r>
              <w:rPr>
                <w:sz w:val="22"/>
              </w:rPr>
              <w:t>18</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49. </w:t>
            </w:r>
            <w:r>
              <w:rPr>
                <w:rFonts w:ascii="Times New Roman" w:hAnsi="Times New Roman"/>
                <w:sz w:val="24"/>
              </w:rPr>
              <w:t>Lic. Jonathan Jesús Ponce de León</w:t>
            </w:r>
          </w:p>
        </w:tc>
        <w:tc>
          <w:tcPr>
            <w:tcW w:w="1416" w:type="dxa"/>
          </w:tcPr>
          <w:p>
            <w:pPr>
              <w:pStyle w:val="TableParagraph"/>
              <w:spacing w:line="250" w:lineRule="exact"/>
              <w:ind w:left="643"/>
              <w:rPr>
                <w:sz w:val="22"/>
              </w:rPr>
            </w:pPr>
            <w:r>
              <w:rPr>
                <w:w w:val="100"/>
                <w:sz w:val="22"/>
              </w:rPr>
              <w:t>0</w:t>
            </w:r>
          </w:p>
        </w:tc>
        <w:tc>
          <w:tcPr>
            <w:tcW w:w="1277" w:type="dxa"/>
          </w:tcPr>
          <w:p>
            <w:pPr>
              <w:pStyle w:val="TableParagraph"/>
              <w:spacing w:line="250" w:lineRule="exact"/>
              <w:ind w:left="8"/>
              <w:jc w:val="center"/>
              <w:rPr>
                <w:sz w:val="22"/>
              </w:rPr>
            </w:pPr>
            <w:r>
              <w:rPr>
                <w:w w:val="100"/>
                <w:sz w:val="22"/>
              </w:rPr>
              <w:t>0</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50. </w:t>
            </w:r>
            <w:r>
              <w:rPr>
                <w:rFonts w:ascii="Times New Roman" w:hAnsi="Times New Roman"/>
                <w:sz w:val="24"/>
              </w:rPr>
              <w:t>Lic. José Luis Buenrostro Muñiz</w:t>
            </w:r>
          </w:p>
        </w:tc>
        <w:tc>
          <w:tcPr>
            <w:tcW w:w="1416" w:type="dxa"/>
          </w:tcPr>
          <w:p>
            <w:pPr>
              <w:pStyle w:val="TableParagraph"/>
              <w:ind w:left="643"/>
              <w:rPr>
                <w:sz w:val="22"/>
              </w:rPr>
            </w:pPr>
            <w:r>
              <w:rPr>
                <w:w w:val="100"/>
                <w:sz w:val="22"/>
              </w:rPr>
              <w:t>0</w:t>
            </w:r>
          </w:p>
        </w:tc>
        <w:tc>
          <w:tcPr>
            <w:tcW w:w="1277" w:type="dxa"/>
          </w:tcPr>
          <w:p>
            <w:pPr>
              <w:pStyle w:val="TableParagraph"/>
              <w:ind w:left="8"/>
              <w:jc w:val="center"/>
              <w:rPr>
                <w:sz w:val="22"/>
              </w:rPr>
            </w:pPr>
            <w:r>
              <w:rPr>
                <w:w w:val="100"/>
                <w:sz w:val="22"/>
              </w:rPr>
              <w:t>1</w:t>
            </w:r>
          </w:p>
        </w:tc>
        <w:tc>
          <w:tcPr>
            <w:tcW w:w="1274" w:type="dxa"/>
          </w:tcPr>
          <w:p>
            <w:pPr>
              <w:pStyle w:val="TableParagraph"/>
              <w:ind w:left="0" w:right="565"/>
              <w:jc w:val="right"/>
              <w:rPr>
                <w:sz w:val="22"/>
              </w:rPr>
            </w:pPr>
            <w:r>
              <w:rPr>
                <w:w w:val="100"/>
                <w:sz w:val="22"/>
              </w:rPr>
              <w:t>1</w:t>
            </w:r>
          </w:p>
        </w:tc>
      </w:tr>
      <w:tr>
        <w:trPr>
          <w:trHeight w:val="278" w:hRule="atLeast"/>
        </w:trPr>
        <w:tc>
          <w:tcPr>
            <w:tcW w:w="5247" w:type="dxa"/>
          </w:tcPr>
          <w:p>
            <w:pPr>
              <w:pStyle w:val="TableParagraph"/>
              <w:spacing w:line="258" w:lineRule="exact"/>
              <w:ind w:left="465"/>
              <w:rPr>
                <w:rFonts w:ascii="Times New Roman" w:hAnsi="Times New Roman"/>
                <w:sz w:val="24"/>
              </w:rPr>
            </w:pPr>
            <w:r>
              <w:rPr>
                <w:sz w:val="20"/>
              </w:rPr>
              <w:t>51. </w:t>
            </w:r>
            <w:r>
              <w:rPr>
                <w:rFonts w:ascii="Times New Roman" w:hAnsi="Times New Roman"/>
                <w:sz w:val="24"/>
              </w:rPr>
              <w:t>Lic. Karla Patricia Martínez</w:t>
            </w:r>
          </w:p>
        </w:tc>
        <w:tc>
          <w:tcPr>
            <w:tcW w:w="1416" w:type="dxa"/>
          </w:tcPr>
          <w:p>
            <w:pPr>
              <w:pStyle w:val="TableParagraph"/>
              <w:ind w:left="583"/>
              <w:rPr>
                <w:sz w:val="22"/>
              </w:rPr>
            </w:pPr>
            <w:r>
              <w:rPr>
                <w:sz w:val="22"/>
              </w:rPr>
              <w:t>35</w:t>
            </w:r>
          </w:p>
        </w:tc>
        <w:tc>
          <w:tcPr>
            <w:tcW w:w="1277" w:type="dxa"/>
          </w:tcPr>
          <w:p>
            <w:pPr>
              <w:pStyle w:val="TableParagraph"/>
              <w:ind w:left="373" w:right="363"/>
              <w:jc w:val="center"/>
              <w:rPr>
                <w:sz w:val="22"/>
              </w:rPr>
            </w:pPr>
            <w:r>
              <w:rPr>
                <w:sz w:val="22"/>
              </w:rPr>
              <w:t>50</w:t>
            </w:r>
          </w:p>
        </w:tc>
        <w:tc>
          <w:tcPr>
            <w:tcW w:w="1274" w:type="dxa"/>
          </w:tcPr>
          <w:p>
            <w:pPr>
              <w:pStyle w:val="TableParagraph"/>
              <w:ind w:left="0" w:right="503"/>
              <w:jc w:val="right"/>
              <w:rPr>
                <w:sz w:val="22"/>
              </w:rPr>
            </w:pPr>
            <w:r>
              <w:rPr>
                <w:sz w:val="22"/>
              </w:rPr>
              <w:t>65</w:t>
            </w:r>
          </w:p>
        </w:tc>
      </w:tr>
      <w:tr>
        <w:trPr>
          <w:trHeight w:val="275" w:hRule="atLeast"/>
        </w:trPr>
        <w:tc>
          <w:tcPr>
            <w:tcW w:w="5247" w:type="dxa"/>
          </w:tcPr>
          <w:p>
            <w:pPr>
              <w:pStyle w:val="TableParagraph"/>
              <w:spacing w:line="256" w:lineRule="exact"/>
              <w:ind w:left="465"/>
              <w:rPr>
                <w:rFonts w:ascii="Times New Roman"/>
                <w:sz w:val="24"/>
              </w:rPr>
            </w:pPr>
            <w:r>
              <w:rPr>
                <w:sz w:val="20"/>
              </w:rPr>
              <w:t>52. </w:t>
            </w:r>
            <w:r>
              <w:rPr>
                <w:rFonts w:ascii="Times New Roman"/>
                <w:sz w:val="24"/>
              </w:rPr>
              <w:t>Lic. Lenin Brayan Arenas C.</w:t>
            </w:r>
          </w:p>
        </w:tc>
        <w:tc>
          <w:tcPr>
            <w:tcW w:w="1416" w:type="dxa"/>
          </w:tcPr>
          <w:p>
            <w:pPr>
              <w:pStyle w:val="TableParagraph"/>
              <w:spacing w:line="250" w:lineRule="exact"/>
              <w:ind w:left="583"/>
              <w:rPr>
                <w:sz w:val="22"/>
              </w:rPr>
            </w:pPr>
            <w:r>
              <w:rPr>
                <w:sz w:val="22"/>
              </w:rPr>
              <w:t>30</w:t>
            </w:r>
          </w:p>
        </w:tc>
        <w:tc>
          <w:tcPr>
            <w:tcW w:w="1277" w:type="dxa"/>
          </w:tcPr>
          <w:p>
            <w:pPr>
              <w:pStyle w:val="TableParagraph"/>
              <w:spacing w:line="250" w:lineRule="exact"/>
              <w:ind w:left="373" w:right="363"/>
              <w:jc w:val="center"/>
              <w:rPr>
                <w:sz w:val="22"/>
              </w:rPr>
            </w:pPr>
            <w:r>
              <w:rPr>
                <w:sz w:val="22"/>
              </w:rPr>
              <w:t>38</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53. </w:t>
            </w:r>
            <w:r>
              <w:rPr>
                <w:rFonts w:ascii="Times New Roman" w:hAnsi="Times New Roman"/>
                <w:sz w:val="24"/>
              </w:rPr>
              <w:t>Lic. María Agustina Rivera</w:t>
            </w:r>
          </w:p>
        </w:tc>
        <w:tc>
          <w:tcPr>
            <w:tcW w:w="1416" w:type="dxa"/>
          </w:tcPr>
          <w:p>
            <w:pPr>
              <w:pStyle w:val="TableParagraph"/>
              <w:spacing w:line="250" w:lineRule="exact"/>
              <w:ind w:left="583"/>
              <w:rPr>
                <w:sz w:val="22"/>
              </w:rPr>
            </w:pPr>
            <w:r>
              <w:rPr>
                <w:sz w:val="22"/>
              </w:rPr>
              <w:t>36</w:t>
            </w:r>
          </w:p>
        </w:tc>
        <w:tc>
          <w:tcPr>
            <w:tcW w:w="1277" w:type="dxa"/>
          </w:tcPr>
          <w:p>
            <w:pPr>
              <w:pStyle w:val="TableParagraph"/>
              <w:spacing w:line="250" w:lineRule="exact"/>
              <w:ind w:left="373" w:right="363"/>
              <w:jc w:val="center"/>
              <w:rPr>
                <w:sz w:val="22"/>
              </w:rPr>
            </w:pPr>
            <w:r>
              <w:rPr>
                <w:sz w:val="22"/>
              </w:rPr>
              <w:t>31</w:t>
            </w:r>
          </w:p>
        </w:tc>
        <w:tc>
          <w:tcPr>
            <w:tcW w:w="1274" w:type="dxa"/>
          </w:tcPr>
          <w:p>
            <w:pPr>
              <w:pStyle w:val="TableParagraph"/>
              <w:spacing w:line="250" w:lineRule="exact"/>
              <w:ind w:left="0" w:right="503"/>
              <w:jc w:val="right"/>
              <w:rPr>
                <w:sz w:val="22"/>
              </w:rPr>
            </w:pPr>
            <w:r>
              <w:rPr>
                <w:sz w:val="22"/>
              </w:rPr>
              <w:t>30</w:t>
            </w:r>
          </w:p>
        </w:tc>
      </w:tr>
      <w:tr>
        <w:trPr>
          <w:trHeight w:val="276" w:hRule="atLeast"/>
        </w:trPr>
        <w:tc>
          <w:tcPr>
            <w:tcW w:w="5247" w:type="dxa"/>
          </w:tcPr>
          <w:p>
            <w:pPr>
              <w:pStyle w:val="TableParagraph"/>
              <w:spacing w:line="256" w:lineRule="exact"/>
              <w:ind w:left="465"/>
              <w:rPr>
                <w:rFonts w:ascii="Times New Roman" w:hAnsi="Times New Roman"/>
                <w:sz w:val="24"/>
              </w:rPr>
            </w:pPr>
            <w:r>
              <w:rPr>
                <w:sz w:val="20"/>
              </w:rPr>
              <w:t>54. </w:t>
            </w:r>
            <w:r>
              <w:rPr>
                <w:rFonts w:ascii="Times New Roman" w:hAnsi="Times New Roman"/>
                <w:sz w:val="24"/>
              </w:rPr>
              <w:t>Lic. María de los Milagros G.</w:t>
            </w:r>
          </w:p>
        </w:tc>
        <w:tc>
          <w:tcPr>
            <w:tcW w:w="1416" w:type="dxa"/>
          </w:tcPr>
          <w:p>
            <w:pPr>
              <w:pStyle w:val="TableParagraph"/>
              <w:spacing w:line="250" w:lineRule="exact"/>
              <w:ind w:left="583"/>
              <w:rPr>
                <w:sz w:val="22"/>
              </w:rPr>
            </w:pPr>
            <w:r>
              <w:rPr>
                <w:sz w:val="22"/>
              </w:rPr>
              <w:t>48</w:t>
            </w:r>
          </w:p>
        </w:tc>
        <w:tc>
          <w:tcPr>
            <w:tcW w:w="1277" w:type="dxa"/>
          </w:tcPr>
          <w:p>
            <w:pPr>
              <w:pStyle w:val="TableParagraph"/>
              <w:spacing w:line="250" w:lineRule="exact"/>
              <w:ind w:left="373" w:right="363"/>
              <w:jc w:val="center"/>
              <w:rPr>
                <w:sz w:val="22"/>
              </w:rPr>
            </w:pPr>
            <w:r>
              <w:rPr>
                <w:sz w:val="22"/>
              </w:rPr>
              <w:t>55</w:t>
            </w:r>
          </w:p>
        </w:tc>
        <w:tc>
          <w:tcPr>
            <w:tcW w:w="1274" w:type="dxa"/>
          </w:tcPr>
          <w:p>
            <w:pPr>
              <w:pStyle w:val="TableParagraph"/>
              <w:spacing w:line="250" w:lineRule="exact"/>
              <w:ind w:left="0" w:right="503"/>
              <w:jc w:val="right"/>
              <w:rPr>
                <w:sz w:val="22"/>
              </w:rPr>
            </w:pPr>
            <w:r>
              <w:rPr>
                <w:sz w:val="22"/>
              </w:rPr>
              <w:t>81</w:t>
            </w:r>
          </w:p>
        </w:tc>
      </w:tr>
      <w:tr>
        <w:trPr>
          <w:trHeight w:val="275" w:hRule="atLeast"/>
        </w:trPr>
        <w:tc>
          <w:tcPr>
            <w:tcW w:w="5247" w:type="dxa"/>
          </w:tcPr>
          <w:p>
            <w:pPr>
              <w:pStyle w:val="TableParagraph"/>
              <w:spacing w:line="256" w:lineRule="exact"/>
              <w:ind w:left="465"/>
              <w:rPr>
                <w:rFonts w:ascii="Times New Roman"/>
                <w:sz w:val="24"/>
              </w:rPr>
            </w:pPr>
            <w:r>
              <w:rPr>
                <w:sz w:val="20"/>
              </w:rPr>
              <w:t>55. </w:t>
            </w:r>
            <w:r>
              <w:rPr>
                <w:rFonts w:ascii="Times New Roman"/>
                <w:sz w:val="24"/>
              </w:rPr>
              <w:t>Lic. Miriam Cristina Decanini</w:t>
            </w:r>
          </w:p>
        </w:tc>
        <w:tc>
          <w:tcPr>
            <w:tcW w:w="1416" w:type="dxa"/>
          </w:tcPr>
          <w:p>
            <w:pPr>
              <w:pStyle w:val="TableParagraph"/>
              <w:spacing w:line="250" w:lineRule="exact"/>
              <w:ind w:left="583"/>
              <w:rPr>
                <w:sz w:val="22"/>
              </w:rPr>
            </w:pPr>
            <w:r>
              <w:rPr>
                <w:sz w:val="22"/>
              </w:rPr>
              <w:t>51</w:t>
            </w:r>
          </w:p>
        </w:tc>
        <w:tc>
          <w:tcPr>
            <w:tcW w:w="1277" w:type="dxa"/>
          </w:tcPr>
          <w:p>
            <w:pPr>
              <w:pStyle w:val="TableParagraph"/>
              <w:spacing w:line="250" w:lineRule="exact"/>
              <w:ind w:left="373" w:right="363"/>
              <w:jc w:val="center"/>
              <w:rPr>
                <w:sz w:val="22"/>
              </w:rPr>
            </w:pPr>
            <w:r>
              <w:rPr>
                <w:sz w:val="22"/>
              </w:rPr>
              <w:t>43</w:t>
            </w:r>
          </w:p>
        </w:tc>
        <w:tc>
          <w:tcPr>
            <w:tcW w:w="1274" w:type="dxa"/>
          </w:tcPr>
          <w:p>
            <w:pPr>
              <w:pStyle w:val="TableParagraph"/>
              <w:spacing w:line="250" w:lineRule="exact"/>
              <w:ind w:left="0" w:right="503"/>
              <w:jc w:val="right"/>
              <w:rPr>
                <w:sz w:val="22"/>
              </w:rPr>
            </w:pPr>
            <w:r>
              <w:rPr>
                <w:sz w:val="22"/>
              </w:rPr>
              <w:t>46</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56. </w:t>
            </w:r>
            <w:r>
              <w:rPr>
                <w:rFonts w:ascii="Times New Roman" w:hAnsi="Times New Roman"/>
                <w:sz w:val="24"/>
              </w:rPr>
              <w:t>Lic. Rosa Isabel Pizaña</w:t>
            </w:r>
          </w:p>
        </w:tc>
        <w:tc>
          <w:tcPr>
            <w:tcW w:w="1416" w:type="dxa"/>
          </w:tcPr>
          <w:p>
            <w:pPr>
              <w:pStyle w:val="TableParagraph"/>
              <w:spacing w:line="250" w:lineRule="exact"/>
              <w:ind w:left="583"/>
              <w:rPr>
                <w:sz w:val="22"/>
              </w:rPr>
            </w:pPr>
            <w:r>
              <w:rPr>
                <w:sz w:val="22"/>
              </w:rPr>
              <w:t>25</w:t>
            </w:r>
          </w:p>
        </w:tc>
        <w:tc>
          <w:tcPr>
            <w:tcW w:w="1277" w:type="dxa"/>
          </w:tcPr>
          <w:p>
            <w:pPr>
              <w:pStyle w:val="TableParagraph"/>
              <w:spacing w:line="250" w:lineRule="exact"/>
              <w:ind w:left="373" w:right="363"/>
              <w:jc w:val="center"/>
              <w:rPr>
                <w:sz w:val="22"/>
              </w:rPr>
            </w:pPr>
            <w:r>
              <w:rPr>
                <w:sz w:val="22"/>
              </w:rPr>
              <w:t>23</w:t>
            </w:r>
          </w:p>
        </w:tc>
        <w:tc>
          <w:tcPr>
            <w:tcW w:w="1274" w:type="dxa"/>
          </w:tcPr>
          <w:p>
            <w:pPr>
              <w:pStyle w:val="TableParagraph"/>
              <w:spacing w:line="250" w:lineRule="exact"/>
              <w:ind w:left="0" w:right="503"/>
              <w:jc w:val="right"/>
              <w:rPr>
                <w:sz w:val="22"/>
              </w:rPr>
            </w:pPr>
            <w:r>
              <w:rPr>
                <w:sz w:val="22"/>
              </w:rPr>
              <w:t>30</w:t>
            </w:r>
          </w:p>
        </w:tc>
      </w:tr>
      <w:tr>
        <w:trPr>
          <w:trHeight w:val="277" w:hRule="atLeast"/>
        </w:trPr>
        <w:tc>
          <w:tcPr>
            <w:tcW w:w="5247" w:type="dxa"/>
          </w:tcPr>
          <w:p>
            <w:pPr>
              <w:pStyle w:val="TableParagraph"/>
              <w:spacing w:line="258" w:lineRule="exact"/>
              <w:ind w:left="465"/>
              <w:rPr>
                <w:rFonts w:ascii="Times New Roman"/>
                <w:sz w:val="24"/>
              </w:rPr>
            </w:pPr>
            <w:r>
              <w:rPr>
                <w:sz w:val="20"/>
              </w:rPr>
              <w:t>57. </w:t>
            </w:r>
            <w:r>
              <w:rPr>
                <w:rFonts w:ascii="Times New Roman"/>
                <w:sz w:val="24"/>
              </w:rPr>
              <w:t>M.C. Martha Merino Ruiz</w:t>
            </w:r>
          </w:p>
        </w:tc>
        <w:tc>
          <w:tcPr>
            <w:tcW w:w="1416" w:type="dxa"/>
          </w:tcPr>
          <w:p>
            <w:pPr>
              <w:pStyle w:val="TableParagraph"/>
              <w:ind w:left="583"/>
              <w:rPr>
                <w:sz w:val="22"/>
              </w:rPr>
            </w:pPr>
            <w:r>
              <w:rPr>
                <w:sz w:val="22"/>
              </w:rPr>
              <w:t>21</w:t>
            </w:r>
          </w:p>
        </w:tc>
        <w:tc>
          <w:tcPr>
            <w:tcW w:w="1277" w:type="dxa"/>
          </w:tcPr>
          <w:p>
            <w:pPr>
              <w:pStyle w:val="TableParagraph"/>
              <w:ind w:left="373" w:right="363"/>
              <w:jc w:val="center"/>
              <w:rPr>
                <w:sz w:val="22"/>
              </w:rPr>
            </w:pPr>
            <w:r>
              <w:rPr>
                <w:sz w:val="22"/>
              </w:rPr>
              <w:t>33</w:t>
            </w:r>
          </w:p>
        </w:tc>
        <w:tc>
          <w:tcPr>
            <w:tcW w:w="1274" w:type="dxa"/>
          </w:tcPr>
          <w:p>
            <w:pPr>
              <w:pStyle w:val="TableParagraph"/>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sz w:val="24"/>
              </w:rPr>
            </w:pPr>
            <w:r>
              <w:rPr>
                <w:sz w:val="20"/>
              </w:rPr>
              <w:t>58. </w:t>
            </w:r>
            <w:r>
              <w:rPr>
                <w:rFonts w:ascii="Times New Roman"/>
                <w:sz w:val="24"/>
              </w:rPr>
              <w:t>M.C. Rafael Garza Ibarra</w:t>
            </w:r>
          </w:p>
        </w:tc>
        <w:tc>
          <w:tcPr>
            <w:tcW w:w="1416" w:type="dxa"/>
          </w:tcPr>
          <w:p>
            <w:pPr>
              <w:pStyle w:val="TableParagraph"/>
              <w:spacing w:line="250" w:lineRule="exact"/>
              <w:ind w:left="583"/>
              <w:rPr>
                <w:sz w:val="22"/>
              </w:rPr>
            </w:pPr>
            <w:r>
              <w:rPr>
                <w:sz w:val="22"/>
              </w:rPr>
              <w:t>45</w:t>
            </w:r>
          </w:p>
        </w:tc>
        <w:tc>
          <w:tcPr>
            <w:tcW w:w="1277" w:type="dxa"/>
          </w:tcPr>
          <w:p>
            <w:pPr>
              <w:pStyle w:val="TableParagraph"/>
              <w:spacing w:line="250" w:lineRule="exact"/>
              <w:ind w:left="373" w:right="363"/>
              <w:jc w:val="center"/>
              <w:rPr>
                <w:sz w:val="22"/>
              </w:rPr>
            </w:pPr>
            <w:r>
              <w:rPr>
                <w:sz w:val="22"/>
              </w:rPr>
              <w:t>26</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59. </w:t>
            </w:r>
            <w:r>
              <w:rPr>
                <w:rFonts w:ascii="Times New Roman" w:hAnsi="Times New Roman"/>
                <w:sz w:val="24"/>
              </w:rPr>
              <w:t>Mc. Guillermo Hernández</w:t>
            </w:r>
          </w:p>
        </w:tc>
        <w:tc>
          <w:tcPr>
            <w:tcW w:w="1416" w:type="dxa"/>
          </w:tcPr>
          <w:p>
            <w:pPr>
              <w:pStyle w:val="TableParagraph"/>
              <w:spacing w:line="250" w:lineRule="exact"/>
              <w:ind w:left="643"/>
              <w:rPr>
                <w:sz w:val="22"/>
              </w:rPr>
            </w:pPr>
            <w:r>
              <w:rPr>
                <w:w w:val="100"/>
                <w:sz w:val="22"/>
              </w:rPr>
              <w:t>8</w:t>
            </w:r>
          </w:p>
        </w:tc>
        <w:tc>
          <w:tcPr>
            <w:tcW w:w="1277" w:type="dxa"/>
          </w:tcPr>
          <w:p>
            <w:pPr>
              <w:pStyle w:val="TableParagraph"/>
              <w:spacing w:line="250" w:lineRule="exact"/>
              <w:ind w:left="8"/>
              <w:jc w:val="center"/>
              <w:rPr>
                <w:sz w:val="22"/>
              </w:rPr>
            </w:pPr>
            <w:r>
              <w:rPr>
                <w:w w:val="100"/>
                <w:sz w:val="22"/>
              </w:rPr>
              <w:t>8</w:t>
            </w:r>
          </w:p>
        </w:tc>
        <w:tc>
          <w:tcPr>
            <w:tcW w:w="1274" w:type="dxa"/>
          </w:tcPr>
          <w:p>
            <w:pPr>
              <w:pStyle w:val="TableParagraph"/>
              <w:spacing w:line="250" w:lineRule="exact"/>
              <w:ind w:left="0" w:right="565"/>
              <w:jc w:val="right"/>
              <w:rPr>
                <w:sz w:val="22"/>
              </w:rPr>
            </w:pPr>
            <w:r>
              <w:rPr>
                <w:w w:val="100"/>
                <w:sz w:val="22"/>
              </w:rPr>
              <w:t>8</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60. </w:t>
            </w:r>
            <w:r>
              <w:rPr>
                <w:rFonts w:ascii="Times New Roman" w:hAnsi="Times New Roman"/>
                <w:sz w:val="24"/>
              </w:rPr>
              <w:t>Mtra. Laura Alicia Robles Cedeño</w:t>
            </w:r>
          </w:p>
        </w:tc>
        <w:tc>
          <w:tcPr>
            <w:tcW w:w="1416" w:type="dxa"/>
          </w:tcPr>
          <w:p>
            <w:pPr>
              <w:pStyle w:val="TableParagraph"/>
              <w:spacing w:line="250" w:lineRule="exact"/>
              <w:ind w:left="643"/>
              <w:rPr>
                <w:sz w:val="22"/>
              </w:rPr>
            </w:pPr>
            <w:r>
              <w:rPr>
                <w:w w:val="100"/>
                <w:sz w:val="22"/>
              </w:rPr>
              <w:t>0</w:t>
            </w:r>
          </w:p>
        </w:tc>
        <w:tc>
          <w:tcPr>
            <w:tcW w:w="1277" w:type="dxa"/>
          </w:tcPr>
          <w:p>
            <w:pPr>
              <w:pStyle w:val="TableParagraph"/>
              <w:spacing w:line="250" w:lineRule="exact"/>
              <w:ind w:left="8"/>
              <w:jc w:val="center"/>
              <w:rPr>
                <w:sz w:val="22"/>
              </w:rPr>
            </w:pPr>
            <w:r>
              <w:rPr>
                <w:w w:val="100"/>
                <w:sz w:val="22"/>
              </w:rPr>
              <w:t>0</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sz w:val="24"/>
              </w:rPr>
            </w:pPr>
            <w:r>
              <w:rPr>
                <w:sz w:val="20"/>
              </w:rPr>
              <w:t>61. </w:t>
            </w:r>
            <w:r>
              <w:rPr>
                <w:rFonts w:ascii="Times New Roman"/>
                <w:sz w:val="24"/>
              </w:rPr>
              <w:t>Mtra. Alma Edith Arriaga</w:t>
            </w:r>
          </w:p>
        </w:tc>
        <w:tc>
          <w:tcPr>
            <w:tcW w:w="1416" w:type="dxa"/>
          </w:tcPr>
          <w:p>
            <w:pPr>
              <w:pStyle w:val="TableParagraph"/>
              <w:spacing w:line="250" w:lineRule="exact"/>
              <w:ind w:left="583"/>
              <w:rPr>
                <w:sz w:val="22"/>
              </w:rPr>
            </w:pPr>
            <w:r>
              <w:rPr>
                <w:sz w:val="22"/>
              </w:rPr>
              <w:t>13</w:t>
            </w:r>
          </w:p>
        </w:tc>
        <w:tc>
          <w:tcPr>
            <w:tcW w:w="1277" w:type="dxa"/>
          </w:tcPr>
          <w:p>
            <w:pPr>
              <w:pStyle w:val="TableParagraph"/>
              <w:spacing w:line="250" w:lineRule="exact"/>
              <w:ind w:left="373" w:right="363"/>
              <w:jc w:val="center"/>
              <w:rPr>
                <w:sz w:val="22"/>
              </w:rPr>
            </w:pPr>
            <w:r>
              <w:rPr>
                <w:sz w:val="22"/>
              </w:rPr>
              <w:t>22</w:t>
            </w:r>
          </w:p>
        </w:tc>
        <w:tc>
          <w:tcPr>
            <w:tcW w:w="1274" w:type="dxa"/>
          </w:tcPr>
          <w:p>
            <w:pPr>
              <w:pStyle w:val="TableParagraph"/>
              <w:spacing w:line="250" w:lineRule="exact"/>
              <w:ind w:left="0" w:right="503"/>
              <w:jc w:val="right"/>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62. </w:t>
            </w:r>
            <w:r>
              <w:rPr>
                <w:rFonts w:ascii="Times New Roman" w:hAnsi="Times New Roman"/>
                <w:sz w:val="24"/>
              </w:rPr>
              <w:t>Mtra. Alma Leticia Verástegui</w:t>
            </w:r>
          </w:p>
        </w:tc>
        <w:tc>
          <w:tcPr>
            <w:tcW w:w="1416" w:type="dxa"/>
          </w:tcPr>
          <w:p>
            <w:pPr>
              <w:pStyle w:val="TableParagraph"/>
              <w:spacing w:line="250" w:lineRule="exact"/>
              <w:ind w:left="643"/>
              <w:rPr>
                <w:sz w:val="22"/>
              </w:rPr>
            </w:pPr>
            <w:r>
              <w:rPr>
                <w:w w:val="100"/>
                <w:sz w:val="22"/>
              </w:rPr>
              <w:t>3</w:t>
            </w:r>
          </w:p>
        </w:tc>
        <w:tc>
          <w:tcPr>
            <w:tcW w:w="1277" w:type="dxa"/>
          </w:tcPr>
          <w:p>
            <w:pPr>
              <w:pStyle w:val="TableParagraph"/>
              <w:spacing w:line="250" w:lineRule="exact"/>
              <w:ind w:left="373" w:right="363"/>
              <w:jc w:val="center"/>
              <w:rPr>
                <w:sz w:val="22"/>
              </w:rPr>
            </w:pPr>
            <w:r>
              <w:rPr>
                <w:sz w:val="22"/>
              </w:rPr>
              <w:t>24</w:t>
            </w:r>
          </w:p>
        </w:tc>
        <w:tc>
          <w:tcPr>
            <w:tcW w:w="1274" w:type="dxa"/>
          </w:tcPr>
          <w:p>
            <w:pPr>
              <w:pStyle w:val="TableParagraph"/>
              <w:spacing w:line="250" w:lineRule="exact"/>
              <w:ind w:left="0" w:right="503"/>
              <w:jc w:val="right"/>
              <w:rPr>
                <w:sz w:val="22"/>
              </w:rPr>
            </w:pPr>
            <w:r>
              <w:rPr>
                <w:sz w:val="22"/>
              </w:rPr>
              <w:t>20</w:t>
            </w:r>
          </w:p>
        </w:tc>
      </w:tr>
      <w:tr>
        <w:trPr>
          <w:trHeight w:val="278" w:hRule="atLeast"/>
        </w:trPr>
        <w:tc>
          <w:tcPr>
            <w:tcW w:w="5247" w:type="dxa"/>
          </w:tcPr>
          <w:p>
            <w:pPr>
              <w:pStyle w:val="TableParagraph"/>
              <w:spacing w:line="258" w:lineRule="exact"/>
              <w:ind w:left="465"/>
              <w:rPr>
                <w:rFonts w:ascii="Times New Roman"/>
                <w:sz w:val="24"/>
              </w:rPr>
            </w:pPr>
            <w:r>
              <w:rPr>
                <w:sz w:val="20"/>
              </w:rPr>
              <w:t>63. </w:t>
            </w:r>
            <w:r>
              <w:rPr>
                <w:rFonts w:ascii="Times New Roman"/>
                <w:sz w:val="24"/>
              </w:rPr>
              <w:t>Mtra. Blanca Margarita Arizmendi S.</w:t>
            </w:r>
          </w:p>
        </w:tc>
        <w:tc>
          <w:tcPr>
            <w:tcW w:w="1416" w:type="dxa"/>
          </w:tcPr>
          <w:p>
            <w:pPr>
              <w:pStyle w:val="TableParagraph"/>
              <w:ind w:left="643"/>
              <w:rPr>
                <w:sz w:val="22"/>
              </w:rPr>
            </w:pPr>
            <w:r>
              <w:rPr>
                <w:w w:val="100"/>
                <w:sz w:val="22"/>
              </w:rPr>
              <w:t>0</w:t>
            </w:r>
          </w:p>
        </w:tc>
        <w:tc>
          <w:tcPr>
            <w:tcW w:w="1277" w:type="dxa"/>
          </w:tcPr>
          <w:p>
            <w:pPr>
              <w:pStyle w:val="TableParagraph"/>
              <w:ind w:left="8"/>
              <w:jc w:val="center"/>
              <w:rPr>
                <w:sz w:val="22"/>
              </w:rPr>
            </w:pPr>
            <w:r>
              <w:rPr>
                <w:w w:val="100"/>
                <w:sz w:val="22"/>
              </w:rPr>
              <w:t>0</w:t>
            </w:r>
          </w:p>
        </w:tc>
        <w:tc>
          <w:tcPr>
            <w:tcW w:w="1274" w:type="dxa"/>
          </w:tcPr>
          <w:p>
            <w:pPr>
              <w:pStyle w:val="TableParagraph"/>
              <w:ind w:left="0" w:right="565"/>
              <w:jc w:val="right"/>
              <w:rPr>
                <w:sz w:val="22"/>
              </w:rPr>
            </w:pPr>
            <w:r>
              <w:rPr>
                <w:w w:val="100"/>
                <w:sz w:val="22"/>
              </w:rPr>
              <w:t>2</w:t>
            </w:r>
          </w:p>
        </w:tc>
      </w:tr>
    </w:tbl>
    <w:p>
      <w:pPr>
        <w:spacing w:after="0"/>
        <w:jc w:val="right"/>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60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247"/>
        <w:gridCol w:w="1416"/>
        <w:gridCol w:w="1277"/>
        <w:gridCol w:w="1274"/>
      </w:tblGrid>
      <w:tr>
        <w:trPr>
          <w:trHeight w:val="275" w:hRule="atLeast"/>
        </w:trPr>
        <w:tc>
          <w:tcPr>
            <w:tcW w:w="5247" w:type="dxa"/>
          </w:tcPr>
          <w:p>
            <w:pPr>
              <w:pStyle w:val="TableParagraph"/>
              <w:spacing w:line="256" w:lineRule="exact"/>
              <w:ind w:left="465"/>
              <w:rPr>
                <w:rFonts w:ascii="Times New Roman" w:hAnsi="Times New Roman"/>
                <w:sz w:val="24"/>
              </w:rPr>
            </w:pPr>
            <w:r>
              <w:rPr>
                <w:sz w:val="20"/>
              </w:rPr>
              <w:t>64. </w:t>
            </w:r>
            <w:r>
              <w:rPr>
                <w:rFonts w:ascii="Times New Roman" w:hAnsi="Times New Roman"/>
                <w:sz w:val="24"/>
              </w:rPr>
              <w:t>Mtra. Blanca Cecilia Martínez Núñez</w:t>
            </w:r>
          </w:p>
        </w:tc>
        <w:tc>
          <w:tcPr>
            <w:tcW w:w="1416" w:type="dxa"/>
          </w:tcPr>
          <w:p>
            <w:pPr>
              <w:pStyle w:val="TableParagraph"/>
              <w:spacing w:line="250" w:lineRule="exact"/>
              <w:ind w:left="583"/>
              <w:rPr>
                <w:sz w:val="22"/>
              </w:rPr>
            </w:pPr>
            <w:r>
              <w:rPr>
                <w:sz w:val="22"/>
              </w:rPr>
              <w:t>25</w:t>
            </w:r>
          </w:p>
        </w:tc>
        <w:tc>
          <w:tcPr>
            <w:tcW w:w="1277" w:type="dxa"/>
          </w:tcPr>
          <w:p>
            <w:pPr>
              <w:pStyle w:val="TableParagraph"/>
              <w:spacing w:line="250" w:lineRule="exact"/>
              <w:ind w:left="373" w:right="363"/>
              <w:jc w:val="center"/>
              <w:rPr>
                <w:sz w:val="22"/>
              </w:rPr>
            </w:pPr>
            <w:r>
              <w:rPr>
                <w:sz w:val="22"/>
              </w:rPr>
              <w:t>26</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sz w:val="24"/>
              </w:rPr>
            </w:pPr>
            <w:r>
              <w:rPr>
                <w:sz w:val="20"/>
              </w:rPr>
              <w:t>65. </w:t>
            </w:r>
            <w:r>
              <w:rPr>
                <w:rFonts w:ascii="Times New Roman"/>
                <w:sz w:val="24"/>
              </w:rPr>
              <w:t>Mtra. Blanca Lilia Salazar</w:t>
            </w:r>
          </w:p>
        </w:tc>
        <w:tc>
          <w:tcPr>
            <w:tcW w:w="1416" w:type="dxa"/>
          </w:tcPr>
          <w:p>
            <w:pPr>
              <w:pStyle w:val="TableParagraph"/>
              <w:spacing w:line="250" w:lineRule="exact"/>
              <w:ind w:left="583"/>
              <w:rPr>
                <w:sz w:val="22"/>
              </w:rPr>
            </w:pPr>
            <w:r>
              <w:rPr>
                <w:sz w:val="22"/>
              </w:rPr>
              <w:t>46</w:t>
            </w:r>
          </w:p>
        </w:tc>
        <w:tc>
          <w:tcPr>
            <w:tcW w:w="1277" w:type="dxa"/>
          </w:tcPr>
          <w:p>
            <w:pPr>
              <w:pStyle w:val="TableParagraph"/>
              <w:spacing w:line="250" w:lineRule="exact"/>
              <w:ind w:left="373" w:right="363"/>
              <w:jc w:val="center"/>
              <w:rPr>
                <w:sz w:val="22"/>
              </w:rPr>
            </w:pPr>
            <w:r>
              <w:rPr>
                <w:sz w:val="22"/>
              </w:rPr>
              <w:t>37</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sz w:val="24"/>
              </w:rPr>
            </w:pPr>
            <w:r>
              <w:rPr>
                <w:sz w:val="20"/>
              </w:rPr>
              <w:t>66. </w:t>
            </w:r>
            <w:r>
              <w:rPr>
                <w:rFonts w:ascii="Times New Roman"/>
                <w:sz w:val="24"/>
              </w:rPr>
              <w:t>Mtra. Carmen de J. Hinojosa D.</w:t>
            </w:r>
          </w:p>
        </w:tc>
        <w:tc>
          <w:tcPr>
            <w:tcW w:w="1416" w:type="dxa"/>
          </w:tcPr>
          <w:p>
            <w:pPr>
              <w:pStyle w:val="TableParagraph"/>
              <w:spacing w:line="250" w:lineRule="exact"/>
              <w:ind w:left="583"/>
              <w:rPr>
                <w:sz w:val="22"/>
              </w:rPr>
            </w:pPr>
            <w:r>
              <w:rPr>
                <w:sz w:val="22"/>
              </w:rPr>
              <w:t>34</w:t>
            </w:r>
          </w:p>
        </w:tc>
        <w:tc>
          <w:tcPr>
            <w:tcW w:w="1277" w:type="dxa"/>
          </w:tcPr>
          <w:p>
            <w:pPr>
              <w:pStyle w:val="TableParagraph"/>
              <w:spacing w:line="250" w:lineRule="exact"/>
              <w:ind w:left="373" w:right="363"/>
              <w:jc w:val="center"/>
              <w:rPr>
                <w:sz w:val="22"/>
              </w:rPr>
            </w:pPr>
            <w:r>
              <w:rPr>
                <w:sz w:val="22"/>
              </w:rPr>
              <w:t>27</w:t>
            </w:r>
          </w:p>
        </w:tc>
        <w:tc>
          <w:tcPr>
            <w:tcW w:w="1274" w:type="dxa"/>
          </w:tcPr>
          <w:p>
            <w:pPr>
              <w:pStyle w:val="TableParagraph"/>
              <w:spacing w:line="250" w:lineRule="exact"/>
              <w:ind w:left="371" w:right="362"/>
              <w:jc w:val="center"/>
              <w:rPr>
                <w:sz w:val="22"/>
              </w:rPr>
            </w:pPr>
            <w:r>
              <w:rPr>
                <w:sz w:val="22"/>
              </w:rPr>
              <w:t>30</w:t>
            </w:r>
          </w:p>
        </w:tc>
      </w:tr>
      <w:tr>
        <w:trPr>
          <w:trHeight w:val="278" w:hRule="atLeast"/>
        </w:trPr>
        <w:tc>
          <w:tcPr>
            <w:tcW w:w="5247" w:type="dxa"/>
          </w:tcPr>
          <w:p>
            <w:pPr>
              <w:pStyle w:val="TableParagraph"/>
              <w:spacing w:line="258" w:lineRule="exact"/>
              <w:ind w:left="465"/>
              <w:rPr>
                <w:rFonts w:ascii="Times New Roman" w:hAnsi="Times New Roman"/>
                <w:sz w:val="24"/>
              </w:rPr>
            </w:pPr>
            <w:r>
              <w:rPr>
                <w:sz w:val="20"/>
              </w:rPr>
              <w:t>67. </w:t>
            </w:r>
            <w:r>
              <w:rPr>
                <w:rFonts w:ascii="Times New Roman" w:hAnsi="Times New Roman"/>
                <w:sz w:val="24"/>
              </w:rPr>
              <w:t>Mtra. Carmen Yolanda Rodríguez</w:t>
            </w:r>
          </w:p>
        </w:tc>
        <w:tc>
          <w:tcPr>
            <w:tcW w:w="1416" w:type="dxa"/>
          </w:tcPr>
          <w:p>
            <w:pPr>
              <w:pStyle w:val="TableParagraph"/>
              <w:ind w:left="583"/>
              <w:rPr>
                <w:sz w:val="22"/>
              </w:rPr>
            </w:pPr>
            <w:r>
              <w:rPr>
                <w:sz w:val="22"/>
              </w:rPr>
              <w:t>27</w:t>
            </w:r>
          </w:p>
        </w:tc>
        <w:tc>
          <w:tcPr>
            <w:tcW w:w="1277" w:type="dxa"/>
          </w:tcPr>
          <w:p>
            <w:pPr>
              <w:pStyle w:val="TableParagraph"/>
              <w:ind w:left="373" w:right="363"/>
              <w:jc w:val="center"/>
              <w:rPr>
                <w:sz w:val="22"/>
              </w:rPr>
            </w:pPr>
            <w:r>
              <w:rPr>
                <w:sz w:val="22"/>
              </w:rPr>
              <w:t>23</w:t>
            </w:r>
          </w:p>
        </w:tc>
        <w:tc>
          <w:tcPr>
            <w:tcW w:w="1274" w:type="dxa"/>
          </w:tcPr>
          <w:p>
            <w:pPr>
              <w:pStyle w:val="TableParagraph"/>
              <w:ind w:left="371" w:right="362"/>
              <w:jc w:val="center"/>
              <w:rPr>
                <w:sz w:val="22"/>
              </w:rPr>
            </w:pPr>
            <w:r>
              <w:rPr>
                <w:sz w:val="22"/>
              </w:rPr>
              <w:t>20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68. </w:t>
            </w:r>
            <w:r>
              <w:rPr>
                <w:rFonts w:ascii="Times New Roman" w:hAnsi="Times New Roman"/>
                <w:sz w:val="24"/>
              </w:rPr>
              <w:t>Mtra. Cecilia Lourdes Díaz R.</w:t>
            </w:r>
          </w:p>
        </w:tc>
        <w:tc>
          <w:tcPr>
            <w:tcW w:w="1416" w:type="dxa"/>
          </w:tcPr>
          <w:p>
            <w:pPr>
              <w:pStyle w:val="TableParagraph"/>
              <w:spacing w:line="250" w:lineRule="exact"/>
              <w:ind w:left="583"/>
              <w:rPr>
                <w:sz w:val="22"/>
              </w:rPr>
            </w:pPr>
            <w:r>
              <w:rPr>
                <w:sz w:val="22"/>
              </w:rPr>
              <w:t>19</w:t>
            </w:r>
          </w:p>
        </w:tc>
        <w:tc>
          <w:tcPr>
            <w:tcW w:w="1277" w:type="dxa"/>
          </w:tcPr>
          <w:p>
            <w:pPr>
              <w:pStyle w:val="TableParagraph"/>
              <w:spacing w:line="250" w:lineRule="exact"/>
              <w:ind w:left="373" w:right="363"/>
              <w:jc w:val="center"/>
              <w:rPr>
                <w:sz w:val="22"/>
              </w:rPr>
            </w:pPr>
            <w:r>
              <w:rPr>
                <w:sz w:val="22"/>
              </w:rPr>
              <w:t>39</w:t>
            </w:r>
          </w:p>
        </w:tc>
        <w:tc>
          <w:tcPr>
            <w:tcW w:w="1274" w:type="dxa"/>
          </w:tcPr>
          <w:p>
            <w:pPr>
              <w:pStyle w:val="TableParagraph"/>
              <w:spacing w:line="250" w:lineRule="exact"/>
              <w:ind w:left="371" w:right="362"/>
              <w:jc w:val="center"/>
              <w:rPr>
                <w:sz w:val="22"/>
              </w:rPr>
            </w:pPr>
            <w:r>
              <w:rPr>
                <w:sz w:val="22"/>
              </w:rPr>
              <w:t>38</w:t>
            </w:r>
          </w:p>
        </w:tc>
      </w:tr>
      <w:tr>
        <w:trPr>
          <w:trHeight w:val="275" w:hRule="atLeast"/>
        </w:trPr>
        <w:tc>
          <w:tcPr>
            <w:tcW w:w="5247" w:type="dxa"/>
          </w:tcPr>
          <w:p>
            <w:pPr>
              <w:pStyle w:val="TableParagraph"/>
              <w:spacing w:line="256" w:lineRule="exact"/>
              <w:ind w:left="465"/>
              <w:rPr>
                <w:rFonts w:ascii="Times New Roman"/>
                <w:sz w:val="24"/>
              </w:rPr>
            </w:pPr>
            <w:r>
              <w:rPr>
                <w:sz w:val="20"/>
              </w:rPr>
              <w:t>69. </w:t>
            </w:r>
            <w:r>
              <w:rPr>
                <w:rFonts w:ascii="Times New Roman"/>
                <w:sz w:val="24"/>
              </w:rPr>
              <w:t>Mtra. Claudia Alejandra Valdez Gutierrez</w:t>
            </w:r>
          </w:p>
        </w:tc>
        <w:tc>
          <w:tcPr>
            <w:tcW w:w="1416" w:type="dxa"/>
          </w:tcPr>
          <w:p>
            <w:pPr>
              <w:pStyle w:val="TableParagraph"/>
              <w:spacing w:line="250" w:lineRule="exact"/>
              <w:ind w:left="583"/>
              <w:rPr>
                <w:sz w:val="22"/>
              </w:rPr>
            </w:pPr>
            <w:r>
              <w:rPr>
                <w:sz w:val="22"/>
              </w:rPr>
              <w:t>20</w:t>
            </w:r>
          </w:p>
        </w:tc>
        <w:tc>
          <w:tcPr>
            <w:tcW w:w="1277" w:type="dxa"/>
          </w:tcPr>
          <w:p>
            <w:pPr>
              <w:pStyle w:val="TableParagraph"/>
              <w:spacing w:line="250" w:lineRule="exact"/>
              <w:ind w:left="373" w:right="363"/>
              <w:jc w:val="center"/>
              <w:rPr>
                <w:sz w:val="22"/>
              </w:rPr>
            </w:pPr>
            <w:r>
              <w:rPr>
                <w:sz w:val="22"/>
              </w:rPr>
              <w:t>10</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70. </w:t>
            </w:r>
            <w:r>
              <w:rPr>
                <w:rFonts w:ascii="Times New Roman" w:hAnsi="Times New Roman"/>
                <w:sz w:val="24"/>
              </w:rPr>
              <w:t>Mtra. Delfina María Treviño</w:t>
            </w:r>
          </w:p>
        </w:tc>
        <w:tc>
          <w:tcPr>
            <w:tcW w:w="1416" w:type="dxa"/>
          </w:tcPr>
          <w:p>
            <w:pPr>
              <w:pStyle w:val="TableParagraph"/>
              <w:spacing w:line="250" w:lineRule="exact"/>
              <w:ind w:left="583"/>
              <w:rPr>
                <w:sz w:val="22"/>
              </w:rPr>
            </w:pPr>
            <w:r>
              <w:rPr>
                <w:sz w:val="22"/>
              </w:rPr>
              <w:t>24</w:t>
            </w:r>
          </w:p>
        </w:tc>
        <w:tc>
          <w:tcPr>
            <w:tcW w:w="1277" w:type="dxa"/>
          </w:tcPr>
          <w:p>
            <w:pPr>
              <w:pStyle w:val="TableParagraph"/>
              <w:spacing w:line="250" w:lineRule="exact"/>
              <w:ind w:left="373" w:right="363"/>
              <w:jc w:val="center"/>
              <w:rPr>
                <w:sz w:val="22"/>
              </w:rPr>
            </w:pPr>
            <w:r>
              <w:rPr>
                <w:sz w:val="22"/>
              </w:rPr>
              <w:t>28</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71. </w:t>
            </w:r>
            <w:r>
              <w:rPr>
                <w:rFonts w:ascii="Times New Roman" w:hAnsi="Times New Roman"/>
                <w:sz w:val="24"/>
              </w:rPr>
              <w:t>Mtra. Diana Leticia Jiménez</w:t>
            </w:r>
          </w:p>
        </w:tc>
        <w:tc>
          <w:tcPr>
            <w:tcW w:w="1416" w:type="dxa"/>
          </w:tcPr>
          <w:p>
            <w:pPr>
              <w:pStyle w:val="TableParagraph"/>
              <w:spacing w:line="250" w:lineRule="exact"/>
              <w:ind w:left="583"/>
              <w:rPr>
                <w:sz w:val="22"/>
              </w:rPr>
            </w:pPr>
            <w:r>
              <w:rPr>
                <w:sz w:val="22"/>
              </w:rPr>
              <w:t>29</w:t>
            </w:r>
          </w:p>
        </w:tc>
        <w:tc>
          <w:tcPr>
            <w:tcW w:w="1277" w:type="dxa"/>
          </w:tcPr>
          <w:p>
            <w:pPr>
              <w:pStyle w:val="TableParagraph"/>
              <w:spacing w:line="250" w:lineRule="exact"/>
              <w:ind w:left="373" w:right="363"/>
              <w:jc w:val="center"/>
              <w:rPr>
                <w:sz w:val="22"/>
              </w:rPr>
            </w:pPr>
            <w:r>
              <w:rPr>
                <w:sz w:val="22"/>
              </w:rPr>
              <w:t>27</w:t>
            </w:r>
          </w:p>
        </w:tc>
        <w:tc>
          <w:tcPr>
            <w:tcW w:w="1274" w:type="dxa"/>
          </w:tcPr>
          <w:p>
            <w:pPr>
              <w:pStyle w:val="TableParagraph"/>
              <w:spacing w:line="250" w:lineRule="exact"/>
              <w:ind w:left="371" w:right="362"/>
              <w:jc w:val="center"/>
              <w:rPr>
                <w:sz w:val="22"/>
              </w:rPr>
            </w:pPr>
            <w:r>
              <w:rPr>
                <w:sz w:val="22"/>
              </w:rPr>
              <w:t>17</w:t>
            </w:r>
          </w:p>
        </w:tc>
      </w:tr>
      <w:tr>
        <w:trPr>
          <w:trHeight w:val="275" w:hRule="atLeast"/>
        </w:trPr>
        <w:tc>
          <w:tcPr>
            <w:tcW w:w="5247" w:type="dxa"/>
          </w:tcPr>
          <w:p>
            <w:pPr>
              <w:pStyle w:val="TableParagraph"/>
              <w:spacing w:line="256" w:lineRule="exact"/>
              <w:ind w:left="465"/>
              <w:rPr>
                <w:rFonts w:ascii="Times New Roman"/>
                <w:sz w:val="24"/>
              </w:rPr>
            </w:pPr>
            <w:r>
              <w:rPr>
                <w:sz w:val="20"/>
              </w:rPr>
              <w:t>72. </w:t>
            </w:r>
            <w:r>
              <w:rPr>
                <w:rFonts w:ascii="Times New Roman"/>
                <w:sz w:val="24"/>
              </w:rPr>
              <w:t>Mtra. Gloria Mireya Aguirre</w:t>
            </w:r>
          </w:p>
        </w:tc>
        <w:tc>
          <w:tcPr>
            <w:tcW w:w="1416" w:type="dxa"/>
          </w:tcPr>
          <w:p>
            <w:pPr>
              <w:pStyle w:val="TableParagraph"/>
              <w:spacing w:line="250" w:lineRule="exact"/>
              <w:ind w:left="583"/>
              <w:rPr>
                <w:sz w:val="22"/>
              </w:rPr>
            </w:pPr>
            <w:r>
              <w:rPr>
                <w:sz w:val="22"/>
              </w:rPr>
              <w:t>30</w:t>
            </w:r>
          </w:p>
        </w:tc>
        <w:tc>
          <w:tcPr>
            <w:tcW w:w="1277" w:type="dxa"/>
          </w:tcPr>
          <w:p>
            <w:pPr>
              <w:pStyle w:val="TableParagraph"/>
              <w:spacing w:line="250" w:lineRule="exact"/>
              <w:ind w:left="373" w:right="363"/>
              <w:jc w:val="center"/>
              <w:rPr>
                <w:sz w:val="22"/>
              </w:rPr>
            </w:pPr>
            <w:r>
              <w:rPr>
                <w:sz w:val="22"/>
              </w:rPr>
              <w:t>28</w:t>
            </w:r>
          </w:p>
        </w:tc>
        <w:tc>
          <w:tcPr>
            <w:tcW w:w="1274" w:type="dxa"/>
          </w:tcPr>
          <w:p>
            <w:pPr>
              <w:pStyle w:val="TableParagraph"/>
              <w:spacing w:line="250" w:lineRule="exact"/>
              <w:ind w:left="371" w:right="362"/>
              <w:jc w:val="center"/>
              <w:rPr>
                <w:sz w:val="22"/>
              </w:rPr>
            </w:pPr>
            <w:r>
              <w:rPr>
                <w:sz w:val="22"/>
              </w:rPr>
              <w:t>30</w:t>
            </w:r>
          </w:p>
        </w:tc>
      </w:tr>
      <w:tr>
        <w:trPr>
          <w:trHeight w:val="278" w:hRule="atLeast"/>
        </w:trPr>
        <w:tc>
          <w:tcPr>
            <w:tcW w:w="5247" w:type="dxa"/>
          </w:tcPr>
          <w:p>
            <w:pPr>
              <w:pStyle w:val="TableParagraph"/>
              <w:spacing w:line="259" w:lineRule="exact"/>
              <w:ind w:left="465"/>
              <w:rPr>
                <w:rFonts w:ascii="Times New Roman"/>
                <w:sz w:val="24"/>
              </w:rPr>
            </w:pPr>
            <w:r>
              <w:rPr>
                <w:sz w:val="20"/>
              </w:rPr>
              <w:t>73. </w:t>
            </w:r>
            <w:r>
              <w:rPr>
                <w:rFonts w:ascii="Times New Roman"/>
                <w:sz w:val="24"/>
              </w:rPr>
              <w:t>Mtra. Herlinda Villarreal G.</w:t>
            </w:r>
          </w:p>
        </w:tc>
        <w:tc>
          <w:tcPr>
            <w:tcW w:w="1416" w:type="dxa"/>
          </w:tcPr>
          <w:p>
            <w:pPr>
              <w:pStyle w:val="TableParagraph"/>
              <w:ind w:left="583"/>
              <w:rPr>
                <w:sz w:val="22"/>
              </w:rPr>
            </w:pPr>
            <w:r>
              <w:rPr>
                <w:sz w:val="22"/>
              </w:rPr>
              <w:t>29</w:t>
            </w:r>
          </w:p>
        </w:tc>
        <w:tc>
          <w:tcPr>
            <w:tcW w:w="1277" w:type="dxa"/>
          </w:tcPr>
          <w:p>
            <w:pPr>
              <w:pStyle w:val="TableParagraph"/>
              <w:ind w:left="373" w:right="363"/>
              <w:jc w:val="center"/>
              <w:rPr>
                <w:sz w:val="22"/>
              </w:rPr>
            </w:pPr>
            <w:r>
              <w:rPr>
                <w:sz w:val="22"/>
              </w:rPr>
              <w:t>27</w:t>
            </w:r>
          </w:p>
        </w:tc>
        <w:tc>
          <w:tcPr>
            <w:tcW w:w="1274" w:type="dxa"/>
          </w:tcPr>
          <w:p>
            <w:pPr>
              <w:pStyle w:val="TableParagraph"/>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74. </w:t>
            </w:r>
            <w:r>
              <w:rPr>
                <w:rFonts w:ascii="Times New Roman" w:hAnsi="Times New Roman"/>
                <w:sz w:val="24"/>
              </w:rPr>
              <w:t>Mtra. Irma Fernández Tovar</w:t>
            </w:r>
          </w:p>
        </w:tc>
        <w:tc>
          <w:tcPr>
            <w:tcW w:w="1416" w:type="dxa"/>
          </w:tcPr>
          <w:p>
            <w:pPr>
              <w:pStyle w:val="TableParagraph"/>
              <w:spacing w:line="250" w:lineRule="exact"/>
              <w:ind w:left="583"/>
              <w:rPr>
                <w:sz w:val="22"/>
              </w:rPr>
            </w:pPr>
            <w:r>
              <w:rPr>
                <w:sz w:val="22"/>
              </w:rPr>
              <w:t>31</w:t>
            </w:r>
          </w:p>
        </w:tc>
        <w:tc>
          <w:tcPr>
            <w:tcW w:w="1277" w:type="dxa"/>
          </w:tcPr>
          <w:p>
            <w:pPr>
              <w:pStyle w:val="TableParagraph"/>
              <w:spacing w:line="250" w:lineRule="exact"/>
              <w:ind w:left="373" w:right="363"/>
              <w:jc w:val="center"/>
              <w:rPr>
                <w:sz w:val="22"/>
              </w:rPr>
            </w:pPr>
            <w:r>
              <w:rPr>
                <w:sz w:val="22"/>
              </w:rPr>
              <w:t>30</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sz w:val="24"/>
              </w:rPr>
            </w:pPr>
            <w:r>
              <w:rPr>
                <w:sz w:val="20"/>
              </w:rPr>
              <w:t>75. </w:t>
            </w:r>
            <w:r>
              <w:rPr>
                <w:rFonts w:ascii="Times New Roman"/>
                <w:sz w:val="24"/>
              </w:rPr>
              <w:t>Mtra. Julymar Alegre Ortiz</w:t>
            </w:r>
          </w:p>
        </w:tc>
        <w:tc>
          <w:tcPr>
            <w:tcW w:w="1416" w:type="dxa"/>
          </w:tcPr>
          <w:p>
            <w:pPr>
              <w:pStyle w:val="TableParagraph"/>
              <w:spacing w:line="250" w:lineRule="exact"/>
              <w:ind w:left="583"/>
              <w:rPr>
                <w:sz w:val="22"/>
              </w:rPr>
            </w:pPr>
            <w:r>
              <w:rPr>
                <w:sz w:val="22"/>
              </w:rPr>
              <w:t>28</w:t>
            </w:r>
          </w:p>
        </w:tc>
        <w:tc>
          <w:tcPr>
            <w:tcW w:w="1277" w:type="dxa"/>
          </w:tcPr>
          <w:p>
            <w:pPr>
              <w:pStyle w:val="TableParagraph"/>
              <w:spacing w:line="250" w:lineRule="exact"/>
              <w:ind w:left="373" w:right="363"/>
              <w:jc w:val="center"/>
              <w:rPr>
                <w:sz w:val="22"/>
              </w:rPr>
            </w:pPr>
            <w:r>
              <w:rPr>
                <w:sz w:val="22"/>
              </w:rPr>
              <w:t>23</w:t>
            </w:r>
          </w:p>
        </w:tc>
        <w:tc>
          <w:tcPr>
            <w:tcW w:w="1274" w:type="dxa"/>
          </w:tcPr>
          <w:p>
            <w:pPr>
              <w:pStyle w:val="TableParagraph"/>
              <w:spacing w:line="250" w:lineRule="exact"/>
              <w:ind w:left="371" w:right="362"/>
              <w:jc w:val="center"/>
              <w:rPr>
                <w:sz w:val="22"/>
              </w:rPr>
            </w:pPr>
            <w:r>
              <w:rPr>
                <w:sz w:val="22"/>
              </w:rPr>
              <w:t>20</w:t>
            </w:r>
          </w:p>
        </w:tc>
      </w:tr>
      <w:tr>
        <w:trPr>
          <w:trHeight w:val="275" w:hRule="atLeast"/>
        </w:trPr>
        <w:tc>
          <w:tcPr>
            <w:tcW w:w="5247" w:type="dxa"/>
          </w:tcPr>
          <w:p>
            <w:pPr>
              <w:pStyle w:val="TableParagraph"/>
              <w:spacing w:line="256" w:lineRule="exact"/>
              <w:ind w:left="465"/>
              <w:rPr>
                <w:rFonts w:ascii="Times New Roman"/>
                <w:sz w:val="24"/>
              </w:rPr>
            </w:pPr>
            <w:r>
              <w:rPr>
                <w:sz w:val="20"/>
              </w:rPr>
              <w:t>76. </w:t>
            </w:r>
            <w:r>
              <w:rPr>
                <w:rFonts w:ascii="Times New Roman"/>
                <w:sz w:val="24"/>
              </w:rPr>
              <w:t>Mtra. Lorena Elizabeth Ibarra</w:t>
            </w:r>
          </w:p>
        </w:tc>
        <w:tc>
          <w:tcPr>
            <w:tcW w:w="1416" w:type="dxa"/>
          </w:tcPr>
          <w:p>
            <w:pPr>
              <w:pStyle w:val="TableParagraph"/>
              <w:spacing w:line="250" w:lineRule="exact"/>
              <w:ind w:left="583"/>
              <w:rPr>
                <w:sz w:val="22"/>
              </w:rPr>
            </w:pPr>
            <w:r>
              <w:rPr>
                <w:sz w:val="22"/>
              </w:rPr>
              <w:t>35</w:t>
            </w:r>
          </w:p>
        </w:tc>
        <w:tc>
          <w:tcPr>
            <w:tcW w:w="1277" w:type="dxa"/>
          </w:tcPr>
          <w:p>
            <w:pPr>
              <w:pStyle w:val="TableParagraph"/>
              <w:spacing w:line="250" w:lineRule="exact"/>
              <w:ind w:left="373" w:right="363"/>
              <w:jc w:val="center"/>
              <w:rPr>
                <w:sz w:val="22"/>
              </w:rPr>
            </w:pPr>
            <w:r>
              <w:rPr>
                <w:sz w:val="22"/>
              </w:rPr>
              <w:t>70</w:t>
            </w:r>
          </w:p>
        </w:tc>
        <w:tc>
          <w:tcPr>
            <w:tcW w:w="1274" w:type="dxa"/>
          </w:tcPr>
          <w:p>
            <w:pPr>
              <w:pStyle w:val="TableParagraph"/>
              <w:spacing w:line="250" w:lineRule="exact"/>
              <w:ind w:left="371" w:right="362"/>
              <w:jc w:val="center"/>
              <w:rPr>
                <w:sz w:val="22"/>
              </w:rPr>
            </w:pPr>
            <w:r>
              <w:rPr>
                <w:sz w:val="22"/>
              </w:rPr>
              <w:t>45</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77. </w:t>
            </w:r>
            <w:r>
              <w:rPr>
                <w:rFonts w:ascii="Times New Roman" w:hAnsi="Times New Roman"/>
                <w:sz w:val="24"/>
              </w:rPr>
              <w:t>Mtra. Inés Marina Aguiñaga H.</w:t>
            </w:r>
          </w:p>
        </w:tc>
        <w:tc>
          <w:tcPr>
            <w:tcW w:w="1416" w:type="dxa"/>
          </w:tcPr>
          <w:p>
            <w:pPr>
              <w:pStyle w:val="TableParagraph"/>
              <w:spacing w:line="250" w:lineRule="exact"/>
              <w:ind w:left="643"/>
              <w:rPr>
                <w:sz w:val="22"/>
              </w:rPr>
            </w:pPr>
            <w:r>
              <w:rPr>
                <w:w w:val="100"/>
                <w:sz w:val="22"/>
              </w:rPr>
              <w:t>0</w:t>
            </w:r>
          </w:p>
        </w:tc>
        <w:tc>
          <w:tcPr>
            <w:tcW w:w="1277" w:type="dxa"/>
          </w:tcPr>
          <w:p>
            <w:pPr>
              <w:pStyle w:val="TableParagraph"/>
              <w:spacing w:line="250" w:lineRule="exact"/>
              <w:ind w:left="8"/>
              <w:jc w:val="center"/>
              <w:rPr>
                <w:sz w:val="22"/>
              </w:rPr>
            </w:pPr>
            <w:r>
              <w:rPr>
                <w:w w:val="100"/>
                <w:sz w:val="22"/>
              </w:rPr>
              <w:t>0</w:t>
            </w:r>
          </w:p>
        </w:tc>
        <w:tc>
          <w:tcPr>
            <w:tcW w:w="1274" w:type="dxa"/>
          </w:tcPr>
          <w:p>
            <w:pPr>
              <w:pStyle w:val="TableParagraph"/>
              <w:spacing w:line="250" w:lineRule="exact"/>
              <w:ind w:left="7"/>
              <w:jc w:val="center"/>
              <w:rPr>
                <w:sz w:val="22"/>
              </w:rPr>
            </w:pPr>
            <w:r>
              <w:rPr>
                <w:w w:val="100"/>
                <w:sz w:val="22"/>
              </w:rPr>
              <w:t>4</w:t>
            </w:r>
          </w:p>
        </w:tc>
      </w:tr>
      <w:tr>
        <w:trPr>
          <w:trHeight w:val="275" w:hRule="atLeast"/>
        </w:trPr>
        <w:tc>
          <w:tcPr>
            <w:tcW w:w="5247" w:type="dxa"/>
          </w:tcPr>
          <w:p>
            <w:pPr>
              <w:pStyle w:val="TableParagraph"/>
              <w:spacing w:line="256" w:lineRule="exact"/>
              <w:ind w:left="465"/>
              <w:rPr>
                <w:rFonts w:ascii="Times New Roman"/>
                <w:sz w:val="24"/>
              </w:rPr>
            </w:pPr>
            <w:r>
              <w:rPr>
                <w:sz w:val="20"/>
              </w:rPr>
              <w:t>78. </w:t>
            </w:r>
            <w:r>
              <w:rPr>
                <w:rFonts w:ascii="Times New Roman"/>
                <w:sz w:val="24"/>
              </w:rPr>
              <w:t>Mtra. Margarita Shears Lozano</w:t>
            </w:r>
          </w:p>
        </w:tc>
        <w:tc>
          <w:tcPr>
            <w:tcW w:w="1416" w:type="dxa"/>
          </w:tcPr>
          <w:p>
            <w:pPr>
              <w:pStyle w:val="TableParagraph"/>
              <w:spacing w:line="250" w:lineRule="exact"/>
              <w:ind w:left="583"/>
              <w:rPr>
                <w:sz w:val="22"/>
              </w:rPr>
            </w:pPr>
            <w:r>
              <w:rPr>
                <w:sz w:val="22"/>
              </w:rPr>
              <w:t>19</w:t>
            </w:r>
          </w:p>
        </w:tc>
        <w:tc>
          <w:tcPr>
            <w:tcW w:w="1277" w:type="dxa"/>
          </w:tcPr>
          <w:p>
            <w:pPr>
              <w:pStyle w:val="TableParagraph"/>
              <w:spacing w:line="250" w:lineRule="exact"/>
              <w:ind w:left="373" w:right="363"/>
              <w:jc w:val="center"/>
              <w:rPr>
                <w:sz w:val="22"/>
              </w:rPr>
            </w:pPr>
            <w:r>
              <w:rPr>
                <w:sz w:val="22"/>
              </w:rPr>
              <w:t>17</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79. </w:t>
            </w:r>
            <w:r>
              <w:rPr>
                <w:rFonts w:ascii="Times New Roman" w:hAnsi="Times New Roman"/>
                <w:sz w:val="24"/>
              </w:rPr>
              <w:t>Mtra. María De La Luz Escalona</w:t>
            </w:r>
          </w:p>
        </w:tc>
        <w:tc>
          <w:tcPr>
            <w:tcW w:w="1416" w:type="dxa"/>
          </w:tcPr>
          <w:p>
            <w:pPr>
              <w:pStyle w:val="TableParagraph"/>
              <w:spacing w:line="250" w:lineRule="exact"/>
              <w:ind w:left="583"/>
              <w:rPr>
                <w:sz w:val="22"/>
              </w:rPr>
            </w:pPr>
            <w:r>
              <w:rPr>
                <w:sz w:val="22"/>
              </w:rPr>
              <w:t>30</w:t>
            </w:r>
          </w:p>
        </w:tc>
        <w:tc>
          <w:tcPr>
            <w:tcW w:w="1277" w:type="dxa"/>
          </w:tcPr>
          <w:p>
            <w:pPr>
              <w:pStyle w:val="TableParagraph"/>
              <w:spacing w:line="250" w:lineRule="exact"/>
              <w:ind w:left="373" w:right="363"/>
              <w:jc w:val="center"/>
              <w:rPr>
                <w:sz w:val="22"/>
              </w:rPr>
            </w:pPr>
            <w:r>
              <w:rPr>
                <w:sz w:val="22"/>
              </w:rPr>
              <w:t>37</w:t>
            </w:r>
          </w:p>
        </w:tc>
        <w:tc>
          <w:tcPr>
            <w:tcW w:w="1274" w:type="dxa"/>
          </w:tcPr>
          <w:p>
            <w:pPr>
              <w:pStyle w:val="TableParagraph"/>
              <w:spacing w:line="250" w:lineRule="exact"/>
              <w:ind w:left="371" w:right="362"/>
              <w:jc w:val="center"/>
              <w:rPr>
                <w:sz w:val="22"/>
              </w:rPr>
            </w:pPr>
            <w:r>
              <w:rPr>
                <w:sz w:val="22"/>
              </w:rPr>
              <w:t>33</w:t>
            </w:r>
          </w:p>
        </w:tc>
      </w:tr>
      <w:tr>
        <w:trPr>
          <w:trHeight w:val="277" w:hRule="atLeast"/>
        </w:trPr>
        <w:tc>
          <w:tcPr>
            <w:tcW w:w="5247" w:type="dxa"/>
          </w:tcPr>
          <w:p>
            <w:pPr>
              <w:pStyle w:val="TableParagraph"/>
              <w:spacing w:line="258" w:lineRule="exact"/>
              <w:ind w:left="465"/>
              <w:rPr>
                <w:rFonts w:ascii="Times New Roman" w:hAnsi="Times New Roman"/>
                <w:sz w:val="24"/>
              </w:rPr>
            </w:pPr>
            <w:r>
              <w:rPr>
                <w:sz w:val="20"/>
              </w:rPr>
              <w:t>80. </w:t>
            </w:r>
            <w:r>
              <w:rPr>
                <w:rFonts w:ascii="Times New Roman" w:hAnsi="Times New Roman"/>
                <w:sz w:val="24"/>
              </w:rPr>
              <w:t>Mtra. María Del Carmen Hernández</w:t>
            </w:r>
          </w:p>
        </w:tc>
        <w:tc>
          <w:tcPr>
            <w:tcW w:w="1416" w:type="dxa"/>
          </w:tcPr>
          <w:p>
            <w:pPr>
              <w:pStyle w:val="TableParagraph"/>
              <w:ind w:left="583"/>
              <w:rPr>
                <w:sz w:val="22"/>
              </w:rPr>
            </w:pPr>
            <w:r>
              <w:rPr>
                <w:sz w:val="22"/>
              </w:rPr>
              <w:t>32</w:t>
            </w:r>
          </w:p>
        </w:tc>
        <w:tc>
          <w:tcPr>
            <w:tcW w:w="1277" w:type="dxa"/>
          </w:tcPr>
          <w:p>
            <w:pPr>
              <w:pStyle w:val="TableParagraph"/>
              <w:ind w:left="373" w:right="363"/>
              <w:jc w:val="center"/>
              <w:rPr>
                <w:sz w:val="22"/>
              </w:rPr>
            </w:pPr>
            <w:r>
              <w:rPr>
                <w:sz w:val="22"/>
              </w:rPr>
              <w:t>23</w:t>
            </w:r>
          </w:p>
        </w:tc>
        <w:tc>
          <w:tcPr>
            <w:tcW w:w="1274" w:type="dxa"/>
          </w:tcPr>
          <w:p>
            <w:pPr>
              <w:pStyle w:val="TableParagraph"/>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81. </w:t>
            </w:r>
            <w:r>
              <w:rPr>
                <w:rFonts w:ascii="Times New Roman" w:hAnsi="Times New Roman"/>
                <w:sz w:val="24"/>
              </w:rPr>
              <w:t>Mtra. María Del Carmen Pérez</w:t>
            </w:r>
          </w:p>
        </w:tc>
        <w:tc>
          <w:tcPr>
            <w:tcW w:w="1416" w:type="dxa"/>
          </w:tcPr>
          <w:p>
            <w:pPr>
              <w:pStyle w:val="TableParagraph"/>
              <w:spacing w:line="250" w:lineRule="exact"/>
              <w:ind w:left="583"/>
              <w:rPr>
                <w:sz w:val="22"/>
              </w:rPr>
            </w:pPr>
            <w:r>
              <w:rPr>
                <w:sz w:val="22"/>
              </w:rPr>
              <w:t>35</w:t>
            </w:r>
          </w:p>
        </w:tc>
        <w:tc>
          <w:tcPr>
            <w:tcW w:w="1277" w:type="dxa"/>
          </w:tcPr>
          <w:p>
            <w:pPr>
              <w:pStyle w:val="TableParagraph"/>
              <w:spacing w:line="250" w:lineRule="exact"/>
              <w:ind w:left="373" w:right="363"/>
              <w:jc w:val="center"/>
              <w:rPr>
                <w:sz w:val="22"/>
              </w:rPr>
            </w:pPr>
            <w:r>
              <w:rPr>
                <w:sz w:val="22"/>
              </w:rPr>
              <w:t>25</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82. </w:t>
            </w:r>
            <w:r>
              <w:rPr>
                <w:rFonts w:ascii="Times New Roman" w:hAnsi="Times New Roman"/>
                <w:sz w:val="24"/>
              </w:rPr>
              <w:t>Mtra. María del Roble Reyna</w:t>
            </w:r>
          </w:p>
        </w:tc>
        <w:tc>
          <w:tcPr>
            <w:tcW w:w="1416" w:type="dxa"/>
          </w:tcPr>
          <w:p>
            <w:pPr>
              <w:pStyle w:val="TableParagraph"/>
              <w:spacing w:line="250" w:lineRule="exact"/>
              <w:ind w:left="583"/>
              <w:rPr>
                <w:sz w:val="22"/>
              </w:rPr>
            </w:pPr>
            <w:r>
              <w:rPr>
                <w:sz w:val="22"/>
              </w:rPr>
              <w:t>15</w:t>
            </w:r>
          </w:p>
        </w:tc>
        <w:tc>
          <w:tcPr>
            <w:tcW w:w="1277" w:type="dxa"/>
          </w:tcPr>
          <w:p>
            <w:pPr>
              <w:pStyle w:val="TableParagraph"/>
              <w:spacing w:line="250" w:lineRule="exact"/>
              <w:ind w:left="373" w:right="363"/>
              <w:jc w:val="center"/>
              <w:rPr>
                <w:sz w:val="22"/>
              </w:rPr>
            </w:pPr>
            <w:r>
              <w:rPr>
                <w:sz w:val="22"/>
              </w:rPr>
              <w:t>27</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83. </w:t>
            </w:r>
            <w:r>
              <w:rPr>
                <w:rFonts w:ascii="Times New Roman" w:hAnsi="Times New Roman"/>
                <w:sz w:val="24"/>
              </w:rPr>
              <w:t>Mtra. María Esther Fernández Solís</w:t>
            </w:r>
          </w:p>
        </w:tc>
        <w:tc>
          <w:tcPr>
            <w:tcW w:w="1416" w:type="dxa"/>
          </w:tcPr>
          <w:p>
            <w:pPr>
              <w:pStyle w:val="TableParagraph"/>
              <w:spacing w:line="250" w:lineRule="exact"/>
              <w:ind w:left="583"/>
              <w:rPr>
                <w:sz w:val="22"/>
              </w:rPr>
            </w:pPr>
            <w:r>
              <w:rPr>
                <w:sz w:val="22"/>
              </w:rPr>
              <w:t>27</w:t>
            </w:r>
          </w:p>
        </w:tc>
        <w:tc>
          <w:tcPr>
            <w:tcW w:w="1277" w:type="dxa"/>
          </w:tcPr>
          <w:p>
            <w:pPr>
              <w:pStyle w:val="TableParagraph"/>
              <w:spacing w:line="250" w:lineRule="exact"/>
              <w:ind w:left="373" w:right="363"/>
              <w:jc w:val="center"/>
              <w:rPr>
                <w:sz w:val="22"/>
              </w:rPr>
            </w:pPr>
            <w:r>
              <w:rPr>
                <w:sz w:val="22"/>
              </w:rPr>
              <w:t>27</w:t>
            </w:r>
          </w:p>
        </w:tc>
        <w:tc>
          <w:tcPr>
            <w:tcW w:w="1274" w:type="dxa"/>
          </w:tcPr>
          <w:p>
            <w:pPr>
              <w:pStyle w:val="TableParagraph"/>
              <w:spacing w:line="250" w:lineRule="exact"/>
              <w:ind w:left="371" w:right="362"/>
              <w:jc w:val="center"/>
              <w:rPr>
                <w:sz w:val="22"/>
              </w:rPr>
            </w:pPr>
            <w:r>
              <w:rPr>
                <w:sz w:val="22"/>
              </w:rPr>
              <w:t>30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84. </w:t>
            </w:r>
            <w:r>
              <w:rPr>
                <w:rFonts w:ascii="Times New Roman" w:hAnsi="Times New Roman"/>
                <w:sz w:val="24"/>
              </w:rPr>
              <w:t>Mtra. María Esther Rea Barajas</w:t>
            </w:r>
          </w:p>
        </w:tc>
        <w:tc>
          <w:tcPr>
            <w:tcW w:w="1416" w:type="dxa"/>
          </w:tcPr>
          <w:p>
            <w:pPr>
              <w:pStyle w:val="TableParagraph"/>
              <w:spacing w:line="250" w:lineRule="exact"/>
              <w:ind w:left="583"/>
              <w:rPr>
                <w:sz w:val="22"/>
              </w:rPr>
            </w:pPr>
            <w:r>
              <w:rPr>
                <w:sz w:val="22"/>
              </w:rPr>
              <w:t>30</w:t>
            </w:r>
          </w:p>
        </w:tc>
        <w:tc>
          <w:tcPr>
            <w:tcW w:w="1277" w:type="dxa"/>
          </w:tcPr>
          <w:p>
            <w:pPr>
              <w:pStyle w:val="TableParagraph"/>
              <w:spacing w:line="250" w:lineRule="exact"/>
              <w:ind w:left="373" w:right="363"/>
              <w:jc w:val="center"/>
              <w:rPr>
                <w:sz w:val="22"/>
              </w:rPr>
            </w:pPr>
            <w:r>
              <w:rPr>
                <w:sz w:val="22"/>
              </w:rPr>
              <w:t>28</w:t>
            </w:r>
          </w:p>
        </w:tc>
        <w:tc>
          <w:tcPr>
            <w:tcW w:w="1274" w:type="dxa"/>
          </w:tcPr>
          <w:p>
            <w:pPr>
              <w:pStyle w:val="TableParagraph"/>
              <w:spacing w:line="250" w:lineRule="exact"/>
              <w:ind w:left="371" w:right="362"/>
              <w:jc w:val="center"/>
              <w:rPr>
                <w:sz w:val="22"/>
              </w:rPr>
            </w:pPr>
            <w:r>
              <w:rPr>
                <w:sz w:val="22"/>
              </w:rPr>
              <w:t>30</w:t>
            </w:r>
          </w:p>
        </w:tc>
      </w:tr>
      <w:tr>
        <w:trPr>
          <w:trHeight w:val="276" w:hRule="atLeast"/>
        </w:trPr>
        <w:tc>
          <w:tcPr>
            <w:tcW w:w="5247" w:type="dxa"/>
          </w:tcPr>
          <w:p>
            <w:pPr>
              <w:pStyle w:val="TableParagraph"/>
              <w:spacing w:line="256" w:lineRule="exact"/>
              <w:ind w:left="465"/>
              <w:rPr>
                <w:rFonts w:ascii="Times New Roman" w:hAnsi="Times New Roman"/>
                <w:sz w:val="24"/>
              </w:rPr>
            </w:pPr>
            <w:r>
              <w:rPr>
                <w:sz w:val="20"/>
              </w:rPr>
              <w:t>85. </w:t>
            </w:r>
            <w:r>
              <w:rPr>
                <w:rFonts w:ascii="Times New Roman" w:hAnsi="Times New Roman"/>
                <w:sz w:val="24"/>
              </w:rPr>
              <w:t>Mtra. María Eugenia González</w:t>
            </w:r>
          </w:p>
        </w:tc>
        <w:tc>
          <w:tcPr>
            <w:tcW w:w="1416" w:type="dxa"/>
          </w:tcPr>
          <w:p>
            <w:pPr>
              <w:pStyle w:val="TableParagraph"/>
              <w:spacing w:line="251" w:lineRule="exact"/>
              <w:ind w:left="583"/>
              <w:rPr>
                <w:sz w:val="22"/>
              </w:rPr>
            </w:pPr>
            <w:r>
              <w:rPr>
                <w:sz w:val="22"/>
              </w:rPr>
              <w:t>25</w:t>
            </w:r>
          </w:p>
        </w:tc>
        <w:tc>
          <w:tcPr>
            <w:tcW w:w="1277" w:type="dxa"/>
          </w:tcPr>
          <w:p>
            <w:pPr>
              <w:pStyle w:val="TableParagraph"/>
              <w:spacing w:line="251" w:lineRule="exact"/>
              <w:ind w:left="373" w:right="363"/>
              <w:jc w:val="center"/>
              <w:rPr>
                <w:sz w:val="22"/>
              </w:rPr>
            </w:pPr>
            <w:r>
              <w:rPr>
                <w:sz w:val="22"/>
              </w:rPr>
              <w:t>24</w:t>
            </w:r>
          </w:p>
        </w:tc>
        <w:tc>
          <w:tcPr>
            <w:tcW w:w="1274" w:type="dxa"/>
          </w:tcPr>
          <w:p>
            <w:pPr>
              <w:pStyle w:val="TableParagraph"/>
              <w:spacing w:line="251" w:lineRule="exact"/>
              <w:ind w:left="371" w:right="362"/>
              <w:jc w:val="center"/>
              <w:rPr>
                <w:sz w:val="22"/>
              </w:rPr>
            </w:pPr>
            <w:r>
              <w:rPr>
                <w:sz w:val="22"/>
              </w:rPr>
              <w:t>24</w:t>
            </w:r>
          </w:p>
        </w:tc>
      </w:tr>
      <w:tr>
        <w:trPr>
          <w:trHeight w:val="278" w:hRule="atLeast"/>
        </w:trPr>
        <w:tc>
          <w:tcPr>
            <w:tcW w:w="5247" w:type="dxa"/>
          </w:tcPr>
          <w:p>
            <w:pPr>
              <w:pStyle w:val="TableParagraph"/>
              <w:spacing w:line="258" w:lineRule="exact"/>
              <w:ind w:left="465"/>
              <w:rPr>
                <w:rFonts w:ascii="Times New Roman" w:hAnsi="Times New Roman"/>
                <w:sz w:val="24"/>
              </w:rPr>
            </w:pPr>
            <w:r>
              <w:rPr>
                <w:sz w:val="20"/>
              </w:rPr>
              <w:t>86. </w:t>
            </w:r>
            <w:r>
              <w:rPr>
                <w:rFonts w:ascii="Times New Roman" w:hAnsi="Times New Roman"/>
                <w:sz w:val="24"/>
              </w:rPr>
              <w:t>Mtra. María Graciela González c.</w:t>
            </w:r>
          </w:p>
        </w:tc>
        <w:tc>
          <w:tcPr>
            <w:tcW w:w="1416" w:type="dxa"/>
          </w:tcPr>
          <w:p>
            <w:pPr>
              <w:pStyle w:val="TableParagraph"/>
              <w:ind w:left="643"/>
              <w:rPr>
                <w:sz w:val="22"/>
              </w:rPr>
            </w:pPr>
            <w:r>
              <w:rPr>
                <w:w w:val="100"/>
                <w:sz w:val="22"/>
              </w:rPr>
              <w:t>0</w:t>
            </w:r>
          </w:p>
        </w:tc>
        <w:tc>
          <w:tcPr>
            <w:tcW w:w="1277" w:type="dxa"/>
          </w:tcPr>
          <w:p>
            <w:pPr>
              <w:pStyle w:val="TableParagraph"/>
              <w:ind w:left="373" w:right="363"/>
              <w:jc w:val="center"/>
              <w:rPr>
                <w:sz w:val="22"/>
              </w:rPr>
            </w:pPr>
            <w:r>
              <w:rPr>
                <w:sz w:val="22"/>
              </w:rPr>
              <w:t>24</w:t>
            </w:r>
          </w:p>
        </w:tc>
        <w:tc>
          <w:tcPr>
            <w:tcW w:w="1274" w:type="dxa"/>
          </w:tcPr>
          <w:p>
            <w:pPr>
              <w:pStyle w:val="TableParagraph"/>
              <w:ind w:left="7"/>
              <w:jc w:val="center"/>
              <w:rPr>
                <w:sz w:val="22"/>
              </w:rPr>
            </w:pPr>
            <w:r>
              <w:rPr>
                <w:w w:val="100"/>
                <w:sz w:val="22"/>
              </w:rPr>
              <w:t>0</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87. </w:t>
            </w:r>
            <w:r>
              <w:rPr>
                <w:rFonts w:ascii="Times New Roman" w:hAnsi="Times New Roman"/>
                <w:sz w:val="24"/>
              </w:rPr>
              <w:t>Mtra. María Guadalupe Flores</w:t>
            </w:r>
          </w:p>
        </w:tc>
        <w:tc>
          <w:tcPr>
            <w:tcW w:w="1416" w:type="dxa"/>
          </w:tcPr>
          <w:p>
            <w:pPr>
              <w:pStyle w:val="TableParagraph"/>
              <w:spacing w:line="250" w:lineRule="exact"/>
              <w:ind w:left="583"/>
              <w:rPr>
                <w:sz w:val="22"/>
              </w:rPr>
            </w:pPr>
            <w:r>
              <w:rPr>
                <w:sz w:val="22"/>
              </w:rPr>
              <w:t>30</w:t>
            </w:r>
          </w:p>
        </w:tc>
        <w:tc>
          <w:tcPr>
            <w:tcW w:w="1277" w:type="dxa"/>
          </w:tcPr>
          <w:p>
            <w:pPr>
              <w:pStyle w:val="TableParagraph"/>
              <w:spacing w:line="250" w:lineRule="exact"/>
              <w:ind w:left="373" w:right="363"/>
              <w:jc w:val="center"/>
              <w:rPr>
                <w:sz w:val="22"/>
              </w:rPr>
            </w:pPr>
            <w:r>
              <w:rPr>
                <w:sz w:val="22"/>
              </w:rPr>
              <w:t>20</w:t>
            </w:r>
          </w:p>
        </w:tc>
        <w:tc>
          <w:tcPr>
            <w:tcW w:w="1274" w:type="dxa"/>
          </w:tcPr>
          <w:p>
            <w:pPr>
              <w:pStyle w:val="TableParagraph"/>
              <w:spacing w:line="250" w:lineRule="exact"/>
              <w:ind w:left="7"/>
              <w:jc w:val="center"/>
              <w:rPr>
                <w:sz w:val="22"/>
              </w:rPr>
            </w:pPr>
            <w:r>
              <w:rPr>
                <w:w w:val="100"/>
                <w:sz w:val="22"/>
              </w:rPr>
              <w:t>3</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88. </w:t>
            </w:r>
            <w:r>
              <w:rPr>
                <w:rFonts w:ascii="Times New Roman" w:hAnsi="Times New Roman"/>
                <w:sz w:val="24"/>
              </w:rPr>
              <w:t>Mtra. Maribel Sáenz Elizondo</w:t>
            </w:r>
          </w:p>
        </w:tc>
        <w:tc>
          <w:tcPr>
            <w:tcW w:w="1416" w:type="dxa"/>
          </w:tcPr>
          <w:p>
            <w:pPr>
              <w:pStyle w:val="TableParagraph"/>
              <w:spacing w:line="250" w:lineRule="exact"/>
              <w:ind w:left="583"/>
              <w:rPr>
                <w:sz w:val="22"/>
              </w:rPr>
            </w:pPr>
            <w:r>
              <w:rPr>
                <w:sz w:val="22"/>
              </w:rPr>
              <w:t>46</w:t>
            </w:r>
          </w:p>
        </w:tc>
        <w:tc>
          <w:tcPr>
            <w:tcW w:w="1277" w:type="dxa"/>
          </w:tcPr>
          <w:p>
            <w:pPr>
              <w:pStyle w:val="TableParagraph"/>
              <w:spacing w:line="250" w:lineRule="exact"/>
              <w:ind w:left="373" w:right="363"/>
              <w:jc w:val="center"/>
              <w:rPr>
                <w:sz w:val="22"/>
              </w:rPr>
            </w:pPr>
            <w:r>
              <w:rPr>
                <w:sz w:val="22"/>
              </w:rPr>
              <w:t>57</w:t>
            </w:r>
          </w:p>
        </w:tc>
        <w:tc>
          <w:tcPr>
            <w:tcW w:w="1274" w:type="dxa"/>
          </w:tcPr>
          <w:p>
            <w:pPr>
              <w:pStyle w:val="TableParagraph"/>
              <w:spacing w:line="250" w:lineRule="exact"/>
              <w:ind w:left="368" w:right="362"/>
              <w:jc w:val="center"/>
              <w:rPr>
                <w:sz w:val="22"/>
              </w:rPr>
            </w:pPr>
            <w:r>
              <w:rPr>
                <w:sz w:val="22"/>
              </w:rPr>
              <w:t>101</w:t>
            </w:r>
          </w:p>
        </w:tc>
      </w:tr>
      <w:tr>
        <w:trPr>
          <w:trHeight w:val="275" w:hRule="atLeast"/>
        </w:trPr>
        <w:tc>
          <w:tcPr>
            <w:tcW w:w="5247" w:type="dxa"/>
          </w:tcPr>
          <w:p>
            <w:pPr>
              <w:pStyle w:val="TableParagraph"/>
              <w:spacing w:line="256" w:lineRule="exact"/>
              <w:ind w:left="465"/>
              <w:rPr>
                <w:rFonts w:ascii="Times New Roman"/>
                <w:sz w:val="24"/>
              </w:rPr>
            </w:pPr>
            <w:r>
              <w:rPr>
                <w:sz w:val="20"/>
              </w:rPr>
              <w:t>89. </w:t>
            </w:r>
            <w:r>
              <w:rPr>
                <w:rFonts w:ascii="Times New Roman"/>
                <w:sz w:val="24"/>
              </w:rPr>
              <w:t>Mtra. Marina Duque Mora</w:t>
            </w:r>
          </w:p>
        </w:tc>
        <w:tc>
          <w:tcPr>
            <w:tcW w:w="1416" w:type="dxa"/>
          </w:tcPr>
          <w:p>
            <w:pPr>
              <w:pStyle w:val="TableParagraph"/>
              <w:spacing w:line="250" w:lineRule="exact"/>
              <w:ind w:left="583"/>
              <w:rPr>
                <w:sz w:val="22"/>
              </w:rPr>
            </w:pPr>
            <w:r>
              <w:rPr>
                <w:sz w:val="22"/>
              </w:rPr>
              <w:t>34</w:t>
            </w:r>
          </w:p>
        </w:tc>
        <w:tc>
          <w:tcPr>
            <w:tcW w:w="1277" w:type="dxa"/>
          </w:tcPr>
          <w:p>
            <w:pPr>
              <w:pStyle w:val="TableParagraph"/>
              <w:spacing w:line="250" w:lineRule="exact"/>
              <w:ind w:left="373" w:right="363"/>
              <w:jc w:val="center"/>
              <w:rPr>
                <w:sz w:val="22"/>
              </w:rPr>
            </w:pPr>
            <w:r>
              <w:rPr>
                <w:sz w:val="22"/>
              </w:rPr>
              <w:t>10</w:t>
            </w:r>
          </w:p>
        </w:tc>
        <w:tc>
          <w:tcPr>
            <w:tcW w:w="1274" w:type="dxa"/>
          </w:tcPr>
          <w:p>
            <w:pPr>
              <w:pStyle w:val="TableParagraph"/>
              <w:spacing w:line="250" w:lineRule="exact"/>
              <w:ind w:left="7"/>
              <w:jc w:val="center"/>
              <w:rPr>
                <w:sz w:val="22"/>
              </w:rPr>
            </w:pPr>
            <w:r>
              <w:rPr>
                <w:w w:val="100"/>
                <w:sz w:val="22"/>
              </w:rPr>
              <w:t>8</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90. </w:t>
            </w:r>
            <w:r>
              <w:rPr>
                <w:rFonts w:ascii="Times New Roman" w:hAnsi="Times New Roman"/>
                <w:sz w:val="24"/>
              </w:rPr>
              <w:t>Mtra. Martha Esthela Calderón</w:t>
            </w:r>
          </w:p>
        </w:tc>
        <w:tc>
          <w:tcPr>
            <w:tcW w:w="1416" w:type="dxa"/>
          </w:tcPr>
          <w:p>
            <w:pPr>
              <w:pStyle w:val="TableParagraph"/>
              <w:spacing w:line="250" w:lineRule="exact"/>
              <w:ind w:left="583"/>
              <w:rPr>
                <w:sz w:val="22"/>
              </w:rPr>
            </w:pPr>
            <w:r>
              <w:rPr>
                <w:sz w:val="22"/>
              </w:rPr>
              <w:t>31</w:t>
            </w:r>
          </w:p>
        </w:tc>
        <w:tc>
          <w:tcPr>
            <w:tcW w:w="1277" w:type="dxa"/>
          </w:tcPr>
          <w:p>
            <w:pPr>
              <w:pStyle w:val="TableParagraph"/>
              <w:spacing w:line="250" w:lineRule="exact"/>
              <w:ind w:left="373" w:right="363"/>
              <w:jc w:val="center"/>
              <w:rPr>
                <w:sz w:val="22"/>
              </w:rPr>
            </w:pPr>
            <w:r>
              <w:rPr>
                <w:sz w:val="22"/>
              </w:rPr>
              <w:t>30</w:t>
            </w:r>
          </w:p>
        </w:tc>
        <w:tc>
          <w:tcPr>
            <w:tcW w:w="1274" w:type="dxa"/>
          </w:tcPr>
          <w:p>
            <w:pPr>
              <w:pStyle w:val="TableParagraph"/>
              <w:spacing w:line="250" w:lineRule="exact"/>
              <w:ind w:left="371" w:right="362"/>
              <w:jc w:val="center"/>
              <w:rPr>
                <w:sz w:val="22"/>
              </w:rPr>
            </w:pPr>
            <w:r>
              <w:rPr>
                <w:sz w:val="22"/>
              </w:rPr>
              <w:t>34</w:t>
            </w:r>
          </w:p>
        </w:tc>
      </w:tr>
      <w:tr>
        <w:trPr>
          <w:trHeight w:val="275" w:hRule="atLeast"/>
        </w:trPr>
        <w:tc>
          <w:tcPr>
            <w:tcW w:w="5247" w:type="dxa"/>
          </w:tcPr>
          <w:p>
            <w:pPr>
              <w:pStyle w:val="TableParagraph"/>
              <w:spacing w:line="256" w:lineRule="exact"/>
              <w:ind w:left="465"/>
              <w:rPr>
                <w:rFonts w:ascii="Times New Roman"/>
                <w:sz w:val="24"/>
              </w:rPr>
            </w:pPr>
            <w:r>
              <w:rPr>
                <w:sz w:val="20"/>
              </w:rPr>
              <w:t>91. </w:t>
            </w:r>
            <w:r>
              <w:rPr>
                <w:rFonts w:ascii="Times New Roman"/>
                <w:sz w:val="24"/>
              </w:rPr>
              <w:t>Mtra. Martha Guadalupe De La Rosa</w:t>
            </w:r>
          </w:p>
        </w:tc>
        <w:tc>
          <w:tcPr>
            <w:tcW w:w="1416" w:type="dxa"/>
          </w:tcPr>
          <w:p>
            <w:pPr>
              <w:pStyle w:val="TableParagraph"/>
              <w:spacing w:line="250" w:lineRule="exact"/>
              <w:ind w:left="583"/>
              <w:rPr>
                <w:sz w:val="22"/>
              </w:rPr>
            </w:pPr>
            <w:r>
              <w:rPr>
                <w:sz w:val="22"/>
              </w:rPr>
              <w:t>28</w:t>
            </w:r>
          </w:p>
        </w:tc>
        <w:tc>
          <w:tcPr>
            <w:tcW w:w="1277" w:type="dxa"/>
          </w:tcPr>
          <w:p>
            <w:pPr>
              <w:pStyle w:val="TableParagraph"/>
              <w:spacing w:line="250" w:lineRule="exact"/>
              <w:ind w:left="373" w:right="363"/>
              <w:jc w:val="center"/>
              <w:rPr>
                <w:sz w:val="22"/>
              </w:rPr>
            </w:pPr>
            <w:r>
              <w:rPr>
                <w:sz w:val="22"/>
              </w:rPr>
              <w:t>32</w:t>
            </w:r>
          </w:p>
        </w:tc>
        <w:tc>
          <w:tcPr>
            <w:tcW w:w="1274" w:type="dxa"/>
          </w:tcPr>
          <w:p>
            <w:pPr>
              <w:pStyle w:val="TableParagraph"/>
              <w:spacing w:line="250" w:lineRule="exact"/>
              <w:ind w:left="371" w:right="362"/>
              <w:jc w:val="center"/>
              <w:rPr>
                <w:sz w:val="22"/>
              </w:rPr>
            </w:pPr>
            <w:r>
              <w:rPr>
                <w:sz w:val="22"/>
              </w:rPr>
              <w:t>28</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92. </w:t>
            </w:r>
            <w:r>
              <w:rPr>
                <w:rFonts w:ascii="Times New Roman" w:hAnsi="Times New Roman"/>
                <w:sz w:val="24"/>
              </w:rPr>
              <w:t>Mtra. Martha Lilia Arroyo González</w:t>
            </w:r>
          </w:p>
        </w:tc>
        <w:tc>
          <w:tcPr>
            <w:tcW w:w="1416" w:type="dxa"/>
          </w:tcPr>
          <w:p>
            <w:pPr>
              <w:pStyle w:val="TableParagraph"/>
              <w:ind w:left="583"/>
              <w:rPr>
                <w:sz w:val="22"/>
              </w:rPr>
            </w:pPr>
            <w:r>
              <w:rPr>
                <w:sz w:val="22"/>
              </w:rPr>
              <w:t>16</w:t>
            </w:r>
          </w:p>
        </w:tc>
        <w:tc>
          <w:tcPr>
            <w:tcW w:w="1277" w:type="dxa"/>
          </w:tcPr>
          <w:p>
            <w:pPr>
              <w:pStyle w:val="TableParagraph"/>
              <w:ind w:left="373" w:right="363"/>
              <w:jc w:val="center"/>
              <w:rPr>
                <w:sz w:val="22"/>
              </w:rPr>
            </w:pPr>
            <w:r>
              <w:rPr>
                <w:sz w:val="22"/>
              </w:rPr>
              <w:t>21</w:t>
            </w:r>
          </w:p>
        </w:tc>
        <w:tc>
          <w:tcPr>
            <w:tcW w:w="1274" w:type="dxa"/>
          </w:tcPr>
          <w:p>
            <w:pPr>
              <w:pStyle w:val="TableParagraph"/>
              <w:ind w:left="7"/>
              <w:jc w:val="center"/>
              <w:rPr>
                <w:sz w:val="22"/>
              </w:rPr>
            </w:pPr>
            <w:r>
              <w:rPr>
                <w:w w:val="100"/>
                <w:sz w:val="22"/>
              </w:rPr>
              <w:t>0</w:t>
            </w:r>
          </w:p>
        </w:tc>
      </w:tr>
      <w:tr>
        <w:trPr>
          <w:trHeight w:val="278" w:hRule="atLeast"/>
        </w:trPr>
        <w:tc>
          <w:tcPr>
            <w:tcW w:w="5247" w:type="dxa"/>
          </w:tcPr>
          <w:p>
            <w:pPr>
              <w:pStyle w:val="TableParagraph"/>
              <w:spacing w:line="258" w:lineRule="exact"/>
              <w:ind w:left="465"/>
              <w:rPr>
                <w:rFonts w:ascii="Times New Roman"/>
                <w:sz w:val="24"/>
              </w:rPr>
            </w:pPr>
            <w:r>
              <w:rPr>
                <w:sz w:val="20"/>
              </w:rPr>
              <w:t>93. </w:t>
            </w:r>
            <w:r>
              <w:rPr>
                <w:rFonts w:ascii="Times New Roman"/>
                <w:sz w:val="24"/>
              </w:rPr>
              <w:t>Mtra. Martha Patricia Zavala</w:t>
            </w:r>
          </w:p>
        </w:tc>
        <w:tc>
          <w:tcPr>
            <w:tcW w:w="1416" w:type="dxa"/>
          </w:tcPr>
          <w:p>
            <w:pPr>
              <w:pStyle w:val="TableParagraph"/>
              <w:ind w:left="583"/>
              <w:rPr>
                <w:sz w:val="22"/>
              </w:rPr>
            </w:pPr>
            <w:r>
              <w:rPr>
                <w:sz w:val="22"/>
              </w:rPr>
              <w:t>17</w:t>
            </w:r>
          </w:p>
        </w:tc>
        <w:tc>
          <w:tcPr>
            <w:tcW w:w="1277" w:type="dxa"/>
          </w:tcPr>
          <w:p>
            <w:pPr>
              <w:pStyle w:val="TableParagraph"/>
              <w:ind w:left="373" w:right="363"/>
              <w:jc w:val="center"/>
              <w:rPr>
                <w:sz w:val="22"/>
              </w:rPr>
            </w:pPr>
            <w:r>
              <w:rPr>
                <w:sz w:val="22"/>
              </w:rPr>
              <w:t>10</w:t>
            </w:r>
          </w:p>
        </w:tc>
        <w:tc>
          <w:tcPr>
            <w:tcW w:w="1274" w:type="dxa"/>
          </w:tcPr>
          <w:p>
            <w:pPr>
              <w:pStyle w:val="TableParagraph"/>
              <w:ind w:left="7"/>
              <w:jc w:val="center"/>
              <w:rPr>
                <w:sz w:val="22"/>
              </w:rPr>
            </w:pPr>
            <w:r>
              <w:rPr>
                <w:w w:val="100"/>
                <w:sz w:val="22"/>
              </w:rPr>
              <w:t>8</w:t>
            </w:r>
          </w:p>
        </w:tc>
      </w:tr>
      <w:tr>
        <w:trPr>
          <w:trHeight w:val="275" w:hRule="atLeast"/>
        </w:trPr>
        <w:tc>
          <w:tcPr>
            <w:tcW w:w="5247" w:type="dxa"/>
          </w:tcPr>
          <w:p>
            <w:pPr>
              <w:pStyle w:val="TableParagraph"/>
              <w:spacing w:line="256" w:lineRule="exact"/>
              <w:ind w:left="465"/>
              <w:rPr>
                <w:rFonts w:ascii="Times New Roman"/>
                <w:sz w:val="24"/>
              </w:rPr>
            </w:pPr>
            <w:r>
              <w:rPr>
                <w:sz w:val="20"/>
              </w:rPr>
              <w:t>94. </w:t>
            </w:r>
            <w:r>
              <w:rPr>
                <w:rFonts w:ascii="Times New Roman"/>
                <w:sz w:val="24"/>
              </w:rPr>
              <w:t>Mtra. Martha Roberta Garza</w:t>
            </w:r>
          </w:p>
        </w:tc>
        <w:tc>
          <w:tcPr>
            <w:tcW w:w="1416" w:type="dxa"/>
          </w:tcPr>
          <w:p>
            <w:pPr>
              <w:pStyle w:val="TableParagraph"/>
              <w:spacing w:line="250" w:lineRule="exact"/>
              <w:ind w:left="583"/>
              <w:rPr>
                <w:sz w:val="22"/>
              </w:rPr>
            </w:pPr>
            <w:r>
              <w:rPr>
                <w:sz w:val="22"/>
              </w:rPr>
              <w:t>35</w:t>
            </w:r>
          </w:p>
        </w:tc>
        <w:tc>
          <w:tcPr>
            <w:tcW w:w="1277" w:type="dxa"/>
          </w:tcPr>
          <w:p>
            <w:pPr>
              <w:pStyle w:val="TableParagraph"/>
              <w:spacing w:line="250" w:lineRule="exact"/>
              <w:ind w:left="373" w:right="363"/>
              <w:jc w:val="center"/>
              <w:rPr>
                <w:sz w:val="22"/>
              </w:rPr>
            </w:pPr>
            <w:r>
              <w:rPr>
                <w:sz w:val="22"/>
              </w:rPr>
              <w:t>52</w:t>
            </w:r>
          </w:p>
        </w:tc>
        <w:tc>
          <w:tcPr>
            <w:tcW w:w="1274" w:type="dxa"/>
          </w:tcPr>
          <w:p>
            <w:pPr>
              <w:pStyle w:val="TableParagraph"/>
              <w:spacing w:line="250" w:lineRule="exact"/>
              <w:ind w:left="371" w:right="362"/>
              <w:jc w:val="center"/>
              <w:rPr>
                <w:sz w:val="22"/>
              </w:rPr>
            </w:pPr>
            <w:r>
              <w:rPr>
                <w:sz w:val="22"/>
              </w:rPr>
              <w:t>37</w:t>
            </w:r>
          </w:p>
        </w:tc>
      </w:tr>
      <w:tr>
        <w:trPr>
          <w:trHeight w:val="275" w:hRule="atLeast"/>
        </w:trPr>
        <w:tc>
          <w:tcPr>
            <w:tcW w:w="5247" w:type="dxa"/>
          </w:tcPr>
          <w:p>
            <w:pPr>
              <w:pStyle w:val="TableParagraph"/>
              <w:spacing w:line="256" w:lineRule="exact"/>
              <w:ind w:left="465"/>
              <w:rPr>
                <w:rFonts w:ascii="Times New Roman"/>
                <w:sz w:val="24"/>
              </w:rPr>
            </w:pPr>
            <w:r>
              <w:rPr>
                <w:sz w:val="20"/>
              </w:rPr>
              <w:t>95. </w:t>
            </w:r>
            <w:r>
              <w:rPr>
                <w:rFonts w:ascii="Times New Roman"/>
                <w:sz w:val="24"/>
              </w:rPr>
              <w:t>Mtra. Mayra Luceldy Luna Medina</w:t>
            </w:r>
          </w:p>
        </w:tc>
        <w:tc>
          <w:tcPr>
            <w:tcW w:w="1416" w:type="dxa"/>
          </w:tcPr>
          <w:p>
            <w:pPr>
              <w:pStyle w:val="TableParagraph"/>
              <w:spacing w:line="250" w:lineRule="exact"/>
              <w:ind w:left="643"/>
              <w:rPr>
                <w:sz w:val="22"/>
              </w:rPr>
            </w:pPr>
            <w:r>
              <w:rPr>
                <w:w w:val="100"/>
                <w:sz w:val="22"/>
              </w:rPr>
              <w:t>5</w:t>
            </w:r>
          </w:p>
        </w:tc>
        <w:tc>
          <w:tcPr>
            <w:tcW w:w="1277" w:type="dxa"/>
          </w:tcPr>
          <w:p>
            <w:pPr>
              <w:pStyle w:val="TableParagraph"/>
              <w:spacing w:line="250" w:lineRule="exact"/>
              <w:ind w:left="8"/>
              <w:jc w:val="center"/>
              <w:rPr>
                <w:sz w:val="22"/>
              </w:rPr>
            </w:pPr>
            <w:r>
              <w:rPr>
                <w:w w:val="100"/>
                <w:sz w:val="22"/>
              </w:rPr>
              <w:t>7</w:t>
            </w:r>
          </w:p>
        </w:tc>
        <w:tc>
          <w:tcPr>
            <w:tcW w:w="1274" w:type="dxa"/>
          </w:tcPr>
          <w:p>
            <w:pPr>
              <w:pStyle w:val="TableParagraph"/>
              <w:spacing w:line="250" w:lineRule="exact"/>
              <w:ind w:left="7"/>
              <w:jc w:val="center"/>
              <w:rPr>
                <w:sz w:val="22"/>
              </w:rPr>
            </w:pPr>
            <w:r>
              <w:rPr>
                <w:w w:val="100"/>
                <w:sz w:val="22"/>
              </w:rPr>
              <w:t>6</w:t>
            </w:r>
          </w:p>
        </w:tc>
      </w:tr>
      <w:tr>
        <w:trPr>
          <w:trHeight w:val="276" w:hRule="atLeast"/>
        </w:trPr>
        <w:tc>
          <w:tcPr>
            <w:tcW w:w="5247" w:type="dxa"/>
          </w:tcPr>
          <w:p>
            <w:pPr>
              <w:pStyle w:val="TableParagraph"/>
              <w:spacing w:line="256" w:lineRule="exact"/>
              <w:ind w:left="465"/>
              <w:rPr>
                <w:rFonts w:ascii="Times New Roman"/>
                <w:sz w:val="24"/>
              </w:rPr>
            </w:pPr>
            <w:r>
              <w:rPr>
                <w:sz w:val="20"/>
              </w:rPr>
              <w:t>96. </w:t>
            </w:r>
            <w:r>
              <w:rPr>
                <w:rFonts w:ascii="Times New Roman"/>
                <w:sz w:val="24"/>
              </w:rPr>
              <w:t>Mtra. Milady Vargas Comsille</w:t>
            </w:r>
          </w:p>
        </w:tc>
        <w:tc>
          <w:tcPr>
            <w:tcW w:w="1416" w:type="dxa"/>
          </w:tcPr>
          <w:p>
            <w:pPr>
              <w:pStyle w:val="TableParagraph"/>
              <w:spacing w:line="250" w:lineRule="exact"/>
              <w:ind w:left="583"/>
              <w:rPr>
                <w:sz w:val="22"/>
              </w:rPr>
            </w:pPr>
            <w:r>
              <w:rPr>
                <w:sz w:val="22"/>
              </w:rPr>
              <w:t>31</w:t>
            </w:r>
          </w:p>
        </w:tc>
        <w:tc>
          <w:tcPr>
            <w:tcW w:w="1277" w:type="dxa"/>
          </w:tcPr>
          <w:p>
            <w:pPr>
              <w:pStyle w:val="TableParagraph"/>
              <w:spacing w:line="250" w:lineRule="exact"/>
              <w:ind w:left="373" w:right="363"/>
              <w:jc w:val="center"/>
              <w:rPr>
                <w:sz w:val="22"/>
              </w:rPr>
            </w:pPr>
            <w:r>
              <w:rPr>
                <w:sz w:val="22"/>
              </w:rPr>
              <w:t>32</w:t>
            </w:r>
          </w:p>
        </w:tc>
        <w:tc>
          <w:tcPr>
            <w:tcW w:w="1274" w:type="dxa"/>
          </w:tcPr>
          <w:p>
            <w:pPr>
              <w:pStyle w:val="TableParagraph"/>
              <w:spacing w:line="250" w:lineRule="exact"/>
              <w:ind w:left="371" w:right="362"/>
              <w:jc w:val="center"/>
              <w:rPr>
                <w:sz w:val="22"/>
              </w:rPr>
            </w:pPr>
            <w:r>
              <w:rPr>
                <w:sz w:val="22"/>
              </w:rPr>
              <w:t>51</w:t>
            </w:r>
          </w:p>
        </w:tc>
      </w:tr>
      <w:tr>
        <w:trPr>
          <w:trHeight w:val="275" w:hRule="atLeast"/>
        </w:trPr>
        <w:tc>
          <w:tcPr>
            <w:tcW w:w="5247" w:type="dxa"/>
          </w:tcPr>
          <w:p>
            <w:pPr>
              <w:pStyle w:val="TableParagraph"/>
              <w:spacing w:line="256" w:lineRule="exact"/>
              <w:ind w:left="465"/>
              <w:rPr>
                <w:rFonts w:ascii="Times New Roman" w:hAnsi="Times New Roman"/>
                <w:sz w:val="24"/>
              </w:rPr>
            </w:pPr>
            <w:r>
              <w:rPr>
                <w:sz w:val="20"/>
              </w:rPr>
              <w:t>97. </w:t>
            </w:r>
            <w:r>
              <w:rPr>
                <w:rFonts w:ascii="Times New Roman" w:hAnsi="Times New Roman"/>
                <w:sz w:val="24"/>
              </w:rPr>
              <w:t>Mtra. Mónica Azucena Castillo</w:t>
            </w:r>
          </w:p>
        </w:tc>
        <w:tc>
          <w:tcPr>
            <w:tcW w:w="1416" w:type="dxa"/>
          </w:tcPr>
          <w:p>
            <w:pPr>
              <w:pStyle w:val="TableParagraph"/>
              <w:spacing w:line="250" w:lineRule="exact"/>
              <w:ind w:left="583"/>
              <w:rPr>
                <w:sz w:val="22"/>
              </w:rPr>
            </w:pPr>
            <w:r>
              <w:rPr>
                <w:sz w:val="22"/>
              </w:rPr>
              <w:t>13</w:t>
            </w:r>
          </w:p>
        </w:tc>
        <w:tc>
          <w:tcPr>
            <w:tcW w:w="1277" w:type="dxa"/>
          </w:tcPr>
          <w:p>
            <w:pPr>
              <w:pStyle w:val="TableParagraph"/>
              <w:spacing w:line="250" w:lineRule="exact"/>
              <w:ind w:left="8"/>
              <w:jc w:val="center"/>
              <w:rPr>
                <w:sz w:val="22"/>
              </w:rPr>
            </w:pPr>
            <w:r>
              <w:rPr>
                <w:w w:val="100"/>
                <w:sz w:val="22"/>
              </w:rPr>
              <w:t>8</w:t>
            </w:r>
          </w:p>
        </w:tc>
        <w:tc>
          <w:tcPr>
            <w:tcW w:w="1274" w:type="dxa"/>
          </w:tcPr>
          <w:p>
            <w:pPr>
              <w:pStyle w:val="TableParagraph"/>
              <w:spacing w:line="250" w:lineRule="exact"/>
              <w:ind w:left="7"/>
              <w:jc w:val="center"/>
              <w:rPr>
                <w:sz w:val="22"/>
              </w:rPr>
            </w:pPr>
            <w:r>
              <w:rPr>
                <w:w w:val="100"/>
                <w:sz w:val="22"/>
              </w:rPr>
              <w:t>8</w:t>
            </w:r>
          </w:p>
        </w:tc>
      </w:tr>
      <w:tr>
        <w:trPr>
          <w:trHeight w:val="275" w:hRule="atLeast"/>
        </w:trPr>
        <w:tc>
          <w:tcPr>
            <w:tcW w:w="5247" w:type="dxa"/>
          </w:tcPr>
          <w:p>
            <w:pPr>
              <w:pStyle w:val="TableParagraph"/>
              <w:spacing w:line="256" w:lineRule="exact"/>
              <w:ind w:left="465"/>
              <w:rPr>
                <w:rFonts w:ascii="Times New Roman"/>
                <w:sz w:val="24"/>
              </w:rPr>
            </w:pPr>
            <w:r>
              <w:rPr>
                <w:sz w:val="20"/>
              </w:rPr>
              <w:t>98. </w:t>
            </w:r>
            <w:r>
              <w:rPr>
                <w:rFonts w:ascii="Times New Roman"/>
                <w:sz w:val="24"/>
              </w:rPr>
              <w:t>Mtra. Natalia Carlos Ruedas</w:t>
            </w:r>
          </w:p>
        </w:tc>
        <w:tc>
          <w:tcPr>
            <w:tcW w:w="1416" w:type="dxa"/>
          </w:tcPr>
          <w:p>
            <w:pPr>
              <w:pStyle w:val="TableParagraph"/>
              <w:spacing w:line="250" w:lineRule="exact"/>
              <w:ind w:left="583"/>
              <w:rPr>
                <w:sz w:val="22"/>
              </w:rPr>
            </w:pPr>
            <w:r>
              <w:rPr>
                <w:sz w:val="22"/>
              </w:rPr>
              <w:t>11</w:t>
            </w:r>
          </w:p>
        </w:tc>
        <w:tc>
          <w:tcPr>
            <w:tcW w:w="1277" w:type="dxa"/>
          </w:tcPr>
          <w:p>
            <w:pPr>
              <w:pStyle w:val="TableParagraph"/>
              <w:spacing w:line="250" w:lineRule="exact"/>
              <w:ind w:left="373" w:right="363"/>
              <w:jc w:val="center"/>
              <w:rPr>
                <w:sz w:val="22"/>
              </w:rPr>
            </w:pPr>
            <w:r>
              <w:rPr>
                <w:sz w:val="22"/>
              </w:rPr>
              <w:t>11</w:t>
            </w:r>
          </w:p>
        </w:tc>
        <w:tc>
          <w:tcPr>
            <w:tcW w:w="1274" w:type="dxa"/>
          </w:tcPr>
          <w:p>
            <w:pPr>
              <w:pStyle w:val="TableParagraph"/>
              <w:spacing w:line="250" w:lineRule="exact"/>
              <w:ind w:left="7"/>
              <w:jc w:val="center"/>
              <w:rPr>
                <w:sz w:val="22"/>
              </w:rPr>
            </w:pPr>
            <w:r>
              <w:rPr>
                <w:w w:val="100"/>
                <w:sz w:val="22"/>
              </w:rPr>
              <w:t>8</w:t>
            </w:r>
          </w:p>
        </w:tc>
      </w:tr>
      <w:tr>
        <w:trPr>
          <w:trHeight w:val="277" w:hRule="atLeast"/>
        </w:trPr>
        <w:tc>
          <w:tcPr>
            <w:tcW w:w="5247" w:type="dxa"/>
          </w:tcPr>
          <w:p>
            <w:pPr>
              <w:pStyle w:val="TableParagraph"/>
              <w:spacing w:line="258" w:lineRule="exact"/>
              <w:ind w:left="465"/>
              <w:rPr>
                <w:rFonts w:ascii="Times New Roman" w:hAnsi="Times New Roman"/>
                <w:sz w:val="24"/>
              </w:rPr>
            </w:pPr>
            <w:r>
              <w:rPr>
                <w:sz w:val="20"/>
              </w:rPr>
              <w:t>99. </w:t>
            </w:r>
            <w:r>
              <w:rPr>
                <w:rFonts w:ascii="Times New Roman" w:hAnsi="Times New Roman"/>
                <w:sz w:val="24"/>
              </w:rPr>
              <w:t>Mtra. Nora Isela Macías Núñez</w:t>
            </w:r>
          </w:p>
        </w:tc>
        <w:tc>
          <w:tcPr>
            <w:tcW w:w="1416" w:type="dxa"/>
          </w:tcPr>
          <w:p>
            <w:pPr>
              <w:pStyle w:val="TableParagraph"/>
              <w:ind w:left="583"/>
              <w:rPr>
                <w:sz w:val="22"/>
              </w:rPr>
            </w:pPr>
            <w:r>
              <w:rPr>
                <w:sz w:val="22"/>
              </w:rPr>
              <w:t>12</w:t>
            </w:r>
          </w:p>
        </w:tc>
        <w:tc>
          <w:tcPr>
            <w:tcW w:w="1277" w:type="dxa"/>
          </w:tcPr>
          <w:p>
            <w:pPr>
              <w:pStyle w:val="TableParagraph"/>
              <w:ind w:left="8"/>
              <w:jc w:val="center"/>
              <w:rPr>
                <w:sz w:val="22"/>
              </w:rPr>
            </w:pPr>
            <w:r>
              <w:rPr>
                <w:w w:val="100"/>
                <w:sz w:val="22"/>
              </w:rPr>
              <w:t>8</w:t>
            </w:r>
          </w:p>
        </w:tc>
        <w:tc>
          <w:tcPr>
            <w:tcW w:w="1274" w:type="dxa"/>
          </w:tcPr>
          <w:p>
            <w:pPr>
              <w:pStyle w:val="TableParagraph"/>
              <w:ind w:left="371" w:right="362"/>
              <w:jc w:val="center"/>
              <w:rPr>
                <w:sz w:val="22"/>
              </w:rPr>
            </w:pPr>
            <w:r>
              <w:rPr>
                <w:sz w:val="22"/>
              </w:rPr>
              <w:t>10</w:t>
            </w:r>
          </w:p>
        </w:tc>
      </w:tr>
      <w:tr>
        <w:trPr>
          <w:trHeight w:val="275" w:hRule="atLeast"/>
        </w:trPr>
        <w:tc>
          <w:tcPr>
            <w:tcW w:w="5247" w:type="dxa"/>
          </w:tcPr>
          <w:p>
            <w:pPr>
              <w:pStyle w:val="TableParagraph"/>
              <w:spacing w:line="256" w:lineRule="exact"/>
              <w:ind w:left="280"/>
              <w:rPr>
                <w:rFonts w:ascii="Times New Roman" w:hAnsi="Times New Roman"/>
                <w:sz w:val="24"/>
              </w:rPr>
            </w:pPr>
            <w:r>
              <w:rPr>
                <w:rFonts w:ascii="Times New Roman" w:hAnsi="Times New Roman"/>
                <w:sz w:val="24"/>
              </w:rPr>
              <w:t>100. Mtra. Rocío Edith Chávez P.</w:t>
            </w:r>
          </w:p>
        </w:tc>
        <w:tc>
          <w:tcPr>
            <w:tcW w:w="1416" w:type="dxa"/>
          </w:tcPr>
          <w:p>
            <w:pPr>
              <w:pStyle w:val="TableParagraph"/>
              <w:spacing w:line="250" w:lineRule="exact"/>
              <w:ind w:left="583"/>
              <w:rPr>
                <w:sz w:val="22"/>
              </w:rPr>
            </w:pPr>
            <w:r>
              <w:rPr>
                <w:sz w:val="22"/>
              </w:rPr>
              <w:t>37</w:t>
            </w:r>
          </w:p>
        </w:tc>
        <w:tc>
          <w:tcPr>
            <w:tcW w:w="1277" w:type="dxa"/>
          </w:tcPr>
          <w:p>
            <w:pPr>
              <w:pStyle w:val="TableParagraph"/>
              <w:spacing w:line="250" w:lineRule="exact"/>
              <w:ind w:left="373" w:right="363"/>
              <w:jc w:val="center"/>
              <w:rPr>
                <w:sz w:val="22"/>
              </w:rPr>
            </w:pPr>
            <w:r>
              <w:rPr>
                <w:sz w:val="22"/>
              </w:rPr>
              <w:t>40</w:t>
            </w:r>
          </w:p>
        </w:tc>
        <w:tc>
          <w:tcPr>
            <w:tcW w:w="1274" w:type="dxa"/>
          </w:tcPr>
          <w:p>
            <w:pPr>
              <w:pStyle w:val="TableParagraph"/>
              <w:spacing w:line="250" w:lineRule="exact"/>
              <w:ind w:left="371" w:right="362"/>
              <w:jc w:val="center"/>
              <w:rPr>
                <w:sz w:val="22"/>
              </w:rPr>
            </w:pPr>
            <w:r>
              <w:rPr>
                <w:sz w:val="22"/>
              </w:rPr>
              <w:t>36</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101. </w:t>
            </w:r>
            <w:r>
              <w:rPr>
                <w:rFonts w:ascii="Times New Roman" w:hAnsi="Times New Roman"/>
                <w:sz w:val="24"/>
              </w:rPr>
              <w:t>Mtra. Sonia Aurora Garza Frías</w:t>
            </w:r>
          </w:p>
        </w:tc>
        <w:tc>
          <w:tcPr>
            <w:tcW w:w="1416" w:type="dxa"/>
          </w:tcPr>
          <w:p>
            <w:pPr>
              <w:pStyle w:val="TableParagraph"/>
              <w:spacing w:line="250" w:lineRule="exact"/>
              <w:ind w:left="583"/>
              <w:rPr>
                <w:sz w:val="22"/>
              </w:rPr>
            </w:pPr>
            <w:r>
              <w:rPr>
                <w:sz w:val="22"/>
              </w:rPr>
              <w:t>64</w:t>
            </w:r>
          </w:p>
        </w:tc>
        <w:tc>
          <w:tcPr>
            <w:tcW w:w="1277" w:type="dxa"/>
          </w:tcPr>
          <w:p>
            <w:pPr>
              <w:pStyle w:val="TableParagraph"/>
              <w:spacing w:line="250" w:lineRule="exact"/>
              <w:ind w:left="373" w:right="363"/>
              <w:jc w:val="center"/>
              <w:rPr>
                <w:sz w:val="22"/>
              </w:rPr>
            </w:pPr>
            <w:r>
              <w:rPr>
                <w:sz w:val="22"/>
              </w:rPr>
              <w:t>64</w:t>
            </w:r>
          </w:p>
        </w:tc>
        <w:tc>
          <w:tcPr>
            <w:tcW w:w="1274" w:type="dxa"/>
          </w:tcPr>
          <w:p>
            <w:pPr>
              <w:pStyle w:val="TableParagraph"/>
              <w:spacing w:line="250" w:lineRule="exact"/>
              <w:ind w:left="371" w:right="362"/>
              <w:jc w:val="center"/>
              <w:rPr>
                <w:sz w:val="22"/>
              </w:rPr>
            </w:pPr>
            <w:r>
              <w:rPr>
                <w:sz w:val="22"/>
              </w:rPr>
              <w:t>82</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102. </w:t>
            </w:r>
            <w:r>
              <w:rPr>
                <w:rFonts w:ascii="Times New Roman" w:hAnsi="Times New Roman"/>
                <w:sz w:val="24"/>
              </w:rPr>
              <w:t>Mtra. Sonia Del Mercado López</w:t>
            </w:r>
          </w:p>
        </w:tc>
        <w:tc>
          <w:tcPr>
            <w:tcW w:w="1416" w:type="dxa"/>
          </w:tcPr>
          <w:p>
            <w:pPr>
              <w:pStyle w:val="TableParagraph"/>
              <w:spacing w:line="250" w:lineRule="exact"/>
              <w:ind w:left="583"/>
              <w:rPr>
                <w:sz w:val="22"/>
              </w:rPr>
            </w:pPr>
            <w:r>
              <w:rPr>
                <w:sz w:val="22"/>
              </w:rPr>
              <w:t>55</w:t>
            </w:r>
          </w:p>
        </w:tc>
        <w:tc>
          <w:tcPr>
            <w:tcW w:w="1277" w:type="dxa"/>
          </w:tcPr>
          <w:p>
            <w:pPr>
              <w:pStyle w:val="TableParagraph"/>
              <w:spacing w:line="250" w:lineRule="exact"/>
              <w:ind w:left="373" w:right="363"/>
              <w:jc w:val="center"/>
              <w:rPr>
                <w:sz w:val="22"/>
              </w:rPr>
            </w:pPr>
            <w:r>
              <w:rPr>
                <w:sz w:val="22"/>
              </w:rPr>
              <w:t>61</w:t>
            </w:r>
          </w:p>
        </w:tc>
        <w:tc>
          <w:tcPr>
            <w:tcW w:w="1274" w:type="dxa"/>
          </w:tcPr>
          <w:p>
            <w:pPr>
              <w:pStyle w:val="TableParagraph"/>
              <w:spacing w:line="250" w:lineRule="exact"/>
              <w:ind w:left="371" w:right="362"/>
              <w:jc w:val="center"/>
              <w:rPr>
                <w:sz w:val="22"/>
              </w:rPr>
            </w:pPr>
            <w:r>
              <w:rPr>
                <w:sz w:val="22"/>
              </w:rPr>
              <w:t>85</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103. </w:t>
            </w:r>
            <w:r>
              <w:rPr>
                <w:rFonts w:ascii="Times New Roman" w:hAnsi="Times New Roman"/>
                <w:sz w:val="24"/>
              </w:rPr>
              <w:t>Mtra. Yuriko Aidé Saldaña M.</w:t>
            </w:r>
          </w:p>
        </w:tc>
        <w:tc>
          <w:tcPr>
            <w:tcW w:w="1416" w:type="dxa"/>
          </w:tcPr>
          <w:p>
            <w:pPr>
              <w:pStyle w:val="TableParagraph"/>
              <w:spacing w:line="250" w:lineRule="exact"/>
              <w:ind w:left="583"/>
              <w:rPr>
                <w:sz w:val="22"/>
              </w:rPr>
            </w:pPr>
            <w:r>
              <w:rPr>
                <w:sz w:val="22"/>
              </w:rPr>
              <w:t>28</w:t>
            </w:r>
          </w:p>
        </w:tc>
        <w:tc>
          <w:tcPr>
            <w:tcW w:w="1277" w:type="dxa"/>
          </w:tcPr>
          <w:p>
            <w:pPr>
              <w:pStyle w:val="TableParagraph"/>
              <w:spacing w:line="250" w:lineRule="exact"/>
              <w:ind w:left="373" w:right="363"/>
              <w:jc w:val="center"/>
              <w:rPr>
                <w:sz w:val="22"/>
              </w:rPr>
            </w:pPr>
            <w:r>
              <w:rPr>
                <w:sz w:val="22"/>
              </w:rPr>
              <w:t>59</w:t>
            </w:r>
          </w:p>
        </w:tc>
        <w:tc>
          <w:tcPr>
            <w:tcW w:w="1274" w:type="dxa"/>
          </w:tcPr>
          <w:p>
            <w:pPr>
              <w:pStyle w:val="TableParagraph"/>
              <w:spacing w:line="250" w:lineRule="exact"/>
              <w:ind w:left="371" w:right="362"/>
              <w:jc w:val="center"/>
              <w:rPr>
                <w:sz w:val="22"/>
              </w:rPr>
            </w:pPr>
            <w:r>
              <w:rPr>
                <w:sz w:val="22"/>
              </w:rPr>
              <w:t>57</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104. </w:t>
            </w:r>
            <w:r>
              <w:rPr>
                <w:rFonts w:ascii="Times New Roman" w:hAnsi="Times New Roman"/>
                <w:sz w:val="24"/>
              </w:rPr>
              <w:t>Mtro. Andrés Roberto Ceballos</w:t>
            </w:r>
          </w:p>
        </w:tc>
        <w:tc>
          <w:tcPr>
            <w:tcW w:w="1416" w:type="dxa"/>
          </w:tcPr>
          <w:p>
            <w:pPr>
              <w:pStyle w:val="TableParagraph"/>
              <w:spacing w:line="250" w:lineRule="exact"/>
              <w:ind w:left="583"/>
              <w:rPr>
                <w:sz w:val="22"/>
              </w:rPr>
            </w:pPr>
            <w:r>
              <w:rPr>
                <w:sz w:val="22"/>
              </w:rPr>
              <w:t>21</w:t>
            </w:r>
          </w:p>
        </w:tc>
        <w:tc>
          <w:tcPr>
            <w:tcW w:w="1277" w:type="dxa"/>
          </w:tcPr>
          <w:p>
            <w:pPr>
              <w:pStyle w:val="TableParagraph"/>
              <w:spacing w:line="250" w:lineRule="exact"/>
              <w:ind w:left="373" w:right="363"/>
              <w:jc w:val="center"/>
              <w:rPr>
                <w:sz w:val="22"/>
              </w:rPr>
            </w:pPr>
            <w:r>
              <w:rPr>
                <w:sz w:val="22"/>
              </w:rPr>
              <w:t>19</w:t>
            </w:r>
          </w:p>
        </w:tc>
        <w:tc>
          <w:tcPr>
            <w:tcW w:w="1274" w:type="dxa"/>
          </w:tcPr>
          <w:p>
            <w:pPr>
              <w:pStyle w:val="TableParagraph"/>
              <w:spacing w:line="250" w:lineRule="exact"/>
              <w:ind w:left="371" w:right="362"/>
              <w:jc w:val="center"/>
              <w:rPr>
                <w:sz w:val="22"/>
              </w:rPr>
            </w:pPr>
            <w:r>
              <w:rPr>
                <w:sz w:val="22"/>
              </w:rPr>
              <w:t>18</w:t>
            </w:r>
          </w:p>
        </w:tc>
      </w:tr>
      <w:tr>
        <w:trPr>
          <w:trHeight w:val="278" w:hRule="atLeast"/>
        </w:trPr>
        <w:tc>
          <w:tcPr>
            <w:tcW w:w="5247" w:type="dxa"/>
          </w:tcPr>
          <w:p>
            <w:pPr>
              <w:pStyle w:val="TableParagraph"/>
              <w:spacing w:line="258" w:lineRule="exact"/>
              <w:ind w:left="280"/>
              <w:rPr>
                <w:rFonts w:ascii="Times New Roman" w:hAnsi="Times New Roman"/>
                <w:sz w:val="24"/>
              </w:rPr>
            </w:pPr>
            <w:r>
              <w:rPr>
                <w:sz w:val="20"/>
              </w:rPr>
              <w:t>105. </w:t>
            </w:r>
            <w:r>
              <w:rPr>
                <w:rFonts w:ascii="Times New Roman" w:hAnsi="Times New Roman"/>
                <w:sz w:val="24"/>
              </w:rPr>
              <w:t>Mtro. Armando Santíllán Romero</w:t>
            </w:r>
          </w:p>
        </w:tc>
        <w:tc>
          <w:tcPr>
            <w:tcW w:w="1416" w:type="dxa"/>
          </w:tcPr>
          <w:p>
            <w:pPr>
              <w:pStyle w:val="TableParagraph"/>
              <w:ind w:left="643"/>
              <w:rPr>
                <w:sz w:val="22"/>
              </w:rPr>
            </w:pPr>
            <w:r>
              <w:rPr>
                <w:w w:val="100"/>
                <w:sz w:val="22"/>
              </w:rPr>
              <w:t>1</w:t>
            </w:r>
          </w:p>
        </w:tc>
        <w:tc>
          <w:tcPr>
            <w:tcW w:w="1277" w:type="dxa"/>
          </w:tcPr>
          <w:p>
            <w:pPr>
              <w:pStyle w:val="TableParagraph"/>
              <w:ind w:left="373" w:right="363"/>
              <w:jc w:val="center"/>
              <w:rPr>
                <w:sz w:val="22"/>
              </w:rPr>
            </w:pPr>
            <w:r>
              <w:rPr>
                <w:sz w:val="22"/>
              </w:rPr>
              <w:t>19</w:t>
            </w:r>
          </w:p>
        </w:tc>
        <w:tc>
          <w:tcPr>
            <w:tcW w:w="1274" w:type="dxa"/>
          </w:tcPr>
          <w:p>
            <w:pPr>
              <w:pStyle w:val="TableParagraph"/>
              <w:ind w:left="7"/>
              <w:jc w:val="center"/>
              <w:rPr>
                <w:sz w:val="22"/>
              </w:rPr>
            </w:pPr>
            <w:r>
              <w:rPr>
                <w:w w:val="100"/>
                <w:sz w:val="22"/>
              </w:rPr>
              <w:t>1</w:t>
            </w:r>
          </w:p>
        </w:tc>
      </w:tr>
    </w:tbl>
    <w:p>
      <w:pPr>
        <w:spacing w:after="0"/>
        <w:jc w:val="center"/>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604"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5247"/>
        <w:gridCol w:w="1416"/>
        <w:gridCol w:w="1277"/>
        <w:gridCol w:w="1274"/>
      </w:tblGrid>
      <w:tr>
        <w:trPr>
          <w:trHeight w:val="275" w:hRule="atLeast"/>
        </w:trPr>
        <w:tc>
          <w:tcPr>
            <w:tcW w:w="5247" w:type="dxa"/>
          </w:tcPr>
          <w:p>
            <w:pPr>
              <w:pStyle w:val="TableParagraph"/>
              <w:spacing w:line="256" w:lineRule="exact"/>
              <w:ind w:left="280"/>
              <w:rPr>
                <w:rFonts w:ascii="Times New Roman" w:hAnsi="Times New Roman"/>
                <w:sz w:val="24"/>
              </w:rPr>
            </w:pPr>
            <w:r>
              <w:rPr>
                <w:sz w:val="20"/>
              </w:rPr>
              <w:t>106. </w:t>
            </w:r>
            <w:r>
              <w:rPr>
                <w:rFonts w:ascii="Times New Roman" w:hAnsi="Times New Roman"/>
                <w:sz w:val="24"/>
              </w:rPr>
              <w:t>Mtro. Ángel Lauro Rodríguez R.</w:t>
            </w:r>
          </w:p>
        </w:tc>
        <w:tc>
          <w:tcPr>
            <w:tcW w:w="1416" w:type="dxa"/>
          </w:tcPr>
          <w:p>
            <w:pPr>
              <w:pStyle w:val="TableParagraph"/>
              <w:spacing w:line="250" w:lineRule="exact"/>
              <w:ind w:left="3"/>
              <w:jc w:val="center"/>
              <w:rPr>
                <w:sz w:val="22"/>
              </w:rPr>
            </w:pPr>
            <w:r>
              <w:rPr>
                <w:w w:val="100"/>
                <w:sz w:val="22"/>
              </w:rPr>
              <w:t>0</w:t>
            </w:r>
          </w:p>
        </w:tc>
        <w:tc>
          <w:tcPr>
            <w:tcW w:w="1277" w:type="dxa"/>
          </w:tcPr>
          <w:p>
            <w:pPr>
              <w:pStyle w:val="TableParagraph"/>
              <w:spacing w:line="250" w:lineRule="exact"/>
              <w:ind w:left="8"/>
              <w:jc w:val="center"/>
              <w:rPr>
                <w:sz w:val="22"/>
              </w:rPr>
            </w:pPr>
            <w:r>
              <w:rPr>
                <w:w w:val="100"/>
                <w:sz w:val="22"/>
              </w:rPr>
              <w:t>0</w:t>
            </w:r>
          </w:p>
        </w:tc>
        <w:tc>
          <w:tcPr>
            <w:tcW w:w="1274" w:type="dxa"/>
          </w:tcPr>
          <w:p>
            <w:pPr>
              <w:pStyle w:val="TableParagraph"/>
              <w:spacing w:line="250" w:lineRule="exact"/>
              <w:ind w:left="371" w:right="362"/>
              <w:jc w:val="center"/>
              <w:rPr>
                <w:sz w:val="22"/>
              </w:rPr>
            </w:pPr>
            <w:r>
              <w:rPr>
                <w:sz w:val="22"/>
              </w:rPr>
              <w:t>23</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107. </w:t>
            </w:r>
            <w:r>
              <w:rPr>
                <w:rFonts w:ascii="Times New Roman" w:hAnsi="Times New Roman"/>
                <w:sz w:val="24"/>
              </w:rPr>
              <w:t>Mtro. Bernardo Antonio Martínez Guevara</w:t>
            </w:r>
          </w:p>
        </w:tc>
        <w:tc>
          <w:tcPr>
            <w:tcW w:w="1416" w:type="dxa"/>
          </w:tcPr>
          <w:p>
            <w:pPr>
              <w:pStyle w:val="TableParagraph"/>
              <w:spacing w:line="250" w:lineRule="exact"/>
              <w:ind w:left="109" w:right="104"/>
              <w:jc w:val="center"/>
              <w:rPr>
                <w:sz w:val="22"/>
              </w:rPr>
            </w:pPr>
            <w:r>
              <w:rPr>
                <w:sz w:val="22"/>
              </w:rPr>
              <w:t>28</w:t>
            </w:r>
          </w:p>
        </w:tc>
        <w:tc>
          <w:tcPr>
            <w:tcW w:w="1277" w:type="dxa"/>
          </w:tcPr>
          <w:p>
            <w:pPr>
              <w:pStyle w:val="TableParagraph"/>
              <w:spacing w:line="250" w:lineRule="exact"/>
              <w:ind w:left="373" w:right="363"/>
              <w:jc w:val="center"/>
              <w:rPr>
                <w:sz w:val="22"/>
              </w:rPr>
            </w:pPr>
            <w:r>
              <w:rPr>
                <w:sz w:val="22"/>
              </w:rPr>
              <w:t>37</w:t>
            </w:r>
          </w:p>
        </w:tc>
        <w:tc>
          <w:tcPr>
            <w:tcW w:w="1274" w:type="dxa"/>
          </w:tcPr>
          <w:p>
            <w:pPr>
              <w:pStyle w:val="TableParagraph"/>
              <w:spacing w:line="250" w:lineRule="exact"/>
              <w:ind w:left="371" w:right="362"/>
              <w:jc w:val="center"/>
              <w:rPr>
                <w:sz w:val="22"/>
              </w:rPr>
            </w:pPr>
            <w:r>
              <w:rPr>
                <w:sz w:val="22"/>
              </w:rPr>
              <w:t>39</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108. </w:t>
            </w:r>
            <w:r>
              <w:rPr>
                <w:rFonts w:ascii="Times New Roman" w:hAnsi="Times New Roman"/>
                <w:sz w:val="24"/>
              </w:rPr>
              <w:t>Mtro. Camilo E. Ramírez Garza</w:t>
            </w:r>
          </w:p>
        </w:tc>
        <w:tc>
          <w:tcPr>
            <w:tcW w:w="1416" w:type="dxa"/>
          </w:tcPr>
          <w:p>
            <w:pPr>
              <w:pStyle w:val="TableParagraph"/>
              <w:spacing w:line="250" w:lineRule="exact"/>
              <w:ind w:left="3"/>
              <w:jc w:val="center"/>
              <w:rPr>
                <w:sz w:val="22"/>
              </w:rPr>
            </w:pPr>
            <w:r>
              <w:rPr>
                <w:w w:val="100"/>
                <w:sz w:val="22"/>
              </w:rPr>
              <w:t>0</w:t>
            </w:r>
          </w:p>
        </w:tc>
        <w:tc>
          <w:tcPr>
            <w:tcW w:w="1277" w:type="dxa"/>
          </w:tcPr>
          <w:p>
            <w:pPr>
              <w:pStyle w:val="TableParagraph"/>
              <w:spacing w:line="250" w:lineRule="exact"/>
              <w:ind w:left="373" w:right="363"/>
              <w:jc w:val="center"/>
              <w:rPr>
                <w:sz w:val="22"/>
              </w:rPr>
            </w:pPr>
            <w:r>
              <w:rPr>
                <w:sz w:val="22"/>
              </w:rPr>
              <w:t>21</w:t>
            </w:r>
          </w:p>
        </w:tc>
        <w:tc>
          <w:tcPr>
            <w:tcW w:w="1274" w:type="dxa"/>
          </w:tcPr>
          <w:p>
            <w:pPr>
              <w:pStyle w:val="TableParagraph"/>
              <w:spacing w:line="250" w:lineRule="exact"/>
              <w:ind w:left="371" w:right="362"/>
              <w:jc w:val="center"/>
              <w:rPr>
                <w:sz w:val="22"/>
              </w:rPr>
            </w:pPr>
            <w:r>
              <w:rPr>
                <w:sz w:val="22"/>
              </w:rPr>
              <w:t>19</w:t>
            </w:r>
          </w:p>
        </w:tc>
      </w:tr>
      <w:tr>
        <w:trPr>
          <w:trHeight w:val="278" w:hRule="atLeast"/>
        </w:trPr>
        <w:tc>
          <w:tcPr>
            <w:tcW w:w="5247" w:type="dxa"/>
          </w:tcPr>
          <w:p>
            <w:pPr>
              <w:pStyle w:val="TableParagraph"/>
              <w:spacing w:line="258" w:lineRule="exact"/>
              <w:ind w:left="280"/>
              <w:rPr>
                <w:rFonts w:ascii="Times New Roman" w:hAnsi="Times New Roman"/>
                <w:sz w:val="24"/>
              </w:rPr>
            </w:pPr>
            <w:r>
              <w:rPr>
                <w:sz w:val="20"/>
              </w:rPr>
              <w:t>109. </w:t>
            </w:r>
            <w:r>
              <w:rPr>
                <w:rFonts w:ascii="Times New Roman" w:hAnsi="Times New Roman"/>
                <w:sz w:val="24"/>
              </w:rPr>
              <w:t>Mtro. César Alejandro Ortiz</w:t>
            </w:r>
          </w:p>
        </w:tc>
        <w:tc>
          <w:tcPr>
            <w:tcW w:w="1416" w:type="dxa"/>
          </w:tcPr>
          <w:p>
            <w:pPr>
              <w:pStyle w:val="TableParagraph"/>
              <w:ind w:left="109" w:right="104"/>
              <w:jc w:val="center"/>
              <w:rPr>
                <w:sz w:val="22"/>
              </w:rPr>
            </w:pPr>
            <w:r>
              <w:rPr>
                <w:sz w:val="22"/>
              </w:rPr>
              <w:t>35</w:t>
            </w:r>
          </w:p>
        </w:tc>
        <w:tc>
          <w:tcPr>
            <w:tcW w:w="1277" w:type="dxa"/>
          </w:tcPr>
          <w:p>
            <w:pPr>
              <w:pStyle w:val="TableParagraph"/>
              <w:ind w:left="373" w:right="363"/>
              <w:jc w:val="center"/>
              <w:rPr>
                <w:sz w:val="22"/>
              </w:rPr>
            </w:pPr>
            <w:r>
              <w:rPr>
                <w:sz w:val="22"/>
              </w:rPr>
              <w:t>38</w:t>
            </w:r>
          </w:p>
        </w:tc>
        <w:tc>
          <w:tcPr>
            <w:tcW w:w="1274" w:type="dxa"/>
          </w:tcPr>
          <w:p>
            <w:pPr>
              <w:pStyle w:val="TableParagraph"/>
              <w:ind w:left="371" w:right="362"/>
              <w:jc w:val="center"/>
              <w:rPr>
                <w:sz w:val="22"/>
              </w:rPr>
            </w:pPr>
            <w:r>
              <w:rPr>
                <w:sz w:val="22"/>
              </w:rPr>
              <w:t>27</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110. </w:t>
            </w:r>
            <w:r>
              <w:rPr>
                <w:rFonts w:ascii="Times New Roman" w:hAnsi="Times New Roman"/>
                <w:sz w:val="24"/>
              </w:rPr>
              <w:t>Mtro. Enrique García García</w:t>
            </w:r>
          </w:p>
        </w:tc>
        <w:tc>
          <w:tcPr>
            <w:tcW w:w="1416" w:type="dxa"/>
          </w:tcPr>
          <w:p>
            <w:pPr>
              <w:pStyle w:val="TableParagraph"/>
              <w:spacing w:line="250" w:lineRule="exact"/>
              <w:ind w:left="109" w:right="104"/>
              <w:jc w:val="center"/>
              <w:rPr>
                <w:sz w:val="22"/>
              </w:rPr>
            </w:pPr>
            <w:r>
              <w:rPr>
                <w:sz w:val="22"/>
              </w:rPr>
              <w:t>34</w:t>
            </w:r>
          </w:p>
        </w:tc>
        <w:tc>
          <w:tcPr>
            <w:tcW w:w="1277" w:type="dxa"/>
          </w:tcPr>
          <w:p>
            <w:pPr>
              <w:pStyle w:val="TableParagraph"/>
              <w:spacing w:line="250" w:lineRule="exact"/>
              <w:ind w:left="373" w:right="363"/>
              <w:jc w:val="center"/>
              <w:rPr>
                <w:sz w:val="22"/>
              </w:rPr>
            </w:pPr>
            <w:r>
              <w:rPr>
                <w:sz w:val="22"/>
              </w:rPr>
              <w:t>26</w:t>
            </w:r>
          </w:p>
        </w:tc>
        <w:tc>
          <w:tcPr>
            <w:tcW w:w="1274" w:type="dxa"/>
          </w:tcPr>
          <w:p>
            <w:pPr>
              <w:pStyle w:val="TableParagraph"/>
              <w:spacing w:line="250" w:lineRule="exact"/>
              <w:ind w:left="371" w:right="362"/>
              <w:jc w:val="center"/>
              <w:rPr>
                <w:sz w:val="22"/>
              </w:rPr>
            </w:pPr>
            <w:r>
              <w:rPr>
                <w:sz w:val="22"/>
              </w:rPr>
              <w:t>11</w:t>
            </w:r>
          </w:p>
        </w:tc>
      </w:tr>
      <w:tr>
        <w:trPr>
          <w:trHeight w:val="275" w:hRule="atLeast"/>
        </w:trPr>
        <w:tc>
          <w:tcPr>
            <w:tcW w:w="5247" w:type="dxa"/>
          </w:tcPr>
          <w:p>
            <w:pPr>
              <w:pStyle w:val="TableParagraph"/>
              <w:spacing w:line="256" w:lineRule="exact"/>
              <w:ind w:left="280"/>
              <w:rPr>
                <w:rFonts w:ascii="Times New Roman"/>
                <w:sz w:val="24"/>
              </w:rPr>
            </w:pPr>
            <w:r>
              <w:rPr>
                <w:sz w:val="20"/>
              </w:rPr>
              <w:t>111. </w:t>
            </w:r>
            <w:r>
              <w:rPr>
                <w:rFonts w:ascii="Times New Roman"/>
                <w:sz w:val="24"/>
              </w:rPr>
              <w:t>Mtro. Francisco Lugo Solva</w:t>
            </w:r>
          </w:p>
        </w:tc>
        <w:tc>
          <w:tcPr>
            <w:tcW w:w="1416" w:type="dxa"/>
          </w:tcPr>
          <w:p>
            <w:pPr>
              <w:pStyle w:val="TableParagraph"/>
              <w:spacing w:line="250" w:lineRule="exact"/>
              <w:ind w:left="3"/>
              <w:jc w:val="center"/>
              <w:rPr>
                <w:sz w:val="22"/>
              </w:rPr>
            </w:pPr>
            <w:r>
              <w:rPr>
                <w:w w:val="100"/>
                <w:sz w:val="22"/>
              </w:rPr>
              <w:t>0</w:t>
            </w:r>
          </w:p>
        </w:tc>
        <w:tc>
          <w:tcPr>
            <w:tcW w:w="1277" w:type="dxa"/>
          </w:tcPr>
          <w:p>
            <w:pPr>
              <w:pStyle w:val="TableParagraph"/>
              <w:spacing w:line="250" w:lineRule="exact"/>
              <w:ind w:left="8"/>
              <w:jc w:val="center"/>
              <w:rPr>
                <w:sz w:val="22"/>
              </w:rPr>
            </w:pPr>
            <w:r>
              <w:rPr>
                <w:w w:val="100"/>
                <w:sz w:val="22"/>
              </w:rPr>
              <w:t>1</w:t>
            </w:r>
          </w:p>
        </w:tc>
        <w:tc>
          <w:tcPr>
            <w:tcW w:w="1274" w:type="dxa"/>
          </w:tcPr>
          <w:p>
            <w:pPr>
              <w:pStyle w:val="TableParagraph"/>
              <w:spacing w:line="250" w:lineRule="exact"/>
              <w:ind w:left="7"/>
              <w:jc w:val="center"/>
              <w:rPr>
                <w:sz w:val="22"/>
              </w:rPr>
            </w:pPr>
            <w:r>
              <w:rPr>
                <w:w w:val="100"/>
                <w:sz w:val="22"/>
              </w:rPr>
              <w:t>1</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112. </w:t>
            </w:r>
            <w:r>
              <w:rPr>
                <w:rFonts w:ascii="Times New Roman" w:hAnsi="Times New Roman"/>
                <w:sz w:val="24"/>
              </w:rPr>
              <w:t>Mtro. Guillermo Rocha González</w:t>
            </w:r>
          </w:p>
        </w:tc>
        <w:tc>
          <w:tcPr>
            <w:tcW w:w="1416" w:type="dxa"/>
          </w:tcPr>
          <w:p>
            <w:pPr>
              <w:pStyle w:val="TableParagraph"/>
              <w:spacing w:line="250" w:lineRule="exact"/>
              <w:ind w:left="109" w:right="104"/>
              <w:jc w:val="center"/>
              <w:rPr>
                <w:sz w:val="22"/>
              </w:rPr>
            </w:pPr>
            <w:r>
              <w:rPr>
                <w:sz w:val="22"/>
              </w:rPr>
              <w:t>41</w:t>
            </w:r>
          </w:p>
        </w:tc>
        <w:tc>
          <w:tcPr>
            <w:tcW w:w="1277" w:type="dxa"/>
          </w:tcPr>
          <w:p>
            <w:pPr>
              <w:pStyle w:val="TableParagraph"/>
              <w:spacing w:line="250" w:lineRule="exact"/>
              <w:ind w:left="373" w:right="363"/>
              <w:jc w:val="center"/>
              <w:rPr>
                <w:sz w:val="22"/>
              </w:rPr>
            </w:pPr>
            <w:r>
              <w:rPr>
                <w:sz w:val="22"/>
              </w:rPr>
              <w:t>22</w:t>
            </w:r>
          </w:p>
        </w:tc>
        <w:tc>
          <w:tcPr>
            <w:tcW w:w="1274" w:type="dxa"/>
          </w:tcPr>
          <w:p>
            <w:pPr>
              <w:pStyle w:val="TableParagraph"/>
              <w:spacing w:line="250" w:lineRule="exact"/>
              <w:ind w:left="371" w:right="362"/>
              <w:jc w:val="center"/>
              <w:rPr>
                <w:sz w:val="22"/>
              </w:rPr>
            </w:pPr>
            <w:r>
              <w:rPr>
                <w:sz w:val="22"/>
              </w:rPr>
              <w:t>18</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113. </w:t>
            </w:r>
            <w:r>
              <w:rPr>
                <w:rFonts w:ascii="Times New Roman" w:hAnsi="Times New Roman"/>
                <w:sz w:val="24"/>
              </w:rPr>
              <w:t>Mtro. Héctor Barba Ramírez</w:t>
            </w:r>
          </w:p>
        </w:tc>
        <w:tc>
          <w:tcPr>
            <w:tcW w:w="1416" w:type="dxa"/>
          </w:tcPr>
          <w:p>
            <w:pPr>
              <w:pStyle w:val="TableParagraph"/>
              <w:spacing w:line="250" w:lineRule="exact"/>
              <w:ind w:left="109" w:right="104"/>
              <w:jc w:val="center"/>
              <w:rPr>
                <w:sz w:val="22"/>
              </w:rPr>
            </w:pPr>
            <w:r>
              <w:rPr>
                <w:sz w:val="22"/>
              </w:rPr>
              <w:t>24</w:t>
            </w:r>
          </w:p>
        </w:tc>
        <w:tc>
          <w:tcPr>
            <w:tcW w:w="1277" w:type="dxa"/>
          </w:tcPr>
          <w:p>
            <w:pPr>
              <w:pStyle w:val="TableParagraph"/>
              <w:spacing w:line="250" w:lineRule="exact"/>
              <w:ind w:left="373" w:right="363"/>
              <w:jc w:val="center"/>
              <w:rPr>
                <w:sz w:val="22"/>
              </w:rPr>
            </w:pPr>
            <w:r>
              <w:rPr>
                <w:sz w:val="22"/>
              </w:rPr>
              <w:t>26</w:t>
            </w:r>
          </w:p>
        </w:tc>
        <w:tc>
          <w:tcPr>
            <w:tcW w:w="1274" w:type="dxa"/>
          </w:tcPr>
          <w:p>
            <w:pPr>
              <w:pStyle w:val="TableParagraph"/>
              <w:spacing w:line="250" w:lineRule="exact"/>
              <w:ind w:left="371" w:right="362"/>
              <w:jc w:val="center"/>
              <w:rPr>
                <w:sz w:val="22"/>
              </w:rPr>
            </w:pPr>
            <w:r>
              <w:rPr>
                <w:sz w:val="22"/>
              </w:rPr>
              <w:t>17</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114. </w:t>
            </w:r>
            <w:r>
              <w:rPr>
                <w:rFonts w:ascii="Times New Roman" w:hAnsi="Times New Roman"/>
                <w:sz w:val="24"/>
              </w:rPr>
              <w:t>Mtro. Héctor Guajardo Cárdenas</w:t>
            </w:r>
          </w:p>
        </w:tc>
        <w:tc>
          <w:tcPr>
            <w:tcW w:w="1416" w:type="dxa"/>
          </w:tcPr>
          <w:p>
            <w:pPr>
              <w:pStyle w:val="TableParagraph"/>
              <w:spacing w:line="250" w:lineRule="exact"/>
              <w:ind w:left="109" w:right="104"/>
              <w:jc w:val="center"/>
              <w:rPr>
                <w:sz w:val="22"/>
              </w:rPr>
            </w:pPr>
            <w:r>
              <w:rPr>
                <w:sz w:val="22"/>
              </w:rPr>
              <w:t>38</w:t>
            </w:r>
          </w:p>
        </w:tc>
        <w:tc>
          <w:tcPr>
            <w:tcW w:w="1277" w:type="dxa"/>
          </w:tcPr>
          <w:p>
            <w:pPr>
              <w:pStyle w:val="TableParagraph"/>
              <w:spacing w:line="250" w:lineRule="exact"/>
              <w:ind w:left="373" w:right="363"/>
              <w:jc w:val="center"/>
              <w:rPr>
                <w:sz w:val="22"/>
              </w:rPr>
            </w:pPr>
            <w:r>
              <w:rPr>
                <w:sz w:val="22"/>
              </w:rPr>
              <w:t>29</w:t>
            </w:r>
          </w:p>
        </w:tc>
        <w:tc>
          <w:tcPr>
            <w:tcW w:w="1274" w:type="dxa"/>
          </w:tcPr>
          <w:p>
            <w:pPr>
              <w:pStyle w:val="TableParagraph"/>
              <w:spacing w:line="250" w:lineRule="exact"/>
              <w:ind w:left="371" w:right="362"/>
              <w:jc w:val="center"/>
              <w:rPr>
                <w:sz w:val="22"/>
              </w:rPr>
            </w:pPr>
            <w:r>
              <w:rPr>
                <w:sz w:val="22"/>
              </w:rPr>
              <w:t>30</w:t>
            </w:r>
          </w:p>
        </w:tc>
      </w:tr>
      <w:tr>
        <w:trPr>
          <w:trHeight w:val="278" w:hRule="atLeast"/>
        </w:trPr>
        <w:tc>
          <w:tcPr>
            <w:tcW w:w="5247" w:type="dxa"/>
          </w:tcPr>
          <w:p>
            <w:pPr>
              <w:pStyle w:val="TableParagraph"/>
              <w:spacing w:line="259" w:lineRule="exact"/>
              <w:ind w:left="280"/>
              <w:rPr>
                <w:rFonts w:ascii="Times New Roman" w:hAnsi="Times New Roman"/>
                <w:sz w:val="24"/>
              </w:rPr>
            </w:pPr>
            <w:r>
              <w:rPr>
                <w:sz w:val="20"/>
              </w:rPr>
              <w:t>115. </w:t>
            </w:r>
            <w:r>
              <w:rPr>
                <w:rFonts w:ascii="Times New Roman" w:hAnsi="Times New Roman"/>
                <w:sz w:val="24"/>
              </w:rPr>
              <w:t>Mtro. Jorge Benjamín Borrani</w:t>
            </w:r>
          </w:p>
        </w:tc>
        <w:tc>
          <w:tcPr>
            <w:tcW w:w="1416" w:type="dxa"/>
          </w:tcPr>
          <w:p>
            <w:pPr>
              <w:pStyle w:val="TableParagraph"/>
              <w:ind w:left="109" w:right="104"/>
              <w:jc w:val="center"/>
              <w:rPr>
                <w:sz w:val="22"/>
              </w:rPr>
            </w:pPr>
            <w:r>
              <w:rPr>
                <w:sz w:val="22"/>
              </w:rPr>
              <w:t>34</w:t>
            </w:r>
          </w:p>
        </w:tc>
        <w:tc>
          <w:tcPr>
            <w:tcW w:w="1277" w:type="dxa"/>
          </w:tcPr>
          <w:p>
            <w:pPr>
              <w:pStyle w:val="TableParagraph"/>
              <w:ind w:left="373" w:right="363"/>
              <w:jc w:val="center"/>
              <w:rPr>
                <w:sz w:val="22"/>
              </w:rPr>
            </w:pPr>
            <w:r>
              <w:rPr>
                <w:sz w:val="22"/>
              </w:rPr>
              <w:t>37</w:t>
            </w:r>
          </w:p>
        </w:tc>
        <w:tc>
          <w:tcPr>
            <w:tcW w:w="1274" w:type="dxa"/>
          </w:tcPr>
          <w:p>
            <w:pPr>
              <w:pStyle w:val="TableParagraph"/>
              <w:ind w:left="371" w:right="362"/>
              <w:jc w:val="center"/>
              <w:rPr>
                <w:sz w:val="22"/>
              </w:rPr>
            </w:pPr>
            <w:r>
              <w:rPr>
                <w:sz w:val="22"/>
              </w:rPr>
              <w:t>26</w:t>
            </w:r>
          </w:p>
        </w:tc>
      </w:tr>
      <w:tr>
        <w:trPr>
          <w:trHeight w:val="275" w:hRule="atLeast"/>
        </w:trPr>
        <w:tc>
          <w:tcPr>
            <w:tcW w:w="5247" w:type="dxa"/>
          </w:tcPr>
          <w:p>
            <w:pPr>
              <w:pStyle w:val="TableParagraph"/>
              <w:spacing w:line="256" w:lineRule="exact"/>
              <w:ind w:left="280"/>
              <w:rPr>
                <w:rFonts w:ascii="Times New Roman" w:hAnsi="Times New Roman"/>
                <w:sz w:val="24"/>
              </w:rPr>
            </w:pPr>
            <w:r>
              <w:rPr>
                <w:sz w:val="20"/>
              </w:rPr>
              <w:t>116. </w:t>
            </w:r>
            <w:r>
              <w:rPr>
                <w:rFonts w:ascii="Times New Roman" w:hAnsi="Times New Roman"/>
                <w:sz w:val="24"/>
              </w:rPr>
              <w:t>Mtro. Jorge Ricardo Vázquez</w:t>
            </w:r>
          </w:p>
        </w:tc>
        <w:tc>
          <w:tcPr>
            <w:tcW w:w="1416" w:type="dxa"/>
          </w:tcPr>
          <w:p>
            <w:pPr>
              <w:pStyle w:val="TableParagraph"/>
              <w:spacing w:line="250" w:lineRule="exact"/>
              <w:ind w:left="109" w:right="104"/>
              <w:jc w:val="center"/>
              <w:rPr>
                <w:sz w:val="22"/>
              </w:rPr>
            </w:pPr>
            <w:r>
              <w:rPr>
                <w:sz w:val="22"/>
              </w:rPr>
              <w:t>20</w:t>
            </w:r>
          </w:p>
        </w:tc>
        <w:tc>
          <w:tcPr>
            <w:tcW w:w="1277" w:type="dxa"/>
          </w:tcPr>
          <w:p>
            <w:pPr>
              <w:pStyle w:val="TableParagraph"/>
              <w:spacing w:line="250" w:lineRule="exact"/>
              <w:ind w:left="373" w:right="363"/>
              <w:jc w:val="center"/>
              <w:rPr>
                <w:sz w:val="22"/>
              </w:rPr>
            </w:pPr>
            <w:r>
              <w:rPr>
                <w:sz w:val="22"/>
              </w:rPr>
              <w:t>26</w:t>
            </w:r>
          </w:p>
        </w:tc>
        <w:tc>
          <w:tcPr>
            <w:tcW w:w="1274" w:type="dxa"/>
          </w:tcPr>
          <w:p>
            <w:pPr>
              <w:pStyle w:val="TableParagraph"/>
              <w:spacing w:line="250" w:lineRule="exact"/>
              <w:ind w:left="371" w:right="362"/>
              <w:jc w:val="center"/>
              <w:rPr>
                <w:sz w:val="22"/>
              </w:rPr>
            </w:pPr>
            <w:r>
              <w:rPr>
                <w:sz w:val="22"/>
              </w:rPr>
              <w:t>22</w:t>
            </w:r>
          </w:p>
        </w:tc>
      </w:tr>
      <w:tr>
        <w:trPr>
          <w:trHeight w:val="275" w:hRule="atLeast"/>
        </w:trPr>
        <w:tc>
          <w:tcPr>
            <w:tcW w:w="5247" w:type="dxa"/>
          </w:tcPr>
          <w:p>
            <w:pPr>
              <w:pStyle w:val="TableParagraph"/>
              <w:tabs>
                <w:tab w:pos="1521" w:val="left" w:leader="none"/>
              </w:tabs>
              <w:spacing w:line="256" w:lineRule="exact"/>
              <w:ind w:left="465"/>
              <w:rPr>
                <w:rFonts w:ascii="Times New Roman"/>
                <w:sz w:val="24"/>
              </w:rPr>
            </w:pPr>
            <w:r>
              <w:rPr>
                <w:sz w:val="20"/>
              </w:rPr>
              <w:t>117.</w:t>
              <w:tab/>
            </w:r>
            <w:r>
              <w:rPr>
                <w:rFonts w:ascii="Times New Roman"/>
                <w:sz w:val="24"/>
              </w:rPr>
              <w:t>Mtro. Juan Carlos Rubio</w:t>
            </w:r>
            <w:r>
              <w:rPr>
                <w:rFonts w:ascii="Times New Roman"/>
                <w:spacing w:val="-3"/>
                <w:sz w:val="24"/>
              </w:rPr>
              <w:t> </w:t>
            </w:r>
            <w:r>
              <w:rPr>
                <w:rFonts w:ascii="Times New Roman"/>
                <w:sz w:val="24"/>
              </w:rPr>
              <w:t>Sosa</w:t>
            </w:r>
          </w:p>
        </w:tc>
        <w:tc>
          <w:tcPr>
            <w:tcW w:w="1416" w:type="dxa"/>
          </w:tcPr>
          <w:p>
            <w:pPr>
              <w:pStyle w:val="TableParagraph"/>
              <w:spacing w:line="250" w:lineRule="exact"/>
              <w:ind w:left="109" w:right="104"/>
              <w:jc w:val="center"/>
              <w:rPr>
                <w:sz w:val="22"/>
              </w:rPr>
            </w:pPr>
            <w:r>
              <w:rPr>
                <w:sz w:val="22"/>
              </w:rPr>
              <w:t>27</w:t>
            </w:r>
          </w:p>
        </w:tc>
        <w:tc>
          <w:tcPr>
            <w:tcW w:w="1277" w:type="dxa"/>
          </w:tcPr>
          <w:p>
            <w:pPr>
              <w:pStyle w:val="TableParagraph"/>
              <w:spacing w:line="250" w:lineRule="exact"/>
              <w:ind w:left="373" w:right="363"/>
              <w:jc w:val="center"/>
              <w:rPr>
                <w:sz w:val="22"/>
              </w:rPr>
            </w:pPr>
            <w:r>
              <w:rPr>
                <w:sz w:val="22"/>
              </w:rPr>
              <w:t>30</w:t>
            </w:r>
          </w:p>
        </w:tc>
        <w:tc>
          <w:tcPr>
            <w:tcW w:w="1274" w:type="dxa"/>
          </w:tcPr>
          <w:p>
            <w:pPr>
              <w:pStyle w:val="TableParagraph"/>
              <w:spacing w:line="250" w:lineRule="exact"/>
              <w:ind w:left="371" w:right="362"/>
              <w:jc w:val="center"/>
              <w:rPr>
                <w:sz w:val="22"/>
              </w:rPr>
            </w:pPr>
            <w:r>
              <w:rPr>
                <w:sz w:val="22"/>
              </w:rPr>
              <w:t>24</w:t>
            </w:r>
          </w:p>
        </w:tc>
      </w:tr>
      <w:tr>
        <w:trPr>
          <w:trHeight w:val="275" w:hRule="atLeast"/>
        </w:trPr>
        <w:tc>
          <w:tcPr>
            <w:tcW w:w="5247" w:type="dxa"/>
          </w:tcPr>
          <w:p>
            <w:pPr>
              <w:pStyle w:val="TableParagraph"/>
              <w:tabs>
                <w:tab w:pos="1521" w:val="left" w:leader="none"/>
              </w:tabs>
              <w:spacing w:line="256" w:lineRule="exact"/>
              <w:ind w:left="465"/>
              <w:rPr>
                <w:rFonts w:ascii="Times New Roman"/>
                <w:sz w:val="24"/>
              </w:rPr>
            </w:pPr>
            <w:r>
              <w:rPr>
                <w:sz w:val="20"/>
              </w:rPr>
              <w:t>118.</w:t>
              <w:tab/>
            </w:r>
            <w:r>
              <w:rPr>
                <w:rFonts w:ascii="Times New Roman"/>
                <w:sz w:val="24"/>
              </w:rPr>
              <w:t>Mtro. Juan Pablo Cruz</w:t>
            </w:r>
            <w:r>
              <w:rPr>
                <w:rFonts w:ascii="Times New Roman"/>
                <w:spacing w:val="-3"/>
                <w:sz w:val="24"/>
              </w:rPr>
              <w:t> </w:t>
            </w:r>
            <w:r>
              <w:rPr>
                <w:rFonts w:ascii="Times New Roman"/>
                <w:sz w:val="24"/>
              </w:rPr>
              <w:t>Campo</w:t>
            </w:r>
          </w:p>
        </w:tc>
        <w:tc>
          <w:tcPr>
            <w:tcW w:w="1416" w:type="dxa"/>
          </w:tcPr>
          <w:p>
            <w:pPr>
              <w:pStyle w:val="TableParagraph"/>
              <w:spacing w:line="250" w:lineRule="exact"/>
              <w:ind w:left="3"/>
              <w:jc w:val="center"/>
              <w:rPr>
                <w:sz w:val="22"/>
              </w:rPr>
            </w:pPr>
            <w:r>
              <w:rPr>
                <w:w w:val="100"/>
                <w:sz w:val="22"/>
              </w:rPr>
              <w:t>2</w:t>
            </w:r>
          </w:p>
        </w:tc>
        <w:tc>
          <w:tcPr>
            <w:tcW w:w="1277" w:type="dxa"/>
          </w:tcPr>
          <w:p>
            <w:pPr>
              <w:pStyle w:val="TableParagraph"/>
              <w:spacing w:line="250" w:lineRule="exact"/>
              <w:ind w:left="8"/>
              <w:jc w:val="center"/>
              <w:rPr>
                <w:sz w:val="22"/>
              </w:rPr>
            </w:pPr>
            <w:r>
              <w:rPr>
                <w:w w:val="100"/>
                <w:sz w:val="22"/>
              </w:rPr>
              <w:t>3</w:t>
            </w:r>
          </w:p>
        </w:tc>
        <w:tc>
          <w:tcPr>
            <w:tcW w:w="1274" w:type="dxa"/>
          </w:tcPr>
          <w:p>
            <w:pPr>
              <w:pStyle w:val="TableParagraph"/>
              <w:spacing w:line="250" w:lineRule="exact"/>
              <w:ind w:left="7"/>
              <w:jc w:val="center"/>
              <w:rPr>
                <w:sz w:val="22"/>
              </w:rPr>
            </w:pPr>
            <w:r>
              <w:rPr>
                <w:w w:val="100"/>
                <w:sz w:val="22"/>
              </w:rPr>
              <w:t>7</w:t>
            </w:r>
          </w:p>
        </w:tc>
      </w:tr>
      <w:tr>
        <w:trPr>
          <w:trHeight w:val="275" w:hRule="atLeast"/>
        </w:trPr>
        <w:tc>
          <w:tcPr>
            <w:tcW w:w="5247" w:type="dxa"/>
          </w:tcPr>
          <w:p>
            <w:pPr>
              <w:pStyle w:val="TableParagraph"/>
              <w:tabs>
                <w:tab w:pos="1521" w:val="left" w:leader="none"/>
              </w:tabs>
              <w:spacing w:line="256" w:lineRule="exact"/>
              <w:ind w:left="465"/>
              <w:rPr>
                <w:rFonts w:ascii="Times New Roman"/>
                <w:sz w:val="24"/>
              </w:rPr>
            </w:pPr>
            <w:r>
              <w:rPr>
                <w:sz w:val="20"/>
              </w:rPr>
              <w:t>119.</w:t>
              <w:tab/>
            </w:r>
            <w:r>
              <w:rPr>
                <w:rFonts w:ascii="Times New Roman"/>
                <w:sz w:val="24"/>
              </w:rPr>
              <w:t>Mtro. Marco Tulio</w:t>
            </w:r>
            <w:r>
              <w:rPr>
                <w:rFonts w:ascii="Times New Roman"/>
                <w:spacing w:val="-1"/>
                <w:sz w:val="24"/>
              </w:rPr>
              <w:t> </w:t>
            </w:r>
            <w:r>
              <w:rPr>
                <w:rFonts w:ascii="Times New Roman"/>
                <w:sz w:val="24"/>
              </w:rPr>
              <w:t>Garza</w:t>
            </w:r>
          </w:p>
        </w:tc>
        <w:tc>
          <w:tcPr>
            <w:tcW w:w="1416" w:type="dxa"/>
          </w:tcPr>
          <w:p>
            <w:pPr>
              <w:pStyle w:val="TableParagraph"/>
              <w:spacing w:line="250" w:lineRule="exact"/>
              <w:ind w:left="109" w:right="104"/>
              <w:jc w:val="center"/>
              <w:rPr>
                <w:sz w:val="22"/>
              </w:rPr>
            </w:pPr>
            <w:r>
              <w:rPr>
                <w:sz w:val="22"/>
              </w:rPr>
              <w:t>38</w:t>
            </w:r>
          </w:p>
        </w:tc>
        <w:tc>
          <w:tcPr>
            <w:tcW w:w="1277" w:type="dxa"/>
          </w:tcPr>
          <w:p>
            <w:pPr>
              <w:pStyle w:val="TableParagraph"/>
              <w:spacing w:line="250" w:lineRule="exact"/>
              <w:ind w:left="373" w:right="363"/>
              <w:jc w:val="center"/>
              <w:rPr>
                <w:sz w:val="22"/>
              </w:rPr>
            </w:pPr>
            <w:r>
              <w:rPr>
                <w:sz w:val="22"/>
              </w:rPr>
              <w:t>35</w:t>
            </w:r>
          </w:p>
        </w:tc>
        <w:tc>
          <w:tcPr>
            <w:tcW w:w="1274" w:type="dxa"/>
          </w:tcPr>
          <w:p>
            <w:pPr>
              <w:pStyle w:val="TableParagraph"/>
              <w:spacing w:line="250" w:lineRule="exact"/>
              <w:ind w:left="371" w:right="362"/>
              <w:jc w:val="center"/>
              <w:rPr>
                <w:sz w:val="22"/>
              </w:rPr>
            </w:pPr>
            <w:r>
              <w:rPr>
                <w:sz w:val="22"/>
              </w:rPr>
              <w:t>44</w:t>
            </w:r>
          </w:p>
        </w:tc>
      </w:tr>
      <w:tr>
        <w:trPr>
          <w:trHeight w:val="275" w:hRule="atLeast"/>
        </w:trPr>
        <w:tc>
          <w:tcPr>
            <w:tcW w:w="5247" w:type="dxa"/>
          </w:tcPr>
          <w:p>
            <w:pPr>
              <w:pStyle w:val="TableParagraph"/>
              <w:tabs>
                <w:tab w:pos="1521" w:val="left" w:leader="none"/>
              </w:tabs>
              <w:spacing w:line="256" w:lineRule="exact"/>
              <w:ind w:left="465"/>
              <w:rPr>
                <w:rFonts w:ascii="Times New Roman"/>
                <w:sz w:val="24"/>
              </w:rPr>
            </w:pPr>
            <w:r>
              <w:rPr>
                <w:sz w:val="20"/>
              </w:rPr>
              <w:t>120.</w:t>
              <w:tab/>
            </w:r>
            <w:r>
              <w:rPr>
                <w:rFonts w:ascii="Times New Roman"/>
                <w:sz w:val="24"/>
              </w:rPr>
              <w:t>Mtro. Mario Alberto Loredo V.</w:t>
            </w:r>
          </w:p>
        </w:tc>
        <w:tc>
          <w:tcPr>
            <w:tcW w:w="1416" w:type="dxa"/>
          </w:tcPr>
          <w:p>
            <w:pPr>
              <w:pStyle w:val="TableParagraph"/>
              <w:spacing w:line="250" w:lineRule="exact"/>
              <w:ind w:left="109" w:right="104"/>
              <w:jc w:val="center"/>
              <w:rPr>
                <w:sz w:val="22"/>
              </w:rPr>
            </w:pPr>
            <w:r>
              <w:rPr>
                <w:sz w:val="22"/>
              </w:rPr>
              <w:t>39</w:t>
            </w:r>
          </w:p>
        </w:tc>
        <w:tc>
          <w:tcPr>
            <w:tcW w:w="1277" w:type="dxa"/>
          </w:tcPr>
          <w:p>
            <w:pPr>
              <w:pStyle w:val="TableParagraph"/>
              <w:spacing w:line="250" w:lineRule="exact"/>
              <w:ind w:left="8"/>
              <w:jc w:val="center"/>
              <w:rPr>
                <w:sz w:val="22"/>
              </w:rPr>
            </w:pPr>
            <w:r>
              <w:rPr>
                <w:w w:val="100"/>
                <w:sz w:val="22"/>
              </w:rPr>
              <w:t>0</w:t>
            </w:r>
          </w:p>
        </w:tc>
        <w:tc>
          <w:tcPr>
            <w:tcW w:w="1274" w:type="dxa"/>
          </w:tcPr>
          <w:p>
            <w:pPr>
              <w:pStyle w:val="TableParagraph"/>
              <w:spacing w:line="250" w:lineRule="exact"/>
              <w:ind w:left="7"/>
              <w:jc w:val="center"/>
              <w:rPr>
                <w:sz w:val="22"/>
              </w:rPr>
            </w:pPr>
            <w:r>
              <w:rPr>
                <w:w w:val="100"/>
                <w:sz w:val="22"/>
              </w:rPr>
              <w:t>0</w:t>
            </w:r>
          </w:p>
        </w:tc>
      </w:tr>
      <w:tr>
        <w:trPr>
          <w:trHeight w:val="551" w:hRule="atLeast"/>
        </w:trPr>
        <w:tc>
          <w:tcPr>
            <w:tcW w:w="5247" w:type="dxa"/>
          </w:tcPr>
          <w:p>
            <w:pPr>
              <w:pStyle w:val="TableParagraph"/>
              <w:tabs>
                <w:tab w:pos="1521" w:val="left" w:leader="none"/>
              </w:tabs>
              <w:spacing w:line="268" w:lineRule="exact"/>
              <w:ind w:left="465"/>
              <w:rPr>
                <w:rFonts w:ascii="Times New Roman" w:hAnsi="Times New Roman"/>
                <w:sz w:val="24"/>
              </w:rPr>
            </w:pPr>
            <w:r>
              <w:rPr>
                <w:sz w:val="20"/>
              </w:rPr>
              <w:t>121.</w:t>
              <w:tab/>
            </w:r>
            <w:r>
              <w:rPr>
                <w:rFonts w:ascii="Times New Roman" w:hAnsi="Times New Roman"/>
                <w:sz w:val="24"/>
              </w:rPr>
              <w:t>Mtro. Miguel Ángel</w:t>
            </w:r>
            <w:r>
              <w:rPr>
                <w:rFonts w:ascii="Times New Roman" w:hAnsi="Times New Roman"/>
                <w:spacing w:val="-2"/>
                <w:sz w:val="24"/>
              </w:rPr>
              <w:t> </w:t>
            </w:r>
            <w:r>
              <w:rPr>
                <w:rFonts w:ascii="Times New Roman" w:hAnsi="Times New Roman"/>
                <w:sz w:val="24"/>
              </w:rPr>
              <w:t>Gutiérrez</w:t>
            </w:r>
          </w:p>
          <w:p>
            <w:pPr>
              <w:pStyle w:val="TableParagraph"/>
              <w:spacing w:line="264" w:lineRule="exact"/>
              <w:ind w:left="825"/>
              <w:rPr>
                <w:rFonts w:ascii="Times New Roman" w:hAnsi="Times New Roman"/>
                <w:sz w:val="24"/>
              </w:rPr>
            </w:pPr>
            <w:r>
              <w:rPr>
                <w:rFonts w:ascii="Times New Roman" w:hAnsi="Times New Roman"/>
                <w:sz w:val="24"/>
              </w:rPr>
              <w:t>Barrón</w:t>
            </w:r>
          </w:p>
        </w:tc>
        <w:tc>
          <w:tcPr>
            <w:tcW w:w="1416" w:type="dxa"/>
          </w:tcPr>
          <w:p>
            <w:pPr>
              <w:pStyle w:val="TableParagraph"/>
              <w:spacing w:line="250" w:lineRule="exact"/>
              <w:ind w:left="109" w:right="104"/>
              <w:jc w:val="center"/>
              <w:rPr>
                <w:sz w:val="22"/>
              </w:rPr>
            </w:pPr>
            <w:r>
              <w:rPr>
                <w:sz w:val="22"/>
              </w:rPr>
              <w:t>35</w:t>
            </w:r>
          </w:p>
        </w:tc>
        <w:tc>
          <w:tcPr>
            <w:tcW w:w="1277" w:type="dxa"/>
          </w:tcPr>
          <w:p>
            <w:pPr>
              <w:pStyle w:val="TableParagraph"/>
              <w:spacing w:line="250" w:lineRule="exact"/>
              <w:ind w:left="373" w:right="363"/>
              <w:jc w:val="center"/>
              <w:rPr>
                <w:sz w:val="22"/>
              </w:rPr>
            </w:pPr>
            <w:r>
              <w:rPr>
                <w:sz w:val="22"/>
              </w:rPr>
              <w:t>30</w:t>
            </w:r>
          </w:p>
        </w:tc>
        <w:tc>
          <w:tcPr>
            <w:tcW w:w="1274" w:type="dxa"/>
          </w:tcPr>
          <w:p>
            <w:pPr>
              <w:pStyle w:val="TableParagraph"/>
              <w:spacing w:line="250" w:lineRule="exact"/>
              <w:ind w:left="371" w:right="362"/>
              <w:jc w:val="center"/>
              <w:rPr>
                <w:sz w:val="22"/>
              </w:rPr>
            </w:pPr>
            <w:r>
              <w:rPr>
                <w:sz w:val="22"/>
              </w:rPr>
              <w:t>11</w:t>
            </w:r>
          </w:p>
        </w:tc>
      </w:tr>
      <w:tr>
        <w:trPr>
          <w:trHeight w:val="278" w:hRule="atLeast"/>
        </w:trPr>
        <w:tc>
          <w:tcPr>
            <w:tcW w:w="5247" w:type="dxa"/>
          </w:tcPr>
          <w:p>
            <w:pPr>
              <w:pStyle w:val="TableParagraph"/>
              <w:tabs>
                <w:tab w:pos="1521" w:val="left" w:leader="none"/>
              </w:tabs>
              <w:spacing w:line="258" w:lineRule="exact"/>
              <w:ind w:left="465"/>
              <w:rPr>
                <w:rFonts w:ascii="Times New Roman" w:hAnsi="Times New Roman"/>
                <w:sz w:val="24"/>
              </w:rPr>
            </w:pPr>
            <w:r>
              <w:rPr>
                <w:sz w:val="20"/>
              </w:rPr>
              <w:t>122.</w:t>
              <w:tab/>
            </w:r>
            <w:r>
              <w:rPr>
                <w:rFonts w:ascii="Times New Roman" w:hAnsi="Times New Roman"/>
                <w:sz w:val="24"/>
              </w:rPr>
              <w:t>Mtro. Raúl Humberto Marín</w:t>
            </w:r>
            <w:r>
              <w:rPr>
                <w:rFonts w:ascii="Times New Roman" w:hAnsi="Times New Roman"/>
                <w:spacing w:val="-2"/>
                <w:sz w:val="24"/>
              </w:rPr>
              <w:t> </w:t>
            </w:r>
            <w:r>
              <w:rPr>
                <w:rFonts w:ascii="Times New Roman" w:hAnsi="Times New Roman"/>
                <w:sz w:val="24"/>
              </w:rPr>
              <w:t>Soto</w:t>
            </w:r>
          </w:p>
        </w:tc>
        <w:tc>
          <w:tcPr>
            <w:tcW w:w="1416" w:type="dxa"/>
          </w:tcPr>
          <w:p>
            <w:pPr>
              <w:pStyle w:val="TableParagraph"/>
              <w:ind w:left="109" w:right="104"/>
              <w:jc w:val="center"/>
              <w:rPr>
                <w:sz w:val="22"/>
              </w:rPr>
            </w:pPr>
            <w:r>
              <w:rPr>
                <w:sz w:val="22"/>
              </w:rPr>
              <w:t>20</w:t>
            </w:r>
          </w:p>
        </w:tc>
        <w:tc>
          <w:tcPr>
            <w:tcW w:w="1277" w:type="dxa"/>
          </w:tcPr>
          <w:p>
            <w:pPr>
              <w:pStyle w:val="TableParagraph"/>
              <w:ind w:left="8"/>
              <w:jc w:val="center"/>
              <w:rPr>
                <w:sz w:val="22"/>
              </w:rPr>
            </w:pPr>
            <w:r>
              <w:rPr>
                <w:w w:val="100"/>
                <w:sz w:val="22"/>
              </w:rPr>
              <w:t>0</w:t>
            </w:r>
          </w:p>
        </w:tc>
        <w:tc>
          <w:tcPr>
            <w:tcW w:w="1274" w:type="dxa"/>
          </w:tcPr>
          <w:p>
            <w:pPr>
              <w:pStyle w:val="TableParagraph"/>
              <w:ind w:left="7"/>
              <w:jc w:val="center"/>
              <w:rPr>
                <w:sz w:val="22"/>
              </w:rPr>
            </w:pPr>
            <w:r>
              <w:rPr>
                <w:w w:val="100"/>
                <w:sz w:val="22"/>
              </w:rPr>
              <w:t>0</w:t>
            </w:r>
          </w:p>
        </w:tc>
      </w:tr>
      <w:tr>
        <w:trPr>
          <w:trHeight w:val="275" w:hRule="atLeast"/>
        </w:trPr>
        <w:tc>
          <w:tcPr>
            <w:tcW w:w="5247" w:type="dxa"/>
          </w:tcPr>
          <w:p>
            <w:pPr>
              <w:pStyle w:val="TableParagraph"/>
              <w:tabs>
                <w:tab w:pos="1521" w:val="left" w:leader="none"/>
              </w:tabs>
              <w:spacing w:line="256" w:lineRule="exact"/>
              <w:ind w:left="465"/>
              <w:rPr>
                <w:rFonts w:ascii="Times New Roman"/>
                <w:sz w:val="24"/>
              </w:rPr>
            </w:pPr>
            <w:r>
              <w:rPr>
                <w:sz w:val="20"/>
              </w:rPr>
              <w:t>123.</w:t>
              <w:tab/>
            </w:r>
            <w:r>
              <w:rPr>
                <w:rFonts w:ascii="Times New Roman"/>
                <w:sz w:val="24"/>
              </w:rPr>
              <w:t>Mtro. Ricardo Duran</w:t>
            </w:r>
            <w:r>
              <w:rPr>
                <w:rFonts w:ascii="Times New Roman"/>
                <w:spacing w:val="-1"/>
                <w:sz w:val="24"/>
              </w:rPr>
              <w:t> </w:t>
            </w:r>
            <w:r>
              <w:rPr>
                <w:rFonts w:ascii="Times New Roman"/>
                <w:sz w:val="24"/>
              </w:rPr>
              <w:t>Ruiz</w:t>
            </w:r>
          </w:p>
        </w:tc>
        <w:tc>
          <w:tcPr>
            <w:tcW w:w="1416" w:type="dxa"/>
          </w:tcPr>
          <w:p>
            <w:pPr>
              <w:pStyle w:val="TableParagraph"/>
              <w:spacing w:line="250" w:lineRule="exact"/>
              <w:ind w:left="109" w:right="104"/>
              <w:jc w:val="center"/>
              <w:rPr>
                <w:sz w:val="22"/>
              </w:rPr>
            </w:pPr>
            <w:r>
              <w:rPr>
                <w:sz w:val="22"/>
              </w:rPr>
              <w:t>30</w:t>
            </w:r>
          </w:p>
        </w:tc>
        <w:tc>
          <w:tcPr>
            <w:tcW w:w="1277" w:type="dxa"/>
          </w:tcPr>
          <w:p>
            <w:pPr>
              <w:pStyle w:val="TableParagraph"/>
              <w:spacing w:line="250" w:lineRule="exact"/>
              <w:ind w:left="373" w:right="363"/>
              <w:jc w:val="center"/>
              <w:rPr>
                <w:sz w:val="22"/>
              </w:rPr>
            </w:pPr>
            <w:r>
              <w:rPr>
                <w:sz w:val="22"/>
              </w:rPr>
              <w:t>30</w:t>
            </w:r>
          </w:p>
        </w:tc>
        <w:tc>
          <w:tcPr>
            <w:tcW w:w="1274" w:type="dxa"/>
          </w:tcPr>
          <w:p>
            <w:pPr>
              <w:pStyle w:val="TableParagraph"/>
              <w:spacing w:line="250" w:lineRule="exact"/>
              <w:ind w:left="371" w:right="362"/>
              <w:jc w:val="center"/>
              <w:rPr>
                <w:sz w:val="22"/>
              </w:rPr>
            </w:pPr>
            <w:r>
              <w:rPr>
                <w:sz w:val="22"/>
              </w:rPr>
              <w:t>10</w:t>
            </w:r>
          </w:p>
        </w:tc>
      </w:tr>
      <w:tr>
        <w:trPr>
          <w:trHeight w:val="254" w:hRule="atLeast"/>
        </w:trPr>
        <w:tc>
          <w:tcPr>
            <w:tcW w:w="5247" w:type="dxa"/>
          </w:tcPr>
          <w:p>
            <w:pPr>
              <w:pStyle w:val="TableParagraph"/>
              <w:spacing w:line="234" w:lineRule="exact"/>
              <w:ind w:left="105"/>
              <w:rPr>
                <w:b/>
                <w:sz w:val="22"/>
              </w:rPr>
            </w:pPr>
            <w:r>
              <w:rPr>
                <w:b/>
                <w:sz w:val="22"/>
              </w:rPr>
              <w:t>Total general</w:t>
            </w:r>
          </w:p>
        </w:tc>
        <w:tc>
          <w:tcPr>
            <w:tcW w:w="1416" w:type="dxa"/>
          </w:tcPr>
          <w:p>
            <w:pPr>
              <w:pStyle w:val="TableParagraph"/>
              <w:spacing w:line="234" w:lineRule="exact"/>
              <w:ind w:left="109" w:right="104"/>
              <w:jc w:val="center"/>
              <w:rPr>
                <w:sz w:val="22"/>
              </w:rPr>
            </w:pPr>
            <w:r>
              <w:rPr>
                <w:sz w:val="22"/>
              </w:rPr>
              <w:t>3127</w:t>
            </w:r>
          </w:p>
        </w:tc>
        <w:tc>
          <w:tcPr>
            <w:tcW w:w="1277" w:type="dxa"/>
          </w:tcPr>
          <w:p>
            <w:pPr>
              <w:pStyle w:val="TableParagraph"/>
              <w:spacing w:line="234" w:lineRule="exact"/>
              <w:ind w:left="373" w:right="363"/>
              <w:jc w:val="center"/>
              <w:rPr>
                <w:sz w:val="22"/>
              </w:rPr>
            </w:pPr>
            <w:r>
              <w:rPr>
                <w:sz w:val="22"/>
              </w:rPr>
              <w:t>3217</w:t>
            </w:r>
          </w:p>
        </w:tc>
        <w:tc>
          <w:tcPr>
            <w:tcW w:w="1274" w:type="dxa"/>
          </w:tcPr>
          <w:p>
            <w:pPr>
              <w:pStyle w:val="TableParagraph"/>
              <w:spacing w:line="234" w:lineRule="exact"/>
              <w:ind w:left="371" w:right="362"/>
              <w:jc w:val="center"/>
              <w:rPr>
                <w:sz w:val="22"/>
              </w:rPr>
            </w:pPr>
            <w:r>
              <w:rPr>
                <w:sz w:val="22"/>
              </w:rPr>
              <w:t>3112</w:t>
            </w:r>
          </w:p>
        </w:tc>
      </w:tr>
    </w:tbl>
    <w:p>
      <w:pPr>
        <w:pStyle w:val="BodyText"/>
        <w:rPr>
          <w:rFonts w:ascii="Times New Roman"/>
          <w:sz w:val="29"/>
        </w:rPr>
      </w:pPr>
    </w:p>
    <w:p>
      <w:pPr>
        <w:spacing w:before="94"/>
        <w:ind w:left="882" w:right="0" w:firstLine="0"/>
        <w:jc w:val="left"/>
        <w:rPr>
          <w:b/>
          <w:sz w:val="22"/>
        </w:rPr>
      </w:pPr>
      <w:r>
        <w:rPr>
          <w:b/>
          <w:sz w:val="22"/>
        </w:rPr>
        <w:t>Profesores de otras instituciones en la UANL.</w:t>
      </w:r>
    </w:p>
    <w:p>
      <w:pPr>
        <w:spacing w:before="181"/>
        <w:ind w:left="882" w:right="0" w:firstLine="0"/>
        <w:jc w:val="left"/>
        <w:rPr>
          <w:sz w:val="22"/>
        </w:rPr>
      </w:pPr>
      <w:r>
        <w:rPr>
          <w:sz w:val="22"/>
        </w:rPr>
        <w:t>No tenemos profesores de otras instituciones.</w:t>
      </w:r>
    </w:p>
    <w:p>
      <w:pPr>
        <w:pStyle w:val="BodyText"/>
      </w:pPr>
    </w:p>
    <w:p>
      <w:pPr>
        <w:pStyle w:val="BodyText"/>
        <w:spacing w:before="2"/>
        <w:rPr>
          <w:sz w:val="29"/>
        </w:rPr>
      </w:pPr>
    </w:p>
    <w:p>
      <w:pPr>
        <w:spacing w:before="0"/>
        <w:ind w:left="882" w:right="0" w:firstLine="0"/>
        <w:jc w:val="left"/>
        <w:rPr>
          <w:b/>
          <w:sz w:val="22"/>
        </w:rPr>
      </w:pPr>
      <w:r>
        <w:rPr>
          <w:b/>
          <w:sz w:val="22"/>
        </w:rPr>
        <w:t>Profesores de la UANL en otras instituciones.</w:t>
      </w:r>
    </w:p>
    <w:p>
      <w:pPr>
        <w:spacing w:before="184"/>
        <w:ind w:left="882" w:right="0" w:firstLine="0"/>
        <w:jc w:val="left"/>
        <w:rPr>
          <w:sz w:val="22"/>
        </w:rPr>
      </w:pPr>
      <w:r>
        <w:rPr>
          <w:sz w:val="22"/>
        </w:rPr>
        <w:t>No tenemos profesores en otras instituciones.</w:t>
      </w:r>
    </w:p>
    <w:p>
      <w:pPr>
        <w:spacing w:after="0"/>
        <w:jc w:val="left"/>
        <w:rPr>
          <w:sz w:val="22"/>
        </w:rPr>
        <w:sectPr>
          <w:pgSz w:w="12240" w:h="15840"/>
          <w:pgMar w:header="713" w:footer="76" w:top="2000" w:bottom="260" w:left="820" w:right="580"/>
        </w:sectPr>
      </w:pPr>
    </w:p>
    <w:p>
      <w:pPr>
        <w:pStyle w:val="BodyText"/>
        <w:spacing w:before="7"/>
        <w:rPr>
          <w:sz w:val="15"/>
        </w:rPr>
      </w:pPr>
    </w:p>
    <w:p>
      <w:pPr>
        <w:pStyle w:val="Heading7"/>
      </w:pPr>
      <w:r>
        <w:rPr/>
        <w:t>Reconocimientos a la planta académica</w:t>
      </w:r>
    </w:p>
    <w:p>
      <w:pPr>
        <w:pStyle w:val="BodyText"/>
        <w:spacing w:before="6"/>
        <w:rPr>
          <w:b/>
          <w:sz w:val="37"/>
        </w:rPr>
      </w:pPr>
    </w:p>
    <w:p>
      <w:pPr>
        <w:spacing w:before="0"/>
        <w:ind w:left="882" w:right="0" w:firstLine="0"/>
        <w:jc w:val="left"/>
        <w:rPr>
          <w:sz w:val="22"/>
        </w:rPr>
      </w:pPr>
      <w:r>
        <w:rPr>
          <w:sz w:val="22"/>
        </w:rPr>
        <w:t>Participación en programas que reconocen la calidad de los profesores.</w:t>
      </w:r>
    </w:p>
    <w:p>
      <w:pPr>
        <w:spacing w:line="259" w:lineRule="auto" w:before="179"/>
        <w:ind w:left="882" w:right="1115" w:firstLine="0"/>
        <w:jc w:val="both"/>
        <w:rPr>
          <w:sz w:val="23"/>
        </w:rPr>
      </w:pPr>
      <w:r>
        <w:rPr>
          <w:sz w:val="23"/>
        </w:rPr>
        <w:t>Los</w:t>
      </w:r>
      <w:r>
        <w:rPr>
          <w:spacing w:val="-12"/>
          <w:sz w:val="23"/>
        </w:rPr>
        <w:t> </w:t>
      </w:r>
      <w:r>
        <w:rPr>
          <w:sz w:val="23"/>
        </w:rPr>
        <w:t>profesores</w:t>
      </w:r>
      <w:r>
        <w:rPr>
          <w:spacing w:val="-11"/>
          <w:sz w:val="23"/>
        </w:rPr>
        <w:t> </w:t>
      </w:r>
      <w:r>
        <w:rPr>
          <w:sz w:val="23"/>
        </w:rPr>
        <w:t>son</w:t>
      </w:r>
      <w:r>
        <w:rPr>
          <w:spacing w:val="-12"/>
          <w:sz w:val="23"/>
        </w:rPr>
        <w:t> </w:t>
      </w:r>
      <w:r>
        <w:rPr>
          <w:sz w:val="23"/>
        </w:rPr>
        <w:t>reconocidos</w:t>
      </w:r>
      <w:r>
        <w:rPr>
          <w:spacing w:val="-11"/>
          <w:sz w:val="23"/>
        </w:rPr>
        <w:t> </w:t>
      </w:r>
      <w:r>
        <w:rPr>
          <w:sz w:val="23"/>
        </w:rPr>
        <w:t>con</w:t>
      </w:r>
      <w:r>
        <w:rPr>
          <w:spacing w:val="-12"/>
          <w:sz w:val="23"/>
        </w:rPr>
        <w:t> </w:t>
      </w:r>
      <w:r>
        <w:rPr>
          <w:sz w:val="23"/>
        </w:rPr>
        <w:t>el</w:t>
      </w:r>
      <w:r>
        <w:rPr>
          <w:spacing w:val="-12"/>
          <w:sz w:val="23"/>
        </w:rPr>
        <w:t> </w:t>
      </w:r>
      <w:r>
        <w:rPr>
          <w:sz w:val="23"/>
        </w:rPr>
        <w:t>perfil</w:t>
      </w:r>
      <w:r>
        <w:rPr>
          <w:spacing w:val="-11"/>
          <w:sz w:val="23"/>
        </w:rPr>
        <w:t> </w:t>
      </w:r>
      <w:r>
        <w:rPr>
          <w:sz w:val="23"/>
        </w:rPr>
        <w:t>PRODEP</w:t>
      </w:r>
      <w:r>
        <w:rPr>
          <w:spacing w:val="-11"/>
          <w:sz w:val="23"/>
        </w:rPr>
        <w:t> </w:t>
      </w:r>
      <w:r>
        <w:rPr>
          <w:sz w:val="23"/>
        </w:rPr>
        <w:t>por</w:t>
      </w:r>
      <w:r>
        <w:rPr>
          <w:spacing w:val="-11"/>
          <w:sz w:val="23"/>
        </w:rPr>
        <w:t> </w:t>
      </w:r>
      <w:r>
        <w:rPr>
          <w:sz w:val="23"/>
        </w:rPr>
        <w:t>realizar</w:t>
      </w:r>
      <w:r>
        <w:rPr>
          <w:spacing w:val="-11"/>
          <w:sz w:val="23"/>
        </w:rPr>
        <w:t> </w:t>
      </w:r>
      <w:r>
        <w:rPr>
          <w:sz w:val="23"/>
        </w:rPr>
        <w:t>una</w:t>
      </w:r>
      <w:r>
        <w:rPr>
          <w:spacing w:val="-12"/>
          <w:sz w:val="23"/>
        </w:rPr>
        <w:t> </w:t>
      </w:r>
      <w:r>
        <w:rPr>
          <w:sz w:val="23"/>
        </w:rPr>
        <w:t>labor</w:t>
      </w:r>
      <w:r>
        <w:rPr>
          <w:spacing w:val="-11"/>
          <w:sz w:val="23"/>
        </w:rPr>
        <w:t> </w:t>
      </w:r>
      <w:r>
        <w:rPr>
          <w:sz w:val="23"/>
        </w:rPr>
        <w:t>equilibrada entre la docencia, gestión tutoría e investigación. Este año renovaron su perfil 9 profesores y aplicaron 2 profesores por primera vez. Contamos con 36 profesores vigentes.</w:t>
      </w:r>
    </w:p>
    <w:p>
      <w:pPr>
        <w:pStyle w:val="BodyText"/>
        <w:rPr>
          <w:sz w:val="20"/>
        </w:rPr>
      </w:pPr>
    </w:p>
    <w:p>
      <w:pPr>
        <w:pStyle w:val="BodyText"/>
        <w:rPr>
          <w:sz w:val="20"/>
        </w:rPr>
      </w:pPr>
    </w:p>
    <w:p>
      <w:pPr>
        <w:pStyle w:val="BodyText"/>
        <w:spacing w:after="1"/>
        <w:rPr>
          <w:sz w:val="13"/>
        </w:rPr>
      </w:pPr>
    </w:p>
    <w:tbl>
      <w:tblPr>
        <w:tblW w:w="0" w:type="auto"/>
        <w:jc w:val="left"/>
        <w:tblInd w:w="70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top w:w="0" w:type="dxa"/>
          <w:left w:w="0" w:type="dxa"/>
          <w:bottom w:w="0" w:type="dxa"/>
          <w:right w:w="0" w:type="dxa"/>
        </w:tblCellMar>
        <w:tblLook w:val="01E0"/>
      </w:tblPr>
      <w:tblGrid>
        <w:gridCol w:w="473"/>
        <w:gridCol w:w="3766"/>
        <w:gridCol w:w="1003"/>
        <w:gridCol w:w="1941"/>
        <w:gridCol w:w="2035"/>
      </w:tblGrid>
      <w:tr>
        <w:trPr>
          <w:trHeight w:val="490" w:hRule="atLeast"/>
        </w:trPr>
        <w:tc>
          <w:tcPr>
            <w:tcW w:w="473" w:type="dxa"/>
            <w:tcBorders>
              <w:bottom w:val="single" w:sz="18" w:space="0" w:color="4471C4"/>
            </w:tcBorders>
          </w:tcPr>
          <w:p>
            <w:pPr>
              <w:pStyle w:val="TableParagraph"/>
              <w:spacing w:line="224" w:lineRule="exact"/>
              <w:ind w:left="0" w:right="158"/>
              <w:jc w:val="right"/>
              <w:rPr>
                <w:b/>
                <w:sz w:val="20"/>
              </w:rPr>
            </w:pPr>
            <w:r>
              <w:rPr>
                <w:b/>
                <w:w w:val="99"/>
                <w:sz w:val="20"/>
              </w:rPr>
              <w:t>#</w:t>
            </w:r>
          </w:p>
        </w:tc>
        <w:tc>
          <w:tcPr>
            <w:tcW w:w="3766" w:type="dxa"/>
            <w:tcBorders>
              <w:bottom w:val="single" w:sz="18" w:space="0" w:color="4471C4"/>
            </w:tcBorders>
          </w:tcPr>
          <w:p>
            <w:pPr>
              <w:pStyle w:val="TableParagraph"/>
              <w:spacing w:line="271" w:lineRule="exact"/>
              <w:ind w:left="916"/>
              <w:rPr>
                <w:sz w:val="24"/>
              </w:rPr>
            </w:pPr>
            <w:r>
              <w:rPr>
                <w:sz w:val="24"/>
              </w:rPr>
              <w:t>PTC Perfil Prodep</w:t>
            </w:r>
          </w:p>
        </w:tc>
        <w:tc>
          <w:tcPr>
            <w:tcW w:w="1003" w:type="dxa"/>
            <w:tcBorders>
              <w:bottom w:val="single" w:sz="18" w:space="0" w:color="4471C4"/>
            </w:tcBorders>
          </w:tcPr>
          <w:p>
            <w:pPr>
              <w:pStyle w:val="TableParagraph"/>
              <w:spacing w:line="271" w:lineRule="exact"/>
              <w:ind w:left="150" w:right="133"/>
              <w:jc w:val="center"/>
              <w:rPr>
                <w:sz w:val="24"/>
              </w:rPr>
            </w:pPr>
            <w:r>
              <w:rPr>
                <w:sz w:val="24"/>
              </w:rPr>
              <w:t>Tipo</w:t>
            </w:r>
          </w:p>
        </w:tc>
        <w:tc>
          <w:tcPr>
            <w:tcW w:w="1941" w:type="dxa"/>
            <w:tcBorders>
              <w:bottom w:val="single" w:sz="18" w:space="0" w:color="4471C4"/>
            </w:tcBorders>
          </w:tcPr>
          <w:p>
            <w:pPr>
              <w:pStyle w:val="TableParagraph"/>
              <w:spacing w:line="271" w:lineRule="exact"/>
              <w:ind w:left="508"/>
              <w:rPr>
                <w:sz w:val="24"/>
              </w:rPr>
            </w:pPr>
            <w:r>
              <w:rPr>
                <w:sz w:val="24"/>
              </w:rPr>
              <w:t>Vigencia</w:t>
            </w:r>
          </w:p>
        </w:tc>
        <w:tc>
          <w:tcPr>
            <w:tcW w:w="2035" w:type="dxa"/>
            <w:tcBorders>
              <w:bottom w:val="single" w:sz="18" w:space="0" w:color="4471C4"/>
            </w:tcBorders>
          </w:tcPr>
          <w:p>
            <w:pPr>
              <w:pStyle w:val="TableParagraph"/>
              <w:spacing w:line="271" w:lineRule="exact"/>
              <w:ind w:left="338" w:right="316"/>
              <w:jc w:val="center"/>
              <w:rPr>
                <w:sz w:val="24"/>
              </w:rPr>
            </w:pPr>
            <w:r>
              <w:rPr>
                <w:sz w:val="24"/>
              </w:rPr>
              <w:t>Terminación</w:t>
            </w:r>
          </w:p>
        </w:tc>
      </w:tr>
      <w:tr>
        <w:trPr>
          <w:trHeight w:val="490" w:hRule="atLeast"/>
        </w:trPr>
        <w:tc>
          <w:tcPr>
            <w:tcW w:w="473" w:type="dxa"/>
            <w:tcBorders>
              <w:top w:val="single" w:sz="18" w:space="0" w:color="4471C4"/>
            </w:tcBorders>
            <w:shd w:val="clear" w:color="auto" w:fill="D0DBEF"/>
          </w:tcPr>
          <w:p>
            <w:pPr>
              <w:pStyle w:val="TableParagraph"/>
              <w:spacing w:line="226" w:lineRule="exact"/>
              <w:ind w:left="0" w:right="158"/>
              <w:jc w:val="right"/>
              <w:rPr>
                <w:sz w:val="20"/>
              </w:rPr>
            </w:pPr>
            <w:r>
              <w:rPr>
                <w:w w:val="99"/>
                <w:sz w:val="20"/>
              </w:rPr>
              <w:t>1</w:t>
            </w:r>
          </w:p>
        </w:tc>
        <w:tc>
          <w:tcPr>
            <w:tcW w:w="3766" w:type="dxa"/>
            <w:tcBorders>
              <w:top w:val="single" w:sz="18" w:space="0" w:color="4471C4"/>
            </w:tcBorders>
            <w:shd w:val="clear" w:color="auto" w:fill="D0DBEF"/>
          </w:tcPr>
          <w:p>
            <w:pPr>
              <w:pStyle w:val="TableParagraph"/>
              <w:spacing w:line="226" w:lineRule="exact"/>
              <w:ind w:left="109"/>
              <w:rPr>
                <w:sz w:val="20"/>
              </w:rPr>
            </w:pPr>
            <w:r>
              <w:rPr>
                <w:sz w:val="20"/>
              </w:rPr>
              <w:t>Aguilllón Ramírez Álvaro A. Ascary</w:t>
            </w:r>
          </w:p>
        </w:tc>
        <w:tc>
          <w:tcPr>
            <w:tcW w:w="1003" w:type="dxa"/>
            <w:tcBorders>
              <w:top w:val="single" w:sz="18" w:space="0" w:color="4471C4"/>
            </w:tcBorders>
            <w:shd w:val="clear" w:color="auto" w:fill="D0DBEF"/>
          </w:tcPr>
          <w:p>
            <w:pPr>
              <w:pStyle w:val="TableParagraph"/>
              <w:spacing w:line="226" w:lineRule="exact"/>
              <w:ind w:left="148" w:right="133"/>
              <w:jc w:val="center"/>
              <w:rPr>
                <w:sz w:val="20"/>
              </w:rPr>
            </w:pPr>
            <w:r>
              <w:rPr>
                <w:sz w:val="20"/>
              </w:rPr>
              <w:t>RPDyA</w:t>
            </w:r>
          </w:p>
        </w:tc>
        <w:tc>
          <w:tcPr>
            <w:tcW w:w="1941" w:type="dxa"/>
            <w:tcBorders>
              <w:top w:val="single" w:sz="18" w:space="0" w:color="4471C4"/>
            </w:tcBorders>
            <w:shd w:val="clear" w:color="auto" w:fill="D0DBEF"/>
          </w:tcPr>
          <w:p>
            <w:pPr>
              <w:pStyle w:val="TableParagraph"/>
              <w:spacing w:line="226" w:lineRule="exact"/>
              <w:ind w:left="470"/>
              <w:rPr>
                <w:sz w:val="20"/>
              </w:rPr>
            </w:pPr>
            <w:r>
              <w:rPr>
                <w:sz w:val="20"/>
              </w:rPr>
              <w:t>21/07/2015</w:t>
            </w:r>
          </w:p>
        </w:tc>
        <w:tc>
          <w:tcPr>
            <w:tcW w:w="2035" w:type="dxa"/>
            <w:tcBorders>
              <w:top w:val="single" w:sz="18" w:space="0" w:color="4471C4"/>
            </w:tcBorders>
            <w:shd w:val="clear" w:color="auto" w:fill="D0DBEF"/>
          </w:tcPr>
          <w:p>
            <w:pPr>
              <w:pStyle w:val="TableParagraph"/>
              <w:spacing w:line="226" w:lineRule="exact"/>
              <w:ind w:left="334" w:right="316"/>
              <w:jc w:val="center"/>
              <w:rPr>
                <w:sz w:val="20"/>
              </w:rPr>
            </w:pPr>
            <w:r>
              <w:rPr>
                <w:sz w:val="20"/>
              </w:rPr>
              <w:t>20/07/2018</w:t>
            </w:r>
          </w:p>
        </w:tc>
      </w:tr>
      <w:tr>
        <w:trPr>
          <w:trHeight w:val="491" w:hRule="atLeast"/>
        </w:trPr>
        <w:tc>
          <w:tcPr>
            <w:tcW w:w="473" w:type="dxa"/>
          </w:tcPr>
          <w:p>
            <w:pPr>
              <w:pStyle w:val="TableParagraph"/>
              <w:spacing w:line="227" w:lineRule="exact"/>
              <w:ind w:left="0" w:right="158"/>
              <w:jc w:val="right"/>
              <w:rPr>
                <w:sz w:val="20"/>
              </w:rPr>
            </w:pPr>
            <w:r>
              <w:rPr>
                <w:w w:val="99"/>
                <w:sz w:val="20"/>
              </w:rPr>
              <w:t>2</w:t>
            </w:r>
          </w:p>
        </w:tc>
        <w:tc>
          <w:tcPr>
            <w:tcW w:w="3766" w:type="dxa"/>
          </w:tcPr>
          <w:p>
            <w:pPr>
              <w:pStyle w:val="TableParagraph"/>
              <w:spacing w:line="227" w:lineRule="exact"/>
              <w:ind w:left="109"/>
              <w:rPr>
                <w:sz w:val="20"/>
              </w:rPr>
            </w:pPr>
            <w:r>
              <w:rPr>
                <w:sz w:val="20"/>
              </w:rPr>
              <w:t>Ancer Elizondo Leticia</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70"/>
              <w:rPr>
                <w:sz w:val="20"/>
              </w:rPr>
            </w:pPr>
            <w:r>
              <w:rPr>
                <w:sz w:val="20"/>
              </w:rPr>
              <w:t>19/07/2017</w:t>
            </w:r>
          </w:p>
        </w:tc>
        <w:tc>
          <w:tcPr>
            <w:tcW w:w="2035" w:type="dxa"/>
          </w:tcPr>
          <w:p>
            <w:pPr>
              <w:pStyle w:val="TableParagraph"/>
              <w:spacing w:line="227" w:lineRule="exact"/>
              <w:ind w:left="334" w:right="316"/>
              <w:jc w:val="center"/>
              <w:rPr>
                <w:sz w:val="20"/>
              </w:rPr>
            </w:pPr>
            <w:r>
              <w:rPr>
                <w:sz w:val="20"/>
              </w:rPr>
              <w:t>18/07/2020</w:t>
            </w:r>
          </w:p>
        </w:tc>
      </w:tr>
      <w:tr>
        <w:trPr>
          <w:trHeight w:val="491" w:hRule="atLeast"/>
        </w:trPr>
        <w:tc>
          <w:tcPr>
            <w:tcW w:w="473" w:type="dxa"/>
            <w:shd w:val="clear" w:color="auto" w:fill="D0DBEF"/>
          </w:tcPr>
          <w:p>
            <w:pPr>
              <w:pStyle w:val="TableParagraph"/>
              <w:spacing w:line="227" w:lineRule="exact"/>
              <w:ind w:left="0" w:right="158"/>
              <w:jc w:val="right"/>
              <w:rPr>
                <w:sz w:val="20"/>
              </w:rPr>
            </w:pPr>
            <w:r>
              <w:rPr>
                <w:w w:val="99"/>
                <w:sz w:val="20"/>
              </w:rPr>
              <w:t>3</w:t>
            </w:r>
          </w:p>
        </w:tc>
        <w:tc>
          <w:tcPr>
            <w:tcW w:w="3766" w:type="dxa"/>
            <w:shd w:val="clear" w:color="auto" w:fill="D0DBEF"/>
          </w:tcPr>
          <w:p>
            <w:pPr>
              <w:pStyle w:val="TableParagraph"/>
              <w:spacing w:line="227" w:lineRule="exact"/>
              <w:ind w:left="109"/>
              <w:rPr>
                <w:sz w:val="20"/>
              </w:rPr>
            </w:pPr>
            <w:r>
              <w:rPr>
                <w:sz w:val="20"/>
              </w:rPr>
              <w:t>Álvarez Bermúdez Javier</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70"/>
              <w:rPr>
                <w:sz w:val="20"/>
              </w:rPr>
            </w:pPr>
            <w:r>
              <w:rPr>
                <w:sz w:val="20"/>
              </w:rPr>
              <w:t>19/07/2017</w:t>
            </w:r>
          </w:p>
        </w:tc>
        <w:tc>
          <w:tcPr>
            <w:tcW w:w="2035" w:type="dxa"/>
            <w:shd w:val="clear" w:color="auto" w:fill="D0DBEF"/>
          </w:tcPr>
          <w:p>
            <w:pPr>
              <w:pStyle w:val="TableParagraph"/>
              <w:spacing w:line="227" w:lineRule="exact"/>
              <w:ind w:left="334" w:right="316"/>
              <w:jc w:val="center"/>
              <w:rPr>
                <w:sz w:val="20"/>
              </w:rPr>
            </w:pPr>
            <w:r>
              <w:rPr>
                <w:sz w:val="20"/>
              </w:rPr>
              <w:t>18/07/2020</w:t>
            </w:r>
          </w:p>
        </w:tc>
      </w:tr>
      <w:tr>
        <w:trPr>
          <w:trHeight w:val="491" w:hRule="atLeast"/>
        </w:trPr>
        <w:tc>
          <w:tcPr>
            <w:tcW w:w="473" w:type="dxa"/>
          </w:tcPr>
          <w:p>
            <w:pPr>
              <w:pStyle w:val="TableParagraph"/>
              <w:spacing w:line="227" w:lineRule="exact"/>
              <w:ind w:left="0" w:right="158"/>
              <w:jc w:val="right"/>
              <w:rPr>
                <w:sz w:val="20"/>
              </w:rPr>
            </w:pPr>
            <w:r>
              <w:rPr>
                <w:w w:val="99"/>
                <w:sz w:val="20"/>
              </w:rPr>
              <w:t>4</w:t>
            </w:r>
          </w:p>
        </w:tc>
        <w:tc>
          <w:tcPr>
            <w:tcW w:w="3766" w:type="dxa"/>
          </w:tcPr>
          <w:p>
            <w:pPr>
              <w:pStyle w:val="TableParagraph"/>
              <w:spacing w:line="227" w:lineRule="exact"/>
              <w:ind w:left="109"/>
              <w:rPr>
                <w:sz w:val="20"/>
              </w:rPr>
            </w:pPr>
            <w:r>
              <w:rPr>
                <w:sz w:val="20"/>
              </w:rPr>
              <w:t>Cárdenas Rodríguez Magaly</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70"/>
              <w:rPr>
                <w:sz w:val="20"/>
              </w:rPr>
            </w:pPr>
            <w:r>
              <w:rPr>
                <w:sz w:val="20"/>
              </w:rPr>
              <w:t>17/06/2016</w:t>
            </w:r>
          </w:p>
        </w:tc>
        <w:tc>
          <w:tcPr>
            <w:tcW w:w="2035" w:type="dxa"/>
          </w:tcPr>
          <w:p>
            <w:pPr>
              <w:pStyle w:val="TableParagraph"/>
              <w:spacing w:line="227"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7" w:lineRule="exact"/>
              <w:ind w:left="0" w:right="158"/>
              <w:jc w:val="right"/>
              <w:rPr>
                <w:sz w:val="20"/>
              </w:rPr>
            </w:pPr>
            <w:r>
              <w:rPr>
                <w:w w:val="99"/>
                <w:sz w:val="20"/>
              </w:rPr>
              <w:t>5</w:t>
            </w:r>
          </w:p>
        </w:tc>
        <w:tc>
          <w:tcPr>
            <w:tcW w:w="3766" w:type="dxa"/>
            <w:shd w:val="clear" w:color="auto" w:fill="D0DBEF"/>
          </w:tcPr>
          <w:p>
            <w:pPr>
              <w:pStyle w:val="TableParagraph"/>
              <w:spacing w:line="227" w:lineRule="exact"/>
              <w:ind w:left="109"/>
              <w:rPr>
                <w:sz w:val="20"/>
              </w:rPr>
            </w:pPr>
            <w:r>
              <w:rPr>
                <w:sz w:val="20"/>
              </w:rPr>
              <w:t>Castro Campos Claudia Castro</w:t>
            </w:r>
          </w:p>
        </w:tc>
        <w:tc>
          <w:tcPr>
            <w:tcW w:w="1003" w:type="dxa"/>
            <w:shd w:val="clear" w:color="auto" w:fill="D0DBEF"/>
          </w:tcPr>
          <w:p>
            <w:pPr>
              <w:pStyle w:val="TableParagraph"/>
              <w:spacing w:line="227" w:lineRule="exact"/>
              <w:ind w:left="148" w:right="133"/>
              <w:jc w:val="center"/>
              <w:rPr>
                <w:sz w:val="20"/>
              </w:rPr>
            </w:pPr>
            <w:r>
              <w:rPr>
                <w:sz w:val="20"/>
              </w:rPr>
              <w:t>RPDyA</w:t>
            </w:r>
          </w:p>
        </w:tc>
        <w:tc>
          <w:tcPr>
            <w:tcW w:w="1941" w:type="dxa"/>
            <w:shd w:val="clear" w:color="auto" w:fill="D0DBEF"/>
          </w:tcPr>
          <w:p>
            <w:pPr>
              <w:pStyle w:val="TableParagraph"/>
              <w:spacing w:line="227" w:lineRule="exact"/>
              <w:ind w:left="470"/>
              <w:rPr>
                <w:sz w:val="20"/>
              </w:rPr>
            </w:pPr>
            <w:r>
              <w:rPr>
                <w:sz w:val="20"/>
              </w:rPr>
              <w:t>17/06/2016</w:t>
            </w:r>
          </w:p>
        </w:tc>
        <w:tc>
          <w:tcPr>
            <w:tcW w:w="2035" w:type="dxa"/>
            <w:shd w:val="clear" w:color="auto" w:fill="D0DBEF"/>
          </w:tcPr>
          <w:p>
            <w:pPr>
              <w:pStyle w:val="TableParagraph"/>
              <w:spacing w:line="227" w:lineRule="exact"/>
              <w:ind w:left="334" w:right="316"/>
              <w:jc w:val="center"/>
              <w:rPr>
                <w:sz w:val="20"/>
              </w:rPr>
            </w:pPr>
            <w:r>
              <w:rPr>
                <w:sz w:val="20"/>
              </w:rPr>
              <w:t>16/06/2019</w:t>
            </w:r>
          </w:p>
        </w:tc>
      </w:tr>
      <w:tr>
        <w:trPr>
          <w:trHeight w:val="491" w:hRule="atLeast"/>
        </w:trPr>
        <w:tc>
          <w:tcPr>
            <w:tcW w:w="473" w:type="dxa"/>
          </w:tcPr>
          <w:p>
            <w:pPr>
              <w:pStyle w:val="TableParagraph"/>
              <w:spacing w:line="227" w:lineRule="exact"/>
              <w:ind w:left="0" w:right="158"/>
              <w:jc w:val="right"/>
              <w:rPr>
                <w:sz w:val="20"/>
              </w:rPr>
            </w:pPr>
            <w:r>
              <w:rPr>
                <w:w w:val="99"/>
                <w:sz w:val="20"/>
              </w:rPr>
              <w:t>6</w:t>
            </w:r>
          </w:p>
        </w:tc>
        <w:tc>
          <w:tcPr>
            <w:tcW w:w="3766" w:type="dxa"/>
          </w:tcPr>
          <w:p>
            <w:pPr>
              <w:pStyle w:val="TableParagraph"/>
              <w:spacing w:line="227" w:lineRule="exact"/>
              <w:ind w:left="109"/>
              <w:rPr>
                <w:sz w:val="20"/>
              </w:rPr>
            </w:pPr>
            <w:r>
              <w:rPr>
                <w:sz w:val="20"/>
              </w:rPr>
              <w:t>García Cadena Cirilo Humberto</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70"/>
              <w:rPr>
                <w:sz w:val="20"/>
              </w:rPr>
            </w:pPr>
            <w:r>
              <w:rPr>
                <w:sz w:val="20"/>
              </w:rPr>
              <w:t>17/06/2016</w:t>
            </w:r>
          </w:p>
        </w:tc>
        <w:tc>
          <w:tcPr>
            <w:tcW w:w="2035" w:type="dxa"/>
          </w:tcPr>
          <w:p>
            <w:pPr>
              <w:pStyle w:val="TableParagraph"/>
              <w:spacing w:line="227" w:lineRule="exact"/>
              <w:ind w:left="334" w:right="316"/>
              <w:jc w:val="center"/>
              <w:rPr>
                <w:sz w:val="20"/>
              </w:rPr>
            </w:pPr>
            <w:r>
              <w:rPr>
                <w:sz w:val="20"/>
              </w:rPr>
              <w:t>16/06/2019</w:t>
            </w:r>
          </w:p>
        </w:tc>
      </w:tr>
      <w:tr>
        <w:trPr>
          <w:trHeight w:val="488" w:hRule="atLeast"/>
        </w:trPr>
        <w:tc>
          <w:tcPr>
            <w:tcW w:w="473" w:type="dxa"/>
            <w:shd w:val="clear" w:color="auto" w:fill="D0DBEF"/>
          </w:tcPr>
          <w:p>
            <w:pPr>
              <w:pStyle w:val="TableParagraph"/>
              <w:spacing w:line="227" w:lineRule="exact"/>
              <w:ind w:left="0" w:right="158"/>
              <w:jc w:val="right"/>
              <w:rPr>
                <w:sz w:val="20"/>
              </w:rPr>
            </w:pPr>
            <w:r>
              <w:rPr>
                <w:w w:val="99"/>
                <w:sz w:val="20"/>
              </w:rPr>
              <w:t>7</w:t>
            </w:r>
          </w:p>
        </w:tc>
        <w:tc>
          <w:tcPr>
            <w:tcW w:w="3766" w:type="dxa"/>
            <w:shd w:val="clear" w:color="auto" w:fill="D0DBEF"/>
          </w:tcPr>
          <w:p>
            <w:pPr>
              <w:pStyle w:val="TableParagraph"/>
              <w:spacing w:line="227" w:lineRule="exact"/>
              <w:ind w:left="109"/>
              <w:rPr>
                <w:sz w:val="20"/>
              </w:rPr>
            </w:pPr>
            <w:r>
              <w:rPr>
                <w:sz w:val="20"/>
              </w:rPr>
              <w:t>García García Minerva Aida</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70"/>
              <w:rPr>
                <w:sz w:val="20"/>
              </w:rPr>
            </w:pPr>
            <w:r>
              <w:rPr>
                <w:sz w:val="20"/>
              </w:rPr>
              <w:t>19/07/2017</w:t>
            </w:r>
          </w:p>
        </w:tc>
        <w:tc>
          <w:tcPr>
            <w:tcW w:w="2035" w:type="dxa"/>
            <w:shd w:val="clear" w:color="auto" w:fill="D0DBEF"/>
          </w:tcPr>
          <w:p>
            <w:pPr>
              <w:pStyle w:val="TableParagraph"/>
              <w:spacing w:line="227" w:lineRule="exact"/>
              <w:ind w:left="334" w:right="316"/>
              <w:jc w:val="center"/>
              <w:rPr>
                <w:sz w:val="20"/>
              </w:rPr>
            </w:pPr>
            <w:r>
              <w:rPr>
                <w:sz w:val="20"/>
              </w:rPr>
              <w:t>18/07/2020</w:t>
            </w:r>
          </w:p>
        </w:tc>
      </w:tr>
      <w:tr>
        <w:trPr>
          <w:trHeight w:val="491" w:hRule="atLeast"/>
        </w:trPr>
        <w:tc>
          <w:tcPr>
            <w:tcW w:w="473" w:type="dxa"/>
          </w:tcPr>
          <w:p>
            <w:pPr>
              <w:pStyle w:val="TableParagraph"/>
              <w:spacing w:line="229" w:lineRule="exact"/>
              <w:ind w:left="0" w:right="158"/>
              <w:jc w:val="right"/>
              <w:rPr>
                <w:sz w:val="20"/>
              </w:rPr>
            </w:pPr>
            <w:r>
              <w:rPr>
                <w:w w:val="99"/>
                <w:sz w:val="20"/>
              </w:rPr>
              <w:t>8</w:t>
            </w:r>
          </w:p>
        </w:tc>
        <w:tc>
          <w:tcPr>
            <w:tcW w:w="3766" w:type="dxa"/>
          </w:tcPr>
          <w:p>
            <w:pPr>
              <w:pStyle w:val="TableParagraph"/>
              <w:spacing w:line="229" w:lineRule="exact"/>
              <w:ind w:left="109"/>
              <w:rPr>
                <w:sz w:val="20"/>
              </w:rPr>
            </w:pPr>
            <w:r>
              <w:rPr>
                <w:sz w:val="20"/>
              </w:rPr>
              <w:t>Garza Frías Sonia Aurora</w:t>
            </w:r>
          </w:p>
        </w:tc>
        <w:tc>
          <w:tcPr>
            <w:tcW w:w="1003" w:type="dxa"/>
          </w:tcPr>
          <w:p>
            <w:pPr>
              <w:pStyle w:val="TableParagraph"/>
              <w:spacing w:line="229" w:lineRule="exact"/>
              <w:ind w:left="148" w:right="133"/>
              <w:jc w:val="center"/>
              <w:rPr>
                <w:sz w:val="20"/>
              </w:rPr>
            </w:pPr>
            <w:r>
              <w:rPr>
                <w:sz w:val="20"/>
              </w:rPr>
              <w:t>RPDyA</w:t>
            </w:r>
          </w:p>
        </w:tc>
        <w:tc>
          <w:tcPr>
            <w:tcW w:w="1941" w:type="dxa"/>
          </w:tcPr>
          <w:p>
            <w:pPr>
              <w:pStyle w:val="TableParagraph"/>
              <w:spacing w:line="229" w:lineRule="exact"/>
              <w:ind w:left="470"/>
              <w:rPr>
                <w:sz w:val="20"/>
              </w:rPr>
            </w:pPr>
            <w:r>
              <w:rPr>
                <w:sz w:val="20"/>
              </w:rPr>
              <w:t>17/06/2016</w:t>
            </w:r>
          </w:p>
        </w:tc>
        <w:tc>
          <w:tcPr>
            <w:tcW w:w="2035" w:type="dxa"/>
          </w:tcPr>
          <w:p>
            <w:pPr>
              <w:pStyle w:val="TableParagraph"/>
              <w:spacing w:line="229"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9" w:lineRule="exact"/>
              <w:ind w:left="0" w:right="158"/>
              <w:jc w:val="right"/>
              <w:rPr>
                <w:sz w:val="20"/>
              </w:rPr>
            </w:pPr>
            <w:r>
              <w:rPr>
                <w:w w:val="99"/>
                <w:sz w:val="20"/>
              </w:rPr>
              <w:t>9</w:t>
            </w:r>
          </w:p>
        </w:tc>
        <w:tc>
          <w:tcPr>
            <w:tcW w:w="3766" w:type="dxa"/>
            <w:shd w:val="clear" w:color="auto" w:fill="D0DBEF"/>
          </w:tcPr>
          <w:p>
            <w:pPr>
              <w:pStyle w:val="TableParagraph"/>
              <w:spacing w:line="229" w:lineRule="exact"/>
              <w:ind w:left="109"/>
              <w:rPr>
                <w:sz w:val="20"/>
              </w:rPr>
            </w:pPr>
            <w:r>
              <w:rPr>
                <w:sz w:val="20"/>
              </w:rPr>
              <w:t>González Ramírez Mónica Teresa</w:t>
            </w:r>
          </w:p>
        </w:tc>
        <w:tc>
          <w:tcPr>
            <w:tcW w:w="1003" w:type="dxa"/>
            <w:shd w:val="clear" w:color="auto" w:fill="D0DBEF"/>
          </w:tcPr>
          <w:p>
            <w:pPr>
              <w:pStyle w:val="TableParagraph"/>
              <w:spacing w:line="229" w:lineRule="exact"/>
              <w:ind w:left="149" w:right="133"/>
              <w:jc w:val="center"/>
              <w:rPr>
                <w:sz w:val="20"/>
              </w:rPr>
            </w:pPr>
            <w:r>
              <w:rPr>
                <w:sz w:val="20"/>
              </w:rPr>
              <w:t>RPD</w:t>
            </w:r>
          </w:p>
        </w:tc>
        <w:tc>
          <w:tcPr>
            <w:tcW w:w="1941" w:type="dxa"/>
            <w:shd w:val="clear" w:color="auto" w:fill="D0DBEF"/>
          </w:tcPr>
          <w:p>
            <w:pPr>
              <w:pStyle w:val="TableParagraph"/>
              <w:spacing w:line="229" w:lineRule="exact"/>
              <w:ind w:left="470"/>
              <w:rPr>
                <w:sz w:val="20"/>
              </w:rPr>
            </w:pPr>
            <w:r>
              <w:rPr>
                <w:sz w:val="20"/>
              </w:rPr>
              <w:t>17/06/2016</w:t>
            </w:r>
          </w:p>
        </w:tc>
        <w:tc>
          <w:tcPr>
            <w:tcW w:w="2035" w:type="dxa"/>
            <w:shd w:val="clear" w:color="auto" w:fill="D0DBEF"/>
          </w:tcPr>
          <w:p>
            <w:pPr>
              <w:pStyle w:val="TableParagraph"/>
              <w:spacing w:line="229" w:lineRule="exact"/>
              <w:ind w:left="334" w:right="316"/>
              <w:jc w:val="center"/>
              <w:rPr>
                <w:sz w:val="20"/>
              </w:rPr>
            </w:pPr>
            <w:r>
              <w:rPr>
                <w:sz w:val="20"/>
              </w:rPr>
              <w:t>16/06/2019</w:t>
            </w:r>
          </w:p>
        </w:tc>
      </w:tr>
      <w:tr>
        <w:trPr>
          <w:trHeight w:val="491" w:hRule="atLeast"/>
        </w:trPr>
        <w:tc>
          <w:tcPr>
            <w:tcW w:w="473" w:type="dxa"/>
          </w:tcPr>
          <w:p>
            <w:pPr>
              <w:pStyle w:val="TableParagraph"/>
              <w:spacing w:line="229" w:lineRule="exact"/>
              <w:ind w:left="0" w:right="103"/>
              <w:jc w:val="right"/>
              <w:rPr>
                <w:sz w:val="20"/>
              </w:rPr>
            </w:pPr>
            <w:r>
              <w:rPr>
                <w:w w:val="95"/>
                <w:sz w:val="20"/>
              </w:rPr>
              <w:t>10</w:t>
            </w:r>
          </w:p>
        </w:tc>
        <w:tc>
          <w:tcPr>
            <w:tcW w:w="3766" w:type="dxa"/>
          </w:tcPr>
          <w:p>
            <w:pPr>
              <w:pStyle w:val="TableParagraph"/>
              <w:spacing w:line="229" w:lineRule="exact"/>
              <w:ind w:left="109"/>
              <w:rPr>
                <w:sz w:val="20"/>
              </w:rPr>
            </w:pPr>
            <w:r>
              <w:rPr>
                <w:sz w:val="20"/>
              </w:rPr>
              <w:t>Juárez García Dehisy Marisol</w:t>
            </w:r>
          </w:p>
        </w:tc>
        <w:tc>
          <w:tcPr>
            <w:tcW w:w="1003" w:type="dxa"/>
          </w:tcPr>
          <w:p>
            <w:pPr>
              <w:pStyle w:val="TableParagraph"/>
              <w:spacing w:line="229" w:lineRule="exact"/>
              <w:ind w:left="149" w:right="133"/>
              <w:jc w:val="center"/>
              <w:rPr>
                <w:sz w:val="20"/>
              </w:rPr>
            </w:pPr>
            <w:r>
              <w:rPr>
                <w:sz w:val="20"/>
              </w:rPr>
              <w:t>RPD</w:t>
            </w:r>
          </w:p>
        </w:tc>
        <w:tc>
          <w:tcPr>
            <w:tcW w:w="1941" w:type="dxa"/>
          </w:tcPr>
          <w:p>
            <w:pPr>
              <w:pStyle w:val="TableParagraph"/>
              <w:spacing w:line="229" w:lineRule="exact"/>
              <w:ind w:left="470"/>
              <w:rPr>
                <w:sz w:val="20"/>
              </w:rPr>
            </w:pPr>
            <w:r>
              <w:rPr>
                <w:sz w:val="20"/>
              </w:rPr>
              <w:t>17/06/2016</w:t>
            </w:r>
          </w:p>
        </w:tc>
        <w:tc>
          <w:tcPr>
            <w:tcW w:w="2035" w:type="dxa"/>
          </w:tcPr>
          <w:p>
            <w:pPr>
              <w:pStyle w:val="TableParagraph"/>
              <w:spacing w:line="229"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9" w:lineRule="exact"/>
              <w:ind w:left="0" w:right="103"/>
              <w:jc w:val="right"/>
              <w:rPr>
                <w:sz w:val="20"/>
              </w:rPr>
            </w:pPr>
            <w:r>
              <w:rPr>
                <w:w w:val="95"/>
                <w:sz w:val="20"/>
              </w:rPr>
              <w:t>11</w:t>
            </w:r>
          </w:p>
        </w:tc>
        <w:tc>
          <w:tcPr>
            <w:tcW w:w="3766" w:type="dxa"/>
            <w:shd w:val="clear" w:color="auto" w:fill="D0DBEF"/>
          </w:tcPr>
          <w:p>
            <w:pPr>
              <w:pStyle w:val="TableParagraph"/>
              <w:spacing w:line="229" w:lineRule="exact"/>
              <w:ind w:left="109"/>
              <w:rPr>
                <w:sz w:val="20"/>
              </w:rPr>
            </w:pPr>
            <w:r>
              <w:rPr>
                <w:sz w:val="20"/>
              </w:rPr>
              <w:t>Landero Hernández Rene</w:t>
            </w:r>
          </w:p>
        </w:tc>
        <w:tc>
          <w:tcPr>
            <w:tcW w:w="1003" w:type="dxa"/>
            <w:shd w:val="clear" w:color="auto" w:fill="D0DBEF"/>
          </w:tcPr>
          <w:p>
            <w:pPr>
              <w:pStyle w:val="TableParagraph"/>
              <w:spacing w:line="229" w:lineRule="exact"/>
              <w:ind w:left="149" w:right="133"/>
              <w:jc w:val="center"/>
              <w:rPr>
                <w:sz w:val="20"/>
              </w:rPr>
            </w:pPr>
            <w:r>
              <w:rPr>
                <w:sz w:val="20"/>
              </w:rPr>
              <w:t>RPD</w:t>
            </w:r>
          </w:p>
        </w:tc>
        <w:tc>
          <w:tcPr>
            <w:tcW w:w="1941" w:type="dxa"/>
            <w:shd w:val="clear" w:color="auto" w:fill="D0DBEF"/>
          </w:tcPr>
          <w:p>
            <w:pPr>
              <w:pStyle w:val="TableParagraph"/>
              <w:spacing w:line="229" w:lineRule="exact"/>
              <w:ind w:left="470"/>
              <w:rPr>
                <w:sz w:val="20"/>
              </w:rPr>
            </w:pPr>
            <w:r>
              <w:rPr>
                <w:sz w:val="20"/>
              </w:rPr>
              <w:t>07/10/2013</w:t>
            </w:r>
          </w:p>
        </w:tc>
        <w:tc>
          <w:tcPr>
            <w:tcW w:w="2035" w:type="dxa"/>
            <w:shd w:val="clear" w:color="auto" w:fill="D0DBEF"/>
          </w:tcPr>
          <w:p>
            <w:pPr>
              <w:pStyle w:val="TableParagraph"/>
              <w:spacing w:line="229" w:lineRule="exact"/>
              <w:ind w:left="334" w:right="316"/>
              <w:jc w:val="center"/>
              <w:rPr>
                <w:sz w:val="20"/>
              </w:rPr>
            </w:pPr>
            <w:r>
              <w:rPr>
                <w:sz w:val="20"/>
              </w:rPr>
              <w:t>06/10/2019</w:t>
            </w:r>
          </w:p>
        </w:tc>
      </w:tr>
      <w:tr>
        <w:trPr>
          <w:trHeight w:val="491" w:hRule="atLeast"/>
        </w:trPr>
        <w:tc>
          <w:tcPr>
            <w:tcW w:w="473" w:type="dxa"/>
          </w:tcPr>
          <w:p>
            <w:pPr>
              <w:pStyle w:val="TableParagraph"/>
              <w:spacing w:line="227" w:lineRule="exact"/>
              <w:ind w:left="0" w:right="86"/>
              <w:jc w:val="right"/>
              <w:rPr>
                <w:sz w:val="20"/>
              </w:rPr>
            </w:pPr>
            <w:r>
              <w:rPr>
                <w:w w:val="95"/>
                <w:sz w:val="20"/>
              </w:rPr>
              <w:t>12</w:t>
            </w:r>
          </w:p>
        </w:tc>
        <w:tc>
          <w:tcPr>
            <w:tcW w:w="3766" w:type="dxa"/>
          </w:tcPr>
          <w:p>
            <w:pPr>
              <w:pStyle w:val="TableParagraph"/>
              <w:spacing w:line="227" w:lineRule="exact"/>
              <w:ind w:left="109"/>
              <w:rPr>
                <w:sz w:val="20"/>
              </w:rPr>
            </w:pPr>
            <w:r>
              <w:rPr>
                <w:sz w:val="20"/>
              </w:rPr>
              <w:t>Liévano Franco Martha Patricia</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70"/>
              <w:rPr>
                <w:sz w:val="20"/>
              </w:rPr>
            </w:pPr>
            <w:r>
              <w:rPr>
                <w:sz w:val="20"/>
              </w:rPr>
              <w:t>17/06/2016</w:t>
            </w:r>
          </w:p>
        </w:tc>
        <w:tc>
          <w:tcPr>
            <w:tcW w:w="2035" w:type="dxa"/>
          </w:tcPr>
          <w:p>
            <w:pPr>
              <w:pStyle w:val="TableParagraph"/>
              <w:spacing w:line="227"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7" w:lineRule="exact"/>
              <w:ind w:left="0" w:right="86"/>
              <w:jc w:val="right"/>
              <w:rPr>
                <w:sz w:val="20"/>
              </w:rPr>
            </w:pPr>
            <w:r>
              <w:rPr>
                <w:w w:val="95"/>
                <w:sz w:val="20"/>
              </w:rPr>
              <w:t>13</w:t>
            </w:r>
          </w:p>
        </w:tc>
        <w:tc>
          <w:tcPr>
            <w:tcW w:w="3766" w:type="dxa"/>
            <w:shd w:val="clear" w:color="auto" w:fill="D0DBEF"/>
          </w:tcPr>
          <w:p>
            <w:pPr>
              <w:pStyle w:val="TableParagraph"/>
              <w:spacing w:line="227" w:lineRule="exact"/>
              <w:ind w:left="109"/>
              <w:rPr>
                <w:sz w:val="20"/>
              </w:rPr>
            </w:pPr>
            <w:r>
              <w:rPr>
                <w:sz w:val="20"/>
              </w:rPr>
              <w:t>López Ramírez Ernesto Octavio</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70"/>
              <w:rPr>
                <w:sz w:val="20"/>
              </w:rPr>
            </w:pPr>
            <w:r>
              <w:rPr>
                <w:sz w:val="20"/>
              </w:rPr>
              <w:t>19/07/2017</w:t>
            </w:r>
          </w:p>
        </w:tc>
        <w:tc>
          <w:tcPr>
            <w:tcW w:w="2035" w:type="dxa"/>
            <w:shd w:val="clear" w:color="auto" w:fill="D0DBEF"/>
          </w:tcPr>
          <w:p>
            <w:pPr>
              <w:pStyle w:val="TableParagraph"/>
              <w:spacing w:line="227" w:lineRule="exact"/>
              <w:ind w:left="334" w:right="316"/>
              <w:jc w:val="center"/>
              <w:rPr>
                <w:sz w:val="20"/>
              </w:rPr>
            </w:pPr>
            <w:r>
              <w:rPr>
                <w:sz w:val="20"/>
              </w:rPr>
              <w:t>18/07/2020</w:t>
            </w:r>
          </w:p>
        </w:tc>
      </w:tr>
      <w:tr>
        <w:trPr>
          <w:trHeight w:val="491" w:hRule="atLeast"/>
        </w:trPr>
        <w:tc>
          <w:tcPr>
            <w:tcW w:w="473" w:type="dxa"/>
          </w:tcPr>
          <w:p>
            <w:pPr>
              <w:pStyle w:val="TableParagraph"/>
              <w:spacing w:line="227" w:lineRule="exact"/>
              <w:ind w:left="0" w:right="86"/>
              <w:jc w:val="right"/>
              <w:rPr>
                <w:sz w:val="20"/>
              </w:rPr>
            </w:pPr>
            <w:r>
              <w:rPr>
                <w:w w:val="95"/>
                <w:sz w:val="20"/>
              </w:rPr>
              <w:t>14</w:t>
            </w:r>
          </w:p>
        </w:tc>
        <w:tc>
          <w:tcPr>
            <w:tcW w:w="3766" w:type="dxa"/>
          </w:tcPr>
          <w:p>
            <w:pPr>
              <w:pStyle w:val="TableParagraph"/>
              <w:spacing w:line="227" w:lineRule="exact"/>
              <w:ind w:left="109"/>
              <w:rPr>
                <w:sz w:val="20"/>
              </w:rPr>
            </w:pPr>
            <w:r>
              <w:rPr>
                <w:sz w:val="20"/>
              </w:rPr>
              <w:t>Lucio López Luis Antonio</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70"/>
              <w:rPr>
                <w:sz w:val="20"/>
              </w:rPr>
            </w:pPr>
            <w:r>
              <w:rPr>
                <w:sz w:val="20"/>
              </w:rPr>
              <w:t>17/06/2016</w:t>
            </w:r>
          </w:p>
        </w:tc>
        <w:tc>
          <w:tcPr>
            <w:tcW w:w="2035" w:type="dxa"/>
          </w:tcPr>
          <w:p>
            <w:pPr>
              <w:pStyle w:val="TableParagraph"/>
              <w:spacing w:line="227"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7" w:lineRule="exact"/>
              <w:ind w:left="0" w:right="86"/>
              <w:jc w:val="right"/>
              <w:rPr>
                <w:sz w:val="20"/>
              </w:rPr>
            </w:pPr>
            <w:r>
              <w:rPr>
                <w:w w:val="95"/>
                <w:sz w:val="20"/>
              </w:rPr>
              <w:t>15</w:t>
            </w:r>
          </w:p>
        </w:tc>
        <w:tc>
          <w:tcPr>
            <w:tcW w:w="3766" w:type="dxa"/>
            <w:shd w:val="clear" w:color="auto" w:fill="D0DBEF"/>
          </w:tcPr>
          <w:p>
            <w:pPr>
              <w:pStyle w:val="TableParagraph"/>
              <w:spacing w:line="227" w:lineRule="exact"/>
              <w:ind w:left="109"/>
              <w:rPr>
                <w:sz w:val="20"/>
              </w:rPr>
            </w:pPr>
            <w:r>
              <w:rPr>
                <w:sz w:val="20"/>
              </w:rPr>
              <w:t>Macías Núñez Nora Isela</w:t>
            </w:r>
          </w:p>
        </w:tc>
        <w:tc>
          <w:tcPr>
            <w:tcW w:w="1003" w:type="dxa"/>
            <w:shd w:val="clear" w:color="auto" w:fill="D0DBEF"/>
          </w:tcPr>
          <w:p>
            <w:pPr>
              <w:pStyle w:val="TableParagraph"/>
              <w:spacing w:line="227" w:lineRule="exact"/>
              <w:ind w:left="148" w:right="133"/>
              <w:jc w:val="center"/>
              <w:rPr>
                <w:sz w:val="20"/>
              </w:rPr>
            </w:pPr>
            <w:r>
              <w:rPr>
                <w:sz w:val="20"/>
              </w:rPr>
              <w:t>RPDyA</w:t>
            </w:r>
          </w:p>
        </w:tc>
        <w:tc>
          <w:tcPr>
            <w:tcW w:w="1941" w:type="dxa"/>
            <w:shd w:val="clear" w:color="auto" w:fill="D0DBEF"/>
          </w:tcPr>
          <w:p>
            <w:pPr>
              <w:pStyle w:val="TableParagraph"/>
              <w:spacing w:line="227" w:lineRule="exact"/>
              <w:ind w:left="470"/>
              <w:rPr>
                <w:sz w:val="20"/>
              </w:rPr>
            </w:pPr>
            <w:r>
              <w:rPr>
                <w:sz w:val="20"/>
              </w:rPr>
              <w:t>21/07/2015</w:t>
            </w:r>
          </w:p>
        </w:tc>
        <w:tc>
          <w:tcPr>
            <w:tcW w:w="2035" w:type="dxa"/>
            <w:shd w:val="clear" w:color="auto" w:fill="D0DBEF"/>
          </w:tcPr>
          <w:p>
            <w:pPr>
              <w:pStyle w:val="TableParagraph"/>
              <w:spacing w:line="227" w:lineRule="exact"/>
              <w:ind w:left="334" w:right="316"/>
              <w:jc w:val="center"/>
              <w:rPr>
                <w:sz w:val="20"/>
              </w:rPr>
            </w:pPr>
            <w:r>
              <w:rPr>
                <w:sz w:val="20"/>
              </w:rPr>
              <w:t>20/07/2018</w:t>
            </w:r>
          </w:p>
        </w:tc>
      </w:tr>
      <w:tr>
        <w:trPr>
          <w:trHeight w:val="491" w:hRule="atLeast"/>
        </w:trPr>
        <w:tc>
          <w:tcPr>
            <w:tcW w:w="473" w:type="dxa"/>
          </w:tcPr>
          <w:p>
            <w:pPr>
              <w:pStyle w:val="TableParagraph"/>
              <w:spacing w:line="227" w:lineRule="exact"/>
              <w:ind w:left="0" w:right="86"/>
              <w:jc w:val="right"/>
              <w:rPr>
                <w:sz w:val="20"/>
              </w:rPr>
            </w:pPr>
            <w:r>
              <w:rPr>
                <w:w w:val="95"/>
                <w:sz w:val="20"/>
              </w:rPr>
              <w:t>16</w:t>
            </w:r>
          </w:p>
        </w:tc>
        <w:tc>
          <w:tcPr>
            <w:tcW w:w="3766" w:type="dxa"/>
          </w:tcPr>
          <w:p>
            <w:pPr>
              <w:pStyle w:val="TableParagraph"/>
              <w:spacing w:line="227" w:lineRule="exact"/>
              <w:ind w:left="109"/>
              <w:rPr>
                <w:sz w:val="20"/>
              </w:rPr>
            </w:pPr>
            <w:r>
              <w:rPr>
                <w:sz w:val="20"/>
              </w:rPr>
              <w:t>Méndez Hinojosa Luz Marina</w:t>
            </w:r>
          </w:p>
        </w:tc>
        <w:tc>
          <w:tcPr>
            <w:tcW w:w="1003" w:type="dxa"/>
          </w:tcPr>
          <w:p>
            <w:pPr>
              <w:pStyle w:val="TableParagraph"/>
              <w:spacing w:line="227" w:lineRule="exact"/>
              <w:ind w:left="148" w:right="133"/>
              <w:jc w:val="center"/>
              <w:rPr>
                <w:sz w:val="20"/>
              </w:rPr>
            </w:pPr>
            <w:r>
              <w:rPr>
                <w:sz w:val="20"/>
              </w:rPr>
              <w:t>RPDyA</w:t>
            </w:r>
          </w:p>
        </w:tc>
        <w:tc>
          <w:tcPr>
            <w:tcW w:w="1941" w:type="dxa"/>
          </w:tcPr>
          <w:p>
            <w:pPr>
              <w:pStyle w:val="TableParagraph"/>
              <w:spacing w:line="227" w:lineRule="exact"/>
              <w:ind w:left="470"/>
              <w:rPr>
                <w:sz w:val="20"/>
              </w:rPr>
            </w:pPr>
            <w:r>
              <w:rPr>
                <w:sz w:val="20"/>
              </w:rPr>
              <w:t>17/06/2016</w:t>
            </w:r>
          </w:p>
        </w:tc>
        <w:tc>
          <w:tcPr>
            <w:tcW w:w="2035" w:type="dxa"/>
          </w:tcPr>
          <w:p>
            <w:pPr>
              <w:pStyle w:val="TableParagraph"/>
              <w:spacing w:line="227"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7" w:lineRule="exact"/>
              <w:ind w:left="0" w:right="86"/>
              <w:jc w:val="right"/>
              <w:rPr>
                <w:sz w:val="20"/>
              </w:rPr>
            </w:pPr>
            <w:r>
              <w:rPr>
                <w:w w:val="95"/>
                <w:sz w:val="20"/>
              </w:rPr>
              <w:t>17</w:t>
            </w:r>
          </w:p>
        </w:tc>
        <w:tc>
          <w:tcPr>
            <w:tcW w:w="3766" w:type="dxa"/>
            <w:shd w:val="clear" w:color="auto" w:fill="D0DBEF"/>
          </w:tcPr>
          <w:p>
            <w:pPr>
              <w:pStyle w:val="TableParagraph"/>
              <w:spacing w:line="227" w:lineRule="exact"/>
              <w:ind w:left="109"/>
              <w:rPr>
                <w:sz w:val="20"/>
              </w:rPr>
            </w:pPr>
            <w:r>
              <w:rPr>
                <w:sz w:val="20"/>
              </w:rPr>
              <w:t>Meza Peña Cecilia</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70"/>
              <w:rPr>
                <w:sz w:val="20"/>
              </w:rPr>
            </w:pPr>
            <w:r>
              <w:rPr>
                <w:sz w:val="20"/>
              </w:rPr>
              <w:t>17/06/2016</w:t>
            </w:r>
          </w:p>
        </w:tc>
        <w:tc>
          <w:tcPr>
            <w:tcW w:w="2035" w:type="dxa"/>
            <w:shd w:val="clear" w:color="auto" w:fill="D0DBEF"/>
          </w:tcPr>
          <w:p>
            <w:pPr>
              <w:pStyle w:val="TableParagraph"/>
              <w:spacing w:line="227" w:lineRule="exact"/>
              <w:ind w:left="334" w:right="316"/>
              <w:jc w:val="center"/>
              <w:rPr>
                <w:sz w:val="20"/>
              </w:rPr>
            </w:pPr>
            <w:r>
              <w:rPr>
                <w:sz w:val="20"/>
              </w:rPr>
              <w:t>16/06/2019</w:t>
            </w:r>
          </w:p>
        </w:tc>
      </w:tr>
    </w:tbl>
    <w:p>
      <w:pPr>
        <w:spacing w:after="0" w:line="227" w:lineRule="exact"/>
        <w:jc w:val="center"/>
        <w:rPr>
          <w:sz w:val="20"/>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700" w:type="dxa"/>
        <w:tblBorders>
          <w:top w:val="single" w:sz="8" w:space="0" w:color="4471C4"/>
          <w:left w:val="single" w:sz="8" w:space="0" w:color="4471C4"/>
          <w:bottom w:val="single" w:sz="8" w:space="0" w:color="4471C4"/>
          <w:right w:val="single" w:sz="8" w:space="0" w:color="4471C4"/>
          <w:insideH w:val="single" w:sz="8" w:space="0" w:color="4471C4"/>
          <w:insideV w:val="single" w:sz="8" w:space="0" w:color="4471C4"/>
        </w:tblBorders>
        <w:tblLayout w:type="fixed"/>
        <w:tblCellMar>
          <w:top w:w="0" w:type="dxa"/>
          <w:left w:w="0" w:type="dxa"/>
          <w:bottom w:w="0" w:type="dxa"/>
          <w:right w:w="0" w:type="dxa"/>
        </w:tblCellMar>
        <w:tblLook w:val="01E0"/>
      </w:tblPr>
      <w:tblGrid>
        <w:gridCol w:w="473"/>
        <w:gridCol w:w="3766"/>
        <w:gridCol w:w="1003"/>
        <w:gridCol w:w="1941"/>
        <w:gridCol w:w="2035"/>
      </w:tblGrid>
      <w:tr>
        <w:trPr>
          <w:trHeight w:val="491" w:hRule="atLeast"/>
        </w:trPr>
        <w:tc>
          <w:tcPr>
            <w:tcW w:w="473" w:type="dxa"/>
          </w:tcPr>
          <w:p>
            <w:pPr>
              <w:pStyle w:val="TableParagraph"/>
              <w:spacing w:line="227" w:lineRule="exact"/>
              <w:ind w:left="122" w:right="68"/>
              <w:jc w:val="center"/>
              <w:rPr>
                <w:sz w:val="20"/>
              </w:rPr>
            </w:pPr>
            <w:r>
              <w:rPr>
                <w:sz w:val="20"/>
              </w:rPr>
              <w:t>18</w:t>
            </w:r>
          </w:p>
        </w:tc>
        <w:tc>
          <w:tcPr>
            <w:tcW w:w="3766" w:type="dxa"/>
          </w:tcPr>
          <w:p>
            <w:pPr>
              <w:pStyle w:val="TableParagraph"/>
              <w:spacing w:line="227" w:lineRule="exact"/>
              <w:ind w:left="109"/>
              <w:rPr>
                <w:sz w:val="20"/>
              </w:rPr>
            </w:pPr>
            <w:r>
              <w:rPr>
                <w:sz w:val="20"/>
              </w:rPr>
              <w:t>Moral de la Rubia José</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49" w:right="431"/>
              <w:jc w:val="center"/>
              <w:rPr>
                <w:sz w:val="20"/>
              </w:rPr>
            </w:pPr>
            <w:r>
              <w:rPr>
                <w:sz w:val="20"/>
              </w:rPr>
              <w:t>17/06/2016</w:t>
            </w:r>
          </w:p>
        </w:tc>
        <w:tc>
          <w:tcPr>
            <w:tcW w:w="2035" w:type="dxa"/>
          </w:tcPr>
          <w:p>
            <w:pPr>
              <w:pStyle w:val="TableParagraph"/>
              <w:spacing w:line="227"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7" w:lineRule="exact"/>
              <w:ind w:left="122" w:right="68"/>
              <w:jc w:val="center"/>
              <w:rPr>
                <w:sz w:val="20"/>
              </w:rPr>
            </w:pPr>
            <w:r>
              <w:rPr>
                <w:sz w:val="20"/>
              </w:rPr>
              <w:t>19</w:t>
            </w:r>
          </w:p>
        </w:tc>
        <w:tc>
          <w:tcPr>
            <w:tcW w:w="3766" w:type="dxa"/>
            <w:shd w:val="clear" w:color="auto" w:fill="D0DBEF"/>
          </w:tcPr>
          <w:p>
            <w:pPr>
              <w:pStyle w:val="TableParagraph"/>
              <w:spacing w:line="227" w:lineRule="exact"/>
              <w:ind w:left="109"/>
              <w:rPr>
                <w:sz w:val="20"/>
              </w:rPr>
            </w:pPr>
            <w:r>
              <w:rPr>
                <w:sz w:val="20"/>
              </w:rPr>
              <w:t>Moyano González Aurora</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49" w:right="431"/>
              <w:jc w:val="center"/>
              <w:rPr>
                <w:sz w:val="20"/>
              </w:rPr>
            </w:pPr>
            <w:r>
              <w:rPr>
                <w:sz w:val="20"/>
              </w:rPr>
              <w:t>17/06/2016</w:t>
            </w:r>
          </w:p>
        </w:tc>
        <w:tc>
          <w:tcPr>
            <w:tcW w:w="2035" w:type="dxa"/>
            <w:shd w:val="clear" w:color="auto" w:fill="D0DBEF"/>
          </w:tcPr>
          <w:p>
            <w:pPr>
              <w:pStyle w:val="TableParagraph"/>
              <w:spacing w:line="227" w:lineRule="exact"/>
              <w:ind w:left="334" w:right="316"/>
              <w:jc w:val="center"/>
              <w:rPr>
                <w:sz w:val="20"/>
              </w:rPr>
            </w:pPr>
            <w:r>
              <w:rPr>
                <w:sz w:val="20"/>
              </w:rPr>
              <w:t>16/06/2019</w:t>
            </w:r>
          </w:p>
        </w:tc>
      </w:tr>
      <w:tr>
        <w:trPr>
          <w:trHeight w:val="491" w:hRule="atLeast"/>
        </w:trPr>
        <w:tc>
          <w:tcPr>
            <w:tcW w:w="473" w:type="dxa"/>
          </w:tcPr>
          <w:p>
            <w:pPr>
              <w:pStyle w:val="TableParagraph"/>
              <w:spacing w:line="227" w:lineRule="exact"/>
              <w:ind w:left="122" w:right="68"/>
              <w:jc w:val="center"/>
              <w:rPr>
                <w:sz w:val="20"/>
              </w:rPr>
            </w:pPr>
            <w:r>
              <w:rPr>
                <w:sz w:val="20"/>
              </w:rPr>
              <w:t>20</w:t>
            </w:r>
          </w:p>
        </w:tc>
        <w:tc>
          <w:tcPr>
            <w:tcW w:w="3766" w:type="dxa"/>
          </w:tcPr>
          <w:p>
            <w:pPr>
              <w:pStyle w:val="TableParagraph"/>
              <w:spacing w:line="227" w:lineRule="exact"/>
              <w:ind w:left="109"/>
              <w:rPr>
                <w:sz w:val="20"/>
              </w:rPr>
            </w:pPr>
            <w:r>
              <w:rPr>
                <w:sz w:val="20"/>
              </w:rPr>
              <w:t>Muñiz García Manuel Guadalupe</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49" w:right="431"/>
              <w:jc w:val="center"/>
              <w:rPr>
                <w:sz w:val="20"/>
              </w:rPr>
            </w:pPr>
            <w:r>
              <w:rPr>
                <w:sz w:val="20"/>
              </w:rPr>
              <w:t>21/07/2015</w:t>
            </w:r>
          </w:p>
        </w:tc>
        <w:tc>
          <w:tcPr>
            <w:tcW w:w="2035" w:type="dxa"/>
          </w:tcPr>
          <w:p>
            <w:pPr>
              <w:pStyle w:val="TableParagraph"/>
              <w:spacing w:line="227" w:lineRule="exact"/>
              <w:ind w:left="334" w:right="316"/>
              <w:jc w:val="center"/>
              <w:rPr>
                <w:sz w:val="20"/>
              </w:rPr>
            </w:pPr>
            <w:r>
              <w:rPr>
                <w:sz w:val="20"/>
              </w:rPr>
              <w:t>20/07/2018</w:t>
            </w:r>
          </w:p>
        </w:tc>
      </w:tr>
      <w:tr>
        <w:trPr>
          <w:trHeight w:val="491" w:hRule="atLeast"/>
        </w:trPr>
        <w:tc>
          <w:tcPr>
            <w:tcW w:w="473" w:type="dxa"/>
            <w:shd w:val="clear" w:color="auto" w:fill="D0DBEF"/>
          </w:tcPr>
          <w:p>
            <w:pPr>
              <w:pStyle w:val="TableParagraph"/>
              <w:spacing w:line="227" w:lineRule="exact"/>
              <w:ind w:left="122" w:right="68"/>
              <w:jc w:val="center"/>
              <w:rPr>
                <w:sz w:val="20"/>
              </w:rPr>
            </w:pPr>
            <w:r>
              <w:rPr>
                <w:sz w:val="20"/>
              </w:rPr>
              <w:t>21</w:t>
            </w:r>
          </w:p>
        </w:tc>
        <w:tc>
          <w:tcPr>
            <w:tcW w:w="3766" w:type="dxa"/>
            <w:shd w:val="clear" w:color="auto" w:fill="D0DBEF"/>
          </w:tcPr>
          <w:p>
            <w:pPr>
              <w:pStyle w:val="TableParagraph"/>
              <w:spacing w:line="227" w:lineRule="exact"/>
              <w:ind w:left="109"/>
              <w:rPr>
                <w:sz w:val="20"/>
              </w:rPr>
            </w:pPr>
            <w:hyperlink r:id="rId60">
              <w:r>
                <w:rPr>
                  <w:sz w:val="20"/>
                </w:rPr>
                <w:t>Ortíz Jiménez Xóchitl Angélica</w:t>
              </w:r>
            </w:hyperlink>
          </w:p>
        </w:tc>
        <w:tc>
          <w:tcPr>
            <w:tcW w:w="1003" w:type="dxa"/>
            <w:shd w:val="clear" w:color="auto" w:fill="D0DBEF"/>
          </w:tcPr>
          <w:p>
            <w:pPr>
              <w:pStyle w:val="TableParagraph"/>
              <w:spacing w:line="227" w:lineRule="exact"/>
              <w:ind w:left="149" w:right="133"/>
              <w:jc w:val="center"/>
              <w:rPr>
                <w:sz w:val="20"/>
              </w:rPr>
            </w:pPr>
            <w:hyperlink r:id="rId61">
              <w:r>
                <w:rPr>
                  <w:sz w:val="20"/>
                </w:rPr>
                <w:t>RPD</w:t>
              </w:r>
            </w:hyperlink>
          </w:p>
        </w:tc>
        <w:tc>
          <w:tcPr>
            <w:tcW w:w="1941" w:type="dxa"/>
            <w:shd w:val="clear" w:color="auto" w:fill="D0DBEF"/>
          </w:tcPr>
          <w:p>
            <w:pPr>
              <w:pStyle w:val="TableParagraph"/>
              <w:spacing w:line="227" w:lineRule="exact"/>
              <w:ind w:left="449" w:right="431"/>
              <w:jc w:val="center"/>
              <w:rPr>
                <w:sz w:val="20"/>
              </w:rPr>
            </w:pPr>
            <w:r>
              <w:rPr>
                <w:sz w:val="20"/>
              </w:rPr>
              <w:t>19/07/2017</w:t>
            </w:r>
          </w:p>
        </w:tc>
        <w:tc>
          <w:tcPr>
            <w:tcW w:w="2035" w:type="dxa"/>
            <w:shd w:val="clear" w:color="auto" w:fill="D0DBEF"/>
          </w:tcPr>
          <w:p>
            <w:pPr>
              <w:pStyle w:val="TableParagraph"/>
              <w:spacing w:line="227" w:lineRule="exact"/>
              <w:ind w:left="334" w:right="316"/>
              <w:jc w:val="center"/>
              <w:rPr>
                <w:sz w:val="20"/>
              </w:rPr>
            </w:pPr>
            <w:r>
              <w:rPr>
                <w:sz w:val="20"/>
              </w:rPr>
              <w:t>18/07/2020</w:t>
            </w:r>
          </w:p>
        </w:tc>
      </w:tr>
      <w:tr>
        <w:trPr>
          <w:trHeight w:val="491" w:hRule="atLeast"/>
        </w:trPr>
        <w:tc>
          <w:tcPr>
            <w:tcW w:w="473" w:type="dxa"/>
          </w:tcPr>
          <w:p>
            <w:pPr>
              <w:pStyle w:val="TableParagraph"/>
              <w:spacing w:line="227" w:lineRule="exact"/>
              <w:ind w:left="122" w:right="68"/>
              <w:jc w:val="center"/>
              <w:rPr>
                <w:sz w:val="20"/>
              </w:rPr>
            </w:pPr>
            <w:r>
              <w:rPr>
                <w:sz w:val="20"/>
              </w:rPr>
              <w:t>22</w:t>
            </w:r>
          </w:p>
        </w:tc>
        <w:tc>
          <w:tcPr>
            <w:tcW w:w="3766" w:type="dxa"/>
          </w:tcPr>
          <w:p>
            <w:pPr>
              <w:pStyle w:val="TableParagraph"/>
              <w:spacing w:line="227" w:lineRule="exact"/>
              <w:ind w:left="109"/>
              <w:rPr>
                <w:sz w:val="20"/>
              </w:rPr>
            </w:pPr>
            <w:hyperlink r:id="rId62">
              <w:r>
                <w:rPr>
                  <w:sz w:val="20"/>
                </w:rPr>
                <w:t>Padilla Montemayor Víctor Manuel</w:t>
              </w:r>
            </w:hyperlink>
          </w:p>
        </w:tc>
        <w:tc>
          <w:tcPr>
            <w:tcW w:w="1003" w:type="dxa"/>
          </w:tcPr>
          <w:p>
            <w:pPr>
              <w:pStyle w:val="TableParagraph"/>
              <w:spacing w:line="227" w:lineRule="exact"/>
              <w:ind w:left="151" w:right="131"/>
              <w:jc w:val="center"/>
              <w:rPr>
                <w:sz w:val="20"/>
              </w:rPr>
            </w:pPr>
            <w:hyperlink r:id="rId63">
              <w:r>
                <w:rPr>
                  <w:sz w:val="20"/>
                </w:rPr>
                <w:t>RPDyA</w:t>
              </w:r>
            </w:hyperlink>
          </w:p>
        </w:tc>
        <w:tc>
          <w:tcPr>
            <w:tcW w:w="1941" w:type="dxa"/>
          </w:tcPr>
          <w:p>
            <w:pPr>
              <w:pStyle w:val="TableParagraph"/>
              <w:spacing w:line="227" w:lineRule="exact"/>
              <w:ind w:left="449" w:right="431"/>
              <w:jc w:val="center"/>
              <w:rPr>
                <w:sz w:val="20"/>
              </w:rPr>
            </w:pPr>
            <w:r>
              <w:rPr>
                <w:sz w:val="20"/>
              </w:rPr>
              <w:t>19/07/2017</w:t>
            </w:r>
          </w:p>
        </w:tc>
        <w:tc>
          <w:tcPr>
            <w:tcW w:w="2035" w:type="dxa"/>
          </w:tcPr>
          <w:p>
            <w:pPr>
              <w:pStyle w:val="TableParagraph"/>
              <w:spacing w:line="227" w:lineRule="exact"/>
              <w:ind w:left="334" w:right="316"/>
              <w:jc w:val="center"/>
              <w:rPr>
                <w:sz w:val="20"/>
              </w:rPr>
            </w:pPr>
            <w:r>
              <w:rPr>
                <w:sz w:val="20"/>
              </w:rPr>
              <w:t>18/07/2020</w:t>
            </w:r>
          </w:p>
        </w:tc>
      </w:tr>
      <w:tr>
        <w:trPr>
          <w:trHeight w:val="489" w:hRule="atLeast"/>
        </w:trPr>
        <w:tc>
          <w:tcPr>
            <w:tcW w:w="473" w:type="dxa"/>
            <w:shd w:val="clear" w:color="auto" w:fill="D0DBEF"/>
          </w:tcPr>
          <w:p>
            <w:pPr>
              <w:pStyle w:val="TableParagraph"/>
              <w:spacing w:line="227" w:lineRule="exact"/>
              <w:ind w:left="122" w:right="68"/>
              <w:jc w:val="center"/>
              <w:rPr>
                <w:sz w:val="20"/>
              </w:rPr>
            </w:pPr>
            <w:r>
              <w:rPr>
                <w:sz w:val="20"/>
              </w:rPr>
              <w:t>23</w:t>
            </w:r>
          </w:p>
        </w:tc>
        <w:tc>
          <w:tcPr>
            <w:tcW w:w="3766" w:type="dxa"/>
            <w:shd w:val="clear" w:color="auto" w:fill="D0DBEF"/>
          </w:tcPr>
          <w:p>
            <w:pPr>
              <w:pStyle w:val="TableParagraph"/>
              <w:spacing w:line="227" w:lineRule="exact"/>
              <w:ind w:left="109"/>
              <w:rPr>
                <w:sz w:val="20"/>
              </w:rPr>
            </w:pPr>
            <w:r>
              <w:rPr>
                <w:sz w:val="20"/>
              </w:rPr>
              <w:t>Peña Moreno José Armando</w:t>
            </w:r>
          </w:p>
        </w:tc>
        <w:tc>
          <w:tcPr>
            <w:tcW w:w="1003" w:type="dxa"/>
            <w:shd w:val="clear" w:color="auto" w:fill="D0DBEF"/>
          </w:tcPr>
          <w:p>
            <w:pPr>
              <w:pStyle w:val="TableParagraph"/>
              <w:spacing w:line="227" w:lineRule="exact"/>
              <w:ind w:left="148" w:right="133"/>
              <w:jc w:val="center"/>
              <w:rPr>
                <w:sz w:val="20"/>
              </w:rPr>
            </w:pPr>
            <w:r>
              <w:rPr>
                <w:sz w:val="20"/>
              </w:rPr>
              <w:t>RPDyA</w:t>
            </w:r>
          </w:p>
        </w:tc>
        <w:tc>
          <w:tcPr>
            <w:tcW w:w="1941" w:type="dxa"/>
            <w:shd w:val="clear" w:color="auto" w:fill="D0DBEF"/>
          </w:tcPr>
          <w:p>
            <w:pPr>
              <w:pStyle w:val="TableParagraph"/>
              <w:spacing w:line="227" w:lineRule="exact"/>
              <w:ind w:left="449" w:right="431"/>
              <w:jc w:val="center"/>
              <w:rPr>
                <w:sz w:val="20"/>
              </w:rPr>
            </w:pPr>
            <w:r>
              <w:rPr>
                <w:sz w:val="20"/>
              </w:rPr>
              <w:t>21/07/2015</w:t>
            </w:r>
          </w:p>
        </w:tc>
        <w:tc>
          <w:tcPr>
            <w:tcW w:w="2035" w:type="dxa"/>
            <w:shd w:val="clear" w:color="auto" w:fill="D0DBEF"/>
          </w:tcPr>
          <w:p>
            <w:pPr>
              <w:pStyle w:val="TableParagraph"/>
              <w:spacing w:line="227" w:lineRule="exact"/>
              <w:ind w:left="334" w:right="316"/>
              <w:jc w:val="center"/>
              <w:rPr>
                <w:sz w:val="20"/>
              </w:rPr>
            </w:pPr>
            <w:r>
              <w:rPr>
                <w:sz w:val="20"/>
              </w:rPr>
              <w:t>20/07/2018</w:t>
            </w:r>
          </w:p>
        </w:tc>
      </w:tr>
      <w:tr>
        <w:trPr>
          <w:trHeight w:val="491" w:hRule="atLeast"/>
        </w:trPr>
        <w:tc>
          <w:tcPr>
            <w:tcW w:w="473" w:type="dxa"/>
          </w:tcPr>
          <w:p>
            <w:pPr>
              <w:pStyle w:val="TableParagraph"/>
              <w:spacing w:line="229" w:lineRule="exact"/>
              <w:ind w:left="122" w:right="68"/>
              <w:jc w:val="center"/>
              <w:rPr>
                <w:sz w:val="20"/>
              </w:rPr>
            </w:pPr>
            <w:r>
              <w:rPr>
                <w:sz w:val="20"/>
              </w:rPr>
              <w:t>24</w:t>
            </w:r>
          </w:p>
        </w:tc>
        <w:tc>
          <w:tcPr>
            <w:tcW w:w="3766" w:type="dxa"/>
          </w:tcPr>
          <w:p>
            <w:pPr>
              <w:pStyle w:val="TableParagraph"/>
              <w:spacing w:line="229" w:lineRule="exact"/>
              <w:ind w:left="109"/>
              <w:rPr>
                <w:sz w:val="20"/>
              </w:rPr>
            </w:pPr>
            <w:r>
              <w:rPr>
                <w:sz w:val="20"/>
              </w:rPr>
              <w:t>Pompa Guajardo Edith Gerardina</w:t>
            </w:r>
          </w:p>
        </w:tc>
        <w:tc>
          <w:tcPr>
            <w:tcW w:w="1003" w:type="dxa"/>
          </w:tcPr>
          <w:p>
            <w:pPr>
              <w:pStyle w:val="TableParagraph"/>
              <w:spacing w:line="229" w:lineRule="exact"/>
              <w:ind w:left="149" w:right="133"/>
              <w:jc w:val="center"/>
              <w:rPr>
                <w:sz w:val="20"/>
              </w:rPr>
            </w:pPr>
            <w:r>
              <w:rPr>
                <w:sz w:val="20"/>
              </w:rPr>
              <w:t>RPD</w:t>
            </w:r>
          </w:p>
        </w:tc>
        <w:tc>
          <w:tcPr>
            <w:tcW w:w="1941" w:type="dxa"/>
          </w:tcPr>
          <w:p>
            <w:pPr>
              <w:pStyle w:val="TableParagraph"/>
              <w:spacing w:line="229" w:lineRule="exact"/>
              <w:ind w:left="449" w:right="431"/>
              <w:jc w:val="center"/>
              <w:rPr>
                <w:sz w:val="20"/>
              </w:rPr>
            </w:pPr>
            <w:r>
              <w:rPr>
                <w:sz w:val="20"/>
              </w:rPr>
              <w:t>17/06/2016</w:t>
            </w:r>
          </w:p>
        </w:tc>
        <w:tc>
          <w:tcPr>
            <w:tcW w:w="2035" w:type="dxa"/>
          </w:tcPr>
          <w:p>
            <w:pPr>
              <w:pStyle w:val="TableParagraph"/>
              <w:spacing w:line="229"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9" w:lineRule="exact"/>
              <w:ind w:left="122" w:right="68"/>
              <w:jc w:val="center"/>
              <w:rPr>
                <w:sz w:val="20"/>
              </w:rPr>
            </w:pPr>
            <w:r>
              <w:rPr>
                <w:sz w:val="20"/>
              </w:rPr>
              <w:t>25</w:t>
            </w:r>
          </w:p>
        </w:tc>
        <w:tc>
          <w:tcPr>
            <w:tcW w:w="3766" w:type="dxa"/>
            <w:shd w:val="clear" w:color="auto" w:fill="D0DBEF"/>
          </w:tcPr>
          <w:p>
            <w:pPr>
              <w:pStyle w:val="TableParagraph"/>
              <w:spacing w:line="229" w:lineRule="exact"/>
              <w:ind w:left="109"/>
              <w:rPr>
                <w:sz w:val="20"/>
              </w:rPr>
            </w:pPr>
            <w:r>
              <w:rPr>
                <w:sz w:val="20"/>
              </w:rPr>
              <w:t>Ramírez Tule Ma. Candelaria</w:t>
            </w:r>
          </w:p>
        </w:tc>
        <w:tc>
          <w:tcPr>
            <w:tcW w:w="1003" w:type="dxa"/>
            <w:shd w:val="clear" w:color="auto" w:fill="D0DBEF"/>
          </w:tcPr>
          <w:p>
            <w:pPr>
              <w:pStyle w:val="TableParagraph"/>
              <w:spacing w:line="229" w:lineRule="exact"/>
              <w:ind w:left="149" w:right="133"/>
              <w:jc w:val="center"/>
              <w:rPr>
                <w:sz w:val="20"/>
              </w:rPr>
            </w:pPr>
            <w:r>
              <w:rPr>
                <w:sz w:val="20"/>
              </w:rPr>
              <w:t>RPD</w:t>
            </w:r>
          </w:p>
        </w:tc>
        <w:tc>
          <w:tcPr>
            <w:tcW w:w="1941" w:type="dxa"/>
            <w:shd w:val="clear" w:color="auto" w:fill="D0DBEF"/>
          </w:tcPr>
          <w:p>
            <w:pPr>
              <w:pStyle w:val="TableParagraph"/>
              <w:spacing w:line="229" w:lineRule="exact"/>
              <w:ind w:left="449" w:right="431"/>
              <w:jc w:val="center"/>
              <w:rPr>
                <w:sz w:val="20"/>
              </w:rPr>
            </w:pPr>
            <w:r>
              <w:rPr>
                <w:sz w:val="20"/>
              </w:rPr>
              <w:t>21/07/2015</w:t>
            </w:r>
          </w:p>
        </w:tc>
        <w:tc>
          <w:tcPr>
            <w:tcW w:w="2035" w:type="dxa"/>
            <w:shd w:val="clear" w:color="auto" w:fill="D0DBEF"/>
          </w:tcPr>
          <w:p>
            <w:pPr>
              <w:pStyle w:val="TableParagraph"/>
              <w:spacing w:line="229" w:lineRule="exact"/>
              <w:ind w:left="334" w:right="316"/>
              <w:jc w:val="center"/>
              <w:rPr>
                <w:sz w:val="20"/>
              </w:rPr>
            </w:pPr>
            <w:r>
              <w:rPr>
                <w:sz w:val="20"/>
              </w:rPr>
              <w:t>20/07/2018</w:t>
            </w:r>
          </w:p>
        </w:tc>
      </w:tr>
      <w:tr>
        <w:trPr>
          <w:trHeight w:val="491" w:hRule="atLeast"/>
        </w:trPr>
        <w:tc>
          <w:tcPr>
            <w:tcW w:w="473" w:type="dxa"/>
          </w:tcPr>
          <w:p>
            <w:pPr>
              <w:pStyle w:val="TableParagraph"/>
              <w:spacing w:line="229" w:lineRule="exact"/>
              <w:ind w:left="122" w:right="68"/>
              <w:jc w:val="center"/>
              <w:rPr>
                <w:sz w:val="20"/>
              </w:rPr>
            </w:pPr>
            <w:r>
              <w:rPr>
                <w:sz w:val="20"/>
              </w:rPr>
              <w:t>26</w:t>
            </w:r>
          </w:p>
        </w:tc>
        <w:tc>
          <w:tcPr>
            <w:tcW w:w="3766" w:type="dxa"/>
          </w:tcPr>
          <w:p>
            <w:pPr>
              <w:pStyle w:val="TableParagraph"/>
              <w:spacing w:line="229" w:lineRule="exact"/>
              <w:ind w:left="109"/>
              <w:rPr>
                <w:sz w:val="20"/>
              </w:rPr>
            </w:pPr>
            <w:r>
              <w:rPr>
                <w:sz w:val="20"/>
              </w:rPr>
              <w:t>Rea Barajas María Esther</w:t>
            </w:r>
          </w:p>
        </w:tc>
        <w:tc>
          <w:tcPr>
            <w:tcW w:w="1003" w:type="dxa"/>
          </w:tcPr>
          <w:p>
            <w:pPr>
              <w:pStyle w:val="TableParagraph"/>
              <w:spacing w:line="229" w:lineRule="exact"/>
              <w:ind w:left="149" w:right="133"/>
              <w:jc w:val="center"/>
              <w:rPr>
                <w:sz w:val="20"/>
              </w:rPr>
            </w:pPr>
            <w:r>
              <w:rPr>
                <w:sz w:val="20"/>
              </w:rPr>
              <w:t>RPD</w:t>
            </w:r>
          </w:p>
        </w:tc>
        <w:tc>
          <w:tcPr>
            <w:tcW w:w="1941" w:type="dxa"/>
          </w:tcPr>
          <w:p>
            <w:pPr>
              <w:pStyle w:val="TableParagraph"/>
              <w:spacing w:line="229" w:lineRule="exact"/>
              <w:ind w:left="449" w:right="431"/>
              <w:jc w:val="center"/>
              <w:rPr>
                <w:sz w:val="20"/>
              </w:rPr>
            </w:pPr>
            <w:r>
              <w:rPr>
                <w:sz w:val="20"/>
              </w:rPr>
              <w:t>17/06/2016</w:t>
            </w:r>
          </w:p>
        </w:tc>
        <w:tc>
          <w:tcPr>
            <w:tcW w:w="2035" w:type="dxa"/>
          </w:tcPr>
          <w:p>
            <w:pPr>
              <w:pStyle w:val="TableParagraph"/>
              <w:spacing w:line="229"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9" w:lineRule="exact"/>
              <w:ind w:left="122" w:right="68"/>
              <w:jc w:val="center"/>
              <w:rPr>
                <w:sz w:val="20"/>
              </w:rPr>
            </w:pPr>
            <w:r>
              <w:rPr>
                <w:sz w:val="20"/>
              </w:rPr>
              <w:t>27</w:t>
            </w:r>
          </w:p>
        </w:tc>
        <w:tc>
          <w:tcPr>
            <w:tcW w:w="3766" w:type="dxa"/>
            <w:shd w:val="clear" w:color="auto" w:fill="D0DBEF"/>
          </w:tcPr>
          <w:p>
            <w:pPr>
              <w:pStyle w:val="TableParagraph"/>
              <w:spacing w:line="229" w:lineRule="exact"/>
              <w:ind w:left="109"/>
              <w:rPr>
                <w:sz w:val="20"/>
              </w:rPr>
            </w:pPr>
            <w:r>
              <w:rPr>
                <w:sz w:val="20"/>
              </w:rPr>
              <w:t>Rodríguez Nieto María Concepción</w:t>
            </w:r>
          </w:p>
        </w:tc>
        <w:tc>
          <w:tcPr>
            <w:tcW w:w="1003" w:type="dxa"/>
            <w:shd w:val="clear" w:color="auto" w:fill="D0DBEF"/>
          </w:tcPr>
          <w:p>
            <w:pPr>
              <w:pStyle w:val="TableParagraph"/>
              <w:spacing w:line="229" w:lineRule="exact"/>
              <w:ind w:left="149" w:right="133"/>
              <w:jc w:val="center"/>
              <w:rPr>
                <w:sz w:val="20"/>
              </w:rPr>
            </w:pPr>
            <w:r>
              <w:rPr>
                <w:sz w:val="20"/>
              </w:rPr>
              <w:t>RPD</w:t>
            </w:r>
          </w:p>
        </w:tc>
        <w:tc>
          <w:tcPr>
            <w:tcW w:w="1941" w:type="dxa"/>
            <w:shd w:val="clear" w:color="auto" w:fill="D0DBEF"/>
          </w:tcPr>
          <w:p>
            <w:pPr>
              <w:pStyle w:val="TableParagraph"/>
              <w:spacing w:line="229" w:lineRule="exact"/>
              <w:ind w:left="449" w:right="431"/>
              <w:jc w:val="center"/>
              <w:rPr>
                <w:sz w:val="20"/>
              </w:rPr>
            </w:pPr>
            <w:r>
              <w:rPr>
                <w:sz w:val="20"/>
              </w:rPr>
              <w:t>07/10/2013</w:t>
            </w:r>
          </w:p>
        </w:tc>
        <w:tc>
          <w:tcPr>
            <w:tcW w:w="2035" w:type="dxa"/>
            <w:shd w:val="clear" w:color="auto" w:fill="D0DBEF"/>
          </w:tcPr>
          <w:p>
            <w:pPr>
              <w:pStyle w:val="TableParagraph"/>
              <w:spacing w:line="229" w:lineRule="exact"/>
              <w:ind w:left="334" w:right="316"/>
              <w:jc w:val="center"/>
              <w:rPr>
                <w:sz w:val="20"/>
              </w:rPr>
            </w:pPr>
            <w:r>
              <w:rPr>
                <w:sz w:val="20"/>
              </w:rPr>
              <w:t>06/10/2019</w:t>
            </w:r>
          </w:p>
        </w:tc>
      </w:tr>
      <w:tr>
        <w:trPr>
          <w:trHeight w:val="491" w:hRule="atLeast"/>
        </w:trPr>
        <w:tc>
          <w:tcPr>
            <w:tcW w:w="473" w:type="dxa"/>
          </w:tcPr>
          <w:p>
            <w:pPr>
              <w:pStyle w:val="TableParagraph"/>
              <w:spacing w:line="227" w:lineRule="exact"/>
              <w:ind w:left="122" w:right="68"/>
              <w:jc w:val="center"/>
              <w:rPr>
                <w:sz w:val="20"/>
              </w:rPr>
            </w:pPr>
            <w:r>
              <w:rPr>
                <w:sz w:val="20"/>
              </w:rPr>
              <w:t>28</w:t>
            </w:r>
          </w:p>
        </w:tc>
        <w:tc>
          <w:tcPr>
            <w:tcW w:w="3766" w:type="dxa"/>
          </w:tcPr>
          <w:p>
            <w:pPr>
              <w:pStyle w:val="TableParagraph"/>
              <w:spacing w:line="227" w:lineRule="exact"/>
              <w:ind w:left="109"/>
              <w:rPr>
                <w:sz w:val="20"/>
              </w:rPr>
            </w:pPr>
            <w:r>
              <w:rPr>
                <w:sz w:val="20"/>
              </w:rPr>
              <w:t>Sánchez Miranda Martha Patricia</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49" w:right="431"/>
              <w:jc w:val="center"/>
              <w:rPr>
                <w:sz w:val="20"/>
              </w:rPr>
            </w:pPr>
            <w:r>
              <w:rPr>
                <w:sz w:val="20"/>
              </w:rPr>
              <w:t>17/06/2016</w:t>
            </w:r>
          </w:p>
        </w:tc>
        <w:tc>
          <w:tcPr>
            <w:tcW w:w="2035" w:type="dxa"/>
          </w:tcPr>
          <w:p>
            <w:pPr>
              <w:pStyle w:val="TableParagraph"/>
              <w:spacing w:line="227" w:lineRule="exact"/>
              <w:ind w:left="334" w:right="316"/>
              <w:jc w:val="center"/>
              <w:rPr>
                <w:sz w:val="20"/>
              </w:rPr>
            </w:pPr>
            <w:r>
              <w:rPr>
                <w:sz w:val="20"/>
              </w:rPr>
              <w:t>16/06/2019</w:t>
            </w:r>
          </w:p>
        </w:tc>
      </w:tr>
      <w:tr>
        <w:trPr>
          <w:trHeight w:val="491" w:hRule="atLeast"/>
        </w:trPr>
        <w:tc>
          <w:tcPr>
            <w:tcW w:w="473" w:type="dxa"/>
            <w:shd w:val="clear" w:color="auto" w:fill="D0DBEF"/>
          </w:tcPr>
          <w:p>
            <w:pPr>
              <w:pStyle w:val="TableParagraph"/>
              <w:spacing w:line="227" w:lineRule="exact"/>
              <w:ind w:left="122" w:right="68"/>
              <w:jc w:val="center"/>
              <w:rPr>
                <w:sz w:val="20"/>
              </w:rPr>
            </w:pPr>
            <w:r>
              <w:rPr>
                <w:sz w:val="20"/>
              </w:rPr>
              <w:t>29</w:t>
            </w:r>
          </w:p>
        </w:tc>
        <w:tc>
          <w:tcPr>
            <w:tcW w:w="3766" w:type="dxa"/>
            <w:shd w:val="clear" w:color="auto" w:fill="D0DBEF"/>
          </w:tcPr>
          <w:p>
            <w:pPr>
              <w:pStyle w:val="TableParagraph"/>
              <w:spacing w:line="227" w:lineRule="exact"/>
              <w:ind w:left="109"/>
              <w:rPr>
                <w:sz w:val="20"/>
              </w:rPr>
            </w:pPr>
            <w:hyperlink r:id="rId64">
              <w:r>
                <w:rPr>
                  <w:sz w:val="20"/>
                </w:rPr>
                <w:t>Sánchez Sosa Juan Carlos</w:t>
              </w:r>
            </w:hyperlink>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49" w:right="431"/>
              <w:jc w:val="center"/>
              <w:rPr>
                <w:sz w:val="20"/>
              </w:rPr>
            </w:pPr>
            <w:r>
              <w:rPr>
                <w:sz w:val="20"/>
              </w:rPr>
              <w:t>19/07/2017</w:t>
            </w:r>
          </w:p>
        </w:tc>
        <w:tc>
          <w:tcPr>
            <w:tcW w:w="2035" w:type="dxa"/>
            <w:shd w:val="clear" w:color="auto" w:fill="D0DBEF"/>
          </w:tcPr>
          <w:p>
            <w:pPr>
              <w:pStyle w:val="TableParagraph"/>
              <w:spacing w:line="227" w:lineRule="exact"/>
              <w:ind w:left="334" w:right="316"/>
              <w:jc w:val="center"/>
              <w:rPr>
                <w:sz w:val="20"/>
              </w:rPr>
            </w:pPr>
            <w:r>
              <w:rPr>
                <w:sz w:val="20"/>
              </w:rPr>
              <w:t>18/07/2020</w:t>
            </w:r>
          </w:p>
        </w:tc>
      </w:tr>
      <w:tr>
        <w:trPr>
          <w:trHeight w:val="491" w:hRule="atLeast"/>
        </w:trPr>
        <w:tc>
          <w:tcPr>
            <w:tcW w:w="473" w:type="dxa"/>
          </w:tcPr>
          <w:p>
            <w:pPr>
              <w:pStyle w:val="TableParagraph"/>
              <w:spacing w:line="227" w:lineRule="exact"/>
              <w:ind w:left="122" w:right="68"/>
              <w:jc w:val="center"/>
              <w:rPr>
                <w:sz w:val="20"/>
              </w:rPr>
            </w:pPr>
            <w:r>
              <w:rPr>
                <w:sz w:val="20"/>
              </w:rPr>
              <w:t>30</w:t>
            </w:r>
          </w:p>
        </w:tc>
        <w:tc>
          <w:tcPr>
            <w:tcW w:w="3766" w:type="dxa"/>
          </w:tcPr>
          <w:p>
            <w:pPr>
              <w:pStyle w:val="TableParagraph"/>
              <w:spacing w:line="227" w:lineRule="exact"/>
              <w:ind w:left="109"/>
              <w:rPr>
                <w:sz w:val="20"/>
              </w:rPr>
            </w:pPr>
            <w:r>
              <w:rPr>
                <w:sz w:val="20"/>
              </w:rPr>
              <w:t>Saucedo Pérez César</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49" w:right="431"/>
              <w:jc w:val="center"/>
              <w:rPr>
                <w:sz w:val="20"/>
              </w:rPr>
            </w:pPr>
            <w:r>
              <w:rPr>
                <w:sz w:val="20"/>
              </w:rPr>
              <w:t>21/07/2015</w:t>
            </w:r>
          </w:p>
        </w:tc>
        <w:tc>
          <w:tcPr>
            <w:tcW w:w="2035" w:type="dxa"/>
          </w:tcPr>
          <w:p>
            <w:pPr>
              <w:pStyle w:val="TableParagraph"/>
              <w:spacing w:line="227" w:lineRule="exact"/>
              <w:ind w:left="334" w:right="316"/>
              <w:jc w:val="center"/>
              <w:rPr>
                <w:sz w:val="20"/>
              </w:rPr>
            </w:pPr>
            <w:r>
              <w:rPr>
                <w:sz w:val="20"/>
              </w:rPr>
              <w:t>20/07/2018</w:t>
            </w:r>
          </w:p>
        </w:tc>
      </w:tr>
      <w:tr>
        <w:trPr>
          <w:trHeight w:val="491" w:hRule="atLeast"/>
        </w:trPr>
        <w:tc>
          <w:tcPr>
            <w:tcW w:w="473" w:type="dxa"/>
            <w:shd w:val="clear" w:color="auto" w:fill="D0DBEF"/>
          </w:tcPr>
          <w:p>
            <w:pPr>
              <w:pStyle w:val="TableParagraph"/>
              <w:spacing w:line="227" w:lineRule="exact"/>
              <w:ind w:left="122" w:right="68"/>
              <w:jc w:val="center"/>
              <w:rPr>
                <w:sz w:val="20"/>
              </w:rPr>
            </w:pPr>
            <w:r>
              <w:rPr>
                <w:sz w:val="20"/>
              </w:rPr>
              <w:t>31</w:t>
            </w:r>
          </w:p>
        </w:tc>
        <w:tc>
          <w:tcPr>
            <w:tcW w:w="3766" w:type="dxa"/>
            <w:shd w:val="clear" w:color="auto" w:fill="D0DBEF"/>
          </w:tcPr>
          <w:p>
            <w:pPr>
              <w:pStyle w:val="TableParagraph"/>
              <w:spacing w:line="227" w:lineRule="exact"/>
              <w:ind w:left="109"/>
              <w:rPr>
                <w:sz w:val="20"/>
              </w:rPr>
            </w:pPr>
            <w:r>
              <w:rPr>
                <w:sz w:val="20"/>
              </w:rPr>
              <w:t>Téllez López Arnoldo</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49" w:right="431"/>
              <w:jc w:val="center"/>
              <w:rPr>
                <w:sz w:val="20"/>
              </w:rPr>
            </w:pPr>
            <w:r>
              <w:rPr>
                <w:sz w:val="20"/>
              </w:rPr>
              <w:t>21/07/2015</w:t>
            </w:r>
          </w:p>
        </w:tc>
        <w:tc>
          <w:tcPr>
            <w:tcW w:w="2035" w:type="dxa"/>
            <w:shd w:val="clear" w:color="auto" w:fill="D0DBEF"/>
          </w:tcPr>
          <w:p>
            <w:pPr>
              <w:pStyle w:val="TableParagraph"/>
              <w:spacing w:line="227" w:lineRule="exact"/>
              <w:ind w:left="334" w:right="316"/>
              <w:jc w:val="center"/>
              <w:rPr>
                <w:sz w:val="20"/>
              </w:rPr>
            </w:pPr>
            <w:r>
              <w:rPr>
                <w:sz w:val="20"/>
              </w:rPr>
              <w:t>20/07/2018</w:t>
            </w:r>
          </w:p>
        </w:tc>
      </w:tr>
      <w:tr>
        <w:trPr>
          <w:trHeight w:val="491" w:hRule="atLeast"/>
        </w:trPr>
        <w:tc>
          <w:tcPr>
            <w:tcW w:w="473" w:type="dxa"/>
          </w:tcPr>
          <w:p>
            <w:pPr>
              <w:pStyle w:val="TableParagraph"/>
              <w:spacing w:line="227" w:lineRule="exact"/>
              <w:ind w:left="122" w:right="68"/>
              <w:jc w:val="center"/>
              <w:rPr>
                <w:sz w:val="20"/>
              </w:rPr>
            </w:pPr>
            <w:r>
              <w:rPr>
                <w:sz w:val="20"/>
              </w:rPr>
              <w:t>32</w:t>
            </w:r>
          </w:p>
        </w:tc>
        <w:tc>
          <w:tcPr>
            <w:tcW w:w="3766" w:type="dxa"/>
          </w:tcPr>
          <w:p>
            <w:pPr>
              <w:pStyle w:val="TableParagraph"/>
              <w:spacing w:line="227" w:lineRule="exact"/>
              <w:ind w:left="109"/>
              <w:rPr>
                <w:sz w:val="20"/>
              </w:rPr>
            </w:pPr>
            <w:hyperlink r:id="rId65">
              <w:r>
                <w:rPr>
                  <w:sz w:val="20"/>
                </w:rPr>
                <w:t>Úrdales Ibarra María Elena</w:t>
              </w:r>
            </w:hyperlink>
          </w:p>
        </w:tc>
        <w:tc>
          <w:tcPr>
            <w:tcW w:w="1003" w:type="dxa"/>
          </w:tcPr>
          <w:p>
            <w:pPr>
              <w:pStyle w:val="TableParagraph"/>
              <w:spacing w:line="227" w:lineRule="exact"/>
              <w:ind w:left="149" w:right="133"/>
              <w:jc w:val="center"/>
              <w:rPr>
                <w:sz w:val="20"/>
              </w:rPr>
            </w:pPr>
            <w:hyperlink r:id="rId66">
              <w:r>
                <w:rPr>
                  <w:sz w:val="20"/>
                </w:rPr>
                <w:t>RPD</w:t>
              </w:r>
            </w:hyperlink>
          </w:p>
        </w:tc>
        <w:tc>
          <w:tcPr>
            <w:tcW w:w="1941" w:type="dxa"/>
          </w:tcPr>
          <w:p>
            <w:pPr>
              <w:pStyle w:val="TableParagraph"/>
              <w:spacing w:line="227" w:lineRule="exact"/>
              <w:ind w:left="449" w:right="431"/>
              <w:jc w:val="center"/>
              <w:rPr>
                <w:sz w:val="20"/>
              </w:rPr>
            </w:pPr>
            <w:r>
              <w:rPr>
                <w:sz w:val="20"/>
              </w:rPr>
              <w:t>19/07/2017</w:t>
            </w:r>
          </w:p>
        </w:tc>
        <w:tc>
          <w:tcPr>
            <w:tcW w:w="2035" w:type="dxa"/>
          </w:tcPr>
          <w:p>
            <w:pPr>
              <w:pStyle w:val="TableParagraph"/>
              <w:spacing w:line="227" w:lineRule="exact"/>
              <w:ind w:left="334" w:right="316"/>
              <w:jc w:val="center"/>
              <w:rPr>
                <w:sz w:val="20"/>
              </w:rPr>
            </w:pPr>
            <w:r>
              <w:rPr>
                <w:sz w:val="20"/>
              </w:rPr>
              <w:t>18/07/2020</w:t>
            </w:r>
          </w:p>
        </w:tc>
      </w:tr>
      <w:tr>
        <w:trPr>
          <w:trHeight w:val="491" w:hRule="atLeast"/>
        </w:trPr>
        <w:tc>
          <w:tcPr>
            <w:tcW w:w="473" w:type="dxa"/>
            <w:shd w:val="clear" w:color="auto" w:fill="D0DBEF"/>
          </w:tcPr>
          <w:p>
            <w:pPr>
              <w:pStyle w:val="TableParagraph"/>
              <w:spacing w:line="227" w:lineRule="exact"/>
              <w:ind w:left="122" w:right="68"/>
              <w:jc w:val="center"/>
              <w:rPr>
                <w:sz w:val="20"/>
              </w:rPr>
            </w:pPr>
            <w:r>
              <w:rPr>
                <w:sz w:val="20"/>
              </w:rPr>
              <w:t>33</w:t>
            </w:r>
          </w:p>
        </w:tc>
        <w:tc>
          <w:tcPr>
            <w:tcW w:w="3766" w:type="dxa"/>
            <w:shd w:val="clear" w:color="auto" w:fill="D0DBEF"/>
          </w:tcPr>
          <w:p>
            <w:pPr>
              <w:pStyle w:val="TableParagraph"/>
              <w:spacing w:line="227" w:lineRule="exact"/>
              <w:ind w:left="109"/>
              <w:rPr>
                <w:sz w:val="20"/>
              </w:rPr>
            </w:pPr>
            <w:r>
              <w:rPr>
                <w:sz w:val="20"/>
              </w:rPr>
              <w:t>Valdéz Ramírez Pablo</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49" w:right="431"/>
              <w:jc w:val="center"/>
              <w:rPr>
                <w:sz w:val="20"/>
              </w:rPr>
            </w:pPr>
            <w:r>
              <w:rPr>
                <w:sz w:val="20"/>
              </w:rPr>
              <w:t>21/07/2015</w:t>
            </w:r>
          </w:p>
        </w:tc>
        <w:tc>
          <w:tcPr>
            <w:tcW w:w="2035" w:type="dxa"/>
            <w:shd w:val="clear" w:color="auto" w:fill="D0DBEF"/>
          </w:tcPr>
          <w:p>
            <w:pPr>
              <w:pStyle w:val="TableParagraph"/>
              <w:spacing w:line="227" w:lineRule="exact"/>
              <w:ind w:left="334" w:right="316"/>
              <w:jc w:val="center"/>
              <w:rPr>
                <w:sz w:val="20"/>
              </w:rPr>
            </w:pPr>
            <w:r>
              <w:rPr>
                <w:sz w:val="20"/>
              </w:rPr>
              <w:t>20/07/2018</w:t>
            </w:r>
          </w:p>
        </w:tc>
      </w:tr>
      <w:tr>
        <w:trPr>
          <w:trHeight w:val="491" w:hRule="atLeast"/>
        </w:trPr>
        <w:tc>
          <w:tcPr>
            <w:tcW w:w="473" w:type="dxa"/>
          </w:tcPr>
          <w:p>
            <w:pPr>
              <w:pStyle w:val="TableParagraph"/>
              <w:spacing w:line="227" w:lineRule="exact"/>
              <w:ind w:left="122" w:right="68"/>
              <w:jc w:val="center"/>
              <w:rPr>
                <w:sz w:val="20"/>
              </w:rPr>
            </w:pPr>
            <w:r>
              <w:rPr>
                <w:sz w:val="20"/>
              </w:rPr>
              <w:t>34</w:t>
            </w:r>
          </w:p>
        </w:tc>
        <w:tc>
          <w:tcPr>
            <w:tcW w:w="3766" w:type="dxa"/>
          </w:tcPr>
          <w:p>
            <w:pPr>
              <w:pStyle w:val="TableParagraph"/>
              <w:spacing w:line="227" w:lineRule="exact"/>
              <w:ind w:left="109"/>
              <w:rPr>
                <w:sz w:val="20"/>
              </w:rPr>
            </w:pPr>
            <w:r>
              <w:rPr>
                <w:sz w:val="20"/>
              </w:rPr>
              <w:t>Vázquez Rizado Jorge Ricardo</w:t>
            </w:r>
          </w:p>
        </w:tc>
        <w:tc>
          <w:tcPr>
            <w:tcW w:w="1003" w:type="dxa"/>
          </w:tcPr>
          <w:p>
            <w:pPr>
              <w:pStyle w:val="TableParagraph"/>
              <w:spacing w:line="227" w:lineRule="exact"/>
              <w:ind w:left="149" w:right="133"/>
              <w:jc w:val="center"/>
              <w:rPr>
                <w:sz w:val="20"/>
              </w:rPr>
            </w:pPr>
            <w:r>
              <w:rPr>
                <w:sz w:val="20"/>
              </w:rPr>
              <w:t>RPD</w:t>
            </w:r>
          </w:p>
        </w:tc>
        <w:tc>
          <w:tcPr>
            <w:tcW w:w="1941" w:type="dxa"/>
          </w:tcPr>
          <w:p>
            <w:pPr>
              <w:pStyle w:val="TableParagraph"/>
              <w:spacing w:line="227" w:lineRule="exact"/>
              <w:ind w:left="449" w:right="431"/>
              <w:jc w:val="center"/>
              <w:rPr>
                <w:sz w:val="20"/>
              </w:rPr>
            </w:pPr>
            <w:r>
              <w:rPr>
                <w:sz w:val="20"/>
              </w:rPr>
              <w:t>19/07/2017</w:t>
            </w:r>
          </w:p>
        </w:tc>
        <w:tc>
          <w:tcPr>
            <w:tcW w:w="2035" w:type="dxa"/>
          </w:tcPr>
          <w:p>
            <w:pPr>
              <w:pStyle w:val="TableParagraph"/>
              <w:spacing w:line="227" w:lineRule="exact"/>
              <w:ind w:left="334" w:right="316"/>
              <w:jc w:val="center"/>
              <w:rPr>
                <w:sz w:val="20"/>
              </w:rPr>
            </w:pPr>
            <w:r>
              <w:rPr>
                <w:sz w:val="20"/>
              </w:rPr>
              <w:t>18/07/2020</w:t>
            </w:r>
          </w:p>
        </w:tc>
      </w:tr>
      <w:tr>
        <w:trPr>
          <w:trHeight w:val="488" w:hRule="atLeast"/>
        </w:trPr>
        <w:tc>
          <w:tcPr>
            <w:tcW w:w="473" w:type="dxa"/>
            <w:shd w:val="clear" w:color="auto" w:fill="D0DBEF"/>
          </w:tcPr>
          <w:p>
            <w:pPr>
              <w:pStyle w:val="TableParagraph"/>
              <w:spacing w:line="227" w:lineRule="exact"/>
              <w:ind w:left="122" w:right="68"/>
              <w:jc w:val="center"/>
              <w:rPr>
                <w:sz w:val="20"/>
              </w:rPr>
            </w:pPr>
            <w:r>
              <w:rPr>
                <w:sz w:val="20"/>
              </w:rPr>
              <w:t>35</w:t>
            </w:r>
          </w:p>
        </w:tc>
        <w:tc>
          <w:tcPr>
            <w:tcW w:w="3766" w:type="dxa"/>
            <w:shd w:val="clear" w:color="auto" w:fill="D0DBEF"/>
          </w:tcPr>
          <w:p>
            <w:pPr>
              <w:pStyle w:val="TableParagraph"/>
              <w:spacing w:line="227" w:lineRule="exact"/>
              <w:ind w:left="109"/>
              <w:rPr>
                <w:sz w:val="20"/>
              </w:rPr>
            </w:pPr>
            <w:r>
              <w:rPr>
                <w:sz w:val="20"/>
              </w:rPr>
              <w:t>Villarreal González María Elena</w:t>
            </w:r>
          </w:p>
        </w:tc>
        <w:tc>
          <w:tcPr>
            <w:tcW w:w="1003" w:type="dxa"/>
            <w:shd w:val="clear" w:color="auto" w:fill="D0DBEF"/>
          </w:tcPr>
          <w:p>
            <w:pPr>
              <w:pStyle w:val="TableParagraph"/>
              <w:spacing w:line="227" w:lineRule="exact"/>
              <w:ind w:left="149" w:right="133"/>
              <w:jc w:val="center"/>
              <w:rPr>
                <w:sz w:val="20"/>
              </w:rPr>
            </w:pPr>
            <w:r>
              <w:rPr>
                <w:sz w:val="20"/>
              </w:rPr>
              <w:t>RPD</w:t>
            </w:r>
          </w:p>
        </w:tc>
        <w:tc>
          <w:tcPr>
            <w:tcW w:w="1941" w:type="dxa"/>
            <w:shd w:val="clear" w:color="auto" w:fill="D0DBEF"/>
          </w:tcPr>
          <w:p>
            <w:pPr>
              <w:pStyle w:val="TableParagraph"/>
              <w:spacing w:line="227" w:lineRule="exact"/>
              <w:ind w:left="449" w:right="431"/>
              <w:jc w:val="center"/>
              <w:rPr>
                <w:sz w:val="20"/>
              </w:rPr>
            </w:pPr>
            <w:r>
              <w:rPr>
                <w:sz w:val="20"/>
              </w:rPr>
              <w:t>19/07/2017</w:t>
            </w:r>
          </w:p>
        </w:tc>
        <w:tc>
          <w:tcPr>
            <w:tcW w:w="2035" w:type="dxa"/>
            <w:shd w:val="clear" w:color="auto" w:fill="D0DBEF"/>
          </w:tcPr>
          <w:p>
            <w:pPr>
              <w:pStyle w:val="TableParagraph"/>
              <w:spacing w:line="227" w:lineRule="exact"/>
              <w:ind w:left="334" w:right="316"/>
              <w:jc w:val="center"/>
              <w:rPr>
                <w:sz w:val="20"/>
              </w:rPr>
            </w:pPr>
            <w:r>
              <w:rPr>
                <w:sz w:val="20"/>
              </w:rPr>
              <w:t>18/07/2020</w:t>
            </w:r>
          </w:p>
        </w:tc>
      </w:tr>
      <w:tr>
        <w:trPr>
          <w:trHeight w:val="494" w:hRule="atLeast"/>
        </w:trPr>
        <w:tc>
          <w:tcPr>
            <w:tcW w:w="473" w:type="dxa"/>
          </w:tcPr>
          <w:p>
            <w:pPr>
              <w:pStyle w:val="TableParagraph"/>
              <w:spacing w:line="229" w:lineRule="exact"/>
              <w:ind w:left="122" w:right="68"/>
              <w:jc w:val="center"/>
              <w:rPr>
                <w:sz w:val="20"/>
              </w:rPr>
            </w:pPr>
            <w:r>
              <w:rPr>
                <w:sz w:val="20"/>
              </w:rPr>
              <w:t>36</w:t>
            </w:r>
          </w:p>
        </w:tc>
        <w:tc>
          <w:tcPr>
            <w:tcW w:w="3766" w:type="dxa"/>
          </w:tcPr>
          <w:p>
            <w:pPr>
              <w:pStyle w:val="TableParagraph"/>
              <w:spacing w:line="229" w:lineRule="exact"/>
              <w:ind w:left="109"/>
              <w:rPr>
                <w:sz w:val="20"/>
              </w:rPr>
            </w:pPr>
            <w:r>
              <w:rPr>
                <w:sz w:val="20"/>
              </w:rPr>
              <w:t>Villarreal Treviño María Guadalupe</w:t>
            </w:r>
          </w:p>
        </w:tc>
        <w:tc>
          <w:tcPr>
            <w:tcW w:w="1003" w:type="dxa"/>
          </w:tcPr>
          <w:p>
            <w:pPr>
              <w:pStyle w:val="TableParagraph"/>
              <w:spacing w:line="229" w:lineRule="exact"/>
              <w:ind w:left="149" w:right="133"/>
              <w:jc w:val="center"/>
              <w:rPr>
                <w:sz w:val="20"/>
              </w:rPr>
            </w:pPr>
            <w:r>
              <w:rPr>
                <w:sz w:val="20"/>
              </w:rPr>
              <w:t>RPD</w:t>
            </w:r>
          </w:p>
        </w:tc>
        <w:tc>
          <w:tcPr>
            <w:tcW w:w="1941" w:type="dxa"/>
          </w:tcPr>
          <w:p>
            <w:pPr>
              <w:pStyle w:val="TableParagraph"/>
              <w:spacing w:line="229" w:lineRule="exact"/>
              <w:ind w:left="449" w:right="431"/>
              <w:jc w:val="center"/>
              <w:rPr>
                <w:sz w:val="20"/>
              </w:rPr>
            </w:pPr>
            <w:r>
              <w:rPr>
                <w:sz w:val="20"/>
              </w:rPr>
              <w:t>17/06/2016</w:t>
            </w:r>
          </w:p>
        </w:tc>
        <w:tc>
          <w:tcPr>
            <w:tcW w:w="2035" w:type="dxa"/>
          </w:tcPr>
          <w:p>
            <w:pPr>
              <w:pStyle w:val="TableParagraph"/>
              <w:spacing w:line="229" w:lineRule="exact"/>
              <w:ind w:left="334" w:right="316"/>
              <w:jc w:val="center"/>
              <w:rPr>
                <w:sz w:val="20"/>
              </w:rPr>
            </w:pPr>
            <w:r>
              <w:rPr>
                <w:sz w:val="20"/>
              </w:rPr>
              <w:t>16/06/2019</w:t>
            </w:r>
          </w:p>
        </w:tc>
      </w:tr>
    </w:tbl>
    <w:p>
      <w:pPr>
        <w:spacing w:after="0" w:line="229" w:lineRule="exact"/>
        <w:jc w:val="center"/>
        <w:rPr>
          <w:sz w:val="20"/>
        </w:rPr>
        <w:sectPr>
          <w:pgSz w:w="12240" w:h="15840"/>
          <w:pgMar w:header="713" w:footer="76" w:top="2000" w:bottom="260" w:left="820" w:right="580"/>
        </w:sectPr>
      </w:pP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pStyle w:val="Heading7"/>
      </w:pPr>
      <w:r>
        <w:rPr/>
        <w:t>Cuerpos académicos</w:t>
      </w:r>
    </w:p>
    <w:p>
      <w:pPr>
        <w:spacing w:before="2"/>
        <w:ind w:left="882" w:right="0" w:firstLine="0"/>
        <w:jc w:val="left"/>
        <w:rPr>
          <w:sz w:val="22"/>
        </w:rPr>
      </w:pPr>
      <w:r>
        <w:rPr>
          <w:sz w:val="22"/>
        </w:rPr>
        <w:t>Manifestar a través de una gráfica la evolución de los Cuerpos Académicos.</w:t>
      </w:r>
    </w:p>
    <w:p>
      <w:pPr>
        <w:pStyle w:val="BodyText"/>
        <w:spacing w:before="9"/>
        <w:rPr>
          <w:sz w:val="15"/>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314"/>
        <w:gridCol w:w="1341"/>
        <w:gridCol w:w="1282"/>
        <w:gridCol w:w="1548"/>
        <w:gridCol w:w="1546"/>
        <w:gridCol w:w="1400"/>
        <w:gridCol w:w="1397"/>
      </w:tblGrid>
      <w:tr>
        <w:trPr>
          <w:trHeight w:val="316" w:hRule="atLeast"/>
        </w:trPr>
        <w:tc>
          <w:tcPr>
            <w:tcW w:w="314" w:type="dxa"/>
            <w:tcBorders>
              <w:bottom w:val="single" w:sz="12" w:space="0" w:color="8EAADB"/>
            </w:tcBorders>
          </w:tcPr>
          <w:p>
            <w:pPr>
              <w:pStyle w:val="TableParagraph"/>
              <w:ind w:left="0"/>
              <w:rPr>
                <w:rFonts w:ascii="Times New Roman"/>
                <w:sz w:val="18"/>
              </w:rPr>
            </w:pPr>
          </w:p>
        </w:tc>
        <w:tc>
          <w:tcPr>
            <w:tcW w:w="1341" w:type="dxa"/>
            <w:tcBorders>
              <w:bottom w:val="single" w:sz="12" w:space="0" w:color="8EAADB"/>
            </w:tcBorders>
          </w:tcPr>
          <w:p>
            <w:pPr>
              <w:pStyle w:val="TableParagraph"/>
              <w:ind w:left="0"/>
              <w:rPr>
                <w:rFonts w:ascii="Times New Roman"/>
                <w:sz w:val="18"/>
              </w:rPr>
            </w:pPr>
          </w:p>
        </w:tc>
        <w:tc>
          <w:tcPr>
            <w:tcW w:w="1282" w:type="dxa"/>
            <w:tcBorders>
              <w:bottom w:val="single" w:sz="12" w:space="0" w:color="8EAADB"/>
            </w:tcBorders>
          </w:tcPr>
          <w:p>
            <w:pPr>
              <w:pStyle w:val="TableParagraph"/>
              <w:spacing w:line="180" w:lineRule="exact"/>
              <w:ind w:left="108"/>
              <w:rPr>
                <w:b/>
                <w:sz w:val="16"/>
              </w:rPr>
            </w:pPr>
            <w:r>
              <w:rPr>
                <w:b/>
                <w:sz w:val="16"/>
              </w:rPr>
              <w:t>2013</w:t>
            </w:r>
          </w:p>
        </w:tc>
        <w:tc>
          <w:tcPr>
            <w:tcW w:w="1548" w:type="dxa"/>
            <w:tcBorders>
              <w:bottom w:val="single" w:sz="12" w:space="0" w:color="8EAADB"/>
            </w:tcBorders>
          </w:tcPr>
          <w:p>
            <w:pPr>
              <w:pStyle w:val="TableParagraph"/>
              <w:spacing w:line="180" w:lineRule="exact"/>
              <w:ind w:left="108"/>
              <w:rPr>
                <w:b/>
                <w:sz w:val="16"/>
              </w:rPr>
            </w:pPr>
            <w:r>
              <w:rPr>
                <w:b/>
                <w:sz w:val="16"/>
              </w:rPr>
              <w:t>2014</w:t>
            </w:r>
          </w:p>
        </w:tc>
        <w:tc>
          <w:tcPr>
            <w:tcW w:w="1546" w:type="dxa"/>
            <w:tcBorders>
              <w:bottom w:val="single" w:sz="12" w:space="0" w:color="8EAADB"/>
            </w:tcBorders>
          </w:tcPr>
          <w:p>
            <w:pPr>
              <w:pStyle w:val="TableParagraph"/>
              <w:spacing w:line="180" w:lineRule="exact"/>
              <w:ind w:left="108"/>
              <w:rPr>
                <w:b/>
                <w:sz w:val="16"/>
              </w:rPr>
            </w:pPr>
            <w:r>
              <w:rPr>
                <w:b/>
                <w:sz w:val="16"/>
              </w:rPr>
              <w:t>2015</w:t>
            </w:r>
          </w:p>
        </w:tc>
        <w:tc>
          <w:tcPr>
            <w:tcW w:w="1400" w:type="dxa"/>
            <w:tcBorders>
              <w:bottom w:val="single" w:sz="12" w:space="0" w:color="8EAADB"/>
            </w:tcBorders>
          </w:tcPr>
          <w:p>
            <w:pPr>
              <w:pStyle w:val="TableParagraph"/>
              <w:spacing w:line="180" w:lineRule="exact"/>
              <w:ind w:left="108"/>
              <w:rPr>
                <w:b/>
                <w:sz w:val="16"/>
              </w:rPr>
            </w:pPr>
            <w:r>
              <w:rPr>
                <w:b/>
                <w:sz w:val="16"/>
              </w:rPr>
              <w:t>2016</w:t>
            </w:r>
          </w:p>
        </w:tc>
        <w:tc>
          <w:tcPr>
            <w:tcW w:w="1397" w:type="dxa"/>
            <w:tcBorders>
              <w:bottom w:val="single" w:sz="12" w:space="0" w:color="8EAADB"/>
            </w:tcBorders>
          </w:tcPr>
          <w:p>
            <w:pPr>
              <w:pStyle w:val="TableParagraph"/>
              <w:spacing w:line="180" w:lineRule="exact"/>
              <w:ind w:left="108"/>
              <w:rPr>
                <w:b/>
                <w:sz w:val="16"/>
              </w:rPr>
            </w:pPr>
            <w:r>
              <w:rPr>
                <w:b/>
                <w:sz w:val="16"/>
              </w:rPr>
              <w:t>2017</w:t>
            </w:r>
          </w:p>
        </w:tc>
      </w:tr>
      <w:tr>
        <w:trPr>
          <w:trHeight w:val="575" w:hRule="atLeast"/>
        </w:trPr>
        <w:tc>
          <w:tcPr>
            <w:tcW w:w="314" w:type="dxa"/>
            <w:tcBorders>
              <w:top w:val="single" w:sz="12" w:space="0" w:color="8EAADB"/>
            </w:tcBorders>
          </w:tcPr>
          <w:p>
            <w:pPr>
              <w:pStyle w:val="TableParagraph"/>
              <w:spacing w:line="180" w:lineRule="exact"/>
              <w:ind w:left="0" w:right="104"/>
              <w:jc w:val="right"/>
              <w:rPr>
                <w:sz w:val="16"/>
              </w:rPr>
            </w:pPr>
            <w:r>
              <w:rPr>
                <w:w w:val="100"/>
                <w:sz w:val="16"/>
              </w:rPr>
              <w:t>1</w:t>
            </w:r>
          </w:p>
        </w:tc>
        <w:tc>
          <w:tcPr>
            <w:tcW w:w="1341" w:type="dxa"/>
            <w:tcBorders>
              <w:top w:val="single" w:sz="12" w:space="0" w:color="8EAADB"/>
            </w:tcBorders>
          </w:tcPr>
          <w:p>
            <w:pPr>
              <w:pStyle w:val="TableParagraph"/>
              <w:ind w:left="108" w:right="535"/>
              <w:rPr>
                <w:sz w:val="16"/>
              </w:rPr>
            </w:pPr>
            <w:r>
              <w:rPr>
                <w:sz w:val="16"/>
              </w:rPr>
              <w:t>Ciencia Cognitiva</w:t>
            </w:r>
          </w:p>
        </w:tc>
        <w:tc>
          <w:tcPr>
            <w:tcW w:w="1282" w:type="dxa"/>
            <w:tcBorders>
              <w:top w:val="single" w:sz="12" w:space="0" w:color="8EAADB"/>
            </w:tcBorders>
          </w:tcPr>
          <w:p>
            <w:pPr>
              <w:pStyle w:val="TableParagraph"/>
              <w:ind w:left="108" w:right="174"/>
              <w:rPr>
                <w:sz w:val="16"/>
              </w:rPr>
            </w:pPr>
            <w:r>
              <w:rPr>
                <w:sz w:val="16"/>
              </w:rPr>
              <w:t>En consolidación</w:t>
            </w:r>
          </w:p>
        </w:tc>
        <w:tc>
          <w:tcPr>
            <w:tcW w:w="1548" w:type="dxa"/>
            <w:tcBorders>
              <w:top w:val="single" w:sz="12" w:space="0" w:color="8EAADB"/>
            </w:tcBorders>
          </w:tcPr>
          <w:p>
            <w:pPr>
              <w:pStyle w:val="TableParagraph"/>
              <w:spacing w:line="180" w:lineRule="exact"/>
              <w:ind w:left="108"/>
              <w:rPr>
                <w:sz w:val="16"/>
              </w:rPr>
            </w:pPr>
            <w:r>
              <w:rPr>
                <w:sz w:val="16"/>
              </w:rPr>
              <w:t>En consolidación</w:t>
            </w:r>
          </w:p>
        </w:tc>
        <w:tc>
          <w:tcPr>
            <w:tcW w:w="1546" w:type="dxa"/>
            <w:tcBorders>
              <w:top w:val="single" w:sz="12" w:space="0" w:color="8EAADB"/>
            </w:tcBorders>
          </w:tcPr>
          <w:p>
            <w:pPr>
              <w:pStyle w:val="TableParagraph"/>
              <w:spacing w:line="180" w:lineRule="exact"/>
              <w:ind w:left="108"/>
              <w:rPr>
                <w:sz w:val="16"/>
              </w:rPr>
            </w:pPr>
            <w:r>
              <w:rPr>
                <w:sz w:val="16"/>
              </w:rPr>
              <w:t>En consolidación</w:t>
            </w:r>
          </w:p>
        </w:tc>
        <w:tc>
          <w:tcPr>
            <w:tcW w:w="1400" w:type="dxa"/>
            <w:tcBorders>
              <w:top w:val="single" w:sz="12" w:space="0" w:color="8EAADB"/>
            </w:tcBorders>
          </w:tcPr>
          <w:p>
            <w:pPr>
              <w:pStyle w:val="TableParagraph"/>
              <w:ind w:left="108" w:right="292"/>
              <w:rPr>
                <w:sz w:val="16"/>
              </w:rPr>
            </w:pPr>
            <w:r>
              <w:rPr>
                <w:sz w:val="16"/>
              </w:rPr>
              <w:t>En consolidación</w:t>
            </w:r>
          </w:p>
        </w:tc>
        <w:tc>
          <w:tcPr>
            <w:tcW w:w="1397" w:type="dxa"/>
            <w:tcBorders>
              <w:top w:val="single" w:sz="12" w:space="0" w:color="8EAADB"/>
            </w:tcBorders>
          </w:tcPr>
          <w:p>
            <w:pPr>
              <w:pStyle w:val="TableParagraph"/>
              <w:ind w:left="108" w:right="289"/>
              <w:rPr>
                <w:sz w:val="16"/>
              </w:rPr>
            </w:pPr>
            <w:r>
              <w:rPr>
                <w:sz w:val="16"/>
              </w:rPr>
              <w:t>En consolidación</w:t>
            </w:r>
          </w:p>
        </w:tc>
      </w:tr>
      <w:tr>
        <w:trPr>
          <w:trHeight w:val="554" w:hRule="atLeast"/>
        </w:trPr>
        <w:tc>
          <w:tcPr>
            <w:tcW w:w="314" w:type="dxa"/>
          </w:tcPr>
          <w:p>
            <w:pPr>
              <w:pStyle w:val="TableParagraph"/>
              <w:spacing w:line="180" w:lineRule="exact"/>
              <w:ind w:left="0" w:right="104"/>
              <w:jc w:val="right"/>
              <w:rPr>
                <w:sz w:val="16"/>
              </w:rPr>
            </w:pPr>
            <w:r>
              <w:rPr>
                <w:w w:val="100"/>
                <w:sz w:val="16"/>
              </w:rPr>
              <w:t>2</w:t>
            </w:r>
          </w:p>
        </w:tc>
        <w:tc>
          <w:tcPr>
            <w:tcW w:w="1341" w:type="dxa"/>
          </w:tcPr>
          <w:p>
            <w:pPr>
              <w:pStyle w:val="TableParagraph"/>
              <w:tabs>
                <w:tab w:pos="1156" w:val="left" w:leader="none"/>
              </w:tabs>
              <w:ind w:left="108" w:right="92"/>
              <w:rPr>
                <w:sz w:val="16"/>
              </w:rPr>
            </w:pPr>
            <w:r>
              <w:rPr>
                <w:sz w:val="16"/>
              </w:rPr>
              <w:t>Cognición</w:t>
              <w:tab/>
            </w:r>
            <w:r>
              <w:rPr>
                <w:spacing w:val="-18"/>
                <w:sz w:val="16"/>
              </w:rPr>
              <w:t>y </w:t>
            </w:r>
            <w:r>
              <w:rPr>
                <w:sz w:val="16"/>
              </w:rPr>
              <w:t>Educación</w:t>
            </w:r>
          </w:p>
        </w:tc>
        <w:tc>
          <w:tcPr>
            <w:tcW w:w="1282" w:type="dxa"/>
          </w:tcPr>
          <w:p>
            <w:pPr>
              <w:pStyle w:val="TableParagraph"/>
              <w:ind w:left="108" w:right="174"/>
              <w:rPr>
                <w:sz w:val="16"/>
              </w:rPr>
            </w:pPr>
            <w:r>
              <w:rPr>
                <w:sz w:val="16"/>
              </w:rPr>
              <w:t>En consolidación</w:t>
            </w:r>
          </w:p>
        </w:tc>
        <w:tc>
          <w:tcPr>
            <w:tcW w:w="1548" w:type="dxa"/>
          </w:tcPr>
          <w:p>
            <w:pPr>
              <w:pStyle w:val="TableParagraph"/>
              <w:spacing w:line="180" w:lineRule="exact"/>
              <w:ind w:left="108"/>
              <w:rPr>
                <w:sz w:val="16"/>
              </w:rPr>
            </w:pPr>
            <w:r>
              <w:rPr>
                <w:sz w:val="16"/>
              </w:rPr>
              <w:t>En consolidación</w:t>
            </w:r>
          </w:p>
        </w:tc>
        <w:tc>
          <w:tcPr>
            <w:tcW w:w="1546" w:type="dxa"/>
          </w:tcPr>
          <w:p>
            <w:pPr>
              <w:pStyle w:val="TableParagraph"/>
              <w:spacing w:line="180" w:lineRule="exact"/>
              <w:ind w:left="108"/>
              <w:rPr>
                <w:sz w:val="16"/>
              </w:rPr>
            </w:pPr>
            <w:r>
              <w:rPr>
                <w:sz w:val="16"/>
              </w:rPr>
              <w:t>En consolidación</w:t>
            </w:r>
          </w:p>
        </w:tc>
        <w:tc>
          <w:tcPr>
            <w:tcW w:w="1400" w:type="dxa"/>
          </w:tcPr>
          <w:p>
            <w:pPr>
              <w:pStyle w:val="TableParagraph"/>
              <w:ind w:left="108" w:right="292"/>
              <w:rPr>
                <w:sz w:val="16"/>
              </w:rPr>
            </w:pPr>
            <w:r>
              <w:rPr>
                <w:sz w:val="16"/>
              </w:rPr>
              <w:t>En consolidación</w:t>
            </w:r>
          </w:p>
        </w:tc>
        <w:tc>
          <w:tcPr>
            <w:tcW w:w="1397" w:type="dxa"/>
          </w:tcPr>
          <w:p>
            <w:pPr>
              <w:pStyle w:val="TableParagraph"/>
              <w:ind w:left="108" w:right="289"/>
              <w:rPr>
                <w:sz w:val="16"/>
              </w:rPr>
            </w:pPr>
            <w:r>
              <w:rPr>
                <w:sz w:val="16"/>
              </w:rPr>
              <w:t>En consolidación</w:t>
            </w:r>
          </w:p>
        </w:tc>
      </w:tr>
      <w:tr>
        <w:trPr>
          <w:trHeight w:val="737" w:hRule="atLeast"/>
        </w:trPr>
        <w:tc>
          <w:tcPr>
            <w:tcW w:w="314" w:type="dxa"/>
          </w:tcPr>
          <w:p>
            <w:pPr>
              <w:pStyle w:val="TableParagraph"/>
              <w:spacing w:line="181" w:lineRule="exact"/>
              <w:ind w:left="0" w:right="104"/>
              <w:jc w:val="right"/>
              <w:rPr>
                <w:sz w:val="16"/>
              </w:rPr>
            </w:pPr>
            <w:r>
              <w:rPr>
                <w:w w:val="100"/>
                <w:sz w:val="16"/>
              </w:rPr>
              <w:t>3</w:t>
            </w:r>
          </w:p>
        </w:tc>
        <w:tc>
          <w:tcPr>
            <w:tcW w:w="1341" w:type="dxa"/>
          </w:tcPr>
          <w:p>
            <w:pPr>
              <w:pStyle w:val="TableParagraph"/>
              <w:ind w:left="108"/>
              <w:rPr>
                <w:sz w:val="16"/>
              </w:rPr>
            </w:pPr>
            <w:r>
              <w:rPr>
                <w:sz w:val="16"/>
              </w:rPr>
              <w:t>Psicología, Psicoanálisis y</w:t>
            </w:r>
          </w:p>
          <w:p>
            <w:pPr>
              <w:pStyle w:val="TableParagraph"/>
              <w:tabs>
                <w:tab w:pos="1058" w:val="left" w:leader="none"/>
              </w:tabs>
              <w:spacing w:line="182" w:lineRule="exact" w:before="3"/>
              <w:ind w:left="108" w:right="92"/>
              <w:rPr>
                <w:sz w:val="16"/>
              </w:rPr>
            </w:pPr>
            <w:r>
              <w:rPr>
                <w:sz w:val="16"/>
              </w:rPr>
              <w:t>Modelos</w:t>
              <w:tab/>
            </w:r>
            <w:r>
              <w:rPr>
                <w:spacing w:val="-14"/>
                <w:sz w:val="16"/>
              </w:rPr>
              <w:t>de </w:t>
            </w:r>
            <w:r>
              <w:rPr>
                <w:sz w:val="16"/>
              </w:rPr>
              <w:t>Intervención</w:t>
            </w:r>
          </w:p>
        </w:tc>
        <w:tc>
          <w:tcPr>
            <w:tcW w:w="1282" w:type="dxa"/>
          </w:tcPr>
          <w:p>
            <w:pPr>
              <w:pStyle w:val="TableParagraph"/>
              <w:spacing w:line="181" w:lineRule="exact"/>
              <w:ind w:left="108"/>
              <w:rPr>
                <w:sz w:val="16"/>
              </w:rPr>
            </w:pPr>
            <w:r>
              <w:rPr>
                <w:sz w:val="16"/>
              </w:rPr>
              <w:t>En formación</w:t>
            </w:r>
          </w:p>
        </w:tc>
        <w:tc>
          <w:tcPr>
            <w:tcW w:w="1548" w:type="dxa"/>
          </w:tcPr>
          <w:p>
            <w:pPr>
              <w:pStyle w:val="TableParagraph"/>
              <w:spacing w:line="181" w:lineRule="exact"/>
              <w:ind w:left="108"/>
              <w:rPr>
                <w:sz w:val="16"/>
              </w:rPr>
            </w:pPr>
            <w:r>
              <w:rPr>
                <w:sz w:val="16"/>
              </w:rPr>
              <w:t>En formación</w:t>
            </w:r>
          </w:p>
        </w:tc>
        <w:tc>
          <w:tcPr>
            <w:tcW w:w="1546" w:type="dxa"/>
          </w:tcPr>
          <w:p>
            <w:pPr>
              <w:pStyle w:val="TableParagraph"/>
              <w:spacing w:line="181" w:lineRule="exact"/>
              <w:ind w:left="108"/>
              <w:rPr>
                <w:sz w:val="16"/>
              </w:rPr>
            </w:pPr>
            <w:r>
              <w:rPr>
                <w:sz w:val="16"/>
              </w:rPr>
              <w:t>En consolidación</w:t>
            </w:r>
          </w:p>
        </w:tc>
        <w:tc>
          <w:tcPr>
            <w:tcW w:w="1400" w:type="dxa"/>
          </w:tcPr>
          <w:p>
            <w:pPr>
              <w:pStyle w:val="TableParagraph"/>
              <w:ind w:left="108" w:right="292"/>
              <w:rPr>
                <w:sz w:val="16"/>
              </w:rPr>
            </w:pPr>
            <w:r>
              <w:rPr>
                <w:sz w:val="16"/>
              </w:rPr>
              <w:t>En consolidación</w:t>
            </w:r>
          </w:p>
        </w:tc>
        <w:tc>
          <w:tcPr>
            <w:tcW w:w="1397" w:type="dxa"/>
          </w:tcPr>
          <w:p>
            <w:pPr>
              <w:pStyle w:val="TableParagraph"/>
              <w:ind w:left="108" w:right="289"/>
              <w:rPr>
                <w:sz w:val="16"/>
              </w:rPr>
            </w:pPr>
            <w:r>
              <w:rPr>
                <w:sz w:val="16"/>
              </w:rPr>
              <w:t>En consolidación</w:t>
            </w:r>
          </w:p>
        </w:tc>
      </w:tr>
      <w:tr>
        <w:trPr>
          <w:trHeight w:val="551" w:hRule="atLeast"/>
        </w:trPr>
        <w:tc>
          <w:tcPr>
            <w:tcW w:w="314" w:type="dxa"/>
          </w:tcPr>
          <w:p>
            <w:pPr>
              <w:pStyle w:val="TableParagraph"/>
              <w:spacing w:line="180" w:lineRule="exact"/>
              <w:ind w:left="0" w:right="104"/>
              <w:jc w:val="right"/>
              <w:rPr>
                <w:sz w:val="16"/>
              </w:rPr>
            </w:pPr>
            <w:r>
              <w:rPr>
                <w:w w:val="100"/>
                <w:sz w:val="16"/>
              </w:rPr>
              <w:t>4</w:t>
            </w:r>
          </w:p>
        </w:tc>
        <w:tc>
          <w:tcPr>
            <w:tcW w:w="1341" w:type="dxa"/>
          </w:tcPr>
          <w:p>
            <w:pPr>
              <w:pStyle w:val="TableParagraph"/>
              <w:spacing w:line="180" w:lineRule="exact"/>
              <w:ind w:left="108"/>
              <w:rPr>
                <w:sz w:val="16"/>
              </w:rPr>
            </w:pPr>
            <w:r>
              <w:rPr>
                <w:sz w:val="16"/>
              </w:rPr>
              <w:t>Psicología</w:t>
            </w:r>
          </w:p>
          <w:p>
            <w:pPr>
              <w:pStyle w:val="TableParagraph"/>
              <w:spacing w:line="180" w:lineRule="atLeast" w:before="1"/>
              <w:ind w:left="108"/>
              <w:rPr>
                <w:sz w:val="16"/>
              </w:rPr>
            </w:pPr>
            <w:r>
              <w:rPr>
                <w:sz w:val="16"/>
              </w:rPr>
              <w:t>Social y de la Salud</w:t>
            </w:r>
          </w:p>
        </w:tc>
        <w:tc>
          <w:tcPr>
            <w:tcW w:w="1282" w:type="dxa"/>
          </w:tcPr>
          <w:p>
            <w:pPr>
              <w:pStyle w:val="TableParagraph"/>
              <w:spacing w:line="180" w:lineRule="exact"/>
              <w:ind w:left="108"/>
              <w:rPr>
                <w:sz w:val="16"/>
              </w:rPr>
            </w:pPr>
            <w:r>
              <w:rPr>
                <w:sz w:val="16"/>
              </w:rPr>
              <w:t>Consolidado</w:t>
            </w:r>
          </w:p>
        </w:tc>
        <w:tc>
          <w:tcPr>
            <w:tcW w:w="1548" w:type="dxa"/>
          </w:tcPr>
          <w:p>
            <w:pPr>
              <w:pStyle w:val="TableParagraph"/>
              <w:spacing w:line="180" w:lineRule="exact"/>
              <w:ind w:left="108"/>
              <w:rPr>
                <w:sz w:val="16"/>
              </w:rPr>
            </w:pPr>
            <w:r>
              <w:rPr>
                <w:sz w:val="16"/>
              </w:rPr>
              <w:t>Consolidado</w:t>
            </w:r>
          </w:p>
        </w:tc>
        <w:tc>
          <w:tcPr>
            <w:tcW w:w="1546" w:type="dxa"/>
          </w:tcPr>
          <w:p>
            <w:pPr>
              <w:pStyle w:val="TableParagraph"/>
              <w:spacing w:line="180" w:lineRule="exact"/>
              <w:ind w:left="108"/>
              <w:rPr>
                <w:sz w:val="16"/>
              </w:rPr>
            </w:pPr>
            <w:r>
              <w:rPr>
                <w:sz w:val="16"/>
              </w:rPr>
              <w:t>Consolidado</w:t>
            </w:r>
          </w:p>
        </w:tc>
        <w:tc>
          <w:tcPr>
            <w:tcW w:w="1400" w:type="dxa"/>
          </w:tcPr>
          <w:p>
            <w:pPr>
              <w:pStyle w:val="TableParagraph"/>
              <w:spacing w:line="180" w:lineRule="exact"/>
              <w:ind w:left="108"/>
              <w:rPr>
                <w:sz w:val="16"/>
              </w:rPr>
            </w:pPr>
            <w:r>
              <w:rPr>
                <w:sz w:val="16"/>
              </w:rPr>
              <w:t>Consolidado</w:t>
            </w:r>
          </w:p>
        </w:tc>
        <w:tc>
          <w:tcPr>
            <w:tcW w:w="1397" w:type="dxa"/>
          </w:tcPr>
          <w:p>
            <w:pPr>
              <w:pStyle w:val="TableParagraph"/>
              <w:spacing w:line="180" w:lineRule="exact"/>
              <w:ind w:left="108"/>
              <w:rPr>
                <w:sz w:val="16"/>
              </w:rPr>
            </w:pPr>
            <w:r>
              <w:rPr>
                <w:sz w:val="16"/>
              </w:rPr>
              <w:t>Consolidado</w:t>
            </w:r>
          </w:p>
        </w:tc>
      </w:tr>
      <w:tr>
        <w:trPr>
          <w:trHeight w:val="422" w:hRule="atLeast"/>
        </w:trPr>
        <w:tc>
          <w:tcPr>
            <w:tcW w:w="314" w:type="dxa"/>
          </w:tcPr>
          <w:p>
            <w:pPr>
              <w:pStyle w:val="TableParagraph"/>
              <w:spacing w:line="180" w:lineRule="exact"/>
              <w:ind w:left="0" w:right="104"/>
              <w:jc w:val="right"/>
              <w:rPr>
                <w:sz w:val="16"/>
              </w:rPr>
            </w:pPr>
            <w:r>
              <w:rPr>
                <w:w w:val="100"/>
                <w:sz w:val="16"/>
              </w:rPr>
              <w:t>5</w:t>
            </w:r>
          </w:p>
        </w:tc>
        <w:tc>
          <w:tcPr>
            <w:tcW w:w="1341" w:type="dxa"/>
          </w:tcPr>
          <w:p>
            <w:pPr>
              <w:pStyle w:val="TableParagraph"/>
              <w:ind w:left="108" w:right="73"/>
              <w:rPr>
                <w:sz w:val="16"/>
              </w:rPr>
            </w:pPr>
            <w:r>
              <w:rPr>
                <w:sz w:val="16"/>
              </w:rPr>
              <w:t>Psicología de la Salud</w:t>
            </w:r>
          </w:p>
        </w:tc>
        <w:tc>
          <w:tcPr>
            <w:tcW w:w="1282" w:type="dxa"/>
          </w:tcPr>
          <w:p>
            <w:pPr>
              <w:pStyle w:val="TableParagraph"/>
              <w:spacing w:line="180" w:lineRule="exact"/>
              <w:ind w:left="108"/>
              <w:rPr>
                <w:sz w:val="16"/>
              </w:rPr>
            </w:pPr>
            <w:r>
              <w:rPr>
                <w:sz w:val="16"/>
              </w:rPr>
              <w:t>En formación</w:t>
            </w:r>
          </w:p>
        </w:tc>
        <w:tc>
          <w:tcPr>
            <w:tcW w:w="1548" w:type="dxa"/>
          </w:tcPr>
          <w:p>
            <w:pPr>
              <w:pStyle w:val="TableParagraph"/>
              <w:spacing w:line="180" w:lineRule="exact"/>
              <w:ind w:left="108"/>
              <w:rPr>
                <w:sz w:val="16"/>
              </w:rPr>
            </w:pPr>
            <w:r>
              <w:rPr>
                <w:sz w:val="16"/>
              </w:rPr>
              <w:t>En consolidación</w:t>
            </w:r>
          </w:p>
        </w:tc>
        <w:tc>
          <w:tcPr>
            <w:tcW w:w="1546" w:type="dxa"/>
          </w:tcPr>
          <w:p>
            <w:pPr>
              <w:pStyle w:val="TableParagraph"/>
              <w:spacing w:line="180" w:lineRule="exact"/>
              <w:ind w:left="108"/>
              <w:rPr>
                <w:sz w:val="16"/>
              </w:rPr>
            </w:pPr>
            <w:r>
              <w:rPr>
                <w:sz w:val="16"/>
              </w:rPr>
              <w:t>En consolidación</w:t>
            </w:r>
          </w:p>
        </w:tc>
        <w:tc>
          <w:tcPr>
            <w:tcW w:w="1400" w:type="dxa"/>
          </w:tcPr>
          <w:p>
            <w:pPr>
              <w:pStyle w:val="TableParagraph"/>
              <w:ind w:left="108" w:right="292"/>
              <w:rPr>
                <w:sz w:val="16"/>
              </w:rPr>
            </w:pPr>
            <w:r>
              <w:rPr>
                <w:sz w:val="16"/>
              </w:rPr>
              <w:t>En consolidación</w:t>
            </w:r>
          </w:p>
        </w:tc>
        <w:tc>
          <w:tcPr>
            <w:tcW w:w="1397" w:type="dxa"/>
          </w:tcPr>
          <w:p>
            <w:pPr>
              <w:pStyle w:val="TableParagraph"/>
              <w:ind w:left="108" w:right="289"/>
              <w:rPr>
                <w:sz w:val="16"/>
              </w:rPr>
            </w:pPr>
            <w:r>
              <w:rPr>
                <w:sz w:val="16"/>
              </w:rPr>
              <w:t>En consolidación</w:t>
            </w:r>
          </w:p>
        </w:tc>
      </w:tr>
      <w:tr>
        <w:trPr>
          <w:trHeight w:val="369" w:hRule="atLeast"/>
        </w:trPr>
        <w:tc>
          <w:tcPr>
            <w:tcW w:w="314" w:type="dxa"/>
          </w:tcPr>
          <w:p>
            <w:pPr>
              <w:pStyle w:val="TableParagraph"/>
              <w:spacing w:line="180" w:lineRule="exact"/>
              <w:ind w:left="0" w:right="104"/>
              <w:jc w:val="right"/>
              <w:rPr>
                <w:sz w:val="16"/>
              </w:rPr>
            </w:pPr>
            <w:r>
              <w:rPr>
                <w:w w:val="100"/>
                <w:sz w:val="16"/>
              </w:rPr>
              <w:t>6</w:t>
            </w:r>
          </w:p>
        </w:tc>
        <w:tc>
          <w:tcPr>
            <w:tcW w:w="1341" w:type="dxa"/>
          </w:tcPr>
          <w:p>
            <w:pPr>
              <w:pStyle w:val="TableParagraph"/>
              <w:spacing w:line="180" w:lineRule="exact"/>
              <w:ind w:left="108"/>
              <w:rPr>
                <w:sz w:val="16"/>
              </w:rPr>
            </w:pPr>
            <w:r>
              <w:rPr>
                <w:sz w:val="16"/>
              </w:rPr>
              <w:t>Psicofisiología</w:t>
            </w:r>
          </w:p>
        </w:tc>
        <w:tc>
          <w:tcPr>
            <w:tcW w:w="1282" w:type="dxa"/>
          </w:tcPr>
          <w:p>
            <w:pPr>
              <w:pStyle w:val="TableParagraph"/>
              <w:spacing w:line="180" w:lineRule="exact"/>
              <w:ind w:left="108"/>
              <w:rPr>
                <w:sz w:val="16"/>
              </w:rPr>
            </w:pPr>
            <w:r>
              <w:rPr>
                <w:sz w:val="16"/>
              </w:rPr>
              <w:t>Consolidado</w:t>
            </w:r>
          </w:p>
        </w:tc>
        <w:tc>
          <w:tcPr>
            <w:tcW w:w="1548" w:type="dxa"/>
          </w:tcPr>
          <w:p>
            <w:pPr>
              <w:pStyle w:val="TableParagraph"/>
              <w:spacing w:line="180" w:lineRule="exact"/>
              <w:ind w:left="108"/>
              <w:rPr>
                <w:sz w:val="16"/>
              </w:rPr>
            </w:pPr>
            <w:r>
              <w:rPr>
                <w:sz w:val="16"/>
              </w:rPr>
              <w:t>Consolidado</w:t>
            </w:r>
          </w:p>
        </w:tc>
        <w:tc>
          <w:tcPr>
            <w:tcW w:w="1546" w:type="dxa"/>
          </w:tcPr>
          <w:p>
            <w:pPr>
              <w:pStyle w:val="TableParagraph"/>
              <w:spacing w:line="180" w:lineRule="exact"/>
              <w:ind w:left="108"/>
              <w:rPr>
                <w:sz w:val="16"/>
              </w:rPr>
            </w:pPr>
            <w:r>
              <w:rPr>
                <w:sz w:val="16"/>
              </w:rPr>
              <w:t>En consolidación</w:t>
            </w:r>
          </w:p>
        </w:tc>
        <w:tc>
          <w:tcPr>
            <w:tcW w:w="1400" w:type="dxa"/>
          </w:tcPr>
          <w:p>
            <w:pPr>
              <w:pStyle w:val="TableParagraph"/>
              <w:spacing w:line="180" w:lineRule="exact"/>
              <w:ind w:left="108"/>
              <w:rPr>
                <w:sz w:val="16"/>
              </w:rPr>
            </w:pPr>
            <w:r>
              <w:rPr>
                <w:sz w:val="16"/>
              </w:rPr>
              <w:t>En</w:t>
            </w:r>
          </w:p>
          <w:p>
            <w:pPr>
              <w:pStyle w:val="TableParagraph"/>
              <w:spacing w:line="168" w:lineRule="exact" w:before="1"/>
              <w:ind w:left="108"/>
              <w:rPr>
                <w:sz w:val="16"/>
              </w:rPr>
            </w:pPr>
            <w:r>
              <w:rPr>
                <w:sz w:val="16"/>
              </w:rPr>
              <w:t>consolidación</w:t>
            </w:r>
          </w:p>
        </w:tc>
        <w:tc>
          <w:tcPr>
            <w:tcW w:w="1397" w:type="dxa"/>
          </w:tcPr>
          <w:p>
            <w:pPr>
              <w:pStyle w:val="TableParagraph"/>
              <w:spacing w:line="180" w:lineRule="exact"/>
              <w:ind w:left="108"/>
              <w:rPr>
                <w:sz w:val="16"/>
              </w:rPr>
            </w:pPr>
            <w:r>
              <w:rPr>
                <w:sz w:val="16"/>
              </w:rPr>
              <w:t>En</w:t>
            </w:r>
          </w:p>
          <w:p>
            <w:pPr>
              <w:pStyle w:val="TableParagraph"/>
              <w:spacing w:line="168" w:lineRule="exact" w:before="1"/>
              <w:ind w:left="108"/>
              <w:rPr>
                <w:sz w:val="16"/>
              </w:rPr>
            </w:pPr>
            <w:r>
              <w:rPr>
                <w:sz w:val="16"/>
              </w:rPr>
              <w:t>consolidación</w:t>
            </w:r>
          </w:p>
        </w:tc>
      </w:tr>
      <w:tr>
        <w:trPr>
          <w:trHeight w:val="417" w:hRule="atLeast"/>
        </w:trPr>
        <w:tc>
          <w:tcPr>
            <w:tcW w:w="314" w:type="dxa"/>
          </w:tcPr>
          <w:p>
            <w:pPr>
              <w:pStyle w:val="TableParagraph"/>
              <w:spacing w:line="180" w:lineRule="exact"/>
              <w:ind w:left="0" w:right="104"/>
              <w:jc w:val="right"/>
              <w:rPr>
                <w:sz w:val="16"/>
              </w:rPr>
            </w:pPr>
            <w:r>
              <w:rPr>
                <w:w w:val="100"/>
                <w:sz w:val="16"/>
              </w:rPr>
              <w:t>7</w:t>
            </w:r>
          </w:p>
        </w:tc>
        <w:tc>
          <w:tcPr>
            <w:tcW w:w="1341" w:type="dxa"/>
          </w:tcPr>
          <w:p>
            <w:pPr>
              <w:pStyle w:val="TableParagraph"/>
              <w:ind w:left="108" w:right="73"/>
              <w:rPr>
                <w:sz w:val="16"/>
              </w:rPr>
            </w:pPr>
            <w:r>
              <w:rPr>
                <w:sz w:val="16"/>
              </w:rPr>
              <w:t>Adolescencia y Calidad de Vida</w:t>
            </w:r>
          </w:p>
        </w:tc>
        <w:tc>
          <w:tcPr>
            <w:tcW w:w="1282" w:type="dxa"/>
          </w:tcPr>
          <w:p>
            <w:pPr>
              <w:pStyle w:val="TableParagraph"/>
              <w:spacing w:line="180" w:lineRule="exact"/>
              <w:ind w:left="108"/>
              <w:rPr>
                <w:sz w:val="16"/>
              </w:rPr>
            </w:pPr>
            <w:r>
              <w:rPr>
                <w:sz w:val="16"/>
              </w:rPr>
              <w:t>En formación</w:t>
            </w:r>
          </w:p>
        </w:tc>
        <w:tc>
          <w:tcPr>
            <w:tcW w:w="1548" w:type="dxa"/>
          </w:tcPr>
          <w:p>
            <w:pPr>
              <w:pStyle w:val="TableParagraph"/>
              <w:spacing w:line="180" w:lineRule="exact"/>
              <w:ind w:left="108"/>
              <w:rPr>
                <w:sz w:val="16"/>
              </w:rPr>
            </w:pPr>
            <w:r>
              <w:rPr>
                <w:sz w:val="16"/>
              </w:rPr>
              <w:t>Consolidado</w:t>
            </w:r>
          </w:p>
        </w:tc>
        <w:tc>
          <w:tcPr>
            <w:tcW w:w="1546" w:type="dxa"/>
          </w:tcPr>
          <w:p>
            <w:pPr>
              <w:pStyle w:val="TableParagraph"/>
              <w:spacing w:line="180" w:lineRule="exact"/>
              <w:ind w:left="108"/>
              <w:rPr>
                <w:sz w:val="16"/>
              </w:rPr>
            </w:pPr>
            <w:r>
              <w:rPr>
                <w:sz w:val="16"/>
              </w:rPr>
              <w:t>Consolidado</w:t>
            </w:r>
          </w:p>
        </w:tc>
        <w:tc>
          <w:tcPr>
            <w:tcW w:w="1400" w:type="dxa"/>
          </w:tcPr>
          <w:p>
            <w:pPr>
              <w:pStyle w:val="TableParagraph"/>
              <w:spacing w:line="180" w:lineRule="exact"/>
              <w:ind w:left="108"/>
              <w:rPr>
                <w:sz w:val="16"/>
              </w:rPr>
            </w:pPr>
            <w:r>
              <w:rPr>
                <w:sz w:val="16"/>
              </w:rPr>
              <w:t>Consolidado</w:t>
            </w:r>
          </w:p>
        </w:tc>
        <w:tc>
          <w:tcPr>
            <w:tcW w:w="1397" w:type="dxa"/>
          </w:tcPr>
          <w:p>
            <w:pPr>
              <w:pStyle w:val="TableParagraph"/>
              <w:spacing w:line="180" w:lineRule="exact"/>
              <w:ind w:left="108"/>
              <w:rPr>
                <w:sz w:val="16"/>
              </w:rPr>
            </w:pPr>
            <w:r>
              <w:rPr>
                <w:sz w:val="16"/>
              </w:rPr>
              <w:t>Consolidado</w:t>
            </w:r>
          </w:p>
        </w:tc>
      </w:tr>
    </w:tbl>
    <w:p>
      <w:pPr>
        <w:pStyle w:val="BodyText"/>
      </w:pPr>
    </w:p>
    <w:p>
      <w:pPr>
        <w:pStyle w:val="BodyText"/>
        <w:spacing w:before="3"/>
        <w:rPr>
          <w:sz w:val="20"/>
        </w:rPr>
      </w:pPr>
    </w:p>
    <w:p>
      <w:pPr>
        <w:pStyle w:val="Heading7"/>
        <w:spacing w:before="0"/>
      </w:pPr>
      <w:r>
        <w:rPr/>
        <w:t>Premios y distinciones</w:t>
      </w:r>
    </w:p>
    <w:p>
      <w:pPr>
        <w:spacing w:line="256" w:lineRule="auto" w:before="2"/>
        <w:ind w:left="882" w:right="959" w:firstLine="0"/>
        <w:jc w:val="left"/>
        <w:rPr>
          <w:sz w:val="22"/>
        </w:rPr>
      </w:pPr>
      <w:r>
        <w:rPr>
          <w:sz w:val="22"/>
        </w:rPr>
        <w:t>En este apartado mencionar los profesores eméritos y la información relativa a premios y distinciones que han recibido en el año.</w:t>
      </w:r>
    </w:p>
    <w:p>
      <w:pPr>
        <w:pStyle w:val="BodyText"/>
        <w:spacing w:before="6"/>
        <w:rPr>
          <w:sz w:val="14"/>
        </w:rPr>
      </w:pPr>
    </w:p>
    <w:tbl>
      <w:tblPr>
        <w:tblW w:w="0" w:type="auto"/>
        <w:jc w:val="left"/>
        <w:tblInd w:w="604"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126"/>
        <w:gridCol w:w="7230"/>
      </w:tblGrid>
      <w:tr>
        <w:trPr>
          <w:trHeight w:val="251" w:hRule="atLeast"/>
        </w:trPr>
        <w:tc>
          <w:tcPr>
            <w:tcW w:w="2126" w:type="dxa"/>
            <w:tcBorders>
              <w:bottom w:val="single" w:sz="12" w:space="0" w:color="9CC2E4"/>
            </w:tcBorders>
          </w:tcPr>
          <w:p>
            <w:pPr>
              <w:pStyle w:val="TableParagraph"/>
              <w:spacing w:line="231" w:lineRule="exact"/>
              <w:ind w:left="669"/>
              <w:rPr>
                <w:sz w:val="22"/>
              </w:rPr>
            </w:pPr>
            <w:r>
              <w:rPr>
                <w:sz w:val="22"/>
              </w:rPr>
              <w:t>Nombre</w:t>
            </w:r>
          </w:p>
        </w:tc>
        <w:tc>
          <w:tcPr>
            <w:tcW w:w="7230" w:type="dxa"/>
            <w:tcBorders>
              <w:bottom w:val="single" w:sz="12" w:space="0" w:color="9CC2E4"/>
            </w:tcBorders>
          </w:tcPr>
          <w:p>
            <w:pPr>
              <w:pStyle w:val="TableParagraph"/>
              <w:spacing w:line="231" w:lineRule="exact"/>
              <w:ind w:left="3117" w:right="3108"/>
              <w:jc w:val="center"/>
              <w:rPr>
                <w:sz w:val="22"/>
              </w:rPr>
            </w:pPr>
            <w:r>
              <w:rPr>
                <w:sz w:val="22"/>
              </w:rPr>
              <w:t>Distinción</w:t>
            </w:r>
          </w:p>
        </w:tc>
      </w:tr>
      <w:tr>
        <w:trPr>
          <w:trHeight w:val="508" w:hRule="atLeast"/>
        </w:trPr>
        <w:tc>
          <w:tcPr>
            <w:tcW w:w="2126" w:type="dxa"/>
            <w:vMerge w:val="restart"/>
            <w:tcBorders>
              <w:top w:val="single" w:sz="12" w:space="0" w:color="9CC2E4"/>
            </w:tcBorders>
          </w:tcPr>
          <w:p>
            <w:pPr>
              <w:pStyle w:val="TableParagraph"/>
              <w:ind w:left="105" w:right="401"/>
              <w:rPr>
                <w:b/>
                <w:sz w:val="22"/>
              </w:rPr>
            </w:pPr>
            <w:r>
              <w:rPr>
                <w:b/>
                <w:sz w:val="22"/>
              </w:rPr>
              <w:t>Dra. Fuensanta López Rosales</w:t>
            </w:r>
          </w:p>
        </w:tc>
        <w:tc>
          <w:tcPr>
            <w:tcW w:w="7230" w:type="dxa"/>
            <w:tcBorders>
              <w:top w:val="single" w:sz="12" w:space="0" w:color="9CC2E4"/>
            </w:tcBorders>
          </w:tcPr>
          <w:p>
            <w:pPr>
              <w:pStyle w:val="TableParagraph"/>
              <w:spacing w:line="252" w:lineRule="exact" w:before="4"/>
              <w:ind w:left="108" w:right="426"/>
              <w:rPr>
                <w:sz w:val="22"/>
              </w:rPr>
            </w:pPr>
            <w:r>
              <w:rPr>
                <w:sz w:val="22"/>
              </w:rPr>
              <w:t>Presidenta de la Federación Colegio de Profesionales del Estado de Nuevo León.</w:t>
            </w:r>
          </w:p>
        </w:tc>
      </w:tr>
      <w:tr>
        <w:trPr>
          <w:trHeight w:val="251" w:hRule="atLeast"/>
        </w:trPr>
        <w:tc>
          <w:tcPr>
            <w:tcW w:w="2126" w:type="dxa"/>
            <w:vMerge/>
            <w:tcBorders>
              <w:top w:val="nil"/>
            </w:tcBorders>
          </w:tcPr>
          <w:p>
            <w:pPr>
              <w:rPr>
                <w:sz w:val="2"/>
                <w:szCs w:val="2"/>
              </w:rPr>
            </w:pPr>
          </w:p>
        </w:tc>
        <w:tc>
          <w:tcPr>
            <w:tcW w:w="7230" w:type="dxa"/>
          </w:tcPr>
          <w:p>
            <w:pPr>
              <w:pStyle w:val="TableParagraph"/>
              <w:spacing w:line="232" w:lineRule="exact"/>
              <w:ind w:left="108"/>
              <w:rPr>
                <w:sz w:val="22"/>
              </w:rPr>
            </w:pPr>
            <w:r>
              <w:rPr>
                <w:sz w:val="22"/>
              </w:rPr>
              <w:t>SNI 2017-2020</w:t>
            </w:r>
          </w:p>
        </w:tc>
      </w:tr>
      <w:tr>
        <w:trPr>
          <w:trHeight w:val="505" w:hRule="atLeast"/>
        </w:trPr>
        <w:tc>
          <w:tcPr>
            <w:tcW w:w="2126" w:type="dxa"/>
            <w:vMerge w:val="restart"/>
          </w:tcPr>
          <w:p>
            <w:pPr>
              <w:pStyle w:val="TableParagraph"/>
              <w:spacing w:line="242" w:lineRule="auto"/>
              <w:ind w:left="105" w:right="120"/>
              <w:rPr>
                <w:b/>
                <w:sz w:val="22"/>
              </w:rPr>
            </w:pPr>
            <w:r>
              <w:rPr>
                <w:b/>
                <w:sz w:val="22"/>
              </w:rPr>
              <w:t>Dra. Leticia Ancer Elizondo</w:t>
            </w:r>
          </w:p>
        </w:tc>
        <w:tc>
          <w:tcPr>
            <w:tcW w:w="7230" w:type="dxa"/>
          </w:tcPr>
          <w:p>
            <w:pPr>
              <w:pStyle w:val="TableParagraph"/>
              <w:spacing w:line="250" w:lineRule="exact"/>
              <w:ind w:left="108"/>
              <w:rPr>
                <w:sz w:val="22"/>
              </w:rPr>
            </w:pPr>
            <w:r>
              <w:rPr>
                <w:sz w:val="22"/>
              </w:rPr>
              <w:t>Miembro activo</w:t>
            </w:r>
          </w:p>
          <w:p>
            <w:pPr>
              <w:pStyle w:val="TableParagraph"/>
              <w:spacing w:line="234" w:lineRule="exact" w:before="1"/>
              <w:ind w:left="108"/>
              <w:rPr>
                <w:sz w:val="22"/>
              </w:rPr>
            </w:pPr>
            <w:r>
              <w:rPr>
                <w:sz w:val="22"/>
              </w:rPr>
              <w:t>Red de Investigadores Educativos de la U. A.N.L.</w:t>
            </w:r>
          </w:p>
        </w:tc>
      </w:tr>
      <w:tr>
        <w:trPr>
          <w:trHeight w:val="1012" w:hRule="atLeast"/>
        </w:trPr>
        <w:tc>
          <w:tcPr>
            <w:tcW w:w="2126" w:type="dxa"/>
            <w:vMerge/>
            <w:tcBorders>
              <w:top w:val="nil"/>
            </w:tcBorders>
          </w:tcPr>
          <w:p>
            <w:pPr>
              <w:rPr>
                <w:sz w:val="2"/>
                <w:szCs w:val="2"/>
              </w:rPr>
            </w:pPr>
          </w:p>
        </w:tc>
        <w:tc>
          <w:tcPr>
            <w:tcW w:w="7230" w:type="dxa"/>
          </w:tcPr>
          <w:p>
            <w:pPr>
              <w:pStyle w:val="TableParagraph"/>
              <w:spacing w:line="250" w:lineRule="exact"/>
              <w:ind w:left="108"/>
              <w:rPr>
                <w:sz w:val="22"/>
              </w:rPr>
            </w:pPr>
            <w:r>
              <w:rPr>
                <w:sz w:val="22"/>
              </w:rPr>
              <w:t>Miembro activo del grupo</w:t>
            </w:r>
          </w:p>
          <w:p>
            <w:pPr>
              <w:pStyle w:val="TableParagraph"/>
              <w:spacing w:before="1"/>
              <w:ind w:left="108" w:right="1136"/>
              <w:rPr>
                <w:sz w:val="22"/>
              </w:rPr>
            </w:pPr>
            <w:r>
              <w:rPr>
                <w:sz w:val="22"/>
              </w:rPr>
              <w:t>Participante del grupo de investigación: Las prácticas técnico pedagógicas de los académicos de la UANL: Un proyecto</w:t>
            </w:r>
            <w:r>
              <w:rPr>
                <w:spacing w:val="-12"/>
                <w:sz w:val="22"/>
              </w:rPr>
              <w:t> </w:t>
            </w:r>
            <w:r>
              <w:rPr>
                <w:sz w:val="22"/>
              </w:rPr>
              <w:t>de</w:t>
            </w:r>
          </w:p>
          <w:p>
            <w:pPr>
              <w:pStyle w:val="TableParagraph"/>
              <w:spacing w:line="234" w:lineRule="exact" w:before="1"/>
              <w:ind w:left="108"/>
              <w:rPr>
                <w:sz w:val="22"/>
              </w:rPr>
            </w:pPr>
            <w:r>
              <w:rPr>
                <w:sz w:val="22"/>
              </w:rPr>
              <w:t>investigación acción participativa para la formación</w:t>
            </w:r>
            <w:r>
              <w:rPr>
                <w:spacing w:val="-15"/>
                <w:sz w:val="22"/>
              </w:rPr>
              <w:t> </w:t>
            </w:r>
            <w:r>
              <w:rPr>
                <w:sz w:val="22"/>
              </w:rPr>
              <w:t>continua.</w:t>
            </w:r>
          </w:p>
        </w:tc>
      </w:tr>
      <w:tr>
        <w:trPr>
          <w:trHeight w:val="1013" w:hRule="atLeast"/>
        </w:trPr>
        <w:tc>
          <w:tcPr>
            <w:tcW w:w="2126" w:type="dxa"/>
          </w:tcPr>
          <w:p>
            <w:pPr>
              <w:pStyle w:val="TableParagraph"/>
              <w:spacing w:line="242" w:lineRule="auto"/>
              <w:ind w:left="105" w:right="573"/>
              <w:rPr>
                <w:b/>
                <w:sz w:val="22"/>
              </w:rPr>
            </w:pPr>
            <w:r>
              <w:rPr>
                <w:b/>
                <w:sz w:val="22"/>
              </w:rPr>
              <w:t>Dr. Manuel G. Muñiz García</w:t>
            </w:r>
          </w:p>
        </w:tc>
        <w:tc>
          <w:tcPr>
            <w:tcW w:w="7230" w:type="dxa"/>
          </w:tcPr>
          <w:p>
            <w:pPr>
              <w:pStyle w:val="TableParagraph"/>
              <w:ind w:left="108" w:right="1137"/>
              <w:rPr>
                <w:sz w:val="22"/>
              </w:rPr>
            </w:pPr>
            <w:r>
              <w:rPr>
                <w:sz w:val="22"/>
              </w:rPr>
              <w:t>Colaborador con el Programa Proyectos de I+D Colaboración con la evaluación del proyecto "Obstáculos a</w:t>
            </w:r>
            <w:r>
              <w:rPr>
                <w:spacing w:val="-15"/>
                <w:sz w:val="22"/>
              </w:rPr>
              <w:t> </w:t>
            </w:r>
            <w:r>
              <w:rPr>
                <w:sz w:val="22"/>
              </w:rPr>
              <w:t>la</w:t>
            </w:r>
          </w:p>
          <w:p>
            <w:pPr>
              <w:pStyle w:val="TableParagraph"/>
              <w:spacing w:line="252" w:lineRule="exact" w:before="3"/>
              <w:ind w:left="108" w:right="520"/>
              <w:rPr>
                <w:sz w:val="22"/>
              </w:rPr>
            </w:pPr>
            <w:r>
              <w:rPr>
                <w:sz w:val="22"/>
              </w:rPr>
              <w:t>transformación del sistema educativo" Universidad de la República, Uruguay.</w:t>
            </w:r>
          </w:p>
        </w:tc>
      </w:tr>
      <w:tr>
        <w:trPr>
          <w:trHeight w:val="757" w:hRule="atLeast"/>
        </w:trPr>
        <w:tc>
          <w:tcPr>
            <w:tcW w:w="2126" w:type="dxa"/>
          </w:tcPr>
          <w:p>
            <w:pPr>
              <w:pStyle w:val="TableParagraph"/>
              <w:ind w:left="105" w:right="365"/>
              <w:rPr>
                <w:b/>
                <w:sz w:val="22"/>
              </w:rPr>
            </w:pPr>
            <w:r>
              <w:rPr>
                <w:b/>
                <w:sz w:val="22"/>
              </w:rPr>
              <w:t>Dra. Claudia Castro Campos</w:t>
            </w:r>
          </w:p>
        </w:tc>
        <w:tc>
          <w:tcPr>
            <w:tcW w:w="7230" w:type="dxa"/>
          </w:tcPr>
          <w:p>
            <w:pPr>
              <w:pStyle w:val="TableParagraph"/>
              <w:ind w:left="108" w:right="109"/>
              <w:rPr>
                <w:sz w:val="22"/>
              </w:rPr>
            </w:pPr>
            <w:r>
              <w:rPr>
                <w:sz w:val="22"/>
              </w:rPr>
              <w:t>Líder del cuerpo académico: Cuerpo Académico en Consolidación de Ciencia Cognitiva de la Facultad de Psicología (2017), U.A.N.L. (UANL-</w:t>
            </w:r>
          </w:p>
          <w:p>
            <w:pPr>
              <w:pStyle w:val="TableParagraph"/>
              <w:spacing w:line="234" w:lineRule="exact"/>
              <w:ind w:left="108"/>
              <w:rPr>
                <w:sz w:val="22"/>
              </w:rPr>
            </w:pPr>
            <w:r>
              <w:rPr>
                <w:sz w:val="22"/>
              </w:rPr>
              <w:t>CA-298).</w:t>
            </w:r>
          </w:p>
        </w:tc>
      </w:tr>
      <w:tr>
        <w:trPr>
          <w:trHeight w:val="760" w:hRule="atLeast"/>
        </w:trPr>
        <w:tc>
          <w:tcPr>
            <w:tcW w:w="2126" w:type="dxa"/>
          </w:tcPr>
          <w:p>
            <w:pPr>
              <w:pStyle w:val="TableParagraph"/>
              <w:spacing w:line="242" w:lineRule="auto"/>
              <w:ind w:left="105" w:right="157"/>
              <w:rPr>
                <w:b/>
                <w:sz w:val="22"/>
              </w:rPr>
            </w:pPr>
            <w:r>
              <w:rPr>
                <w:b/>
                <w:sz w:val="22"/>
              </w:rPr>
              <w:t>Dr. José Moral de la Rubia</w:t>
            </w:r>
          </w:p>
        </w:tc>
        <w:tc>
          <w:tcPr>
            <w:tcW w:w="7230" w:type="dxa"/>
          </w:tcPr>
          <w:p>
            <w:pPr>
              <w:pStyle w:val="TableParagraph"/>
              <w:spacing w:line="250" w:lineRule="exact"/>
              <w:ind w:left="108"/>
              <w:rPr>
                <w:sz w:val="22"/>
              </w:rPr>
            </w:pPr>
            <w:r>
              <w:rPr>
                <w:sz w:val="22"/>
              </w:rPr>
              <w:t>Miembro del Sistema Nacional de Investigadores (S.N.I). Nivel 2. Del 1</w:t>
            </w:r>
          </w:p>
          <w:p>
            <w:pPr>
              <w:pStyle w:val="TableParagraph"/>
              <w:spacing w:line="252" w:lineRule="exact" w:before="6"/>
              <w:ind w:left="108" w:right="548"/>
              <w:rPr>
                <w:sz w:val="22"/>
              </w:rPr>
            </w:pPr>
            <w:r>
              <w:rPr>
                <w:sz w:val="22"/>
              </w:rPr>
              <w:t>de enero de 2018 a 31 de diciembre de 2021. Consejo Nacional de Ciencia y Tecnología (CONACYT)</w:t>
            </w:r>
          </w:p>
        </w:tc>
      </w:tr>
    </w:tbl>
    <w:p>
      <w:pPr>
        <w:spacing w:after="0" w:line="252" w:lineRule="exact"/>
        <w:rPr>
          <w:sz w:val="22"/>
        </w:rPr>
        <w:sectPr>
          <w:pgSz w:w="12240" w:h="15840"/>
          <w:pgMar w:header="713" w:footer="76" w:top="2000" w:bottom="260" w:left="820" w:right="580"/>
        </w:sectPr>
      </w:pPr>
    </w:p>
    <w:p>
      <w:pPr>
        <w:pStyle w:val="BodyText"/>
        <w:spacing w:before="3"/>
        <w:rPr>
          <w:sz w:val="15"/>
        </w:rPr>
      </w:pPr>
    </w:p>
    <w:p>
      <w:pPr>
        <w:pStyle w:val="ListParagraph"/>
        <w:numPr>
          <w:ilvl w:val="0"/>
          <w:numId w:val="34"/>
        </w:numPr>
        <w:tabs>
          <w:tab w:pos="993" w:val="left" w:leader="none"/>
        </w:tabs>
        <w:spacing w:line="237" w:lineRule="auto" w:before="95" w:after="0"/>
        <w:ind w:left="740" w:right="1124" w:firstLine="0"/>
        <w:jc w:val="both"/>
        <w:rPr>
          <w:b/>
          <w:sz w:val="23"/>
        </w:rPr>
      </w:pPr>
      <w:r>
        <w:rPr>
          <w:b/>
          <w:sz w:val="23"/>
        </w:rPr>
        <w:t>MEJORA</w:t>
      </w:r>
      <w:r>
        <w:rPr>
          <w:b/>
          <w:spacing w:val="-10"/>
          <w:sz w:val="23"/>
        </w:rPr>
        <w:t> </w:t>
      </w:r>
      <w:r>
        <w:rPr>
          <w:b/>
          <w:sz w:val="23"/>
        </w:rPr>
        <w:t>CONTINUA</w:t>
      </w:r>
      <w:r>
        <w:rPr>
          <w:b/>
          <w:spacing w:val="-7"/>
          <w:sz w:val="23"/>
        </w:rPr>
        <w:t> </w:t>
      </w:r>
      <w:r>
        <w:rPr>
          <w:b/>
          <w:sz w:val="23"/>
        </w:rPr>
        <w:t>Y</w:t>
      </w:r>
      <w:r>
        <w:rPr>
          <w:b/>
          <w:spacing w:val="-6"/>
          <w:sz w:val="23"/>
        </w:rPr>
        <w:t> </w:t>
      </w:r>
      <w:r>
        <w:rPr>
          <w:b/>
          <w:sz w:val="23"/>
        </w:rPr>
        <w:t>ASEGURAMIENTO</w:t>
      </w:r>
      <w:r>
        <w:rPr>
          <w:b/>
          <w:spacing w:val="-5"/>
          <w:sz w:val="23"/>
        </w:rPr>
        <w:t> </w:t>
      </w:r>
      <w:r>
        <w:rPr>
          <w:b/>
          <w:sz w:val="23"/>
        </w:rPr>
        <w:t>DE</w:t>
      </w:r>
      <w:r>
        <w:rPr>
          <w:b/>
          <w:spacing w:val="-6"/>
          <w:sz w:val="23"/>
        </w:rPr>
        <w:t> </w:t>
      </w:r>
      <w:r>
        <w:rPr>
          <w:b/>
          <w:sz w:val="23"/>
        </w:rPr>
        <w:t>LA</w:t>
      </w:r>
      <w:r>
        <w:rPr>
          <w:b/>
          <w:spacing w:val="-12"/>
          <w:sz w:val="23"/>
        </w:rPr>
        <w:t> </w:t>
      </w:r>
      <w:r>
        <w:rPr>
          <w:b/>
          <w:sz w:val="23"/>
        </w:rPr>
        <w:t>CALIDAD</w:t>
      </w:r>
      <w:r>
        <w:rPr>
          <w:b/>
          <w:spacing w:val="-6"/>
          <w:sz w:val="23"/>
        </w:rPr>
        <w:t> </w:t>
      </w:r>
      <w:r>
        <w:rPr>
          <w:b/>
          <w:sz w:val="23"/>
        </w:rPr>
        <w:t>DE</w:t>
      </w:r>
      <w:r>
        <w:rPr>
          <w:b/>
          <w:spacing w:val="-4"/>
          <w:sz w:val="23"/>
        </w:rPr>
        <w:t> </w:t>
      </w:r>
      <w:r>
        <w:rPr>
          <w:b/>
          <w:sz w:val="23"/>
        </w:rPr>
        <w:t>LAS</w:t>
      </w:r>
      <w:r>
        <w:rPr>
          <w:b/>
          <w:spacing w:val="-6"/>
          <w:sz w:val="23"/>
        </w:rPr>
        <w:t> </w:t>
      </w:r>
      <w:r>
        <w:rPr>
          <w:b/>
          <w:sz w:val="23"/>
        </w:rPr>
        <w:t>FUNCIONES INSTITUCIONALES</w:t>
      </w:r>
    </w:p>
    <w:p>
      <w:pPr>
        <w:pStyle w:val="BodyText"/>
        <w:rPr>
          <w:b/>
          <w:sz w:val="26"/>
        </w:rPr>
      </w:pPr>
    </w:p>
    <w:p>
      <w:pPr>
        <w:pStyle w:val="Heading7"/>
        <w:spacing w:before="208"/>
      </w:pPr>
      <w:r>
        <w:rPr/>
        <w:t>Planes de Desarrollo</w:t>
      </w:r>
    </w:p>
    <w:p>
      <w:pPr>
        <w:pStyle w:val="BodyText"/>
        <w:spacing w:before="3"/>
        <w:rPr>
          <w:b/>
          <w:sz w:val="31"/>
        </w:rPr>
      </w:pPr>
    </w:p>
    <w:p>
      <w:pPr>
        <w:pStyle w:val="BodyText"/>
        <w:spacing w:line="276" w:lineRule="auto"/>
        <w:ind w:left="740" w:right="1117"/>
        <w:jc w:val="both"/>
      </w:pPr>
      <w:r>
        <w:rPr/>
        <w:t>La Facultad cuenta con el Plan de Desarrollo Institucional FaPsi 2012 – 2020 desde el</w:t>
      </w:r>
      <w:r>
        <w:rPr>
          <w:spacing w:val="-18"/>
        </w:rPr>
        <w:t> </w:t>
      </w:r>
      <w:r>
        <w:rPr/>
        <w:t>12</w:t>
      </w:r>
      <w:r>
        <w:rPr>
          <w:spacing w:val="-19"/>
        </w:rPr>
        <w:t> </w:t>
      </w:r>
      <w:r>
        <w:rPr/>
        <w:t>de</w:t>
      </w:r>
      <w:r>
        <w:rPr>
          <w:spacing w:val="-16"/>
        </w:rPr>
        <w:t> </w:t>
      </w:r>
      <w:r>
        <w:rPr/>
        <w:t>septiembre</w:t>
      </w:r>
      <w:r>
        <w:rPr>
          <w:spacing w:val="-20"/>
        </w:rPr>
        <w:t> </w:t>
      </w:r>
      <w:r>
        <w:rPr/>
        <w:t>del</w:t>
      </w:r>
      <w:r>
        <w:rPr>
          <w:spacing w:val="-20"/>
        </w:rPr>
        <w:t> </w:t>
      </w:r>
      <w:r>
        <w:rPr/>
        <w:t>2012.</w:t>
      </w:r>
      <w:r>
        <w:rPr>
          <w:spacing w:val="-18"/>
        </w:rPr>
        <w:t> </w:t>
      </w:r>
      <w:r>
        <w:rPr/>
        <w:t>Para</w:t>
      </w:r>
      <w:r>
        <w:rPr>
          <w:spacing w:val="-17"/>
        </w:rPr>
        <w:t> </w:t>
      </w:r>
      <w:r>
        <w:rPr/>
        <w:t>garantizar</w:t>
      </w:r>
      <w:r>
        <w:rPr>
          <w:spacing w:val="-18"/>
        </w:rPr>
        <w:t> </w:t>
      </w:r>
      <w:r>
        <w:rPr/>
        <w:t>el</w:t>
      </w:r>
      <w:r>
        <w:rPr>
          <w:spacing w:val="-17"/>
        </w:rPr>
        <w:t> </w:t>
      </w:r>
      <w:r>
        <w:rPr/>
        <w:t>cumplimiento</w:t>
      </w:r>
      <w:r>
        <w:rPr>
          <w:spacing w:val="-19"/>
        </w:rPr>
        <w:t> </w:t>
      </w:r>
      <w:r>
        <w:rPr/>
        <w:t>de</w:t>
      </w:r>
      <w:r>
        <w:rPr>
          <w:spacing w:val="-17"/>
        </w:rPr>
        <w:t> </w:t>
      </w:r>
      <w:r>
        <w:rPr/>
        <w:t>sus</w:t>
      </w:r>
      <w:r>
        <w:rPr>
          <w:spacing w:val="-13"/>
        </w:rPr>
        <w:t> </w:t>
      </w:r>
      <w:r>
        <w:rPr/>
        <w:t>metas,</w:t>
      </w:r>
      <w:r>
        <w:rPr>
          <w:spacing w:val="-18"/>
        </w:rPr>
        <w:t> </w:t>
      </w:r>
      <w:r>
        <w:rPr/>
        <w:t>objetivos e</w:t>
      </w:r>
      <w:r>
        <w:rPr>
          <w:spacing w:val="-5"/>
        </w:rPr>
        <w:t> </w:t>
      </w:r>
      <w:r>
        <w:rPr/>
        <w:t>indicadores</w:t>
      </w:r>
      <w:r>
        <w:rPr>
          <w:spacing w:val="-8"/>
        </w:rPr>
        <w:t> </w:t>
      </w:r>
      <w:r>
        <w:rPr/>
        <w:t>se</w:t>
      </w:r>
      <w:r>
        <w:rPr>
          <w:spacing w:val="-6"/>
        </w:rPr>
        <w:t> </w:t>
      </w:r>
      <w:r>
        <w:rPr/>
        <w:t>ha</w:t>
      </w:r>
      <w:r>
        <w:rPr>
          <w:spacing w:val="-7"/>
        </w:rPr>
        <w:t> </w:t>
      </w:r>
      <w:r>
        <w:rPr/>
        <w:t>establecido</w:t>
      </w:r>
      <w:r>
        <w:rPr>
          <w:spacing w:val="-6"/>
        </w:rPr>
        <w:t> </w:t>
      </w:r>
      <w:r>
        <w:rPr/>
        <w:t>un</w:t>
      </w:r>
      <w:r>
        <w:rPr>
          <w:spacing w:val="-5"/>
        </w:rPr>
        <w:t> </w:t>
      </w:r>
      <w:r>
        <w:rPr/>
        <w:t>sistema</w:t>
      </w:r>
      <w:r>
        <w:rPr>
          <w:spacing w:val="-6"/>
        </w:rPr>
        <w:t> </w:t>
      </w:r>
      <w:r>
        <w:rPr/>
        <w:t>de</w:t>
      </w:r>
      <w:r>
        <w:rPr>
          <w:spacing w:val="-7"/>
        </w:rPr>
        <w:t> </w:t>
      </w:r>
      <w:r>
        <w:rPr/>
        <w:t>agendas</w:t>
      </w:r>
      <w:r>
        <w:rPr>
          <w:spacing w:val="-4"/>
        </w:rPr>
        <w:t> </w:t>
      </w:r>
      <w:r>
        <w:rPr/>
        <w:t>que</w:t>
      </w:r>
      <w:r>
        <w:rPr>
          <w:spacing w:val="-7"/>
        </w:rPr>
        <w:t> </w:t>
      </w:r>
      <w:r>
        <w:rPr/>
        <w:t>permite</w:t>
      </w:r>
      <w:r>
        <w:rPr>
          <w:spacing w:val="-6"/>
        </w:rPr>
        <w:t> </w:t>
      </w:r>
      <w:r>
        <w:rPr/>
        <w:t>dar</w:t>
      </w:r>
      <w:r>
        <w:rPr>
          <w:spacing w:val="-6"/>
        </w:rPr>
        <w:t> </w:t>
      </w:r>
      <w:r>
        <w:rPr/>
        <w:t>seguimiento a los logros alcanzados. Dentro del plan de desarrollo en la facultad de psicología buscamos contar con el mayor reconocimiento y acreditación nacional e internacional, por tal motivo durante el mes de Agosto de 2017 se realizó el proceso de</w:t>
      </w:r>
      <w:r>
        <w:rPr>
          <w:spacing w:val="-4"/>
        </w:rPr>
        <w:t> </w:t>
      </w:r>
      <w:r>
        <w:rPr/>
        <w:t>reacreditación</w:t>
      </w:r>
      <w:r>
        <w:rPr>
          <w:spacing w:val="-4"/>
        </w:rPr>
        <w:t> </w:t>
      </w:r>
      <w:r>
        <w:rPr/>
        <w:t>por</w:t>
      </w:r>
      <w:r>
        <w:rPr>
          <w:spacing w:val="-5"/>
        </w:rPr>
        <w:t> </w:t>
      </w:r>
      <w:r>
        <w:rPr/>
        <w:t>la</w:t>
      </w:r>
      <w:r>
        <w:rPr>
          <w:spacing w:val="-4"/>
        </w:rPr>
        <w:t> </w:t>
      </w:r>
      <w:r>
        <w:rPr/>
        <w:t>agencia</w:t>
      </w:r>
      <w:r>
        <w:rPr>
          <w:spacing w:val="-3"/>
        </w:rPr>
        <w:t> </w:t>
      </w:r>
      <w:r>
        <w:rPr/>
        <w:t>chilena</w:t>
      </w:r>
      <w:r>
        <w:rPr>
          <w:spacing w:val="-6"/>
        </w:rPr>
        <w:t> </w:t>
      </w:r>
      <w:r>
        <w:rPr/>
        <w:t>Acreditacción</w:t>
      </w:r>
      <w:r>
        <w:rPr>
          <w:spacing w:val="-3"/>
        </w:rPr>
        <w:t> </w:t>
      </w:r>
      <w:r>
        <w:rPr/>
        <w:t>y</w:t>
      </w:r>
      <w:r>
        <w:rPr>
          <w:spacing w:val="-6"/>
        </w:rPr>
        <w:t> </w:t>
      </w:r>
      <w:r>
        <w:rPr/>
        <w:t>en</w:t>
      </w:r>
      <w:r>
        <w:rPr>
          <w:spacing w:val="-6"/>
        </w:rPr>
        <w:t> </w:t>
      </w:r>
      <w:r>
        <w:rPr/>
        <w:t>el</w:t>
      </w:r>
      <w:r>
        <w:rPr>
          <w:spacing w:val="-5"/>
        </w:rPr>
        <w:t> </w:t>
      </w:r>
      <w:r>
        <w:rPr/>
        <w:t>mes</w:t>
      </w:r>
      <w:r>
        <w:rPr>
          <w:spacing w:val="-7"/>
        </w:rPr>
        <w:t> </w:t>
      </w:r>
      <w:r>
        <w:rPr/>
        <w:t>de</w:t>
      </w:r>
      <w:r>
        <w:rPr>
          <w:spacing w:val="-3"/>
        </w:rPr>
        <w:t> </w:t>
      </w:r>
      <w:r>
        <w:rPr/>
        <w:t>Septiembre</w:t>
      </w:r>
      <w:r>
        <w:rPr>
          <w:spacing w:val="-4"/>
        </w:rPr>
        <w:t> </w:t>
      </w:r>
      <w:r>
        <w:rPr/>
        <w:t>de 2017</w:t>
      </w:r>
      <w:r>
        <w:rPr>
          <w:spacing w:val="-16"/>
        </w:rPr>
        <w:t> </w:t>
      </w:r>
      <w:r>
        <w:rPr/>
        <w:t>continuamos</w:t>
      </w:r>
      <w:r>
        <w:rPr>
          <w:spacing w:val="-20"/>
        </w:rPr>
        <w:t> </w:t>
      </w:r>
      <w:r>
        <w:rPr/>
        <w:t>con</w:t>
      </w:r>
      <w:r>
        <w:rPr>
          <w:spacing w:val="-18"/>
        </w:rPr>
        <w:t> </w:t>
      </w:r>
      <w:r>
        <w:rPr/>
        <w:t>la</w:t>
      </w:r>
      <w:r>
        <w:rPr>
          <w:spacing w:val="-17"/>
        </w:rPr>
        <w:t> </w:t>
      </w:r>
      <w:r>
        <w:rPr/>
        <w:t>reacreditación</w:t>
      </w:r>
      <w:r>
        <w:rPr>
          <w:spacing w:val="-18"/>
        </w:rPr>
        <w:t> </w:t>
      </w:r>
      <w:r>
        <w:rPr/>
        <w:t>del</w:t>
      </w:r>
      <w:r>
        <w:rPr>
          <w:spacing w:val="-20"/>
        </w:rPr>
        <w:t> </w:t>
      </w:r>
      <w:r>
        <w:rPr/>
        <w:t>CA-CNEIP.</w:t>
      </w:r>
      <w:r>
        <w:rPr>
          <w:spacing w:val="-18"/>
        </w:rPr>
        <w:t> </w:t>
      </w:r>
      <w:r>
        <w:rPr/>
        <w:t>A</w:t>
      </w:r>
      <w:r>
        <w:rPr>
          <w:spacing w:val="-17"/>
        </w:rPr>
        <w:t> </w:t>
      </w:r>
      <w:r>
        <w:rPr/>
        <w:t>Nivel</w:t>
      </w:r>
      <w:r>
        <w:rPr>
          <w:spacing w:val="-17"/>
        </w:rPr>
        <w:t> </w:t>
      </w:r>
      <w:r>
        <w:rPr/>
        <w:t>de</w:t>
      </w:r>
      <w:r>
        <w:rPr>
          <w:spacing w:val="-19"/>
        </w:rPr>
        <w:t> </w:t>
      </w:r>
      <w:r>
        <w:rPr/>
        <w:t>Posgrado</w:t>
      </w:r>
      <w:r>
        <w:rPr>
          <w:spacing w:val="-18"/>
        </w:rPr>
        <w:t> </w:t>
      </w:r>
      <w:r>
        <w:rPr/>
        <w:t>tenemos dentro del PNPC a 3 programas de maestría y 1 de</w:t>
      </w:r>
      <w:r>
        <w:rPr>
          <w:spacing w:val="-10"/>
        </w:rPr>
        <w:t> </w:t>
      </w:r>
      <w:r>
        <w:rPr/>
        <w:t>doctorado.</w:t>
      </w:r>
    </w:p>
    <w:p>
      <w:pPr>
        <w:pStyle w:val="BodyText"/>
        <w:rPr>
          <w:sz w:val="26"/>
        </w:rPr>
      </w:pPr>
    </w:p>
    <w:p>
      <w:pPr>
        <w:pStyle w:val="BodyText"/>
        <w:rPr>
          <w:sz w:val="21"/>
        </w:rPr>
      </w:pPr>
    </w:p>
    <w:p>
      <w:pPr>
        <w:pStyle w:val="Heading7"/>
        <w:spacing w:before="0"/>
      </w:pPr>
      <w:r>
        <w:rPr/>
        <w:t>Evaluación y acreditación de programas educativos</w:t>
      </w:r>
    </w:p>
    <w:p>
      <w:pPr>
        <w:pStyle w:val="BodyText"/>
        <w:rPr>
          <w:b/>
          <w:sz w:val="28"/>
        </w:rPr>
      </w:pPr>
    </w:p>
    <w:p>
      <w:pPr>
        <w:pStyle w:val="BodyText"/>
        <w:spacing w:line="276" w:lineRule="auto"/>
        <w:ind w:left="740" w:right="1114"/>
        <w:jc w:val="both"/>
      </w:pPr>
      <w:r>
        <w:rPr/>
        <w:t>El programa de licenciatura cuenta con acreditación nacional por parte del CA- CNEIP, acreditación internacional por parte de AKREDITA y CIEES. A nivel de posgrado tenemos dentro del PNPC la Maestría en Ciencias con Orientación en Psicología de la Salud y Cognición y Educación así como la Maestría Profesionalizante en Psicología Laboral y Organizacional. También el programa de Doctorado en Filosofía con Orientación en Psicología.</w:t>
      </w:r>
    </w:p>
    <w:p>
      <w:pPr>
        <w:pStyle w:val="BodyText"/>
        <w:spacing w:line="276" w:lineRule="auto"/>
        <w:ind w:left="740" w:right="1122"/>
        <w:jc w:val="both"/>
      </w:pPr>
      <w:r>
        <w:rPr/>
        <w:t>En este 2017 obtuvo la Re-certificación del Sistema de Gestión de Calidad de la Facultad de Psicología para la transición a la Norma ISO 9001:2015.</w:t>
      </w:r>
    </w:p>
    <w:p>
      <w:pPr>
        <w:pStyle w:val="BodyText"/>
        <w:spacing w:before="7"/>
        <w:rPr>
          <w:sz w:val="27"/>
        </w:rPr>
      </w:pPr>
    </w:p>
    <w:p>
      <w:pPr>
        <w:pStyle w:val="BodyText"/>
        <w:spacing w:line="276" w:lineRule="auto"/>
        <w:ind w:left="740" w:right="1115"/>
        <w:jc w:val="both"/>
      </w:pPr>
      <w:r>
        <w:rPr/>
        <w:t>La característica de este tipo de certificación es que no solo incluye los procesos administrativos, sino también los académicos. Con lo anterior la Facultad asegura niveles de calidad que le han permitido obtener otro tipo de acreditaciones como la Nacional por el CA-CNEIP y la internacional por la agencia AKREDITA.</w:t>
      </w:r>
    </w:p>
    <w:p>
      <w:pPr>
        <w:pStyle w:val="BodyText"/>
        <w:rPr>
          <w:sz w:val="20"/>
        </w:rPr>
      </w:pPr>
    </w:p>
    <w:p>
      <w:pPr>
        <w:pStyle w:val="BodyText"/>
        <w:spacing w:before="9"/>
        <w:rPr>
          <w:sz w:val="17"/>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972"/>
        <w:gridCol w:w="1844"/>
        <w:gridCol w:w="1844"/>
        <w:gridCol w:w="2171"/>
      </w:tblGrid>
      <w:tr>
        <w:trPr>
          <w:trHeight w:val="505" w:hRule="atLeast"/>
        </w:trPr>
        <w:tc>
          <w:tcPr>
            <w:tcW w:w="2972" w:type="dxa"/>
            <w:tcBorders>
              <w:bottom w:val="single" w:sz="12" w:space="0" w:color="9CC2E4"/>
            </w:tcBorders>
          </w:tcPr>
          <w:p>
            <w:pPr>
              <w:pStyle w:val="TableParagraph"/>
              <w:spacing w:line="248" w:lineRule="exact"/>
              <w:rPr>
                <w:b/>
                <w:sz w:val="22"/>
              </w:rPr>
            </w:pPr>
            <w:r>
              <w:rPr>
                <w:b/>
                <w:sz w:val="22"/>
              </w:rPr>
              <w:t>Programa</w:t>
            </w:r>
          </w:p>
        </w:tc>
        <w:tc>
          <w:tcPr>
            <w:tcW w:w="1844" w:type="dxa"/>
            <w:tcBorders>
              <w:bottom w:val="single" w:sz="12" w:space="0" w:color="9CC2E4"/>
            </w:tcBorders>
          </w:tcPr>
          <w:p>
            <w:pPr>
              <w:pStyle w:val="TableParagraph"/>
              <w:spacing w:line="248" w:lineRule="exact"/>
              <w:rPr>
                <w:b/>
                <w:sz w:val="22"/>
              </w:rPr>
            </w:pPr>
            <w:r>
              <w:rPr>
                <w:b/>
                <w:sz w:val="22"/>
              </w:rPr>
              <w:t>Dependencia</w:t>
            </w:r>
          </w:p>
        </w:tc>
        <w:tc>
          <w:tcPr>
            <w:tcW w:w="1844" w:type="dxa"/>
            <w:tcBorders>
              <w:bottom w:val="single" w:sz="12" w:space="0" w:color="9CC2E4"/>
            </w:tcBorders>
          </w:tcPr>
          <w:p>
            <w:pPr>
              <w:pStyle w:val="TableParagraph"/>
              <w:spacing w:line="248" w:lineRule="exact"/>
              <w:rPr>
                <w:b/>
                <w:sz w:val="22"/>
              </w:rPr>
            </w:pPr>
            <w:r>
              <w:rPr>
                <w:b/>
                <w:sz w:val="22"/>
              </w:rPr>
              <w:t>Organismo</w:t>
            </w:r>
          </w:p>
          <w:p>
            <w:pPr>
              <w:pStyle w:val="TableParagraph"/>
              <w:spacing w:line="236" w:lineRule="exact" w:before="1"/>
              <w:rPr>
                <w:b/>
                <w:sz w:val="22"/>
              </w:rPr>
            </w:pPr>
            <w:r>
              <w:rPr>
                <w:b/>
                <w:sz w:val="22"/>
              </w:rPr>
              <w:t>Acreditador</w:t>
            </w:r>
          </w:p>
        </w:tc>
        <w:tc>
          <w:tcPr>
            <w:tcW w:w="2171" w:type="dxa"/>
            <w:tcBorders>
              <w:bottom w:val="single" w:sz="12" w:space="0" w:color="9CC2E4"/>
            </w:tcBorders>
          </w:tcPr>
          <w:p>
            <w:pPr>
              <w:pStyle w:val="TableParagraph"/>
              <w:spacing w:line="248" w:lineRule="exact"/>
              <w:ind w:left="106"/>
              <w:rPr>
                <w:b/>
                <w:sz w:val="22"/>
              </w:rPr>
            </w:pPr>
            <w:r>
              <w:rPr>
                <w:b/>
                <w:sz w:val="22"/>
              </w:rPr>
              <w:t>Vigencia</w:t>
            </w:r>
          </w:p>
        </w:tc>
      </w:tr>
      <w:tr>
        <w:trPr>
          <w:trHeight w:val="505" w:hRule="atLeast"/>
        </w:trPr>
        <w:tc>
          <w:tcPr>
            <w:tcW w:w="2972" w:type="dxa"/>
            <w:tcBorders>
              <w:top w:val="single" w:sz="12" w:space="0" w:color="9CC2E4"/>
            </w:tcBorders>
          </w:tcPr>
          <w:p>
            <w:pPr>
              <w:pStyle w:val="TableParagraph"/>
              <w:spacing w:line="252" w:lineRule="exact"/>
              <w:rPr>
                <w:sz w:val="22"/>
              </w:rPr>
            </w:pPr>
            <w:r>
              <w:rPr>
                <w:sz w:val="22"/>
              </w:rPr>
              <w:t>Licenciatura en Psicología</w:t>
            </w:r>
          </w:p>
        </w:tc>
        <w:tc>
          <w:tcPr>
            <w:tcW w:w="1844" w:type="dxa"/>
            <w:tcBorders>
              <w:top w:val="single" w:sz="12" w:space="0" w:color="9CC2E4"/>
            </w:tcBorders>
          </w:tcPr>
          <w:p>
            <w:pPr>
              <w:pStyle w:val="TableParagraph"/>
              <w:tabs>
                <w:tab w:pos="1492" w:val="left" w:leader="none"/>
              </w:tabs>
              <w:spacing w:line="252" w:lineRule="exact" w:before="4"/>
              <w:ind w:right="94"/>
              <w:rPr>
                <w:sz w:val="22"/>
              </w:rPr>
            </w:pPr>
            <w:r>
              <w:rPr>
                <w:sz w:val="22"/>
              </w:rPr>
              <w:t>Facultad</w:t>
              <w:tab/>
            </w:r>
            <w:r>
              <w:rPr>
                <w:spacing w:val="-9"/>
                <w:sz w:val="22"/>
              </w:rPr>
              <w:t>de </w:t>
            </w:r>
            <w:r>
              <w:rPr>
                <w:sz w:val="22"/>
              </w:rPr>
              <w:t>Psicología</w:t>
            </w:r>
          </w:p>
        </w:tc>
        <w:tc>
          <w:tcPr>
            <w:tcW w:w="1844" w:type="dxa"/>
            <w:tcBorders>
              <w:top w:val="single" w:sz="12" w:space="0" w:color="9CC2E4"/>
            </w:tcBorders>
          </w:tcPr>
          <w:p>
            <w:pPr>
              <w:pStyle w:val="TableParagraph"/>
              <w:spacing w:line="252" w:lineRule="exact"/>
              <w:rPr>
                <w:sz w:val="22"/>
              </w:rPr>
            </w:pPr>
            <w:r>
              <w:rPr>
                <w:sz w:val="22"/>
              </w:rPr>
              <w:t>Acreditacción</w:t>
            </w:r>
          </w:p>
        </w:tc>
        <w:tc>
          <w:tcPr>
            <w:tcW w:w="2171" w:type="dxa"/>
            <w:tcBorders>
              <w:top w:val="single" w:sz="12" w:space="0" w:color="9CC2E4"/>
            </w:tcBorders>
          </w:tcPr>
          <w:p>
            <w:pPr>
              <w:pStyle w:val="TableParagraph"/>
              <w:spacing w:line="252" w:lineRule="exact"/>
              <w:ind w:left="106"/>
              <w:rPr>
                <w:sz w:val="22"/>
              </w:rPr>
            </w:pPr>
            <w:r>
              <w:rPr>
                <w:sz w:val="22"/>
              </w:rPr>
              <w:t>16 de mayo 2022</w:t>
            </w:r>
          </w:p>
        </w:tc>
      </w:tr>
      <w:tr>
        <w:trPr>
          <w:trHeight w:val="506" w:hRule="atLeast"/>
        </w:trPr>
        <w:tc>
          <w:tcPr>
            <w:tcW w:w="2972" w:type="dxa"/>
          </w:tcPr>
          <w:p>
            <w:pPr>
              <w:pStyle w:val="TableParagraph"/>
              <w:spacing w:line="250" w:lineRule="exact"/>
              <w:rPr>
                <w:sz w:val="22"/>
              </w:rPr>
            </w:pPr>
            <w:r>
              <w:rPr>
                <w:sz w:val="22"/>
              </w:rPr>
              <w:t>Licenciatura en Psicología</w:t>
            </w:r>
          </w:p>
        </w:tc>
        <w:tc>
          <w:tcPr>
            <w:tcW w:w="1844" w:type="dxa"/>
          </w:tcPr>
          <w:p>
            <w:pPr>
              <w:pStyle w:val="TableParagraph"/>
              <w:tabs>
                <w:tab w:pos="1492" w:val="left" w:leader="none"/>
              </w:tabs>
              <w:spacing w:line="252" w:lineRule="exact" w:before="2"/>
              <w:ind w:right="94"/>
              <w:rPr>
                <w:sz w:val="22"/>
              </w:rPr>
            </w:pPr>
            <w:r>
              <w:rPr>
                <w:sz w:val="22"/>
              </w:rPr>
              <w:t>Facultad</w:t>
              <w:tab/>
            </w:r>
            <w:r>
              <w:rPr>
                <w:spacing w:val="-9"/>
                <w:sz w:val="22"/>
              </w:rPr>
              <w:t>de </w:t>
            </w:r>
            <w:r>
              <w:rPr>
                <w:sz w:val="22"/>
              </w:rPr>
              <w:t>Psicología</w:t>
            </w:r>
          </w:p>
        </w:tc>
        <w:tc>
          <w:tcPr>
            <w:tcW w:w="1844" w:type="dxa"/>
          </w:tcPr>
          <w:p>
            <w:pPr>
              <w:pStyle w:val="TableParagraph"/>
              <w:spacing w:line="250" w:lineRule="exact"/>
              <w:rPr>
                <w:sz w:val="22"/>
              </w:rPr>
            </w:pPr>
            <w:r>
              <w:rPr>
                <w:sz w:val="22"/>
              </w:rPr>
              <w:t>CA-CNEIP</w:t>
            </w:r>
          </w:p>
        </w:tc>
        <w:tc>
          <w:tcPr>
            <w:tcW w:w="2171" w:type="dxa"/>
          </w:tcPr>
          <w:p>
            <w:pPr>
              <w:pStyle w:val="TableParagraph"/>
              <w:spacing w:line="250" w:lineRule="exact"/>
              <w:ind w:left="106"/>
              <w:rPr>
                <w:sz w:val="22"/>
              </w:rPr>
            </w:pPr>
            <w:r>
              <w:rPr>
                <w:sz w:val="22"/>
              </w:rPr>
              <w:t>3 de octubre 2022</w:t>
            </w:r>
          </w:p>
        </w:tc>
      </w:tr>
    </w:tbl>
    <w:p>
      <w:pPr>
        <w:spacing w:after="0" w:line="250" w:lineRule="exact"/>
        <w:rPr>
          <w:sz w:val="22"/>
        </w:rPr>
        <w:sectPr>
          <w:pgSz w:w="12240" w:h="15840"/>
          <w:pgMar w:header="713" w:footer="76" w:top="2000" w:bottom="340" w:left="820" w:right="580"/>
        </w:sectPr>
      </w:pPr>
    </w:p>
    <w:p>
      <w:pPr>
        <w:pStyle w:val="BodyText"/>
        <w:spacing w:before="7"/>
        <w:rPr>
          <w:sz w:val="15"/>
        </w:rPr>
      </w:pPr>
    </w:p>
    <w:p>
      <w:pPr>
        <w:pStyle w:val="Heading7"/>
        <w:spacing w:line="276" w:lineRule="exact"/>
      </w:pPr>
      <w:r>
        <w:rPr/>
        <w:t>Padrón del Programa Nacional de Posgrados de Calidad</w:t>
      </w:r>
    </w:p>
    <w:p>
      <w:pPr>
        <w:spacing w:line="259" w:lineRule="auto" w:before="0"/>
        <w:ind w:left="882" w:right="959" w:firstLine="0"/>
        <w:jc w:val="left"/>
        <w:rPr>
          <w:sz w:val="22"/>
        </w:rPr>
      </w:pPr>
      <w:r>
        <w:rPr>
          <w:sz w:val="22"/>
        </w:rPr>
        <w:t>Programas educativos en el padrón incluyendo, nivel educativo y clasificación dentro del padrón.</w:t>
      </w:r>
    </w:p>
    <w:p>
      <w:pPr>
        <w:pStyle w:val="BodyText"/>
        <w:rPr>
          <w:sz w:val="20"/>
        </w:rPr>
      </w:pPr>
    </w:p>
    <w:p>
      <w:pPr>
        <w:pStyle w:val="BodyText"/>
        <w:rPr>
          <w:sz w:val="17"/>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5816"/>
        <w:gridCol w:w="3012"/>
      </w:tblGrid>
      <w:tr>
        <w:trPr>
          <w:trHeight w:val="253" w:hRule="atLeast"/>
        </w:trPr>
        <w:tc>
          <w:tcPr>
            <w:tcW w:w="5816" w:type="dxa"/>
            <w:tcBorders>
              <w:bottom w:val="single" w:sz="12" w:space="0" w:color="9CC2E4"/>
            </w:tcBorders>
          </w:tcPr>
          <w:p>
            <w:pPr>
              <w:pStyle w:val="TableParagraph"/>
              <w:spacing w:line="234" w:lineRule="exact"/>
              <w:ind w:left="324" w:right="314"/>
              <w:jc w:val="center"/>
              <w:rPr>
                <w:b/>
                <w:sz w:val="22"/>
              </w:rPr>
            </w:pPr>
            <w:r>
              <w:rPr>
                <w:b/>
                <w:sz w:val="22"/>
              </w:rPr>
              <w:t>Programa</w:t>
            </w:r>
          </w:p>
        </w:tc>
        <w:tc>
          <w:tcPr>
            <w:tcW w:w="3012" w:type="dxa"/>
            <w:tcBorders>
              <w:bottom w:val="single" w:sz="12" w:space="0" w:color="9CC2E4"/>
            </w:tcBorders>
          </w:tcPr>
          <w:p>
            <w:pPr>
              <w:pStyle w:val="TableParagraph"/>
              <w:spacing w:line="234" w:lineRule="exact"/>
              <w:ind w:left="580" w:right="568"/>
              <w:jc w:val="center"/>
              <w:rPr>
                <w:b/>
                <w:sz w:val="22"/>
              </w:rPr>
            </w:pPr>
            <w:r>
              <w:rPr>
                <w:b/>
                <w:sz w:val="22"/>
              </w:rPr>
              <w:t>Vigencia</w:t>
            </w:r>
          </w:p>
        </w:tc>
      </w:tr>
      <w:tr>
        <w:trPr>
          <w:trHeight w:val="253" w:hRule="atLeast"/>
        </w:trPr>
        <w:tc>
          <w:tcPr>
            <w:tcW w:w="5816" w:type="dxa"/>
            <w:tcBorders>
              <w:top w:val="single" w:sz="12" w:space="0" w:color="9CC2E4"/>
            </w:tcBorders>
          </w:tcPr>
          <w:p>
            <w:pPr>
              <w:pStyle w:val="TableParagraph"/>
              <w:spacing w:line="234" w:lineRule="exact"/>
              <w:ind w:left="324" w:right="317"/>
              <w:jc w:val="center"/>
              <w:rPr>
                <w:sz w:val="22"/>
              </w:rPr>
            </w:pPr>
            <w:r>
              <w:rPr>
                <w:sz w:val="22"/>
              </w:rPr>
              <w:t>Doctorado en filosofía con Orientación en Psicología</w:t>
            </w:r>
          </w:p>
        </w:tc>
        <w:tc>
          <w:tcPr>
            <w:tcW w:w="3012" w:type="dxa"/>
            <w:tcBorders>
              <w:top w:val="single" w:sz="12" w:space="0" w:color="9CC2E4"/>
            </w:tcBorders>
          </w:tcPr>
          <w:p>
            <w:pPr>
              <w:pStyle w:val="TableParagraph"/>
              <w:spacing w:line="234" w:lineRule="exact"/>
              <w:ind w:left="580" w:right="570"/>
              <w:jc w:val="center"/>
              <w:rPr>
                <w:sz w:val="22"/>
              </w:rPr>
            </w:pPr>
            <w:r>
              <w:rPr>
                <w:sz w:val="22"/>
              </w:rPr>
              <w:t>31 diciembre 2018</w:t>
            </w:r>
          </w:p>
        </w:tc>
      </w:tr>
      <w:tr>
        <w:trPr>
          <w:trHeight w:val="506" w:hRule="atLeast"/>
        </w:trPr>
        <w:tc>
          <w:tcPr>
            <w:tcW w:w="5816" w:type="dxa"/>
          </w:tcPr>
          <w:p>
            <w:pPr>
              <w:pStyle w:val="TableParagraph"/>
              <w:spacing w:line="252" w:lineRule="exact" w:before="2"/>
              <w:ind w:left="2625" w:right="86" w:hanging="2514"/>
              <w:rPr>
                <w:sz w:val="22"/>
              </w:rPr>
            </w:pPr>
            <w:r>
              <w:rPr>
                <w:sz w:val="22"/>
              </w:rPr>
              <w:t>Maestría en Ciencias con Orientación en Psicología de la Salud</w:t>
            </w:r>
          </w:p>
        </w:tc>
        <w:tc>
          <w:tcPr>
            <w:tcW w:w="3012" w:type="dxa"/>
          </w:tcPr>
          <w:p>
            <w:pPr>
              <w:pStyle w:val="TableParagraph"/>
              <w:spacing w:line="250" w:lineRule="exact"/>
              <w:ind w:left="580" w:right="570"/>
              <w:jc w:val="center"/>
              <w:rPr>
                <w:sz w:val="22"/>
              </w:rPr>
            </w:pPr>
            <w:r>
              <w:rPr>
                <w:sz w:val="22"/>
              </w:rPr>
              <w:t>31 diciembre 2018</w:t>
            </w:r>
          </w:p>
        </w:tc>
      </w:tr>
      <w:tr>
        <w:trPr>
          <w:trHeight w:val="506" w:hRule="atLeast"/>
        </w:trPr>
        <w:tc>
          <w:tcPr>
            <w:tcW w:w="5816" w:type="dxa"/>
          </w:tcPr>
          <w:p>
            <w:pPr>
              <w:pStyle w:val="TableParagraph"/>
              <w:spacing w:line="252" w:lineRule="exact" w:before="2"/>
              <w:ind w:left="1787" w:right="93" w:hanging="1671"/>
              <w:rPr>
                <w:sz w:val="22"/>
              </w:rPr>
            </w:pPr>
            <w:r>
              <w:rPr>
                <w:sz w:val="22"/>
              </w:rPr>
              <w:t>Maestría en Ciencias con Orientación con Orientación en Cognición y Educación</w:t>
            </w:r>
          </w:p>
        </w:tc>
        <w:tc>
          <w:tcPr>
            <w:tcW w:w="3012" w:type="dxa"/>
          </w:tcPr>
          <w:p>
            <w:pPr>
              <w:pStyle w:val="TableParagraph"/>
              <w:spacing w:line="250" w:lineRule="exact"/>
              <w:ind w:left="580" w:right="570"/>
              <w:jc w:val="center"/>
              <w:rPr>
                <w:sz w:val="22"/>
              </w:rPr>
            </w:pPr>
            <w:r>
              <w:rPr>
                <w:sz w:val="22"/>
              </w:rPr>
              <w:t>31 diciembre 2018</w:t>
            </w:r>
          </w:p>
        </w:tc>
      </w:tr>
      <w:tr>
        <w:trPr>
          <w:trHeight w:val="506" w:hRule="atLeast"/>
        </w:trPr>
        <w:tc>
          <w:tcPr>
            <w:tcW w:w="5816" w:type="dxa"/>
          </w:tcPr>
          <w:p>
            <w:pPr>
              <w:pStyle w:val="TableParagraph"/>
              <w:spacing w:line="252" w:lineRule="exact" w:before="2"/>
              <w:ind w:left="1689" w:right="270" w:hanging="1395"/>
              <w:rPr>
                <w:sz w:val="22"/>
              </w:rPr>
            </w:pPr>
            <w:r>
              <w:rPr>
                <w:sz w:val="22"/>
              </w:rPr>
              <w:t>Maestría en Psicología con Orientación en Psicología Laboral y Organizacional</w:t>
            </w:r>
          </w:p>
        </w:tc>
        <w:tc>
          <w:tcPr>
            <w:tcW w:w="3012" w:type="dxa"/>
          </w:tcPr>
          <w:p>
            <w:pPr>
              <w:pStyle w:val="TableParagraph"/>
              <w:spacing w:line="250" w:lineRule="exact"/>
              <w:ind w:left="580" w:right="570"/>
              <w:jc w:val="center"/>
              <w:rPr>
                <w:sz w:val="22"/>
              </w:rPr>
            </w:pPr>
            <w:r>
              <w:rPr>
                <w:sz w:val="22"/>
              </w:rPr>
              <w:t>31 diciembre 2019</w:t>
            </w:r>
          </w:p>
        </w:tc>
      </w:tr>
    </w:tbl>
    <w:p>
      <w:pPr>
        <w:pStyle w:val="BodyText"/>
        <w:rPr>
          <w:sz w:val="20"/>
        </w:rPr>
      </w:pPr>
    </w:p>
    <w:p>
      <w:pPr>
        <w:pStyle w:val="BodyText"/>
        <w:rPr>
          <w:sz w:val="20"/>
        </w:rPr>
      </w:pPr>
    </w:p>
    <w:p>
      <w:pPr>
        <w:pStyle w:val="BodyText"/>
        <w:spacing w:before="6"/>
        <w:rPr>
          <w:sz w:val="17"/>
        </w:rPr>
      </w:pPr>
    </w:p>
    <w:p>
      <w:pPr>
        <w:pStyle w:val="Heading7"/>
        <w:spacing w:line="276" w:lineRule="exact"/>
      </w:pPr>
      <w:r>
        <w:rPr/>
        <w:t>Certificación de procesos estratégicos</w:t>
      </w:r>
    </w:p>
    <w:p>
      <w:pPr>
        <w:spacing w:line="253" w:lineRule="exact" w:before="0"/>
        <w:ind w:left="882" w:right="0" w:firstLine="0"/>
        <w:jc w:val="left"/>
        <w:rPr>
          <w:sz w:val="22"/>
        </w:rPr>
      </w:pPr>
      <w:r>
        <w:rPr>
          <w:sz w:val="22"/>
        </w:rPr>
        <w:t>Número de procesos certificados con las normas internacionales de calidad.</w:t>
      </w:r>
    </w:p>
    <w:p>
      <w:pPr>
        <w:pStyle w:val="BodyText"/>
        <w:rPr>
          <w:sz w:val="16"/>
        </w:rPr>
      </w:pPr>
    </w:p>
    <w:tbl>
      <w:tblPr>
        <w:tblW w:w="0" w:type="auto"/>
        <w:jc w:val="left"/>
        <w:tblInd w:w="1069"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825"/>
        <w:gridCol w:w="2822"/>
        <w:gridCol w:w="2827"/>
      </w:tblGrid>
      <w:tr>
        <w:trPr>
          <w:trHeight w:val="267" w:hRule="atLeast"/>
        </w:trPr>
        <w:tc>
          <w:tcPr>
            <w:tcW w:w="2825" w:type="dxa"/>
            <w:tcBorders>
              <w:bottom w:val="single" w:sz="12" w:space="0" w:color="9CC2E4"/>
            </w:tcBorders>
          </w:tcPr>
          <w:p>
            <w:pPr>
              <w:pStyle w:val="TableParagraph"/>
              <w:spacing w:line="248" w:lineRule="exact"/>
              <w:rPr>
                <w:b/>
                <w:sz w:val="22"/>
              </w:rPr>
            </w:pPr>
            <w:r>
              <w:rPr>
                <w:b/>
                <w:sz w:val="22"/>
              </w:rPr>
              <w:t>Programa</w:t>
            </w:r>
          </w:p>
        </w:tc>
        <w:tc>
          <w:tcPr>
            <w:tcW w:w="2822" w:type="dxa"/>
            <w:tcBorders>
              <w:bottom w:val="single" w:sz="12" w:space="0" w:color="9CC2E4"/>
            </w:tcBorders>
          </w:tcPr>
          <w:p>
            <w:pPr>
              <w:pStyle w:val="TableParagraph"/>
              <w:spacing w:line="248" w:lineRule="exact"/>
              <w:ind w:left="105"/>
              <w:rPr>
                <w:b/>
                <w:sz w:val="22"/>
              </w:rPr>
            </w:pPr>
            <w:r>
              <w:rPr>
                <w:b/>
                <w:sz w:val="22"/>
              </w:rPr>
              <w:t>Dependencia</w:t>
            </w:r>
          </w:p>
        </w:tc>
        <w:tc>
          <w:tcPr>
            <w:tcW w:w="2827" w:type="dxa"/>
            <w:tcBorders>
              <w:bottom w:val="single" w:sz="12" w:space="0" w:color="9CC2E4"/>
            </w:tcBorders>
          </w:tcPr>
          <w:p>
            <w:pPr>
              <w:pStyle w:val="TableParagraph"/>
              <w:spacing w:line="248" w:lineRule="exact"/>
              <w:ind w:left="108"/>
              <w:rPr>
                <w:b/>
                <w:sz w:val="22"/>
              </w:rPr>
            </w:pPr>
            <w:r>
              <w:rPr>
                <w:b/>
                <w:sz w:val="22"/>
              </w:rPr>
              <w:t>Organismo Acreditador</w:t>
            </w:r>
          </w:p>
        </w:tc>
      </w:tr>
      <w:tr>
        <w:trPr>
          <w:trHeight w:val="587" w:hRule="atLeast"/>
        </w:trPr>
        <w:tc>
          <w:tcPr>
            <w:tcW w:w="2825" w:type="dxa"/>
            <w:tcBorders>
              <w:top w:val="single" w:sz="12" w:space="0" w:color="9CC2E4"/>
            </w:tcBorders>
          </w:tcPr>
          <w:p>
            <w:pPr>
              <w:pStyle w:val="TableParagraph"/>
              <w:tabs>
                <w:tab w:pos="2459" w:val="left" w:leader="none"/>
              </w:tabs>
              <w:spacing w:line="242" w:lineRule="auto"/>
              <w:ind w:right="96"/>
              <w:rPr>
                <w:b/>
                <w:sz w:val="22"/>
              </w:rPr>
            </w:pPr>
            <w:r>
              <w:rPr>
                <w:b/>
                <w:sz w:val="22"/>
              </w:rPr>
              <w:t>Licenciatura</w:t>
              <w:tab/>
            </w:r>
            <w:r>
              <w:rPr>
                <w:b/>
                <w:spacing w:val="-9"/>
                <w:sz w:val="22"/>
              </w:rPr>
              <w:t>en </w:t>
            </w:r>
            <w:r>
              <w:rPr>
                <w:b/>
                <w:sz w:val="22"/>
              </w:rPr>
              <w:t>Psicología</w:t>
            </w:r>
          </w:p>
        </w:tc>
        <w:tc>
          <w:tcPr>
            <w:tcW w:w="2822" w:type="dxa"/>
            <w:tcBorders>
              <w:top w:val="single" w:sz="12" w:space="0" w:color="9CC2E4"/>
            </w:tcBorders>
          </w:tcPr>
          <w:p>
            <w:pPr>
              <w:pStyle w:val="TableParagraph"/>
              <w:spacing w:line="250" w:lineRule="exact"/>
              <w:ind w:left="105"/>
              <w:rPr>
                <w:sz w:val="22"/>
              </w:rPr>
            </w:pPr>
            <w:r>
              <w:rPr>
                <w:sz w:val="22"/>
              </w:rPr>
              <w:t>Facultad de Psicología</w:t>
            </w:r>
          </w:p>
        </w:tc>
        <w:tc>
          <w:tcPr>
            <w:tcW w:w="2827" w:type="dxa"/>
            <w:tcBorders>
              <w:top w:val="single" w:sz="12" w:space="0" w:color="9CC2E4"/>
            </w:tcBorders>
          </w:tcPr>
          <w:p>
            <w:pPr>
              <w:pStyle w:val="TableParagraph"/>
              <w:spacing w:line="242" w:lineRule="auto"/>
              <w:ind w:left="108"/>
              <w:rPr>
                <w:sz w:val="22"/>
              </w:rPr>
            </w:pPr>
            <w:r>
              <w:rPr>
                <w:sz w:val="22"/>
              </w:rPr>
              <w:t>Lloyd´s Register Quality Assurance (LRQA).</w:t>
            </w:r>
          </w:p>
        </w:tc>
      </w:tr>
    </w:tbl>
    <w:p>
      <w:pPr>
        <w:pStyle w:val="BodyText"/>
      </w:pPr>
    </w:p>
    <w:p>
      <w:pPr>
        <w:pStyle w:val="BodyText"/>
        <w:spacing w:before="3"/>
        <w:rPr>
          <w:sz w:val="20"/>
        </w:rPr>
      </w:pPr>
    </w:p>
    <w:p>
      <w:pPr>
        <w:pStyle w:val="Heading7"/>
        <w:spacing w:before="0"/>
        <w:ind w:right="959"/>
      </w:pPr>
      <w:r>
        <w:rPr/>
        <w:t>Resultados obtenidos del examen general de egreso de licenciatura (EGEL- CENEVAL)</w:t>
      </w:r>
    </w:p>
    <w:p>
      <w:pPr>
        <w:spacing w:before="2"/>
        <w:ind w:left="882" w:right="0" w:firstLine="0"/>
        <w:jc w:val="left"/>
        <w:rPr>
          <w:sz w:val="22"/>
        </w:rPr>
      </w:pPr>
      <w:r>
        <w:rPr>
          <w:sz w:val="22"/>
        </w:rPr>
        <w:t>Programa educativo y número de estudiantes en cada nivel de logro.</w:t>
      </w:r>
    </w:p>
    <w:p>
      <w:pPr>
        <w:pStyle w:val="BodyText"/>
        <w:spacing w:before="9"/>
        <w:rPr>
          <w:sz w:val="15"/>
        </w:rPr>
      </w:pPr>
    </w:p>
    <w:tbl>
      <w:tblPr>
        <w:tblW w:w="0" w:type="auto"/>
        <w:jc w:val="left"/>
        <w:tblInd w:w="89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5651"/>
        <w:gridCol w:w="836"/>
        <w:gridCol w:w="697"/>
        <w:gridCol w:w="698"/>
        <w:gridCol w:w="798"/>
      </w:tblGrid>
      <w:tr>
        <w:trPr>
          <w:trHeight w:val="480" w:hRule="atLeast"/>
        </w:trPr>
        <w:tc>
          <w:tcPr>
            <w:tcW w:w="5651" w:type="dxa"/>
            <w:tcBorders>
              <w:top w:val="nil"/>
              <w:left w:val="nil"/>
              <w:bottom w:val="nil"/>
              <w:right w:val="nil"/>
            </w:tcBorders>
            <w:shd w:val="clear" w:color="auto" w:fill="5B9BD4"/>
          </w:tcPr>
          <w:p>
            <w:pPr>
              <w:pStyle w:val="TableParagraph"/>
              <w:ind w:left="0"/>
              <w:rPr>
                <w:rFonts w:ascii="Times New Roman"/>
                <w:sz w:val="20"/>
              </w:rPr>
            </w:pPr>
          </w:p>
        </w:tc>
        <w:tc>
          <w:tcPr>
            <w:tcW w:w="1533" w:type="dxa"/>
            <w:gridSpan w:val="2"/>
            <w:tcBorders>
              <w:top w:val="nil"/>
              <w:left w:val="nil"/>
              <w:bottom w:val="nil"/>
              <w:right w:val="nil"/>
            </w:tcBorders>
            <w:shd w:val="clear" w:color="auto" w:fill="5B9BD4"/>
          </w:tcPr>
          <w:p>
            <w:pPr>
              <w:pStyle w:val="TableParagraph"/>
              <w:spacing w:line="230" w:lineRule="atLeast" w:before="6"/>
              <w:ind w:left="112" w:right="40"/>
              <w:rPr>
                <w:sz w:val="20"/>
              </w:rPr>
            </w:pPr>
            <w:r>
              <w:rPr>
                <w:color w:val="FFFFFF"/>
                <w:sz w:val="20"/>
              </w:rPr>
              <w:t>Sem Ago-Dic 16</w:t>
            </w:r>
          </w:p>
        </w:tc>
        <w:tc>
          <w:tcPr>
            <w:tcW w:w="1496" w:type="dxa"/>
            <w:gridSpan w:val="2"/>
            <w:tcBorders>
              <w:top w:val="nil"/>
              <w:left w:val="nil"/>
              <w:bottom w:val="nil"/>
              <w:right w:val="nil"/>
            </w:tcBorders>
            <w:shd w:val="clear" w:color="auto" w:fill="5B9BD4"/>
          </w:tcPr>
          <w:p>
            <w:pPr>
              <w:pStyle w:val="TableParagraph"/>
              <w:spacing w:line="230" w:lineRule="atLeast" w:before="6"/>
              <w:ind w:left="110" w:right="98"/>
              <w:rPr>
                <w:sz w:val="20"/>
              </w:rPr>
            </w:pPr>
            <w:r>
              <w:rPr>
                <w:color w:val="FFFFFF"/>
                <w:sz w:val="20"/>
              </w:rPr>
              <w:t>Sem. Ene-Jun 17</w:t>
            </w:r>
          </w:p>
        </w:tc>
      </w:tr>
      <w:tr>
        <w:trPr>
          <w:trHeight w:val="451" w:hRule="atLeast"/>
        </w:trPr>
        <w:tc>
          <w:tcPr>
            <w:tcW w:w="5651" w:type="dxa"/>
            <w:tcBorders>
              <w:top w:val="nil"/>
            </w:tcBorders>
            <w:shd w:val="clear" w:color="auto" w:fill="DEEAF6"/>
          </w:tcPr>
          <w:p>
            <w:pPr>
              <w:pStyle w:val="TableParagraph"/>
              <w:ind w:left="0"/>
              <w:rPr>
                <w:rFonts w:ascii="Times New Roman"/>
                <w:sz w:val="20"/>
              </w:rPr>
            </w:pPr>
          </w:p>
        </w:tc>
        <w:tc>
          <w:tcPr>
            <w:tcW w:w="836" w:type="dxa"/>
            <w:tcBorders>
              <w:top w:val="nil"/>
            </w:tcBorders>
            <w:shd w:val="clear" w:color="auto" w:fill="DEEAF6"/>
          </w:tcPr>
          <w:p>
            <w:pPr>
              <w:pStyle w:val="TableParagraph"/>
              <w:spacing w:line="227" w:lineRule="exact"/>
              <w:rPr>
                <w:sz w:val="20"/>
              </w:rPr>
            </w:pPr>
            <w:r>
              <w:rPr>
                <w:sz w:val="20"/>
              </w:rPr>
              <w:t>Num</w:t>
            </w:r>
          </w:p>
        </w:tc>
        <w:tc>
          <w:tcPr>
            <w:tcW w:w="697" w:type="dxa"/>
            <w:tcBorders>
              <w:top w:val="nil"/>
            </w:tcBorders>
            <w:shd w:val="clear" w:color="auto" w:fill="DEEAF6"/>
          </w:tcPr>
          <w:p>
            <w:pPr>
              <w:pStyle w:val="TableParagraph"/>
              <w:spacing w:line="227" w:lineRule="exact"/>
              <w:ind w:left="106"/>
              <w:rPr>
                <w:sz w:val="20"/>
              </w:rPr>
            </w:pPr>
            <w:r>
              <w:rPr>
                <w:w w:val="99"/>
                <w:sz w:val="20"/>
              </w:rPr>
              <w:t>%</w:t>
            </w:r>
          </w:p>
        </w:tc>
        <w:tc>
          <w:tcPr>
            <w:tcW w:w="698" w:type="dxa"/>
            <w:tcBorders>
              <w:top w:val="nil"/>
            </w:tcBorders>
            <w:shd w:val="clear" w:color="auto" w:fill="DEEAF6"/>
          </w:tcPr>
          <w:p>
            <w:pPr>
              <w:pStyle w:val="TableParagraph"/>
              <w:spacing w:line="227" w:lineRule="exact"/>
              <w:ind w:left="105"/>
              <w:rPr>
                <w:sz w:val="20"/>
              </w:rPr>
            </w:pPr>
            <w:r>
              <w:rPr>
                <w:sz w:val="20"/>
              </w:rPr>
              <w:t>Num</w:t>
            </w:r>
          </w:p>
        </w:tc>
        <w:tc>
          <w:tcPr>
            <w:tcW w:w="798" w:type="dxa"/>
            <w:tcBorders>
              <w:top w:val="nil"/>
            </w:tcBorders>
            <w:shd w:val="clear" w:color="auto" w:fill="DEEAF6"/>
          </w:tcPr>
          <w:p>
            <w:pPr>
              <w:pStyle w:val="TableParagraph"/>
              <w:spacing w:line="227" w:lineRule="exact"/>
              <w:ind w:left="104"/>
              <w:rPr>
                <w:sz w:val="20"/>
              </w:rPr>
            </w:pPr>
            <w:r>
              <w:rPr>
                <w:w w:val="99"/>
                <w:sz w:val="20"/>
              </w:rPr>
              <w:t>%</w:t>
            </w:r>
          </w:p>
        </w:tc>
      </w:tr>
      <w:tr>
        <w:trPr>
          <w:trHeight w:val="460" w:hRule="atLeast"/>
        </w:trPr>
        <w:tc>
          <w:tcPr>
            <w:tcW w:w="5651" w:type="dxa"/>
          </w:tcPr>
          <w:p>
            <w:pPr>
              <w:pStyle w:val="TableParagraph"/>
              <w:spacing w:line="228" w:lineRule="exact" w:before="2"/>
              <w:rPr>
                <w:b/>
                <w:sz w:val="20"/>
              </w:rPr>
            </w:pPr>
            <w:r>
              <w:rPr>
                <w:b/>
                <w:sz w:val="20"/>
              </w:rPr>
              <w:t>Número y % de estudiantes que aplicaron el EGEL (Licenciatura)</w:t>
            </w:r>
          </w:p>
        </w:tc>
        <w:tc>
          <w:tcPr>
            <w:tcW w:w="836" w:type="dxa"/>
            <w:shd w:val="clear" w:color="auto" w:fill="DEEAF6"/>
          </w:tcPr>
          <w:p>
            <w:pPr>
              <w:pStyle w:val="TableParagraph"/>
              <w:spacing w:line="229" w:lineRule="exact"/>
              <w:rPr>
                <w:sz w:val="20"/>
              </w:rPr>
            </w:pPr>
            <w:r>
              <w:rPr>
                <w:sz w:val="20"/>
              </w:rPr>
              <w:t>256</w:t>
            </w:r>
          </w:p>
        </w:tc>
        <w:tc>
          <w:tcPr>
            <w:tcW w:w="697" w:type="dxa"/>
          </w:tcPr>
          <w:p>
            <w:pPr>
              <w:pStyle w:val="TableParagraph"/>
              <w:spacing w:line="229" w:lineRule="exact"/>
              <w:ind w:left="106"/>
              <w:rPr>
                <w:sz w:val="20"/>
              </w:rPr>
            </w:pPr>
            <w:r>
              <w:rPr>
                <w:sz w:val="20"/>
              </w:rPr>
              <w:t>80%</w:t>
            </w:r>
          </w:p>
        </w:tc>
        <w:tc>
          <w:tcPr>
            <w:tcW w:w="698" w:type="dxa"/>
            <w:shd w:val="clear" w:color="auto" w:fill="DEEAF6"/>
          </w:tcPr>
          <w:p>
            <w:pPr>
              <w:pStyle w:val="TableParagraph"/>
              <w:spacing w:line="229" w:lineRule="exact"/>
              <w:ind w:left="105"/>
              <w:rPr>
                <w:sz w:val="20"/>
              </w:rPr>
            </w:pPr>
            <w:r>
              <w:rPr>
                <w:sz w:val="20"/>
              </w:rPr>
              <w:t>360</w:t>
            </w:r>
          </w:p>
        </w:tc>
        <w:tc>
          <w:tcPr>
            <w:tcW w:w="798" w:type="dxa"/>
          </w:tcPr>
          <w:p>
            <w:pPr>
              <w:pStyle w:val="TableParagraph"/>
              <w:spacing w:line="229" w:lineRule="exact"/>
              <w:ind w:left="104"/>
              <w:rPr>
                <w:sz w:val="20"/>
              </w:rPr>
            </w:pPr>
            <w:r>
              <w:rPr>
                <w:sz w:val="20"/>
              </w:rPr>
              <w:t>85%</w:t>
            </w:r>
          </w:p>
        </w:tc>
      </w:tr>
      <w:tr>
        <w:trPr>
          <w:trHeight w:val="465" w:hRule="atLeast"/>
        </w:trPr>
        <w:tc>
          <w:tcPr>
            <w:tcW w:w="5651" w:type="dxa"/>
            <w:shd w:val="clear" w:color="auto" w:fill="DEEAF6"/>
          </w:tcPr>
          <w:p>
            <w:pPr>
              <w:pStyle w:val="TableParagraph"/>
              <w:spacing w:line="225" w:lineRule="exact"/>
              <w:rPr>
                <w:b/>
                <w:sz w:val="20"/>
              </w:rPr>
            </w:pPr>
            <w:r>
              <w:rPr>
                <w:b/>
                <w:sz w:val="20"/>
              </w:rPr>
              <w:t>Número y % de estudiantes que aprobaron el EGEL</w:t>
            </w:r>
          </w:p>
          <w:p>
            <w:pPr>
              <w:pStyle w:val="TableParagraph"/>
              <w:spacing w:line="220" w:lineRule="exact"/>
              <w:rPr>
                <w:b/>
                <w:sz w:val="20"/>
              </w:rPr>
            </w:pPr>
            <w:r>
              <w:rPr>
                <w:b/>
                <w:sz w:val="20"/>
              </w:rPr>
              <w:t>(Licenciatura)</w:t>
            </w:r>
          </w:p>
        </w:tc>
        <w:tc>
          <w:tcPr>
            <w:tcW w:w="836" w:type="dxa"/>
            <w:shd w:val="clear" w:color="auto" w:fill="DEEAF6"/>
          </w:tcPr>
          <w:p>
            <w:pPr>
              <w:pStyle w:val="TableParagraph"/>
              <w:spacing w:line="227" w:lineRule="exact"/>
              <w:rPr>
                <w:sz w:val="20"/>
              </w:rPr>
            </w:pPr>
            <w:r>
              <w:rPr>
                <w:sz w:val="20"/>
              </w:rPr>
              <w:t>46</w:t>
            </w:r>
          </w:p>
        </w:tc>
        <w:tc>
          <w:tcPr>
            <w:tcW w:w="697" w:type="dxa"/>
            <w:shd w:val="clear" w:color="auto" w:fill="DEEAF6"/>
          </w:tcPr>
          <w:p>
            <w:pPr>
              <w:pStyle w:val="TableParagraph"/>
              <w:spacing w:line="227" w:lineRule="exact"/>
              <w:ind w:left="106"/>
              <w:rPr>
                <w:sz w:val="20"/>
              </w:rPr>
            </w:pPr>
            <w:r>
              <w:rPr>
                <w:sz w:val="20"/>
              </w:rPr>
              <w:t>18%</w:t>
            </w:r>
          </w:p>
        </w:tc>
        <w:tc>
          <w:tcPr>
            <w:tcW w:w="698" w:type="dxa"/>
            <w:shd w:val="clear" w:color="auto" w:fill="DEEAF6"/>
          </w:tcPr>
          <w:p>
            <w:pPr>
              <w:pStyle w:val="TableParagraph"/>
              <w:spacing w:line="229" w:lineRule="exact"/>
              <w:ind w:left="105"/>
              <w:rPr>
                <w:sz w:val="20"/>
              </w:rPr>
            </w:pPr>
            <w:r>
              <w:rPr>
                <w:sz w:val="20"/>
              </w:rPr>
              <w:t>124</w:t>
            </w:r>
          </w:p>
        </w:tc>
        <w:tc>
          <w:tcPr>
            <w:tcW w:w="798" w:type="dxa"/>
            <w:shd w:val="clear" w:color="auto" w:fill="DEEAF6"/>
          </w:tcPr>
          <w:p>
            <w:pPr>
              <w:pStyle w:val="TableParagraph"/>
              <w:spacing w:line="229" w:lineRule="exact"/>
              <w:ind w:left="104"/>
              <w:rPr>
                <w:sz w:val="20"/>
              </w:rPr>
            </w:pPr>
            <w:r>
              <w:rPr>
                <w:sz w:val="20"/>
              </w:rPr>
              <w:t>34%</w:t>
            </w:r>
          </w:p>
        </w:tc>
      </w:tr>
      <w:tr>
        <w:trPr>
          <w:trHeight w:val="720" w:hRule="atLeast"/>
        </w:trPr>
        <w:tc>
          <w:tcPr>
            <w:tcW w:w="5651" w:type="dxa"/>
          </w:tcPr>
          <w:p>
            <w:pPr>
              <w:pStyle w:val="TableParagraph"/>
              <w:ind w:right="100"/>
              <w:jc w:val="both"/>
              <w:rPr>
                <w:b/>
                <w:sz w:val="20"/>
              </w:rPr>
            </w:pPr>
            <w:r>
              <w:rPr>
                <w:sz w:val="20"/>
              </w:rPr>
              <w:t>Promedio obtenido en el EGEL </w:t>
            </w:r>
            <w:r>
              <w:rPr>
                <w:b/>
                <w:sz w:val="20"/>
              </w:rPr>
              <w:t>(Licenciatura) suma de todas las calificaciones de los aceptados entre el total</w:t>
            </w:r>
            <w:r>
              <w:rPr>
                <w:b/>
                <w:spacing w:val="-37"/>
                <w:sz w:val="20"/>
              </w:rPr>
              <w:t> </w:t>
            </w:r>
            <w:r>
              <w:rPr>
                <w:b/>
                <w:sz w:val="20"/>
              </w:rPr>
              <w:t>de aceptados</w:t>
            </w:r>
          </w:p>
        </w:tc>
        <w:tc>
          <w:tcPr>
            <w:tcW w:w="836" w:type="dxa"/>
            <w:shd w:val="clear" w:color="auto" w:fill="DEEAF6"/>
          </w:tcPr>
          <w:p>
            <w:pPr>
              <w:pStyle w:val="TableParagraph"/>
              <w:spacing w:line="227" w:lineRule="exact"/>
              <w:rPr>
                <w:sz w:val="20"/>
              </w:rPr>
            </w:pPr>
            <w:r>
              <w:rPr>
                <w:sz w:val="20"/>
              </w:rPr>
              <w:t>1049</w:t>
            </w:r>
          </w:p>
        </w:tc>
        <w:tc>
          <w:tcPr>
            <w:tcW w:w="697" w:type="dxa"/>
          </w:tcPr>
          <w:p>
            <w:pPr>
              <w:pStyle w:val="TableParagraph"/>
              <w:spacing w:line="227" w:lineRule="exact"/>
              <w:ind w:left="106"/>
              <w:rPr>
                <w:sz w:val="20"/>
              </w:rPr>
            </w:pPr>
            <w:r>
              <w:rPr>
                <w:w w:val="99"/>
                <w:sz w:val="20"/>
              </w:rPr>
              <w:t>-</w:t>
            </w:r>
          </w:p>
        </w:tc>
        <w:tc>
          <w:tcPr>
            <w:tcW w:w="698" w:type="dxa"/>
            <w:shd w:val="clear" w:color="auto" w:fill="DEEAF6"/>
          </w:tcPr>
          <w:p>
            <w:pPr>
              <w:pStyle w:val="TableParagraph"/>
              <w:spacing w:line="227" w:lineRule="exact"/>
              <w:ind w:left="105"/>
              <w:rPr>
                <w:sz w:val="20"/>
              </w:rPr>
            </w:pPr>
            <w:r>
              <w:rPr>
                <w:sz w:val="20"/>
              </w:rPr>
              <w:t>1030</w:t>
            </w:r>
          </w:p>
        </w:tc>
        <w:tc>
          <w:tcPr>
            <w:tcW w:w="798" w:type="dxa"/>
          </w:tcPr>
          <w:p>
            <w:pPr>
              <w:pStyle w:val="TableParagraph"/>
              <w:spacing w:line="227" w:lineRule="exact"/>
              <w:ind w:left="104"/>
              <w:rPr>
                <w:sz w:val="20"/>
              </w:rPr>
            </w:pPr>
            <w:r>
              <w:rPr>
                <w:w w:val="99"/>
                <w:sz w:val="20"/>
              </w:rPr>
              <w:t>-</w:t>
            </w:r>
          </w:p>
        </w:tc>
      </w:tr>
      <w:tr>
        <w:trPr>
          <w:trHeight w:val="729" w:hRule="atLeast"/>
        </w:trPr>
        <w:tc>
          <w:tcPr>
            <w:tcW w:w="5651" w:type="dxa"/>
            <w:shd w:val="clear" w:color="auto" w:fill="DEEAF6"/>
          </w:tcPr>
          <w:p>
            <w:pPr>
              <w:pStyle w:val="TableParagraph"/>
              <w:rPr>
                <w:sz w:val="20"/>
              </w:rPr>
            </w:pPr>
            <w:r>
              <w:rPr>
                <w:sz w:val="20"/>
              </w:rPr>
              <w:t>Número y % de estudiantes que aprobaron y que obtuvieron un resultado satisfactorio en el EGEL (Licenciatura)</w:t>
            </w:r>
          </w:p>
        </w:tc>
        <w:tc>
          <w:tcPr>
            <w:tcW w:w="836" w:type="dxa"/>
            <w:shd w:val="clear" w:color="auto" w:fill="DEEAF6"/>
          </w:tcPr>
          <w:p>
            <w:pPr>
              <w:pStyle w:val="TableParagraph"/>
              <w:spacing w:line="227" w:lineRule="exact"/>
              <w:rPr>
                <w:sz w:val="20"/>
              </w:rPr>
            </w:pPr>
            <w:r>
              <w:rPr>
                <w:sz w:val="20"/>
              </w:rPr>
              <w:t>45</w:t>
            </w:r>
          </w:p>
        </w:tc>
        <w:tc>
          <w:tcPr>
            <w:tcW w:w="697" w:type="dxa"/>
            <w:shd w:val="clear" w:color="auto" w:fill="DEEAF6"/>
          </w:tcPr>
          <w:p>
            <w:pPr>
              <w:pStyle w:val="TableParagraph"/>
              <w:spacing w:line="227" w:lineRule="exact"/>
              <w:ind w:left="106"/>
              <w:rPr>
                <w:sz w:val="20"/>
              </w:rPr>
            </w:pPr>
            <w:r>
              <w:rPr>
                <w:sz w:val="20"/>
              </w:rPr>
              <w:t>17.5</w:t>
            </w:r>
          </w:p>
          <w:p>
            <w:pPr>
              <w:pStyle w:val="TableParagraph"/>
              <w:ind w:left="106"/>
              <w:rPr>
                <w:sz w:val="20"/>
              </w:rPr>
            </w:pPr>
            <w:r>
              <w:rPr>
                <w:sz w:val="20"/>
              </w:rPr>
              <w:t>7%</w:t>
            </w:r>
          </w:p>
        </w:tc>
        <w:tc>
          <w:tcPr>
            <w:tcW w:w="698" w:type="dxa"/>
            <w:shd w:val="clear" w:color="auto" w:fill="DEEAF6"/>
          </w:tcPr>
          <w:p>
            <w:pPr>
              <w:pStyle w:val="TableParagraph"/>
              <w:spacing w:line="229" w:lineRule="exact"/>
              <w:ind w:left="105"/>
              <w:rPr>
                <w:sz w:val="20"/>
              </w:rPr>
            </w:pPr>
            <w:r>
              <w:rPr>
                <w:sz w:val="20"/>
              </w:rPr>
              <w:t>120</w:t>
            </w:r>
          </w:p>
        </w:tc>
        <w:tc>
          <w:tcPr>
            <w:tcW w:w="798" w:type="dxa"/>
            <w:shd w:val="clear" w:color="auto" w:fill="DEEAF6"/>
          </w:tcPr>
          <w:p>
            <w:pPr>
              <w:pStyle w:val="TableParagraph"/>
              <w:spacing w:line="229" w:lineRule="exact"/>
              <w:ind w:left="104"/>
              <w:rPr>
                <w:sz w:val="20"/>
              </w:rPr>
            </w:pPr>
            <w:r>
              <w:rPr>
                <w:sz w:val="20"/>
              </w:rPr>
              <w:t>33.34</w:t>
            </w:r>
          </w:p>
          <w:p>
            <w:pPr>
              <w:pStyle w:val="TableParagraph"/>
              <w:spacing w:before="36"/>
              <w:ind w:left="104"/>
              <w:rPr>
                <w:sz w:val="20"/>
              </w:rPr>
            </w:pPr>
            <w:r>
              <w:rPr>
                <w:w w:val="99"/>
                <w:sz w:val="20"/>
              </w:rPr>
              <w:t>%</w:t>
            </w:r>
          </w:p>
        </w:tc>
      </w:tr>
      <w:tr>
        <w:trPr>
          <w:trHeight w:val="779" w:hRule="atLeast"/>
        </w:trPr>
        <w:tc>
          <w:tcPr>
            <w:tcW w:w="5651" w:type="dxa"/>
          </w:tcPr>
          <w:p>
            <w:pPr>
              <w:pStyle w:val="TableParagraph"/>
              <w:rPr>
                <w:sz w:val="20"/>
              </w:rPr>
            </w:pPr>
            <w:r>
              <w:rPr>
                <w:sz w:val="20"/>
              </w:rPr>
              <w:t>Número y % de estudiantes que aprobaron y que obtuvieron un resultado sobresaliente en el EGEL (Licenciatura)</w:t>
            </w:r>
          </w:p>
        </w:tc>
        <w:tc>
          <w:tcPr>
            <w:tcW w:w="836" w:type="dxa"/>
            <w:shd w:val="clear" w:color="auto" w:fill="DEEAF6"/>
          </w:tcPr>
          <w:p>
            <w:pPr>
              <w:pStyle w:val="TableParagraph"/>
              <w:spacing w:line="227" w:lineRule="exact"/>
              <w:rPr>
                <w:sz w:val="20"/>
              </w:rPr>
            </w:pPr>
            <w:r>
              <w:rPr>
                <w:w w:val="99"/>
                <w:sz w:val="20"/>
              </w:rPr>
              <w:t>1</w:t>
            </w:r>
          </w:p>
        </w:tc>
        <w:tc>
          <w:tcPr>
            <w:tcW w:w="697" w:type="dxa"/>
          </w:tcPr>
          <w:p>
            <w:pPr>
              <w:pStyle w:val="TableParagraph"/>
              <w:spacing w:line="227" w:lineRule="exact"/>
              <w:ind w:left="106"/>
              <w:rPr>
                <w:sz w:val="20"/>
              </w:rPr>
            </w:pPr>
            <w:r>
              <w:rPr>
                <w:sz w:val="20"/>
              </w:rPr>
              <w:t>.39%</w:t>
            </w:r>
          </w:p>
        </w:tc>
        <w:tc>
          <w:tcPr>
            <w:tcW w:w="698" w:type="dxa"/>
            <w:shd w:val="clear" w:color="auto" w:fill="DEEAF6"/>
          </w:tcPr>
          <w:p>
            <w:pPr>
              <w:pStyle w:val="TableParagraph"/>
              <w:spacing w:line="229" w:lineRule="exact"/>
              <w:ind w:left="105"/>
              <w:rPr>
                <w:sz w:val="20"/>
              </w:rPr>
            </w:pPr>
            <w:r>
              <w:rPr>
                <w:w w:val="99"/>
                <w:sz w:val="20"/>
              </w:rPr>
              <w:t>4</w:t>
            </w:r>
          </w:p>
        </w:tc>
        <w:tc>
          <w:tcPr>
            <w:tcW w:w="798" w:type="dxa"/>
          </w:tcPr>
          <w:p>
            <w:pPr>
              <w:pStyle w:val="TableParagraph"/>
              <w:spacing w:line="229" w:lineRule="exact"/>
              <w:ind w:left="104"/>
              <w:rPr>
                <w:sz w:val="20"/>
              </w:rPr>
            </w:pPr>
            <w:r>
              <w:rPr>
                <w:sz w:val="20"/>
              </w:rPr>
              <w:t>1.12%</w:t>
            </w:r>
          </w:p>
        </w:tc>
      </w:tr>
    </w:tbl>
    <w:p>
      <w:pPr>
        <w:spacing w:after="0" w:line="229" w:lineRule="exact"/>
        <w:rPr>
          <w:sz w:val="20"/>
        </w:rPr>
        <w:sectPr>
          <w:pgSz w:w="12240" w:h="15840"/>
          <w:pgMar w:header="713" w:footer="76" w:top="2000" w:bottom="340" w:left="820" w:right="580"/>
        </w:sectPr>
      </w:pPr>
    </w:p>
    <w:p>
      <w:pPr>
        <w:pStyle w:val="BodyText"/>
        <w:spacing w:before="7"/>
        <w:rPr>
          <w:sz w:val="15"/>
        </w:rPr>
      </w:pPr>
    </w:p>
    <w:p>
      <w:pPr>
        <w:pStyle w:val="Heading7"/>
      </w:pPr>
      <w:r>
        <w:rPr/>
        <w:t>Estudiantes que ingresan a UANL (EXANI II Y EXANI III CENEVAL)</w:t>
      </w:r>
    </w:p>
    <w:p>
      <w:pPr>
        <w:pStyle w:val="BodyText"/>
        <w:rPr>
          <w:b/>
          <w:sz w:val="20"/>
        </w:rPr>
      </w:pPr>
    </w:p>
    <w:p>
      <w:pPr>
        <w:pStyle w:val="BodyText"/>
        <w:spacing w:before="8"/>
        <w:rPr>
          <w:b/>
          <w:sz w:val="17"/>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698"/>
        <w:gridCol w:w="1236"/>
        <w:gridCol w:w="1208"/>
        <w:gridCol w:w="1236"/>
        <w:gridCol w:w="1239"/>
        <w:gridCol w:w="1212"/>
      </w:tblGrid>
      <w:tr>
        <w:trPr>
          <w:trHeight w:val="930" w:hRule="atLeast"/>
        </w:trPr>
        <w:tc>
          <w:tcPr>
            <w:tcW w:w="2698" w:type="dxa"/>
            <w:tcBorders>
              <w:bottom w:val="single" w:sz="12" w:space="0" w:color="9CC2E4"/>
            </w:tcBorders>
          </w:tcPr>
          <w:p>
            <w:pPr>
              <w:pStyle w:val="TableParagraph"/>
              <w:spacing w:line="227" w:lineRule="exact"/>
              <w:ind w:left="670" w:right="666"/>
              <w:jc w:val="center"/>
              <w:rPr>
                <w:b/>
                <w:sz w:val="20"/>
              </w:rPr>
            </w:pPr>
            <w:r>
              <w:rPr>
                <w:b/>
                <w:sz w:val="20"/>
              </w:rPr>
              <w:t>Semestre</w:t>
            </w:r>
          </w:p>
        </w:tc>
        <w:tc>
          <w:tcPr>
            <w:tcW w:w="1236" w:type="dxa"/>
            <w:tcBorders>
              <w:bottom w:val="single" w:sz="12" w:space="0" w:color="9CC2E4"/>
            </w:tcBorders>
          </w:tcPr>
          <w:p>
            <w:pPr>
              <w:pStyle w:val="TableParagraph"/>
              <w:spacing w:line="237" w:lineRule="auto"/>
              <w:ind w:left="201" w:firstLine="31"/>
              <w:rPr>
                <w:b/>
                <w:sz w:val="20"/>
              </w:rPr>
            </w:pPr>
            <w:r>
              <w:rPr>
                <w:b/>
                <w:sz w:val="20"/>
              </w:rPr>
              <w:t>Total de </w:t>
            </w:r>
            <w:r>
              <w:rPr>
                <w:b/>
                <w:w w:val="95"/>
                <w:sz w:val="20"/>
              </w:rPr>
              <w:t>inscritos</w:t>
            </w:r>
          </w:p>
        </w:tc>
        <w:tc>
          <w:tcPr>
            <w:tcW w:w="1208" w:type="dxa"/>
            <w:tcBorders>
              <w:bottom w:val="single" w:sz="12" w:space="0" w:color="9CC2E4"/>
            </w:tcBorders>
          </w:tcPr>
          <w:p>
            <w:pPr>
              <w:pStyle w:val="TableParagraph"/>
              <w:spacing w:line="237" w:lineRule="auto"/>
              <w:ind w:firstLine="254"/>
              <w:rPr>
                <w:b/>
                <w:sz w:val="20"/>
              </w:rPr>
            </w:pPr>
            <w:r>
              <w:rPr>
                <w:b/>
                <w:sz w:val="20"/>
              </w:rPr>
              <w:t>Total </w:t>
            </w:r>
            <w:r>
              <w:rPr>
                <w:b/>
                <w:w w:val="95"/>
                <w:sz w:val="20"/>
              </w:rPr>
              <w:t>aceptados</w:t>
            </w:r>
          </w:p>
        </w:tc>
        <w:tc>
          <w:tcPr>
            <w:tcW w:w="1236" w:type="dxa"/>
            <w:tcBorders>
              <w:bottom w:val="single" w:sz="12" w:space="0" w:color="9CC2E4"/>
            </w:tcBorders>
          </w:tcPr>
          <w:p>
            <w:pPr>
              <w:pStyle w:val="TableParagraph"/>
              <w:spacing w:line="227" w:lineRule="exact"/>
              <w:ind w:left="111" w:right="108"/>
              <w:jc w:val="center"/>
              <w:rPr>
                <w:b/>
                <w:sz w:val="20"/>
              </w:rPr>
            </w:pPr>
            <w:r>
              <w:rPr>
                <w:b/>
                <w:sz w:val="20"/>
              </w:rPr>
              <w:t>Tot. Rech.</w:t>
            </w:r>
          </w:p>
        </w:tc>
        <w:tc>
          <w:tcPr>
            <w:tcW w:w="1239" w:type="dxa"/>
            <w:tcBorders>
              <w:bottom w:val="single" w:sz="12" w:space="0" w:color="9CC2E4"/>
            </w:tcBorders>
          </w:tcPr>
          <w:p>
            <w:pPr>
              <w:pStyle w:val="TableParagraph"/>
              <w:spacing w:line="237" w:lineRule="auto"/>
              <w:ind w:left="117" w:firstLine="38"/>
              <w:rPr>
                <w:b/>
                <w:sz w:val="20"/>
              </w:rPr>
            </w:pPr>
            <w:r>
              <w:rPr>
                <w:b/>
                <w:sz w:val="20"/>
              </w:rPr>
              <w:t>Promedio ex ingreso</w:t>
            </w:r>
          </w:p>
        </w:tc>
        <w:tc>
          <w:tcPr>
            <w:tcW w:w="1212" w:type="dxa"/>
            <w:tcBorders>
              <w:bottom w:val="single" w:sz="12" w:space="0" w:color="9CC2E4"/>
            </w:tcBorders>
          </w:tcPr>
          <w:p>
            <w:pPr>
              <w:pStyle w:val="TableParagraph"/>
              <w:ind w:left="309" w:right="-19" w:hanging="166"/>
              <w:rPr>
                <w:b/>
                <w:sz w:val="20"/>
              </w:rPr>
            </w:pPr>
            <w:r>
              <w:rPr>
                <w:b/>
                <w:w w:val="95"/>
                <w:sz w:val="20"/>
              </w:rPr>
              <w:t>Promedio </w:t>
            </w:r>
            <w:r>
              <w:rPr>
                <w:b/>
                <w:sz w:val="20"/>
              </w:rPr>
              <w:t>Ex. de inglés</w:t>
            </w:r>
          </w:p>
        </w:tc>
      </w:tr>
      <w:tr>
        <w:trPr>
          <w:trHeight w:val="459" w:hRule="atLeast"/>
        </w:trPr>
        <w:tc>
          <w:tcPr>
            <w:tcW w:w="2698" w:type="dxa"/>
            <w:tcBorders>
              <w:top w:val="single" w:sz="12" w:space="0" w:color="9CC2E4"/>
            </w:tcBorders>
          </w:tcPr>
          <w:p>
            <w:pPr>
              <w:pStyle w:val="TableParagraph"/>
              <w:spacing w:line="227" w:lineRule="exact"/>
              <w:ind w:left="670" w:right="666"/>
              <w:jc w:val="center"/>
              <w:rPr>
                <w:b/>
                <w:sz w:val="20"/>
              </w:rPr>
            </w:pPr>
            <w:r>
              <w:rPr>
                <w:b/>
                <w:sz w:val="20"/>
              </w:rPr>
              <w:t>Ago –Dic 16</w:t>
            </w:r>
          </w:p>
        </w:tc>
        <w:tc>
          <w:tcPr>
            <w:tcW w:w="1236" w:type="dxa"/>
            <w:tcBorders>
              <w:top w:val="single" w:sz="12" w:space="0" w:color="9CC2E4"/>
            </w:tcBorders>
          </w:tcPr>
          <w:p>
            <w:pPr>
              <w:pStyle w:val="TableParagraph"/>
              <w:spacing w:line="229" w:lineRule="exact"/>
              <w:ind w:left="111" w:right="104"/>
              <w:jc w:val="center"/>
              <w:rPr>
                <w:sz w:val="20"/>
              </w:rPr>
            </w:pPr>
            <w:r>
              <w:rPr>
                <w:sz w:val="20"/>
              </w:rPr>
              <w:t>1505</w:t>
            </w:r>
          </w:p>
        </w:tc>
        <w:tc>
          <w:tcPr>
            <w:tcW w:w="1208" w:type="dxa"/>
            <w:tcBorders>
              <w:top w:val="single" w:sz="12" w:space="0" w:color="9CC2E4"/>
            </w:tcBorders>
          </w:tcPr>
          <w:p>
            <w:pPr>
              <w:pStyle w:val="TableParagraph"/>
              <w:spacing w:line="229" w:lineRule="exact"/>
              <w:ind w:left="436"/>
              <w:rPr>
                <w:sz w:val="20"/>
              </w:rPr>
            </w:pPr>
            <w:r>
              <w:rPr>
                <w:sz w:val="20"/>
              </w:rPr>
              <w:t>505</w:t>
            </w:r>
          </w:p>
        </w:tc>
        <w:tc>
          <w:tcPr>
            <w:tcW w:w="1236" w:type="dxa"/>
            <w:tcBorders>
              <w:top w:val="single" w:sz="12" w:space="0" w:color="9CC2E4"/>
            </w:tcBorders>
          </w:tcPr>
          <w:p>
            <w:pPr>
              <w:pStyle w:val="TableParagraph"/>
              <w:spacing w:line="229" w:lineRule="exact"/>
              <w:ind w:left="109" w:right="108"/>
              <w:jc w:val="center"/>
              <w:rPr>
                <w:sz w:val="20"/>
              </w:rPr>
            </w:pPr>
            <w:r>
              <w:rPr>
                <w:sz w:val="20"/>
              </w:rPr>
              <w:t>1000</w:t>
            </w:r>
          </w:p>
        </w:tc>
        <w:tc>
          <w:tcPr>
            <w:tcW w:w="1239" w:type="dxa"/>
            <w:tcBorders>
              <w:top w:val="single" w:sz="12" w:space="0" w:color="9CC2E4"/>
            </w:tcBorders>
          </w:tcPr>
          <w:p>
            <w:pPr>
              <w:pStyle w:val="TableParagraph"/>
              <w:spacing w:line="229" w:lineRule="exact"/>
              <w:ind w:left="373" w:right="370"/>
              <w:jc w:val="center"/>
              <w:rPr>
                <w:sz w:val="20"/>
              </w:rPr>
            </w:pPr>
            <w:r>
              <w:rPr>
                <w:sz w:val="20"/>
              </w:rPr>
              <w:t>1300</w:t>
            </w:r>
          </w:p>
        </w:tc>
        <w:tc>
          <w:tcPr>
            <w:tcW w:w="1212" w:type="dxa"/>
            <w:tcBorders>
              <w:top w:val="single" w:sz="12" w:space="0" w:color="9CC2E4"/>
            </w:tcBorders>
          </w:tcPr>
          <w:p>
            <w:pPr>
              <w:pStyle w:val="TableParagraph"/>
              <w:spacing w:line="229" w:lineRule="exact"/>
              <w:ind w:left="114" w:right="113"/>
              <w:jc w:val="center"/>
              <w:rPr>
                <w:sz w:val="20"/>
              </w:rPr>
            </w:pPr>
            <w:r>
              <w:rPr>
                <w:sz w:val="20"/>
              </w:rPr>
              <w:t>42.04%</w:t>
            </w:r>
          </w:p>
        </w:tc>
      </w:tr>
      <w:tr>
        <w:trPr>
          <w:trHeight w:val="345" w:hRule="atLeast"/>
        </w:trPr>
        <w:tc>
          <w:tcPr>
            <w:tcW w:w="2698" w:type="dxa"/>
          </w:tcPr>
          <w:p>
            <w:pPr>
              <w:pStyle w:val="TableParagraph"/>
              <w:spacing w:line="225" w:lineRule="exact"/>
              <w:ind w:left="670" w:right="666"/>
              <w:jc w:val="center"/>
              <w:rPr>
                <w:b/>
                <w:sz w:val="20"/>
              </w:rPr>
            </w:pPr>
            <w:r>
              <w:rPr>
                <w:b/>
                <w:sz w:val="20"/>
              </w:rPr>
              <w:t>Ene –Jul 17</w:t>
            </w:r>
          </w:p>
        </w:tc>
        <w:tc>
          <w:tcPr>
            <w:tcW w:w="1236" w:type="dxa"/>
          </w:tcPr>
          <w:p>
            <w:pPr>
              <w:pStyle w:val="TableParagraph"/>
              <w:spacing w:line="227" w:lineRule="exact"/>
              <w:ind w:left="111" w:right="104"/>
              <w:jc w:val="center"/>
              <w:rPr>
                <w:sz w:val="20"/>
              </w:rPr>
            </w:pPr>
            <w:r>
              <w:rPr>
                <w:sz w:val="20"/>
              </w:rPr>
              <w:t>819</w:t>
            </w:r>
          </w:p>
        </w:tc>
        <w:tc>
          <w:tcPr>
            <w:tcW w:w="1208" w:type="dxa"/>
          </w:tcPr>
          <w:p>
            <w:pPr>
              <w:pStyle w:val="TableParagraph"/>
              <w:spacing w:line="227" w:lineRule="exact"/>
              <w:ind w:left="436"/>
              <w:rPr>
                <w:sz w:val="20"/>
              </w:rPr>
            </w:pPr>
            <w:r>
              <w:rPr>
                <w:sz w:val="20"/>
              </w:rPr>
              <w:t>330</w:t>
            </w:r>
          </w:p>
        </w:tc>
        <w:tc>
          <w:tcPr>
            <w:tcW w:w="1236" w:type="dxa"/>
          </w:tcPr>
          <w:p>
            <w:pPr>
              <w:pStyle w:val="TableParagraph"/>
              <w:spacing w:line="227" w:lineRule="exact"/>
              <w:ind w:left="109" w:right="108"/>
              <w:jc w:val="center"/>
              <w:rPr>
                <w:sz w:val="20"/>
              </w:rPr>
            </w:pPr>
            <w:r>
              <w:rPr>
                <w:sz w:val="20"/>
              </w:rPr>
              <w:t>489</w:t>
            </w:r>
          </w:p>
        </w:tc>
        <w:tc>
          <w:tcPr>
            <w:tcW w:w="1239" w:type="dxa"/>
          </w:tcPr>
          <w:p>
            <w:pPr>
              <w:pStyle w:val="TableParagraph"/>
              <w:spacing w:line="227" w:lineRule="exact"/>
              <w:ind w:left="373" w:right="370"/>
              <w:jc w:val="center"/>
              <w:rPr>
                <w:sz w:val="20"/>
              </w:rPr>
            </w:pPr>
            <w:r>
              <w:rPr>
                <w:sz w:val="20"/>
              </w:rPr>
              <w:t>1285</w:t>
            </w:r>
          </w:p>
        </w:tc>
        <w:tc>
          <w:tcPr>
            <w:tcW w:w="1212" w:type="dxa"/>
          </w:tcPr>
          <w:p>
            <w:pPr>
              <w:pStyle w:val="TableParagraph"/>
              <w:spacing w:line="227" w:lineRule="exact"/>
              <w:ind w:left="115" w:right="112"/>
              <w:jc w:val="center"/>
              <w:rPr>
                <w:sz w:val="20"/>
              </w:rPr>
            </w:pPr>
            <w:r>
              <w:rPr>
                <w:sz w:val="20"/>
              </w:rPr>
              <w:t>38.1%</w:t>
            </w:r>
          </w:p>
        </w:tc>
      </w:tr>
      <w:tr>
        <w:trPr>
          <w:trHeight w:val="345" w:hRule="atLeast"/>
        </w:trPr>
        <w:tc>
          <w:tcPr>
            <w:tcW w:w="2698" w:type="dxa"/>
          </w:tcPr>
          <w:p>
            <w:pPr>
              <w:pStyle w:val="TableParagraph"/>
              <w:spacing w:line="225" w:lineRule="exact"/>
              <w:ind w:left="670" w:right="666"/>
              <w:jc w:val="center"/>
              <w:rPr>
                <w:b/>
                <w:sz w:val="20"/>
              </w:rPr>
            </w:pPr>
            <w:r>
              <w:rPr>
                <w:b/>
                <w:sz w:val="20"/>
              </w:rPr>
              <w:t>Agos – Dic 17</w:t>
            </w:r>
          </w:p>
        </w:tc>
        <w:tc>
          <w:tcPr>
            <w:tcW w:w="1236" w:type="dxa"/>
          </w:tcPr>
          <w:p>
            <w:pPr>
              <w:pStyle w:val="TableParagraph"/>
              <w:spacing w:line="227" w:lineRule="exact"/>
              <w:ind w:left="111" w:right="104"/>
              <w:jc w:val="center"/>
              <w:rPr>
                <w:sz w:val="20"/>
              </w:rPr>
            </w:pPr>
            <w:r>
              <w:rPr>
                <w:sz w:val="20"/>
              </w:rPr>
              <w:t>1613</w:t>
            </w:r>
          </w:p>
        </w:tc>
        <w:tc>
          <w:tcPr>
            <w:tcW w:w="1208" w:type="dxa"/>
          </w:tcPr>
          <w:p>
            <w:pPr>
              <w:pStyle w:val="TableParagraph"/>
              <w:spacing w:line="227" w:lineRule="exact"/>
              <w:ind w:left="436"/>
              <w:rPr>
                <w:sz w:val="20"/>
              </w:rPr>
            </w:pPr>
            <w:r>
              <w:rPr>
                <w:sz w:val="20"/>
              </w:rPr>
              <w:t>528</w:t>
            </w:r>
          </w:p>
        </w:tc>
        <w:tc>
          <w:tcPr>
            <w:tcW w:w="1236" w:type="dxa"/>
          </w:tcPr>
          <w:p>
            <w:pPr>
              <w:pStyle w:val="TableParagraph"/>
              <w:spacing w:line="227" w:lineRule="exact"/>
              <w:ind w:left="109" w:right="108"/>
              <w:jc w:val="center"/>
              <w:rPr>
                <w:sz w:val="20"/>
              </w:rPr>
            </w:pPr>
            <w:r>
              <w:rPr>
                <w:sz w:val="20"/>
              </w:rPr>
              <w:t>1085</w:t>
            </w:r>
          </w:p>
        </w:tc>
        <w:tc>
          <w:tcPr>
            <w:tcW w:w="1239" w:type="dxa"/>
          </w:tcPr>
          <w:p>
            <w:pPr>
              <w:pStyle w:val="TableParagraph"/>
              <w:spacing w:line="227" w:lineRule="exact"/>
              <w:ind w:left="373" w:right="370"/>
              <w:jc w:val="center"/>
              <w:rPr>
                <w:sz w:val="20"/>
              </w:rPr>
            </w:pPr>
            <w:r>
              <w:rPr>
                <w:sz w:val="20"/>
              </w:rPr>
              <w:t>1348</w:t>
            </w:r>
          </w:p>
        </w:tc>
        <w:tc>
          <w:tcPr>
            <w:tcW w:w="1212" w:type="dxa"/>
          </w:tcPr>
          <w:p>
            <w:pPr>
              <w:pStyle w:val="TableParagraph"/>
              <w:spacing w:line="227" w:lineRule="exact"/>
              <w:ind w:left="115" w:right="113"/>
              <w:jc w:val="center"/>
              <w:rPr>
                <w:sz w:val="20"/>
              </w:rPr>
            </w:pPr>
            <w:r>
              <w:rPr>
                <w:sz w:val="20"/>
              </w:rPr>
              <w:t>--------------</w:t>
            </w:r>
          </w:p>
        </w:tc>
      </w:tr>
    </w:tbl>
    <w:p>
      <w:pPr>
        <w:pStyle w:val="BodyText"/>
        <w:rPr>
          <w:b/>
          <w:sz w:val="20"/>
        </w:rPr>
      </w:pPr>
    </w:p>
    <w:p>
      <w:pPr>
        <w:pStyle w:val="BodyText"/>
        <w:spacing w:before="5"/>
        <w:rPr>
          <w:b/>
          <w:sz w:val="16"/>
        </w:rPr>
      </w:pPr>
    </w:p>
    <w:p>
      <w:pPr>
        <w:spacing w:line="276" w:lineRule="exact" w:before="92"/>
        <w:ind w:left="882" w:right="0" w:firstLine="0"/>
        <w:jc w:val="left"/>
        <w:rPr>
          <w:b/>
          <w:sz w:val="24"/>
        </w:rPr>
      </w:pPr>
      <w:r>
        <w:rPr>
          <w:b/>
          <w:sz w:val="24"/>
        </w:rPr>
        <w:t>Programa de Talentos</w:t>
      </w:r>
    </w:p>
    <w:p>
      <w:pPr>
        <w:spacing w:line="253" w:lineRule="exact" w:before="0"/>
        <w:ind w:left="882" w:right="0" w:firstLine="0"/>
        <w:jc w:val="left"/>
        <w:rPr>
          <w:sz w:val="22"/>
        </w:rPr>
      </w:pPr>
      <w:r>
        <w:rPr>
          <w:sz w:val="22"/>
        </w:rPr>
        <w:t>Número de estudiantes por dependencia.</w:t>
      </w:r>
    </w:p>
    <w:p>
      <w:pPr>
        <w:pStyle w:val="BodyText"/>
        <w:spacing w:before="9"/>
        <w:rPr>
          <w:sz w:val="15"/>
        </w:rPr>
      </w:pPr>
    </w:p>
    <w:tbl>
      <w:tblPr>
        <w:tblW w:w="0" w:type="auto"/>
        <w:jc w:val="left"/>
        <w:tblInd w:w="902" w:type="dxa"/>
        <w:tblBorders>
          <w:top w:val="single" w:sz="8" w:space="0" w:color="5B9BD4"/>
          <w:left w:val="single" w:sz="8" w:space="0" w:color="5B9BD4"/>
          <w:bottom w:val="single" w:sz="8" w:space="0" w:color="5B9BD4"/>
          <w:right w:val="single" w:sz="8" w:space="0" w:color="5B9BD4"/>
          <w:insideH w:val="single" w:sz="8" w:space="0" w:color="5B9BD4"/>
          <w:insideV w:val="single" w:sz="8" w:space="0" w:color="5B9BD4"/>
        </w:tblBorders>
        <w:tblLayout w:type="fixed"/>
        <w:tblCellMar>
          <w:top w:w="0" w:type="dxa"/>
          <w:left w:w="0" w:type="dxa"/>
          <w:bottom w:w="0" w:type="dxa"/>
          <w:right w:w="0" w:type="dxa"/>
        </w:tblCellMar>
        <w:tblLook w:val="01E0"/>
      </w:tblPr>
      <w:tblGrid>
        <w:gridCol w:w="1039"/>
        <w:gridCol w:w="1082"/>
        <w:gridCol w:w="1512"/>
        <w:gridCol w:w="1079"/>
        <w:gridCol w:w="1511"/>
        <w:gridCol w:w="1079"/>
        <w:gridCol w:w="1512"/>
      </w:tblGrid>
      <w:tr>
        <w:trPr>
          <w:trHeight w:val="689" w:hRule="atLeast"/>
        </w:trPr>
        <w:tc>
          <w:tcPr>
            <w:tcW w:w="1039" w:type="dxa"/>
            <w:tcBorders>
              <w:bottom w:val="single" w:sz="18" w:space="0" w:color="5B9BD4"/>
            </w:tcBorders>
          </w:tcPr>
          <w:p>
            <w:pPr>
              <w:pStyle w:val="TableParagraph"/>
              <w:ind w:left="0"/>
              <w:rPr>
                <w:rFonts w:ascii="Times New Roman"/>
                <w:sz w:val="20"/>
              </w:rPr>
            </w:pPr>
          </w:p>
        </w:tc>
        <w:tc>
          <w:tcPr>
            <w:tcW w:w="1082" w:type="dxa"/>
            <w:tcBorders>
              <w:bottom w:val="single" w:sz="18" w:space="0" w:color="5B9BD4"/>
            </w:tcBorders>
          </w:tcPr>
          <w:p>
            <w:pPr>
              <w:pStyle w:val="TableParagraph"/>
              <w:spacing w:line="237" w:lineRule="auto"/>
              <w:ind w:left="273" w:hanging="51"/>
              <w:rPr>
                <w:b/>
                <w:sz w:val="20"/>
              </w:rPr>
            </w:pPr>
            <w:r>
              <w:rPr>
                <w:b/>
                <w:w w:val="95"/>
                <w:sz w:val="20"/>
              </w:rPr>
              <w:t>Enero- </w:t>
            </w:r>
            <w:r>
              <w:rPr>
                <w:b/>
                <w:sz w:val="20"/>
              </w:rPr>
              <w:t>Junio</w:t>
            </w:r>
          </w:p>
          <w:p>
            <w:pPr>
              <w:pStyle w:val="TableParagraph"/>
              <w:spacing w:line="215" w:lineRule="exact"/>
              <w:ind w:left="316"/>
              <w:rPr>
                <w:b/>
                <w:sz w:val="20"/>
              </w:rPr>
            </w:pPr>
            <w:r>
              <w:rPr>
                <w:b/>
                <w:sz w:val="20"/>
              </w:rPr>
              <w:t>2015</w:t>
            </w:r>
          </w:p>
        </w:tc>
        <w:tc>
          <w:tcPr>
            <w:tcW w:w="1512" w:type="dxa"/>
            <w:tcBorders>
              <w:bottom w:val="single" w:sz="18" w:space="0" w:color="5B9BD4"/>
            </w:tcBorders>
          </w:tcPr>
          <w:p>
            <w:pPr>
              <w:pStyle w:val="TableParagraph"/>
              <w:spacing w:line="237" w:lineRule="auto"/>
              <w:ind w:left="269" w:right="255" w:hanging="2"/>
              <w:jc w:val="center"/>
              <w:rPr>
                <w:b/>
                <w:sz w:val="20"/>
              </w:rPr>
            </w:pPr>
            <w:r>
              <w:rPr>
                <w:b/>
                <w:sz w:val="20"/>
              </w:rPr>
              <w:t>Agosto- </w:t>
            </w:r>
            <w:r>
              <w:rPr>
                <w:b/>
                <w:w w:val="95"/>
                <w:sz w:val="20"/>
              </w:rPr>
              <w:t>Diciembre</w:t>
            </w:r>
          </w:p>
          <w:p>
            <w:pPr>
              <w:pStyle w:val="TableParagraph"/>
              <w:spacing w:line="215" w:lineRule="exact"/>
              <w:ind w:left="502" w:right="491"/>
              <w:jc w:val="center"/>
              <w:rPr>
                <w:b/>
                <w:sz w:val="20"/>
              </w:rPr>
            </w:pPr>
            <w:r>
              <w:rPr>
                <w:b/>
                <w:sz w:val="20"/>
              </w:rPr>
              <w:t>2015</w:t>
            </w:r>
          </w:p>
        </w:tc>
        <w:tc>
          <w:tcPr>
            <w:tcW w:w="1079" w:type="dxa"/>
            <w:tcBorders>
              <w:bottom w:val="single" w:sz="18" w:space="0" w:color="5B9BD4"/>
            </w:tcBorders>
          </w:tcPr>
          <w:p>
            <w:pPr>
              <w:pStyle w:val="TableParagraph"/>
              <w:spacing w:line="237" w:lineRule="auto"/>
              <w:ind w:left="271" w:hanging="51"/>
              <w:rPr>
                <w:b/>
                <w:sz w:val="20"/>
              </w:rPr>
            </w:pPr>
            <w:r>
              <w:rPr>
                <w:b/>
                <w:w w:val="95"/>
                <w:sz w:val="20"/>
              </w:rPr>
              <w:t>Enero- </w:t>
            </w:r>
            <w:r>
              <w:rPr>
                <w:b/>
                <w:sz w:val="20"/>
              </w:rPr>
              <w:t>Junio</w:t>
            </w:r>
          </w:p>
          <w:p>
            <w:pPr>
              <w:pStyle w:val="TableParagraph"/>
              <w:spacing w:line="215" w:lineRule="exact"/>
              <w:ind w:left="315"/>
              <w:rPr>
                <w:b/>
                <w:sz w:val="20"/>
              </w:rPr>
            </w:pPr>
            <w:r>
              <w:rPr>
                <w:b/>
                <w:sz w:val="20"/>
              </w:rPr>
              <w:t>2016</w:t>
            </w:r>
          </w:p>
        </w:tc>
        <w:tc>
          <w:tcPr>
            <w:tcW w:w="1511" w:type="dxa"/>
            <w:tcBorders>
              <w:bottom w:val="single" w:sz="18" w:space="0" w:color="5B9BD4"/>
            </w:tcBorders>
          </w:tcPr>
          <w:p>
            <w:pPr>
              <w:pStyle w:val="TableParagraph"/>
              <w:spacing w:line="237" w:lineRule="auto"/>
              <w:ind w:left="273" w:right="250" w:hanging="2"/>
              <w:jc w:val="center"/>
              <w:rPr>
                <w:b/>
                <w:sz w:val="20"/>
              </w:rPr>
            </w:pPr>
            <w:r>
              <w:rPr>
                <w:b/>
                <w:sz w:val="20"/>
              </w:rPr>
              <w:t>Agosto- </w:t>
            </w:r>
            <w:r>
              <w:rPr>
                <w:b/>
                <w:w w:val="95"/>
                <w:sz w:val="20"/>
              </w:rPr>
              <w:t>Diciembre</w:t>
            </w:r>
          </w:p>
          <w:p>
            <w:pPr>
              <w:pStyle w:val="TableParagraph"/>
              <w:spacing w:line="215" w:lineRule="exact"/>
              <w:ind w:left="513" w:right="493"/>
              <w:jc w:val="center"/>
              <w:rPr>
                <w:b/>
                <w:sz w:val="20"/>
              </w:rPr>
            </w:pPr>
            <w:r>
              <w:rPr>
                <w:b/>
                <w:sz w:val="20"/>
              </w:rPr>
              <w:t>2016</w:t>
            </w:r>
          </w:p>
        </w:tc>
        <w:tc>
          <w:tcPr>
            <w:tcW w:w="1079" w:type="dxa"/>
            <w:tcBorders>
              <w:bottom w:val="single" w:sz="18" w:space="0" w:color="5B9BD4"/>
            </w:tcBorders>
          </w:tcPr>
          <w:p>
            <w:pPr>
              <w:pStyle w:val="TableParagraph"/>
              <w:spacing w:line="237" w:lineRule="auto"/>
              <w:ind w:left="276" w:hanging="51"/>
              <w:rPr>
                <w:b/>
                <w:sz w:val="20"/>
              </w:rPr>
            </w:pPr>
            <w:r>
              <w:rPr>
                <w:b/>
                <w:w w:val="95"/>
                <w:sz w:val="20"/>
              </w:rPr>
              <w:t>Enero- </w:t>
            </w:r>
            <w:r>
              <w:rPr>
                <w:b/>
                <w:sz w:val="20"/>
              </w:rPr>
              <w:t>Junio</w:t>
            </w:r>
          </w:p>
          <w:p>
            <w:pPr>
              <w:pStyle w:val="TableParagraph"/>
              <w:spacing w:line="215" w:lineRule="exact"/>
              <w:ind w:left="319"/>
              <w:rPr>
                <w:b/>
                <w:sz w:val="20"/>
              </w:rPr>
            </w:pPr>
            <w:r>
              <w:rPr>
                <w:b/>
                <w:sz w:val="20"/>
              </w:rPr>
              <w:t>2017</w:t>
            </w:r>
          </w:p>
        </w:tc>
        <w:tc>
          <w:tcPr>
            <w:tcW w:w="1512" w:type="dxa"/>
            <w:tcBorders>
              <w:bottom w:val="single" w:sz="18" w:space="0" w:color="5B9BD4"/>
            </w:tcBorders>
          </w:tcPr>
          <w:p>
            <w:pPr>
              <w:pStyle w:val="TableParagraph"/>
              <w:spacing w:line="237" w:lineRule="auto"/>
              <w:ind w:left="275" w:right="248" w:hanging="2"/>
              <w:jc w:val="center"/>
              <w:rPr>
                <w:b/>
                <w:sz w:val="20"/>
              </w:rPr>
            </w:pPr>
            <w:r>
              <w:rPr>
                <w:b/>
                <w:sz w:val="20"/>
              </w:rPr>
              <w:t>Agosto- </w:t>
            </w:r>
            <w:r>
              <w:rPr>
                <w:b/>
                <w:w w:val="95"/>
                <w:sz w:val="20"/>
              </w:rPr>
              <w:t>Diciembre</w:t>
            </w:r>
          </w:p>
          <w:p>
            <w:pPr>
              <w:pStyle w:val="TableParagraph"/>
              <w:spacing w:line="215" w:lineRule="exact"/>
              <w:ind w:left="509" w:right="485"/>
              <w:jc w:val="center"/>
              <w:rPr>
                <w:b/>
                <w:sz w:val="20"/>
              </w:rPr>
            </w:pPr>
            <w:r>
              <w:rPr>
                <w:b/>
                <w:sz w:val="20"/>
              </w:rPr>
              <w:t>2017</w:t>
            </w:r>
          </w:p>
        </w:tc>
      </w:tr>
      <w:tr>
        <w:trPr>
          <w:trHeight w:val="231" w:hRule="atLeast"/>
        </w:trPr>
        <w:tc>
          <w:tcPr>
            <w:tcW w:w="1039" w:type="dxa"/>
            <w:tcBorders>
              <w:top w:val="single" w:sz="18" w:space="0" w:color="5B9BD4"/>
            </w:tcBorders>
            <w:shd w:val="clear" w:color="auto" w:fill="D5E6F4"/>
          </w:tcPr>
          <w:p>
            <w:pPr>
              <w:pStyle w:val="TableParagraph"/>
              <w:spacing w:line="211" w:lineRule="exact"/>
              <w:rPr>
                <w:b/>
                <w:sz w:val="20"/>
              </w:rPr>
            </w:pPr>
            <w:r>
              <w:rPr>
                <w:b/>
                <w:sz w:val="20"/>
              </w:rPr>
              <w:t>Talentos</w:t>
            </w:r>
          </w:p>
        </w:tc>
        <w:tc>
          <w:tcPr>
            <w:tcW w:w="1082" w:type="dxa"/>
            <w:tcBorders>
              <w:top w:val="single" w:sz="18" w:space="0" w:color="5B9BD4"/>
            </w:tcBorders>
            <w:shd w:val="clear" w:color="auto" w:fill="D5E6F4"/>
          </w:tcPr>
          <w:p>
            <w:pPr>
              <w:pStyle w:val="TableParagraph"/>
              <w:spacing w:line="211" w:lineRule="exact"/>
              <w:ind w:left="405" w:right="393"/>
              <w:jc w:val="center"/>
              <w:rPr>
                <w:sz w:val="20"/>
              </w:rPr>
            </w:pPr>
            <w:r>
              <w:rPr>
                <w:sz w:val="20"/>
              </w:rPr>
              <w:t>56</w:t>
            </w:r>
          </w:p>
        </w:tc>
        <w:tc>
          <w:tcPr>
            <w:tcW w:w="1512" w:type="dxa"/>
            <w:tcBorders>
              <w:top w:val="single" w:sz="18" w:space="0" w:color="5B9BD4"/>
            </w:tcBorders>
            <w:shd w:val="clear" w:color="auto" w:fill="D5E6F4"/>
          </w:tcPr>
          <w:p>
            <w:pPr>
              <w:pStyle w:val="TableParagraph"/>
              <w:spacing w:line="211" w:lineRule="exact"/>
              <w:ind w:left="502" w:right="491"/>
              <w:jc w:val="center"/>
              <w:rPr>
                <w:sz w:val="20"/>
              </w:rPr>
            </w:pPr>
            <w:r>
              <w:rPr>
                <w:sz w:val="20"/>
              </w:rPr>
              <w:t>81</w:t>
            </w:r>
          </w:p>
        </w:tc>
        <w:tc>
          <w:tcPr>
            <w:tcW w:w="1079" w:type="dxa"/>
            <w:tcBorders>
              <w:top w:val="single" w:sz="18" w:space="0" w:color="5B9BD4"/>
            </w:tcBorders>
            <w:shd w:val="clear" w:color="auto" w:fill="D5E6F4"/>
          </w:tcPr>
          <w:p>
            <w:pPr>
              <w:pStyle w:val="TableParagraph"/>
              <w:spacing w:line="211" w:lineRule="exact"/>
              <w:ind w:left="399" w:right="387"/>
              <w:jc w:val="center"/>
              <w:rPr>
                <w:sz w:val="20"/>
              </w:rPr>
            </w:pPr>
            <w:r>
              <w:rPr>
                <w:sz w:val="20"/>
              </w:rPr>
              <w:t>79</w:t>
            </w:r>
          </w:p>
        </w:tc>
        <w:tc>
          <w:tcPr>
            <w:tcW w:w="1511" w:type="dxa"/>
            <w:tcBorders>
              <w:top w:val="single" w:sz="18" w:space="0" w:color="5B9BD4"/>
            </w:tcBorders>
            <w:shd w:val="clear" w:color="auto" w:fill="D5E6F4"/>
          </w:tcPr>
          <w:p>
            <w:pPr>
              <w:pStyle w:val="TableParagraph"/>
              <w:spacing w:line="211" w:lineRule="exact"/>
              <w:ind w:left="513" w:right="493"/>
              <w:jc w:val="center"/>
              <w:rPr>
                <w:sz w:val="20"/>
              </w:rPr>
            </w:pPr>
            <w:r>
              <w:rPr>
                <w:sz w:val="20"/>
              </w:rPr>
              <w:t>50</w:t>
            </w:r>
          </w:p>
        </w:tc>
        <w:tc>
          <w:tcPr>
            <w:tcW w:w="1079" w:type="dxa"/>
            <w:tcBorders>
              <w:top w:val="single" w:sz="18" w:space="0" w:color="5B9BD4"/>
            </w:tcBorders>
            <w:shd w:val="clear" w:color="auto" w:fill="D5E6F4"/>
          </w:tcPr>
          <w:p>
            <w:pPr>
              <w:pStyle w:val="TableParagraph"/>
              <w:spacing w:line="211" w:lineRule="exact"/>
              <w:ind w:left="404" w:right="382"/>
              <w:jc w:val="center"/>
              <w:rPr>
                <w:sz w:val="20"/>
              </w:rPr>
            </w:pPr>
            <w:r>
              <w:rPr>
                <w:sz w:val="20"/>
              </w:rPr>
              <w:t>50</w:t>
            </w:r>
          </w:p>
        </w:tc>
        <w:tc>
          <w:tcPr>
            <w:tcW w:w="1512" w:type="dxa"/>
            <w:tcBorders>
              <w:top w:val="single" w:sz="18" w:space="0" w:color="5B9BD4"/>
            </w:tcBorders>
            <w:shd w:val="clear" w:color="auto" w:fill="D5E6F4"/>
          </w:tcPr>
          <w:p>
            <w:pPr>
              <w:pStyle w:val="TableParagraph"/>
              <w:spacing w:line="211" w:lineRule="exact"/>
              <w:ind w:left="509" w:right="485"/>
              <w:jc w:val="center"/>
              <w:rPr>
                <w:sz w:val="20"/>
              </w:rPr>
            </w:pPr>
            <w:r>
              <w:rPr>
                <w:sz w:val="20"/>
              </w:rPr>
              <w:t>32</w:t>
            </w:r>
          </w:p>
        </w:tc>
      </w:tr>
    </w:tbl>
    <w:p>
      <w:pPr>
        <w:spacing w:after="0" w:line="211" w:lineRule="exact"/>
        <w:jc w:val="center"/>
        <w:rPr>
          <w:sz w:val="20"/>
        </w:rPr>
        <w:sectPr>
          <w:pgSz w:w="12240" w:h="15840"/>
          <w:pgMar w:header="713" w:footer="76" w:top="2000" w:bottom="340" w:left="820" w:right="580"/>
        </w:sectPr>
      </w:pPr>
    </w:p>
    <w:p>
      <w:pPr>
        <w:pStyle w:val="BodyText"/>
        <w:spacing w:before="1"/>
        <w:rPr>
          <w:sz w:val="15"/>
        </w:rPr>
      </w:pPr>
    </w:p>
    <w:p>
      <w:pPr>
        <w:pStyle w:val="ListParagraph"/>
        <w:numPr>
          <w:ilvl w:val="0"/>
          <w:numId w:val="34"/>
        </w:numPr>
        <w:tabs>
          <w:tab w:pos="997" w:val="left" w:leader="none"/>
        </w:tabs>
        <w:spacing w:line="240" w:lineRule="auto" w:before="93" w:after="0"/>
        <w:ind w:left="996" w:right="0" w:hanging="256"/>
        <w:jc w:val="left"/>
        <w:rPr>
          <w:b/>
          <w:sz w:val="23"/>
        </w:rPr>
      </w:pPr>
      <w:r>
        <w:rPr>
          <w:b/>
          <w:sz w:val="23"/>
        </w:rPr>
        <w:t>DESARROLLO DE LICENCIATURA, DE POSGRADO Y DE</w:t>
      </w:r>
      <w:r>
        <w:rPr>
          <w:b/>
          <w:spacing w:val="-6"/>
          <w:sz w:val="23"/>
        </w:rPr>
        <w:t> </w:t>
      </w:r>
      <w:r>
        <w:rPr>
          <w:b/>
          <w:sz w:val="23"/>
        </w:rPr>
        <w:t>INVESTIGACIÓN</w:t>
      </w:r>
    </w:p>
    <w:p>
      <w:pPr>
        <w:pStyle w:val="BodyText"/>
        <w:rPr>
          <w:b/>
          <w:sz w:val="26"/>
        </w:rPr>
      </w:pPr>
    </w:p>
    <w:p>
      <w:pPr>
        <w:spacing w:line="276" w:lineRule="auto" w:before="204"/>
        <w:ind w:left="740" w:right="1120" w:firstLine="0"/>
        <w:jc w:val="both"/>
        <w:rPr>
          <w:sz w:val="23"/>
        </w:rPr>
      </w:pPr>
      <w:r>
        <w:rPr>
          <w:sz w:val="23"/>
        </w:rPr>
        <w:t>Ampliar, articular y potenciar las capacidades institucionales para la formación de profesionales, científicos y humanistas, así como para el desarrollo científico y la innovación, que le permita a la Facultad anticiparse y responder con mayor oportunidad y</w:t>
      </w:r>
      <w:r>
        <w:rPr>
          <w:spacing w:val="-13"/>
          <w:sz w:val="23"/>
        </w:rPr>
        <w:t> </w:t>
      </w:r>
      <w:r>
        <w:rPr>
          <w:sz w:val="23"/>
        </w:rPr>
        <w:t>con</w:t>
      </w:r>
      <w:r>
        <w:rPr>
          <w:spacing w:val="-9"/>
          <w:sz w:val="23"/>
        </w:rPr>
        <w:t> </w:t>
      </w:r>
      <w:r>
        <w:rPr>
          <w:sz w:val="23"/>
        </w:rPr>
        <w:t>altos</w:t>
      </w:r>
      <w:r>
        <w:rPr>
          <w:spacing w:val="-11"/>
          <w:sz w:val="23"/>
        </w:rPr>
        <w:t> </w:t>
      </w:r>
      <w:r>
        <w:rPr>
          <w:sz w:val="23"/>
        </w:rPr>
        <w:t>niveles</w:t>
      </w:r>
      <w:r>
        <w:rPr>
          <w:spacing w:val="-10"/>
          <w:sz w:val="23"/>
        </w:rPr>
        <w:t> </w:t>
      </w:r>
      <w:r>
        <w:rPr>
          <w:sz w:val="23"/>
        </w:rPr>
        <w:t>de</w:t>
      </w:r>
      <w:r>
        <w:rPr>
          <w:spacing w:val="-12"/>
          <w:sz w:val="23"/>
        </w:rPr>
        <w:t> </w:t>
      </w:r>
      <w:r>
        <w:rPr>
          <w:sz w:val="23"/>
        </w:rPr>
        <w:t>calidad</w:t>
      </w:r>
      <w:r>
        <w:rPr>
          <w:spacing w:val="-9"/>
          <w:sz w:val="23"/>
        </w:rPr>
        <w:t> </w:t>
      </w:r>
      <w:r>
        <w:rPr>
          <w:sz w:val="23"/>
        </w:rPr>
        <w:t>y</w:t>
      </w:r>
      <w:r>
        <w:rPr>
          <w:spacing w:val="-13"/>
          <w:sz w:val="23"/>
        </w:rPr>
        <w:t> </w:t>
      </w:r>
      <w:r>
        <w:rPr>
          <w:sz w:val="23"/>
        </w:rPr>
        <w:t>pertinencia,</w:t>
      </w:r>
      <w:r>
        <w:rPr>
          <w:spacing w:val="-10"/>
          <w:sz w:val="23"/>
        </w:rPr>
        <w:t> </w:t>
      </w:r>
      <w:r>
        <w:rPr>
          <w:sz w:val="23"/>
        </w:rPr>
        <w:t>a</w:t>
      </w:r>
      <w:r>
        <w:rPr>
          <w:spacing w:val="-10"/>
          <w:sz w:val="23"/>
        </w:rPr>
        <w:t> </w:t>
      </w:r>
      <w:r>
        <w:rPr>
          <w:sz w:val="23"/>
        </w:rPr>
        <w:t>la</w:t>
      </w:r>
      <w:r>
        <w:rPr>
          <w:spacing w:val="-9"/>
          <w:sz w:val="23"/>
        </w:rPr>
        <w:t> </w:t>
      </w:r>
      <w:r>
        <w:rPr>
          <w:sz w:val="23"/>
        </w:rPr>
        <w:t>atención</w:t>
      </w:r>
      <w:r>
        <w:rPr>
          <w:spacing w:val="-10"/>
          <w:sz w:val="23"/>
        </w:rPr>
        <w:t> </w:t>
      </w:r>
      <w:r>
        <w:rPr>
          <w:sz w:val="23"/>
        </w:rPr>
        <w:t>de</w:t>
      </w:r>
      <w:r>
        <w:rPr>
          <w:spacing w:val="-11"/>
          <w:sz w:val="23"/>
        </w:rPr>
        <w:t> </w:t>
      </w:r>
      <w:r>
        <w:rPr>
          <w:sz w:val="23"/>
        </w:rPr>
        <w:t>problemáticas</w:t>
      </w:r>
      <w:r>
        <w:rPr>
          <w:spacing w:val="-11"/>
          <w:sz w:val="23"/>
        </w:rPr>
        <w:t> </w:t>
      </w:r>
      <w:r>
        <w:rPr>
          <w:sz w:val="23"/>
        </w:rPr>
        <w:t>relevantes</w:t>
      </w:r>
      <w:r>
        <w:rPr>
          <w:spacing w:val="-8"/>
          <w:sz w:val="23"/>
        </w:rPr>
        <w:t> </w:t>
      </w:r>
      <w:r>
        <w:rPr>
          <w:sz w:val="23"/>
        </w:rPr>
        <w:t>del desarrollo social y económico de la Entidad y del</w:t>
      </w:r>
      <w:r>
        <w:rPr>
          <w:spacing w:val="-12"/>
          <w:sz w:val="23"/>
        </w:rPr>
        <w:t> </w:t>
      </w:r>
      <w:r>
        <w:rPr>
          <w:sz w:val="23"/>
        </w:rPr>
        <w:t>País.</w:t>
      </w:r>
    </w:p>
    <w:p>
      <w:pPr>
        <w:pStyle w:val="BodyText"/>
        <w:spacing w:before="3"/>
        <w:rPr>
          <w:sz w:val="26"/>
        </w:rPr>
      </w:pPr>
    </w:p>
    <w:p>
      <w:pPr>
        <w:spacing w:line="276" w:lineRule="auto" w:before="0"/>
        <w:ind w:left="740" w:right="1118" w:firstLine="0"/>
        <w:jc w:val="both"/>
        <w:rPr>
          <w:b/>
          <w:sz w:val="23"/>
        </w:rPr>
      </w:pPr>
      <w:r>
        <w:rPr>
          <w:b/>
          <w:sz w:val="23"/>
        </w:rPr>
        <w:t>Programas de posgrado que se imparten con colaboración de la Facultad de Psicología.</w:t>
      </w:r>
    </w:p>
    <w:p>
      <w:pPr>
        <w:pStyle w:val="BodyText"/>
        <w:spacing w:before="7"/>
        <w:rPr>
          <w:b/>
          <w:sz w:val="26"/>
        </w:rPr>
      </w:pPr>
    </w:p>
    <w:p>
      <w:pPr>
        <w:spacing w:line="276" w:lineRule="auto" w:before="0"/>
        <w:ind w:left="740" w:right="5773" w:firstLine="0"/>
        <w:jc w:val="left"/>
        <w:rPr>
          <w:sz w:val="23"/>
        </w:rPr>
      </w:pPr>
      <w:r>
        <w:rPr>
          <w:sz w:val="23"/>
        </w:rPr>
        <w:t>Doctorado en Ciencias de Enfermería Maestría en Ciencias en Nutrición Maestría en Ciencias en Salud Pública Maestría en Psicología del Deporte</w:t>
      </w:r>
    </w:p>
    <w:p>
      <w:pPr>
        <w:pStyle w:val="BodyText"/>
        <w:rPr>
          <w:sz w:val="26"/>
        </w:rPr>
      </w:pPr>
    </w:p>
    <w:p>
      <w:pPr>
        <w:spacing w:line="237" w:lineRule="auto" w:before="231"/>
        <w:ind w:left="740" w:right="1118" w:firstLine="0"/>
        <w:jc w:val="both"/>
        <w:rPr>
          <w:sz w:val="23"/>
        </w:rPr>
      </w:pPr>
      <w:r>
        <w:rPr>
          <w:sz w:val="23"/>
        </w:rPr>
        <w:t>Durante el periodo de noviembre de 2016 al 25 de octubre de 2017 se realizaron 7 estancias de investigación además de realizar 2 eventos de enfocados a desarrollar los conocimientos de nuestros estudiantes:</w:t>
      </w:r>
    </w:p>
    <w:p>
      <w:pPr>
        <w:pStyle w:val="BodyText"/>
        <w:rPr>
          <w:sz w:val="20"/>
        </w:rPr>
      </w:pPr>
    </w:p>
    <w:p>
      <w:pPr>
        <w:pStyle w:val="BodyText"/>
        <w:spacing w:before="1"/>
        <w:rPr>
          <w:sz w:val="25"/>
        </w:rPr>
      </w:pPr>
    </w:p>
    <w:tbl>
      <w:tblPr>
        <w:tblW w:w="0" w:type="auto"/>
        <w:jc w:val="left"/>
        <w:tblInd w:w="894"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top w:w="0" w:type="dxa"/>
          <w:left w:w="0" w:type="dxa"/>
          <w:bottom w:w="0" w:type="dxa"/>
          <w:right w:w="0" w:type="dxa"/>
        </w:tblCellMar>
        <w:tblLook w:val="01E0"/>
      </w:tblPr>
      <w:tblGrid>
        <w:gridCol w:w="562"/>
        <w:gridCol w:w="4679"/>
        <w:gridCol w:w="2048"/>
        <w:gridCol w:w="1542"/>
      </w:tblGrid>
      <w:tr>
        <w:trPr>
          <w:trHeight w:val="501" w:hRule="atLeast"/>
        </w:trPr>
        <w:tc>
          <w:tcPr>
            <w:tcW w:w="562" w:type="dxa"/>
            <w:tcBorders>
              <w:top w:val="nil"/>
              <w:left w:val="nil"/>
              <w:bottom w:val="nil"/>
              <w:right w:val="nil"/>
            </w:tcBorders>
            <w:shd w:val="clear" w:color="auto" w:fill="4471C4"/>
          </w:tcPr>
          <w:p>
            <w:pPr>
              <w:pStyle w:val="TableParagraph"/>
              <w:spacing w:line="251" w:lineRule="exact"/>
              <w:ind w:left="160"/>
              <w:rPr>
                <w:sz w:val="22"/>
              </w:rPr>
            </w:pPr>
            <w:r>
              <w:rPr>
                <w:color w:val="FFFFFF"/>
                <w:sz w:val="22"/>
              </w:rPr>
              <w:t>N°</w:t>
            </w:r>
          </w:p>
        </w:tc>
        <w:tc>
          <w:tcPr>
            <w:tcW w:w="4679" w:type="dxa"/>
            <w:tcBorders>
              <w:top w:val="nil"/>
              <w:left w:val="nil"/>
              <w:bottom w:val="nil"/>
              <w:right w:val="nil"/>
            </w:tcBorders>
            <w:shd w:val="clear" w:color="auto" w:fill="4471C4"/>
          </w:tcPr>
          <w:p>
            <w:pPr>
              <w:pStyle w:val="TableParagraph"/>
              <w:spacing w:line="251" w:lineRule="exact"/>
              <w:ind w:left="1413"/>
              <w:rPr>
                <w:sz w:val="22"/>
              </w:rPr>
            </w:pPr>
            <w:r>
              <w:rPr>
                <w:color w:val="FFFFFF"/>
                <w:sz w:val="22"/>
              </w:rPr>
              <w:t>Nombre del evento</w:t>
            </w:r>
          </w:p>
        </w:tc>
        <w:tc>
          <w:tcPr>
            <w:tcW w:w="2048" w:type="dxa"/>
            <w:tcBorders>
              <w:top w:val="nil"/>
              <w:left w:val="nil"/>
              <w:bottom w:val="nil"/>
              <w:right w:val="nil"/>
            </w:tcBorders>
            <w:shd w:val="clear" w:color="auto" w:fill="4471C4"/>
          </w:tcPr>
          <w:p>
            <w:pPr>
              <w:pStyle w:val="TableParagraph"/>
              <w:spacing w:line="254" w:lineRule="exact"/>
              <w:ind w:left="378" w:right="353" w:firstLine="261"/>
              <w:rPr>
                <w:sz w:val="22"/>
              </w:rPr>
            </w:pPr>
            <w:r>
              <w:rPr>
                <w:color w:val="FFFFFF"/>
                <w:sz w:val="22"/>
              </w:rPr>
              <w:t>Área de conocimiento</w:t>
            </w:r>
          </w:p>
        </w:tc>
        <w:tc>
          <w:tcPr>
            <w:tcW w:w="1542" w:type="dxa"/>
            <w:tcBorders>
              <w:top w:val="nil"/>
              <w:left w:val="nil"/>
              <w:bottom w:val="nil"/>
              <w:right w:val="nil"/>
            </w:tcBorders>
            <w:shd w:val="clear" w:color="auto" w:fill="4471C4"/>
          </w:tcPr>
          <w:p>
            <w:pPr>
              <w:pStyle w:val="TableParagraph"/>
              <w:spacing w:line="251" w:lineRule="exact"/>
              <w:ind w:left="116" w:right="113"/>
              <w:jc w:val="center"/>
              <w:rPr>
                <w:sz w:val="22"/>
              </w:rPr>
            </w:pPr>
            <w:r>
              <w:rPr>
                <w:color w:val="FFFFFF"/>
                <w:sz w:val="22"/>
              </w:rPr>
              <w:t>Participantes</w:t>
            </w:r>
          </w:p>
        </w:tc>
      </w:tr>
      <w:tr>
        <w:trPr>
          <w:trHeight w:val="503" w:hRule="atLeast"/>
        </w:trPr>
        <w:tc>
          <w:tcPr>
            <w:tcW w:w="562" w:type="dxa"/>
          </w:tcPr>
          <w:p>
            <w:pPr>
              <w:pStyle w:val="TableParagraph"/>
              <w:spacing w:line="246" w:lineRule="exact"/>
              <w:rPr>
                <w:b/>
                <w:sz w:val="22"/>
              </w:rPr>
            </w:pPr>
            <w:r>
              <w:rPr>
                <w:b/>
                <w:w w:val="100"/>
                <w:sz w:val="22"/>
              </w:rPr>
              <w:t>1</w:t>
            </w:r>
          </w:p>
        </w:tc>
        <w:tc>
          <w:tcPr>
            <w:tcW w:w="4679" w:type="dxa"/>
          </w:tcPr>
          <w:p>
            <w:pPr>
              <w:pStyle w:val="TableParagraph"/>
              <w:spacing w:line="249" w:lineRule="exact"/>
              <w:rPr>
                <w:sz w:val="22"/>
              </w:rPr>
            </w:pPr>
            <w:r>
              <w:rPr>
                <w:sz w:val="22"/>
              </w:rPr>
              <w:t>2º. Simposio de Educación y Tecnología:</w:t>
            </w:r>
          </w:p>
          <w:p>
            <w:pPr>
              <w:pStyle w:val="TableParagraph"/>
              <w:spacing w:line="234" w:lineRule="exact" w:before="1"/>
              <w:rPr>
                <w:sz w:val="22"/>
              </w:rPr>
            </w:pPr>
            <w:r>
              <w:rPr>
                <w:sz w:val="22"/>
              </w:rPr>
              <w:t>Apertura</w:t>
            </w:r>
          </w:p>
        </w:tc>
        <w:tc>
          <w:tcPr>
            <w:tcW w:w="2048" w:type="dxa"/>
          </w:tcPr>
          <w:p>
            <w:pPr>
              <w:pStyle w:val="TableParagraph"/>
              <w:spacing w:line="249" w:lineRule="exact"/>
              <w:ind w:left="421"/>
              <w:rPr>
                <w:sz w:val="22"/>
              </w:rPr>
            </w:pPr>
            <w:r>
              <w:rPr>
                <w:sz w:val="22"/>
              </w:rPr>
              <w:t>Educación y</w:t>
            </w:r>
          </w:p>
          <w:p>
            <w:pPr>
              <w:pStyle w:val="TableParagraph"/>
              <w:spacing w:line="234" w:lineRule="exact" w:before="1"/>
              <w:ind w:left="476"/>
              <w:rPr>
                <w:sz w:val="22"/>
              </w:rPr>
            </w:pPr>
            <w:r>
              <w:rPr>
                <w:sz w:val="22"/>
              </w:rPr>
              <w:t>Tecnología</w:t>
            </w:r>
          </w:p>
        </w:tc>
        <w:tc>
          <w:tcPr>
            <w:tcW w:w="1542" w:type="dxa"/>
          </w:tcPr>
          <w:p>
            <w:pPr>
              <w:pStyle w:val="TableParagraph"/>
              <w:spacing w:line="249" w:lineRule="exact"/>
              <w:ind w:left="336" w:right="335"/>
              <w:jc w:val="center"/>
              <w:rPr>
                <w:sz w:val="22"/>
              </w:rPr>
            </w:pPr>
            <w:r>
              <w:rPr>
                <w:sz w:val="22"/>
              </w:rPr>
              <w:t>38</w:t>
            </w:r>
          </w:p>
        </w:tc>
      </w:tr>
      <w:tr>
        <w:trPr>
          <w:trHeight w:val="506" w:hRule="atLeast"/>
        </w:trPr>
        <w:tc>
          <w:tcPr>
            <w:tcW w:w="562" w:type="dxa"/>
          </w:tcPr>
          <w:p>
            <w:pPr>
              <w:pStyle w:val="TableParagraph"/>
              <w:spacing w:line="248" w:lineRule="exact"/>
              <w:rPr>
                <w:b/>
                <w:sz w:val="22"/>
              </w:rPr>
            </w:pPr>
            <w:r>
              <w:rPr>
                <w:b/>
                <w:w w:val="100"/>
                <w:sz w:val="22"/>
              </w:rPr>
              <w:t>2</w:t>
            </w:r>
          </w:p>
        </w:tc>
        <w:tc>
          <w:tcPr>
            <w:tcW w:w="4679" w:type="dxa"/>
          </w:tcPr>
          <w:p>
            <w:pPr>
              <w:pStyle w:val="TableParagraph"/>
              <w:spacing w:line="250" w:lineRule="exact"/>
              <w:rPr>
                <w:sz w:val="22"/>
              </w:rPr>
            </w:pPr>
            <w:r>
              <w:rPr>
                <w:sz w:val="22"/>
              </w:rPr>
              <w:t>Habilidades de estudio (MOOC)</w:t>
            </w:r>
          </w:p>
        </w:tc>
        <w:tc>
          <w:tcPr>
            <w:tcW w:w="2048" w:type="dxa"/>
          </w:tcPr>
          <w:p>
            <w:pPr>
              <w:pStyle w:val="TableParagraph"/>
              <w:spacing w:line="254" w:lineRule="exact"/>
              <w:ind w:left="536" w:right="488" w:hanging="22"/>
              <w:rPr>
                <w:sz w:val="22"/>
              </w:rPr>
            </w:pPr>
            <w:r>
              <w:rPr>
                <w:sz w:val="22"/>
              </w:rPr>
              <w:t>Psicología Educativa</w:t>
            </w:r>
          </w:p>
        </w:tc>
        <w:tc>
          <w:tcPr>
            <w:tcW w:w="1542" w:type="dxa"/>
          </w:tcPr>
          <w:p>
            <w:pPr>
              <w:pStyle w:val="TableParagraph"/>
              <w:spacing w:line="250" w:lineRule="exact"/>
              <w:ind w:left="338" w:right="335"/>
              <w:jc w:val="center"/>
              <w:rPr>
                <w:sz w:val="22"/>
              </w:rPr>
            </w:pPr>
            <w:r>
              <w:rPr>
                <w:sz w:val="22"/>
              </w:rPr>
              <w:t>322</w:t>
            </w:r>
          </w:p>
        </w:tc>
      </w:tr>
      <w:tr>
        <w:trPr>
          <w:trHeight w:val="503" w:hRule="atLeast"/>
        </w:trPr>
        <w:tc>
          <w:tcPr>
            <w:tcW w:w="562" w:type="dxa"/>
          </w:tcPr>
          <w:p>
            <w:pPr>
              <w:pStyle w:val="TableParagraph"/>
              <w:spacing w:line="246" w:lineRule="exact"/>
              <w:rPr>
                <w:b/>
                <w:sz w:val="22"/>
              </w:rPr>
            </w:pPr>
            <w:r>
              <w:rPr>
                <w:b/>
                <w:w w:val="100"/>
                <w:sz w:val="22"/>
              </w:rPr>
              <w:t>3</w:t>
            </w:r>
          </w:p>
        </w:tc>
        <w:tc>
          <w:tcPr>
            <w:tcW w:w="4679" w:type="dxa"/>
          </w:tcPr>
          <w:p>
            <w:pPr>
              <w:pStyle w:val="TableParagraph"/>
              <w:spacing w:line="248" w:lineRule="exact"/>
              <w:rPr>
                <w:sz w:val="22"/>
              </w:rPr>
            </w:pPr>
            <w:r>
              <w:rPr>
                <w:sz w:val="22"/>
              </w:rPr>
              <w:t>Coloquio de San Luis Potosí</w:t>
            </w:r>
          </w:p>
        </w:tc>
        <w:tc>
          <w:tcPr>
            <w:tcW w:w="2048" w:type="dxa"/>
          </w:tcPr>
          <w:p>
            <w:pPr>
              <w:pStyle w:val="TableParagraph"/>
              <w:spacing w:line="248" w:lineRule="exact"/>
              <w:ind w:left="445"/>
              <w:rPr>
                <w:sz w:val="22"/>
              </w:rPr>
            </w:pPr>
            <w:r>
              <w:rPr>
                <w:sz w:val="22"/>
              </w:rPr>
              <w:t>Cognición y</w:t>
            </w:r>
          </w:p>
          <w:p>
            <w:pPr>
              <w:pStyle w:val="TableParagraph"/>
              <w:spacing w:line="234" w:lineRule="exact" w:before="1"/>
              <w:ind w:left="519"/>
              <w:rPr>
                <w:sz w:val="22"/>
              </w:rPr>
            </w:pPr>
            <w:r>
              <w:rPr>
                <w:sz w:val="22"/>
              </w:rPr>
              <w:t>educación</w:t>
            </w:r>
          </w:p>
        </w:tc>
        <w:tc>
          <w:tcPr>
            <w:tcW w:w="1542" w:type="dxa"/>
          </w:tcPr>
          <w:p>
            <w:pPr>
              <w:pStyle w:val="TableParagraph"/>
              <w:spacing w:line="248" w:lineRule="exact"/>
              <w:ind w:left="4"/>
              <w:jc w:val="center"/>
              <w:rPr>
                <w:sz w:val="22"/>
              </w:rPr>
            </w:pPr>
            <w:r>
              <w:rPr>
                <w:w w:val="100"/>
                <w:sz w:val="22"/>
              </w:rPr>
              <w:t>4</w:t>
            </w:r>
          </w:p>
        </w:tc>
      </w:tr>
      <w:tr>
        <w:trPr>
          <w:trHeight w:val="1012" w:hRule="atLeast"/>
        </w:trPr>
        <w:tc>
          <w:tcPr>
            <w:tcW w:w="562" w:type="dxa"/>
          </w:tcPr>
          <w:p>
            <w:pPr>
              <w:pStyle w:val="TableParagraph"/>
              <w:spacing w:line="248" w:lineRule="exact"/>
              <w:rPr>
                <w:b/>
                <w:sz w:val="22"/>
              </w:rPr>
            </w:pPr>
            <w:r>
              <w:rPr>
                <w:b/>
                <w:w w:val="100"/>
                <w:sz w:val="22"/>
              </w:rPr>
              <w:t>4</w:t>
            </w:r>
          </w:p>
        </w:tc>
        <w:tc>
          <w:tcPr>
            <w:tcW w:w="4679" w:type="dxa"/>
          </w:tcPr>
          <w:p>
            <w:pPr>
              <w:pStyle w:val="TableParagraph"/>
              <w:spacing w:line="242" w:lineRule="auto"/>
              <w:ind w:right="1399"/>
              <w:rPr>
                <w:sz w:val="22"/>
              </w:rPr>
            </w:pPr>
            <w:r>
              <w:rPr>
                <w:sz w:val="22"/>
              </w:rPr>
              <w:t>“1er Coloquio de Investigación y Psicoanálisis 2017.”</w:t>
            </w:r>
          </w:p>
          <w:p>
            <w:pPr>
              <w:pStyle w:val="TableParagraph"/>
              <w:spacing w:line="248" w:lineRule="exact"/>
              <w:rPr>
                <w:sz w:val="22"/>
              </w:rPr>
            </w:pPr>
            <w:r>
              <w:rPr>
                <w:sz w:val="22"/>
              </w:rPr>
              <w:t>Fechas 16, 17, y 18 de mayo del 2017.</w:t>
            </w:r>
          </w:p>
        </w:tc>
        <w:tc>
          <w:tcPr>
            <w:tcW w:w="2048" w:type="dxa"/>
          </w:tcPr>
          <w:p>
            <w:pPr>
              <w:pStyle w:val="TableParagraph"/>
              <w:ind w:left="301" w:right="292" w:hanging="3"/>
              <w:jc w:val="center"/>
              <w:rPr>
                <w:sz w:val="22"/>
              </w:rPr>
            </w:pPr>
            <w:r>
              <w:rPr>
                <w:sz w:val="22"/>
              </w:rPr>
              <w:t>Psicología, Psicoanálisis </w:t>
            </w:r>
            <w:r>
              <w:rPr>
                <w:spacing w:val="-13"/>
                <w:sz w:val="22"/>
              </w:rPr>
              <w:t>y </w:t>
            </w:r>
            <w:r>
              <w:rPr>
                <w:sz w:val="22"/>
              </w:rPr>
              <w:t>Modelos</w:t>
            </w:r>
            <w:r>
              <w:rPr>
                <w:spacing w:val="-1"/>
                <w:sz w:val="22"/>
              </w:rPr>
              <w:t> </w:t>
            </w:r>
            <w:r>
              <w:rPr>
                <w:sz w:val="22"/>
              </w:rPr>
              <w:t>de</w:t>
            </w:r>
          </w:p>
          <w:p>
            <w:pPr>
              <w:pStyle w:val="TableParagraph"/>
              <w:spacing w:line="237" w:lineRule="exact"/>
              <w:ind w:left="295" w:right="293"/>
              <w:jc w:val="center"/>
              <w:rPr>
                <w:sz w:val="22"/>
              </w:rPr>
            </w:pPr>
            <w:r>
              <w:rPr>
                <w:sz w:val="22"/>
              </w:rPr>
              <w:t>Intervención</w:t>
            </w:r>
          </w:p>
        </w:tc>
        <w:tc>
          <w:tcPr>
            <w:tcW w:w="1542" w:type="dxa"/>
          </w:tcPr>
          <w:p>
            <w:pPr>
              <w:pStyle w:val="TableParagraph"/>
              <w:spacing w:line="250" w:lineRule="exact"/>
              <w:ind w:left="336" w:right="335"/>
              <w:jc w:val="center"/>
              <w:rPr>
                <w:sz w:val="22"/>
              </w:rPr>
            </w:pPr>
            <w:r>
              <w:rPr>
                <w:sz w:val="22"/>
              </w:rPr>
              <w:t>90</w:t>
            </w:r>
          </w:p>
        </w:tc>
      </w:tr>
      <w:tr>
        <w:trPr>
          <w:trHeight w:val="1264" w:hRule="atLeast"/>
        </w:trPr>
        <w:tc>
          <w:tcPr>
            <w:tcW w:w="562" w:type="dxa"/>
          </w:tcPr>
          <w:p>
            <w:pPr>
              <w:pStyle w:val="TableParagraph"/>
              <w:spacing w:line="248" w:lineRule="exact"/>
              <w:rPr>
                <w:b/>
                <w:sz w:val="22"/>
              </w:rPr>
            </w:pPr>
            <w:r>
              <w:rPr>
                <w:b/>
                <w:w w:val="100"/>
                <w:sz w:val="22"/>
              </w:rPr>
              <w:t>5</w:t>
            </w:r>
          </w:p>
        </w:tc>
        <w:tc>
          <w:tcPr>
            <w:tcW w:w="4679" w:type="dxa"/>
          </w:tcPr>
          <w:p>
            <w:pPr>
              <w:pStyle w:val="TableParagraph"/>
              <w:ind w:right="396"/>
              <w:rPr>
                <w:sz w:val="22"/>
              </w:rPr>
            </w:pPr>
            <w:r>
              <w:rPr>
                <w:sz w:val="22"/>
              </w:rPr>
              <w:t>“1er Coloquio de Investigación en Psicoanálisis 2017”. Dirigido para los estudiantes del Doctorado en Psicología. Fecha: 13 de septiembre de 2017</w:t>
            </w:r>
          </w:p>
        </w:tc>
        <w:tc>
          <w:tcPr>
            <w:tcW w:w="2048" w:type="dxa"/>
          </w:tcPr>
          <w:p>
            <w:pPr>
              <w:pStyle w:val="TableParagraph"/>
              <w:ind w:left="301" w:right="292" w:hanging="3"/>
              <w:jc w:val="center"/>
              <w:rPr>
                <w:sz w:val="22"/>
              </w:rPr>
            </w:pPr>
            <w:r>
              <w:rPr>
                <w:sz w:val="22"/>
              </w:rPr>
              <w:t>Psicología, Psicoanálisis y Modelos de Intervención</w:t>
            </w:r>
          </w:p>
        </w:tc>
        <w:tc>
          <w:tcPr>
            <w:tcW w:w="1542" w:type="dxa"/>
          </w:tcPr>
          <w:p>
            <w:pPr>
              <w:pStyle w:val="TableParagraph"/>
              <w:spacing w:before="7"/>
              <w:ind w:left="0"/>
              <w:rPr>
                <w:sz w:val="21"/>
              </w:rPr>
            </w:pPr>
          </w:p>
          <w:p>
            <w:pPr>
              <w:pStyle w:val="TableParagraph"/>
              <w:spacing w:before="1"/>
              <w:ind w:left="336" w:right="335"/>
              <w:jc w:val="center"/>
              <w:rPr>
                <w:sz w:val="22"/>
              </w:rPr>
            </w:pPr>
            <w:r>
              <w:rPr>
                <w:sz w:val="22"/>
              </w:rPr>
              <w:t>30</w:t>
            </w:r>
          </w:p>
        </w:tc>
      </w:tr>
      <w:tr>
        <w:trPr>
          <w:trHeight w:val="1012" w:hRule="atLeast"/>
        </w:trPr>
        <w:tc>
          <w:tcPr>
            <w:tcW w:w="562" w:type="dxa"/>
          </w:tcPr>
          <w:p>
            <w:pPr>
              <w:pStyle w:val="TableParagraph"/>
              <w:spacing w:line="248" w:lineRule="exact"/>
              <w:rPr>
                <w:b/>
                <w:sz w:val="22"/>
              </w:rPr>
            </w:pPr>
            <w:r>
              <w:rPr>
                <w:b/>
                <w:w w:val="100"/>
                <w:sz w:val="22"/>
              </w:rPr>
              <w:t>6</w:t>
            </w:r>
          </w:p>
        </w:tc>
        <w:tc>
          <w:tcPr>
            <w:tcW w:w="4679" w:type="dxa"/>
          </w:tcPr>
          <w:p>
            <w:pPr>
              <w:pStyle w:val="TableParagraph"/>
              <w:spacing w:line="242" w:lineRule="auto"/>
              <w:ind w:right="750"/>
              <w:rPr>
                <w:sz w:val="22"/>
              </w:rPr>
            </w:pPr>
            <w:r>
              <w:rPr>
                <w:sz w:val="22"/>
              </w:rPr>
              <w:t>“II Semana de Quebec en México” Fechas: Enero 15 y Marzo 30 del 2017</w:t>
            </w:r>
          </w:p>
        </w:tc>
        <w:tc>
          <w:tcPr>
            <w:tcW w:w="2048" w:type="dxa"/>
          </w:tcPr>
          <w:p>
            <w:pPr>
              <w:pStyle w:val="TableParagraph"/>
              <w:spacing w:line="242" w:lineRule="auto"/>
              <w:ind w:left="421" w:firstLine="62"/>
              <w:rPr>
                <w:sz w:val="22"/>
              </w:rPr>
            </w:pPr>
            <w:r>
              <w:rPr>
                <w:sz w:val="22"/>
              </w:rPr>
              <w:t>Psicología, Educación </w:t>
            </w:r>
            <w:r>
              <w:rPr>
                <w:spacing w:val="-16"/>
                <w:sz w:val="22"/>
              </w:rPr>
              <w:t>y</w:t>
            </w:r>
          </w:p>
          <w:p>
            <w:pPr>
              <w:pStyle w:val="TableParagraph"/>
              <w:spacing w:line="252" w:lineRule="exact"/>
              <w:ind w:left="421" w:right="410" w:firstLine="31"/>
              <w:rPr>
                <w:sz w:val="22"/>
              </w:rPr>
            </w:pPr>
            <w:r>
              <w:rPr>
                <w:sz w:val="22"/>
              </w:rPr>
              <w:t>Modelos de </w:t>
            </w:r>
            <w:r>
              <w:rPr>
                <w:spacing w:val="-1"/>
                <w:sz w:val="22"/>
              </w:rPr>
              <w:t>Intervención</w:t>
            </w:r>
          </w:p>
        </w:tc>
        <w:tc>
          <w:tcPr>
            <w:tcW w:w="1542" w:type="dxa"/>
          </w:tcPr>
          <w:p>
            <w:pPr>
              <w:pStyle w:val="TableParagraph"/>
              <w:spacing w:line="250" w:lineRule="exact"/>
              <w:ind w:left="336" w:right="335"/>
              <w:jc w:val="center"/>
              <w:rPr>
                <w:sz w:val="22"/>
              </w:rPr>
            </w:pPr>
            <w:r>
              <w:rPr>
                <w:sz w:val="22"/>
              </w:rPr>
              <w:t>20</w:t>
            </w:r>
          </w:p>
        </w:tc>
      </w:tr>
    </w:tbl>
    <w:p>
      <w:pPr>
        <w:spacing w:after="0" w:line="250" w:lineRule="exact"/>
        <w:jc w:val="center"/>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89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CellMar>
          <w:top w:w="0" w:type="dxa"/>
          <w:left w:w="0" w:type="dxa"/>
          <w:bottom w:w="0" w:type="dxa"/>
          <w:right w:w="0" w:type="dxa"/>
        </w:tblCellMar>
        <w:tblLook w:val="01E0"/>
      </w:tblPr>
      <w:tblGrid>
        <w:gridCol w:w="562"/>
        <w:gridCol w:w="4679"/>
        <w:gridCol w:w="2048"/>
        <w:gridCol w:w="1542"/>
      </w:tblGrid>
      <w:tr>
        <w:trPr>
          <w:trHeight w:val="253" w:hRule="atLeast"/>
        </w:trPr>
        <w:tc>
          <w:tcPr>
            <w:tcW w:w="562" w:type="dxa"/>
          </w:tcPr>
          <w:p>
            <w:pPr>
              <w:pStyle w:val="TableParagraph"/>
              <w:spacing w:line="234" w:lineRule="exact"/>
              <w:rPr>
                <w:b/>
                <w:sz w:val="22"/>
              </w:rPr>
            </w:pPr>
            <w:r>
              <w:rPr>
                <w:b/>
                <w:w w:val="100"/>
                <w:sz w:val="22"/>
              </w:rPr>
              <w:t>7</w:t>
            </w:r>
          </w:p>
        </w:tc>
        <w:tc>
          <w:tcPr>
            <w:tcW w:w="4679" w:type="dxa"/>
          </w:tcPr>
          <w:p>
            <w:pPr>
              <w:pStyle w:val="TableParagraph"/>
              <w:spacing w:line="234" w:lineRule="exact"/>
              <w:rPr>
                <w:sz w:val="22"/>
              </w:rPr>
            </w:pPr>
            <w:r>
              <w:rPr>
                <w:sz w:val="22"/>
              </w:rPr>
              <w:t>77º Curso de instructores en Psicofisiología</w:t>
            </w:r>
          </w:p>
        </w:tc>
        <w:tc>
          <w:tcPr>
            <w:tcW w:w="2048" w:type="dxa"/>
          </w:tcPr>
          <w:p>
            <w:pPr>
              <w:pStyle w:val="TableParagraph"/>
              <w:spacing w:line="234" w:lineRule="exact"/>
              <w:ind w:left="297" w:right="293"/>
              <w:jc w:val="center"/>
              <w:rPr>
                <w:sz w:val="22"/>
              </w:rPr>
            </w:pPr>
            <w:r>
              <w:rPr>
                <w:sz w:val="22"/>
              </w:rPr>
              <w:t>Psicofisiología</w:t>
            </w:r>
          </w:p>
        </w:tc>
        <w:tc>
          <w:tcPr>
            <w:tcW w:w="1542" w:type="dxa"/>
          </w:tcPr>
          <w:p>
            <w:pPr>
              <w:pStyle w:val="TableParagraph"/>
              <w:spacing w:line="234" w:lineRule="exact"/>
              <w:ind w:left="336" w:right="335"/>
              <w:jc w:val="center"/>
              <w:rPr>
                <w:sz w:val="22"/>
              </w:rPr>
            </w:pPr>
            <w:r>
              <w:rPr>
                <w:sz w:val="22"/>
              </w:rPr>
              <w:t>80</w:t>
            </w:r>
          </w:p>
        </w:tc>
      </w:tr>
      <w:tr>
        <w:trPr>
          <w:trHeight w:val="251" w:hRule="atLeast"/>
        </w:trPr>
        <w:tc>
          <w:tcPr>
            <w:tcW w:w="562" w:type="dxa"/>
          </w:tcPr>
          <w:p>
            <w:pPr>
              <w:pStyle w:val="TableParagraph"/>
              <w:spacing w:line="232" w:lineRule="exact"/>
              <w:rPr>
                <w:b/>
                <w:sz w:val="22"/>
              </w:rPr>
            </w:pPr>
            <w:r>
              <w:rPr>
                <w:b/>
                <w:w w:val="100"/>
                <w:sz w:val="22"/>
              </w:rPr>
              <w:t>8</w:t>
            </w:r>
          </w:p>
        </w:tc>
        <w:tc>
          <w:tcPr>
            <w:tcW w:w="4679" w:type="dxa"/>
          </w:tcPr>
          <w:p>
            <w:pPr>
              <w:pStyle w:val="TableParagraph"/>
              <w:spacing w:line="232" w:lineRule="exact"/>
              <w:rPr>
                <w:sz w:val="22"/>
              </w:rPr>
            </w:pPr>
            <w:r>
              <w:rPr>
                <w:sz w:val="22"/>
              </w:rPr>
              <w:t>78º Curso de instructores en Psicofisiología</w:t>
            </w:r>
          </w:p>
        </w:tc>
        <w:tc>
          <w:tcPr>
            <w:tcW w:w="2048" w:type="dxa"/>
          </w:tcPr>
          <w:p>
            <w:pPr>
              <w:pStyle w:val="TableParagraph"/>
              <w:spacing w:line="232" w:lineRule="exact"/>
              <w:ind w:left="297" w:right="293"/>
              <w:jc w:val="center"/>
              <w:rPr>
                <w:sz w:val="22"/>
              </w:rPr>
            </w:pPr>
            <w:r>
              <w:rPr>
                <w:sz w:val="22"/>
              </w:rPr>
              <w:t>Psicofisiología</w:t>
            </w:r>
          </w:p>
        </w:tc>
        <w:tc>
          <w:tcPr>
            <w:tcW w:w="1542" w:type="dxa"/>
          </w:tcPr>
          <w:p>
            <w:pPr>
              <w:pStyle w:val="TableParagraph"/>
              <w:spacing w:line="232" w:lineRule="exact"/>
              <w:ind w:left="336" w:right="335"/>
              <w:jc w:val="center"/>
              <w:rPr>
                <w:sz w:val="22"/>
              </w:rPr>
            </w:pPr>
            <w:r>
              <w:rPr>
                <w:sz w:val="22"/>
              </w:rPr>
              <w:t>80</w:t>
            </w:r>
          </w:p>
        </w:tc>
      </w:tr>
      <w:tr>
        <w:trPr>
          <w:trHeight w:val="3290" w:hRule="atLeast"/>
        </w:trPr>
        <w:tc>
          <w:tcPr>
            <w:tcW w:w="562" w:type="dxa"/>
          </w:tcPr>
          <w:p>
            <w:pPr>
              <w:pStyle w:val="TableParagraph"/>
              <w:spacing w:line="248" w:lineRule="exact"/>
              <w:rPr>
                <w:b/>
                <w:sz w:val="22"/>
              </w:rPr>
            </w:pPr>
            <w:r>
              <w:rPr>
                <w:b/>
                <w:w w:val="100"/>
                <w:sz w:val="22"/>
              </w:rPr>
              <w:t>9</w:t>
            </w:r>
          </w:p>
        </w:tc>
        <w:tc>
          <w:tcPr>
            <w:tcW w:w="4679" w:type="dxa"/>
          </w:tcPr>
          <w:p>
            <w:pPr>
              <w:pStyle w:val="TableParagraph"/>
              <w:spacing w:line="242" w:lineRule="auto"/>
              <w:ind w:right="775"/>
              <w:rPr>
                <w:sz w:val="22"/>
              </w:rPr>
            </w:pPr>
            <w:r>
              <w:rPr>
                <w:sz w:val="22"/>
              </w:rPr>
              <w:t>Congreso Sociedad Interamericano de Psicología 2017</w:t>
            </w:r>
          </w:p>
          <w:p>
            <w:pPr>
              <w:pStyle w:val="TableParagraph"/>
              <w:ind w:right="396"/>
              <w:rPr>
                <w:sz w:val="22"/>
              </w:rPr>
            </w:pPr>
            <w:r>
              <w:rPr>
                <w:sz w:val="22"/>
              </w:rPr>
              <w:t>SIP 2017 – El papel del neuroticismo en la conducta adictiva a redes sociales en jóvenes universitarios.</w:t>
            </w:r>
          </w:p>
          <w:p>
            <w:pPr>
              <w:pStyle w:val="TableParagraph"/>
              <w:ind w:right="127"/>
              <w:rPr>
                <w:sz w:val="22"/>
              </w:rPr>
            </w:pPr>
            <w:r>
              <w:rPr>
                <w:sz w:val="22"/>
              </w:rPr>
              <w:t>SIP 2017 – Conducta adictiva a redes sociales en jóvenes y su relación con la edad inicial de uso</w:t>
            </w:r>
          </w:p>
          <w:p>
            <w:pPr>
              <w:pStyle w:val="TableParagraph"/>
              <w:ind w:right="212"/>
              <w:rPr>
                <w:sz w:val="22"/>
              </w:rPr>
            </w:pPr>
            <w:r>
              <w:rPr>
                <w:sz w:val="22"/>
              </w:rPr>
              <w:t>SIP 2017 - Adaptación de instrumentos para personas sordas</w:t>
            </w:r>
          </w:p>
          <w:p>
            <w:pPr>
              <w:pStyle w:val="TableParagraph"/>
              <w:spacing w:line="251" w:lineRule="exact"/>
              <w:rPr>
                <w:sz w:val="22"/>
              </w:rPr>
            </w:pPr>
            <w:r>
              <w:rPr>
                <w:sz w:val="22"/>
              </w:rPr>
              <w:t>SIP 2017 - Comparación por sexo de la</w:t>
            </w:r>
          </w:p>
          <w:p>
            <w:pPr>
              <w:pStyle w:val="TableParagraph"/>
              <w:spacing w:line="252" w:lineRule="exact" w:before="1"/>
              <w:ind w:right="383"/>
              <w:rPr>
                <w:sz w:val="22"/>
              </w:rPr>
            </w:pPr>
            <w:r>
              <w:rPr>
                <w:sz w:val="22"/>
              </w:rPr>
              <w:t>percepción de responsabilidad y funciones familiares.</w:t>
            </w:r>
          </w:p>
        </w:tc>
        <w:tc>
          <w:tcPr>
            <w:tcW w:w="2048" w:type="dxa"/>
          </w:tcPr>
          <w:p>
            <w:pPr>
              <w:pStyle w:val="TableParagraph"/>
              <w:spacing w:line="242" w:lineRule="auto"/>
              <w:ind w:left="726" w:right="221" w:hanging="483"/>
              <w:rPr>
                <w:sz w:val="22"/>
              </w:rPr>
            </w:pPr>
            <w:r>
              <w:rPr>
                <w:sz w:val="22"/>
              </w:rPr>
              <w:t>Psicología de la salud.</w:t>
            </w:r>
          </w:p>
        </w:tc>
        <w:tc>
          <w:tcPr>
            <w:tcW w:w="1542" w:type="dxa"/>
          </w:tcPr>
          <w:p>
            <w:pPr>
              <w:pStyle w:val="TableParagraph"/>
              <w:ind w:left="125" w:right="119" w:hanging="3"/>
              <w:jc w:val="center"/>
              <w:rPr>
                <w:sz w:val="22"/>
              </w:rPr>
            </w:pPr>
            <w:r>
              <w:rPr>
                <w:sz w:val="22"/>
              </w:rPr>
              <w:t>Fuensanta López Rosales, José Luis Jasso Medrano, Juan Ramón Becerra Guajardo, Laura Abigail Silveira García</w:t>
            </w:r>
          </w:p>
        </w:tc>
      </w:tr>
      <w:tr>
        <w:trPr>
          <w:trHeight w:val="3287" w:hRule="atLeast"/>
        </w:trPr>
        <w:tc>
          <w:tcPr>
            <w:tcW w:w="562" w:type="dxa"/>
          </w:tcPr>
          <w:p>
            <w:pPr>
              <w:pStyle w:val="TableParagraph"/>
              <w:spacing w:line="248" w:lineRule="exact"/>
              <w:rPr>
                <w:b/>
                <w:sz w:val="22"/>
              </w:rPr>
            </w:pPr>
            <w:r>
              <w:rPr>
                <w:b/>
                <w:sz w:val="22"/>
              </w:rPr>
              <w:t>10</w:t>
            </w:r>
          </w:p>
        </w:tc>
        <w:tc>
          <w:tcPr>
            <w:tcW w:w="4679" w:type="dxa"/>
          </w:tcPr>
          <w:p>
            <w:pPr>
              <w:pStyle w:val="TableParagraph"/>
              <w:ind w:right="126"/>
              <w:rPr>
                <w:sz w:val="22"/>
              </w:rPr>
            </w:pPr>
            <w:r>
              <w:rPr>
                <w:sz w:val="22"/>
              </w:rPr>
              <w:t>Segundo seminario en ciencia cognitiva de la evaluación del aprendizaje humano.</w:t>
            </w:r>
          </w:p>
        </w:tc>
        <w:tc>
          <w:tcPr>
            <w:tcW w:w="2048" w:type="dxa"/>
          </w:tcPr>
          <w:p>
            <w:pPr>
              <w:pStyle w:val="TableParagraph"/>
              <w:spacing w:line="250" w:lineRule="exact"/>
              <w:ind w:left="293" w:right="293"/>
              <w:jc w:val="center"/>
              <w:rPr>
                <w:sz w:val="22"/>
              </w:rPr>
            </w:pPr>
            <w:r>
              <w:rPr>
                <w:sz w:val="22"/>
              </w:rPr>
              <w:t>Educativo</w:t>
            </w:r>
          </w:p>
        </w:tc>
        <w:tc>
          <w:tcPr>
            <w:tcW w:w="1542" w:type="dxa"/>
          </w:tcPr>
          <w:p>
            <w:pPr>
              <w:pStyle w:val="TableParagraph"/>
              <w:ind w:left="137" w:right="134" w:firstLine="2"/>
              <w:jc w:val="center"/>
              <w:rPr>
                <w:sz w:val="22"/>
              </w:rPr>
            </w:pPr>
            <w:r>
              <w:rPr>
                <w:sz w:val="22"/>
              </w:rPr>
              <w:t>Ernesto Octavio López Ramírez, Claudia Castro Campos, María Elena Urdiales Ibarra, </w:t>
            </w:r>
            <w:r>
              <w:rPr>
                <w:spacing w:val="-5"/>
                <w:sz w:val="22"/>
              </w:rPr>
              <w:t>María </w:t>
            </w:r>
            <w:r>
              <w:rPr>
                <w:sz w:val="22"/>
              </w:rPr>
              <w:t>Guadalupe Villarreal</w:t>
            </w:r>
          </w:p>
          <w:p>
            <w:pPr>
              <w:pStyle w:val="TableParagraph"/>
              <w:spacing w:line="234" w:lineRule="exact"/>
              <w:ind w:left="339" w:right="335"/>
              <w:jc w:val="center"/>
              <w:rPr>
                <w:sz w:val="22"/>
              </w:rPr>
            </w:pPr>
            <w:r>
              <w:rPr>
                <w:sz w:val="22"/>
              </w:rPr>
              <w:t>Treviño.</w:t>
            </w:r>
          </w:p>
        </w:tc>
      </w:tr>
      <w:tr>
        <w:trPr>
          <w:trHeight w:val="3288" w:hRule="atLeast"/>
        </w:trPr>
        <w:tc>
          <w:tcPr>
            <w:tcW w:w="562" w:type="dxa"/>
          </w:tcPr>
          <w:p>
            <w:pPr>
              <w:pStyle w:val="TableParagraph"/>
              <w:spacing w:line="248" w:lineRule="exact"/>
              <w:rPr>
                <w:b/>
                <w:sz w:val="22"/>
              </w:rPr>
            </w:pPr>
            <w:r>
              <w:rPr>
                <w:b/>
                <w:sz w:val="22"/>
              </w:rPr>
              <w:t>11</w:t>
            </w:r>
          </w:p>
        </w:tc>
        <w:tc>
          <w:tcPr>
            <w:tcW w:w="4679" w:type="dxa"/>
          </w:tcPr>
          <w:p>
            <w:pPr>
              <w:pStyle w:val="TableParagraph"/>
              <w:ind w:right="103"/>
              <w:rPr>
                <w:sz w:val="22"/>
              </w:rPr>
            </w:pPr>
            <w:r>
              <w:rPr>
                <w:sz w:val="22"/>
              </w:rPr>
              <w:t>Primer Simposio International sobre Ciencia Cognitiva. Método de Investigación y sus Aplicaciones en el Ámbito Educativo, Social y de la Salud</w:t>
            </w:r>
          </w:p>
        </w:tc>
        <w:tc>
          <w:tcPr>
            <w:tcW w:w="2048" w:type="dxa"/>
          </w:tcPr>
          <w:p>
            <w:pPr>
              <w:pStyle w:val="TableParagraph"/>
              <w:spacing w:line="242" w:lineRule="auto"/>
              <w:ind w:left="757" w:right="87" w:hanging="648"/>
              <w:rPr>
                <w:sz w:val="22"/>
              </w:rPr>
            </w:pPr>
            <w:r>
              <w:rPr>
                <w:sz w:val="22"/>
              </w:rPr>
              <w:t>Educativo, social y salud</w:t>
            </w:r>
          </w:p>
        </w:tc>
        <w:tc>
          <w:tcPr>
            <w:tcW w:w="1542" w:type="dxa"/>
          </w:tcPr>
          <w:p>
            <w:pPr>
              <w:pStyle w:val="TableParagraph"/>
              <w:ind w:left="137" w:right="134" w:firstLine="2"/>
              <w:jc w:val="center"/>
              <w:rPr>
                <w:sz w:val="22"/>
              </w:rPr>
            </w:pPr>
            <w:r>
              <w:rPr>
                <w:sz w:val="22"/>
              </w:rPr>
              <w:t>Ernesto Octavio López Ramírez, Claudia Castro Campos, María Elena Urdiales Ibarra, María Guadalupe</w:t>
            </w:r>
          </w:p>
          <w:p>
            <w:pPr>
              <w:pStyle w:val="TableParagraph"/>
              <w:spacing w:line="252" w:lineRule="exact" w:before="4"/>
              <w:ind w:left="339" w:right="335"/>
              <w:jc w:val="center"/>
              <w:rPr>
                <w:sz w:val="22"/>
              </w:rPr>
            </w:pPr>
            <w:r>
              <w:rPr>
                <w:sz w:val="22"/>
              </w:rPr>
              <w:t>Villarreal Treviño.</w:t>
            </w:r>
          </w:p>
        </w:tc>
      </w:tr>
      <w:tr>
        <w:trPr>
          <w:trHeight w:val="298" w:hRule="atLeast"/>
        </w:trPr>
        <w:tc>
          <w:tcPr>
            <w:tcW w:w="562" w:type="dxa"/>
          </w:tcPr>
          <w:p>
            <w:pPr>
              <w:pStyle w:val="TableParagraph"/>
              <w:ind w:left="0"/>
              <w:rPr>
                <w:rFonts w:ascii="Times New Roman"/>
                <w:sz w:val="20"/>
              </w:rPr>
            </w:pPr>
          </w:p>
        </w:tc>
        <w:tc>
          <w:tcPr>
            <w:tcW w:w="4679" w:type="dxa"/>
          </w:tcPr>
          <w:p>
            <w:pPr>
              <w:pStyle w:val="TableParagraph"/>
              <w:ind w:left="0"/>
              <w:rPr>
                <w:rFonts w:ascii="Times New Roman"/>
                <w:sz w:val="20"/>
              </w:rPr>
            </w:pPr>
          </w:p>
        </w:tc>
        <w:tc>
          <w:tcPr>
            <w:tcW w:w="2048" w:type="dxa"/>
          </w:tcPr>
          <w:p>
            <w:pPr>
              <w:pStyle w:val="TableParagraph"/>
              <w:spacing w:line="248" w:lineRule="exact"/>
              <w:ind w:left="294" w:right="293"/>
              <w:jc w:val="center"/>
              <w:rPr>
                <w:b/>
                <w:sz w:val="22"/>
              </w:rPr>
            </w:pPr>
            <w:r>
              <w:rPr>
                <w:b/>
                <w:sz w:val="22"/>
              </w:rPr>
              <w:t>Total</w:t>
            </w:r>
          </w:p>
        </w:tc>
        <w:tc>
          <w:tcPr>
            <w:tcW w:w="1542" w:type="dxa"/>
          </w:tcPr>
          <w:p>
            <w:pPr>
              <w:pStyle w:val="TableParagraph"/>
              <w:spacing w:line="250" w:lineRule="exact"/>
              <w:ind w:left="338" w:right="335"/>
              <w:jc w:val="center"/>
              <w:rPr>
                <w:sz w:val="22"/>
              </w:rPr>
            </w:pPr>
            <w:r>
              <w:rPr>
                <w:sz w:val="22"/>
              </w:rPr>
              <w:t>672</w:t>
            </w:r>
          </w:p>
        </w:tc>
      </w:tr>
    </w:tbl>
    <w:p>
      <w:pPr>
        <w:spacing w:after="0" w:line="250" w:lineRule="exact"/>
        <w:jc w:val="center"/>
        <w:rPr>
          <w:sz w:val="22"/>
        </w:rPr>
        <w:sectPr>
          <w:pgSz w:w="12240" w:h="15840"/>
          <w:pgMar w:header="713" w:footer="76" w:top="2000" w:bottom="260" w:left="820" w:right="5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line="237" w:lineRule="auto" w:before="95"/>
        <w:ind w:left="882" w:right="959" w:firstLine="0"/>
        <w:jc w:val="left"/>
        <w:rPr>
          <w:sz w:val="23"/>
        </w:rPr>
      </w:pPr>
      <w:r>
        <w:rPr>
          <w:sz w:val="23"/>
        </w:rPr>
        <w:t>A la par nuestros cuerpos académicos invitaron a diversos 12 investigadores internacionales a compartir sus conocimientos</w:t>
      </w:r>
    </w:p>
    <w:p>
      <w:pPr>
        <w:pStyle w:val="BodyText"/>
        <w:rPr>
          <w:sz w:val="26"/>
        </w:rPr>
      </w:pPr>
    </w:p>
    <w:p>
      <w:pPr>
        <w:pStyle w:val="ListParagraph"/>
        <w:numPr>
          <w:ilvl w:val="1"/>
          <w:numId w:val="34"/>
        </w:numPr>
        <w:tabs>
          <w:tab w:pos="1601" w:val="left" w:leader="none"/>
          <w:tab w:pos="1602" w:val="left" w:leader="none"/>
        </w:tabs>
        <w:spacing w:line="240" w:lineRule="auto" w:before="202" w:after="0"/>
        <w:ind w:left="1602" w:right="0" w:hanging="360"/>
        <w:jc w:val="left"/>
        <w:rPr>
          <w:b/>
          <w:sz w:val="22"/>
        </w:rPr>
      </w:pPr>
      <w:r>
        <w:rPr>
          <w:b/>
          <w:sz w:val="22"/>
        </w:rPr>
        <w:t>CA. DE COGNICION Y</w:t>
      </w:r>
      <w:r>
        <w:rPr>
          <w:b/>
          <w:spacing w:val="-3"/>
          <w:sz w:val="22"/>
        </w:rPr>
        <w:t> </w:t>
      </w:r>
      <w:r>
        <w:rPr>
          <w:b/>
          <w:sz w:val="22"/>
        </w:rPr>
        <w:t>EDUCACION.</w:t>
      </w:r>
    </w:p>
    <w:p>
      <w:pPr>
        <w:pStyle w:val="ListParagraph"/>
        <w:numPr>
          <w:ilvl w:val="0"/>
          <w:numId w:val="35"/>
        </w:numPr>
        <w:tabs>
          <w:tab w:pos="1962" w:val="left" w:leader="none"/>
        </w:tabs>
        <w:spacing w:line="240" w:lineRule="auto" w:before="98" w:after="0"/>
        <w:ind w:left="1962" w:right="0" w:hanging="360"/>
        <w:jc w:val="left"/>
        <w:rPr>
          <w:sz w:val="22"/>
        </w:rPr>
      </w:pPr>
      <w:r>
        <w:rPr>
          <w:sz w:val="22"/>
        </w:rPr>
        <w:t>Dr. Alejandro Armellini. Reino</w:t>
      </w:r>
      <w:r>
        <w:rPr>
          <w:spacing w:val="1"/>
          <w:sz w:val="22"/>
        </w:rPr>
        <w:t> </w:t>
      </w:r>
      <w:r>
        <w:rPr>
          <w:sz w:val="22"/>
        </w:rPr>
        <w:t>Unido</w:t>
      </w:r>
    </w:p>
    <w:p>
      <w:pPr>
        <w:pStyle w:val="ListParagraph"/>
        <w:numPr>
          <w:ilvl w:val="0"/>
          <w:numId w:val="35"/>
        </w:numPr>
        <w:tabs>
          <w:tab w:pos="1962" w:val="left" w:leader="none"/>
        </w:tabs>
        <w:spacing w:line="253" w:lineRule="exact" w:before="1" w:after="0"/>
        <w:ind w:left="1962" w:right="0" w:hanging="360"/>
        <w:jc w:val="left"/>
        <w:rPr>
          <w:sz w:val="22"/>
        </w:rPr>
      </w:pPr>
      <w:r>
        <w:rPr>
          <w:sz w:val="22"/>
        </w:rPr>
        <w:t>Dr. Thieme Hennis. Países</w:t>
      </w:r>
      <w:r>
        <w:rPr>
          <w:spacing w:val="-2"/>
          <w:sz w:val="22"/>
        </w:rPr>
        <w:t> </w:t>
      </w:r>
      <w:r>
        <w:rPr>
          <w:sz w:val="22"/>
        </w:rPr>
        <w:t>Bajos</w:t>
      </w:r>
    </w:p>
    <w:p>
      <w:pPr>
        <w:pStyle w:val="ListParagraph"/>
        <w:numPr>
          <w:ilvl w:val="0"/>
          <w:numId w:val="35"/>
        </w:numPr>
        <w:tabs>
          <w:tab w:pos="1962" w:val="left" w:leader="none"/>
        </w:tabs>
        <w:spacing w:line="240" w:lineRule="auto" w:before="0" w:after="0"/>
        <w:ind w:left="1962" w:right="0" w:hanging="360"/>
        <w:jc w:val="left"/>
        <w:rPr>
          <w:sz w:val="22"/>
        </w:rPr>
      </w:pPr>
      <w:r>
        <w:rPr>
          <w:sz w:val="22"/>
        </w:rPr>
        <w:t>Dr. Paul Rudman. Reino</w:t>
      </w:r>
      <w:r>
        <w:rPr>
          <w:spacing w:val="-2"/>
          <w:sz w:val="22"/>
        </w:rPr>
        <w:t> </w:t>
      </w:r>
      <w:r>
        <w:rPr>
          <w:sz w:val="22"/>
        </w:rPr>
        <w:t>Unido</w:t>
      </w:r>
    </w:p>
    <w:p>
      <w:pPr>
        <w:pStyle w:val="BodyText"/>
      </w:pPr>
    </w:p>
    <w:p>
      <w:pPr>
        <w:pStyle w:val="BodyText"/>
        <w:spacing w:before="8"/>
        <w:rPr>
          <w:sz w:val="19"/>
        </w:rPr>
      </w:pPr>
    </w:p>
    <w:p>
      <w:pPr>
        <w:pStyle w:val="ListParagraph"/>
        <w:numPr>
          <w:ilvl w:val="1"/>
          <w:numId w:val="34"/>
        </w:numPr>
        <w:tabs>
          <w:tab w:pos="1601" w:val="left" w:leader="none"/>
          <w:tab w:pos="1602" w:val="left" w:leader="none"/>
        </w:tabs>
        <w:spacing w:line="240" w:lineRule="auto" w:before="0" w:after="0"/>
        <w:ind w:left="1602" w:right="0" w:hanging="360"/>
        <w:jc w:val="left"/>
        <w:rPr>
          <w:b/>
          <w:sz w:val="22"/>
        </w:rPr>
      </w:pPr>
      <w:r>
        <w:rPr>
          <w:b/>
          <w:sz w:val="22"/>
        </w:rPr>
        <w:t>CA. DE CIENCIA</w:t>
      </w:r>
      <w:r>
        <w:rPr>
          <w:b/>
          <w:spacing w:val="-4"/>
          <w:sz w:val="22"/>
        </w:rPr>
        <w:t> </w:t>
      </w:r>
      <w:r>
        <w:rPr>
          <w:b/>
          <w:sz w:val="22"/>
        </w:rPr>
        <w:t>COGNITIVA</w:t>
      </w:r>
    </w:p>
    <w:p>
      <w:pPr>
        <w:pStyle w:val="ListParagraph"/>
        <w:numPr>
          <w:ilvl w:val="0"/>
          <w:numId w:val="36"/>
        </w:numPr>
        <w:tabs>
          <w:tab w:pos="1962" w:val="left" w:leader="none"/>
        </w:tabs>
        <w:spacing w:line="252" w:lineRule="exact" w:before="2" w:after="0"/>
        <w:ind w:left="1962" w:right="0" w:hanging="360"/>
        <w:jc w:val="left"/>
        <w:rPr>
          <w:sz w:val="22"/>
        </w:rPr>
      </w:pPr>
      <w:r>
        <w:rPr>
          <w:sz w:val="22"/>
        </w:rPr>
        <w:t>Dra. Guadalupe Elizabeth Morales Martínez –</w:t>
      </w:r>
      <w:r>
        <w:rPr>
          <w:spacing w:val="-1"/>
          <w:sz w:val="22"/>
        </w:rPr>
        <w:t> </w:t>
      </w:r>
      <w:r>
        <w:rPr>
          <w:sz w:val="22"/>
        </w:rPr>
        <w:t>UNAM</w:t>
      </w:r>
    </w:p>
    <w:p>
      <w:pPr>
        <w:pStyle w:val="ListParagraph"/>
        <w:numPr>
          <w:ilvl w:val="0"/>
          <w:numId w:val="36"/>
        </w:numPr>
        <w:tabs>
          <w:tab w:pos="1962" w:val="left" w:leader="none"/>
        </w:tabs>
        <w:spacing w:line="252" w:lineRule="exact" w:before="0" w:after="0"/>
        <w:ind w:left="1962" w:right="0" w:hanging="360"/>
        <w:jc w:val="left"/>
        <w:rPr>
          <w:sz w:val="22"/>
        </w:rPr>
      </w:pPr>
      <w:r>
        <w:rPr>
          <w:sz w:val="22"/>
        </w:rPr>
        <w:t>Dr. Ángel García</w:t>
      </w:r>
      <w:r>
        <w:rPr>
          <w:spacing w:val="-2"/>
          <w:sz w:val="22"/>
        </w:rPr>
        <w:t> </w:t>
      </w:r>
      <w:r>
        <w:rPr>
          <w:sz w:val="22"/>
        </w:rPr>
        <w:t>Coyantes</w:t>
      </w:r>
    </w:p>
    <w:p>
      <w:pPr>
        <w:pStyle w:val="ListParagraph"/>
        <w:numPr>
          <w:ilvl w:val="0"/>
          <w:numId w:val="36"/>
        </w:numPr>
        <w:tabs>
          <w:tab w:pos="1962" w:val="left" w:leader="none"/>
        </w:tabs>
        <w:spacing w:line="252" w:lineRule="exact" w:before="2" w:after="0"/>
        <w:ind w:left="1962" w:right="0" w:hanging="360"/>
        <w:jc w:val="left"/>
        <w:rPr>
          <w:sz w:val="22"/>
        </w:rPr>
      </w:pPr>
      <w:r>
        <w:rPr>
          <w:sz w:val="22"/>
        </w:rPr>
        <w:t>Dr. Rafael Manuel López</w:t>
      </w:r>
      <w:r>
        <w:rPr>
          <w:spacing w:val="2"/>
          <w:sz w:val="22"/>
        </w:rPr>
        <w:t> </w:t>
      </w:r>
      <w:r>
        <w:rPr>
          <w:sz w:val="22"/>
        </w:rPr>
        <w:t>López</w:t>
      </w:r>
    </w:p>
    <w:p>
      <w:pPr>
        <w:pStyle w:val="ListParagraph"/>
        <w:numPr>
          <w:ilvl w:val="0"/>
          <w:numId w:val="36"/>
        </w:numPr>
        <w:tabs>
          <w:tab w:pos="1962" w:val="left" w:leader="none"/>
        </w:tabs>
        <w:spacing w:line="252" w:lineRule="exact" w:before="0" w:after="0"/>
        <w:ind w:left="1962" w:right="0" w:hanging="360"/>
        <w:jc w:val="left"/>
        <w:rPr>
          <w:sz w:val="22"/>
        </w:rPr>
      </w:pPr>
      <w:r>
        <w:rPr>
          <w:sz w:val="22"/>
        </w:rPr>
        <w:t>Dr. Yanko Norberto Mezquita</w:t>
      </w:r>
      <w:r>
        <w:rPr>
          <w:spacing w:val="-5"/>
          <w:sz w:val="22"/>
        </w:rPr>
        <w:t> </w:t>
      </w:r>
      <w:r>
        <w:rPr>
          <w:sz w:val="22"/>
        </w:rPr>
        <w:t>Hoyos</w:t>
      </w:r>
    </w:p>
    <w:p>
      <w:pPr>
        <w:pStyle w:val="ListParagraph"/>
        <w:numPr>
          <w:ilvl w:val="0"/>
          <w:numId w:val="36"/>
        </w:numPr>
        <w:tabs>
          <w:tab w:pos="1962" w:val="left" w:leader="none"/>
        </w:tabs>
        <w:spacing w:line="252" w:lineRule="exact" w:before="1" w:after="0"/>
        <w:ind w:left="1962" w:right="0" w:hanging="360"/>
        <w:jc w:val="left"/>
        <w:rPr>
          <w:sz w:val="22"/>
        </w:rPr>
      </w:pPr>
      <w:r>
        <w:rPr>
          <w:sz w:val="22"/>
        </w:rPr>
        <w:t>Dra. Guadalupe E. Morales Martínez</w:t>
      </w:r>
    </w:p>
    <w:p>
      <w:pPr>
        <w:pStyle w:val="ListParagraph"/>
        <w:numPr>
          <w:ilvl w:val="0"/>
          <w:numId w:val="36"/>
        </w:numPr>
        <w:tabs>
          <w:tab w:pos="1962" w:val="left" w:leader="none"/>
        </w:tabs>
        <w:spacing w:line="252" w:lineRule="exact" w:before="0" w:after="0"/>
        <w:ind w:left="1962" w:right="0" w:hanging="360"/>
        <w:jc w:val="left"/>
        <w:rPr>
          <w:sz w:val="22"/>
        </w:rPr>
      </w:pPr>
      <w:r>
        <w:rPr>
          <w:sz w:val="22"/>
        </w:rPr>
        <w:t>M.C. Miriam Hildegare Sanchez</w:t>
      </w:r>
      <w:r>
        <w:rPr>
          <w:spacing w:val="-2"/>
          <w:sz w:val="22"/>
        </w:rPr>
        <w:t> </w:t>
      </w:r>
      <w:r>
        <w:rPr>
          <w:sz w:val="22"/>
        </w:rPr>
        <w:t>Monroy</w:t>
      </w:r>
    </w:p>
    <w:p>
      <w:pPr>
        <w:pStyle w:val="BodyText"/>
      </w:pPr>
    </w:p>
    <w:p>
      <w:pPr>
        <w:pStyle w:val="ListParagraph"/>
        <w:numPr>
          <w:ilvl w:val="1"/>
          <w:numId w:val="34"/>
        </w:numPr>
        <w:tabs>
          <w:tab w:pos="1601" w:val="left" w:leader="none"/>
          <w:tab w:pos="1602" w:val="left" w:leader="none"/>
        </w:tabs>
        <w:spacing w:line="240" w:lineRule="auto" w:before="155" w:after="0"/>
        <w:ind w:left="1602" w:right="0" w:hanging="360"/>
        <w:jc w:val="left"/>
        <w:rPr>
          <w:b/>
          <w:sz w:val="22"/>
        </w:rPr>
      </w:pPr>
      <w:r>
        <w:rPr>
          <w:b/>
          <w:sz w:val="22"/>
        </w:rPr>
        <w:t>CA. DE PSICOLOGÍA, PSICOANALISIS Y MODELOS DE</w:t>
      </w:r>
      <w:r>
        <w:rPr>
          <w:b/>
          <w:spacing w:val="-2"/>
          <w:sz w:val="22"/>
        </w:rPr>
        <w:t> </w:t>
      </w:r>
      <w:r>
        <w:rPr>
          <w:b/>
          <w:sz w:val="22"/>
        </w:rPr>
        <w:t>INTERVENCION</w:t>
      </w:r>
    </w:p>
    <w:p>
      <w:pPr>
        <w:pStyle w:val="BodyText"/>
        <w:spacing w:before="1"/>
        <w:rPr>
          <w:b/>
          <w:sz w:val="22"/>
        </w:rPr>
      </w:pPr>
    </w:p>
    <w:p>
      <w:pPr>
        <w:pStyle w:val="ListParagraph"/>
        <w:numPr>
          <w:ilvl w:val="0"/>
          <w:numId w:val="37"/>
        </w:numPr>
        <w:tabs>
          <w:tab w:pos="2014" w:val="left" w:leader="none"/>
          <w:tab w:pos="2015" w:val="left" w:leader="none"/>
        </w:tabs>
        <w:spacing w:line="252" w:lineRule="exact" w:before="0" w:after="0"/>
        <w:ind w:left="2014" w:right="0" w:hanging="424"/>
        <w:jc w:val="left"/>
        <w:rPr>
          <w:sz w:val="22"/>
        </w:rPr>
      </w:pPr>
      <w:r>
        <w:rPr>
          <w:sz w:val="22"/>
        </w:rPr>
        <w:t>Dra. Alicia Kachinovsky</w:t>
      </w:r>
      <w:r>
        <w:rPr>
          <w:spacing w:val="-4"/>
          <w:sz w:val="22"/>
        </w:rPr>
        <w:t> </w:t>
      </w:r>
      <w:r>
        <w:rPr>
          <w:sz w:val="22"/>
        </w:rPr>
        <w:t>Melgar</w:t>
      </w:r>
    </w:p>
    <w:p>
      <w:pPr>
        <w:pStyle w:val="ListParagraph"/>
        <w:numPr>
          <w:ilvl w:val="0"/>
          <w:numId w:val="37"/>
        </w:numPr>
        <w:tabs>
          <w:tab w:pos="2014" w:val="left" w:leader="none"/>
          <w:tab w:pos="2015" w:val="left" w:leader="none"/>
        </w:tabs>
        <w:spacing w:line="252" w:lineRule="exact" w:before="0" w:after="0"/>
        <w:ind w:left="2014" w:right="0" w:hanging="424"/>
        <w:jc w:val="left"/>
        <w:rPr>
          <w:sz w:val="22"/>
        </w:rPr>
      </w:pPr>
      <w:r>
        <w:rPr>
          <w:sz w:val="22"/>
        </w:rPr>
        <w:t>Dr. Enrique Correa</w:t>
      </w:r>
      <w:r>
        <w:rPr>
          <w:spacing w:val="-1"/>
          <w:sz w:val="22"/>
        </w:rPr>
        <w:t> </w:t>
      </w:r>
      <w:r>
        <w:rPr>
          <w:sz w:val="22"/>
        </w:rPr>
        <w:t>Molina</w:t>
      </w:r>
    </w:p>
    <w:p>
      <w:pPr>
        <w:pStyle w:val="ListParagraph"/>
        <w:numPr>
          <w:ilvl w:val="0"/>
          <w:numId w:val="37"/>
        </w:numPr>
        <w:tabs>
          <w:tab w:pos="2014" w:val="left" w:leader="none"/>
          <w:tab w:pos="2015" w:val="left" w:leader="none"/>
        </w:tabs>
        <w:spacing w:line="240" w:lineRule="auto" w:before="2" w:after="0"/>
        <w:ind w:left="2014" w:right="0" w:hanging="424"/>
        <w:jc w:val="left"/>
        <w:rPr>
          <w:sz w:val="22"/>
        </w:rPr>
      </w:pPr>
      <w:r>
        <w:rPr>
          <w:sz w:val="22"/>
        </w:rPr>
        <w:t>Dr. Victor Nova Cota</w:t>
      </w:r>
    </w:p>
    <w:p>
      <w:pPr>
        <w:spacing w:after="0" w:line="240" w:lineRule="auto"/>
        <w:jc w:val="left"/>
        <w:rPr>
          <w:sz w:val="22"/>
        </w:rPr>
        <w:sectPr>
          <w:pgSz w:w="12240" w:h="15840"/>
          <w:pgMar w:header="713" w:footer="76" w:top="2000" w:bottom="260" w:left="820" w:right="580"/>
        </w:sectPr>
      </w:pPr>
    </w:p>
    <w:p>
      <w:pPr>
        <w:pStyle w:val="BodyText"/>
        <w:spacing w:before="3"/>
        <w:rPr>
          <w:sz w:val="15"/>
        </w:rPr>
      </w:pPr>
    </w:p>
    <w:p>
      <w:pPr>
        <w:pStyle w:val="ListParagraph"/>
        <w:numPr>
          <w:ilvl w:val="0"/>
          <w:numId w:val="38"/>
        </w:numPr>
        <w:tabs>
          <w:tab w:pos="1108" w:val="left" w:leader="none"/>
        </w:tabs>
        <w:spacing w:line="237" w:lineRule="auto" w:before="95" w:after="0"/>
        <w:ind w:left="740" w:right="1123" w:firstLine="0"/>
        <w:jc w:val="both"/>
        <w:rPr>
          <w:b/>
          <w:sz w:val="23"/>
        </w:rPr>
      </w:pPr>
      <w:r>
        <w:rPr>
          <w:b/>
          <w:sz w:val="23"/>
        </w:rPr>
        <w:t>INTERCAMBIO, VINCULACIÓN Y COOPERACIÓN ACADÉMICA CON LOS SECTORES PÚBLICO, SOCIAL Y</w:t>
      </w:r>
      <w:r>
        <w:rPr>
          <w:b/>
          <w:spacing w:val="-3"/>
          <w:sz w:val="23"/>
        </w:rPr>
        <w:t> </w:t>
      </w:r>
      <w:r>
        <w:rPr>
          <w:b/>
          <w:sz w:val="23"/>
        </w:rPr>
        <w:t>PRODUCTIVO</w:t>
      </w:r>
    </w:p>
    <w:p>
      <w:pPr>
        <w:pStyle w:val="BodyText"/>
        <w:rPr>
          <w:b/>
          <w:sz w:val="26"/>
        </w:rPr>
      </w:pPr>
    </w:p>
    <w:p>
      <w:pPr>
        <w:spacing w:line="276" w:lineRule="auto" w:before="205"/>
        <w:ind w:left="740" w:right="1115" w:firstLine="0"/>
        <w:jc w:val="both"/>
        <w:rPr>
          <w:sz w:val="23"/>
        </w:rPr>
      </w:pPr>
      <w:r>
        <w:rPr>
          <w:sz w:val="23"/>
        </w:rPr>
        <w:t>Establecer esquemas y procesos para sustentar la colaboración, el intercambio académico y la vinculación del quehacer institucional con los sectores público, social y productivo, que contribuyan a consolidar a la UANL como una Institución con un alto grado de porosidad en el desarrollo de sus funciones.</w:t>
      </w:r>
    </w:p>
    <w:p>
      <w:pPr>
        <w:pStyle w:val="BodyText"/>
        <w:rPr>
          <w:sz w:val="26"/>
        </w:rPr>
      </w:pPr>
    </w:p>
    <w:p>
      <w:pPr>
        <w:pStyle w:val="BodyText"/>
        <w:rPr>
          <w:sz w:val="26"/>
        </w:rPr>
      </w:pPr>
    </w:p>
    <w:p>
      <w:pPr>
        <w:pStyle w:val="Heading7"/>
        <w:spacing w:before="195"/>
      </w:pPr>
      <w:r>
        <w:rPr/>
        <w:t>Vinculación y alianzas estratégicas</w:t>
      </w:r>
    </w:p>
    <w:p>
      <w:pPr>
        <w:pStyle w:val="BodyText"/>
        <w:spacing w:before="3"/>
        <w:rPr>
          <w:b/>
          <w:sz w:val="21"/>
        </w:rPr>
      </w:pPr>
    </w:p>
    <w:p>
      <w:pPr>
        <w:spacing w:line="237" w:lineRule="auto" w:before="0"/>
        <w:ind w:left="740" w:right="1122" w:firstLine="0"/>
        <w:jc w:val="both"/>
        <w:rPr>
          <w:sz w:val="23"/>
        </w:rPr>
      </w:pPr>
      <w:r>
        <w:rPr>
          <w:sz w:val="23"/>
        </w:rPr>
        <w:t>La Subdirección de Proyectos Educativos y Asistenciales se encarga de mantener, renovar y establecer convenios con los sectores público, social y productivo.</w:t>
      </w:r>
    </w:p>
    <w:p>
      <w:pPr>
        <w:pStyle w:val="BodyText"/>
        <w:rPr>
          <w:sz w:val="26"/>
        </w:rPr>
      </w:pPr>
    </w:p>
    <w:p>
      <w:pPr>
        <w:spacing w:before="203"/>
        <w:ind w:left="740" w:right="0" w:firstLine="0"/>
        <w:jc w:val="both"/>
        <w:rPr>
          <w:sz w:val="23"/>
        </w:rPr>
      </w:pPr>
      <w:r>
        <w:rPr>
          <w:sz w:val="23"/>
        </w:rPr>
        <w:t>TOTAL DE CENTROS PROPEDEUTICOS</w:t>
      </w:r>
    </w:p>
    <w:p>
      <w:pPr>
        <w:pStyle w:val="BodyText"/>
        <w:rPr>
          <w:sz w:val="20"/>
        </w:rPr>
      </w:pPr>
    </w:p>
    <w:p>
      <w:pPr>
        <w:pStyle w:val="BodyText"/>
        <w:spacing w:before="4"/>
        <w:rPr>
          <w:sz w:val="10"/>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3977"/>
        <w:gridCol w:w="2400"/>
        <w:gridCol w:w="2451"/>
      </w:tblGrid>
      <w:tr>
        <w:trPr>
          <w:trHeight w:val="301" w:hRule="atLeast"/>
        </w:trPr>
        <w:tc>
          <w:tcPr>
            <w:tcW w:w="3977" w:type="dxa"/>
            <w:tcBorders>
              <w:bottom w:val="single" w:sz="12" w:space="0" w:color="9CC2E4"/>
            </w:tcBorders>
          </w:tcPr>
          <w:p>
            <w:pPr>
              <w:pStyle w:val="TableParagraph"/>
              <w:ind w:left="0"/>
              <w:rPr>
                <w:rFonts w:ascii="Times New Roman"/>
                <w:sz w:val="22"/>
              </w:rPr>
            </w:pPr>
          </w:p>
        </w:tc>
        <w:tc>
          <w:tcPr>
            <w:tcW w:w="2400" w:type="dxa"/>
            <w:tcBorders>
              <w:bottom w:val="single" w:sz="12" w:space="0" w:color="9CC2E4"/>
            </w:tcBorders>
          </w:tcPr>
          <w:p>
            <w:pPr>
              <w:pStyle w:val="TableParagraph"/>
              <w:spacing w:line="257" w:lineRule="exact"/>
              <w:ind w:left="249"/>
              <w:rPr>
                <w:b/>
                <w:sz w:val="23"/>
              </w:rPr>
            </w:pPr>
            <w:r>
              <w:rPr>
                <w:b/>
                <w:sz w:val="23"/>
              </w:rPr>
              <w:t>ENE-JUN 2017</w:t>
            </w:r>
          </w:p>
        </w:tc>
        <w:tc>
          <w:tcPr>
            <w:tcW w:w="2451" w:type="dxa"/>
            <w:tcBorders>
              <w:bottom w:val="single" w:sz="12" w:space="0" w:color="9CC2E4"/>
            </w:tcBorders>
          </w:tcPr>
          <w:p>
            <w:pPr>
              <w:pStyle w:val="TableParagraph"/>
              <w:spacing w:line="257" w:lineRule="exact"/>
              <w:ind w:left="250"/>
              <w:rPr>
                <w:b/>
                <w:sz w:val="23"/>
              </w:rPr>
            </w:pPr>
            <w:r>
              <w:rPr>
                <w:b/>
                <w:sz w:val="23"/>
              </w:rPr>
              <w:t>AGO-DIC 2017</w:t>
            </w:r>
          </w:p>
        </w:tc>
      </w:tr>
      <w:tr>
        <w:trPr>
          <w:trHeight w:val="306" w:hRule="atLeast"/>
        </w:trPr>
        <w:tc>
          <w:tcPr>
            <w:tcW w:w="3977" w:type="dxa"/>
            <w:tcBorders>
              <w:top w:val="single" w:sz="12" w:space="0" w:color="9CC2E4"/>
            </w:tcBorders>
          </w:tcPr>
          <w:p>
            <w:pPr>
              <w:pStyle w:val="TableParagraph"/>
              <w:spacing w:line="259" w:lineRule="exact"/>
              <w:ind w:left="249"/>
              <w:rPr>
                <w:b/>
                <w:sz w:val="23"/>
              </w:rPr>
            </w:pPr>
            <w:r>
              <w:rPr>
                <w:b/>
                <w:sz w:val="23"/>
              </w:rPr>
              <w:t>Centros al exterior</w:t>
            </w:r>
          </w:p>
        </w:tc>
        <w:tc>
          <w:tcPr>
            <w:tcW w:w="2400" w:type="dxa"/>
            <w:tcBorders>
              <w:top w:val="single" w:sz="12" w:space="0" w:color="9CC2E4"/>
            </w:tcBorders>
          </w:tcPr>
          <w:p>
            <w:pPr>
              <w:pStyle w:val="TableParagraph"/>
              <w:spacing w:line="262" w:lineRule="exact"/>
              <w:ind w:left="1056" w:right="909"/>
              <w:jc w:val="center"/>
              <w:rPr>
                <w:sz w:val="23"/>
              </w:rPr>
            </w:pPr>
            <w:r>
              <w:rPr>
                <w:sz w:val="23"/>
              </w:rPr>
              <w:t>130</w:t>
            </w:r>
          </w:p>
        </w:tc>
        <w:tc>
          <w:tcPr>
            <w:tcW w:w="2451" w:type="dxa"/>
            <w:tcBorders>
              <w:top w:val="single" w:sz="12" w:space="0" w:color="9CC2E4"/>
            </w:tcBorders>
          </w:tcPr>
          <w:p>
            <w:pPr>
              <w:pStyle w:val="TableParagraph"/>
              <w:spacing w:line="262" w:lineRule="exact"/>
              <w:ind w:left="1083" w:right="933"/>
              <w:jc w:val="center"/>
              <w:rPr>
                <w:sz w:val="23"/>
              </w:rPr>
            </w:pPr>
            <w:r>
              <w:rPr>
                <w:sz w:val="23"/>
              </w:rPr>
              <w:t>161</w:t>
            </w:r>
          </w:p>
        </w:tc>
      </w:tr>
    </w:tbl>
    <w:p>
      <w:pPr>
        <w:pStyle w:val="BodyText"/>
        <w:spacing w:before="2"/>
        <w:rPr>
          <w:sz w:val="37"/>
        </w:rPr>
      </w:pPr>
    </w:p>
    <w:p>
      <w:pPr>
        <w:pStyle w:val="ListParagraph"/>
        <w:numPr>
          <w:ilvl w:val="1"/>
          <w:numId w:val="38"/>
        </w:numPr>
        <w:tabs>
          <w:tab w:pos="1961" w:val="left" w:leader="none"/>
          <w:tab w:pos="1962" w:val="left" w:leader="none"/>
        </w:tabs>
        <w:spacing w:line="240" w:lineRule="auto" w:before="0" w:after="0"/>
        <w:ind w:left="1962" w:right="0" w:hanging="720"/>
        <w:jc w:val="left"/>
        <w:rPr>
          <w:b/>
          <w:sz w:val="22"/>
        </w:rPr>
      </w:pPr>
      <w:r>
        <w:rPr>
          <w:b/>
          <w:sz w:val="22"/>
        </w:rPr>
        <w:t>CONVENIOS</w:t>
      </w:r>
      <w:r>
        <w:rPr>
          <w:b/>
          <w:spacing w:val="-1"/>
          <w:sz w:val="22"/>
        </w:rPr>
        <w:t> </w:t>
      </w:r>
      <w:r>
        <w:rPr>
          <w:b/>
          <w:sz w:val="22"/>
        </w:rPr>
        <w:t>VIGENTES</w:t>
      </w:r>
    </w:p>
    <w:p>
      <w:pPr>
        <w:pStyle w:val="BodyText"/>
        <w:rPr>
          <w:b/>
          <w:sz w:val="20"/>
        </w:rPr>
      </w:pPr>
    </w:p>
    <w:p>
      <w:pPr>
        <w:pStyle w:val="BodyText"/>
        <w:spacing w:before="10"/>
        <w:rPr>
          <w:b/>
          <w:sz w:val="27"/>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8622"/>
      </w:tblGrid>
      <w:tr>
        <w:trPr>
          <w:trHeight w:val="287" w:hRule="atLeast"/>
        </w:trPr>
        <w:tc>
          <w:tcPr>
            <w:tcW w:w="8622" w:type="dxa"/>
            <w:tcBorders>
              <w:bottom w:val="single" w:sz="12" w:space="0" w:color="8EAADB"/>
            </w:tcBorders>
          </w:tcPr>
          <w:p>
            <w:pPr>
              <w:pStyle w:val="TableParagraph"/>
              <w:ind w:left="0"/>
              <w:rPr>
                <w:rFonts w:ascii="Times New Roman"/>
                <w:sz w:val="20"/>
              </w:rPr>
            </w:pPr>
          </w:p>
        </w:tc>
      </w:tr>
      <w:tr>
        <w:trPr>
          <w:trHeight w:val="284" w:hRule="atLeast"/>
        </w:trPr>
        <w:tc>
          <w:tcPr>
            <w:tcW w:w="8622" w:type="dxa"/>
            <w:tcBorders>
              <w:top w:val="single" w:sz="12" w:space="0" w:color="8EAADB"/>
            </w:tcBorders>
          </w:tcPr>
          <w:p>
            <w:pPr>
              <w:pStyle w:val="TableParagraph"/>
              <w:spacing w:line="248" w:lineRule="exact"/>
              <w:ind w:left="549"/>
              <w:rPr>
                <w:b/>
                <w:sz w:val="22"/>
              </w:rPr>
            </w:pPr>
            <w:r>
              <w:rPr>
                <w:b/>
                <w:sz w:val="22"/>
              </w:rPr>
              <w:t>1.- DIF APODACA</w:t>
            </w:r>
          </w:p>
        </w:tc>
      </w:tr>
      <w:tr>
        <w:trPr>
          <w:trHeight w:val="287" w:hRule="atLeast"/>
        </w:trPr>
        <w:tc>
          <w:tcPr>
            <w:tcW w:w="8622" w:type="dxa"/>
          </w:tcPr>
          <w:p>
            <w:pPr>
              <w:pStyle w:val="TableParagraph"/>
              <w:spacing w:line="248" w:lineRule="exact"/>
              <w:ind w:left="549"/>
              <w:rPr>
                <w:b/>
                <w:sz w:val="22"/>
              </w:rPr>
            </w:pPr>
            <w:r>
              <w:rPr>
                <w:b/>
                <w:sz w:val="22"/>
              </w:rPr>
              <w:t>2.-COLEGIO VANGUARDISTA SISTEMA BILINGÜE</w:t>
            </w:r>
          </w:p>
        </w:tc>
      </w:tr>
      <w:tr>
        <w:trPr>
          <w:trHeight w:val="285" w:hRule="atLeast"/>
        </w:trPr>
        <w:tc>
          <w:tcPr>
            <w:tcW w:w="8622" w:type="dxa"/>
          </w:tcPr>
          <w:p>
            <w:pPr>
              <w:pStyle w:val="TableParagraph"/>
              <w:spacing w:line="248" w:lineRule="exact"/>
              <w:ind w:left="549"/>
              <w:rPr>
                <w:b/>
                <w:sz w:val="22"/>
              </w:rPr>
            </w:pPr>
            <w:r>
              <w:rPr>
                <w:b/>
                <w:sz w:val="22"/>
              </w:rPr>
              <w:t>3.-COMUNIDAD EDUCATIVA TONALI</w:t>
            </w:r>
          </w:p>
        </w:tc>
      </w:tr>
      <w:tr>
        <w:trPr>
          <w:trHeight w:val="285" w:hRule="atLeast"/>
        </w:trPr>
        <w:tc>
          <w:tcPr>
            <w:tcW w:w="8622" w:type="dxa"/>
          </w:tcPr>
          <w:p>
            <w:pPr>
              <w:pStyle w:val="TableParagraph"/>
              <w:spacing w:line="248" w:lineRule="exact"/>
              <w:ind w:left="549"/>
              <w:rPr>
                <w:b/>
                <w:sz w:val="22"/>
              </w:rPr>
            </w:pPr>
            <w:r>
              <w:rPr>
                <w:b/>
                <w:sz w:val="22"/>
              </w:rPr>
              <w:t>4.-REFUGIO 121 CASA HOGAR, A.C.</w:t>
            </w:r>
          </w:p>
        </w:tc>
      </w:tr>
      <w:tr>
        <w:trPr>
          <w:trHeight w:val="287" w:hRule="atLeast"/>
        </w:trPr>
        <w:tc>
          <w:tcPr>
            <w:tcW w:w="8622" w:type="dxa"/>
          </w:tcPr>
          <w:p>
            <w:pPr>
              <w:pStyle w:val="TableParagraph"/>
              <w:spacing w:line="248" w:lineRule="exact"/>
              <w:ind w:left="549"/>
              <w:rPr>
                <w:b/>
                <w:sz w:val="22"/>
              </w:rPr>
            </w:pPr>
            <w:r>
              <w:rPr>
                <w:b/>
                <w:sz w:val="22"/>
              </w:rPr>
              <w:t>5.-CRUZ ROSA</w:t>
            </w:r>
          </w:p>
        </w:tc>
      </w:tr>
      <w:tr>
        <w:trPr>
          <w:trHeight w:val="285" w:hRule="atLeast"/>
        </w:trPr>
        <w:tc>
          <w:tcPr>
            <w:tcW w:w="8622" w:type="dxa"/>
          </w:tcPr>
          <w:p>
            <w:pPr>
              <w:pStyle w:val="TableParagraph"/>
              <w:spacing w:line="248" w:lineRule="exact"/>
              <w:ind w:left="549"/>
              <w:rPr>
                <w:b/>
                <w:sz w:val="22"/>
              </w:rPr>
            </w:pPr>
            <w:r>
              <w:rPr>
                <w:b/>
                <w:sz w:val="22"/>
              </w:rPr>
              <w:t>6.-DIF SAN NICOLAS DE LOS GARZA (CLINICA Y CRISI)</w:t>
            </w:r>
          </w:p>
        </w:tc>
      </w:tr>
      <w:tr>
        <w:trPr>
          <w:trHeight w:val="285" w:hRule="atLeast"/>
        </w:trPr>
        <w:tc>
          <w:tcPr>
            <w:tcW w:w="8622" w:type="dxa"/>
          </w:tcPr>
          <w:p>
            <w:pPr>
              <w:pStyle w:val="TableParagraph"/>
              <w:spacing w:line="248" w:lineRule="exact"/>
              <w:ind w:left="549"/>
              <w:rPr>
                <w:b/>
                <w:sz w:val="22"/>
              </w:rPr>
            </w:pPr>
            <w:r>
              <w:rPr>
                <w:b/>
                <w:sz w:val="22"/>
              </w:rPr>
              <w:t>7.-ENCUENTRO MUNDIAL DE VALORES</w:t>
            </w:r>
          </w:p>
        </w:tc>
      </w:tr>
      <w:tr>
        <w:trPr>
          <w:trHeight w:val="287" w:hRule="atLeast"/>
        </w:trPr>
        <w:tc>
          <w:tcPr>
            <w:tcW w:w="8622" w:type="dxa"/>
          </w:tcPr>
          <w:p>
            <w:pPr>
              <w:pStyle w:val="TableParagraph"/>
              <w:spacing w:line="248" w:lineRule="exact"/>
              <w:ind w:left="549"/>
              <w:rPr>
                <w:b/>
                <w:sz w:val="22"/>
              </w:rPr>
            </w:pPr>
            <w:r>
              <w:rPr>
                <w:b/>
                <w:sz w:val="22"/>
              </w:rPr>
              <w:t>8.-FEDERACION DE TRABAJADORES DE SINDICATOS AUTONOMOS</w:t>
            </w:r>
          </w:p>
        </w:tc>
      </w:tr>
      <w:tr>
        <w:trPr>
          <w:trHeight w:val="285" w:hRule="atLeast"/>
        </w:trPr>
        <w:tc>
          <w:tcPr>
            <w:tcW w:w="8622" w:type="dxa"/>
          </w:tcPr>
          <w:p>
            <w:pPr>
              <w:pStyle w:val="TableParagraph"/>
              <w:spacing w:line="248" w:lineRule="exact"/>
              <w:ind w:left="549"/>
              <w:rPr>
                <w:b/>
                <w:sz w:val="22"/>
              </w:rPr>
            </w:pPr>
            <w:r>
              <w:rPr>
                <w:b/>
                <w:sz w:val="22"/>
              </w:rPr>
              <w:t>9.-FICOSA</w:t>
            </w:r>
          </w:p>
        </w:tc>
      </w:tr>
      <w:tr>
        <w:trPr>
          <w:trHeight w:val="285" w:hRule="atLeast"/>
        </w:trPr>
        <w:tc>
          <w:tcPr>
            <w:tcW w:w="8622" w:type="dxa"/>
          </w:tcPr>
          <w:p>
            <w:pPr>
              <w:pStyle w:val="TableParagraph"/>
              <w:spacing w:line="248" w:lineRule="exact"/>
              <w:ind w:left="549"/>
              <w:rPr>
                <w:b/>
                <w:sz w:val="22"/>
              </w:rPr>
            </w:pPr>
            <w:r>
              <w:rPr>
                <w:b/>
                <w:sz w:val="22"/>
              </w:rPr>
              <w:t>10.-FUNDACION 5X</w:t>
            </w:r>
          </w:p>
        </w:tc>
      </w:tr>
      <w:tr>
        <w:trPr>
          <w:trHeight w:val="287" w:hRule="atLeast"/>
        </w:trPr>
        <w:tc>
          <w:tcPr>
            <w:tcW w:w="8622" w:type="dxa"/>
          </w:tcPr>
          <w:p>
            <w:pPr>
              <w:pStyle w:val="TableParagraph"/>
              <w:spacing w:line="248" w:lineRule="exact"/>
              <w:ind w:left="549"/>
              <w:rPr>
                <w:b/>
                <w:sz w:val="22"/>
              </w:rPr>
            </w:pPr>
            <w:r>
              <w:rPr>
                <w:b/>
                <w:sz w:val="22"/>
              </w:rPr>
              <w:t>11.-HOSPITAL MILITAR REGIONAL DE ESPECIALIDADES</w:t>
            </w:r>
          </w:p>
        </w:tc>
      </w:tr>
      <w:tr>
        <w:trPr>
          <w:trHeight w:val="285" w:hRule="atLeast"/>
        </w:trPr>
        <w:tc>
          <w:tcPr>
            <w:tcW w:w="8622" w:type="dxa"/>
          </w:tcPr>
          <w:p>
            <w:pPr>
              <w:pStyle w:val="TableParagraph"/>
              <w:spacing w:line="248" w:lineRule="exact"/>
              <w:ind w:left="549"/>
              <w:rPr>
                <w:b/>
                <w:sz w:val="22"/>
              </w:rPr>
            </w:pPr>
            <w:r>
              <w:rPr>
                <w:b/>
                <w:sz w:val="22"/>
              </w:rPr>
              <w:t>12.-LOGROS, A.C.</w:t>
            </w:r>
          </w:p>
        </w:tc>
      </w:tr>
      <w:tr>
        <w:trPr>
          <w:trHeight w:val="285" w:hRule="atLeast"/>
        </w:trPr>
        <w:tc>
          <w:tcPr>
            <w:tcW w:w="8622" w:type="dxa"/>
          </w:tcPr>
          <w:p>
            <w:pPr>
              <w:pStyle w:val="TableParagraph"/>
              <w:spacing w:line="248" w:lineRule="exact"/>
              <w:ind w:left="549"/>
              <w:rPr>
                <w:b/>
                <w:sz w:val="22"/>
              </w:rPr>
            </w:pPr>
            <w:r>
              <w:rPr>
                <w:b/>
                <w:sz w:val="22"/>
              </w:rPr>
              <w:t>13.-COLEGIO CLUB DE LEONES N°1</w:t>
            </w:r>
          </w:p>
        </w:tc>
      </w:tr>
      <w:tr>
        <w:trPr>
          <w:trHeight w:val="287" w:hRule="atLeast"/>
        </w:trPr>
        <w:tc>
          <w:tcPr>
            <w:tcW w:w="8622" w:type="dxa"/>
          </w:tcPr>
          <w:p>
            <w:pPr>
              <w:pStyle w:val="TableParagraph"/>
              <w:spacing w:line="248" w:lineRule="exact"/>
              <w:ind w:left="549"/>
              <w:rPr>
                <w:b/>
                <w:sz w:val="22"/>
              </w:rPr>
            </w:pPr>
            <w:r>
              <w:rPr>
                <w:b/>
                <w:sz w:val="22"/>
              </w:rPr>
              <w:t>14.-CLINICA Y LABORATORIO TERESITA, A.C.</w:t>
            </w:r>
          </w:p>
        </w:tc>
      </w:tr>
      <w:tr>
        <w:trPr>
          <w:trHeight w:val="285" w:hRule="atLeast"/>
        </w:trPr>
        <w:tc>
          <w:tcPr>
            <w:tcW w:w="8622" w:type="dxa"/>
          </w:tcPr>
          <w:p>
            <w:pPr>
              <w:pStyle w:val="TableParagraph"/>
              <w:spacing w:line="248" w:lineRule="exact"/>
              <w:ind w:left="549"/>
              <w:rPr>
                <w:b/>
                <w:sz w:val="22"/>
              </w:rPr>
            </w:pPr>
            <w:r>
              <w:rPr>
                <w:b/>
                <w:sz w:val="22"/>
              </w:rPr>
              <w:t>15.-CENTRO DE INTEGRACION JUVENIL</w:t>
            </w:r>
          </w:p>
        </w:tc>
      </w:tr>
    </w:tbl>
    <w:p>
      <w:pPr>
        <w:spacing w:after="0" w:line="248" w:lineRule="exact"/>
        <w:rPr>
          <w:sz w:val="22"/>
        </w:rPr>
        <w:sectPr>
          <w:pgSz w:w="12240" w:h="15840"/>
          <w:pgMar w:header="713" w:footer="76" w:top="2000" w:bottom="340" w:left="820" w:right="580"/>
        </w:sectPr>
      </w:pPr>
    </w:p>
    <w:p>
      <w:pPr>
        <w:pStyle w:val="BodyText"/>
        <w:spacing w:before="9"/>
        <w:rPr>
          <w:rFonts w:ascii="Times New Roman"/>
          <w:sz w:val="23"/>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8622"/>
      </w:tblGrid>
      <w:tr>
        <w:trPr>
          <w:trHeight w:val="285" w:hRule="atLeast"/>
        </w:trPr>
        <w:tc>
          <w:tcPr>
            <w:tcW w:w="8622" w:type="dxa"/>
          </w:tcPr>
          <w:p>
            <w:pPr>
              <w:pStyle w:val="TableParagraph"/>
              <w:spacing w:line="248" w:lineRule="exact"/>
              <w:ind w:left="549"/>
              <w:rPr>
                <w:b/>
                <w:sz w:val="22"/>
              </w:rPr>
            </w:pPr>
            <w:r>
              <w:rPr>
                <w:b/>
                <w:sz w:val="22"/>
              </w:rPr>
              <w:t>16.-CASA HOGAR PADRE SEVERIANO</w:t>
            </w:r>
          </w:p>
        </w:tc>
      </w:tr>
      <w:tr>
        <w:trPr>
          <w:trHeight w:val="287" w:hRule="atLeast"/>
        </w:trPr>
        <w:tc>
          <w:tcPr>
            <w:tcW w:w="8622" w:type="dxa"/>
          </w:tcPr>
          <w:p>
            <w:pPr>
              <w:pStyle w:val="TableParagraph"/>
              <w:spacing w:line="248" w:lineRule="exact"/>
              <w:ind w:left="549"/>
              <w:rPr>
                <w:b/>
                <w:sz w:val="22"/>
              </w:rPr>
            </w:pPr>
            <w:r>
              <w:rPr>
                <w:b/>
                <w:sz w:val="22"/>
              </w:rPr>
              <w:t>17.-ALEN DEL NORTE, S.A. DE C.V.</w:t>
            </w:r>
          </w:p>
        </w:tc>
      </w:tr>
      <w:tr>
        <w:trPr>
          <w:trHeight w:val="285" w:hRule="atLeast"/>
        </w:trPr>
        <w:tc>
          <w:tcPr>
            <w:tcW w:w="8622" w:type="dxa"/>
          </w:tcPr>
          <w:p>
            <w:pPr>
              <w:pStyle w:val="TableParagraph"/>
              <w:spacing w:line="248" w:lineRule="exact"/>
              <w:ind w:left="549"/>
              <w:rPr>
                <w:b/>
                <w:sz w:val="22"/>
              </w:rPr>
            </w:pPr>
            <w:r>
              <w:rPr>
                <w:b/>
                <w:sz w:val="22"/>
              </w:rPr>
              <w:t>18.-ASOCIACION REGIOMONTANA DE NIÑOS AUTISTAS</w:t>
            </w:r>
          </w:p>
        </w:tc>
      </w:tr>
      <w:tr>
        <w:trPr>
          <w:trHeight w:val="285" w:hRule="atLeast"/>
        </w:trPr>
        <w:tc>
          <w:tcPr>
            <w:tcW w:w="8622" w:type="dxa"/>
          </w:tcPr>
          <w:p>
            <w:pPr>
              <w:pStyle w:val="TableParagraph"/>
              <w:spacing w:line="248" w:lineRule="exact"/>
              <w:ind w:left="549"/>
              <w:rPr>
                <w:b/>
                <w:sz w:val="22"/>
              </w:rPr>
            </w:pPr>
            <w:r>
              <w:rPr>
                <w:b/>
                <w:sz w:val="22"/>
              </w:rPr>
              <w:t>19.-ARCA</w:t>
            </w:r>
          </w:p>
        </w:tc>
      </w:tr>
      <w:tr>
        <w:trPr>
          <w:trHeight w:val="287" w:hRule="atLeast"/>
        </w:trPr>
        <w:tc>
          <w:tcPr>
            <w:tcW w:w="8622" w:type="dxa"/>
          </w:tcPr>
          <w:p>
            <w:pPr>
              <w:pStyle w:val="TableParagraph"/>
              <w:spacing w:line="248" w:lineRule="exact"/>
              <w:ind w:left="549"/>
              <w:rPr>
                <w:b/>
                <w:sz w:val="22"/>
              </w:rPr>
            </w:pPr>
            <w:r>
              <w:rPr>
                <w:b/>
                <w:sz w:val="22"/>
              </w:rPr>
              <w:t>20.-INSTITUTO MUNICIPAL DE LA MUJER DE APODACA</w:t>
            </w:r>
          </w:p>
        </w:tc>
      </w:tr>
      <w:tr>
        <w:trPr>
          <w:trHeight w:val="285" w:hRule="atLeast"/>
        </w:trPr>
        <w:tc>
          <w:tcPr>
            <w:tcW w:w="8622" w:type="dxa"/>
          </w:tcPr>
          <w:p>
            <w:pPr>
              <w:pStyle w:val="TableParagraph"/>
              <w:spacing w:line="248" w:lineRule="exact"/>
              <w:ind w:left="549"/>
              <w:rPr>
                <w:b/>
                <w:sz w:val="22"/>
              </w:rPr>
            </w:pPr>
            <w:r>
              <w:rPr>
                <w:b/>
                <w:sz w:val="22"/>
              </w:rPr>
              <w:t>21.-AUTISMO, A.B.P.</w:t>
            </w:r>
          </w:p>
        </w:tc>
      </w:tr>
      <w:tr>
        <w:trPr>
          <w:trHeight w:val="285" w:hRule="atLeast"/>
        </w:trPr>
        <w:tc>
          <w:tcPr>
            <w:tcW w:w="8622" w:type="dxa"/>
          </w:tcPr>
          <w:p>
            <w:pPr>
              <w:pStyle w:val="TableParagraph"/>
              <w:spacing w:line="248" w:lineRule="exact"/>
              <w:ind w:left="549"/>
              <w:rPr>
                <w:b/>
                <w:sz w:val="22"/>
              </w:rPr>
            </w:pPr>
            <w:r>
              <w:rPr>
                <w:b/>
                <w:sz w:val="22"/>
              </w:rPr>
              <w:t>22.-RENACE</w:t>
            </w:r>
          </w:p>
        </w:tc>
      </w:tr>
      <w:tr>
        <w:trPr>
          <w:trHeight w:val="287" w:hRule="atLeast"/>
        </w:trPr>
        <w:tc>
          <w:tcPr>
            <w:tcW w:w="8622" w:type="dxa"/>
          </w:tcPr>
          <w:p>
            <w:pPr>
              <w:pStyle w:val="TableParagraph"/>
              <w:spacing w:line="248" w:lineRule="exact"/>
              <w:ind w:left="549"/>
              <w:rPr>
                <w:b/>
                <w:sz w:val="22"/>
              </w:rPr>
            </w:pPr>
            <w:r>
              <w:rPr>
                <w:b/>
                <w:sz w:val="22"/>
              </w:rPr>
              <w:t>23.-PROSALUD, A.C.</w:t>
            </w:r>
          </w:p>
        </w:tc>
      </w:tr>
      <w:tr>
        <w:trPr>
          <w:trHeight w:val="285" w:hRule="atLeast"/>
        </w:trPr>
        <w:tc>
          <w:tcPr>
            <w:tcW w:w="8622" w:type="dxa"/>
          </w:tcPr>
          <w:p>
            <w:pPr>
              <w:pStyle w:val="TableParagraph"/>
              <w:spacing w:line="248" w:lineRule="exact"/>
              <w:ind w:left="549"/>
              <w:rPr>
                <w:b/>
                <w:sz w:val="22"/>
              </w:rPr>
            </w:pPr>
            <w:r>
              <w:rPr>
                <w:b/>
                <w:sz w:val="22"/>
              </w:rPr>
              <w:t>24.-PSICOLOGIA PREVENTIVA (PSIPRE)</w:t>
            </w:r>
          </w:p>
        </w:tc>
      </w:tr>
      <w:tr>
        <w:trPr>
          <w:trHeight w:val="285" w:hRule="atLeast"/>
        </w:trPr>
        <w:tc>
          <w:tcPr>
            <w:tcW w:w="8622" w:type="dxa"/>
          </w:tcPr>
          <w:p>
            <w:pPr>
              <w:pStyle w:val="TableParagraph"/>
              <w:spacing w:line="249" w:lineRule="exact"/>
              <w:ind w:left="549"/>
              <w:rPr>
                <w:b/>
                <w:sz w:val="22"/>
              </w:rPr>
            </w:pPr>
            <w:r>
              <w:rPr>
                <w:b/>
                <w:sz w:val="22"/>
              </w:rPr>
              <w:t>25.-UNIVERSIDAS TECNOLOGICA SANTA CATARINA</w:t>
            </w:r>
          </w:p>
        </w:tc>
      </w:tr>
      <w:tr>
        <w:trPr>
          <w:trHeight w:val="287" w:hRule="atLeast"/>
        </w:trPr>
        <w:tc>
          <w:tcPr>
            <w:tcW w:w="8622" w:type="dxa"/>
          </w:tcPr>
          <w:p>
            <w:pPr>
              <w:pStyle w:val="TableParagraph"/>
              <w:spacing w:line="248" w:lineRule="exact"/>
              <w:ind w:left="549"/>
              <w:rPr>
                <w:b/>
                <w:sz w:val="22"/>
              </w:rPr>
            </w:pPr>
            <w:r>
              <w:rPr>
                <w:b/>
                <w:sz w:val="22"/>
              </w:rPr>
              <w:t>26.-OXFORD SCHOOL OF ENGLISH</w:t>
            </w:r>
          </w:p>
        </w:tc>
      </w:tr>
      <w:tr>
        <w:trPr>
          <w:trHeight w:val="285" w:hRule="atLeast"/>
        </w:trPr>
        <w:tc>
          <w:tcPr>
            <w:tcW w:w="8622" w:type="dxa"/>
          </w:tcPr>
          <w:p>
            <w:pPr>
              <w:pStyle w:val="TableParagraph"/>
              <w:spacing w:line="248" w:lineRule="exact"/>
              <w:ind w:left="549"/>
              <w:rPr>
                <w:b/>
                <w:sz w:val="22"/>
              </w:rPr>
            </w:pPr>
            <w:r>
              <w:rPr>
                <w:b/>
                <w:sz w:val="22"/>
              </w:rPr>
              <w:t>27.-NEURO GYM</w:t>
            </w:r>
          </w:p>
        </w:tc>
      </w:tr>
      <w:tr>
        <w:trPr>
          <w:trHeight w:val="285" w:hRule="atLeast"/>
        </w:trPr>
        <w:tc>
          <w:tcPr>
            <w:tcW w:w="8622" w:type="dxa"/>
          </w:tcPr>
          <w:p>
            <w:pPr>
              <w:pStyle w:val="TableParagraph"/>
              <w:spacing w:line="248" w:lineRule="exact"/>
              <w:ind w:left="549"/>
              <w:rPr>
                <w:b/>
                <w:sz w:val="22"/>
              </w:rPr>
            </w:pPr>
            <w:r>
              <w:rPr>
                <w:b/>
                <w:sz w:val="22"/>
              </w:rPr>
              <w:t>28.-COLEGIO OXFORD ACADEMIC VALLE ALTO</w:t>
            </w:r>
          </w:p>
        </w:tc>
      </w:tr>
      <w:tr>
        <w:trPr>
          <w:trHeight w:val="287" w:hRule="atLeast"/>
        </w:trPr>
        <w:tc>
          <w:tcPr>
            <w:tcW w:w="8622" w:type="dxa"/>
          </w:tcPr>
          <w:p>
            <w:pPr>
              <w:pStyle w:val="TableParagraph"/>
              <w:spacing w:line="248" w:lineRule="exact"/>
              <w:ind w:left="549"/>
              <w:rPr>
                <w:b/>
                <w:sz w:val="22"/>
              </w:rPr>
            </w:pPr>
            <w:r>
              <w:rPr>
                <w:b/>
                <w:sz w:val="22"/>
              </w:rPr>
              <w:t>29.-MUJER RENOVADA</w:t>
            </w:r>
          </w:p>
        </w:tc>
      </w:tr>
      <w:tr>
        <w:trPr>
          <w:trHeight w:val="285" w:hRule="atLeast"/>
        </w:trPr>
        <w:tc>
          <w:tcPr>
            <w:tcW w:w="8622" w:type="dxa"/>
          </w:tcPr>
          <w:p>
            <w:pPr>
              <w:pStyle w:val="TableParagraph"/>
              <w:spacing w:line="248" w:lineRule="exact"/>
              <w:ind w:left="549"/>
              <w:rPr>
                <w:b/>
                <w:sz w:val="22"/>
              </w:rPr>
            </w:pPr>
            <w:r>
              <w:rPr>
                <w:b/>
                <w:sz w:val="22"/>
              </w:rPr>
              <w:t>30.-CENTRO DE REHABILITACION (HOGA)</w:t>
            </w:r>
          </w:p>
        </w:tc>
      </w:tr>
      <w:tr>
        <w:trPr>
          <w:trHeight w:val="285" w:hRule="atLeast"/>
        </w:trPr>
        <w:tc>
          <w:tcPr>
            <w:tcW w:w="8622" w:type="dxa"/>
          </w:tcPr>
          <w:p>
            <w:pPr>
              <w:pStyle w:val="TableParagraph"/>
              <w:spacing w:line="248" w:lineRule="exact"/>
              <w:ind w:left="549"/>
              <w:rPr>
                <w:b/>
                <w:sz w:val="22"/>
              </w:rPr>
            </w:pPr>
            <w:r>
              <w:rPr>
                <w:b/>
                <w:sz w:val="22"/>
              </w:rPr>
              <w:t>31.-INSTITUTO DON BOSCO</w:t>
            </w:r>
          </w:p>
        </w:tc>
      </w:tr>
      <w:tr>
        <w:trPr>
          <w:trHeight w:val="287" w:hRule="atLeast"/>
        </w:trPr>
        <w:tc>
          <w:tcPr>
            <w:tcW w:w="8622" w:type="dxa"/>
          </w:tcPr>
          <w:p>
            <w:pPr>
              <w:pStyle w:val="TableParagraph"/>
              <w:spacing w:line="248" w:lineRule="exact"/>
              <w:ind w:left="549"/>
              <w:rPr>
                <w:b/>
                <w:sz w:val="22"/>
              </w:rPr>
            </w:pPr>
            <w:r>
              <w:rPr>
                <w:b/>
                <w:sz w:val="22"/>
              </w:rPr>
              <w:t>32.-ISSSTE</w:t>
            </w:r>
          </w:p>
        </w:tc>
      </w:tr>
      <w:tr>
        <w:trPr>
          <w:trHeight w:val="506" w:hRule="atLeast"/>
        </w:trPr>
        <w:tc>
          <w:tcPr>
            <w:tcW w:w="8622" w:type="dxa"/>
          </w:tcPr>
          <w:p>
            <w:pPr>
              <w:pStyle w:val="TableParagraph"/>
              <w:spacing w:line="252" w:lineRule="exact"/>
              <w:ind w:firstLine="441"/>
              <w:rPr>
                <w:b/>
                <w:sz w:val="22"/>
              </w:rPr>
            </w:pPr>
            <w:r>
              <w:rPr>
                <w:b/>
                <w:sz w:val="22"/>
              </w:rPr>
              <w:t>33.-CENTRO DE ORIENTACION FAMILIAR “FOMENTANDO ESPERANZAS, A.C.”</w:t>
            </w:r>
          </w:p>
        </w:tc>
      </w:tr>
      <w:tr>
        <w:trPr>
          <w:trHeight w:val="285" w:hRule="atLeast"/>
        </w:trPr>
        <w:tc>
          <w:tcPr>
            <w:tcW w:w="8622" w:type="dxa"/>
          </w:tcPr>
          <w:p>
            <w:pPr>
              <w:pStyle w:val="TableParagraph"/>
              <w:spacing w:line="248" w:lineRule="exact"/>
              <w:ind w:left="549"/>
              <w:rPr>
                <w:b/>
                <w:sz w:val="22"/>
              </w:rPr>
            </w:pPr>
            <w:r>
              <w:rPr>
                <w:b/>
                <w:sz w:val="22"/>
              </w:rPr>
              <w:t>34.-VILLAS EUDES DE MONTERREY, A.B.P.</w:t>
            </w:r>
          </w:p>
        </w:tc>
      </w:tr>
      <w:tr>
        <w:trPr>
          <w:trHeight w:val="285" w:hRule="atLeast"/>
        </w:trPr>
        <w:tc>
          <w:tcPr>
            <w:tcW w:w="8622" w:type="dxa"/>
          </w:tcPr>
          <w:p>
            <w:pPr>
              <w:pStyle w:val="TableParagraph"/>
              <w:spacing w:line="248" w:lineRule="exact"/>
              <w:ind w:left="549"/>
              <w:rPr>
                <w:b/>
                <w:sz w:val="22"/>
              </w:rPr>
            </w:pPr>
            <w:r>
              <w:rPr>
                <w:b/>
                <w:sz w:val="22"/>
              </w:rPr>
              <w:t>35.-ARBOL DEL CONOCIMIENTO</w:t>
            </w:r>
          </w:p>
        </w:tc>
      </w:tr>
      <w:tr>
        <w:trPr>
          <w:trHeight w:val="287" w:hRule="atLeast"/>
        </w:trPr>
        <w:tc>
          <w:tcPr>
            <w:tcW w:w="8622" w:type="dxa"/>
          </w:tcPr>
          <w:p>
            <w:pPr>
              <w:pStyle w:val="TableParagraph"/>
              <w:spacing w:line="248" w:lineRule="exact"/>
              <w:ind w:left="549"/>
              <w:rPr>
                <w:b/>
                <w:sz w:val="22"/>
              </w:rPr>
            </w:pPr>
            <w:r>
              <w:rPr>
                <w:b/>
                <w:sz w:val="22"/>
              </w:rPr>
              <w:t>36.-CONALEP II</w:t>
            </w:r>
          </w:p>
        </w:tc>
      </w:tr>
      <w:tr>
        <w:trPr>
          <w:trHeight w:val="285" w:hRule="atLeast"/>
        </w:trPr>
        <w:tc>
          <w:tcPr>
            <w:tcW w:w="8622" w:type="dxa"/>
          </w:tcPr>
          <w:p>
            <w:pPr>
              <w:pStyle w:val="TableParagraph"/>
              <w:spacing w:line="248" w:lineRule="exact"/>
              <w:ind w:left="549"/>
              <w:rPr>
                <w:b/>
                <w:sz w:val="22"/>
              </w:rPr>
            </w:pPr>
            <w:r>
              <w:rPr>
                <w:b/>
                <w:sz w:val="22"/>
              </w:rPr>
              <w:t>37.-DIF MONTERREY</w:t>
            </w:r>
          </w:p>
        </w:tc>
      </w:tr>
      <w:tr>
        <w:trPr>
          <w:trHeight w:val="285" w:hRule="atLeast"/>
        </w:trPr>
        <w:tc>
          <w:tcPr>
            <w:tcW w:w="8622" w:type="dxa"/>
          </w:tcPr>
          <w:p>
            <w:pPr>
              <w:pStyle w:val="TableParagraph"/>
              <w:spacing w:line="248" w:lineRule="exact"/>
              <w:ind w:left="549"/>
              <w:rPr>
                <w:b/>
                <w:sz w:val="22"/>
              </w:rPr>
            </w:pPr>
            <w:r>
              <w:rPr>
                <w:b/>
                <w:sz w:val="22"/>
              </w:rPr>
              <w:t>38.-COLEGIO SAN ANTONIO</w:t>
            </w:r>
          </w:p>
        </w:tc>
      </w:tr>
      <w:tr>
        <w:trPr>
          <w:trHeight w:val="287" w:hRule="atLeast"/>
        </w:trPr>
        <w:tc>
          <w:tcPr>
            <w:tcW w:w="8622" w:type="dxa"/>
          </w:tcPr>
          <w:p>
            <w:pPr>
              <w:pStyle w:val="TableParagraph"/>
              <w:spacing w:line="248" w:lineRule="exact"/>
              <w:ind w:left="549"/>
              <w:rPr>
                <w:b/>
                <w:sz w:val="22"/>
              </w:rPr>
            </w:pPr>
            <w:r>
              <w:rPr>
                <w:b/>
                <w:sz w:val="22"/>
              </w:rPr>
              <w:t>39.-CENTRO EDUCATIVO DEL ANGEL</w:t>
            </w:r>
          </w:p>
        </w:tc>
      </w:tr>
      <w:tr>
        <w:trPr>
          <w:trHeight w:val="285" w:hRule="atLeast"/>
        </w:trPr>
        <w:tc>
          <w:tcPr>
            <w:tcW w:w="8622" w:type="dxa"/>
          </w:tcPr>
          <w:p>
            <w:pPr>
              <w:pStyle w:val="TableParagraph"/>
              <w:spacing w:line="248" w:lineRule="exact"/>
              <w:ind w:left="549"/>
              <w:rPr>
                <w:b/>
                <w:sz w:val="22"/>
              </w:rPr>
            </w:pPr>
            <w:r>
              <w:rPr>
                <w:b/>
                <w:sz w:val="22"/>
              </w:rPr>
              <w:t>40.-MISION DEL NAYAR, A.B.P.</w:t>
            </w:r>
          </w:p>
        </w:tc>
      </w:tr>
      <w:tr>
        <w:trPr>
          <w:trHeight w:val="285" w:hRule="atLeast"/>
        </w:trPr>
        <w:tc>
          <w:tcPr>
            <w:tcW w:w="8622" w:type="dxa"/>
          </w:tcPr>
          <w:p>
            <w:pPr>
              <w:pStyle w:val="TableParagraph"/>
              <w:spacing w:line="248" w:lineRule="exact"/>
              <w:ind w:left="549"/>
              <w:rPr>
                <w:b/>
                <w:sz w:val="22"/>
              </w:rPr>
            </w:pPr>
            <w:r>
              <w:rPr>
                <w:b/>
                <w:sz w:val="22"/>
              </w:rPr>
              <w:t>41.-DIF SAN PEDRO</w:t>
            </w:r>
          </w:p>
        </w:tc>
      </w:tr>
      <w:tr>
        <w:trPr>
          <w:trHeight w:val="287" w:hRule="atLeast"/>
        </w:trPr>
        <w:tc>
          <w:tcPr>
            <w:tcW w:w="8622" w:type="dxa"/>
          </w:tcPr>
          <w:p>
            <w:pPr>
              <w:pStyle w:val="TableParagraph"/>
              <w:spacing w:line="248" w:lineRule="exact"/>
              <w:ind w:left="549"/>
              <w:rPr>
                <w:b/>
                <w:sz w:val="22"/>
              </w:rPr>
            </w:pPr>
            <w:r>
              <w:rPr>
                <w:b/>
                <w:sz w:val="22"/>
              </w:rPr>
              <w:t>42.-COLEGIO DE FORMACION EDUCATIVA Y MUSICAL, A.C. (FORMUS)</w:t>
            </w:r>
          </w:p>
        </w:tc>
      </w:tr>
      <w:tr>
        <w:trPr>
          <w:trHeight w:val="285" w:hRule="atLeast"/>
        </w:trPr>
        <w:tc>
          <w:tcPr>
            <w:tcW w:w="8622" w:type="dxa"/>
          </w:tcPr>
          <w:p>
            <w:pPr>
              <w:pStyle w:val="TableParagraph"/>
              <w:spacing w:line="248" w:lineRule="exact"/>
              <w:ind w:left="549"/>
              <w:rPr>
                <w:b/>
                <w:sz w:val="22"/>
              </w:rPr>
            </w:pPr>
            <w:r>
              <w:rPr>
                <w:b/>
                <w:sz w:val="22"/>
              </w:rPr>
              <w:t>43.-CARITAS DE MONTERREY</w:t>
            </w:r>
          </w:p>
        </w:tc>
      </w:tr>
      <w:tr>
        <w:trPr>
          <w:trHeight w:val="505" w:hRule="atLeast"/>
        </w:trPr>
        <w:tc>
          <w:tcPr>
            <w:tcW w:w="8622" w:type="dxa"/>
          </w:tcPr>
          <w:p>
            <w:pPr>
              <w:pStyle w:val="TableParagraph"/>
              <w:spacing w:line="248" w:lineRule="exact"/>
              <w:ind w:left="549"/>
              <w:rPr>
                <w:b/>
                <w:sz w:val="22"/>
              </w:rPr>
            </w:pPr>
            <w:r>
              <w:rPr>
                <w:b/>
                <w:sz w:val="22"/>
              </w:rPr>
              <w:t>44.-CENTRO EDUCATIVO ESPECIALIZADO INFANTIL KINDER Y</w:t>
            </w:r>
          </w:p>
          <w:p>
            <w:pPr>
              <w:pStyle w:val="TableParagraph"/>
              <w:spacing w:line="237" w:lineRule="exact" w:before="1"/>
              <w:rPr>
                <w:b/>
                <w:sz w:val="22"/>
              </w:rPr>
            </w:pPr>
            <w:r>
              <w:rPr>
                <w:b/>
                <w:sz w:val="22"/>
              </w:rPr>
              <w:t>GUARDERIA</w:t>
            </w:r>
          </w:p>
        </w:tc>
      </w:tr>
      <w:tr>
        <w:trPr>
          <w:trHeight w:val="506" w:hRule="atLeast"/>
        </w:trPr>
        <w:tc>
          <w:tcPr>
            <w:tcW w:w="8622" w:type="dxa"/>
          </w:tcPr>
          <w:p>
            <w:pPr>
              <w:pStyle w:val="TableParagraph"/>
              <w:spacing w:line="248" w:lineRule="exact"/>
              <w:ind w:left="525"/>
              <w:rPr>
                <w:b/>
                <w:sz w:val="22"/>
              </w:rPr>
            </w:pPr>
            <w:r>
              <w:rPr>
                <w:b/>
                <w:sz w:val="22"/>
              </w:rPr>
              <w:t>45.-CENTRO DE ORIENTACION PSICOLOGICA PSICOPEDAGOGICA Y</w:t>
            </w:r>
          </w:p>
          <w:p>
            <w:pPr>
              <w:pStyle w:val="TableParagraph"/>
              <w:spacing w:line="239" w:lineRule="exact"/>
              <w:rPr>
                <w:b/>
                <w:sz w:val="22"/>
              </w:rPr>
            </w:pPr>
            <w:r>
              <w:rPr>
                <w:b/>
                <w:sz w:val="22"/>
              </w:rPr>
              <w:t>VOCACIONAL</w:t>
            </w:r>
          </w:p>
        </w:tc>
      </w:tr>
      <w:tr>
        <w:trPr>
          <w:trHeight w:val="285" w:hRule="atLeast"/>
        </w:trPr>
        <w:tc>
          <w:tcPr>
            <w:tcW w:w="8622" w:type="dxa"/>
          </w:tcPr>
          <w:p>
            <w:pPr>
              <w:pStyle w:val="TableParagraph"/>
              <w:spacing w:line="248" w:lineRule="exact"/>
              <w:ind w:left="549"/>
              <w:rPr>
                <w:b/>
                <w:sz w:val="22"/>
              </w:rPr>
            </w:pPr>
            <w:r>
              <w:rPr>
                <w:b/>
                <w:sz w:val="22"/>
              </w:rPr>
              <w:t>46.-CREESER, A.B.P.</w:t>
            </w:r>
          </w:p>
        </w:tc>
      </w:tr>
      <w:tr>
        <w:trPr>
          <w:trHeight w:val="287" w:hRule="atLeast"/>
        </w:trPr>
        <w:tc>
          <w:tcPr>
            <w:tcW w:w="8622" w:type="dxa"/>
          </w:tcPr>
          <w:p>
            <w:pPr>
              <w:pStyle w:val="TableParagraph"/>
              <w:spacing w:line="248" w:lineRule="exact"/>
              <w:ind w:left="549"/>
              <w:rPr>
                <w:b/>
                <w:sz w:val="22"/>
              </w:rPr>
            </w:pPr>
            <w:r>
              <w:rPr>
                <w:b/>
                <w:sz w:val="22"/>
              </w:rPr>
              <w:t>47.-DIRECCION DE ORIENTACION VOCACIONAL Y EDUCATIVA</w:t>
            </w:r>
          </w:p>
        </w:tc>
      </w:tr>
      <w:tr>
        <w:trPr>
          <w:trHeight w:val="285" w:hRule="atLeast"/>
        </w:trPr>
        <w:tc>
          <w:tcPr>
            <w:tcW w:w="8622" w:type="dxa"/>
          </w:tcPr>
          <w:p>
            <w:pPr>
              <w:pStyle w:val="TableParagraph"/>
              <w:spacing w:line="248" w:lineRule="exact"/>
              <w:ind w:left="549"/>
              <w:rPr>
                <w:b/>
                <w:sz w:val="22"/>
              </w:rPr>
            </w:pPr>
            <w:r>
              <w:rPr>
                <w:b/>
                <w:sz w:val="22"/>
              </w:rPr>
              <w:t>48.-HOSPITAL UNIVERSITARIO (CREAN)</w:t>
            </w:r>
          </w:p>
        </w:tc>
      </w:tr>
      <w:tr>
        <w:trPr>
          <w:trHeight w:val="285" w:hRule="atLeast"/>
        </w:trPr>
        <w:tc>
          <w:tcPr>
            <w:tcW w:w="8622" w:type="dxa"/>
          </w:tcPr>
          <w:p>
            <w:pPr>
              <w:pStyle w:val="TableParagraph"/>
              <w:spacing w:line="248" w:lineRule="exact"/>
              <w:ind w:left="549"/>
              <w:rPr>
                <w:b/>
                <w:sz w:val="22"/>
              </w:rPr>
            </w:pPr>
            <w:r>
              <w:rPr>
                <w:b/>
                <w:sz w:val="22"/>
              </w:rPr>
              <w:t>49.-DIRECCION DE EDUCACION A GRUPOS ESPECIALES (DEGE)</w:t>
            </w:r>
          </w:p>
        </w:tc>
      </w:tr>
      <w:tr>
        <w:trPr>
          <w:trHeight w:val="287" w:hRule="atLeast"/>
        </w:trPr>
        <w:tc>
          <w:tcPr>
            <w:tcW w:w="8622" w:type="dxa"/>
          </w:tcPr>
          <w:p>
            <w:pPr>
              <w:pStyle w:val="TableParagraph"/>
              <w:spacing w:line="248" w:lineRule="exact"/>
              <w:ind w:left="549"/>
              <w:rPr>
                <w:b/>
                <w:sz w:val="22"/>
              </w:rPr>
            </w:pPr>
            <w:r>
              <w:rPr>
                <w:b/>
                <w:sz w:val="22"/>
              </w:rPr>
              <w:t>50.-DEPARTAMENTO DE PSIQUIATRIA</w:t>
            </w:r>
          </w:p>
        </w:tc>
      </w:tr>
      <w:tr>
        <w:trPr>
          <w:trHeight w:val="285" w:hRule="atLeast"/>
        </w:trPr>
        <w:tc>
          <w:tcPr>
            <w:tcW w:w="8622" w:type="dxa"/>
          </w:tcPr>
          <w:p>
            <w:pPr>
              <w:pStyle w:val="TableParagraph"/>
              <w:spacing w:line="248" w:lineRule="exact"/>
              <w:ind w:left="549"/>
              <w:rPr>
                <w:b/>
                <w:sz w:val="22"/>
              </w:rPr>
            </w:pPr>
            <w:r>
              <w:rPr>
                <w:b/>
                <w:sz w:val="22"/>
              </w:rPr>
              <w:t>51.-SERVICIOS MEDICOS SMUANL</w:t>
            </w:r>
          </w:p>
        </w:tc>
      </w:tr>
      <w:tr>
        <w:trPr>
          <w:trHeight w:val="285" w:hRule="atLeast"/>
        </w:trPr>
        <w:tc>
          <w:tcPr>
            <w:tcW w:w="8622" w:type="dxa"/>
          </w:tcPr>
          <w:p>
            <w:pPr>
              <w:pStyle w:val="TableParagraph"/>
              <w:spacing w:line="248" w:lineRule="exact"/>
              <w:ind w:left="549"/>
              <w:rPr>
                <w:b/>
                <w:sz w:val="22"/>
              </w:rPr>
            </w:pPr>
            <w:r>
              <w:rPr>
                <w:b/>
                <w:sz w:val="22"/>
              </w:rPr>
              <w:t>52.-SERVICIO DE NEUROLOGIA DEL HOSPITAL UNIVERSITARIO</w:t>
            </w:r>
          </w:p>
        </w:tc>
      </w:tr>
      <w:tr>
        <w:trPr>
          <w:trHeight w:val="287" w:hRule="atLeast"/>
        </w:trPr>
        <w:tc>
          <w:tcPr>
            <w:tcW w:w="8622" w:type="dxa"/>
          </w:tcPr>
          <w:p>
            <w:pPr>
              <w:pStyle w:val="TableParagraph"/>
              <w:spacing w:line="248" w:lineRule="exact"/>
              <w:ind w:left="549"/>
              <w:rPr>
                <w:b/>
                <w:sz w:val="22"/>
              </w:rPr>
            </w:pPr>
            <w:r>
              <w:rPr>
                <w:b/>
                <w:sz w:val="22"/>
              </w:rPr>
              <w:t>53.-CENTRO UNIVERSITARIO DE SALUD</w:t>
            </w:r>
          </w:p>
        </w:tc>
      </w:tr>
    </w:tbl>
    <w:p>
      <w:pPr>
        <w:spacing w:after="0" w:line="248" w:lineRule="exact"/>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892"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CellMar>
          <w:top w:w="0" w:type="dxa"/>
          <w:left w:w="0" w:type="dxa"/>
          <w:bottom w:w="0" w:type="dxa"/>
          <w:right w:w="0" w:type="dxa"/>
        </w:tblCellMar>
        <w:tblLook w:val="01E0"/>
      </w:tblPr>
      <w:tblGrid>
        <w:gridCol w:w="8622"/>
      </w:tblGrid>
      <w:tr>
        <w:trPr>
          <w:trHeight w:val="285" w:hRule="atLeast"/>
        </w:trPr>
        <w:tc>
          <w:tcPr>
            <w:tcW w:w="8622" w:type="dxa"/>
          </w:tcPr>
          <w:p>
            <w:pPr>
              <w:pStyle w:val="TableParagraph"/>
              <w:spacing w:line="248" w:lineRule="exact"/>
              <w:ind w:left="549"/>
              <w:rPr>
                <w:b/>
                <w:sz w:val="22"/>
              </w:rPr>
            </w:pPr>
            <w:r>
              <w:rPr>
                <w:b/>
                <w:sz w:val="22"/>
              </w:rPr>
              <w:t>54.-CENTRO DE EDUCACION INTEGRAL AVANZADA, A.B.P. (CEIA)</w:t>
            </w:r>
          </w:p>
        </w:tc>
      </w:tr>
      <w:tr>
        <w:trPr>
          <w:trHeight w:val="287" w:hRule="atLeast"/>
        </w:trPr>
        <w:tc>
          <w:tcPr>
            <w:tcW w:w="8622" w:type="dxa"/>
          </w:tcPr>
          <w:p>
            <w:pPr>
              <w:pStyle w:val="TableParagraph"/>
              <w:spacing w:line="248" w:lineRule="exact"/>
              <w:ind w:left="549"/>
              <w:rPr>
                <w:b/>
                <w:sz w:val="22"/>
              </w:rPr>
            </w:pPr>
            <w:r>
              <w:rPr>
                <w:b/>
                <w:sz w:val="22"/>
              </w:rPr>
              <w:t>55.-CENTRO PSICOPEDAGOGICO PARA LA INFANCIA Y LA FAMILIA</w:t>
            </w:r>
          </w:p>
        </w:tc>
      </w:tr>
      <w:tr>
        <w:trPr>
          <w:trHeight w:val="285" w:hRule="atLeast"/>
        </w:trPr>
        <w:tc>
          <w:tcPr>
            <w:tcW w:w="8622" w:type="dxa"/>
          </w:tcPr>
          <w:p>
            <w:pPr>
              <w:pStyle w:val="TableParagraph"/>
              <w:spacing w:line="248" w:lineRule="exact"/>
              <w:ind w:left="549"/>
              <w:rPr>
                <w:b/>
                <w:sz w:val="22"/>
              </w:rPr>
            </w:pPr>
            <w:r>
              <w:rPr>
                <w:b/>
                <w:sz w:val="22"/>
              </w:rPr>
              <w:t>56.-FACULTAD DE INGENIERIA CIVIL</w:t>
            </w:r>
          </w:p>
        </w:tc>
      </w:tr>
      <w:tr>
        <w:trPr>
          <w:trHeight w:val="285" w:hRule="atLeast"/>
        </w:trPr>
        <w:tc>
          <w:tcPr>
            <w:tcW w:w="8622" w:type="dxa"/>
          </w:tcPr>
          <w:p>
            <w:pPr>
              <w:pStyle w:val="TableParagraph"/>
              <w:spacing w:line="248" w:lineRule="exact"/>
              <w:ind w:left="549"/>
              <w:rPr>
                <w:b/>
                <w:sz w:val="22"/>
              </w:rPr>
            </w:pPr>
            <w:r>
              <w:rPr>
                <w:b/>
                <w:sz w:val="22"/>
              </w:rPr>
              <w:t>57.-PREPARATORIA N° 15 FLORIDA</w:t>
            </w:r>
          </w:p>
        </w:tc>
      </w:tr>
      <w:tr>
        <w:trPr>
          <w:trHeight w:val="287" w:hRule="atLeast"/>
        </w:trPr>
        <w:tc>
          <w:tcPr>
            <w:tcW w:w="8622" w:type="dxa"/>
          </w:tcPr>
          <w:p>
            <w:pPr>
              <w:pStyle w:val="TableParagraph"/>
              <w:spacing w:line="248" w:lineRule="exact"/>
              <w:ind w:left="549"/>
              <w:rPr>
                <w:b/>
                <w:sz w:val="22"/>
              </w:rPr>
            </w:pPr>
            <w:r>
              <w:rPr>
                <w:b/>
                <w:sz w:val="22"/>
              </w:rPr>
              <w:t>58.-PREPARATORIA N° 9</w:t>
            </w:r>
          </w:p>
        </w:tc>
      </w:tr>
      <w:tr>
        <w:trPr>
          <w:trHeight w:val="285" w:hRule="atLeast"/>
        </w:trPr>
        <w:tc>
          <w:tcPr>
            <w:tcW w:w="8622" w:type="dxa"/>
          </w:tcPr>
          <w:p>
            <w:pPr>
              <w:pStyle w:val="TableParagraph"/>
              <w:spacing w:line="248" w:lineRule="exact"/>
              <w:ind w:left="549"/>
              <w:rPr>
                <w:b/>
                <w:sz w:val="22"/>
              </w:rPr>
            </w:pPr>
            <w:r>
              <w:rPr>
                <w:b/>
                <w:sz w:val="22"/>
              </w:rPr>
              <w:t>59.-PREPARATORIA N° 8</w:t>
            </w:r>
          </w:p>
        </w:tc>
      </w:tr>
      <w:tr>
        <w:trPr>
          <w:trHeight w:val="285" w:hRule="atLeast"/>
        </w:trPr>
        <w:tc>
          <w:tcPr>
            <w:tcW w:w="8622" w:type="dxa"/>
          </w:tcPr>
          <w:p>
            <w:pPr>
              <w:pStyle w:val="TableParagraph"/>
              <w:spacing w:line="248" w:lineRule="exact"/>
              <w:ind w:left="549"/>
              <w:rPr>
                <w:b/>
                <w:sz w:val="22"/>
              </w:rPr>
            </w:pPr>
            <w:r>
              <w:rPr>
                <w:b/>
                <w:sz w:val="22"/>
              </w:rPr>
              <w:t>60.-PREPARATORIA N° 22</w:t>
            </w:r>
          </w:p>
        </w:tc>
      </w:tr>
      <w:tr>
        <w:trPr>
          <w:trHeight w:val="287" w:hRule="atLeast"/>
        </w:trPr>
        <w:tc>
          <w:tcPr>
            <w:tcW w:w="8622" w:type="dxa"/>
          </w:tcPr>
          <w:p>
            <w:pPr>
              <w:pStyle w:val="TableParagraph"/>
              <w:spacing w:line="248" w:lineRule="exact"/>
              <w:ind w:left="549"/>
              <w:rPr>
                <w:b/>
                <w:sz w:val="22"/>
              </w:rPr>
            </w:pPr>
            <w:r>
              <w:rPr>
                <w:b/>
                <w:sz w:val="22"/>
              </w:rPr>
              <w:t>61.-PREPARATORIA N° 25</w:t>
            </w:r>
          </w:p>
        </w:tc>
      </w:tr>
      <w:tr>
        <w:trPr>
          <w:trHeight w:val="285" w:hRule="atLeast"/>
        </w:trPr>
        <w:tc>
          <w:tcPr>
            <w:tcW w:w="8622" w:type="dxa"/>
          </w:tcPr>
          <w:p>
            <w:pPr>
              <w:pStyle w:val="TableParagraph"/>
              <w:spacing w:line="248" w:lineRule="exact"/>
              <w:ind w:left="549"/>
              <w:rPr>
                <w:b/>
                <w:sz w:val="22"/>
              </w:rPr>
            </w:pPr>
            <w:r>
              <w:rPr>
                <w:b/>
                <w:sz w:val="22"/>
              </w:rPr>
              <w:t>62.-PREPARATORIA TECNICA MÉDICA</w:t>
            </w:r>
          </w:p>
        </w:tc>
      </w:tr>
      <w:tr>
        <w:trPr>
          <w:trHeight w:val="506" w:hRule="atLeast"/>
        </w:trPr>
        <w:tc>
          <w:tcPr>
            <w:tcW w:w="8622" w:type="dxa"/>
          </w:tcPr>
          <w:p>
            <w:pPr>
              <w:pStyle w:val="TableParagraph"/>
              <w:spacing w:line="249" w:lineRule="exact"/>
              <w:ind w:left="549"/>
              <w:rPr>
                <w:b/>
                <w:sz w:val="22"/>
              </w:rPr>
            </w:pPr>
            <w:r>
              <w:rPr>
                <w:b/>
                <w:sz w:val="22"/>
              </w:rPr>
              <w:t>63.-ESCUELA INDUSTRIAL PREPARATORIA “TECNICA ALVARO</w:t>
            </w:r>
          </w:p>
          <w:p>
            <w:pPr>
              <w:pStyle w:val="TableParagraph"/>
              <w:spacing w:line="237" w:lineRule="exact" w:before="1"/>
              <w:rPr>
                <w:b/>
                <w:sz w:val="22"/>
              </w:rPr>
            </w:pPr>
            <w:r>
              <w:rPr>
                <w:b/>
                <w:sz w:val="22"/>
              </w:rPr>
              <w:t>OBREGON”</w:t>
            </w:r>
          </w:p>
        </w:tc>
      </w:tr>
      <w:tr>
        <w:trPr>
          <w:trHeight w:val="285" w:hRule="atLeast"/>
        </w:trPr>
        <w:tc>
          <w:tcPr>
            <w:tcW w:w="8622" w:type="dxa"/>
          </w:tcPr>
          <w:p>
            <w:pPr>
              <w:pStyle w:val="TableParagraph"/>
              <w:spacing w:line="248" w:lineRule="exact"/>
              <w:ind w:left="549"/>
              <w:rPr>
                <w:b/>
                <w:sz w:val="22"/>
              </w:rPr>
            </w:pPr>
            <w:r>
              <w:rPr>
                <w:b/>
                <w:sz w:val="22"/>
              </w:rPr>
              <w:t>64.-PREPARATORIA N° 2</w:t>
            </w:r>
          </w:p>
        </w:tc>
      </w:tr>
      <w:tr>
        <w:trPr>
          <w:trHeight w:val="287" w:hRule="atLeast"/>
        </w:trPr>
        <w:tc>
          <w:tcPr>
            <w:tcW w:w="8622" w:type="dxa"/>
          </w:tcPr>
          <w:p>
            <w:pPr>
              <w:pStyle w:val="TableParagraph"/>
              <w:spacing w:line="248" w:lineRule="exact"/>
              <w:ind w:left="549"/>
              <w:rPr>
                <w:b/>
                <w:sz w:val="22"/>
              </w:rPr>
            </w:pPr>
            <w:r>
              <w:rPr>
                <w:b/>
                <w:sz w:val="22"/>
              </w:rPr>
              <w:t>65.-ESCUELA INDUSTRIAL Y PREPARATORIA TECNICA “PABLO LIVAS”</w:t>
            </w:r>
          </w:p>
        </w:tc>
      </w:tr>
      <w:tr>
        <w:trPr>
          <w:trHeight w:val="285" w:hRule="atLeast"/>
        </w:trPr>
        <w:tc>
          <w:tcPr>
            <w:tcW w:w="8622" w:type="dxa"/>
          </w:tcPr>
          <w:p>
            <w:pPr>
              <w:pStyle w:val="TableParagraph"/>
              <w:spacing w:line="248" w:lineRule="exact"/>
              <w:ind w:left="549"/>
              <w:rPr>
                <w:b/>
                <w:sz w:val="22"/>
              </w:rPr>
            </w:pPr>
            <w:r>
              <w:rPr>
                <w:b/>
                <w:sz w:val="22"/>
              </w:rPr>
              <w:t>66.-PREPARATORIA N° 23 (SANTA CATARINA)</w:t>
            </w:r>
          </w:p>
        </w:tc>
      </w:tr>
      <w:tr>
        <w:trPr>
          <w:trHeight w:val="285" w:hRule="atLeast"/>
        </w:trPr>
        <w:tc>
          <w:tcPr>
            <w:tcW w:w="8622" w:type="dxa"/>
          </w:tcPr>
          <w:p>
            <w:pPr>
              <w:pStyle w:val="TableParagraph"/>
              <w:spacing w:line="248" w:lineRule="exact"/>
              <w:ind w:left="549"/>
              <w:rPr>
                <w:b/>
                <w:sz w:val="22"/>
              </w:rPr>
            </w:pPr>
            <w:r>
              <w:rPr>
                <w:b/>
                <w:sz w:val="22"/>
              </w:rPr>
              <w:t>67.-PREPARATORIA N° 5 (SABINAS HIDALGO)</w:t>
            </w:r>
          </w:p>
        </w:tc>
      </w:tr>
      <w:tr>
        <w:trPr>
          <w:trHeight w:val="287" w:hRule="atLeast"/>
        </w:trPr>
        <w:tc>
          <w:tcPr>
            <w:tcW w:w="8622" w:type="dxa"/>
          </w:tcPr>
          <w:p>
            <w:pPr>
              <w:pStyle w:val="TableParagraph"/>
              <w:spacing w:line="248" w:lineRule="exact"/>
              <w:ind w:left="549"/>
              <w:rPr>
                <w:b/>
                <w:sz w:val="22"/>
              </w:rPr>
            </w:pPr>
            <w:r>
              <w:rPr>
                <w:b/>
                <w:sz w:val="22"/>
              </w:rPr>
              <w:t>68.-FACULTAD DE CIENCIAS QUIMICAS</w:t>
            </w:r>
          </w:p>
        </w:tc>
      </w:tr>
      <w:tr>
        <w:trPr>
          <w:trHeight w:val="285" w:hRule="atLeast"/>
        </w:trPr>
        <w:tc>
          <w:tcPr>
            <w:tcW w:w="8622" w:type="dxa"/>
          </w:tcPr>
          <w:p>
            <w:pPr>
              <w:pStyle w:val="TableParagraph"/>
              <w:spacing w:line="248" w:lineRule="exact"/>
              <w:ind w:left="549"/>
              <w:rPr>
                <w:b/>
                <w:sz w:val="22"/>
              </w:rPr>
            </w:pPr>
            <w:r>
              <w:rPr>
                <w:b/>
                <w:sz w:val="22"/>
              </w:rPr>
              <w:t>69.-PREPARATORIA N° 1</w:t>
            </w:r>
          </w:p>
        </w:tc>
      </w:tr>
      <w:tr>
        <w:trPr>
          <w:trHeight w:val="285" w:hRule="atLeast"/>
        </w:trPr>
        <w:tc>
          <w:tcPr>
            <w:tcW w:w="8622" w:type="dxa"/>
          </w:tcPr>
          <w:p>
            <w:pPr>
              <w:pStyle w:val="TableParagraph"/>
              <w:spacing w:line="248" w:lineRule="exact"/>
              <w:ind w:left="549"/>
              <w:rPr>
                <w:b/>
                <w:sz w:val="22"/>
              </w:rPr>
            </w:pPr>
            <w:r>
              <w:rPr>
                <w:b/>
                <w:sz w:val="22"/>
              </w:rPr>
              <w:t>70.-FACULTAD DE CIENCIAS BIOLOGICAS</w:t>
            </w:r>
          </w:p>
        </w:tc>
      </w:tr>
      <w:tr>
        <w:trPr>
          <w:trHeight w:val="287" w:hRule="atLeast"/>
        </w:trPr>
        <w:tc>
          <w:tcPr>
            <w:tcW w:w="8622" w:type="dxa"/>
          </w:tcPr>
          <w:p>
            <w:pPr>
              <w:pStyle w:val="TableParagraph"/>
              <w:spacing w:line="248" w:lineRule="exact"/>
              <w:ind w:left="549"/>
              <w:rPr>
                <w:b/>
                <w:sz w:val="22"/>
              </w:rPr>
            </w:pPr>
            <w:r>
              <w:rPr>
                <w:b/>
                <w:sz w:val="22"/>
              </w:rPr>
              <w:t>71.-FACULTAD DE INGENIERIA MECANICA Y ELECTRICA</w:t>
            </w:r>
          </w:p>
        </w:tc>
      </w:tr>
    </w:tbl>
    <w:p>
      <w:pPr>
        <w:pStyle w:val="BodyText"/>
        <w:rPr>
          <w:rFonts w:ascii="Times New Roman"/>
          <w:sz w:val="20"/>
        </w:rPr>
      </w:pPr>
    </w:p>
    <w:p>
      <w:pPr>
        <w:pStyle w:val="BodyText"/>
        <w:rPr>
          <w:rFonts w:ascii="Times New Roman"/>
          <w:sz w:val="20"/>
        </w:rPr>
      </w:pPr>
    </w:p>
    <w:p>
      <w:pPr>
        <w:pStyle w:val="BodyText"/>
        <w:spacing w:before="11"/>
        <w:rPr>
          <w:rFonts w:ascii="Times New Roman"/>
          <w:sz w:val="20"/>
        </w:rPr>
      </w:pPr>
    </w:p>
    <w:p>
      <w:pPr>
        <w:pStyle w:val="ListParagraph"/>
        <w:numPr>
          <w:ilvl w:val="1"/>
          <w:numId w:val="38"/>
        </w:numPr>
        <w:tabs>
          <w:tab w:pos="1961" w:val="left" w:leader="none"/>
          <w:tab w:pos="1962" w:val="left" w:leader="none"/>
        </w:tabs>
        <w:spacing w:line="240" w:lineRule="auto" w:before="0" w:after="0"/>
        <w:ind w:left="1962" w:right="0" w:hanging="720"/>
        <w:jc w:val="left"/>
        <w:rPr>
          <w:b/>
          <w:sz w:val="22"/>
        </w:rPr>
      </w:pPr>
      <w:r>
        <w:rPr>
          <w:b/>
          <w:sz w:val="22"/>
        </w:rPr>
        <w:t>CONVENIOS EN PROCESO</w:t>
      </w:r>
      <w:r>
        <w:rPr>
          <w:b/>
          <w:spacing w:val="-2"/>
          <w:sz w:val="22"/>
        </w:rPr>
        <w:t> </w:t>
      </w:r>
      <w:r>
        <w:rPr>
          <w:b/>
          <w:sz w:val="22"/>
        </w:rPr>
        <w:t>(25)</w:t>
      </w:r>
    </w:p>
    <w:p>
      <w:pPr>
        <w:pStyle w:val="BodyText"/>
        <w:spacing w:before="4"/>
        <w:rPr>
          <w:b/>
        </w:rPr>
      </w:pPr>
    </w:p>
    <w:tbl>
      <w:tblPr>
        <w:tblW w:w="0" w:type="auto"/>
        <w:jc w:val="left"/>
        <w:tblInd w:w="89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4004"/>
        <w:gridCol w:w="4825"/>
      </w:tblGrid>
      <w:tr>
        <w:trPr>
          <w:trHeight w:val="297" w:hRule="atLeast"/>
        </w:trPr>
        <w:tc>
          <w:tcPr>
            <w:tcW w:w="4004" w:type="dxa"/>
            <w:tcBorders>
              <w:top w:val="nil"/>
              <w:left w:val="nil"/>
              <w:bottom w:val="nil"/>
              <w:right w:val="nil"/>
            </w:tcBorders>
            <w:shd w:val="clear" w:color="auto" w:fill="5B9BD4"/>
          </w:tcPr>
          <w:p>
            <w:pPr>
              <w:pStyle w:val="TableParagraph"/>
              <w:spacing w:line="270" w:lineRule="exact" w:before="7"/>
              <w:ind w:left="1480" w:right="1470"/>
              <w:jc w:val="center"/>
              <w:rPr>
                <w:sz w:val="24"/>
              </w:rPr>
            </w:pPr>
            <w:r>
              <w:rPr>
                <w:color w:val="FFFFFF"/>
                <w:sz w:val="24"/>
              </w:rPr>
              <w:t>CENTRO</w:t>
            </w:r>
          </w:p>
        </w:tc>
        <w:tc>
          <w:tcPr>
            <w:tcW w:w="4825" w:type="dxa"/>
            <w:tcBorders>
              <w:top w:val="nil"/>
              <w:left w:val="nil"/>
              <w:bottom w:val="nil"/>
              <w:right w:val="nil"/>
            </w:tcBorders>
            <w:shd w:val="clear" w:color="auto" w:fill="5B9BD4"/>
          </w:tcPr>
          <w:p>
            <w:pPr>
              <w:pStyle w:val="TableParagraph"/>
              <w:spacing w:line="270" w:lineRule="exact" w:before="7"/>
              <w:ind w:left="1797" w:right="1787"/>
              <w:jc w:val="center"/>
              <w:rPr>
                <w:sz w:val="24"/>
              </w:rPr>
            </w:pPr>
            <w:r>
              <w:rPr>
                <w:color w:val="FFFFFF"/>
                <w:sz w:val="24"/>
              </w:rPr>
              <w:t>PROCESO</w:t>
            </w:r>
          </w:p>
        </w:tc>
      </w:tr>
      <w:tr>
        <w:trPr>
          <w:trHeight w:val="503" w:hRule="atLeast"/>
        </w:trPr>
        <w:tc>
          <w:tcPr>
            <w:tcW w:w="4004" w:type="dxa"/>
            <w:tcBorders>
              <w:top w:val="nil"/>
            </w:tcBorders>
            <w:shd w:val="clear" w:color="auto" w:fill="DEEAF6"/>
          </w:tcPr>
          <w:p>
            <w:pPr>
              <w:pStyle w:val="TableParagraph"/>
              <w:spacing w:line="252" w:lineRule="exact" w:before="2"/>
              <w:ind w:right="210"/>
              <w:rPr>
                <w:sz w:val="22"/>
              </w:rPr>
            </w:pPr>
            <w:r>
              <w:rPr>
                <w:sz w:val="22"/>
              </w:rPr>
              <w:t>1.- Instituto Estatal de la cultura física y deporte</w:t>
            </w:r>
          </w:p>
        </w:tc>
        <w:tc>
          <w:tcPr>
            <w:tcW w:w="4825" w:type="dxa"/>
            <w:tcBorders>
              <w:top w:val="nil"/>
            </w:tcBorders>
            <w:shd w:val="clear" w:color="auto" w:fill="DEEAF6"/>
          </w:tcPr>
          <w:p>
            <w:pPr>
              <w:pStyle w:val="TableParagraph"/>
              <w:spacing w:line="252" w:lineRule="exact" w:before="2"/>
              <w:ind w:right="982"/>
              <w:rPr>
                <w:sz w:val="22"/>
              </w:rPr>
            </w:pPr>
            <w:r>
              <w:rPr>
                <w:sz w:val="22"/>
              </w:rPr>
              <w:t>Se envió formato de convenio para su elaboración</w:t>
            </w:r>
          </w:p>
        </w:tc>
      </w:tr>
      <w:tr>
        <w:trPr>
          <w:trHeight w:val="503" w:hRule="atLeast"/>
        </w:trPr>
        <w:tc>
          <w:tcPr>
            <w:tcW w:w="4004" w:type="dxa"/>
          </w:tcPr>
          <w:p>
            <w:pPr>
              <w:pStyle w:val="TableParagraph"/>
              <w:spacing w:line="251" w:lineRule="exact"/>
              <w:rPr>
                <w:sz w:val="22"/>
              </w:rPr>
            </w:pPr>
            <w:r>
              <w:rPr>
                <w:sz w:val="22"/>
              </w:rPr>
              <w:t>2.- Instituto de la Mujer de Guadalupe</w:t>
            </w:r>
          </w:p>
        </w:tc>
        <w:tc>
          <w:tcPr>
            <w:tcW w:w="4825" w:type="dxa"/>
          </w:tcPr>
          <w:p>
            <w:pPr>
              <w:pStyle w:val="TableParagraph"/>
              <w:spacing w:line="252" w:lineRule="exact" w:before="2"/>
              <w:ind w:right="982"/>
              <w:rPr>
                <w:sz w:val="22"/>
              </w:rPr>
            </w:pPr>
            <w:r>
              <w:rPr>
                <w:sz w:val="22"/>
              </w:rPr>
              <w:t>Se envió formato de convenio para su elaboración</w:t>
            </w:r>
          </w:p>
        </w:tc>
      </w:tr>
      <w:tr>
        <w:trPr>
          <w:trHeight w:val="504" w:hRule="atLeast"/>
        </w:trPr>
        <w:tc>
          <w:tcPr>
            <w:tcW w:w="4004" w:type="dxa"/>
            <w:shd w:val="clear" w:color="auto" w:fill="DEEAF6"/>
          </w:tcPr>
          <w:p>
            <w:pPr>
              <w:pStyle w:val="TableParagraph"/>
              <w:spacing w:line="251" w:lineRule="exact"/>
              <w:rPr>
                <w:sz w:val="22"/>
              </w:rPr>
            </w:pPr>
            <w:r>
              <w:rPr>
                <w:sz w:val="22"/>
              </w:rPr>
              <w:t>3.- Tedi</w:t>
            </w:r>
          </w:p>
        </w:tc>
        <w:tc>
          <w:tcPr>
            <w:tcW w:w="4825" w:type="dxa"/>
            <w:shd w:val="clear" w:color="auto" w:fill="DEEAF6"/>
          </w:tcPr>
          <w:p>
            <w:pPr>
              <w:pStyle w:val="TableParagraph"/>
              <w:spacing w:line="252" w:lineRule="exact" w:before="2"/>
              <w:ind w:right="982"/>
              <w:rPr>
                <w:sz w:val="22"/>
              </w:rPr>
            </w:pPr>
            <w:r>
              <w:rPr>
                <w:sz w:val="22"/>
              </w:rPr>
              <w:t>Se envió formato de convenio para su elaboración</w:t>
            </w:r>
          </w:p>
        </w:tc>
      </w:tr>
      <w:tr>
        <w:trPr>
          <w:trHeight w:val="504" w:hRule="atLeast"/>
        </w:trPr>
        <w:tc>
          <w:tcPr>
            <w:tcW w:w="4004" w:type="dxa"/>
          </w:tcPr>
          <w:p>
            <w:pPr>
              <w:pStyle w:val="TableParagraph"/>
              <w:spacing w:line="251" w:lineRule="exact"/>
              <w:rPr>
                <w:sz w:val="22"/>
              </w:rPr>
            </w:pPr>
            <w:r>
              <w:rPr>
                <w:sz w:val="22"/>
              </w:rPr>
              <w:t>4.-Dif Nuevo León</w:t>
            </w:r>
          </w:p>
        </w:tc>
        <w:tc>
          <w:tcPr>
            <w:tcW w:w="4825" w:type="dxa"/>
          </w:tcPr>
          <w:p>
            <w:pPr>
              <w:pStyle w:val="TableParagraph"/>
              <w:spacing w:line="252" w:lineRule="exact" w:before="2"/>
              <w:ind w:right="750"/>
              <w:rPr>
                <w:sz w:val="22"/>
              </w:rPr>
            </w:pPr>
            <w:r>
              <w:rPr>
                <w:sz w:val="22"/>
              </w:rPr>
              <w:t>Se envió el formato de convenio para su elaboración</w:t>
            </w:r>
          </w:p>
        </w:tc>
      </w:tr>
      <w:tr>
        <w:trPr>
          <w:trHeight w:val="504" w:hRule="atLeast"/>
        </w:trPr>
        <w:tc>
          <w:tcPr>
            <w:tcW w:w="4004" w:type="dxa"/>
            <w:shd w:val="clear" w:color="auto" w:fill="DEEAF6"/>
          </w:tcPr>
          <w:p>
            <w:pPr>
              <w:pStyle w:val="TableParagraph"/>
              <w:spacing w:line="251" w:lineRule="exact"/>
              <w:rPr>
                <w:sz w:val="22"/>
              </w:rPr>
            </w:pPr>
            <w:r>
              <w:rPr>
                <w:sz w:val="22"/>
              </w:rPr>
              <w:t>5.-Facultad de Comunicación</w:t>
            </w:r>
          </w:p>
        </w:tc>
        <w:tc>
          <w:tcPr>
            <w:tcW w:w="4825" w:type="dxa"/>
            <w:shd w:val="clear" w:color="auto" w:fill="DEEAF6"/>
          </w:tcPr>
          <w:p>
            <w:pPr>
              <w:pStyle w:val="TableParagraph"/>
              <w:spacing w:line="252" w:lineRule="exact" w:before="2"/>
              <w:ind w:right="982"/>
              <w:rPr>
                <w:sz w:val="22"/>
              </w:rPr>
            </w:pPr>
            <w:r>
              <w:rPr>
                <w:sz w:val="22"/>
              </w:rPr>
              <w:t>Se envió formato de convenio para su elaboración</w:t>
            </w:r>
          </w:p>
        </w:tc>
      </w:tr>
      <w:tr>
        <w:trPr>
          <w:trHeight w:val="504" w:hRule="atLeast"/>
        </w:trPr>
        <w:tc>
          <w:tcPr>
            <w:tcW w:w="4004" w:type="dxa"/>
          </w:tcPr>
          <w:p>
            <w:pPr>
              <w:pStyle w:val="TableParagraph"/>
              <w:spacing w:line="252" w:lineRule="exact" w:before="3"/>
              <w:ind w:right="100"/>
              <w:rPr>
                <w:sz w:val="22"/>
              </w:rPr>
            </w:pPr>
            <w:r>
              <w:rPr>
                <w:sz w:val="22"/>
              </w:rPr>
              <w:t>6.-Centro de Investigación y desarrollo Educativo Bilingüe</w:t>
            </w:r>
          </w:p>
        </w:tc>
        <w:tc>
          <w:tcPr>
            <w:tcW w:w="4825" w:type="dxa"/>
          </w:tcPr>
          <w:p>
            <w:pPr>
              <w:pStyle w:val="TableParagraph"/>
              <w:spacing w:line="252" w:lineRule="exact" w:before="3"/>
              <w:ind w:right="982"/>
              <w:rPr>
                <w:sz w:val="22"/>
              </w:rPr>
            </w:pPr>
            <w:r>
              <w:rPr>
                <w:sz w:val="22"/>
              </w:rPr>
              <w:t>Se envió formato de convenio para su elaboración</w:t>
            </w:r>
          </w:p>
        </w:tc>
      </w:tr>
      <w:tr>
        <w:trPr>
          <w:trHeight w:val="623" w:hRule="atLeast"/>
        </w:trPr>
        <w:tc>
          <w:tcPr>
            <w:tcW w:w="4004" w:type="dxa"/>
            <w:shd w:val="clear" w:color="auto" w:fill="DEEAF6"/>
          </w:tcPr>
          <w:p>
            <w:pPr>
              <w:pStyle w:val="TableParagraph"/>
              <w:ind w:right="1335"/>
              <w:rPr>
                <w:sz w:val="22"/>
              </w:rPr>
            </w:pPr>
            <w:r>
              <w:rPr>
                <w:sz w:val="22"/>
              </w:rPr>
              <w:t>7.- Facultad de Derecho y Criminología</w:t>
            </w:r>
          </w:p>
        </w:tc>
        <w:tc>
          <w:tcPr>
            <w:tcW w:w="4825" w:type="dxa"/>
            <w:shd w:val="clear" w:color="auto" w:fill="DEEAF6"/>
          </w:tcPr>
          <w:p>
            <w:pPr>
              <w:pStyle w:val="TableParagraph"/>
              <w:ind w:right="750"/>
              <w:rPr>
                <w:sz w:val="22"/>
              </w:rPr>
            </w:pPr>
            <w:r>
              <w:rPr>
                <w:sz w:val="22"/>
              </w:rPr>
              <w:t>Se reenvió el formato de convenio para solicitar la firma del director.</w:t>
            </w:r>
          </w:p>
        </w:tc>
      </w:tr>
      <w:tr>
        <w:trPr>
          <w:trHeight w:val="506" w:hRule="atLeast"/>
        </w:trPr>
        <w:tc>
          <w:tcPr>
            <w:tcW w:w="4004" w:type="dxa"/>
          </w:tcPr>
          <w:p>
            <w:pPr>
              <w:pStyle w:val="TableParagraph"/>
              <w:spacing w:line="250" w:lineRule="exact"/>
              <w:rPr>
                <w:sz w:val="22"/>
              </w:rPr>
            </w:pPr>
            <w:r>
              <w:rPr>
                <w:sz w:val="22"/>
              </w:rPr>
              <w:t>8.- Preparatoria N°16</w:t>
            </w:r>
          </w:p>
        </w:tc>
        <w:tc>
          <w:tcPr>
            <w:tcW w:w="4825" w:type="dxa"/>
          </w:tcPr>
          <w:p>
            <w:pPr>
              <w:pStyle w:val="TableParagraph"/>
              <w:spacing w:line="252" w:lineRule="exact" w:before="2"/>
              <w:ind w:right="982"/>
              <w:rPr>
                <w:sz w:val="22"/>
              </w:rPr>
            </w:pPr>
            <w:r>
              <w:rPr>
                <w:sz w:val="22"/>
              </w:rPr>
              <w:t>Se envió formato de convenio para su elaboración</w:t>
            </w:r>
          </w:p>
        </w:tc>
      </w:tr>
      <w:tr>
        <w:trPr>
          <w:trHeight w:val="505" w:hRule="atLeast"/>
        </w:trPr>
        <w:tc>
          <w:tcPr>
            <w:tcW w:w="4004" w:type="dxa"/>
            <w:shd w:val="clear" w:color="auto" w:fill="DEEAF6"/>
          </w:tcPr>
          <w:p>
            <w:pPr>
              <w:pStyle w:val="TableParagraph"/>
              <w:spacing w:line="250" w:lineRule="exact"/>
              <w:rPr>
                <w:sz w:val="22"/>
              </w:rPr>
            </w:pPr>
            <w:r>
              <w:rPr>
                <w:sz w:val="22"/>
              </w:rPr>
              <w:t>9.-Instituto Down de Monterrey, A,B,P</w:t>
            </w:r>
          </w:p>
        </w:tc>
        <w:tc>
          <w:tcPr>
            <w:tcW w:w="4825" w:type="dxa"/>
            <w:shd w:val="clear" w:color="auto" w:fill="DEEAF6"/>
          </w:tcPr>
          <w:p>
            <w:pPr>
              <w:pStyle w:val="TableParagraph"/>
              <w:spacing w:line="252" w:lineRule="exact" w:before="2"/>
              <w:ind w:right="982"/>
              <w:rPr>
                <w:sz w:val="22"/>
              </w:rPr>
            </w:pPr>
            <w:r>
              <w:rPr>
                <w:sz w:val="22"/>
              </w:rPr>
              <w:t>Se envió formato de convenio para su elaboración</w:t>
            </w:r>
          </w:p>
        </w:tc>
      </w:tr>
    </w:tbl>
    <w:p>
      <w:pPr>
        <w:spacing w:after="0" w:line="252" w:lineRule="exact"/>
        <w:rPr>
          <w:sz w:val="22"/>
        </w:rPr>
        <w:sectPr>
          <w:pgSz w:w="12240" w:h="15840"/>
          <w:pgMar w:header="713" w:footer="76" w:top="2000" w:bottom="260" w:left="820" w:right="580"/>
        </w:sectPr>
      </w:pPr>
    </w:p>
    <w:p>
      <w:pPr>
        <w:pStyle w:val="BodyText"/>
        <w:spacing w:before="9"/>
        <w:rPr>
          <w:rFonts w:ascii="Times New Roman"/>
          <w:sz w:val="23"/>
        </w:rPr>
      </w:pPr>
    </w:p>
    <w:tbl>
      <w:tblPr>
        <w:tblW w:w="0" w:type="auto"/>
        <w:jc w:val="left"/>
        <w:tblInd w:w="892"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4004"/>
        <w:gridCol w:w="4825"/>
      </w:tblGrid>
      <w:tr>
        <w:trPr>
          <w:trHeight w:val="505" w:hRule="atLeast"/>
        </w:trPr>
        <w:tc>
          <w:tcPr>
            <w:tcW w:w="4004" w:type="dxa"/>
          </w:tcPr>
          <w:p>
            <w:pPr>
              <w:pStyle w:val="TableParagraph"/>
              <w:spacing w:line="250" w:lineRule="exact"/>
              <w:rPr>
                <w:sz w:val="22"/>
              </w:rPr>
            </w:pPr>
            <w:r>
              <w:rPr>
                <w:sz w:val="22"/>
              </w:rPr>
              <w:t>10.- Brain Hill</w:t>
            </w:r>
          </w:p>
        </w:tc>
        <w:tc>
          <w:tcPr>
            <w:tcW w:w="4825" w:type="dxa"/>
          </w:tcPr>
          <w:p>
            <w:pPr>
              <w:pStyle w:val="TableParagraph"/>
              <w:spacing w:line="254" w:lineRule="exact"/>
              <w:ind w:right="688"/>
              <w:rPr>
                <w:sz w:val="22"/>
              </w:rPr>
            </w:pPr>
            <w:r>
              <w:rPr>
                <w:sz w:val="22"/>
              </w:rPr>
              <w:t>Se envió e l formato de convenio para su elaboración</w:t>
            </w:r>
          </w:p>
        </w:tc>
      </w:tr>
      <w:tr>
        <w:trPr>
          <w:trHeight w:val="504" w:hRule="atLeast"/>
        </w:trPr>
        <w:tc>
          <w:tcPr>
            <w:tcW w:w="4004" w:type="dxa"/>
            <w:shd w:val="clear" w:color="auto" w:fill="DEEAF6"/>
          </w:tcPr>
          <w:p>
            <w:pPr>
              <w:pStyle w:val="TableParagraph"/>
              <w:spacing w:line="248" w:lineRule="exact"/>
              <w:rPr>
                <w:sz w:val="22"/>
              </w:rPr>
            </w:pPr>
            <w:r>
              <w:rPr>
                <w:sz w:val="22"/>
              </w:rPr>
              <w:t>11.-Centro de Enseñanza y</w:t>
            </w:r>
          </w:p>
          <w:p>
            <w:pPr>
              <w:pStyle w:val="TableParagraph"/>
              <w:spacing w:line="234" w:lineRule="exact" w:before="1"/>
              <w:rPr>
                <w:sz w:val="22"/>
              </w:rPr>
            </w:pPr>
            <w:r>
              <w:rPr>
                <w:sz w:val="22"/>
              </w:rPr>
              <w:t>Aprendizaje Activo. (CEAA).</w:t>
            </w:r>
          </w:p>
        </w:tc>
        <w:tc>
          <w:tcPr>
            <w:tcW w:w="4825" w:type="dxa"/>
            <w:shd w:val="clear" w:color="auto" w:fill="DEEAF6"/>
          </w:tcPr>
          <w:p>
            <w:pPr>
              <w:pStyle w:val="TableParagraph"/>
              <w:spacing w:line="248" w:lineRule="exact"/>
              <w:rPr>
                <w:sz w:val="22"/>
              </w:rPr>
            </w:pPr>
            <w:r>
              <w:rPr>
                <w:sz w:val="22"/>
              </w:rPr>
              <w:t>Se envió el formato de convenio para su</w:t>
            </w:r>
          </w:p>
          <w:p>
            <w:pPr>
              <w:pStyle w:val="TableParagraph"/>
              <w:spacing w:line="234" w:lineRule="exact" w:before="1"/>
              <w:rPr>
                <w:sz w:val="22"/>
              </w:rPr>
            </w:pPr>
            <w:r>
              <w:rPr>
                <w:sz w:val="22"/>
              </w:rPr>
              <w:t>elaboración</w:t>
            </w:r>
          </w:p>
        </w:tc>
      </w:tr>
      <w:tr>
        <w:trPr>
          <w:trHeight w:val="592" w:hRule="atLeast"/>
        </w:trPr>
        <w:tc>
          <w:tcPr>
            <w:tcW w:w="4004" w:type="dxa"/>
          </w:tcPr>
          <w:p>
            <w:pPr>
              <w:pStyle w:val="TableParagraph"/>
              <w:spacing w:line="250" w:lineRule="exact"/>
              <w:rPr>
                <w:sz w:val="22"/>
              </w:rPr>
            </w:pPr>
            <w:r>
              <w:rPr>
                <w:sz w:val="22"/>
              </w:rPr>
              <w:t>12.-Conalep N°3</w:t>
            </w:r>
          </w:p>
        </w:tc>
        <w:tc>
          <w:tcPr>
            <w:tcW w:w="4825" w:type="dxa"/>
          </w:tcPr>
          <w:p>
            <w:pPr>
              <w:pStyle w:val="TableParagraph"/>
              <w:ind w:right="982"/>
              <w:rPr>
                <w:sz w:val="22"/>
              </w:rPr>
            </w:pPr>
            <w:r>
              <w:rPr>
                <w:sz w:val="22"/>
              </w:rPr>
              <w:t>Se envió formato de convenio para su elaboración.</w:t>
            </w:r>
          </w:p>
        </w:tc>
      </w:tr>
      <w:tr>
        <w:trPr>
          <w:trHeight w:val="585" w:hRule="atLeast"/>
        </w:trPr>
        <w:tc>
          <w:tcPr>
            <w:tcW w:w="4004" w:type="dxa"/>
            <w:shd w:val="clear" w:color="auto" w:fill="DEEAF6"/>
          </w:tcPr>
          <w:p>
            <w:pPr>
              <w:pStyle w:val="TableParagraph"/>
              <w:spacing w:line="250" w:lineRule="exact"/>
              <w:rPr>
                <w:sz w:val="22"/>
              </w:rPr>
            </w:pPr>
            <w:r>
              <w:rPr>
                <w:sz w:val="22"/>
              </w:rPr>
              <w:t>13.-Secundaria N°28</w:t>
            </w:r>
          </w:p>
        </w:tc>
        <w:tc>
          <w:tcPr>
            <w:tcW w:w="4825" w:type="dxa"/>
            <w:shd w:val="clear" w:color="auto" w:fill="DEEAF6"/>
          </w:tcPr>
          <w:p>
            <w:pPr>
              <w:pStyle w:val="TableParagraph"/>
              <w:ind w:right="90"/>
              <w:rPr>
                <w:sz w:val="22"/>
              </w:rPr>
            </w:pPr>
            <w:r>
              <w:rPr>
                <w:sz w:val="22"/>
              </w:rPr>
              <w:t>Se habló con la Mtra. Ana María García ya que ella es el contacto de la secundaria.</w:t>
            </w:r>
          </w:p>
        </w:tc>
      </w:tr>
      <w:tr>
        <w:trPr>
          <w:trHeight w:val="554" w:hRule="atLeast"/>
        </w:trPr>
        <w:tc>
          <w:tcPr>
            <w:tcW w:w="4004" w:type="dxa"/>
          </w:tcPr>
          <w:p>
            <w:pPr>
              <w:pStyle w:val="TableParagraph"/>
              <w:spacing w:line="250" w:lineRule="exact"/>
              <w:rPr>
                <w:sz w:val="22"/>
              </w:rPr>
            </w:pPr>
            <w:r>
              <w:rPr>
                <w:sz w:val="22"/>
              </w:rPr>
              <w:t>14.-Instituto Nuevo Amanecer</w:t>
            </w:r>
          </w:p>
        </w:tc>
        <w:tc>
          <w:tcPr>
            <w:tcW w:w="4825" w:type="dxa"/>
          </w:tcPr>
          <w:p>
            <w:pPr>
              <w:pStyle w:val="TableParagraph"/>
              <w:spacing w:line="250" w:lineRule="exact"/>
              <w:rPr>
                <w:sz w:val="22"/>
              </w:rPr>
            </w:pPr>
            <w:r>
              <w:rPr>
                <w:sz w:val="22"/>
              </w:rPr>
              <w:t>Se envió el formato de convenio</w:t>
            </w:r>
          </w:p>
        </w:tc>
      </w:tr>
      <w:tr>
        <w:trPr>
          <w:trHeight w:val="757" w:hRule="atLeast"/>
        </w:trPr>
        <w:tc>
          <w:tcPr>
            <w:tcW w:w="4004" w:type="dxa"/>
            <w:shd w:val="clear" w:color="auto" w:fill="DEEAF6"/>
          </w:tcPr>
          <w:p>
            <w:pPr>
              <w:pStyle w:val="TableParagraph"/>
              <w:spacing w:line="250" w:lineRule="exact"/>
              <w:rPr>
                <w:sz w:val="22"/>
              </w:rPr>
            </w:pPr>
            <w:r>
              <w:rPr>
                <w:sz w:val="22"/>
              </w:rPr>
              <w:t>15.-Jurisdicción N°1</w:t>
            </w:r>
          </w:p>
        </w:tc>
        <w:tc>
          <w:tcPr>
            <w:tcW w:w="4825" w:type="dxa"/>
            <w:shd w:val="clear" w:color="auto" w:fill="DEEAF6"/>
          </w:tcPr>
          <w:p>
            <w:pPr>
              <w:pStyle w:val="TableParagraph"/>
              <w:spacing w:line="250" w:lineRule="exact"/>
              <w:rPr>
                <w:sz w:val="22"/>
              </w:rPr>
            </w:pPr>
            <w:r>
              <w:rPr>
                <w:sz w:val="22"/>
              </w:rPr>
              <w:t>Este centro se checando para verificar a que</w:t>
            </w:r>
          </w:p>
          <w:p>
            <w:pPr>
              <w:pStyle w:val="TableParagraph"/>
              <w:spacing w:line="252" w:lineRule="exact" w:before="6"/>
              <w:ind w:right="346"/>
              <w:rPr>
                <w:sz w:val="22"/>
              </w:rPr>
            </w:pPr>
            <w:r>
              <w:rPr>
                <w:sz w:val="22"/>
              </w:rPr>
              <w:t>correo se ve enviar el formato de convenio a Jurisdicción o Coesida.</w:t>
            </w:r>
          </w:p>
        </w:tc>
      </w:tr>
      <w:tr>
        <w:trPr>
          <w:trHeight w:val="758" w:hRule="atLeast"/>
        </w:trPr>
        <w:tc>
          <w:tcPr>
            <w:tcW w:w="4004" w:type="dxa"/>
          </w:tcPr>
          <w:p>
            <w:pPr>
              <w:pStyle w:val="TableParagraph"/>
              <w:ind w:right="418"/>
              <w:rPr>
                <w:sz w:val="22"/>
              </w:rPr>
            </w:pPr>
            <w:r>
              <w:rPr>
                <w:sz w:val="22"/>
              </w:rPr>
              <w:t>16.-Programa de la SEP Unidad de Asesoría Psicopedagógica</w:t>
            </w:r>
          </w:p>
        </w:tc>
        <w:tc>
          <w:tcPr>
            <w:tcW w:w="4825" w:type="dxa"/>
          </w:tcPr>
          <w:p>
            <w:pPr>
              <w:pStyle w:val="TableParagraph"/>
              <w:spacing w:line="252" w:lineRule="exact" w:before="2"/>
              <w:ind w:right="384"/>
              <w:jc w:val="both"/>
              <w:rPr>
                <w:sz w:val="22"/>
              </w:rPr>
            </w:pPr>
            <w:r>
              <w:rPr>
                <w:sz w:val="22"/>
              </w:rPr>
              <w:t>Se habló con la Lic. Leticia Hernández para ver si se puede hacer un solo convenio para todo la SEP.</w:t>
            </w:r>
          </w:p>
        </w:tc>
      </w:tr>
      <w:tr>
        <w:trPr>
          <w:trHeight w:val="506" w:hRule="atLeast"/>
        </w:trPr>
        <w:tc>
          <w:tcPr>
            <w:tcW w:w="4004" w:type="dxa"/>
            <w:shd w:val="clear" w:color="auto" w:fill="DEEAF6"/>
          </w:tcPr>
          <w:p>
            <w:pPr>
              <w:pStyle w:val="TableParagraph"/>
              <w:spacing w:line="250" w:lineRule="exact"/>
              <w:rPr>
                <w:sz w:val="22"/>
              </w:rPr>
            </w:pPr>
            <w:r>
              <w:rPr>
                <w:sz w:val="22"/>
              </w:rPr>
              <w:t>17.-Evita Perón</w:t>
            </w:r>
          </w:p>
        </w:tc>
        <w:tc>
          <w:tcPr>
            <w:tcW w:w="4825" w:type="dxa"/>
            <w:shd w:val="clear" w:color="auto" w:fill="DEEAF6"/>
          </w:tcPr>
          <w:p>
            <w:pPr>
              <w:pStyle w:val="TableParagraph"/>
              <w:spacing w:line="252" w:lineRule="exact" w:before="2"/>
              <w:ind w:right="297"/>
              <w:rPr>
                <w:sz w:val="22"/>
              </w:rPr>
            </w:pPr>
            <w:r>
              <w:rPr>
                <w:sz w:val="22"/>
              </w:rPr>
              <w:t>Se está haciendo tramite con otra institución, para poder hacer tramite con nosotros.</w:t>
            </w:r>
          </w:p>
        </w:tc>
      </w:tr>
      <w:tr>
        <w:trPr>
          <w:trHeight w:val="505" w:hRule="atLeast"/>
        </w:trPr>
        <w:tc>
          <w:tcPr>
            <w:tcW w:w="4004" w:type="dxa"/>
          </w:tcPr>
          <w:p>
            <w:pPr>
              <w:pStyle w:val="TableParagraph"/>
              <w:spacing w:line="250" w:lineRule="exact"/>
              <w:rPr>
                <w:sz w:val="22"/>
              </w:rPr>
            </w:pPr>
            <w:r>
              <w:rPr>
                <w:sz w:val="22"/>
              </w:rPr>
              <w:t>18.-Ministerios de Amor</w:t>
            </w:r>
          </w:p>
        </w:tc>
        <w:tc>
          <w:tcPr>
            <w:tcW w:w="4825" w:type="dxa"/>
          </w:tcPr>
          <w:p>
            <w:pPr>
              <w:pStyle w:val="TableParagraph"/>
              <w:spacing w:line="252" w:lineRule="exact" w:before="2"/>
              <w:ind w:right="750"/>
              <w:rPr>
                <w:sz w:val="22"/>
              </w:rPr>
            </w:pPr>
            <w:r>
              <w:rPr>
                <w:sz w:val="22"/>
              </w:rPr>
              <w:t>Se envió el formato de convenio para su elaboración</w:t>
            </w:r>
          </w:p>
        </w:tc>
      </w:tr>
      <w:tr>
        <w:trPr>
          <w:trHeight w:val="506" w:hRule="atLeast"/>
        </w:trPr>
        <w:tc>
          <w:tcPr>
            <w:tcW w:w="4004" w:type="dxa"/>
            <w:shd w:val="clear" w:color="auto" w:fill="DEEAF6"/>
          </w:tcPr>
          <w:p>
            <w:pPr>
              <w:pStyle w:val="TableParagraph"/>
              <w:spacing w:line="250" w:lineRule="exact"/>
              <w:rPr>
                <w:sz w:val="22"/>
              </w:rPr>
            </w:pPr>
            <w:r>
              <w:rPr>
                <w:sz w:val="22"/>
              </w:rPr>
              <w:t>19.-Colegio José Garza Garza</w:t>
            </w:r>
          </w:p>
        </w:tc>
        <w:tc>
          <w:tcPr>
            <w:tcW w:w="4825" w:type="dxa"/>
            <w:shd w:val="clear" w:color="auto" w:fill="DEEAF6"/>
          </w:tcPr>
          <w:p>
            <w:pPr>
              <w:pStyle w:val="TableParagraph"/>
              <w:spacing w:line="252" w:lineRule="exact" w:before="2"/>
              <w:ind w:right="750"/>
              <w:rPr>
                <w:sz w:val="22"/>
              </w:rPr>
            </w:pPr>
            <w:r>
              <w:rPr>
                <w:sz w:val="22"/>
              </w:rPr>
              <w:t>Se envió el formato de convenio para su elaboración.</w:t>
            </w:r>
          </w:p>
        </w:tc>
      </w:tr>
      <w:tr>
        <w:trPr>
          <w:trHeight w:val="568" w:hRule="atLeast"/>
        </w:trPr>
        <w:tc>
          <w:tcPr>
            <w:tcW w:w="4004" w:type="dxa"/>
          </w:tcPr>
          <w:p>
            <w:pPr>
              <w:pStyle w:val="TableParagraph"/>
              <w:spacing w:line="251" w:lineRule="exact"/>
              <w:rPr>
                <w:sz w:val="22"/>
              </w:rPr>
            </w:pPr>
            <w:r>
              <w:rPr>
                <w:sz w:val="22"/>
              </w:rPr>
              <w:t>20.-Dif Escobedo</w:t>
            </w:r>
          </w:p>
        </w:tc>
        <w:tc>
          <w:tcPr>
            <w:tcW w:w="4825" w:type="dxa"/>
          </w:tcPr>
          <w:p>
            <w:pPr>
              <w:pStyle w:val="TableParagraph"/>
              <w:ind w:right="517"/>
              <w:rPr>
                <w:sz w:val="22"/>
              </w:rPr>
            </w:pPr>
            <w:r>
              <w:rPr>
                <w:sz w:val="22"/>
              </w:rPr>
              <w:t>Se le envió el formato de convenio para su elaboración</w:t>
            </w:r>
          </w:p>
        </w:tc>
      </w:tr>
      <w:tr>
        <w:trPr>
          <w:trHeight w:val="450" w:hRule="atLeast"/>
        </w:trPr>
        <w:tc>
          <w:tcPr>
            <w:tcW w:w="4004" w:type="dxa"/>
            <w:shd w:val="clear" w:color="auto" w:fill="DEEAF6"/>
          </w:tcPr>
          <w:p>
            <w:pPr>
              <w:pStyle w:val="TableParagraph"/>
              <w:rPr>
                <w:sz w:val="22"/>
              </w:rPr>
            </w:pPr>
            <w:r>
              <w:rPr>
                <w:sz w:val="22"/>
              </w:rPr>
              <w:t>21.-Instituto Bilingüe Stanford</w:t>
            </w:r>
          </w:p>
        </w:tc>
        <w:tc>
          <w:tcPr>
            <w:tcW w:w="4825" w:type="dxa"/>
            <w:shd w:val="clear" w:color="auto" w:fill="DEEAF6"/>
          </w:tcPr>
          <w:p>
            <w:pPr>
              <w:pStyle w:val="TableParagraph"/>
              <w:rPr>
                <w:sz w:val="22"/>
              </w:rPr>
            </w:pPr>
            <w:r>
              <w:rPr>
                <w:sz w:val="22"/>
              </w:rPr>
              <w:t>Se envió el convenio para su autorización</w:t>
            </w:r>
          </w:p>
        </w:tc>
      </w:tr>
      <w:tr>
        <w:trPr>
          <w:trHeight w:val="506" w:hRule="atLeast"/>
        </w:trPr>
        <w:tc>
          <w:tcPr>
            <w:tcW w:w="4004" w:type="dxa"/>
          </w:tcPr>
          <w:p>
            <w:pPr>
              <w:pStyle w:val="TableParagraph"/>
              <w:spacing w:line="250" w:lineRule="exact"/>
              <w:rPr>
                <w:sz w:val="22"/>
              </w:rPr>
            </w:pPr>
            <w:r>
              <w:rPr>
                <w:sz w:val="22"/>
              </w:rPr>
              <w:t>22.-Casa hogar María del Refugio</w:t>
            </w:r>
          </w:p>
        </w:tc>
        <w:tc>
          <w:tcPr>
            <w:tcW w:w="4825" w:type="dxa"/>
          </w:tcPr>
          <w:p>
            <w:pPr>
              <w:pStyle w:val="TableParagraph"/>
              <w:spacing w:line="254" w:lineRule="exact"/>
              <w:ind w:right="982"/>
              <w:rPr>
                <w:sz w:val="22"/>
              </w:rPr>
            </w:pPr>
            <w:r>
              <w:rPr>
                <w:sz w:val="22"/>
              </w:rPr>
              <w:t>Se envió formato de convenio para su elaboración.</w:t>
            </w:r>
          </w:p>
        </w:tc>
      </w:tr>
      <w:tr>
        <w:trPr>
          <w:trHeight w:val="343" w:hRule="atLeast"/>
        </w:trPr>
        <w:tc>
          <w:tcPr>
            <w:tcW w:w="4004" w:type="dxa"/>
            <w:shd w:val="clear" w:color="auto" w:fill="DEEAF6"/>
          </w:tcPr>
          <w:p>
            <w:pPr>
              <w:pStyle w:val="TableParagraph"/>
              <w:spacing w:line="248" w:lineRule="exact"/>
              <w:rPr>
                <w:sz w:val="22"/>
              </w:rPr>
            </w:pPr>
            <w:r>
              <w:rPr>
                <w:sz w:val="22"/>
              </w:rPr>
              <w:t>23.-Dif del Carmen N.L.</w:t>
            </w:r>
          </w:p>
        </w:tc>
        <w:tc>
          <w:tcPr>
            <w:tcW w:w="4825" w:type="dxa"/>
            <w:shd w:val="clear" w:color="auto" w:fill="DEEAF6"/>
          </w:tcPr>
          <w:p>
            <w:pPr>
              <w:pStyle w:val="TableParagraph"/>
              <w:spacing w:line="248" w:lineRule="exact"/>
              <w:rPr>
                <w:sz w:val="22"/>
              </w:rPr>
            </w:pPr>
            <w:r>
              <w:rPr>
                <w:sz w:val="22"/>
              </w:rPr>
              <w:t>Se envió el convenio para su autorización.</w:t>
            </w:r>
          </w:p>
        </w:tc>
      </w:tr>
      <w:tr>
        <w:trPr>
          <w:trHeight w:val="345" w:hRule="atLeast"/>
        </w:trPr>
        <w:tc>
          <w:tcPr>
            <w:tcW w:w="4004" w:type="dxa"/>
          </w:tcPr>
          <w:p>
            <w:pPr>
              <w:pStyle w:val="TableParagraph"/>
              <w:spacing w:line="250" w:lineRule="exact"/>
              <w:rPr>
                <w:sz w:val="22"/>
              </w:rPr>
            </w:pPr>
            <w:r>
              <w:rPr>
                <w:sz w:val="22"/>
              </w:rPr>
              <w:t>24.-Global Telesourcing Nuevo León</w:t>
            </w:r>
          </w:p>
        </w:tc>
        <w:tc>
          <w:tcPr>
            <w:tcW w:w="4825" w:type="dxa"/>
          </w:tcPr>
          <w:p>
            <w:pPr>
              <w:pStyle w:val="TableParagraph"/>
              <w:spacing w:line="250" w:lineRule="exact"/>
              <w:rPr>
                <w:sz w:val="22"/>
              </w:rPr>
            </w:pPr>
            <w:r>
              <w:rPr>
                <w:sz w:val="22"/>
              </w:rPr>
              <w:t>Se envió para su autorización</w:t>
            </w:r>
          </w:p>
        </w:tc>
      </w:tr>
      <w:tr>
        <w:trPr>
          <w:trHeight w:val="505" w:hRule="atLeast"/>
        </w:trPr>
        <w:tc>
          <w:tcPr>
            <w:tcW w:w="4004" w:type="dxa"/>
            <w:shd w:val="clear" w:color="auto" w:fill="DEEAF6"/>
          </w:tcPr>
          <w:p>
            <w:pPr>
              <w:pStyle w:val="TableParagraph"/>
              <w:spacing w:line="254" w:lineRule="exact"/>
              <w:ind w:right="235"/>
              <w:rPr>
                <w:sz w:val="22"/>
              </w:rPr>
            </w:pPr>
            <w:r>
              <w:rPr>
                <w:sz w:val="22"/>
              </w:rPr>
              <w:t>25.-Centro Integral para el Desarrollo Visual</w:t>
            </w:r>
          </w:p>
        </w:tc>
        <w:tc>
          <w:tcPr>
            <w:tcW w:w="4825" w:type="dxa"/>
            <w:shd w:val="clear" w:color="auto" w:fill="DEEAF6"/>
          </w:tcPr>
          <w:p>
            <w:pPr>
              <w:pStyle w:val="TableParagraph"/>
              <w:spacing w:line="250" w:lineRule="exact"/>
              <w:rPr>
                <w:sz w:val="22"/>
              </w:rPr>
            </w:pPr>
            <w:r>
              <w:rPr>
                <w:sz w:val="22"/>
              </w:rPr>
              <w:t>Se envió formato de convenio</w:t>
            </w:r>
          </w:p>
        </w:tc>
      </w:tr>
      <w:tr>
        <w:trPr>
          <w:trHeight w:val="679" w:hRule="atLeast"/>
        </w:trPr>
        <w:tc>
          <w:tcPr>
            <w:tcW w:w="4004" w:type="dxa"/>
          </w:tcPr>
          <w:p>
            <w:pPr>
              <w:pStyle w:val="TableParagraph"/>
              <w:spacing w:line="248" w:lineRule="exact"/>
              <w:rPr>
                <w:sz w:val="22"/>
              </w:rPr>
            </w:pPr>
            <w:r>
              <w:rPr>
                <w:sz w:val="22"/>
              </w:rPr>
              <w:t>26.-Secretaria de Educación Pública</w:t>
            </w:r>
          </w:p>
        </w:tc>
        <w:tc>
          <w:tcPr>
            <w:tcW w:w="4825" w:type="dxa"/>
          </w:tcPr>
          <w:p>
            <w:pPr>
              <w:pStyle w:val="TableParagraph"/>
              <w:spacing w:line="242" w:lineRule="auto"/>
              <w:ind w:right="872"/>
              <w:rPr>
                <w:sz w:val="22"/>
              </w:rPr>
            </w:pPr>
            <w:r>
              <w:rPr>
                <w:sz w:val="22"/>
              </w:rPr>
              <w:t>Se está checando como va a quedar el convenio y que lo va a firmar.</w:t>
            </w:r>
          </w:p>
        </w:tc>
      </w:tr>
      <w:tr>
        <w:trPr>
          <w:trHeight w:val="345" w:hRule="atLeast"/>
        </w:trPr>
        <w:tc>
          <w:tcPr>
            <w:tcW w:w="4004" w:type="dxa"/>
            <w:shd w:val="clear" w:color="auto" w:fill="DEEAF6"/>
          </w:tcPr>
          <w:p>
            <w:pPr>
              <w:pStyle w:val="TableParagraph"/>
              <w:spacing w:line="251" w:lineRule="exact"/>
              <w:rPr>
                <w:sz w:val="22"/>
              </w:rPr>
            </w:pPr>
            <w:r>
              <w:rPr>
                <w:sz w:val="22"/>
              </w:rPr>
              <w:t>27.-Fundación Planeta Tea</w:t>
            </w:r>
          </w:p>
        </w:tc>
        <w:tc>
          <w:tcPr>
            <w:tcW w:w="4825" w:type="dxa"/>
            <w:shd w:val="clear" w:color="auto" w:fill="DEEAF6"/>
          </w:tcPr>
          <w:p>
            <w:pPr>
              <w:pStyle w:val="TableParagraph"/>
              <w:spacing w:line="251" w:lineRule="exact"/>
              <w:rPr>
                <w:sz w:val="22"/>
              </w:rPr>
            </w:pPr>
            <w:r>
              <w:rPr>
                <w:sz w:val="22"/>
              </w:rPr>
              <w:t>Se envió convenio para su elaboración.</w:t>
            </w:r>
          </w:p>
        </w:tc>
      </w:tr>
    </w:tbl>
    <w:p>
      <w:pPr>
        <w:spacing w:after="0" w:line="251" w:lineRule="exact"/>
        <w:rPr>
          <w:sz w:val="22"/>
        </w:rPr>
        <w:sectPr>
          <w:pgSz w:w="12240" w:h="15840"/>
          <w:pgMar w:header="713" w:footer="76" w:top="2000" w:bottom="260" w:left="820" w:right="580"/>
        </w:sectPr>
      </w:pPr>
    </w:p>
    <w:p>
      <w:pPr>
        <w:pStyle w:val="BodyText"/>
        <w:spacing w:before="4"/>
        <w:rPr>
          <w:rFonts w:ascii="Times New Roman"/>
          <w:sz w:val="15"/>
        </w:rPr>
      </w:pPr>
    </w:p>
    <w:p>
      <w:pPr>
        <w:pStyle w:val="Heading7"/>
      </w:pPr>
      <w:r>
        <w:rPr/>
        <w:t>Programas de asistencia social y servicios a la comunidad</w:t>
      </w:r>
    </w:p>
    <w:p>
      <w:pPr>
        <w:pStyle w:val="BodyText"/>
        <w:spacing w:before="7"/>
        <w:rPr>
          <w:b/>
          <w:sz w:val="35"/>
        </w:rPr>
      </w:pPr>
    </w:p>
    <w:p>
      <w:pPr>
        <w:spacing w:before="1"/>
        <w:ind w:left="882" w:right="0" w:firstLine="0"/>
        <w:jc w:val="left"/>
        <w:rPr>
          <w:sz w:val="20"/>
        </w:rPr>
      </w:pPr>
      <w:r>
        <w:rPr>
          <w:sz w:val="20"/>
        </w:rPr>
        <w:t>Servicios de asistencia a la comunidad en áreas: social, de salud y jurídicas;</w:t>
      </w:r>
    </w:p>
    <w:p>
      <w:pPr>
        <w:spacing w:line="261" w:lineRule="auto" w:before="178"/>
        <w:ind w:left="882" w:right="959" w:firstLine="0"/>
        <w:jc w:val="left"/>
        <w:rPr>
          <w:sz w:val="20"/>
        </w:rPr>
      </w:pPr>
      <w:r>
        <w:rPr>
          <w:sz w:val="20"/>
        </w:rPr>
        <w:t>En la Facultad de Psicología contamos con la Unidad de Servicios Psicológicos, la cual presta asistencia al público en materia de atención psicológica.</w:t>
      </w:r>
    </w:p>
    <w:p>
      <w:pPr>
        <w:pStyle w:val="BodyText"/>
        <w:spacing w:before="5"/>
      </w:pPr>
    </w:p>
    <w:p>
      <w:pPr>
        <w:pStyle w:val="Heading1"/>
        <w:spacing w:line="439" w:lineRule="exact"/>
        <w:ind w:left="3136"/>
      </w:pPr>
      <w:r>
        <w:rPr>
          <w:color w:val="585858"/>
        </w:rPr>
        <w:t>Total de Pacientes Atendidos</w:t>
      </w:r>
    </w:p>
    <w:p>
      <w:pPr>
        <w:pStyle w:val="Heading3"/>
        <w:spacing w:line="390" w:lineRule="exact"/>
        <w:ind w:left="3189"/>
      </w:pPr>
      <w:r>
        <w:rPr>
          <w:color w:val="585858"/>
        </w:rPr>
        <w:t>Noviembre 2016 - Octubre 2017</w:t>
      </w:r>
    </w:p>
    <w:p>
      <w:pPr>
        <w:pStyle w:val="Heading4"/>
        <w:spacing w:before="88"/>
        <w:ind w:right="2490"/>
        <w:jc w:val="right"/>
        <w:rPr>
          <w:rFonts w:ascii="Calibri"/>
        </w:rPr>
      </w:pPr>
      <w:r>
        <w:rPr/>
        <w:pict>
          <v:group style="position:absolute;margin-left:96.050003pt;margin-top:25.940073pt;width:417.8pt;height:122.55pt;mso-position-horizontal-relative:page;mso-position-vertical-relative:paragraph;z-index:728;mso-wrap-distance-left:0;mso-wrap-distance-right:0" coordorigin="1921,519" coordsize="8356,2451">
            <v:rect style="position:absolute;left:2877;top:1298;width:874;height:1664" filled="true" fillcolor="#5b9bd4" stroked="false">
              <v:fill type="solid"/>
            </v:rect>
            <v:rect style="position:absolute;left:5661;top:2184;width:874;height:778" filled="true" fillcolor="#5b9bd4" stroked="false">
              <v:fill type="solid"/>
            </v:rect>
            <v:rect style="position:absolute;left:8448;top:518;width:874;height:2444" filled="true" fillcolor="#5b9bd4" stroked="false">
              <v:fill type="solid"/>
            </v:rect>
            <v:line style="position:absolute" from="1921,2962" to="10277,2962" stroked="true" strokeweight=".75pt" strokecolor="#d9d9d9">
              <v:stroke dashstyle="solid"/>
            </v:line>
            <v:shape style="position:absolute;left:3029;top:923;width:587;height:281" type="#_x0000_t202" filled="false" stroked="false">
              <v:textbox inset="0,0,0,0">
                <w:txbxContent>
                  <w:p>
                    <w:pPr>
                      <w:spacing w:line="281" w:lineRule="exact" w:before="0"/>
                      <w:ind w:left="0" w:right="0" w:firstLine="0"/>
                      <w:jc w:val="left"/>
                      <w:rPr>
                        <w:rFonts w:ascii="Calibri"/>
                        <w:b/>
                        <w:sz w:val="28"/>
                      </w:rPr>
                    </w:pPr>
                    <w:r>
                      <w:rPr>
                        <w:rFonts w:ascii="Calibri"/>
                        <w:b/>
                        <w:color w:val="404040"/>
                        <w:sz w:val="28"/>
                      </w:rPr>
                      <w:t>3682</w:t>
                    </w:r>
                  </w:p>
                </w:txbxContent>
              </v:textbox>
              <w10:wrap type="none"/>
            </v:shape>
            <v:shape style="position:absolute;left:5815;top:1808;width:587;height:281" type="#_x0000_t202" filled="false" stroked="false">
              <v:textbox inset="0,0,0,0">
                <w:txbxContent>
                  <w:p>
                    <w:pPr>
                      <w:spacing w:line="281" w:lineRule="exact" w:before="0"/>
                      <w:ind w:left="0" w:right="0" w:firstLine="0"/>
                      <w:jc w:val="left"/>
                      <w:rPr>
                        <w:rFonts w:ascii="Calibri"/>
                        <w:b/>
                        <w:sz w:val="28"/>
                      </w:rPr>
                    </w:pPr>
                    <w:r>
                      <w:rPr>
                        <w:rFonts w:ascii="Calibri"/>
                        <w:b/>
                        <w:color w:val="404040"/>
                        <w:sz w:val="28"/>
                      </w:rPr>
                      <w:t>1723</w:t>
                    </w:r>
                  </w:p>
                </w:txbxContent>
              </v:textbox>
              <w10:wrap type="none"/>
            </v:shape>
            <w10:wrap type="topAndBottom"/>
          </v:group>
        </w:pict>
      </w:r>
      <w:r>
        <w:rPr>
          <w:rFonts w:ascii="Calibri"/>
          <w:color w:val="404040"/>
          <w:spacing w:val="-1"/>
        </w:rPr>
        <w:t>5405</w:t>
      </w:r>
    </w:p>
    <w:p>
      <w:pPr>
        <w:tabs>
          <w:tab w:pos="4542" w:val="left" w:leader="none"/>
          <w:tab w:pos="7880" w:val="left" w:leader="none"/>
        </w:tabs>
        <w:spacing w:before="77"/>
        <w:ind w:left="1108" w:right="0" w:firstLine="0"/>
        <w:jc w:val="left"/>
        <w:rPr>
          <w:rFonts w:ascii="Calibri"/>
          <w:sz w:val="18"/>
        </w:rPr>
      </w:pPr>
      <w:r>
        <w:rPr>
          <w:rFonts w:ascii="Calibri"/>
          <w:color w:val="585858"/>
          <w:sz w:val="18"/>
        </w:rPr>
        <w:t>UNIDAD DE</w:t>
      </w:r>
      <w:r>
        <w:rPr>
          <w:rFonts w:ascii="Calibri"/>
          <w:color w:val="585858"/>
          <w:spacing w:val="-6"/>
          <w:sz w:val="18"/>
        </w:rPr>
        <w:t> </w:t>
      </w:r>
      <w:r>
        <w:rPr>
          <w:rFonts w:ascii="Calibri"/>
          <w:color w:val="585858"/>
          <w:sz w:val="18"/>
        </w:rPr>
        <w:t>SERVICIOS</w:t>
      </w:r>
      <w:r>
        <w:rPr>
          <w:rFonts w:ascii="Calibri"/>
          <w:color w:val="585858"/>
          <w:spacing w:val="-5"/>
          <w:sz w:val="18"/>
        </w:rPr>
        <w:t> </w:t>
      </w:r>
      <w:r>
        <w:rPr>
          <w:rFonts w:ascii="Calibri"/>
          <w:color w:val="585858"/>
          <w:sz w:val="18"/>
        </w:rPr>
        <w:t>PSICOLOGICOS</w:t>
        <w:tab/>
        <w:t>Unidades</w:t>
      </w:r>
      <w:r>
        <w:rPr>
          <w:rFonts w:ascii="Calibri"/>
          <w:color w:val="585858"/>
          <w:spacing w:val="-2"/>
          <w:sz w:val="18"/>
        </w:rPr>
        <w:t> </w:t>
      </w:r>
      <w:r>
        <w:rPr>
          <w:rFonts w:ascii="Calibri"/>
          <w:color w:val="585858"/>
          <w:sz w:val="18"/>
        </w:rPr>
        <w:t>al</w:t>
      </w:r>
      <w:r>
        <w:rPr>
          <w:rFonts w:ascii="Calibri"/>
          <w:color w:val="585858"/>
          <w:spacing w:val="-2"/>
          <w:sz w:val="18"/>
        </w:rPr>
        <w:t> </w:t>
      </w:r>
      <w:r>
        <w:rPr>
          <w:rFonts w:ascii="Calibri"/>
          <w:color w:val="585858"/>
          <w:sz w:val="18"/>
        </w:rPr>
        <w:t>exterior</w:t>
        <w:tab/>
        <w:t>Total</w:t>
      </w:r>
    </w:p>
    <w:p>
      <w:pPr>
        <w:spacing w:before="152"/>
        <w:ind w:left="882" w:right="0" w:firstLine="0"/>
        <w:jc w:val="left"/>
        <w:rPr>
          <w:sz w:val="22"/>
        </w:rPr>
      </w:pPr>
      <w:r>
        <w:rPr>
          <w:sz w:val="22"/>
        </w:rPr>
        <w:t>Participación social de los estudiantes</w:t>
      </w:r>
    </w:p>
    <w:p>
      <w:pPr>
        <w:spacing w:line="259" w:lineRule="auto" w:before="181"/>
        <w:ind w:left="882" w:right="959" w:firstLine="0"/>
        <w:jc w:val="left"/>
        <w:rPr>
          <w:sz w:val="22"/>
        </w:rPr>
      </w:pPr>
      <w:r>
        <w:rPr>
          <w:sz w:val="22"/>
        </w:rPr>
        <w:t>Número de estudiantes que participan en programas humanitarios a través de diversas acciones que cubres necesidades de grupos vulnerables o desfavorecidos</w:t>
      </w:r>
    </w:p>
    <w:p>
      <w:pPr>
        <w:pStyle w:val="BodyText"/>
        <w:spacing w:before="1"/>
      </w:pPr>
    </w:p>
    <w:p>
      <w:pPr>
        <w:spacing w:before="35"/>
        <w:ind w:left="2864" w:right="0" w:firstLine="0"/>
        <w:jc w:val="left"/>
        <w:rPr>
          <w:rFonts w:ascii="Calibri"/>
          <w:b/>
          <w:sz w:val="32"/>
        </w:rPr>
      </w:pPr>
      <w:r>
        <w:rPr/>
        <w:pict>
          <v:line style="position:absolute;mso-position-horizontal-relative:page;mso-position-vertical-relative:paragraph;z-index:2896" from="499.529999pt,33.694382pt" to="499.529999pt,186.964382pt" stroked="true" strokeweight=".75pt" strokecolor="#d9d9d9">
            <v:stroke dashstyle="solid"/>
            <w10:wrap type="none"/>
          </v:line>
        </w:pict>
      </w:r>
      <w:r>
        <w:rPr>
          <w:rFonts w:ascii="Calibri"/>
          <w:b/>
          <w:sz w:val="32"/>
        </w:rPr>
        <w:t>Participacion Social de Estudiantes</w:t>
      </w:r>
    </w:p>
    <w:p>
      <w:pPr>
        <w:pStyle w:val="BodyText"/>
        <w:spacing w:before="6"/>
        <w:rPr>
          <w:rFonts w:ascii="Calibri"/>
          <w:b/>
          <w:sz w:val="16"/>
        </w:rPr>
      </w:pPr>
      <w:r>
        <w:rPr/>
        <w:pict>
          <v:group style="position:absolute;margin-left:97.955002pt;margin-top:12.442988pt;width:356.85pt;height:153.3pt;mso-position-horizontal-relative:page;mso-position-vertical-relative:paragraph;z-index:824;mso-wrap-distance-left:0;mso-wrap-distance-right:0" coordorigin="1959,249" coordsize="7137,3066">
            <v:line style="position:absolute" from="1967,249" to="1967,3314" stroked="true" strokeweight=".75pt" strokecolor="#d9d9d9">
              <v:stroke dashstyle="solid"/>
            </v:line>
            <v:line style="position:absolute" from="3305,249" to="3305,3314" stroked="true" strokeweight=".75pt" strokecolor="#d9d9d9">
              <v:stroke dashstyle="solid"/>
            </v:line>
            <v:line style="position:absolute" from="4642,249" to="4642,3314" stroked="true" strokeweight=".75pt" strokecolor="#d9d9d9">
              <v:stroke dashstyle="solid"/>
            </v:line>
            <v:line style="position:absolute" from="5978,249" to="5978,3314" stroked="true" strokeweight=".75pt" strokecolor="#d9d9d9">
              <v:stroke dashstyle="solid"/>
            </v:line>
            <v:line style="position:absolute" from="7315,249" to="7315,3314" stroked="true" strokeweight=".75pt" strokecolor="#d9d9d9">
              <v:stroke dashstyle="solid"/>
            </v:line>
            <v:line style="position:absolute" from="8654,249" to="8654,3314" stroked="true" strokeweight=".75pt" strokecolor="#d9d9d9">
              <v:stroke dashstyle="solid"/>
            </v:line>
            <v:shape style="position:absolute;left:1966;top:1015;width:7122;height:1533" type="#_x0000_t75" stroked="false">
              <v:imagedata r:id="rId67" o:title=""/>
            </v:shape>
            <v:rect style="position:absolute;left:1966;top:1015;width:7122;height:1533" filled="false" stroked="true" strokeweight=".75pt" strokecolor="#5896d0">
              <v:stroke dashstyle="solid"/>
            </v:rect>
            <v:shape style="position:absolute;left:5985;top:1022;width:1322;height:1518" type="#_x0000_t202" filled="false" stroked="false">
              <v:textbox inset="0,0,0,0">
                <w:txbxContent>
                  <w:p>
                    <w:pPr>
                      <w:spacing w:line="240" w:lineRule="auto" w:before="2"/>
                      <w:rPr>
                        <w:rFonts w:ascii="Calibri"/>
                        <w:b/>
                        <w:sz w:val="49"/>
                      </w:rPr>
                    </w:pPr>
                  </w:p>
                  <w:p>
                    <w:pPr>
                      <w:spacing w:before="1"/>
                      <w:ind w:left="-36" w:right="0" w:firstLine="0"/>
                      <w:jc w:val="left"/>
                      <w:rPr>
                        <w:rFonts w:ascii="Calibri"/>
                        <w:i/>
                        <w:sz w:val="36"/>
                      </w:rPr>
                    </w:pPr>
                    <w:r>
                      <w:rPr>
                        <w:rFonts w:ascii="Calibri"/>
                        <w:i/>
                        <w:sz w:val="36"/>
                      </w:rPr>
                      <w:t>iantes</w:t>
                    </w:r>
                  </w:p>
                </w:txbxContent>
              </v:textbox>
              <w10:wrap type="none"/>
            </v:shape>
            <v:shape style="position:absolute;left:4649;top:1022;width:1322;height:1518" type="#_x0000_t202" filled="false" stroked="false">
              <v:textbox inset="0,0,0,0">
                <w:txbxContent>
                  <w:p>
                    <w:pPr>
                      <w:spacing w:line="240" w:lineRule="auto" w:before="2"/>
                      <w:rPr>
                        <w:rFonts w:ascii="Calibri"/>
                        <w:b/>
                        <w:sz w:val="49"/>
                      </w:rPr>
                    </w:pPr>
                  </w:p>
                  <w:p>
                    <w:pPr>
                      <w:spacing w:before="1"/>
                      <w:ind w:left="-128" w:right="0" w:firstLine="0"/>
                      <w:jc w:val="left"/>
                      <w:rPr>
                        <w:rFonts w:ascii="Calibri"/>
                        <w:i/>
                        <w:sz w:val="36"/>
                      </w:rPr>
                    </w:pPr>
                    <w:r>
                      <w:rPr>
                        <w:rFonts w:ascii="Calibri"/>
                        <w:sz w:val="36"/>
                      </w:rPr>
                      <w:t>065 </w:t>
                    </w:r>
                    <w:r>
                      <w:rPr>
                        <w:rFonts w:ascii="Calibri"/>
                        <w:i/>
                        <w:sz w:val="36"/>
                      </w:rPr>
                      <w:t>Estud</w:t>
                    </w:r>
                  </w:p>
                </w:txbxContent>
              </v:textbox>
              <w10:wrap type="none"/>
            </v:shape>
            <v:shape style="position:absolute;left:4338;top:1696;width:203;height:360" type="#_x0000_t202" filled="false" stroked="false">
              <v:textbox inset="0,0,0,0">
                <w:txbxContent>
                  <w:p>
                    <w:pPr>
                      <w:spacing w:line="360" w:lineRule="exact" w:before="0"/>
                      <w:ind w:left="0" w:right="0" w:firstLine="0"/>
                      <w:jc w:val="left"/>
                      <w:rPr>
                        <w:rFonts w:ascii="Calibri"/>
                        <w:sz w:val="36"/>
                      </w:rPr>
                    </w:pPr>
                    <w:r>
                      <w:rPr>
                        <w:rFonts w:ascii="Calibri"/>
                        <w:sz w:val="36"/>
                      </w:rPr>
                      <w:t>1</w:t>
                    </w:r>
                  </w:p>
                </w:txbxContent>
              </v:textbox>
              <w10:wrap type="none"/>
            </v:shape>
            <w10:wrap type="topAndBottom"/>
          </v:group>
        </w:pict>
      </w:r>
    </w:p>
    <w:p>
      <w:pPr>
        <w:tabs>
          <w:tab w:pos="2347" w:val="left" w:leader="none"/>
          <w:tab w:pos="3685" w:val="left" w:leader="none"/>
          <w:tab w:pos="5022" w:val="left" w:leader="none"/>
          <w:tab w:pos="6360" w:val="left" w:leader="none"/>
          <w:tab w:pos="7652" w:val="left" w:leader="none"/>
          <w:tab w:pos="8990" w:val="left" w:leader="none"/>
        </w:tabs>
        <w:spacing w:before="78"/>
        <w:ind w:left="1101" w:right="0" w:firstLine="0"/>
        <w:jc w:val="left"/>
        <w:rPr>
          <w:rFonts w:ascii="Calibri"/>
          <w:sz w:val="18"/>
        </w:rPr>
      </w:pPr>
      <w:r>
        <w:rPr>
          <w:rFonts w:ascii="Calibri"/>
          <w:color w:val="7E7E7E"/>
          <w:sz w:val="18"/>
        </w:rPr>
        <w:t>0</w:t>
        <w:tab/>
        <w:t>200</w:t>
        <w:tab/>
        <w:t>400</w:t>
        <w:tab/>
        <w:t>600</w:t>
        <w:tab/>
        <w:t>800</w:t>
        <w:tab/>
        <w:t>1000</w:t>
        <w:tab/>
        <w:t>1200</w:t>
      </w:r>
    </w:p>
    <w:p>
      <w:pPr>
        <w:spacing w:after="0"/>
        <w:jc w:val="left"/>
        <w:rPr>
          <w:rFonts w:ascii="Calibri"/>
          <w:sz w:val="18"/>
        </w:rPr>
        <w:sectPr>
          <w:pgSz w:w="12240" w:h="15840"/>
          <w:pgMar w:header="713" w:footer="76" w:top="2000" w:bottom="260" w:left="820" w:right="580"/>
        </w:sectPr>
      </w:pPr>
    </w:p>
    <w:p>
      <w:pPr>
        <w:pStyle w:val="BodyText"/>
        <w:rPr>
          <w:rFonts w:ascii="Calibri"/>
          <w:sz w:val="20"/>
        </w:rPr>
      </w:pPr>
    </w:p>
    <w:p>
      <w:pPr>
        <w:pStyle w:val="BodyText"/>
        <w:rPr>
          <w:rFonts w:ascii="Calibri"/>
          <w:sz w:val="20"/>
        </w:rPr>
      </w:pPr>
    </w:p>
    <w:p>
      <w:pPr>
        <w:pStyle w:val="BodyText"/>
        <w:spacing w:before="9"/>
        <w:rPr>
          <w:rFonts w:ascii="Calibri"/>
          <w:sz w:val="17"/>
        </w:rPr>
      </w:pPr>
    </w:p>
    <w:tbl>
      <w:tblPr>
        <w:tblW w:w="0" w:type="auto"/>
        <w:jc w:val="left"/>
        <w:tblInd w:w="89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2943"/>
        <w:gridCol w:w="1621"/>
        <w:gridCol w:w="540"/>
        <w:gridCol w:w="781"/>
        <w:gridCol w:w="2943"/>
      </w:tblGrid>
      <w:tr>
        <w:trPr>
          <w:trHeight w:val="273" w:hRule="atLeast"/>
        </w:trPr>
        <w:tc>
          <w:tcPr>
            <w:tcW w:w="2943" w:type="dxa"/>
            <w:tcBorders>
              <w:top w:val="nil"/>
              <w:left w:val="nil"/>
              <w:bottom w:val="nil"/>
              <w:right w:val="nil"/>
            </w:tcBorders>
            <w:shd w:val="clear" w:color="auto" w:fill="5B9BD4"/>
          </w:tcPr>
          <w:p>
            <w:pPr>
              <w:pStyle w:val="TableParagraph"/>
              <w:spacing w:line="244" w:lineRule="exact" w:before="9"/>
              <w:ind w:left="112"/>
              <w:rPr>
                <w:sz w:val="22"/>
              </w:rPr>
            </w:pPr>
            <w:r>
              <w:rPr>
                <w:color w:val="FFFFFF"/>
                <w:sz w:val="22"/>
              </w:rPr>
              <w:t>Descripción</w:t>
            </w:r>
          </w:p>
        </w:tc>
        <w:tc>
          <w:tcPr>
            <w:tcW w:w="2942" w:type="dxa"/>
            <w:gridSpan w:val="3"/>
            <w:tcBorders>
              <w:top w:val="nil"/>
              <w:left w:val="nil"/>
              <w:bottom w:val="nil"/>
              <w:right w:val="nil"/>
            </w:tcBorders>
            <w:shd w:val="clear" w:color="auto" w:fill="5B9BD4"/>
          </w:tcPr>
          <w:p>
            <w:pPr>
              <w:pStyle w:val="TableParagraph"/>
              <w:spacing w:line="244" w:lineRule="exact" w:before="9"/>
              <w:ind w:left="112"/>
              <w:rPr>
                <w:sz w:val="22"/>
              </w:rPr>
            </w:pPr>
            <w:r>
              <w:rPr>
                <w:color w:val="FFFFFF"/>
                <w:sz w:val="22"/>
              </w:rPr>
              <w:t>Población beneficiada</w:t>
            </w:r>
          </w:p>
        </w:tc>
        <w:tc>
          <w:tcPr>
            <w:tcW w:w="2943" w:type="dxa"/>
            <w:tcBorders>
              <w:top w:val="nil"/>
              <w:left w:val="nil"/>
              <w:bottom w:val="nil"/>
              <w:right w:val="nil"/>
            </w:tcBorders>
            <w:shd w:val="clear" w:color="auto" w:fill="5B9BD4"/>
          </w:tcPr>
          <w:p>
            <w:pPr>
              <w:pStyle w:val="TableParagraph"/>
              <w:spacing w:line="244" w:lineRule="exact" w:before="9"/>
              <w:ind w:left="113"/>
              <w:rPr>
                <w:sz w:val="22"/>
              </w:rPr>
            </w:pPr>
            <w:r>
              <w:rPr>
                <w:color w:val="FFFFFF"/>
                <w:sz w:val="22"/>
              </w:rPr>
              <w:t>Participantes</w:t>
            </w:r>
          </w:p>
        </w:tc>
      </w:tr>
      <w:tr>
        <w:trPr>
          <w:trHeight w:val="506" w:hRule="atLeast"/>
        </w:trPr>
        <w:tc>
          <w:tcPr>
            <w:tcW w:w="2943" w:type="dxa"/>
            <w:tcBorders>
              <w:top w:val="nil"/>
            </w:tcBorders>
            <w:shd w:val="clear" w:color="auto" w:fill="DEEAF6"/>
          </w:tcPr>
          <w:p>
            <w:pPr>
              <w:pStyle w:val="TableParagraph"/>
              <w:spacing w:line="272" w:lineRule="exact"/>
              <w:rPr>
                <w:sz w:val="24"/>
              </w:rPr>
            </w:pPr>
            <w:r>
              <w:rPr>
                <w:sz w:val="24"/>
              </w:rPr>
              <w:t>Fapsi Recicla</w:t>
            </w:r>
          </w:p>
        </w:tc>
        <w:tc>
          <w:tcPr>
            <w:tcW w:w="2942" w:type="dxa"/>
            <w:gridSpan w:val="3"/>
            <w:tcBorders>
              <w:top w:val="nil"/>
            </w:tcBorders>
            <w:shd w:val="clear" w:color="auto" w:fill="DEEAF6"/>
          </w:tcPr>
          <w:p>
            <w:pPr>
              <w:pStyle w:val="TableParagraph"/>
              <w:spacing w:line="254" w:lineRule="exact"/>
              <w:rPr>
                <w:sz w:val="22"/>
              </w:rPr>
            </w:pPr>
            <w:r>
              <w:rPr>
                <w:sz w:val="22"/>
              </w:rPr>
              <w:t>Alumnos de la facultad de psicología</w:t>
            </w:r>
          </w:p>
        </w:tc>
        <w:tc>
          <w:tcPr>
            <w:tcW w:w="2943" w:type="dxa"/>
            <w:tcBorders>
              <w:top w:val="nil"/>
            </w:tcBorders>
            <w:shd w:val="clear" w:color="auto" w:fill="DEEAF6"/>
          </w:tcPr>
          <w:p>
            <w:pPr>
              <w:pStyle w:val="TableParagraph"/>
              <w:spacing w:line="251" w:lineRule="exact"/>
              <w:ind w:left="108"/>
              <w:rPr>
                <w:sz w:val="22"/>
              </w:rPr>
            </w:pPr>
            <w:r>
              <w:rPr>
                <w:sz w:val="22"/>
              </w:rPr>
              <w:t>300 personas</w:t>
            </w:r>
          </w:p>
        </w:tc>
      </w:tr>
      <w:tr>
        <w:trPr>
          <w:trHeight w:val="549" w:hRule="atLeast"/>
        </w:trPr>
        <w:tc>
          <w:tcPr>
            <w:tcW w:w="2943" w:type="dxa"/>
          </w:tcPr>
          <w:p>
            <w:pPr>
              <w:pStyle w:val="TableParagraph"/>
              <w:spacing w:line="270" w:lineRule="exact"/>
              <w:rPr>
                <w:sz w:val="24"/>
              </w:rPr>
            </w:pPr>
            <w:r>
              <w:rPr>
                <w:sz w:val="24"/>
              </w:rPr>
              <w:t>Inclusión (Mes del</w:t>
            </w:r>
          </w:p>
          <w:p>
            <w:pPr>
              <w:pStyle w:val="TableParagraph"/>
              <w:spacing w:line="260" w:lineRule="exact"/>
              <w:rPr>
                <w:sz w:val="24"/>
              </w:rPr>
            </w:pPr>
            <w:r>
              <w:rPr>
                <w:sz w:val="24"/>
              </w:rPr>
              <w:t>Autismo)</w:t>
            </w:r>
          </w:p>
        </w:tc>
        <w:tc>
          <w:tcPr>
            <w:tcW w:w="2942" w:type="dxa"/>
            <w:gridSpan w:val="3"/>
          </w:tcPr>
          <w:p>
            <w:pPr>
              <w:pStyle w:val="TableParagraph"/>
              <w:ind w:left="0"/>
              <w:rPr>
                <w:rFonts w:ascii="Times New Roman"/>
                <w:sz w:val="22"/>
              </w:rPr>
            </w:pPr>
          </w:p>
        </w:tc>
        <w:tc>
          <w:tcPr>
            <w:tcW w:w="2943" w:type="dxa"/>
          </w:tcPr>
          <w:p>
            <w:pPr>
              <w:pStyle w:val="TableParagraph"/>
              <w:spacing w:line="249" w:lineRule="exact"/>
              <w:ind w:left="108"/>
              <w:rPr>
                <w:sz w:val="22"/>
              </w:rPr>
            </w:pPr>
            <w:r>
              <w:rPr>
                <w:sz w:val="22"/>
              </w:rPr>
              <w:t>100 personas</w:t>
            </w:r>
          </w:p>
        </w:tc>
      </w:tr>
      <w:tr>
        <w:trPr>
          <w:trHeight w:val="551" w:hRule="atLeast"/>
        </w:trPr>
        <w:tc>
          <w:tcPr>
            <w:tcW w:w="2943" w:type="dxa"/>
            <w:shd w:val="clear" w:color="auto" w:fill="DEEAF6"/>
          </w:tcPr>
          <w:p>
            <w:pPr>
              <w:pStyle w:val="TableParagraph"/>
              <w:spacing w:line="276" w:lineRule="exact"/>
              <w:ind w:right="671"/>
              <w:rPr>
                <w:sz w:val="24"/>
              </w:rPr>
            </w:pPr>
            <w:r>
              <w:rPr>
                <w:sz w:val="24"/>
              </w:rPr>
              <w:t>Taller de Lengua de Señas Mexicano</w:t>
            </w:r>
          </w:p>
        </w:tc>
        <w:tc>
          <w:tcPr>
            <w:tcW w:w="2942" w:type="dxa"/>
            <w:gridSpan w:val="3"/>
            <w:shd w:val="clear" w:color="auto" w:fill="DEEAF6"/>
          </w:tcPr>
          <w:p>
            <w:pPr>
              <w:pStyle w:val="TableParagraph"/>
              <w:spacing w:line="242" w:lineRule="auto"/>
              <w:rPr>
                <w:sz w:val="22"/>
              </w:rPr>
            </w:pPr>
            <w:r>
              <w:rPr>
                <w:sz w:val="22"/>
              </w:rPr>
              <w:t>Alumnos de la facultad de psicología</w:t>
            </w:r>
          </w:p>
        </w:tc>
        <w:tc>
          <w:tcPr>
            <w:tcW w:w="2943" w:type="dxa"/>
            <w:shd w:val="clear" w:color="auto" w:fill="DEEAF6"/>
          </w:tcPr>
          <w:p>
            <w:pPr>
              <w:pStyle w:val="TableParagraph"/>
              <w:spacing w:line="250" w:lineRule="exact"/>
              <w:ind w:left="108"/>
              <w:rPr>
                <w:sz w:val="22"/>
              </w:rPr>
            </w:pPr>
            <w:r>
              <w:rPr>
                <w:sz w:val="22"/>
              </w:rPr>
              <w:t>100- 130 personas</w:t>
            </w:r>
          </w:p>
        </w:tc>
      </w:tr>
      <w:tr>
        <w:trPr>
          <w:trHeight w:val="506" w:hRule="atLeast"/>
        </w:trPr>
        <w:tc>
          <w:tcPr>
            <w:tcW w:w="2943" w:type="dxa"/>
          </w:tcPr>
          <w:p>
            <w:pPr>
              <w:pStyle w:val="TableParagraph"/>
              <w:spacing w:line="271" w:lineRule="exact"/>
              <w:rPr>
                <w:sz w:val="24"/>
              </w:rPr>
            </w:pPr>
            <w:r>
              <w:rPr>
                <w:sz w:val="24"/>
              </w:rPr>
              <w:t>Fapsi Altruista</w:t>
            </w:r>
          </w:p>
        </w:tc>
        <w:tc>
          <w:tcPr>
            <w:tcW w:w="1621" w:type="dxa"/>
            <w:tcBorders>
              <w:right w:val="nil"/>
            </w:tcBorders>
          </w:tcPr>
          <w:p>
            <w:pPr>
              <w:pStyle w:val="TableParagraph"/>
              <w:spacing w:line="250" w:lineRule="exact"/>
              <w:rPr>
                <w:sz w:val="22"/>
              </w:rPr>
            </w:pPr>
            <w:r>
              <w:rPr>
                <w:sz w:val="22"/>
              </w:rPr>
              <w:t>Comunidades</w:t>
            </w:r>
          </w:p>
          <w:p>
            <w:pPr>
              <w:pStyle w:val="TableParagraph"/>
              <w:spacing w:line="234" w:lineRule="exact" w:before="2"/>
              <w:rPr>
                <w:sz w:val="22"/>
              </w:rPr>
            </w:pPr>
            <w:r>
              <w:rPr>
                <w:sz w:val="22"/>
              </w:rPr>
              <w:t>recursos</w:t>
            </w:r>
          </w:p>
        </w:tc>
        <w:tc>
          <w:tcPr>
            <w:tcW w:w="540" w:type="dxa"/>
            <w:tcBorders>
              <w:left w:val="nil"/>
              <w:right w:val="nil"/>
            </w:tcBorders>
          </w:tcPr>
          <w:p>
            <w:pPr>
              <w:pStyle w:val="TableParagraph"/>
              <w:spacing w:line="250" w:lineRule="exact"/>
              <w:ind w:right="102"/>
              <w:jc w:val="center"/>
              <w:rPr>
                <w:sz w:val="22"/>
              </w:rPr>
            </w:pPr>
            <w:r>
              <w:rPr>
                <w:sz w:val="22"/>
              </w:rPr>
              <w:t>de</w:t>
            </w:r>
          </w:p>
        </w:tc>
        <w:tc>
          <w:tcPr>
            <w:tcW w:w="781" w:type="dxa"/>
            <w:tcBorders>
              <w:left w:val="nil"/>
            </w:tcBorders>
          </w:tcPr>
          <w:p>
            <w:pPr>
              <w:pStyle w:val="TableParagraph"/>
              <w:spacing w:line="250" w:lineRule="exact"/>
              <w:ind w:left="0" w:right="93"/>
              <w:jc w:val="right"/>
              <w:rPr>
                <w:sz w:val="22"/>
              </w:rPr>
            </w:pPr>
            <w:r>
              <w:rPr>
                <w:sz w:val="22"/>
              </w:rPr>
              <w:t>bajos</w:t>
            </w:r>
          </w:p>
        </w:tc>
        <w:tc>
          <w:tcPr>
            <w:tcW w:w="2943" w:type="dxa"/>
          </w:tcPr>
          <w:p>
            <w:pPr>
              <w:pStyle w:val="TableParagraph"/>
              <w:spacing w:line="250" w:lineRule="exact"/>
              <w:ind w:left="108"/>
              <w:rPr>
                <w:sz w:val="22"/>
              </w:rPr>
            </w:pPr>
            <w:r>
              <w:rPr>
                <w:sz w:val="22"/>
              </w:rPr>
              <w:t>300 personas</w:t>
            </w:r>
          </w:p>
        </w:tc>
      </w:tr>
      <w:tr>
        <w:trPr>
          <w:trHeight w:val="827" w:hRule="atLeast"/>
        </w:trPr>
        <w:tc>
          <w:tcPr>
            <w:tcW w:w="2943" w:type="dxa"/>
            <w:shd w:val="clear" w:color="auto" w:fill="DEEAF6"/>
          </w:tcPr>
          <w:p>
            <w:pPr>
              <w:pStyle w:val="TableParagraph"/>
              <w:spacing w:line="271" w:lineRule="exact"/>
              <w:rPr>
                <w:sz w:val="24"/>
              </w:rPr>
            </w:pPr>
            <w:r>
              <w:rPr>
                <w:sz w:val="24"/>
              </w:rPr>
              <w:t>Programa de recolección</w:t>
            </w:r>
          </w:p>
          <w:p>
            <w:pPr>
              <w:pStyle w:val="TableParagraph"/>
              <w:spacing w:line="270" w:lineRule="atLeast"/>
              <w:ind w:right="764"/>
              <w:rPr>
                <w:sz w:val="24"/>
              </w:rPr>
            </w:pPr>
            <w:r>
              <w:rPr>
                <w:sz w:val="24"/>
              </w:rPr>
              <w:t>para la Alianza anti cáncer</w:t>
            </w:r>
          </w:p>
        </w:tc>
        <w:tc>
          <w:tcPr>
            <w:tcW w:w="2942" w:type="dxa"/>
            <w:gridSpan w:val="3"/>
            <w:shd w:val="clear" w:color="auto" w:fill="DEEAF6"/>
          </w:tcPr>
          <w:p>
            <w:pPr>
              <w:pStyle w:val="TableParagraph"/>
              <w:spacing w:line="250" w:lineRule="exact"/>
              <w:rPr>
                <w:sz w:val="22"/>
              </w:rPr>
            </w:pPr>
            <w:r>
              <w:rPr>
                <w:sz w:val="22"/>
              </w:rPr>
              <w:t>Niños con cáncer</w:t>
            </w:r>
          </w:p>
        </w:tc>
        <w:tc>
          <w:tcPr>
            <w:tcW w:w="2943" w:type="dxa"/>
            <w:shd w:val="clear" w:color="auto" w:fill="DEEAF6"/>
          </w:tcPr>
          <w:p>
            <w:pPr>
              <w:pStyle w:val="TableParagraph"/>
              <w:spacing w:line="250" w:lineRule="exact"/>
              <w:ind w:left="108"/>
              <w:rPr>
                <w:sz w:val="22"/>
              </w:rPr>
            </w:pPr>
            <w:r>
              <w:rPr>
                <w:sz w:val="22"/>
              </w:rPr>
              <w:t>30</w:t>
            </w:r>
          </w:p>
        </w:tc>
      </w:tr>
      <w:tr>
        <w:trPr>
          <w:trHeight w:val="275" w:hRule="atLeast"/>
        </w:trPr>
        <w:tc>
          <w:tcPr>
            <w:tcW w:w="2943" w:type="dxa"/>
          </w:tcPr>
          <w:p>
            <w:pPr>
              <w:pStyle w:val="TableParagraph"/>
              <w:spacing w:line="256" w:lineRule="exact"/>
              <w:rPr>
                <w:sz w:val="24"/>
              </w:rPr>
            </w:pPr>
            <w:r>
              <w:rPr>
                <w:sz w:val="24"/>
              </w:rPr>
              <w:t>Donación de Sangre</w:t>
            </w:r>
          </w:p>
        </w:tc>
        <w:tc>
          <w:tcPr>
            <w:tcW w:w="2942" w:type="dxa"/>
            <w:gridSpan w:val="3"/>
          </w:tcPr>
          <w:p>
            <w:pPr>
              <w:pStyle w:val="TableParagraph"/>
              <w:ind w:left="0"/>
              <w:rPr>
                <w:rFonts w:ascii="Times New Roman"/>
                <w:sz w:val="20"/>
              </w:rPr>
            </w:pPr>
          </w:p>
        </w:tc>
        <w:tc>
          <w:tcPr>
            <w:tcW w:w="2943" w:type="dxa"/>
          </w:tcPr>
          <w:p>
            <w:pPr>
              <w:pStyle w:val="TableParagraph"/>
              <w:ind w:left="108"/>
              <w:rPr>
                <w:sz w:val="22"/>
              </w:rPr>
            </w:pPr>
            <w:r>
              <w:rPr>
                <w:sz w:val="22"/>
              </w:rPr>
              <w:t>20</w:t>
            </w:r>
          </w:p>
        </w:tc>
      </w:tr>
      <w:tr>
        <w:trPr>
          <w:trHeight w:val="505" w:hRule="atLeast"/>
        </w:trPr>
        <w:tc>
          <w:tcPr>
            <w:tcW w:w="2943" w:type="dxa"/>
            <w:shd w:val="clear" w:color="auto" w:fill="DEEAF6"/>
          </w:tcPr>
          <w:p>
            <w:pPr>
              <w:pStyle w:val="TableParagraph"/>
              <w:spacing w:line="274" w:lineRule="exact"/>
              <w:rPr>
                <w:sz w:val="24"/>
              </w:rPr>
            </w:pPr>
            <w:r>
              <w:rPr>
                <w:sz w:val="24"/>
              </w:rPr>
              <w:t>Brigada: FaPsi Lunch</w:t>
            </w:r>
          </w:p>
        </w:tc>
        <w:tc>
          <w:tcPr>
            <w:tcW w:w="1621" w:type="dxa"/>
            <w:tcBorders>
              <w:right w:val="nil"/>
            </w:tcBorders>
            <w:shd w:val="clear" w:color="auto" w:fill="DEEAF6"/>
          </w:tcPr>
          <w:p>
            <w:pPr>
              <w:pStyle w:val="TableParagraph"/>
              <w:spacing w:line="252" w:lineRule="exact" w:before="4"/>
              <w:ind w:right="94"/>
              <w:rPr>
                <w:sz w:val="22"/>
              </w:rPr>
            </w:pPr>
            <w:r>
              <w:rPr>
                <w:sz w:val="22"/>
              </w:rPr>
              <w:t>Familiares hospitalizados</w:t>
            </w:r>
          </w:p>
        </w:tc>
        <w:tc>
          <w:tcPr>
            <w:tcW w:w="540" w:type="dxa"/>
            <w:tcBorders>
              <w:left w:val="nil"/>
              <w:right w:val="nil"/>
            </w:tcBorders>
            <w:shd w:val="clear" w:color="auto" w:fill="DEEAF6"/>
          </w:tcPr>
          <w:p>
            <w:pPr>
              <w:pStyle w:val="TableParagraph"/>
              <w:ind w:left="84" w:right="125"/>
              <w:jc w:val="center"/>
              <w:rPr>
                <w:sz w:val="22"/>
              </w:rPr>
            </w:pPr>
            <w:r>
              <w:rPr>
                <w:sz w:val="22"/>
              </w:rPr>
              <w:t>de</w:t>
            </w:r>
          </w:p>
        </w:tc>
        <w:tc>
          <w:tcPr>
            <w:tcW w:w="781" w:type="dxa"/>
            <w:tcBorders>
              <w:left w:val="nil"/>
            </w:tcBorders>
            <w:shd w:val="clear" w:color="auto" w:fill="DEEAF6"/>
          </w:tcPr>
          <w:p>
            <w:pPr>
              <w:pStyle w:val="TableParagraph"/>
              <w:ind w:left="0" w:right="94"/>
              <w:jc w:val="right"/>
              <w:rPr>
                <w:sz w:val="22"/>
              </w:rPr>
            </w:pPr>
            <w:r>
              <w:rPr>
                <w:sz w:val="22"/>
              </w:rPr>
              <w:t>px</w:t>
            </w:r>
          </w:p>
        </w:tc>
        <w:tc>
          <w:tcPr>
            <w:tcW w:w="2943" w:type="dxa"/>
            <w:shd w:val="clear" w:color="auto" w:fill="DEEAF6"/>
          </w:tcPr>
          <w:p>
            <w:pPr>
              <w:pStyle w:val="TableParagraph"/>
              <w:ind w:left="108"/>
              <w:rPr>
                <w:sz w:val="22"/>
              </w:rPr>
            </w:pPr>
            <w:r>
              <w:rPr>
                <w:sz w:val="22"/>
              </w:rPr>
              <w:t>30 alumnos</w:t>
            </w:r>
          </w:p>
        </w:tc>
      </w:tr>
      <w:tr>
        <w:trPr>
          <w:trHeight w:val="552" w:hRule="atLeast"/>
        </w:trPr>
        <w:tc>
          <w:tcPr>
            <w:tcW w:w="2943" w:type="dxa"/>
          </w:tcPr>
          <w:p>
            <w:pPr>
              <w:pStyle w:val="TableParagraph"/>
              <w:spacing w:line="272" w:lineRule="exact"/>
              <w:rPr>
                <w:sz w:val="24"/>
              </w:rPr>
            </w:pPr>
            <w:r>
              <w:rPr>
                <w:sz w:val="24"/>
              </w:rPr>
              <w:t>Brigada</w:t>
            </w:r>
          </w:p>
          <w:p>
            <w:pPr>
              <w:pStyle w:val="TableParagraph"/>
              <w:spacing w:line="260" w:lineRule="exact"/>
              <w:rPr>
                <w:sz w:val="24"/>
              </w:rPr>
            </w:pPr>
            <w:r>
              <w:rPr>
                <w:sz w:val="24"/>
              </w:rPr>
              <w:t>“Día del niño”</w:t>
            </w:r>
          </w:p>
        </w:tc>
        <w:tc>
          <w:tcPr>
            <w:tcW w:w="2942" w:type="dxa"/>
            <w:gridSpan w:val="3"/>
          </w:tcPr>
          <w:p>
            <w:pPr>
              <w:pStyle w:val="TableParagraph"/>
              <w:spacing w:line="251" w:lineRule="exact"/>
              <w:rPr>
                <w:sz w:val="22"/>
              </w:rPr>
            </w:pPr>
            <w:r>
              <w:rPr>
                <w:sz w:val="22"/>
              </w:rPr>
              <w:t>Niños de bajos recursos</w:t>
            </w:r>
          </w:p>
        </w:tc>
        <w:tc>
          <w:tcPr>
            <w:tcW w:w="2943" w:type="dxa"/>
          </w:tcPr>
          <w:p>
            <w:pPr>
              <w:pStyle w:val="TableParagraph"/>
              <w:spacing w:line="251" w:lineRule="exact"/>
              <w:ind w:left="108"/>
              <w:rPr>
                <w:sz w:val="22"/>
              </w:rPr>
            </w:pPr>
            <w:r>
              <w:rPr>
                <w:sz w:val="22"/>
              </w:rPr>
              <w:t>50</w:t>
            </w:r>
          </w:p>
        </w:tc>
      </w:tr>
      <w:tr>
        <w:trPr>
          <w:trHeight w:val="551" w:hRule="atLeast"/>
        </w:trPr>
        <w:tc>
          <w:tcPr>
            <w:tcW w:w="2943" w:type="dxa"/>
            <w:shd w:val="clear" w:color="auto" w:fill="DEEAF6"/>
          </w:tcPr>
          <w:p>
            <w:pPr>
              <w:pStyle w:val="TableParagraph"/>
              <w:spacing w:line="271" w:lineRule="exact"/>
              <w:rPr>
                <w:sz w:val="24"/>
              </w:rPr>
            </w:pPr>
            <w:r>
              <w:rPr>
                <w:sz w:val="24"/>
              </w:rPr>
              <w:t>Rehabilitación de áreas</w:t>
            </w:r>
          </w:p>
          <w:p>
            <w:pPr>
              <w:pStyle w:val="TableParagraph"/>
              <w:spacing w:line="260" w:lineRule="exact"/>
              <w:rPr>
                <w:sz w:val="24"/>
              </w:rPr>
            </w:pPr>
            <w:r>
              <w:rPr>
                <w:sz w:val="24"/>
              </w:rPr>
              <w:t>verdes: FaPsi Sostenible</w:t>
            </w:r>
          </w:p>
        </w:tc>
        <w:tc>
          <w:tcPr>
            <w:tcW w:w="2942" w:type="dxa"/>
            <w:gridSpan w:val="3"/>
            <w:shd w:val="clear" w:color="auto" w:fill="DEEAF6"/>
          </w:tcPr>
          <w:p>
            <w:pPr>
              <w:pStyle w:val="TableParagraph"/>
              <w:rPr>
                <w:sz w:val="22"/>
              </w:rPr>
            </w:pPr>
            <w:r>
              <w:rPr>
                <w:sz w:val="22"/>
              </w:rPr>
              <w:t>Alumnos de la facultad de psicología</w:t>
            </w:r>
          </w:p>
        </w:tc>
        <w:tc>
          <w:tcPr>
            <w:tcW w:w="2943" w:type="dxa"/>
            <w:shd w:val="clear" w:color="auto" w:fill="DEEAF6"/>
          </w:tcPr>
          <w:p>
            <w:pPr>
              <w:pStyle w:val="TableParagraph"/>
              <w:spacing w:line="250" w:lineRule="exact"/>
              <w:ind w:left="108"/>
              <w:rPr>
                <w:sz w:val="22"/>
              </w:rPr>
            </w:pPr>
            <w:r>
              <w:rPr>
                <w:sz w:val="22"/>
              </w:rPr>
              <w:t>30</w:t>
            </w:r>
          </w:p>
        </w:tc>
      </w:tr>
      <w:tr>
        <w:trPr>
          <w:trHeight w:val="827" w:hRule="atLeast"/>
        </w:trPr>
        <w:tc>
          <w:tcPr>
            <w:tcW w:w="2943" w:type="dxa"/>
          </w:tcPr>
          <w:p>
            <w:pPr>
              <w:pStyle w:val="TableParagraph"/>
              <w:spacing w:line="271" w:lineRule="exact"/>
              <w:rPr>
                <w:sz w:val="24"/>
              </w:rPr>
            </w:pPr>
            <w:r>
              <w:rPr>
                <w:sz w:val="24"/>
              </w:rPr>
              <w:t>Recolección de víveres</w:t>
            </w:r>
          </w:p>
          <w:p>
            <w:pPr>
              <w:pStyle w:val="TableParagraph"/>
              <w:spacing w:line="270" w:lineRule="atLeast"/>
              <w:ind w:right="97"/>
              <w:rPr>
                <w:sz w:val="24"/>
              </w:rPr>
            </w:pPr>
            <w:r>
              <w:rPr>
                <w:sz w:val="24"/>
              </w:rPr>
              <w:t>para zonas afectadas por el sismo</w:t>
            </w:r>
          </w:p>
        </w:tc>
        <w:tc>
          <w:tcPr>
            <w:tcW w:w="2942" w:type="dxa"/>
            <w:gridSpan w:val="3"/>
          </w:tcPr>
          <w:p>
            <w:pPr>
              <w:pStyle w:val="TableParagraph"/>
              <w:spacing w:line="250" w:lineRule="exact"/>
              <w:rPr>
                <w:sz w:val="22"/>
              </w:rPr>
            </w:pPr>
            <w:r>
              <w:rPr>
                <w:sz w:val="22"/>
              </w:rPr>
              <w:t>Afectados por sismo</w:t>
            </w:r>
          </w:p>
        </w:tc>
        <w:tc>
          <w:tcPr>
            <w:tcW w:w="2943" w:type="dxa"/>
          </w:tcPr>
          <w:p>
            <w:pPr>
              <w:pStyle w:val="TableParagraph"/>
              <w:spacing w:line="250" w:lineRule="exact"/>
              <w:ind w:left="108"/>
              <w:rPr>
                <w:sz w:val="22"/>
              </w:rPr>
            </w:pPr>
            <w:r>
              <w:rPr>
                <w:sz w:val="22"/>
              </w:rPr>
              <w:t>50</w:t>
            </w:r>
          </w:p>
        </w:tc>
      </w:tr>
      <w:tr>
        <w:trPr>
          <w:trHeight w:val="1379" w:hRule="atLeast"/>
        </w:trPr>
        <w:tc>
          <w:tcPr>
            <w:tcW w:w="2943" w:type="dxa"/>
            <w:shd w:val="clear" w:color="auto" w:fill="DEEAF6"/>
          </w:tcPr>
          <w:p>
            <w:pPr>
              <w:pStyle w:val="TableParagraph"/>
              <w:spacing w:line="271" w:lineRule="exact"/>
              <w:rPr>
                <w:sz w:val="24"/>
              </w:rPr>
            </w:pPr>
            <w:r>
              <w:rPr>
                <w:sz w:val="24"/>
              </w:rPr>
              <w:t>Brigada:</w:t>
            </w:r>
          </w:p>
          <w:p>
            <w:pPr>
              <w:pStyle w:val="TableParagraph"/>
              <w:spacing w:line="270" w:lineRule="atLeast"/>
              <w:ind w:right="97"/>
              <w:rPr>
                <w:sz w:val="24"/>
              </w:rPr>
            </w:pPr>
            <w:r>
              <w:rPr>
                <w:sz w:val="24"/>
              </w:rPr>
              <w:t>Clasificación de víveres en Cruz Roja Mexicana para zonas afectadas por el sismo</w:t>
            </w:r>
          </w:p>
        </w:tc>
        <w:tc>
          <w:tcPr>
            <w:tcW w:w="2942" w:type="dxa"/>
            <w:gridSpan w:val="3"/>
            <w:shd w:val="clear" w:color="auto" w:fill="DEEAF6"/>
          </w:tcPr>
          <w:p>
            <w:pPr>
              <w:pStyle w:val="TableParagraph"/>
              <w:spacing w:line="250" w:lineRule="exact"/>
              <w:rPr>
                <w:sz w:val="22"/>
              </w:rPr>
            </w:pPr>
            <w:r>
              <w:rPr>
                <w:sz w:val="22"/>
              </w:rPr>
              <w:t>Afectados por sismos</w:t>
            </w:r>
          </w:p>
        </w:tc>
        <w:tc>
          <w:tcPr>
            <w:tcW w:w="2943" w:type="dxa"/>
            <w:shd w:val="clear" w:color="auto" w:fill="DEEAF6"/>
          </w:tcPr>
          <w:p>
            <w:pPr>
              <w:pStyle w:val="TableParagraph"/>
              <w:spacing w:line="250" w:lineRule="exact"/>
              <w:ind w:left="108"/>
              <w:rPr>
                <w:sz w:val="22"/>
              </w:rPr>
            </w:pPr>
            <w:r>
              <w:rPr>
                <w:sz w:val="22"/>
              </w:rPr>
              <w:t>25</w:t>
            </w:r>
          </w:p>
        </w:tc>
      </w:tr>
    </w:tbl>
    <w:p>
      <w:pPr>
        <w:pStyle w:val="BodyText"/>
        <w:rPr>
          <w:rFonts w:ascii="Calibri"/>
          <w:sz w:val="20"/>
        </w:rPr>
      </w:pPr>
    </w:p>
    <w:p>
      <w:pPr>
        <w:pStyle w:val="BodyText"/>
        <w:spacing w:before="11"/>
        <w:rPr>
          <w:rFonts w:ascii="Calibri"/>
          <w:sz w:val="21"/>
        </w:rPr>
      </w:pPr>
    </w:p>
    <w:p>
      <w:pPr>
        <w:pStyle w:val="Heading7"/>
        <w:spacing w:before="0"/>
      </w:pPr>
      <w:r>
        <w:rPr/>
        <w:t>Servicio Social y Prácticas Profesionales</w:t>
      </w:r>
    </w:p>
    <w:p>
      <w:pPr>
        <w:pStyle w:val="BodyText"/>
        <w:spacing w:before="6"/>
        <w:rPr>
          <w:b/>
          <w:sz w:val="22"/>
        </w:rPr>
      </w:pPr>
    </w:p>
    <w:p>
      <w:pPr>
        <w:spacing w:line="259" w:lineRule="auto" w:before="0"/>
        <w:ind w:left="882" w:right="959" w:firstLine="0"/>
        <w:jc w:val="left"/>
        <w:rPr>
          <w:sz w:val="22"/>
        </w:rPr>
      </w:pPr>
      <w:r>
        <w:rPr>
          <w:sz w:val="22"/>
        </w:rPr>
        <w:t>Número de estudiantes que cubren actividades de carácter formativo integradas a los diferentes programas de estudios.</w:t>
      </w:r>
    </w:p>
    <w:p>
      <w:pPr>
        <w:tabs>
          <w:tab w:pos="1961" w:val="left" w:leader="none"/>
        </w:tabs>
        <w:spacing w:before="157"/>
        <w:ind w:left="1241" w:right="0" w:firstLine="0"/>
        <w:jc w:val="left"/>
        <w:rPr>
          <w:b/>
          <w:sz w:val="22"/>
        </w:rPr>
      </w:pPr>
      <w:r>
        <w:rPr>
          <w:b/>
          <w:sz w:val="22"/>
        </w:rPr>
        <w:t>I.</w:t>
        <w:tab/>
        <w:t>DISTRIBUCCIÓN PROPEDÉUTICA</w:t>
      </w:r>
      <w:r>
        <w:rPr>
          <w:b/>
          <w:spacing w:val="-9"/>
          <w:sz w:val="22"/>
        </w:rPr>
        <w:t> </w:t>
      </w:r>
      <w:r>
        <w:rPr>
          <w:b/>
          <w:sz w:val="22"/>
        </w:rPr>
        <w:t>2016</w:t>
      </w:r>
    </w:p>
    <w:p>
      <w:pPr>
        <w:pStyle w:val="BodyText"/>
        <w:spacing w:before="8"/>
        <w:rPr>
          <w:b/>
          <w:sz w:val="18"/>
        </w:rPr>
      </w:pPr>
    </w:p>
    <w:tbl>
      <w:tblPr>
        <w:tblW w:w="0" w:type="auto"/>
        <w:jc w:val="left"/>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0"/>
        <w:gridCol w:w="1875"/>
        <w:gridCol w:w="1138"/>
        <w:gridCol w:w="1405"/>
        <w:gridCol w:w="1469"/>
        <w:gridCol w:w="703"/>
        <w:gridCol w:w="1512"/>
      </w:tblGrid>
      <w:tr>
        <w:trPr>
          <w:trHeight w:val="1053" w:hRule="atLeast"/>
        </w:trPr>
        <w:tc>
          <w:tcPr>
            <w:tcW w:w="1160" w:type="dxa"/>
            <w:shd w:val="clear" w:color="auto" w:fill="5B9BD4"/>
          </w:tcPr>
          <w:p>
            <w:pPr>
              <w:pStyle w:val="TableParagraph"/>
              <w:spacing w:before="8"/>
              <w:ind w:left="113" w:right="186"/>
              <w:rPr>
                <w:sz w:val="18"/>
              </w:rPr>
            </w:pPr>
            <w:r>
              <w:rPr>
                <w:color w:val="FFFFFF"/>
                <w:sz w:val="18"/>
              </w:rPr>
              <w:t>TRAYECT</w:t>
            </w:r>
            <w:r>
              <w:rPr>
                <w:color w:val="FFFFFF"/>
                <w:w w:val="100"/>
                <w:sz w:val="18"/>
              </w:rPr>
              <w:t> </w:t>
            </w:r>
            <w:r>
              <w:rPr>
                <w:color w:val="FFFFFF"/>
                <w:sz w:val="18"/>
              </w:rPr>
              <w:t>ORIA</w:t>
            </w:r>
          </w:p>
        </w:tc>
        <w:tc>
          <w:tcPr>
            <w:tcW w:w="1875" w:type="dxa"/>
            <w:shd w:val="clear" w:color="auto" w:fill="5B9BD4"/>
          </w:tcPr>
          <w:p>
            <w:pPr>
              <w:pStyle w:val="TableParagraph"/>
              <w:spacing w:before="8"/>
              <w:ind w:left="112" w:right="252"/>
              <w:rPr>
                <w:sz w:val="18"/>
              </w:rPr>
            </w:pPr>
            <w:r>
              <w:rPr>
                <w:color w:val="FFFFFF"/>
                <w:sz w:val="18"/>
              </w:rPr>
              <w:t>CLÍNICA PSICOANALÍTICA</w:t>
            </w:r>
          </w:p>
        </w:tc>
        <w:tc>
          <w:tcPr>
            <w:tcW w:w="1138" w:type="dxa"/>
            <w:shd w:val="clear" w:color="auto" w:fill="5B9BD4"/>
          </w:tcPr>
          <w:p>
            <w:pPr>
              <w:pStyle w:val="TableParagraph"/>
              <w:spacing w:before="8"/>
              <w:ind w:left="112" w:right="106"/>
              <w:rPr>
                <w:sz w:val="18"/>
              </w:rPr>
            </w:pPr>
            <w:r>
              <w:rPr>
                <w:color w:val="FFFFFF"/>
                <w:sz w:val="18"/>
              </w:rPr>
              <w:t>CLÍNICA COGNITIV O</w:t>
            </w:r>
          </w:p>
          <w:p>
            <w:pPr>
              <w:pStyle w:val="TableParagraph"/>
              <w:spacing w:line="206" w:lineRule="exact" w:before="5"/>
              <w:ind w:left="112" w:right="106"/>
              <w:rPr>
                <w:sz w:val="18"/>
              </w:rPr>
            </w:pPr>
            <w:r>
              <w:rPr>
                <w:color w:val="FFFFFF"/>
                <w:sz w:val="18"/>
              </w:rPr>
              <w:t>CONDUCT UAL</w:t>
            </w:r>
          </w:p>
        </w:tc>
        <w:tc>
          <w:tcPr>
            <w:tcW w:w="1405" w:type="dxa"/>
            <w:shd w:val="clear" w:color="auto" w:fill="5B9BD4"/>
          </w:tcPr>
          <w:p>
            <w:pPr>
              <w:pStyle w:val="TableParagraph"/>
              <w:spacing w:before="8"/>
              <w:ind w:left="112"/>
              <w:rPr>
                <w:sz w:val="18"/>
              </w:rPr>
            </w:pPr>
            <w:r>
              <w:rPr>
                <w:color w:val="FFFFFF"/>
                <w:sz w:val="18"/>
              </w:rPr>
              <w:t>ORGANIZACI ONAL</w:t>
            </w:r>
          </w:p>
        </w:tc>
        <w:tc>
          <w:tcPr>
            <w:tcW w:w="1469" w:type="dxa"/>
            <w:shd w:val="clear" w:color="auto" w:fill="5B9BD4"/>
          </w:tcPr>
          <w:p>
            <w:pPr>
              <w:pStyle w:val="TableParagraph"/>
              <w:spacing w:before="8"/>
              <w:ind w:left="111" w:right="158"/>
              <w:rPr>
                <w:sz w:val="18"/>
              </w:rPr>
            </w:pPr>
            <w:r>
              <w:rPr>
                <w:color w:val="FFFFFF"/>
                <w:sz w:val="18"/>
              </w:rPr>
              <w:t>EDUCATIVO CONSTRUCTI VISTA</w:t>
            </w:r>
          </w:p>
        </w:tc>
        <w:tc>
          <w:tcPr>
            <w:tcW w:w="703" w:type="dxa"/>
            <w:shd w:val="clear" w:color="auto" w:fill="5B9BD4"/>
          </w:tcPr>
          <w:p>
            <w:pPr>
              <w:pStyle w:val="TableParagraph"/>
              <w:spacing w:before="8"/>
              <w:ind w:left="111" w:right="131"/>
              <w:rPr>
                <w:sz w:val="18"/>
              </w:rPr>
            </w:pPr>
            <w:r>
              <w:rPr>
                <w:color w:val="FFFFFF"/>
                <w:sz w:val="18"/>
              </w:rPr>
              <w:t>SOCI AL</w:t>
            </w:r>
          </w:p>
        </w:tc>
        <w:tc>
          <w:tcPr>
            <w:tcW w:w="1512" w:type="dxa"/>
            <w:shd w:val="clear" w:color="auto" w:fill="5B9BD4"/>
          </w:tcPr>
          <w:p>
            <w:pPr>
              <w:pStyle w:val="TableParagraph"/>
              <w:spacing w:before="8"/>
              <w:ind w:left="112" w:right="169"/>
              <w:rPr>
                <w:sz w:val="18"/>
              </w:rPr>
            </w:pPr>
            <w:r>
              <w:rPr>
                <w:color w:val="FFFFFF"/>
                <w:sz w:val="18"/>
              </w:rPr>
              <w:t>CLÍNICA NEUROPSICO LOGÍA</w:t>
            </w:r>
          </w:p>
        </w:tc>
      </w:tr>
      <w:tr>
        <w:trPr>
          <w:trHeight w:val="414" w:hRule="atLeast"/>
        </w:trPr>
        <w:tc>
          <w:tcPr>
            <w:tcW w:w="1160" w:type="dxa"/>
            <w:tcBorders>
              <w:left w:val="single" w:sz="4" w:space="0" w:color="9CC2E4"/>
              <w:bottom w:val="single" w:sz="4" w:space="0" w:color="9CC2E4"/>
              <w:right w:val="single" w:sz="4" w:space="0" w:color="9CC2E4"/>
            </w:tcBorders>
            <w:shd w:val="clear" w:color="auto" w:fill="DEEAF6"/>
          </w:tcPr>
          <w:p>
            <w:pPr>
              <w:pStyle w:val="TableParagraph"/>
              <w:spacing w:line="208" w:lineRule="exact" w:before="1"/>
              <w:ind w:left="108" w:right="241"/>
              <w:rPr>
                <w:sz w:val="18"/>
              </w:rPr>
            </w:pPr>
            <w:r>
              <w:rPr>
                <w:sz w:val="18"/>
              </w:rPr>
              <w:t>ENE-JUN 17</w:t>
            </w:r>
          </w:p>
        </w:tc>
        <w:tc>
          <w:tcPr>
            <w:tcW w:w="1875" w:type="dxa"/>
            <w:tcBorders>
              <w:left w:val="single" w:sz="4" w:space="0" w:color="9CC2E4"/>
              <w:bottom w:val="single" w:sz="4" w:space="0" w:color="9CC2E4"/>
              <w:right w:val="single" w:sz="4" w:space="0" w:color="9CC2E4"/>
            </w:tcBorders>
            <w:shd w:val="clear" w:color="auto" w:fill="DEEAF6"/>
          </w:tcPr>
          <w:p>
            <w:pPr>
              <w:pStyle w:val="TableParagraph"/>
              <w:spacing w:line="206" w:lineRule="exact"/>
              <w:rPr>
                <w:sz w:val="18"/>
              </w:rPr>
            </w:pPr>
            <w:r>
              <w:rPr>
                <w:sz w:val="18"/>
              </w:rPr>
              <w:t>298</w:t>
            </w:r>
          </w:p>
        </w:tc>
        <w:tc>
          <w:tcPr>
            <w:tcW w:w="1138" w:type="dxa"/>
            <w:tcBorders>
              <w:left w:val="single" w:sz="4" w:space="0" w:color="9CC2E4"/>
              <w:bottom w:val="single" w:sz="4" w:space="0" w:color="9CC2E4"/>
              <w:right w:val="single" w:sz="4" w:space="0" w:color="9CC2E4"/>
            </w:tcBorders>
            <w:shd w:val="clear" w:color="auto" w:fill="DEEAF6"/>
          </w:tcPr>
          <w:p>
            <w:pPr>
              <w:pStyle w:val="TableParagraph"/>
              <w:spacing w:line="206" w:lineRule="exact"/>
              <w:rPr>
                <w:sz w:val="18"/>
              </w:rPr>
            </w:pPr>
            <w:r>
              <w:rPr>
                <w:sz w:val="18"/>
              </w:rPr>
              <w:t>467</w:t>
            </w:r>
          </w:p>
        </w:tc>
        <w:tc>
          <w:tcPr>
            <w:tcW w:w="1405" w:type="dxa"/>
            <w:tcBorders>
              <w:left w:val="single" w:sz="4" w:space="0" w:color="9CC2E4"/>
              <w:bottom w:val="single" w:sz="4" w:space="0" w:color="9CC2E4"/>
              <w:right w:val="single" w:sz="4" w:space="0" w:color="9CC2E4"/>
            </w:tcBorders>
            <w:shd w:val="clear" w:color="auto" w:fill="DEEAF6"/>
          </w:tcPr>
          <w:p>
            <w:pPr>
              <w:pStyle w:val="TableParagraph"/>
              <w:ind w:left="0"/>
              <w:rPr>
                <w:rFonts w:ascii="Times New Roman"/>
                <w:sz w:val="22"/>
              </w:rPr>
            </w:pPr>
          </w:p>
        </w:tc>
        <w:tc>
          <w:tcPr>
            <w:tcW w:w="1469" w:type="dxa"/>
            <w:tcBorders>
              <w:left w:val="single" w:sz="4" w:space="0" w:color="9CC2E4"/>
              <w:bottom w:val="single" w:sz="4" w:space="0" w:color="9CC2E4"/>
              <w:right w:val="single" w:sz="4" w:space="0" w:color="9CC2E4"/>
            </w:tcBorders>
            <w:shd w:val="clear" w:color="auto" w:fill="DEEAF6"/>
          </w:tcPr>
          <w:p>
            <w:pPr>
              <w:pStyle w:val="TableParagraph"/>
              <w:spacing w:line="206" w:lineRule="exact"/>
              <w:ind w:left="106"/>
              <w:rPr>
                <w:sz w:val="18"/>
              </w:rPr>
            </w:pPr>
            <w:r>
              <w:rPr>
                <w:sz w:val="18"/>
              </w:rPr>
              <w:t>114</w:t>
            </w:r>
          </w:p>
        </w:tc>
        <w:tc>
          <w:tcPr>
            <w:tcW w:w="703" w:type="dxa"/>
            <w:tcBorders>
              <w:left w:val="single" w:sz="4" w:space="0" w:color="9CC2E4"/>
              <w:bottom w:val="single" w:sz="4" w:space="0" w:color="9CC2E4"/>
              <w:right w:val="single" w:sz="4" w:space="0" w:color="9CC2E4"/>
            </w:tcBorders>
            <w:shd w:val="clear" w:color="auto" w:fill="DEEAF6"/>
          </w:tcPr>
          <w:p>
            <w:pPr>
              <w:pStyle w:val="TableParagraph"/>
              <w:spacing w:line="206" w:lineRule="exact"/>
              <w:ind w:left="106"/>
              <w:rPr>
                <w:sz w:val="18"/>
              </w:rPr>
            </w:pPr>
            <w:r>
              <w:rPr>
                <w:sz w:val="18"/>
              </w:rPr>
              <w:t>13</w:t>
            </w:r>
          </w:p>
        </w:tc>
        <w:tc>
          <w:tcPr>
            <w:tcW w:w="1512" w:type="dxa"/>
            <w:tcBorders>
              <w:left w:val="single" w:sz="4" w:space="0" w:color="9CC2E4"/>
              <w:bottom w:val="single" w:sz="4" w:space="0" w:color="9CC2E4"/>
              <w:right w:val="single" w:sz="4" w:space="0" w:color="9CC2E4"/>
            </w:tcBorders>
            <w:shd w:val="clear" w:color="auto" w:fill="DEEAF6"/>
          </w:tcPr>
          <w:p>
            <w:pPr>
              <w:pStyle w:val="TableParagraph"/>
              <w:spacing w:line="206" w:lineRule="exact"/>
              <w:rPr>
                <w:sz w:val="18"/>
              </w:rPr>
            </w:pPr>
            <w:r>
              <w:rPr>
                <w:sz w:val="18"/>
              </w:rPr>
              <w:t>117</w:t>
            </w:r>
          </w:p>
        </w:tc>
      </w:tr>
    </w:tbl>
    <w:p>
      <w:pPr>
        <w:spacing w:after="0" w:line="206" w:lineRule="exact"/>
        <w:rPr>
          <w:sz w:val="18"/>
        </w:rPr>
        <w:sectPr>
          <w:pgSz w:w="12240" w:h="15840"/>
          <w:pgMar w:header="713" w:footer="76" w:top="2000" w:bottom="340" w:left="820" w:right="580"/>
        </w:sectPr>
      </w:pPr>
    </w:p>
    <w:p>
      <w:pPr>
        <w:pStyle w:val="BodyText"/>
        <w:spacing w:before="4"/>
        <w:rPr>
          <w:b/>
          <w:sz w:val="15"/>
        </w:rPr>
      </w:pPr>
    </w:p>
    <w:p>
      <w:pPr>
        <w:pStyle w:val="Heading7"/>
      </w:pPr>
      <w:r>
        <w:rPr/>
        <w:t>Premios y</w:t>
      </w:r>
      <w:r>
        <w:rPr>
          <w:spacing w:val="-6"/>
        </w:rPr>
        <w:t> </w:t>
      </w:r>
      <w:r>
        <w:rPr/>
        <w:t>Distinciones</w:t>
      </w:r>
    </w:p>
    <w:p>
      <w:pPr>
        <w:pStyle w:val="BodyText"/>
        <w:rPr>
          <w:b/>
          <w:sz w:val="26"/>
        </w:rPr>
      </w:pPr>
    </w:p>
    <w:p>
      <w:pPr>
        <w:spacing w:line="259" w:lineRule="auto" w:before="152"/>
        <w:ind w:left="882" w:right="959" w:firstLine="0"/>
        <w:jc w:val="left"/>
        <w:rPr>
          <w:sz w:val="22"/>
        </w:rPr>
      </w:pPr>
      <w:r>
        <w:rPr>
          <w:sz w:val="22"/>
        </w:rPr>
        <w:t>Nombrar</w:t>
      </w:r>
      <w:r>
        <w:rPr>
          <w:spacing w:val="-15"/>
          <w:sz w:val="22"/>
        </w:rPr>
        <w:t> </w:t>
      </w:r>
      <w:r>
        <w:rPr>
          <w:sz w:val="22"/>
        </w:rPr>
        <w:t>a</w:t>
      </w:r>
      <w:r>
        <w:rPr>
          <w:spacing w:val="-12"/>
          <w:sz w:val="22"/>
        </w:rPr>
        <w:t> </w:t>
      </w:r>
      <w:r>
        <w:rPr>
          <w:sz w:val="22"/>
        </w:rPr>
        <w:t>los</w:t>
      </w:r>
      <w:r>
        <w:rPr>
          <w:spacing w:val="-12"/>
          <w:sz w:val="22"/>
        </w:rPr>
        <w:t> </w:t>
      </w:r>
      <w:r>
        <w:rPr>
          <w:sz w:val="22"/>
        </w:rPr>
        <w:t>egresados</w:t>
      </w:r>
      <w:r>
        <w:rPr>
          <w:spacing w:val="-15"/>
          <w:sz w:val="22"/>
        </w:rPr>
        <w:t> </w:t>
      </w:r>
      <w:r>
        <w:rPr>
          <w:sz w:val="22"/>
        </w:rPr>
        <w:t>de</w:t>
      </w:r>
      <w:r>
        <w:rPr>
          <w:spacing w:val="-13"/>
          <w:sz w:val="22"/>
        </w:rPr>
        <w:t> </w:t>
      </w:r>
      <w:r>
        <w:rPr>
          <w:sz w:val="22"/>
        </w:rPr>
        <w:t>la</w:t>
      </w:r>
      <w:r>
        <w:rPr>
          <w:spacing w:val="-12"/>
          <w:sz w:val="22"/>
        </w:rPr>
        <w:t> </w:t>
      </w:r>
      <w:r>
        <w:rPr>
          <w:sz w:val="22"/>
        </w:rPr>
        <w:t>dependencia</w:t>
      </w:r>
      <w:r>
        <w:rPr>
          <w:spacing w:val="-15"/>
          <w:sz w:val="22"/>
        </w:rPr>
        <w:t> </w:t>
      </w:r>
      <w:r>
        <w:rPr>
          <w:sz w:val="22"/>
        </w:rPr>
        <w:t>que</w:t>
      </w:r>
      <w:r>
        <w:rPr>
          <w:spacing w:val="-15"/>
          <w:sz w:val="22"/>
        </w:rPr>
        <w:t> </w:t>
      </w:r>
      <w:r>
        <w:rPr>
          <w:sz w:val="22"/>
        </w:rPr>
        <w:t>recibieron</w:t>
      </w:r>
      <w:r>
        <w:rPr>
          <w:spacing w:val="-12"/>
          <w:sz w:val="22"/>
        </w:rPr>
        <w:t> </w:t>
      </w:r>
      <w:r>
        <w:rPr>
          <w:sz w:val="22"/>
        </w:rPr>
        <w:t>reconocimiento</w:t>
      </w:r>
      <w:r>
        <w:rPr>
          <w:spacing w:val="-15"/>
          <w:sz w:val="22"/>
        </w:rPr>
        <w:t> </w:t>
      </w:r>
      <w:r>
        <w:rPr>
          <w:sz w:val="22"/>
        </w:rPr>
        <w:t>en</w:t>
      </w:r>
      <w:r>
        <w:rPr>
          <w:spacing w:val="-13"/>
          <w:sz w:val="22"/>
        </w:rPr>
        <w:t> </w:t>
      </w:r>
      <w:r>
        <w:rPr>
          <w:sz w:val="22"/>
        </w:rPr>
        <w:t>la</w:t>
      </w:r>
      <w:r>
        <w:rPr>
          <w:spacing w:val="-12"/>
          <w:sz w:val="22"/>
        </w:rPr>
        <w:t> </w:t>
      </w:r>
      <w:r>
        <w:rPr>
          <w:sz w:val="22"/>
        </w:rPr>
        <w:t>excelencia en el desarrollo</w:t>
      </w:r>
      <w:r>
        <w:rPr>
          <w:spacing w:val="-2"/>
          <w:sz w:val="22"/>
        </w:rPr>
        <w:t> </w:t>
      </w:r>
      <w:r>
        <w:rPr>
          <w:sz w:val="22"/>
        </w:rPr>
        <w:t>profesional</w:t>
      </w:r>
    </w:p>
    <w:p>
      <w:pPr>
        <w:pStyle w:val="BodyText"/>
        <w:spacing w:before="3"/>
        <w:rPr>
          <w:sz w:val="14"/>
        </w:rPr>
      </w:pPr>
    </w:p>
    <w:tbl>
      <w:tblPr>
        <w:tblW w:w="0" w:type="auto"/>
        <w:jc w:val="left"/>
        <w:tblInd w:w="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6"/>
        <w:gridCol w:w="2952"/>
        <w:gridCol w:w="2950"/>
      </w:tblGrid>
      <w:tr>
        <w:trPr>
          <w:trHeight w:val="525" w:hRule="atLeast"/>
        </w:trPr>
        <w:tc>
          <w:tcPr>
            <w:tcW w:w="2926" w:type="dxa"/>
            <w:shd w:val="clear" w:color="auto" w:fill="5B9BD4"/>
          </w:tcPr>
          <w:p>
            <w:pPr>
              <w:pStyle w:val="TableParagraph"/>
              <w:spacing w:before="5"/>
              <w:ind w:left="112"/>
              <w:rPr>
                <w:b/>
                <w:sz w:val="22"/>
              </w:rPr>
            </w:pPr>
            <w:r>
              <w:rPr>
                <w:b/>
                <w:color w:val="FFFFFF"/>
                <w:sz w:val="22"/>
              </w:rPr>
              <w:t>Nombre:</w:t>
            </w:r>
          </w:p>
        </w:tc>
        <w:tc>
          <w:tcPr>
            <w:tcW w:w="2952" w:type="dxa"/>
            <w:shd w:val="clear" w:color="auto" w:fill="5B9BD4"/>
          </w:tcPr>
          <w:p>
            <w:pPr>
              <w:pStyle w:val="TableParagraph"/>
              <w:spacing w:before="5"/>
              <w:ind w:left="112"/>
              <w:rPr>
                <w:b/>
                <w:sz w:val="22"/>
              </w:rPr>
            </w:pPr>
            <w:r>
              <w:rPr>
                <w:b/>
                <w:color w:val="FFFFFF"/>
                <w:sz w:val="22"/>
              </w:rPr>
              <w:t>Reconocimiento:</w:t>
            </w:r>
          </w:p>
        </w:tc>
        <w:tc>
          <w:tcPr>
            <w:tcW w:w="2950" w:type="dxa"/>
            <w:shd w:val="clear" w:color="auto" w:fill="5B9BD4"/>
          </w:tcPr>
          <w:p>
            <w:pPr>
              <w:pStyle w:val="TableParagraph"/>
              <w:spacing w:before="5"/>
              <w:ind w:left="113"/>
              <w:rPr>
                <w:b/>
                <w:sz w:val="22"/>
              </w:rPr>
            </w:pPr>
            <w:r>
              <w:rPr>
                <w:b/>
                <w:color w:val="FFFFFF"/>
                <w:sz w:val="22"/>
              </w:rPr>
              <w:t>Institución procedente:</w:t>
            </w:r>
          </w:p>
        </w:tc>
      </w:tr>
      <w:tr>
        <w:trPr>
          <w:trHeight w:val="2530" w:hRule="atLeast"/>
        </w:trPr>
        <w:tc>
          <w:tcPr>
            <w:tcW w:w="2926" w:type="dxa"/>
            <w:tcBorders>
              <w:left w:val="single" w:sz="4" w:space="0" w:color="9CC2E4"/>
              <w:bottom w:val="single" w:sz="4" w:space="0" w:color="9CC2E4"/>
              <w:right w:val="single" w:sz="4" w:space="0" w:color="9CC2E4"/>
            </w:tcBorders>
            <w:shd w:val="clear" w:color="auto" w:fill="DEEAF6"/>
          </w:tcPr>
          <w:p>
            <w:pPr>
              <w:pStyle w:val="TableParagraph"/>
              <w:tabs>
                <w:tab w:pos="904" w:val="left" w:leader="none"/>
                <w:tab w:pos="2024" w:val="left" w:leader="none"/>
              </w:tabs>
              <w:ind w:right="94"/>
              <w:rPr>
                <w:b/>
                <w:sz w:val="22"/>
              </w:rPr>
            </w:pPr>
            <w:r>
              <w:rPr>
                <w:b/>
                <w:sz w:val="22"/>
              </w:rPr>
              <w:t>José</w:t>
              <w:tab/>
              <w:t>Antonio</w:t>
              <w:tab/>
            </w:r>
            <w:r>
              <w:rPr>
                <w:b/>
                <w:spacing w:val="-4"/>
                <w:sz w:val="22"/>
              </w:rPr>
              <w:t>Zamora </w:t>
            </w:r>
            <w:r>
              <w:rPr>
                <w:b/>
                <w:sz w:val="22"/>
              </w:rPr>
              <w:t>Barrera.</w:t>
            </w:r>
          </w:p>
        </w:tc>
        <w:tc>
          <w:tcPr>
            <w:tcW w:w="2952" w:type="dxa"/>
            <w:tcBorders>
              <w:left w:val="single" w:sz="4" w:space="0" w:color="9CC2E4"/>
              <w:bottom w:val="single" w:sz="4" w:space="0" w:color="9CC2E4"/>
              <w:right w:val="single" w:sz="4" w:space="0" w:color="9CC2E4"/>
            </w:tcBorders>
            <w:shd w:val="clear" w:color="auto" w:fill="DEEAF6"/>
          </w:tcPr>
          <w:p>
            <w:pPr>
              <w:pStyle w:val="TableParagraph"/>
              <w:rPr>
                <w:sz w:val="22"/>
              </w:rPr>
            </w:pPr>
            <w:r>
              <w:rPr>
                <w:sz w:val="22"/>
              </w:rPr>
              <w:t>Excelencia en el desarrollo profesional 2017</w:t>
            </w:r>
          </w:p>
        </w:tc>
        <w:tc>
          <w:tcPr>
            <w:tcW w:w="2950" w:type="dxa"/>
            <w:tcBorders>
              <w:left w:val="single" w:sz="4" w:space="0" w:color="9CC2E4"/>
              <w:bottom w:val="single" w:sz="4" w:space="0" w:color="9CC2E4"/>
              <w:right w:val="single" w:sz="4" w:space="0" w:color="9CC2E4"/>
            </w:tcBorders>
            <w:shd w:val="clear" w:color="auto" w:fill="DEEAF6"/>
          </w:tcPr>
          <w:p>
            <w:pPr>
              <w:pStyle w:val="TableParagraph"/>
              <w:tabs>
                <w:tab w:pos="1228" w:val="left" w:leader="none"/>
                <w:tab w:pos="2601" w:val="left" w:leader="none"/>
              </w:tabs>
              <w:ind w:left="108" w:right="91"/>
              <w:jc w:val="both"/>
              <w:rPr>
                <w:sz w:val="22"/>
              </w:rPr>
            </w:pPr>
            <w:r>
              <w:rPr>
                <w:sz w:val="22"/>
              </w:rPr>
              <w:t>Psicoterapeuta en la unidad de</w:t>
              <w:tab/>
            </w:r>
            <w:r>
              <w:rPr>
                <w:spacing w:val="-1"/>
                <w:sz w:val="22"/>
              </w:rPr>
              <w:t>neuropsicología. </w:t>
            </w:r>
            <w:r>
              <w:rPr>
                <w:sz w:val="22"/>
              </w:rPr>
              <w:t>Psicoterapeuta</w:t>
              <w:tab/>
            </w:r>
            <w:r>
              <w:rPr>
                <w:spacing w:val="-9"/>
                <w:sz w:val="22"/>
              </w:rPr>
              <w:t>en </w:t>
            </w:r>
            <w:r>
              <w:rPr>
                <w:sz w:val="22"/>
              </w:rPr>
              <w:t>Guadalajara.</w:t>
            </w:r>
          </w:p>
          <w:p>
            <w:pPr>
              <w:pStyle w:val="TableParagraph"/>
              <w:ind w:left="108" w:right="91"/>
              <w:jc w:val="both"/>
              <w:rPr>
                <w:sz w:val="22"/>
              </w:rPr>
            </w:pPr>
            <w:r>
              <w:rPr>
                <w:sz w:val="22"/>
              </w:rPr>
              <w:t>30 años de experiencia </w:t>
            </w:r>
            <w:r>
              <w:rPr>
                <w:spacing w:val="-6"/>
                <w:sz w:val="22"/>
              </w:rPr>
              <w:t>en </w:t>
            </w:r>
            <w:r>
              <w:rPr>
                <w:sz w:val="22"/>
              </w:rPr>
              <w:t>ámbito privado </w:t>
            </w:r>
            <w:r>
              <w:rPr>
                <w:spacing w:val="-15"/>
                <w:sz w:val="22"/>
              </w:rPr>
              <w:t>y </w:t>
            </w:r>
            <w:r>
              <w:rPr>
                <w:sz w:val="22"/>
              </w:rPr>
              <w:t>académico.</w:t>
            </w:r>
          </w:p>
          <w:p>
            <w:pPr>
              <w:pStyle w:val="TableParagraph"/>
              <w:ind w:left="108" w:right="93"/>
              <w:jc w:val="both"/>
              <w:rPr>
                <w:sz w:val="22"/>
              </w:rPr>
            </w:pPr>
            <w:r>
              <w:rPr>
                <w:sz w:val="22"/>
              </w:rPr>
              <w:t>Socio fundador del </w:t>
            </w:r>
            <w:r>
              <w:rPr>
                <w:spacing w:val="-4"/>
                <w:sz w:val="22"/>
              </w:rPr>
              <w:t>colegio</w:t>
            </w:r>
            <w:r>
              <w:rPr>
                <w:spacing w:val="53"/>
                <w:sz w:val="22"/>
              </w:rPr>
              <w:t> </w:t>
            </w:r>
            <w:r>
              <w:rPr>
                <w:sz w:val="22"/>
              </w:rPr>
              <w:t>de psicólogos de</w:t>
            </w:r>
            <w:r>
              <w:rPr>
                <w:spacing w:val="-38"/>
                <w:sz w:val="22"/>
              </w:rPr>
              <w:t> </w:t>
            </w:r>
            <w:r>
              <w:rPr>
                <w:sz w:val="22"/>
              </w:rPr>
              <w:t>Monterrey.</w:t>
            </w:r>
          </w:p>
        </w:tc>
      </w:tr>
    </w:tbl>
    <w:p>
      <w:pPr>
        <w:pStyle w:val="BodyText"/>
      </w:pPr>
    </w:p>
    <w:p>
      <w:pPr>
        <w:pStyle w:val="ListParagraph"/>
        <w:numPr>
          <w:ilvl w:val="0"/>
          <w:numId w:val="38"/>
        </w:numPr>
        <w:tabs>
          <w:tab w:pos="1055" w:val="left" w:leader="none"/>
        </w:tabs>
        <w:spacing w:line="240" w:lineRule="auto" w:before="151" w:after="0"/>
        <w:ind w:left="740" w:right="1123" w:firstLine="0"/>
        <w:jc w:val="left"/>
        <w:rPr>
          <w:b/>
          <w:sz w:val="23"/>
        </w:rPr>
      </w:pPr>
      <w:r>
        <w:rPr>
          <w:b/>
          <w:sz w:val="23"/>
        </w:rPr>
        <w:t>GESTIÓN SOCIALMENTE RESPONSABLE DE LA INFRAESTRUCTURA Y EL EQUIPAMIENTO</w:t>
      </w:r>
    </w:p>
    <w:p>
      <w:pPr>
        <w:pStyle w:val="BodyText"/>
        <w:rPr>
          <w:b/>
          <w:sz w:val="26"/>
        </w:rPr>
      </w:pPr>
    </w:p>
    <w:p>
      <w:pPr>
        <w:pStyle w:val="Heading7"/>
        <w:spacing w:before="202"/>
      </w:pPr>
      <w:r>
        <w:rPr/>
        <w:t>Plan maestro de construcción</w:t>
      </w:r>
    </w:p>
    <w:p>
      <w:pPr>
        <w:spacing w:line="259" w:lineRule="auto" w:before="2"/>
        <w:ind w:left="882" w:right="959" w:firstLine="0"/>
        <w:jc w:val="left"/>
        <w:rPr>
          <w:sz w:val="22"/>
        </w:rPr>
      </w:pPr>
      <w:r>
        <w:rPr>
          <w:sz w:val="22"/>
        </w:rPr>
        <w:t>Especificar las obras en proceso y concluidas conforme al Plan Maestro de Construcción, incluir las dependencias involucradas y los montos designados.</w:t>
      </w:r>
    </w:p>
    <w:p>
      <w:pPr>
        <w:pStyle w:val="BodyText"/>
        <w:rPr>
          <w:sz w:val="21"/>
        </w:rPr>
      </w:pPr>
    </w:p>
    <w:p>
      <w:pPr>
        <w:pStyle w:val="Heading7"/>
        <w:spacing w:before="0"/>
      </w:pPr>
      <w:r>
        <w:rPr/>
        <w:t>Obras en proceso</w:t>
      </w:r>
    </w:p>
    <w:p>
      <w:pPr>
        <w:pStyle w:val="BodyText"/>
        <w:rPr>
          <w:b/>
          <w:sz w:val="20"/>
        </w:rPr>
      </w:pPr>
    </w:p>
    <w:p>
      <w:pPr>
        <w:pStyle w:val="BodyText"/>
        <w:spacing w:before="8" w:after="1"/>
        <w:rPr>
          <w:b/>
          <w:sz w:val="17"/>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943"/>
        <w:gridCol w:w="5886"/>
      </w:tblGrid>
      <w:tr>
        <w:trPr>
          <w:trHeight w:val="253" w:hRule="atLeast"/>
        </w:trPr>
        <w:tc>
          <w:tcPr>
            <w:tcW w:w="2943" w:type="dxa"/>
            <w:tcBorders>
              <w:bottom w:val="single" w:sz="12" w:space="0" w:color="9CC2E4"/>
            </w:tcBorders>
          </w:tcPr>
          <w:p>
            <w:pPr>
              <w:pStyle w:val="TableParagraph"/>
              <w:spacing w:line="234" w:lineRule="exact"/>
              <w:ind w:left="645"/>
              <w:rPr>
                <w:b/>
                <w:sz w:val="22"/>
              </w:rPr>
            </w:pPr>
            <w:r>
              <w:rPr>
                <w:b/>
                <w:sz w:val="22"/>
              </w:rPr>
              <w:t>Campus/Plantel</w:t>
            </w:r>
          </w:p>
        </w:tc>
        <w:tc>
          <w:tcPr>
            <w:tcW w:w="5886" w:type="dxa"/>
            <w:tcBorders>
              <w:bottom w:val="single" w:sz="12" w:space="0" w:color="9CC2E4"/>
            </w:tcBorders>
          </w:tcPr>
          <w:p>
            <w:pPr>
              <w:pStyle w:val="TableParagraph"/>
              <w:spacing w:line="234" w:lineRule="exact"/>
              <w:ind w:left="1763"/>
              <w:rPr>
                <w:b/>
                <w:sz w:val="22"/>
              </w:rPr>
            </w:pPr>
            <w:r>
              <w:rPr>
                <w:b/>
                <w:sz w:val="22"/>
              </w:rPr>
              <w:t>Descripción de la obra</w:t>
            </w:r>
          </w:p>
        </w:tc>
      </w:tr>
      <w:tr>
        <w:trPr>
          <w:trHeight w:val="3897" w:hRule="atLeast"/>
        </w:trPr>
        <w:tc>
          <w:tcPr>
            <w:tcW w:w="2943" w:type="dxa"/>
            <w:tcBorders>
              <w:top w:val="single" w:sz="12" w:space="0" w:color="9CC2E4"/>
            </w:tcBorders>
          </w:tcPr>
          <w:p>
            <w:pPr>
              <w:pStyle w:val="TableParagraph"/>
              <w:spacing w:line="242" w:lineRule="auto"/>
              <w:ind w:right="348"/>
              <w:rPr>
                <w:b/>
                <w:sz w:val="22"/>
              </w:rPr>
            </w:pPr>
            <w:r>
              <w:rPr>
                <w:b/>
                <w:sz w:val="22"/>
              </w:rPr>
              <w:t>Rehabilitación de áreas verdes de la Facultad</w:t>
            </w:r>
          </w:p>
        </w:tc>
        <w:tc>
          <w:tcPr>
            <w:tcW w:w="5886" w:type="dxa"/>
            <w:tcBorders>
              <w:top w:val="single" w:sz="12" w:space="0" w:color="9CC2E4"/>
            </w:tcBorders>
          </w:tcPr>
          <w:p>
            <w:pPr>
              <w:pStyle w:val="TableParagraph"/>
              <w:ind w:right="119"/>
              <w:rPr>
                <w:sz w:val="24"/>
              </w:rPr>
            </w:pPr>
            <w:r>
              <w:rPr>
                <w:sz w:val="24"/>
              </w:rPr>
              <w:t>Se realizó un diagnóstico en el cual se identifican deterioro, plagas, ramas en riesgo de provocar algún accidente, y se establece un plan de acción dividido en 5 etapas:</w:t>
            </w:r>
          </w:p>
          <w:p>
            <w:pPr>
              <w:pStyle w:val="TableParagraph"/>
              <w:numPr>
                <w:ilvl w:val="0"/>
                <w:numId w:val="39"/>
              </w:numPr>
              <w:tabs>
                <w:tab w:pos="828" w:val="left" w:leader="none"/>
              </w:tabs>
              <w:spacing w:line="240" w:lineRule="auto" w:before="0" w:after="0"/>
              <w:ind w:left="827" w:right="0" w:hanging="360"/>
              <w:jc w:val="left"/>
              <w:rPr>
                <w:sz w:val="24"/>
              </w:rPr>
            </w:pPr>
            <w:r>
              <w:rPr>
                <w:sz w:val="24"/>
              </w:rPr>
              <w:t>Edificio</w:t>
            </w:r>
            <w:r>
              <w:rPr>
                <w:spacing w:val="-1"/>
                <w:sz w:val="24"/>
              </w:rPr>
              <w:t> </w:t>
            </w:r>
            <w:r>
              <w:rPr>
                <w:sz w:val="24"/>
              </w:rPr>
              <w:t>Administrativo.</w:t>
            </w:r>
          </w:p>
          <w:p>
            <w:pPr>
              <w:pStyle w:val="TableParagraph"/>
              <w:numPr>
                <w:ilvl w:val="0"/>
                <w:numId w:val="39"/>
              </w:numPr>
              <w:tabs>
                <w:tab w:pos="828" w:val="left" w:leader="none"/>
              </w:tabs>
              <w:spacing w:line="240" w:lineRule="auto" w:before="0" w:after="0"/>
              <w:ind w:left="827" w:right="0" w:hanging="360"/>
              <w:jc w:val="left"/>
              <w:rPr>
                <w:sz w:val="24"/>
              </w:rPr>
            </w:pPr>
            <w:r>
              <w:rPr>
                <w:sz w:val="24"/>
              </w:rPr>
              <w:t>Jardines de</w:t>
            </w:r>
            <w:r>
              <w:rPr>
                <w:spacing w:val="-3"/>
                <w:sz w:val="24"/>
              </w:rPr>
              <w:t> </w:t>
            </w:r>
            <w:r>
              <w:rPr>
                <w:sz w:val="24"/>
              </w:rPr>
              <w:t>USP.</w:t>
            </w:r>
          </w:p>
          <w:p>
            <w:pPr>
              <w:pStyle w:val="TableParagraph"/>
              <w:numPr>
                <w:ilvl w:val="0"/>
                <w:numId w:val="39"/>
              </w:numPr>
              <w:tabs>
                <w:tab w:pos="828" w:val="left" w:leader="none"/>
              </w:tabs>
              <w:spacing w:line="240" w:lineRule="auto" w:before="0" w:after="0"/>
              <w:ind w:left="827" w:right="0" w:hanging="360"/>
              <w:jc w:val="left"/>
              <w:rPr>
                <w:sz w:val="24"/>
              </w:rPr>
            </w:pPr>
            <w:r>
              <w:rPr>
                <w:sz w:val="24"/>
              </w:rPr>
              <w:t>Deportivo.</w:t>
            </w:r>
          </w:p>
          <w:p>
            <w:pPr>
              <w:pStyle w:val="TableParagraph"/>
              <w:numPr>
                <w:ilvl w:val="0"/>
                <w:numId w:val="39"/>
              </w:numPr>
              <w:tabs>
                <w:tab w:pos="828" w:val="left" w:leader="none"/>
              </w:tabs>
              <w:spacing w:line="240" w:lineRule="auto" w:before="0" w:after="0"/>
              <w:ind w:left="827" w:right="0" w:hanging="360"/>
              <w:jc w:val="left"/>
              <w:rPr>
                <w:sz w:val="24"/>
              </w:rPr>
            </w:pPr>
            <w:r>
              <w:rPr>
                <w:sz w:val="24"/>
              </w:rPr>
              <w:t>Posgrado.</w:t>
            </w:r>
          </w:p>
          <w:p>
            <w:pPr>
              <w:pStyle w:val="TableParagraph"/>
              <w:numPr>
                <w:ilvl w:val="0"/>
                <w:numId w:val="39"/>
              </w:numPr>
              <w:tabs>
                <w:tab w:pos="828" w:val="left" w:leader="none"/>
              </w:tabs>
              <w:spacing w:line="240" w:lineRule="auto" w:before="0" w:after="0"/>
              <w:ind w:left="827" w:right="0" w:hanging="360"/>
              <w:jc w:val="left"/>
              <w:rPr>
                <w:sz w:val="24"/>
              </w:rPr>
            </w:pPr>
            <w:r>
              <w:rPr>
                <w:sz w:val="24"/>
              </w:rPr>
              <w:t>Estacionamiento.</w:t>
            </w:r>
          </w:p>
          <w:p>
            <w:pPr>
              <w:pStyle w:val="TableParagraph"/>
              <w:spacing w:before="7"/>
              <w:ind w:left="0"/>
              <w:rPr>
                <w:b/>
                <w:sz w:val="23"/>
              </w:rPr>
            </w:pPr>
          </w:p>
          <w:p>
            <w:pPr>
              <w:pStyle w:val="TableParagraph"/>
              <w:rPr>
                <w:sz w:val="24"/>
              </w:rPr>
            </w:pPr>
            <w:r>
              <w:rPr>
                <w:sz w:val="24"/>
              </w:rPr>
              <w:t>En cada etapa se incluye:</w:t>
            </w:r>
          </w:p>
          <w:p>
            <w:pPr>
              <w:pStyle w:val="TableParagraph"/>
              <w:numPr>
                <w:ilvl w:val="0"/>
                <w:numId w:val="40"/>
              </w:numPr>
              <w:tabs>
                <w:tab w:pos="827" w:val="left" w:leader="none"/>
                <w:tab w:pos="828" w:val="left" w:leader="none"/>
              </w:tabs>
              <w:spacing w:line="240" w:lineRule="auto" w:before="1" w:after="0"/>
              <w:ind w:left="827" w:right="753" w:hanging="360"/>
              <w:jc w:val="left"/>
              <w:rPr>
                <w:sz w:val="24"/>
              </w:rPr>
            </w:pPr>
            <w:r>
              <w:rPr>
                <w:sz w:val="24"/>
              </w:rPr>
              <w:t>Podas de mantenimiento y formación</w:t>
            </w:r>
            <w:r>
              <w:rPr>
                <w:spacing w:val="-16"/>
                <w:sz w:val="24"/>
              </w:rPr>
              <w:t> </w:t>
            </w:r>
            <w:r>
              <w:rPr>
                <w:sz w:val="24"/>
              </w:rPr>
              <w:t>en ramas y</w:t>
            </w:r>
            <w:r>
              <w:rPr>
                <w:spacing w:val="-2"/>
                <w:sz w:val="24"/>
              </w:rPr>
              <w:t> </w:t>
            </w:r>
            <w:r>
              <w:rPr>
                <w:sz w:val="24"/>
              </w:rPr>
              <w:t>arbustos,</w:t>
            </w:r>
          </w:p>
          <w:p>
            <w:pPr>
              <w:pStyle w:val="TableParagraph"/>
              <w:numPr>
                <w:ilvl w:val="0"/>
                <w:numId w:val="40"/>
              </w:numPr>
              <w:tabs>
                <w:tab w:pos="827" w:val="left" w:leader="none"/>
                <w:tab w:pos="828" w:val="left" w:leader="none"/>
              </w:tabs>
              <w:spacing w:line="275" w:lineRule="exact" w:before="0" w:after="0"/>
              <w:ind w:left="827" w:right="0" w:hanging="360"/>
              <w:jc w:val="left"/>
              <w:rPr>
                <w:sz w:val="24"/>
              </w:rPr>
            </w:pPr>
            <w:r>
              <w:rPr>
                <w:sz w:val="24"/>
              </w:rPr>
              <w:t>Derribo de algunos árboles viejos y</w:t>
            </w:r>
            <w:r>
              <w:rPr>
                <w:spacing w:val="-7"/>
                <w:sz w:val="24"/>
              </w:rPr>
              <w:t> </w:t>
            </w:r>
            <w:r>
              <w:rPr>
                <w:sz w:val="24"/>
              </w:rPr>
              <w:t>muertos.</w:t>
            </w:r>
          </w:p>
        </w:tc>
      </w:tr>
    </w:tbl>
    <w:p>
      <w:pPr>
        <w:spacing w:after="0" w:line="275" w:lineRule="exact"/>
        <w:jc w:val="left"/>
        <w:rPr>
          <w:sz w:val="24"/>
        </w:rPr>
        <w:sectPr>
          <w:pgSz w:w="12240" w:h="15840"/>
          <w:pgMar w:header="713" w:footer="76" w:top="2000" w:bottom="340" w:left="820" w:right="580"/>
        </w:sectPr>
      </w:pPr>
    </w:p>
    <w:p>
      <w:pPr>
        <w:pStyle w:val="BodyText"/>
        <w:spacing w:before="9"/>
        <w:rPr>
          <w:b/>
          <w:sz w:val="2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943"/>
        <w:gridCol w:w="5886"/>
      </w:tblGrid>
      <w:tr>
        <w:trPr>
          <w:trHeight w:val="2885" w:hRule="atLeast"/>
        </w:trPr>
        <w:tc>
          <w:tcPr>
            <w:tcW w:w="2943" w:type="dxa"/>
          </w:tcPr>
          <w:p>
            <w:pPr>
              <w:pStyle w:val="TableParagraph"/>
              <w:ind w:left="0"/>
              <w:rPr>
                <w:rFonts w:ascii="Times New Roman"/>
                <w:sz w:val="22"/>
              </w:rPr>
            </w:pPr>
          </w:p>
        </w:tc>
        <w:tc>
          <w:tcPr>
            <w:tcW w:w="5886" w:type="dxa"/>
          </w:tcPr>
          <w:p>
            <w:pPr>
              <w:pStyle w:val="TableParagraph"/>
              <w:numPr>
                <w:ilvl w:val="0"/>
                <w:numId w:val="41"/>
              </w:numPr>
              <w:tabs>
                <w:tab w:pos="827" w:val="left" w:leader="none"/>
                <w:tab w:pos="828" w:val="left" w:leader="none"/>
              </w:tabs>
              <w:spacing w:line="240" w:lineRule="auto" w:before="0" w:after="0"/>
              <w:ind w:left="827" w:right="311" w:hanging="360"/>
              <w:jc w:val="left"/>
              <w:rPr>
                <w:rFonts w:ascii="Symbol" w:hAnsi="Symbol"/>
                <w:sz w:val="24"/>
              </w:rPr>
            </w:pPr>
            <w:r>
              <w:rPr>
                <w:sz w:val="24"/>
              </w:rPr>
              <w:t>Reforestación de árboles de diferentes especies nativas y frutales (área específica), hechura de cepellones, plantación, fertilización y</w:t>
            </w:r>
            <w:r>
              <w:rPr>
                <w:spacing w:val="-2"/>
                <w:sz w:val="24"/>
              </w:rPr>
              <w:t> </w:t>
            </w:r>
            <w:r>
              <w:rPr>
                <w:sz w:val="24"/>
              </w:rPr>
              <w:t>riegos.</w:t>
            </w:r>
          </w:p>
          <w:p>
            <w:pPr>
              <w:pStyle w:val="TableParagraph"/>
              <w:numPr>
                <w:ilvl w:val="0"/>
                <w:numId w:val="41"/>
              </w:numPr>
              <w:tabs>
                <w:tab w:pos="827" w:val="left" w:leader="none"/>
                <w:tab w:pos="828" w:val="left" w:leader="none"/>
              </w:tabs>
              <w:spacing w:line="240" w:lineRule="auto" w:before="0" w:after="0"/>
              <w:ind w:left="827" w:right="284" w:hanging="360"/>
              <w:jc w:val="left"/>
              <w:rPr>
                <w:rFonts w:ascii="Symbol" w:hAnsi="Symbol"/>
                <w:sz w:val="24"/>
              </w:rPr>
            </w:pPr>
            <w:r>
              <w:rPr>
                <w:sz w:val="24"/>
              </w:rPr>
              <w:t>Diseño de jardines, incluyendo plantación</w:t>
            </w:r>
            <w:r>
              <w:rPr>
                <w:spacing w:val="-14"/>
                <w:sz w:val="24"/>
              </w:rPr>
              <w:t> </w:t>
            </w:r>
            <w:r>
              <w:rPr>
                <w:sz w:val="24"/>
              </w:rPr>
              <w:t>de diferentes especies tanto de flor como de sombra, fertilización y</w:t>
            </w:r>
            <w:r>
              <w:rPr>
                <w:spacing w:val="-3"/>
                <w:sz w:val="24"/>
              </w:rPr>
              <w:t> </w:t>
            </w:r>
            <w:r>
              <w:rPr>
                <w:sz w:val="24"/>
              </w:rPr>
              <w:t>riegos.</w:t>
            </w:r>
          </w:p>
          <w:p>
            <w:pPr>
              <w:pStyle w:val="TableParagraph"/>
              <w:numPr>
                <w:ilvl w:val="0"/>
                <w:numId w:val="41"/>
              </w:numPr>
              <w:tabs>
                <w:tab w:pos="827" w:val="left" w:leader="none"/>
                <w:tab w:pos="828" w:val="left" w:leader="none"/>
              </w:tabs>
              <w:spacing w:line="240" w:lineRule="auto" w:before="0" w:after="0"/>
              <w:ind w:left="827" w:right="713" w:hanging="360"/>
              <w:jc w:val="left"/>
              <w:rPr>
                <w:rFonts w:ascii="Symbol" w:hAnsi="Symbol"/>
                <w:sz w:val="16"/>
              </w:rPr>
            </w:pPr>
            <w:r>
              <w:rPr>
                <w:sz w:val="24"/>
              </w:rPr>
              <w:t>Mantenimiento y visitas semanales,</w:t>
            </w:r>
            <w:r>
              <w:rPr>
                <w:spacing w:val="-12"/>
                <w:sz w:val="24"/>
              </w:rPr>
              <w:t> </w:t>
            </w:r>
            <w:r>
              <w:rPr>
                <w:sz w:val="24"/>
              </w:rPr>
              <w:t>para instrucciones sobre</w:t>
            </w:r>
            <w:r>
              <w:rPr>
                <w:spacing w:val="-7"/>
                <w:sz w:val="24"/>
              </w:rPr>
              <w:t> </w:t>
            </w:r>
            <w:r>
              <w:rPr>
                <w:sz w:val="24"/>
              </w:rPr>
              <w:t>riegos.</w:t>
            </w:r>
          </w:p>
        </w:tc>
      </w:tr>
      <w:tr>
        <w:trPr>
          <w:trHeight w:val="252" w:hRule="atLeast"/>
        </w:trPr>
        <w:tc>
          <w:tcPr>
            <w:tcW w:w="2943" w:type="dxa"/>
            <w:tcBorders>
              <w:bottom w:val="nil"/>
            </w:tcBorders>
          </w:tcPr>
          <w:p>
            <w:pPr>
              <w:pStyle w:val="TableParagraph"/>
              <w:spacing w:line="232" w:lineRule="exact"/>
              <w:rPr>
                <w:b/>
                <w:sz w:val="22"/>
              </w:rPr>
            </w:pPr>
            <w:r>
              <w:rPr>
                <w:b/>
                <w:sz w:val="22"/>
              </w:rPr>
              <w:t>Corrección de Instalación</w:t>
            </w:r>
          </w:p>
        </w:tc>
        <w:tc>
          <w:tcPr>
            <w:tcW w:w="5886" w:type="dxa"/>
            <w:tcBorders>
              <w:bottom w:val="nil"/>
            </w:tcBorders>
          </w:tcPr>
          <w:p>
            <w:pPr>
              <w:pStyle w:val="TableParagraph"/>
              <w:spacing w:line="232" w:lineRule="exact"/>
              <w:rPr>
                <w:sz w:val="22"/>
              </w:rPr>
            </w:pPr>
            <w:r>
              <w:rPr>
                <w:sz w:val="22"/>
              </w:rPr>
              <w:t>A partir de la supervisión de ingenieros de construcción y</w:t>
            </w:r>
          </w:p>
        </w:tc>
      </w:tr>
      <w:tr>
        <w:trPr>
          <w:trHeight w:val="253" w:hRule="atLeast"/>
        </w:trPr>
        <w:tc>
          <w:tcPr>
            <w:tcW w:w="2943" w:type="dxa"/>
            <w:tcBorders>
              <w:top w:val="nil"/>
              <w:bottom w:val="nil"/>
            </w:tcBorders>
          </w:tcPr>
          <w:p>
            <w:pPr>
              <w:pStyle w:val="TableParagraph"/>
              <w:spacing w:line="233" w:lineRule="exact"/>
              <w:rPr>
                <w:b/>
                <w:sz w:val="22"/>
              </w:rPr>
            </w:pPr>
            <w:r>
              <w:rPr>
                <w:b/>
                <w:sz w:val="22"/>
              </w:rPr>
              <w:t>de energía eléctrica en</w:t>
            </w:r>
          </w:p>
        </w:tc>
        <w:tc>
          <w:tcPr>
            <w:tcW w:w="5886" w:type="dxa"/>
            <w:tcBorders>
              <w:top w:val="nil"/>
              <w:bottom w:val="nil"/>
            </w:tcBorders>
          </w:tcPr>
          <w:p>
            <w:pPr>
              <w:pStyle w:val="TableParagraph"/>
              <w:spacing w:line="233" w:lineRule="exact"/>
              <w:rPr>
                <w:sz w:val="22"/>
              </w:rPr>
            </w:pPr>
            <w:r>
              <w:rPr>
                <w:sz w:val="22"/>
              </w:rPr>
              <w:t>mantenimiento de rectoría, (FIME), se realizó un reporte</w:t>
            </w:r>
          </w:p>
        </w:tc>
      </w:tr>
      <w:tr>
        <w:trPr>
          <w:trHeight w:val="253" w:hRule="atLeast"/>
        </w:trPr>
        <w:tc>
          <w:tcPr>
            <w:tcW w:w="2943" w:type="dxa"/>
            <w:tcBorders>
              <w:top w:val="nil"/>
              <w:bottom w:val="nil"/>
            </w:tcBorders>
          </w:tcPr>
          <w:p>
            <w:pPr>
              <w:pStyle w:val="TableParagraph"/>
              <w:spacing w:line="233" w:lineRule="exact"/>
              <w:rPr>
                <w:b/>
                <w:sz w:val="22"/>
              </w:rPr>
            </w:pPr>
            <w:r>
              <w:rPr>
                <w:b/>
                <w:sz w:val="22"/>
              </w:rPr>
              <w:t>luminarias y bancas y</w:t>
            </w:r>
          </w:p>
        </w:tc>
        <w:tc>
          <w:tcPr>
            <w:tcW w:w="5886" w:type="dxa"/>
            <w:tcBorders>
              <w:top w:val="nil"/>
              <w:bottom w:val="nil"/>
            </w:tcBorders>
          </w:tcPr>
          <w:p>
            <w:pPr>
              <w:pStyle w:val="TableParagraph"/>
              <w:spacing w:line="233" w:lineRule="exact"/>
              <w:rPr>
                <w:sz w:val="22"/>
              </w:rPr>
            </w:pPr>
            <w:r>
              <w:rPr>
                <w:sz w:val="22"/>
              </w:rPr>
              <w:t>sobre las conexiones, y se debe realizar una Corrección</w:t>
            </w:r>
          </w:p>
        </w:tc>
      </w:tr>
      <w:tr>
        <w:trPr>
          <w:trHeight w:val="253" w:hRule="atLeast"/>
        </w:trPr>
        <w:tc>
          <w:tcPr>
            <w:tcW w:w="2943" w:type="dxa"/>
            <w:tcBorders>
              <w:top w:val="nil"/>
              <w:bottom w:val="nil"/>
            </w:tcBorders>
          </w:tcPr>
          <w:p>
            <w:pPr>
              <w:pStyle w:val="TableParagraph"/>
              <w:spacing w:line="233" w:lineRule="exact"/>
              <w:rPr>
                <w:b/>
                <w:sz w:val="22"/>
              </w:rPr>
            </w:pPr>
            <w:r>
              <w:rPr>
                <w:b/>
                <w:sz w:val="22"/>
              </w:rPr>
              <w:t>mesas de trabajo de la</w:t>
            </w:r>
          </w:p>
        </w:tc>
        <w:tc>
          <w:tcPr>
            <w:tcW w:w="5886" w:type="dxa"/>
            <w:tcBorders>
              <w:top w:val="nil"/>
              <w:bottom w:val="nil"/>
            </w:tcBorders>
          </w:tcPr>
          <w:p>
            <w:pPr>
              <w:pStyle w:val="TableParagraph"/>
              <w:spacing w:line="233" w:lineRule="exact"/>
              <w:rPr>
                <w:sz w:val="22"/>
              </w:rPr>
            </w:pPr>
            <w:r>
              <w:rPr>
                <w:sz w:val="22"/>
              </w:rPr>
              <w:t>de Instalación de energía eléctrica en luminarias y bancas</w:t>
            </w:r>
          </w:p>
        </w:tc>
      </w:tr>
      <w:tr>
        <w:trPr>
          <w:trHeight w:val="254" w:hRule="atLeast"/>
        </w:trPr>
        <w:tc>
          <w:tcPr>
            <w:tcW w:w="2943" w:type="dxa"/>
            <w:tcBorders>
              <w:top w:val="nil"/>
              <w:bottom w:val="nil"/>
            </w:tcBorders>
          </w:tcPr>
          <w:p>
            <w:pPr>
              <w:pStyle w:val="TableParagraph"/>
              <w:spacing w:line="234" w:lineRule="exact"/>
              <w:rPr>
                <w:b/>
                <w:sz w:val="22"/>
              </w:rPr>
            </w:pPr>
            <w:r>
              <w:rPr>
                <w:b/>
                <w:sz w:val="22"/>
              </w:rPr>
              <w:t>facultad.</w:t>
            </w:r>
          </w:p>
        </w:tc>
        <w:tc>
          <w:tcPr>
            <w:tcW w:w="5886" w:type="dxa"/>
            <w:tcBorders>
              <w:top w:val="nil"/>
              <w:bottom w:val="nil"/>
            </w:tcBorders>
          </w:tcPr>
          <w:p>
            <w:pPr>
              <w:pStyle w:val="TableParagraph"/>
              <w:spacing w:line="234" w:lineRule="exact"/>
              <w:rPr>
                <w:sz w:val="22"/>
              </w:rPr>
            </w:pPr>
            <w:r>
              <w:rPr>
                <w:sz w:val="22"/>
              </w:rPr>
              <w:t>y mesas de trabajo de la facultad, para dar cumplimiento</w:t>
            </w:r>
          </w:p>
        </w:tc>
      </w:tr>
      <w:tr>
        <w:trPr>
          <w:trHeight w:val="252" w:hRule="atLeast"/>
        </w:trPr>
        <w:tc>
          <w:tcPr>
            <w:tcW w:w="2943" w:type="dxa"/>
            <w:tcBorders>
              <w:top w:val="nil"/>
            </w:tcBorders>
          </w:tcPr>
          <w:p>
            <w:pPr>
              <w:pStyle w:val="TableParagraph"/>
              <w:ind w:left="0"/>
              <w:rPr>
                <w:rFonts w:ascii="Times New Roman"/>
                <w:sz w:val="18"/>
              </w:rPr>
            </w:pPr>
          </w:p>
        </w:tc>
        <w:tc>
          <w:tcPr>
            <w:tcW w:w="5886" w:type="dxa"/>
            <w:tcBorders>
              <w:top w:val="nil"/>
            </w:tcBorders>
          </w:tcPr>
          <w:p>
            <w:pPr>
              <w:pStyle w:val="TableParagraph"/>
              <w:spacing w:line="233" w:lineRule="exact"/>
              <w:rPr>
                <w:sz w:val="22"/>
              </w:rPr>
            </w:pPr>
            <w:r>
              <w:rPr>
                <w:sz w:val="22"/>
              </w:rPr>
              <w:t>a la Norma.</w:t>
            </w:r>
          </w:p>
        </w:tc>
      </w:tr>
    </w:tbl>
    <w:p>
      <w:pPr>
        <w:pStyle w:val="BodyText"/>
        <w:rPr>
          <w:b/>
          <w:sz w:val="20"/>
        </w:rPr>
      </w:pPr>
    </w:p>
    <w:p>
      <w:pPr>
        <w:pStyle w:val="BodyText"/>
        <w:spacing w:before="3"/>
        <w:rPr>
          <w:b/>
          <w:sz w:val="16"/>
        </w:rPr>
      </w:pPr>
    </w:p>
    <w:p>
      <w:pPr>
        <w:spacing w:before="92"/>
        <w:ind w:left="2379" w:right="0" w:firstLine="0"/>
        <w:jc w:val="left"/>
        <w:rPr>
          <w:b/>
          <w:sz w:val="24"/>
        </w:rPr>
      </w:pPr>
      <w:r>
        <w:rPr>
          <w:b/>
          <w:sz w:val="24"/>
        </w:rPr>
        <w:t>Inversión en el fortalecimiento de la infraestructura</w:t>
      </w:r>
    </w:p>
    <w:p>
      <w:pPr>
        <w:pStyle w:val="BodyText"/>
        <w:rPr>
          <w:b/>
          <w:sz w:val="20"/>
        </w:rPr>
      </w:pPr>
    </w:p>
    <w:p>
      <w:pPr>
        <w:pStyle w:val="BodyText"/>
        <w:spacing w:before="8"/>
        <w:rPr>
          <w:b/>
          <w:sz w:val="13"/>
        </w:rPr>
      </w:pPr>
      <w:r>
        <w:rPr/>
        <w:pict>
          <v:group style="position:absolute;margin-left:84.675003pt;margin-top:9.878906pt;width:458.75pt;height:216.75pt;mso-position-horizontal-relative:page;mso-position-vertical-relative:paragraph;z-index:968;mso-wrap-distance-left:0;mso-wrap-distance-right:0" coordorigin="1694,198" coordsize="9175,4335">
            <v:line style="position:absolute" from="3086,4305" to="10641,4305" stroked="true" strokeweight=".75pt" strokecolor="#d9d9d9">
              <v:stroke dashstyle="solid"/>
            </v:line>
            <v:line style="position:absolute" from="8047,3885" to="10641,3885" stroked="true" strokeweight=".75pt" strokecolor="#d9d9d9">
              <v:stroke dashstyle="solid"/>
            </v:line>
            <v:line style="position:absolute" from="3086,3885" to="5678,3885" stroked="true" strokeweight=".75pt" strokecolor="#d9d9d9">
              <v:stroke dashstyle="solid"/>
            </v:line>
            <v:line style="position:absolute" from="8047,3465" to="10641,3465" stroked="true" strokeweight=".75pt" strokecolor="#d9d9d9">
              <v:stroke dashstyle="solid"/>
            </v:line>
            <v:line style="position:absolute" from="3086,3465" to="5678,3465" stroked="true" strokeweight=".75pt" strokecolor="#d9d9d9">
              <v:stroke dashstyle="solid"/>
            </v:line>
            <v:line style="position:absolute" from="8047,3045" to="10641,3045" stroked="true" strokeweight=".75pt" strokecolor="#d9d9d9">
              <v:stroke dashstyle="solid"/>
            </v:line>
            <v:line style="position:absolute" from="3086,3045" to="5678,3045" stroked="true" strokeweight=".75pt" strokecolor="#d9d9d9">
              <v:stroke dashstyle="solid"/>
            </v:line>
            <v:line style="position:absolute" from="8047,2625" to="10641,2625" stroked="true" strokeweight=".75pt" strokecolor="#d9d9d9">
              <v:stroke dashstyle="solid"/>
            </v:line>
            <v:line style="position:absolute" from="3086,2625" to="5678,2625" stroked="true" strokeweight=".75pt" strokecolor="#d9d9d9">
              <v:stroke dashstyle="solid"/>
            </v:line>
            <v:line style="position:absolute" from="8047,2207" to="10641,2207" stroked="true" strokeweight=".75pt" strokecolor="#d9d9d9">
              <v:stroke dashstyle="solid"/>
            </v:line>
            <v:line style="position:absolute" from="3086,2207" to="5678,2207" stroked="true" strokeweight=".75pt" strokecolor="#d9d9d9">
              <v:stroke dashstyle="solid"/>
            </v:line>
            <v:line style="position:absolute" from="8047,1787" to="10641,1787" stroked="true" strokeweight=".75pt" strokecolor="#d9d9d9">
              <v:stroke dashstyle="solid"/>
            </v:line>
            <v:line style="position:absolute" from="3086,1787" to="5678,1787" stroked="true" strokeweight=".75pt" strokecolor="#d9d9d9">
              <v:stroke dashstyle="solid"/>
            </v:line>
            <v:line style="position:absolute" from="8047,1367" to="10641,1367" stroked="true" strokeweight=".75pt" strokecolor="#d9d9d9">
              <v:stroke dashstyle="solid"/>
            </v:line>
            <v:line style="position:absolute" from="3086,1367" to="5678,1367" stroked="true" strokeweight=".75pt" strokecolor="#d9d9d9">
              <v:stroke dashstyle="solid"/>
            </v:line>
            <v:rect style="position:absolute;left:5678;top:1276;width:2369;height:3029" filled="true" fillcolor="#5b9bd4" stroked="false">
              <v:fill type="solid"/>
            </v:rect>
            <v:shape style="position:absolute;left:6863;top:1050;width:2128;height:514" coordorigin="6863,1050" coordsize="2128,514" path="m7955,1456l7512,1456,6863,1564,7955,1456xm8991,1050l7216,1050,7216,1456,8991,1456,8991,1050xe" filled="true" fillcolor="#ffffff" stroked="false">
              <v:path arrowok="t"/>
              <v:fill type="solid"/>
            </v:shape>
            <v:shape style="position:absolute;left:6863;top:1050;width:2128;height:514" coordorigin="6863,1050" coordsize="2128,514" path="m7216,1050l7512,1050,7955,1050,8991,1050,8991,1287,8991,1388,8991,1456,7955,1456,6863,1564,7512,1456,7216,1456,7216,1388,7216,1287,7216,1050xe" filled="false" stroked="true" strokeweight=".75pt" strokecolor="#bebebe">
              <v:path arrowok="t"/>
              <v:stroke dashstyle="solid"/>
            </v:shape>
            <v:line style="position:absolute" from="3086,947" to="10641,947" stroked="true" strokeweight=".75pt" strokecolor="#d9d9d9">
              <v:stroke dashstyle="solid"/>
            </v:line>
            <v:rect style="position:absolute;left:1701;top:205;width:9160;height:4320" filled="false" stroked="true" strokeweight=".75pt" strokecolor="#d9d9d9">
              <v:stroke dashstyle="solid"/>
            </v:rect>
            <v:shape style="position:absolute;left:3363;top:412;width:5852;height:281" type="#_x0000_t202" filled="false" stroked="false">
              <v:textbox inset="0,0,0,0">
                <w:txbxContent>
                  <w:p>
                    <w:pPr>
                      <w:spacing w:line="281" w:lineRule="exact" w:before="0"/>
                      <w:ind w:left="0" w:right="0" w:firstLine="0"/>
                      <w:jc w:val="left"/>
                      <w:rPr>
                        <w:rFonts w:ascii="Calibri" w:hAnsi="Calibri"/>
                        <w:sz w:val="28"/>
                      </w:rPr>
                    </w:pPr>
                    <w:r>
                      <w:rPr>
                        <w:rFonts w:ascii="Calibri" w:hAnsi="Calibri"/>
                        <w:color w:val="585858"/>
                        <w:sz w:val="28"/>
                      </w:rPr>
                      <w:t>Inversión</w:t>
                    </w:r>
                    <w:r>
                      <w:rPr>
                        <w:rFonts w:ascii="Calibri" w:hAnsi="Calibri"/>
                        <w:color w:val="585858"/>
                        <w:spacing w:val="-10"/>
                        <w:sz w:val="28"/>
                      </w:rPr>
                      <w:t> </w:t>
                    </w:r>
                    <w:r>
                      <w:rPr>
                        <w:rFonts w:ascii="Calibri" w:hAnsi="Calibri"/>
                        <w:color w:val="585858"/>
                        <w:sz w:val="28"/>
                      </w:rPr>
                      <w:t>en</w:t>
                    </w:r>
                    <w:r>
                      <w:rPr>
                        <w:rFonts w:ascii="Calibri" w:hAnsi="Calibri"/>
                        <w:color w:val="585858"/>
                        <w:spacing w:val="-9"/>
                        <w:sz w:val="28"/>
                      </w:rPr>
                      <w:t> </w:t>
                    </w:r>
                    <w:r>
                      <w:rPr>
                        <w:rFonts w:ascii="Calibri" w:hAnsi="Calibri"/>
                        <w:color w:val="585858"/>
                        <w:sz w:val="28"/>
                      </w:rPr>
                      <w:t>el</w:t>
                    </w:r>
                    <w:r>
                      <w:rPr>
                        <w:rFonts w:ascii="Calibri" w:hAnsi="Calibri"/>
                        <w:color w:val="585858"/>
                        <w:spacing w:val="-7"/>
                        <w:sz w:val="28"/>
                      </w:rPr>
                      <w:t> </w:t>
                    </w:r>
                    <w:r>
                      <w:rPr>
                        <w:rFonts w:ascii="Calibri" w:hAnsi="Calibri"/>
                        <w:color w:val="585858"/>
                        <w:sz w:val="28"/>
                      </w:rPr>
                      <w:t>fortalecimiento</w:t>
                    </w:r>
                    <w:r>
                      <w:rPr>
                        <w:rFonts w:ascii="Calibri" w:hAnsi="Calibri"/>
                        <w:color w:val="585858"/>
                        <w:spacing w:val="-12"/>
                        <w:sz w:val="28"/>
                      </w:rPr>
                      <w:t> </w:t>
                    </w:r>
                    <w:r>
                      <w:rPr>
                        <w:rFonts w:ascii="Calibri" w:hAnsi="Calibri"/>
                        <w:color w:val="585858"/>
                        <w:sz w:val="28"/>
                      </w:rPr>
                      <w:t>de</w:t>
                    </w:r>
                    <w:r>
                      <w:rPr>
                        <w:rFonts w:ascii="Calibri" w:hAnsi="Calibri"/>
                        <w:color w:val="585858"/>
                        <w:spacing w:val="-9"/>
                        <w:sz w:val="28"/>
                      </w:rPr>
                      <w:t> </w:t>
                    </w:r>
                    <w:r>
                      <w:rPr>
                        <w:rFonts w:ascii="Calibri" w:hAnsi="Calibri"/>
                        <w:color w:val="585858"/>
                        <w:sz w:val="28"/>
                      </w:rPr>
                      <w:t>la</w:t>
                    </w:r>
                    <w:r>
                      <w:rPr>
                        <w:rFonts w:ascii="Calibri" w:hAnsi="Calibri"/>
                        <w:color w:val="585858"/>
                        <w:spacing w:val="-8"/>
                        <w:sz w:val="28"/>
                      </w:rPr>
                      <w:t> </w:t>
                    </w:r>
                    <w:r>
                      <w:rPr>
                        <w:rFonts w:ascii="Calibri" w:hAnsi="Calibri"/>
                        <w:color w:val="585858"/>
                        <w:sz w:val="28"/>
                      </w:rPr>
                      <w:t>infraestructura</w:t>
                    </w:r>
                  </w:p>
                </w:txbxContent>
              </v:textbox>
              <w10:wrap type="none"/>
            </v:shape>
            <v:shape style="position:absolute;left:1831;top:863;width:1067;height:600" type="#_x0000_t202" filled="false" stroked="false">
              <v:textbox inset="0,0,0,0">
                <w:txbxContent>
                  <w:p>
                    <w:pPr>
                      <w:spacing w:line="183" w:lineRule="exact" w:before="0"/>
                      <w:ind w:left="0" w:right="0" w:firstLine="0"/>
                      <w:jc w:val="left"/>
                      <w:rPr>
                        <w:rFonts w:ascii="Calibri"/>
                        <w:sz w:val="18"/>
                      </w:rPr>
                    </w:pPr>
                    <w:r>
                      <w:rPr>
                        <w:rFonts w:ascii="Calibri"/>
                        <w:color w:val="585858"/>
                        <w:sz w:val="18"/>
                      </w:rPr>
                      <w:t>$4,000,000.00</w:t>
                    </w:r>
                  </w:p>
                  <w:p>
                    <w:pPr>
                      <w:spacing w:line="240" w:lineRule="auto" w:before="4"/>
                      <w:rPr>
                        <w:b/>
                        <w:sz w:val="17"/>
                      </w:rPr>
                    </w:pPr>
                  </w:p>
                  <w:p>
                    <w:pPr>
                      <w:spacing w:line="216" w:lineRule="exact" w:before="0"/>
                      <w:ind w:left="0" w:right="0" w:firstLine="0"/>
                      <w:jc w:val="left"/>
                      <w:rPr>
                        <w:rFonts w:ascii="Calibri"/>
                        <w:sz w:val="18"/>
                      </w:rPr>
                    </w:pPr>
                    <w:r>
                      <w:rPr>
                        <w:rFonts w:ascii="Calibri"/>
                        <w:color w:val="585858"/>
                        <w:sz w:val="18"/>
                      </w:rPr>
                      <w:t>$3,500,000.00</w:t>
                    </w:r>
                  </w:p>
                </w:txbxContent>
              </v:textbox>
              <w10:wrap type="none"/>
            </v:shape>
            <v:shape style="position:absolute;left:7286;top:1139;width:1656;height:281" type="#_x0000_t202" filled="false" stroked="false">
              <v:textbox inset="0,0,0,0">
                <w:txbxContent>
                  <w:p>
                    <w:pPr>
                      <w:spacing w:line="281" w:lineRule="exact" w:before="0"/>
                      <w:ind w:left="0" w:right="0" w:firstLine="0"/>
                      <w:jc w:val="left"/>
                      <w:rPr>
                        <w:rFonts w:ascii="Calibri"/>
                        <w:b/>
                        <w:sz w:val="28"/>
                      </w:rPr>
                    </w:pPr>
                    <w:r>
                      <w:rPr>
                        <w:rFonts w:ascii="Calibri"/>
                        <w:b/>
                        <w:color w:val="585858"/>
                        <w:sz w:val="28"/>
                      </w:rPr>
                      <w:t>$3,608,217.32</w:t>
                    </w:r>
                  </w:p>
                </w:txbxContent>
              </v:textbox>
              <w10:wrap type="none"/>
            </v:shape>
            <v:shape style="position:absolute;left:1831;top:1703;width:1069;height:2699" type="#_x0000_t202" filled="false" stroked="false">
              <v:textbox inset="0,0,0,0">
                <w:txbxContent>
                  <w:p>
                    <w:pPr>
                      <w:spacing w:line="183" w:lineRule="exact" w:before="0"/>
                      <w:ind w:left="0" w:right="19" w:firstLine="0"/>
                      <w:jc w:val="center"/>
                      <w:rPr>
                        <w:rFonts w:ascii="Calibri"/>
                        <w:sz w:val="18"/>
                      </w:rPr>
                    </w:pPr>
                    <w:r>
                      <w:rPr>
                        <w:rFonts w:ascii="Calibri"/>
                        <w:color w:val="585858"/>
                        <w:spacing w:val="-1"/>
                        <w:sz w:val="18"/>
                      </w:rPr>
                      <w:t>$3,000,000.00</w:t>
                    </w:r>
                  </w:p>
                  <w:p>
                    <w:pPr>
                      <w:spacing w:line="240" w:lineRule="auto" w:before="4"/>
                      <w:rPr>
                        <w:b/>
                        <w:sz w:val="17"/>
                      </w:rPr>
                    </w:pPr>
                  </w:p>
                  <w:p>
                    <w:pPr>
                      <w:spacing w:before="0"/>
                      <w:ind w:left="0" w:right="19" w:firstLine="0"/>
                      <w:jc w:val="center"/>
                      <w:rPr>
                        <w:rFonts w:ascii="Calibri"/>
                        <w:sz w:val="18"/>
                      </w:rPr>
                    </w:pPr>
                    <w:r>
                      <w:rPr>
                        <w:rFonts w:ascii="Calibri"/>
                        <w:color w:val="585858"/>
                        <w:spacing w:val="-1"/>
                        <w:sz w:val="18"/>
                      </w:rPr>
                      <w:t>$2,500,000.00</w:t>
                    </w:r>
                  </w:p>
                  <w:p>
                    <w:pPr>
                      <w:spacing w:line="240" w:lineRule="auto" w:before="4"/>
                      <w:rPr>
                        <w:b/>
                        <w:sz w:val="17"/>
                      </w:rPr>
                    </w:pPr>
                  </w:p>
                  <w:p>
                    <w:pPr>
                      <w:spacing w:before="1"/>
                      <w:ind w:left="0" w:right="19" w:firstLine="0"/>
                      <w:jc w:val="center"/>
                      <w:rPr>
                        <w:rFonts w:ascii="Calibri"/>
                        <w:sz w:val="18"/>
                      </w:rPr>
                    </w:pPr>
                    <w:r>
                      <w:rPr>
                        <w:rFonts w:ascii="Calibri"/>
                        <w:color w:val="585858"/>
                        <w:spacing w:val="-1"/>
                        <w:sz w:val="18"/>
                      </w:rPr>
                      <w:t>$2,000,000.00</w:t>
                    </w:r>
                  </w:p>
                  <w:p>
                    <w:pPr>
                      <w:spacing w:line="240" w:lineRule="auto" w:before="4"/>
                      <w:rPr>
                        <w:b/>
                        <w:sz w:val="17"/>
                      </w:rPr>
                    </w:pPr>
                  </w:p>
                  <w:p>
                    <w:pPr>
                      <w:spacing w:before="0"/>
                      <w:ind w:left="0" w:right="19" w:firstLine="0"/>
                      <w:jc w:val="center"/>
                      <w:rPr>
                        <w:rFonts w:ascii="Calibri"/>
                        <w:sz w:val="18"/>
                      </w:rPr>
                    </w:pPr>
                    <w:r>
                      <w:rPr>
                        <w:rFonts w:ascii="Calibri"/>
                        <w:color w:val="585858"/>
                        <w:spacing w:val="-1"/>
                        <w:sz w:val="18"/>
                      </w:rPr>
                      <w:t>$1,500,000.00</w:t>
                    </w:r>
                  </w:p>
                  <w:p>
                    <w:pPr>
                      <w:spacing w:line="240" w:lineRule="auto" w:before="5"/>
                      <w:rPr>
                        <w:b/>
                        <w:sz w:val="17"/>
                      </w:rPr>
                    </w:pPr>
                  </w:p>
                  <w:p>
                    <w:pPr>
                      <w:spacing w:before="0"/>
                      <w:ind w:left="0" w:right="19" w:firstLine="0"/>
                      <w:jc w:val="center"/>
                      <w:rPr>
                        <w:rFonts w:ascii="Calibri"/>
                        <w:sz w:val="18"/>
                      </w:rPr>
                    </w:pPr>
                    <w:r>
                      <w:rPr>
                        <w:rFonts w:ascii="Calibri"/>
                        <w:color w:val="585858"/>
                        <w:spacing w:val="-1"/>
                        <w:sz w:val="18"/>
                      </w:rPr>
                      <w:t>$1,000,000.00</w:t>
                    </w:r>
                  </w:p>
                  <w:p>
                    <w:pPr>
                      <w:spacing w:line="240" w:lineRule="auto" w:before="4"/>
                      <w:rPr>
                        <w:b/>
                        <w:sz w:val="17"/>
                      </w:rPr>
                    </w:pPr>
                  </w:p>
                  <w:p>
                    <w:pPr>
                      <w:spacing w:before="1"/>
                      <w:ind w:left="116" w:right="0" w:firstLine="0"/>
                      <w:jc w:val="center"/>
                      <w:rPr>
                        <w:rFonts w:ascii="Calibri"/>
                        <w:sz w:val="18"/>
                      </w:rPr>
                    </w:pPr>
                    <w:r>
                      <w:rPr>
                        <w:rFonts w:ascii="Calibri"/>
                        <w:color w:val="585858"/>
                        <w:sz w:val="18"/>
                      </w:rPr>
                      <w:t>$500,000.00</w:t>
                    </w:r>
                  </w:p>
                  <w:p>
                    <w:pPr>
                      <w:spacing w:line="240" w:lineRule="auto" w:before="4"/>
                      <w:rPr>
                        <w:b/>
                        <w:sz w:val="17"/>
                      </w:rPr>
                    </w:pPr>
                  </w:p>
                  <w:p>
                    <w:pPr>
                      <w:spacing w:line="216" w:lineRule="exact" w:before="0"/>
                      <w:ind w:left="637" w:right="0" w:firstLine="0"/>
                      <w:jc w:val="left"/>
                      <w:rPr>
                        <w:rFonts w:ascii="Calibri"/>
                        <w:sz w:val="18"/>
                      </w:rPr>
                    </w:pPr>
                    <w:r>
                      <w:rPr>
                        <w:rFonts w:ascii="Calibri"/>
                        <w:color w:val="585858"/>
                        <w:sz w:val="18"/>
                      </w:rPr>
                      <w:t>$0.00</w:t>
                    </w:r>
                  </w:p>
                </w:txbxContent>
              </v:textbox>
              <w10:wrap type="none"/>
            </v:shape>
            <w10:wrap type="topAndBottom"/>
          </v:group>
        </w:pict>
      </w:r>
    </w:p>
    <w:p>
      <w:pPr>
        <w:pStyle w:val="BodyText"/>
        <w:rPr>
          <w:b/>
          <w:sz w:val="20"/>
        </w:rPr>
      </w:pPr>
    </w:p>
    <w:p>
      <w:pPr>
        <w:pStyle w:val="BodyText"/>
        <w:rPr>
          <w:b/>
          <w:sz w:val="20"/>
        </w:rPr>
      </w:pPr>
    </w:p>
    <w:p>
      <w:pPr>
        <w:pStyle w:val="BodyText"/>
        <w:spacing w:before="2"/>
        <w:rPr>
          <w:b/>
          <w:sz w:val="10"/>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631"/>
        <w:gridCol w:w="798"/>
        <w:gridCol w:w="384"/>
        <w:gridCol w:w="309"/>
        <w:gridCol w:w="1043"/>
        <w:gridCol w:w="714"/>
        <w:gridCol w:w="300"/>
        <w:gridCol w:w="1027"/>
        <w:gridCol w:w="1623"/>
      </w:tblGrid>
      <w:tr>
        <w:trPr>
          <w:trHeight w:val="253" w:hRule="atLeast"/>
        </w:trPr>
        <w:tc>
          <w:tcPr>
            <w:tcW w:w="6179" w:type="dxa"/>
            <w:gridSpan w:val="7"/>
            <w:tcBorders>
              <w:bottom w:val="single" w:sz="12" w:space="0" w:color="9CC2E4"/>
            </w:tcBorders>
          </w:tcPr>
          <w:p>
            <w:pPr>
              <w:pStyle w:val="TableParagraph"/>
              <w:spacing w:line="234" w:lineRule="exact"/>
              <w:ind w:left="2409" w:right="2399"/>
              <w:jc w:val="center"/>
              <w:rPr>
                <w:b/>
                <w:sz w:val="22"/>
              </w:rPr>
            </w:pPr>
            <w:r>
              <w:rPr>
                <w:b/>
                <w:sz w:val="22"/>
              </w:rPr>
              <w:t>Tipo de obra</w:t>
            </w:r>
          </w:p>
        </w:tc>
        <w:tc>
          <w:tcPr>
            <w:tcW w:w="1027" w:type="dxa"/>
            <w:tcBorders>
              <w:bottom w:val="single" w:sz="12" w:space="0" w:color="9CC2E4"/>
            </w:tcBorders>
          </w:tcPr>
          <w:p>
            <w:pPr>
              <w:pStyle w:val="TableParagraph"/>
              <w:spacing w:line="141" w:lineRule="auto" w:before="42"/>
              <w:ind w:left="153" w:right="146"/>
              <w:jc w:val="center"/>
              <w:rPr>
                <w:b/>
                <w:sz w:val="14"/>
              </w:rPr>
            </w:pPr>
            <w:r>
              <w:rPr>
                <w:b/>
                <w:position w:val="-7"/>
                <w:sz w:val="22"/>
              </w:rPr>
              <w:t>M</w:t>
            </w:r>
            <w:r>
              <w:rPr>
                <w:b/>
                <w:sz w:val="14"/>
              </w:rPr>
              <w:t>2</w:t>
            </w:r>
          </w:p>
        </w:tc>
        <w:tc>
          <w:tcPr>
            <w:tcW w:w="1623" w:type="dxa"/>
            <w:tcBorders>
              <w:bottom w:val="single" w:sz="12" w:space="0" w:color="9CC2E4"/>
            </w:tcBorders>
          </w:tcPr>
          <w:p>
            <w:pPr>
              <w:pStyle w:val="TableParagraph"/>
              <w:spacing w:line="234" w:lineRule="exact"/>
              <w:ind w:left="480"/>
              <w:rPr>
                <w:b/>
                <w:sz w:val="22"/>
              </w:rPr>
            </w:pPr>
            <w:r>
              <w:rPr>
                <w:b/>
                <w:sz w:val="22"/>
              </w:rPr>
              <w:t>Monto</w:t>
            </w:r>
          </w:p>
        </w:tc>
      </w:tr>
      <w:tr>
        <w:trPr>
          <w:trHeight w:val="505" w:hRule="atLeast"/>
        </w:trPr>
        <w:tc>
          <w:tcPr>
            <w:tcW w:w="2631" w:type="dxa"/>
            <w:tcBorders>
              <w:top w:val="single" w:sz="12" w:space="0" w:color="9CC2E4"/>
              <w:right w:val="nil"/>
            </w:tcBorders>
          </w:tcPr>
          <w:p>
            <w:pPr>
              <w:pStyle w:val="TableParagraph"/>
              <w:spacing w:line="254" w:lineRule="exact"/>
              <w:rPr>
                <w:sz w:val="22"/>
              </w:rPr>
            </w:pPr>
            <w:r>
              <w:rPr>
                <w:sz w:val="22"/>
              </w:rPr>
              <w:t>Rehabilitación de áreas Edificio Administrativo</w:t>
            </w:r>
          </w:p>
        </w:tc>
        <w:tc>
          <w:tcPr>
            <w:tcW w:w="798" w:type="dxa"/>
            <w:tcBorders>
              <w:top w:val="single" w:sz="12" w:space="0" w:color="9CC2E4"/>
              <w:left w:val="nil"/>
              <w:right w:val="nil"/>
            </w:tcBorders>
          </w:tcPr>
          <w:p>
            <w:pPr>
              <w:pStyle w:val="TableParagraph"/>
              <w:spacing w:line="250" w:lineRule="exact"/>
              <w:ind w:left="72"/>
              <w:rPr>
                <w:sz w:val="22"/>
              </w:rPr>
            </w:pPr>
            <w:r>
              <w:rPr>
                <w:sz w:val="22"/>
              </w:rPr>
              <w:t>verdes</w:t>
            </w:r>
          </w:p>
        </w:tc>
        <w:tc>
          <w:tcPr>
            <w:tcW w:w="384" w:type="dxa"/>
            <w:tcBorders>
              <w:top w:val="single" w:sz="12" w:space="0" w:color="9CC2E4"/>
              <w:left w:val="nil"/>
              <w:right w:val="nil"/>
            </w:tcBorders>
          </w:tcPr>
          <w:p>
            <w:pPr>
              <w:pStyle w:val="TableParagraph"/>
              <w:spacing w:line="250" w:lineRule="exact"/>
              <w:ind w:left="73"/>
              <w:rPr>
                <w:sz w:val="22"/>
              </w:rPr>
            </w:pPr>
            <w:r>
              <w:rPr>
                <w:sz w:val="22"/>
              </w:rPr>
              <w:t>de</w:t>
            </w:r>
          </w:p>
        </w:tc>
        <w:tc>
          <w:tcPr>
            <w:tcW w:w="309" w:type="dxa"/>
            <w:tcBorders>
              <w:top w:val="single" w:sz="12" w:space="0" w:color="9CC2E4"/>
              <w:left w:val="nil"/>
              <w:right w:val="nil"/>
            </w:tcBorders>
          </w:tcPr>
          <w:p>
            <w:pPr>
              <w:pStyle w:val="TableParagraph"/>
              <w:spacing w:line="250" w:lineRule="exact"/>
              <w:ind w:left="73"/>
              <w:rPr>
                <w:sz w:val="22"/>
              </w:rPr>
            </w:pPr>
            <w:r>
              <w:rPr>
                <w:sz w:val="22"/>
              </w:rPr>
              <w:t>la</w:t>
            </w:r>
          </w:p>
        </w:tc>
        <w:tc>
          <w:tcPr>
            <w:tcW w:w="1043" w:type="dxa"/>
            <w:tcBorders>
              <w:top w:val="single" w:sz="12" w:space="0" w:color="9CC2E4"/>
              <w:left w:val="nil"/>
              <w:right w:val="nil"/>
            </w:tcBorders>
          </w:tcPr>
          <w:p>
            <w:pPr>
              <w:pStyle w:val="TableParagraph"/>
              <w:spacing w:line="250" w:lineRule="exact"/>
              <w:ind w:left="73"/>
              <w:rPr>
                <w:sz w:val="22"/>
              </w:rPr>
            </w:pPr>
            <w:r>
              <w:rPr>
                <w:sz w:val="22"/>
              </w:rPr>
              <w:t>Facultad,</w:t>
            </w:r>
          </w:p>
        </w:tc>
        <w:tc>
          <w:tcPr>
            <w:tcW w:w="714" w:type="dxa"/>
            <w:tcBorders>
              <w:top w:val="single" w:sz="12" w:space="0" w:color="9CC2E4"/>
              <w:left w:val="nil"/>
              <w:right w:val="nil"/>
            </w:tcBorders>
          </w:tcPr>
          <w:p>
            <w:pPr>
              <w:pStyle w:val="TableParagraph"/>
              <w:spacing w:line="250" w:lineRule="exact"/>
              <w:ind w:left="54" w:right="44"/>
              <w:jc w:val="center"/>
              <w:rPr>
                <w:sz w:val="22"/>
              </w:rPr>
            </w:pPr>
            <w:r>
              <w:rPr>
                <w:sz w:val="22"/>
              </w:rPr>
              <w:t>Etapa</w:t>
            </w:r>
          </w:p>
        </w:tc>
        <w:tc>
          <w:tcPr>
            <w:tcW w:w="300" w:type="dxa"/>
            <w:tcBorders>
              <w:top w:val="single" w:sz="12" w:space="0" w:color="9CC2E4"/>
              <w:left w:val="nil"/>
            </w:tcBorders>
          </w:tcPr>
          <w:p>
            <w:pPr>
              <w:pStyle w:val="TableParagraph"/>
              <w:spacing w:line="250" w:lineRule="exact"/>
              <w:ind w:left="72"/>
              <w:rPr>
                <w:sz w:val="22"/>
              </w:rPr>
            </w:pPr>
            <w:r>
              <w:rPr>
                <w:w w:val="100"/>
                <w:sz w:val="22"/>
              </w:rPr>
              <w:t>1</w:t>
            </w:r>
          </w:p>
        </w:tc>
        <w:tc>
          <w:tcPr>
            <w:tcW w:w="1027" w:type="dxa"/>
            <w:tcBorders>
              <w:top w:val="single" w:sz="12" w:space="0" w:color="9CC2E4"/>
            </w:tcBorders>
          </w:tcPr>
          <w:p>
            <w:pPr>
              <w:pStyle w:val="TableParagraph"/>
              <w:spacing w:line="250" w:lineRule="exact"/>
              <w:ind w:left="157" w:right="146"/>
              <w:jc w:val="center"/>
              <w:rPr>
                <w:sz w:val="22"/>
              </w:rPr>
            </w:pPr>
            <w:r>
              <w:rPr>
                <w:sz w:val="22"/>
              </w:rPr>
              <w:t>416m2</w:t>
            </w:r>
          </w:p>
        </w:tc>
        <w:tc>
          <w:tcPr>
            <w:tcW w:w="1623" w:type="dxa"/>
            <w:tcBorders>
              <w:top w:val="single" w:sz="12" w:space="0" w:color="9CC2E4"/>
            </w:tcBorders>
          </w:tcPr>
          <w:p>
            <w:pPr>
              <w:pStyle w:val="TableParagraph"/>
              <w:spacing w:line="250" w:lineRule="exact"/>
              <w:ind w:left="0" w:right="93"/>
              <w:jc w:val="right"/>
              <w:rPr>
                <w:sz w:val="22"/>
              </w:rPr>
            </w:pPr>
            <w:r>
              <w:rPr>
                <w:sz w:val="22"/>
              </w:rPr>
              <w:t>$280,000.00</w:t>
            </w:r>
          </w:p>
        </w:tc>
      </w:tr>
      <w:tr>
        <w:trPr>
          <w:trHeight w:val="503" w:hRule="atLeast"/>
        </w:trPr>
        <w:tc>
          <w:tcPr>
            <w:tcW w:w="5165" w:type="dxa"/>
            <w:gridSpan w:val="5"/>
            <w:tcBorders>
              <w:right w:val="nil"/>
            </w:tcBorders>
          </w:tcPr>
          <w:p>
            <w:pPr>
              <w:pStyle w:val="TableParagraph"/>
              <w:spacing w:line="248" w:lineRule="exact"/>
              <w:rPr>
                <w:sz w:val="22"/>
              </w:rPr>
            </w:pPr>
            <w:r>
              <w:rPr>
                <w:sz w:val="22"/>
              </w:rPr>
              <w:t>Rehabilitación de áreas verdes de la Facultad,</w:t>
            </w:r>
          </w:p>
          <w:p>
            <w:pPr>
              <w:pStyle w:val="TableParagraph"/>
              <w:spacing w:line="234" w:lineRule="exact" w:before="1"/>
              <w:rPr>
                <w:sz w:val="22"/>
              </w:rPr>
            </w:pPr>
            <w:r>
              <w:rPr>
                <w:sz w:val="22"/>
              </w:rPr>
              <w:t>Jardines de la Unidad de Servicios Psicológicos.</w:t>
            </w:r>
          </w:p>
        </w:tc>
        <w:tc>
          <w:tcPr>
            <w:tcW w:w="714" w:type="dxa"/>
            <w:tcBorders>
              <w:left w:val="nil"/>
              <w:right w:val="nil"/>
            </w:tcBorders>
          </w:tcPr>
          <w:p>
            <w:pPr>
              <w:pStyle w:val="TableParagraph"/>
              <w:spacing w:line="248" w:lineRule="exact"/>
              <w:ind w:left="54" w:right="44"/>
              <w:jc w:val="center"/>
              <w:rPr>
                <w:sz w:val="22"/>
              </w:rPr>
            </w:pPr>
            <w:r>
              <w:rPr>
                <w:sz w:val="22"/>
              </w:rPr>
              <w:t>Etapa</w:t>
            </w:r>
          </w:p>
        </w:tc>
        <w:tc>
          <w:tcPr>
            <w:tcW w:w="300" w:type="dxa"/>
            <w:tcBorders>
              <w:left w:val="nil"/>
            </w:tcBorders>
          </w:tcPr>
          <w:p>
            <w:pPr>
              <w:pStyle w:val="TableParagraph"/>
              <w:spacing w:line="248" w:lineRule="exact"/>
              <w:ind w:left="72"/>
              <w:rPr>
                <w:sz w:val="22"/>
              </w:rPr>
            </w:pPr>
            <w:r>
              <w:rPr>
                <w:w w:val="100"/>
                <w:sz w:val="22"/>
              </w:rPr>
              <w:t>2</w:t>
            </w:r>
          </w:p>
        </w:tc>
        <w:tc>
          <w:tcPr>
            <w:tcW w:w="1027" w:type="dxa"/>
          </w:tcPr>
          <w:p>
            <w:pPr>
              <w:pStyle w:val="TableParagraph"/>
              <w:ind w:left="0"/>
              <w:rPr>
                <w:rFonts w:ascii="Times New Roman"/>
                <w:sz w:val="22"/>
              </w:rPr>
            </w:pPr>
          </w:p>
        </w:tc>
        <w:tc>
          <w:tcPr>
            <w:tcW w:w="1623" w:type="dxa"/>
          </w:tcPr>
          <w:p>
            <w:pPr>
              <w:pStyle w:val="TableParagraph"/>
              <w:spacing w:line="248" w:lineRule="exact"/>
              <w:ind w:left="0" w:right="93"/>
              <w:jc w:val="right"/>
              <w:rPr>
                <w:sz w:val="22"/>
              </w:rPr>
            </w:pPr>
            <w:r>
              <w:rPr>
                <w:sz w:val="22"/>
              </w:rPr>
              <w:t>$313,200.00</w:t>
            </w:r>
          </w:p>
        </w:tc>
      </w:tr>
    </w:tbl>
    <w:p>
      <w:pPr>
        <w:spacing w:after="0" w:line="248" w:lineRule="exact"/>
        <w:jc w:val="right"/>
        <w:rPr>
          <w:sz w:val="22"/>
        </w:rPr>
        <w:sectPr>
          <w:pgSz w:w="12240" w:h="15840"/>
          <w:pgMar w:header="713" w:footer="76" w:top="2000" w:bottom="340" w:left="820" w:right="580"/>
        </w:sectPr>
      </w:pPr>
    </w:p>
    <w:p>
      <w:pPr>
        <w:pStyle w:val="BodyText"/>
        <w:spacing w:before="9"/>
        <w:rPr>
          <w:b/>
          <w:sz w:val="2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6179"/>
        <w:gridCol w:w="1028"/>
        <w:gridCol w:w="1624"/>
      </w:tblGrid>
      <w:tr>
        <w:trPr>
          <w:trHeight w:val="505" w:hRule="atLeast"/>
        </w:trPr>
        <w:tc>
          <w:tcPr>
            <w:tcW w:w="6179" w:type="dxa"/>
          </w:tcPr>
          <w:p>
            <w:pPr>
              <w:pStyle w:val="TableParagraph"/>
              <w:spacing w:line="254" w:lineRule="exact"/>
              <w:rPr>
                <w:sz w:val="22"/>
              </w:rPr>
            </w:pPr>
            <w:r>
              <w:rPr>
                <w:sz w:val="22"/>
              </w:rPr>
              <w:t>Impermeabilización de correspondientes a los edificios de Equidad y Género, USP y Posgrado.</w:t>
            </w:r>
          </w:p>
        </w:tc>
        <w:tc>
          <w:tcPr>
            <w:tcW w:w="1028" w:type="dxa"/>
          </w:tcPr>
          <w:p>
            <w:pPr>
              <w:pStyle w:val="TableParagraph"/>
              <w:spacing w:line="250" w:lineRule="exact"/>
              <w:ind w:left="114"/>
              <w:rPr>
                <w:sz w:val="22"/>
              </w:rPr>
            </w:pPr>
            <w:r>
              <w:rPr>
                <w:sz w:val="22"/>
              </w:rPr>
              <w:t>2546m2</w:t>
            </w:r>
          </w:p>
        </w:tc>
        <w:tc>
          <w:tcPr>
            <w:tcW w:w="1624" w:type="dxa"/>
          </w:tcPr>
          <w:p>
            <w:pPr>
              <w:pStyle w:val="TableParagraph"/>
              <w:spacing w:line="250" w:lineRule="exact"/>
              <w:ind w:left="0" w:right="95"/>
              <w:jc w:val="right"/>
              <w:rPr>
                <w:sz w:val="22"/>
              </w:rPr>
            </w:pPr>
            <w:r>
              <w:rPr>
                <w:sz w:val="22"/>
              </w:rPr>
              <w:t>$854,966.00</w:t>
            </w:r>
          </w:p>
        </w:tc>
      </w:tr>
      <w:tr>
        <w:trPr>
          <w:trHeight w:val="504" w:hRule="atLeast"/>
        </w:trPr>
        <w:tc>
          <w:tcPr>
            <w:tcW w:w="6179" w:type="dxa"/>
          </w:tcPr>
          <w:p>
            <w:pPr>
              <w:pStyle w:val="TableParagraph"/>
              <w:spacing w:line="248" w:lineRule="exact"/>
              <w:rPr>
                <w:sz w:val="22"/>
              </w:rPr>
            </w:pPr>
            <w:r>
              <w:rPr>
                <w:sz w:val="22"/>
              </w:rPr>
              <w:t>Cambio y mantenimiento de 6 luminarias del estacionamiento</w:t>
            </w:r>
          </w:p>
          <w:p>
            <w:pPr>
              <w:pStyle w:val="TableParagraph"/>
              <w:spacing w:line="234" w:lineRule="exact" w:before="1"/>
              <w:rPr>
                <w:sz w:val="22"/>
              </w:rPr>
            </w:pPr>
            <w:r>
              <w:rPr>
                <w:sz w:val="22"/>
              </w:rPr>
              <w:t>de alumnos.</w:t>
            </w:r>
          </w:p>
        </w:tc>
        <w:tc>
          <w:tcPr>
            <w:tcW w:w="1028" w:type="dxa"/>
          </w:tcPr>
          <w:p>
            <w:pPr>
              <w:pStyle w:val="TableParagraph"/>
              <w:ind w:left="0"/>
              <w:rPr>
                <w:rFonts w:ascii="Times New Roman"/>
                <w:sz w:val="20"/>
              </w:rPr>
            </w:pPr>
          </w:p>
        </w:tc>
        <w:tc>
          <w:tcPr>
            <w:tcW w:w="1624" w:type="dxa"/>
          </w:tcPr>
          <w:p>
            <w:pPr>
              <w:pStyle w:val="TableParagraph"/>
              <w:spacing w:line="248" w:lineRule="exact"/>
              <w:ind w:left="0" w:right="95"/>
              <w:jc w:val="right"/>
              <w:rPr>
                <w:sz w:val="22"/>
              </w:rPr>
            </w:pPr>
            <w:r>
              <w:rPr>
                <w:sz w:val="22"/>
              </w:rPr>
              <w:t>$66,398.40</w:t>
            </w:r>
          </w:p>
        </w:tc>
      </w:tr>
      <w:tr>
        <w:trPr>
          <w:trHeight w:val="505" w:hRule="atLeast"/>
        </w:trPr>
        <w:tc>
          <w:tcPr>
            <w:tcW w:w="6179" w:type="dxa"/>
          </w:tcPr>
          <w:p>
            <w:pPr>
              <w:pStyle w:val="TableParagraph"/>
              <w:tabs>
                <w:tab w:pos="1892" w:val="left" w:leader="none"/>
                <w:tab w:pos="2479" w:val="left" w:leader="none"/>
                <w:tab w:pos="3727" w:val="left" w:leader="none"/>
                <w:tab w:pos="5118" w:val="left" w:leader="none"/>
              </w:tabs>
              <w:spacing w:line="252" w:lineRule="exact" w:before="2"/>
              <w:ind w:right="96"/>
              <w:rPr>
                <w:sz w:val="22"/>
              </w:rPr>
            </w:pPr>
            <w:r>
              <w:rPr>
                <w:sz w:val="22"/>
              </w:rPr>
              <w:t>Mantenimiento</w:t>
              <w:tab/>
              <w:t>en</w:t>
              <w:tab/>
              <w:t>telefonía,</w:t>
              <w:tab/>
              <w:t>incluyendo</w:t>
              <w:tab/>
            </w:r>
            <w:r>
              <w:rPr>
                <w:spacing w:val="-4"/>
                <w:sz w:val="22"/>
              </w:rPr>
              <w:t>cableado, </w:t>
            </w:r>
            <w:r>
              <w:rPr>
                <w:sz w:val="22"/>
              </w:rPr>
              <w:t>extensiones y cambio de</w:t>
            </w:r>
            <w:r>
              <w:rPr>
                <w:spacing w:val="-4"/>
                <w:sz w:val="22"/>
              </w:rPr>
              <w:t> </w:t>
            </w:r>
            <w:r>
              <w:rPr>
                <w:sz w:val="22"/>
              </w:rPr>
              <w:t>sistema.</w:t>
            </w:r>
          </w:p>
        </w:tc>
        <w:tc>
          <w:tcPr>
            <w:tcW w:w="1028" w:type="dxa"/>
          </w:tcPr>
          <w:p>
            <w:pPr>
              <w:pStyle w:val="TableParagraph"/>
              <w:ind w:left="0"/>
              <w:rPr>
                <w:rFonts w:ascii="Times New Roman"/>
                <w:sz w:val="20"/>
              </w:rPr>
            </w:pPr>
          </w:p>
        </w:tc>
        <w:tc>
          <w:tcPr>
            <w:tcW w:w="1624" w:type="dxa"/>
          </w:tcPr>
          <w:p>
            <w:pPr>
              <w:pStyle w:val="TableParagraph"/>
              <w:spacing w:line="250" w:lineRule="exact"/>
              <w:ind w:left="0" w:right="95"/>
              <w:jc w:val="right"/>
              <w:rPr>
                <w:sz w:val="22"/>
              </w:rPr>
            </w:pPr>
            <w:r>
              <w:rPr>
                <w:sz w:val="22"/>
              </w:rPr>
              <w:t>$97,067.56</w:t>
            </w:r>
          </w:p>
        </w:tc>
      </w:tr>
      <w:tr>
        <w:trPr>
          <w:trHeight w:val="505" w:hRule="atLeast"/>
        </w:trPr>
        <w:tc>
          <w:tcPr>
            <w:tcW w:w="6179" w:type="dxa"/>
          </w:tcPr>
          <w:p>
            <w:pPr>
              <w:pStyle w:val="TableParagraph"/>
              <w:spacing w:line="252" w:lineRule="exact" w:before="2"/>
              <w:rPr>
                <w:sz w:val="22"/>
              </w:rPr>
            </w:pPr>
            <w:r>
              <w:rPr>
                <w:sz w:val="22"/>
              </w:rPr>
              <w:t>Reparación de intercomunicadores de 2 cámaras Gesell ubicadas en la Unidad de Servicios Psicológicos.</w:t>
            </w:r>
          </w:p>
        </w:tc>
        <w:tc>
          <w:tcPr>
            <w:tcW w:w="1028" w:type="dxa"/>
          </w:tcPr>
          <w:p>
            <w:pPr>
              <w:pStyle w:val="TableParagraph"/>
              <w:ind w:left="0"/>
              <w:rPr>
                <w:rFonts w:ascii="Times New Roman"/>
                <w:sz w:val="20"/>
              </w:rPr>
            </w:pPr>
          </w:p>
        </w:tc>
        <w:tc>
          <w:tcPr>
            <w:tcW w:w="1624" w:type="dxa"/>
          </w:tcPr>
          <w:p>
            <w:pPr>
              <w:pStyle w:val="TableParagraph"/>
              <w:spacing w:line="250" w:lineRule="exact"/>
              <w:ind w:left="0" w:right="96"/>
              <w:jc w:val="right"/>
              <w:rPr>
                <w:sz w:val="22"/>
              </w:rPr>
            </w:pPr>
            <w:r>
              <w:rPr>
                <w:sz w:val="22"/>
              </w:rPr>
              <w:t>$3,309.06</w:t>
            </w:r>
          </w:p>
        </w:tc>
      </w:tr>
      <w:tr>
        <w:trPr>
          <w:trHeight w:val="251" w:hRule="atLeast"/>
        </w:trPr>
        <w:tc>
          <w:tcPr>
            <w:tcW w:w="6179" w:type="dxa"/>
          </w:tcPr>
          <w:p>
            <w:pPr>
              <w:pStyle w:val="TableParagraph"/>
              <w:spacing w:line="232" w:lineRule="exact"/>
              <w:rPr>
                <w:sz w:val="22"/>
              </w:rPr>
            </w:pPr>
            <w:r>
              <w:rPr>
                <w:sz w:val="22"/>
              </w:rPr>
              <w:t>Cambio</w:t>
            </w:r>
            <w:r>
              <w:rPr>
                <w:spacing w:val="-12"/>
                <w:sz w:val="22"/>
              </w:rPr>
              <w:t> </w:t>
            </w:r>
            <w:r>
              <w:rPr>
                <w:sz w:val="22"/>
              </w:rPr>
              <w:t>de</w:t>
            </w:r>
            <w:r>
              <w:rPr>
                <w:spacing w:val="-14"/>
                <w:sz w:val="22"/>
              </w:rPr>
              <w:t> </w:t>
            </w:r>
            <w:r>
              <w:rPr>
                <w:sz w:val="22"/>
              </w:rPr>
              <w:t>1400</w:t>
            </w:r>
            <w:r>
              <w:rPr>
                <w:spacing w:val="-17"/>
                <w:sz w:val="22"/>
              </w:rPr>
              <w:t> </w:t>
            </w:r>
            <w:r>
              <w:rPr>
                <w:sz w:val="22"/>
              </w:rPr>
              <w:t>mesa-bancos</w:t>
            </w:r>
            <w:r>
              <w:rPr>
                <w:spacing w:val="-11"/>
                <w:sz w:val="22"/>
              </w:rPr>
              <w:t> </w:t>
            </w:r>
            <w:r>
              <w:rPr>
                <w:sz w:val="22"/>
              </w:rPr>
              <w:t>de</w:t>
            </w:r>
            <w:r>
              <w:rPr>
                <w:spacing w:val="-14"/>
                <w:sz w:val="22"/>
              </w:rPr>
              <w:t> </w:t>
            </w:r>
            <w:r>
              <w:rPr>
                <w:sz w:val="22"/>
              </w:rPr>
              <w:t>las</w:t>
            </w:r>
            <w:r>
              <w:rPr>
                <w:spacing w:val="-14"/>
                <w:sz w:val="22"/>
              </w:rPr>
              <w:t> </w:t>
            </w:r>
            <w:r>
              <w:rPr>
                <w:sz w:val="22"/>
              </w:rPr>
              <w:t>28</w:t>
            </w:r>
            <w:r>
              <w:rPr>
                <w:spacing w:val="-14"/>
                <w:sz w:val="22"/>
              </w:rPr>
              <w:t> </w:t>
            </w:r>
            <w:r>
              <w:rPr>
                <w:sz w:val="22"/>
              </w:rPr>
              <w:t>aulas</w:t>
            </w:r>
            <w:r>
              <w:rPr>
                <w:spacing w:val="-14"/>
                <w:sz w:val="22"/>
              </w:rPr>
              <w:t> </w:t>
            </w:r>
            <w:r>
              <w:rPr>
                <w:sz w:val="22"/>
              </w:rPr>
              <w:t>de</w:t>
            </w:r>
            <w:r>
              <w:rPr>
                <w:spacing w:val="-17"/>
                <w:sz w:val="22"/>
              </w:rPr>
              <w:t> </w:t>
            </w:r>
            <w:r>
              <w:rPr>
                <w:sz w:val="22"/>
              </w:rPr>
              <w:t>licenciatura.</w:t>
            </w:r>
          </w:p>
        </w:tc>
        <w:tc>
          <w:tcPr>
            <w:tcW w:w="1028" w:type="dxa"/>
          </w:tcPr>
          <w:p>
            <w:pPr>
              <w:pStyle w:val="TableParagraph"/>
              <w:ind w:left="0"/>
              <w:rPr>
                <w:rFonts w:ascii="Times New Roman"/>
                <w:sz w:val="18"/>
              </w:rPr>
            </w:pPr>
          </w:p>
        </w:tc>
        <w:tc>
          <w:tcPr>
            <w:tcW w:w="1624" w:type="dxa"/>
          </w:tcPr>
          <w:p>
            <w:pPr>
              <w:pStyle w:val="TableParagraph"/>
              <w:spacing w:line="232" w:lineRule="exact"/>
              <w:ind w:left="0" w:right="95"/>
              <w:jc w:val="right"/>
              <w:rPr>
                <w:sz w:val="22"/>
              </w:rPr>
            </w:pPr>
            <w:r>
              <w:rPr>
                <w:sz w:val="22"/>
              </w:rPr>
              <w:t>$1,360,100.00</w:t>
            </w:r>
          </w:p>
        </w:tc>
      </w:tr>
      <w:tr>
        <w:trPr>
          <w:trHeight w:val="506" w:hRule="atLeast"/>
        </w:trPr>
        <w:tc>
          <w:tcPr>
            <w:tcW w:w="6179" w:type="dxa"/>
          </w:tcPr>
          <w:p>
            <w:pPr>
              <w:pStyle w:val="TableParagraph"/>
              <w:spacing w:line="252" w:lineRule="exact" w:before="4"/>
              <w:rPr>
                <w:sz w:val="22"/>
              </w:rPr>
            </w:pPr>
            <w:r>
              <w:rPr>
                <w:sz w:val="22"/>
              </w:rPr>
              <w:t>Compra de 28 escritorios para renovar las 28 aulas de licenciatura.</w:t>
            </w:r>
          </w:p>
        </w:tc>
        <w:tc>
          <w:tcPr>
            <w:tcW w:w="1028" w:type="dxa"/>
          </w:tcPr>
          <w:p>
            <w:pPr>
              <w:pStyle w:val="TableParagraph"/>
              <w:ind w:left="0"/>
              <w:rPr>
                <w:rFonts w:ascii="Times New Roman"/>
                <w:sz w:val="20"/>
              </w:rPr>
            </w:pPr>
          </w:p>
        </w:tc>
        <w:tc>
          <w:tcPr>
            <w:tcW w:w="1624" w:type="dxa"/>
          </w:tcPr>
          <w:p>
            <w:pPr>
              <w:pStyle w:val="TableParagraph"/>
              <w:ind w:left="0" w:right="95"/>
              <w:jc w:val="right"/>
              <w:rPr>
                <w:sz w:val="22"/>
              </w:rPr>
            </w:pPr>
            <w:r>
              <w:rPr>
                <w:sz w:val="22"/>
              </w:rPr>
              <w:t>$199,816.96</w:t>
            </w:r>
          </w:p>
        </w:tc>
      </w:tr>
      <w:tr>
        <w:trPr>
          <w:trHeight w:val="504" w:hRule="atLeast"/>
        </w:trPr>
        <w:tc>
          <w:tcPr>
            <w:tcW w:w="6179" w:type="dxa"/>
          </w:tcPr>
          <w:p>
            <w:pPr>
              <w:pStyle w:val="TableParagraph"/>
              <w:spacing w:line="252" w:lineRule="exact" w:before="3"/>
              <w:rPr>
                <w:sz w:val="22"/>
              </w:rPr>
            </w:pPr>
            <w:r>
              <w:rPr>
                <w:sz w:val="22"/>
              </w:rPr>
              <w:t>Compra de 28 sillas para las 28 aulas de licenciatura (silla para el profesor).</w:t>
            </w:r>
          </w:p>
        </w:tc>
        <w:tc>
          <w:tcPr>
            <w:tcW w:w="1028" w:type="dxa"/>
          </w:tcPr>
          <w:p>
            <w:pPr>
              <w:pStyle w:val="TableParagraph"/>
              <w:ind w:left="0"/>
              <w:rPr>
                <w:rFonts w:ascii="Times New Roman"/>
                <w:sz w:val="20"/>
              </w:rPr>
            </w:pPr>
          </w:p>
        </w:tc>
        <w:tc>
          <w:tcPr>
            <w:tcW w:w="1624" w:type="dxa"/>
          </w:tcPr>
          <w:p>
            <w:pPr>
              <w:pStyle w:val="TableParagraph"/>
              <w:spacing w:line="251" w:lineRule="exact"/>
              <w:ind w:left="0" w:right="95"/>
              <w:jc w:val="right"/>
              <w:rPr>
                <w:sz w:val="22"/>
              </w:rPr>
            </w:pPr>
            <w:r>
              <w:rPr>
                <w:sz w:val="22"/>
              </w:rPr>
              <w:t>$28,034.24</w:t>
            </w:r>
          </w:p>
        </w:tc>
      </w:tr>
      <w:tr>
        <w:trPr>
          <w:trHeight w:val="1264" w:hRule="atLeast"/>
        </w:trPr>
        <w:tc>
          <w:tcPr>
            <w:tcW w:w="6179" w:type="dxa"/>
          </w:tcPr>
          <w:p>
            <w:pPr>
              <w:pStyle w:val="TableParagraph"/>
              <w:ind w:right="95"/>
              <w:jc w:val="both"/>
              <w:rPr>
                <w:sz w:val="22"/>
              </w:rPr>
            </w:pPr>
            <w:r>
              <w:rPr>
                <w:sz w:val="22"/>
              </w:rPr>
              <w:t>Demolición y cambio de mesas de trabajo ubicadas en los jardines alrededor del edificio administrativo, acondicionadas con energía eléctrica y sobrilla en base a membrana, colocación</w:t>
            </w:r>
            <w:r>
              <w:rPr>
                <w:spacing w:val="-9"/>
                <w:sz w:val="22"/>
              </w:rPr>
              <w:t> </w:t>
            </w:r>
            <w:r>
              <w:rPr>
                <w:sz w:val="22"/>
              </w:rPr>
              <w:t>de</w:t>
            </w:r>
            <w:r>
              <w:rPr>
                <w:spacing w:val="-11"/>
                <w:sz w:val="22"/>
              </w:rPr>
              <w:t> </w:t>
            </w:r>
            <w:r>
              <w:rPr>
                <w:sz w:val="22"/>
              </w:rPr>
              <w:t>luminarias,</w:t>
            </w:r>
            <w:r>
              <w:rPr>
                <w:spacing w:val="-9"/>
                <w:sz w:val="22"/>
              </w:rPr>
              <w:t> </w:t>
            </w:r>
            <w:r>
              <w:rPr>
                <w:sz w:val="22"/>
              </w:rPr>
              <w:t>y</w:t>
            </w:r>
            <w:r>
              <w:rPr>
                <w:spacing w:val="-11"/>
                <w:sz w:val="22"/>
              </w:rPr>
              <w:t> </w:t>
            </w:r>
            <w:r>
              <w:rPr>
                <w:sz w:val="22"/>
              </w:rPr>
              <w:t>demolición</w:t>
            </w:r>
            <w:r>
              <w:rPr>
                <w:spacing w:val="-8"/>
                <w:sz w:val="22"/>
              </w:rPr>
              <w:t> </w:t>
            </w:r>
            <w:r>
              <w:rPr>
                <w:sz w:val="22"/>
              </w:rPr>
              <w:t>y</w:t>
            </w:r>
            <w:r>
              <w:rPr>
                <w:spacing w:val="-12"/>
                <w:sz w:val="22"/>
              </w:rPr>
              <w:t> </w:t>
            </w:r>
            <w:r>
              <w:rPr>
                <w:sz w:val="22"/>
              </w:rPr>
              <w:t>reconstrucción</w:t>
            </w:r>
            <w:r>
              <w:rPr>
                <w:spacing w:val="-9"/>
                <w:sz w:val="22"/>
              </w:rPr>
              <w:t> </w:t>
            </w:r>
            <w:r>
              <w:rPr>
                <w:sz w:val="22"/>
              </w:rPr>
              <w:t>de</w:t>
            </w:r>
            <w:r>
              <w:rPr>
                <w:spacing w:val="-11"/>
                <w:sz w:val="22"/>
              </w:rPr>
              <w:t> </w:t>
            </w:r>
            <w:r>
              <w:rPr>
                <w:sz w:val="22"/>
              </w:rPr>
              <w:t>21</w:t>
            </w:r>
          </w:p>
          <w:p>
            <w:pPr>
              <w:pStyle w:val="TableParagraph"/>
              <w:spacing w:line="235" w:lineRule="exact"/>
              <w:jc w:val="both"/>
              <w:rPr>
                <w:sz w:val="22"/>
              </w:rPr>
            </w:pPr>
            <w:r>
              <w:rPr>
                <w:sz w:val="22"/>
              </w:rPr>
              <w:t>bancas en los diferentes pasillos de la facultad.</w:t>
            </w:r>
          </w:p>
        </w:tc>
        <w:tc>
          <w:tcPr>
            <w:tcW w:w="1028" w:type="dxa"/>
          </w:tcPr>
          <w:p>
            <w:pPr>
              <w:pStyle w:val="TableParagraph"/>
              <w:ind w:left="0"/>
              <w:rPr>
                <w:rFonts w:ascii="Times New Roman"/>
                <w:sz w:val="20"/>
              </w:rPr>
            </w:pPr>
          </w:p>
        </w:tc>
        <w:tc>
          <w:tcPr>
            <w:tcW w:w="1624" w:type="dxa"/>
          </w:tcPr>
          <w:p>
            <w:pPr>
              <w:pStyle w:val="TableParagraph"/>
              <w:spacing w:line="250" w:lineRule="exact"/>
              <w:ind w:left="0" w:right="95"/>
              <w:jc w:val="right"/>
              <w:rPr>
                <w:sz w:val="22"/>
              </w:rPr>
            </w:pPr>
            <w:r>
              <w:rPr>
                <w:sz w:val="22"/>
              </w:rPr>
              <w:t>$685,325.10</w:t>
            </w:r>
          </w:p>
        </w:tc>
      </w:tr>
      <w:tr>
        <w:trPr>
          <w:trHeight w:val="251" w:hRule="atLeast"/>
        </w:trPr>
        <w:tc>
          <w:tcPr>
            <w:tcW w:w="6179" w:type="dxa"/>
          </w:tcPr>
          <w:p>
            <w:pPr>
              <w:pStyle w:val="TableParagraph"/>
              <w:spacing w:line="232" w:lineRule="exact"/>
              <w:rPr>
                <w:sz w:val="22"/>
              </w:rPr>
            </w:pPr>
            <w:r>
              <w:rPr>
                <w:sz w:val="22"/>
              </w:rPr>
              <w:t>Total</w:t>
            </w:r>
          </w:p>
        </w:tc>
        <w:tc>
          <w:tcPr>
            <w:tcW w:w="1028" w:type="dxa"/>
          </w:tcPr>
          <w:p>
            <w:pPr>
              <w:pStyle w:val="TableParagraph"/>
              <w:ind w:left="0"/>
              <w:rPr>
                <w:rFonts w:ascii="Times New Roman"/>
                <w:sz w:val="18"/>
              </w:rPr>
            </w:pPr>
          </w:p>
        </w:tc>
        <w:tc>
          <w:tcPr>
            <w:tcW w:w="1624" w:type="dxa"/>
          </w:tcPr>
          <w:p>
            <w:pPr>
              <w:pStyle w:val="TableParagraph"/>
              <w:spacing w:line="232" w:lineRule="exact"/>
              <w:ind w:left="0" w:right="96"/>
              <w:jc w:val="right"/>
              <w:rPr>
                <w:sz w:val="22"/>
              </w:rPr>
            </w:pPr>
            <w:r>
              <w:rPr>
                <w:sz w:val="22"/>
              </w:rPr>
              <w:t>$3,608,217.32</w:t>
            </w:r>
          </w:p>
        </w:tc>
      </w:tr>
    </w:tbl>
    <w:p>
      <w:pPr>
        <w:pStyle w:val="BodyText"/>
        <w:spacing w:before="5"/>
        <w:rPr>
          <w:b/>
          <w:sz w:val="12"/>
        </w:rPr>
      </w:pPr>
    </w:p>
    <w:p>
      <w:pPr>
        <w:spacing w:before="92" w:after="5"/>
        <w:ind w:left="941" w:right="1178" w:firstLine="0"/>
        <w:jc w:val="center"/>
        <w:rPr>
          <w:b/>
          <w:sz w:val="24"/>
        </w:rPr>
      </w:pPr>
      <w:r>
        <w:rPr>
          <w:b/>
          <w:sz w:val="24"/>
        </w:rPr>
        <w:t>Obras concluidas</w:t>
      </w: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956"/>
        <w:gridCol w:w="6873"/>
      </w:tblGrid>
      <w:tr>
        <w:trPr>
          <w:trHeight w:val="253" w:hRule="atLeast"/>
        </w:trPr>
        <w:tc>
          <w:tcPr>
            <w:tcW w:w="1956" w:type="dxa"/>
            <w:tcBorders>
              <w:bottom w:val="single" w:sz="12" w:space="0" w:color="9CC2E4"/>
            </w:tcBorders>
          </w:tcPr>
          <w:p>
            <w:pPr>
              <w:pStyle w:val="TableParagraph"/>
              <w:spacing w:line="234" w:lineRule="exact"/>
              <w:ind w:left="151"/>
              <w:rPr>
                <w:b/>
                <w:sz w:val="22"/>
              </w:rPr>
            </w:pPr>
            <w:r>
              <w:rPr>
                <w:b/>
                <w:sz w:val="22"/>
              </w:rPr>
              <w:t>Campus/Plantel</w:t>
            </w:r>
          </w:p>
        </w:tc>
        <w:tc>
          <w:tcPr>
            <w:tcW w:w="6873" w:type="dxa"/>
            <w:tcBorders>
              <w:bottom w:val="single" w:sz="12" w:space="0" w:color="9CC2E4"/>
            </w:tcBorders>
          </w:tcPr>
          <w:p>
            <w:pPr>
              <w:pStyle w:val="TableParagraph"/>
              <w:spacing w:line="234" w:lineRule="exact"/>
              <w:ind w:left="2253"/>
              <w:rPr>
                <w:b/>
                <w:sz w:val="22"/>
              </w:rPr>
            </w:pPr>
            <w:r>
              <w:rPr>
                <w:b/>
                <w:sz w:val="22"/>
              </w:rPr>
              <w:t>Descripción de la obra</w:t>
            </w:r>
          </w:p>
        </w:tc>
      </w:tr>
      <w:tr>
        <w:trPr>
          <w:trHeight w:val="760" w:hRule="atLeast"/>
        </w:trPr>
        <w:tc>
          <w:tcPr>
            <w:tcW w:w="1956" w:type="dxa"/>
            <w:vMerge w:val="restart"/>
            <w:tcBorders>
              <w:top w:val="single" w:sz="12" w:space="0" w:color="9CC2E4"/>
            </w:tcBorders>
          </w:tcPr>
          <w:p>
            <w:pPr>
              <w:pStyle w:val="TableParagraph"/>
              <w:spacing w:line="242" w:lineRule="auto"/>
              <w:ind w:left="676" w:right="217" w:hanging="435"/>
              <w:rPr>
                <w:b/>
                <w:sz w:val="22"/>
              </w:rPr>
            </w:pPr>
            <w:r>
              <w:rPr>
                <w:b/>
                <w:sz w:val="22"/>
              </w:rPr>
              <w:t>Ciencias de la Salud</w:t>
            </w:r>
          </w:p>
        </w:tc>
        <w:tc>
          <w:tcPr>
            <w:tcW w:w="6873" w:type="dxa"/>
            <w:tcBorders>
              <w:top w:val="single" w:sz="12" w:space="0" w:color="9CC2E4"/>
            </w:tcBorders>
          </w:tcPr>
          <w:p>
            <w:pPr>
              <w:pStyle w:val="TableParagraph"/>
              <w:spacing w:line="250" w:lineRule="exact"/>
              <w:ind w:left="105"/>
              <w:rPr>
                <w:sz w:val="22"/>
              </w:rPr>
            </w:pPr>
            <w:r>
              <w:rPr>
                <w:sz w:val="22"/>
              </w:rPr>
              <w:t>2546m2 de Impermeabilización de los edificios Equidad y Género,</w:t>
            </w:r>
          </w:p>
          <w:p>
            <w:pPr>
              <w:pStyle w:val="TableParagraph"/>
              <w:spacing w:line="252" w:lineRule="exact" w:before="6"/>
              <w:ind w:left="105" w:right="98"/>
              <w:rPr>
                <w:sz w:val="22"/>
              </w:rPr>
            </w:pPr>
            <w:r>
              <w:rPr>
                <w:sz w:val="22"/>
              </w:rPr>
              <w:t>Unidad de Servicios Psicológicos y Posgrado en base a enarenado y membrana prefabricada de 4mm.</w:t>
            </w:r>
          </w:p>
        </w:tc>
      </w:tr>
      <w:tr>
        <w:trPr>
          <w:trHeight w:val="757" w:hRule="atLeast"/>
        </w:trPr>
        <w:tc>
          <w:tcPr>
            <w:tcW w:w="1956" w:type="dxa"/>
            <w:vMerge/>
            <w:tcBorders>
              <w:top w:val="nil"/>
            </w:tcBorders>
          </w:tcPr>
          <w:p>
            <w:pPr>
              <w:rPr>
                <w:sz w:val="2"/>
                <w:szCs w:val="2"/>
              </w:rPr>
            </w:pPr>
          </w:p>
        </w:tc>
        <w:tc>
          <w:tcPr>
            <w:tcW w:w="6873" w:type="dxa"/>
          </w:tcPr>
          <w:p>
            <w:pPr>
              <w:pStyle w:val="TableParagraph"/>
              <w:ind w:left="105" w:right="3"/>
              <w:rPr>
                <w:sz w:val="22"/>
              </w:rPr>
            </w:pPr>
            <w:r>
              <w:rPr>
                <w:sz w:val="22"/>
              </w:rPr>
              <w:t>Cambio y renovación de 6 luminarias del estacionamiento de alumnos incluyendo: mantenimiento de postes, cambio de lámpara a</w:t>
            </w:r>
          </w:p>
          <w:p>
            <w:pPr>
              <w:pStyle w:val="TableParagraph"/>
              <w:spacing w:line="234" w:lineRule="exact"/>
              <w:ind w:left="105"/>
              <w:rPr>
                <w:sz w:val="22"/>
              </w:rPr>
            </w:pPr>
            <w:r>
              <w:rPr>
                <w:sz w:val="22"/>
              </w:rPr>
              <w:t>LED.</w:t>
            </w:r>
          </w:p>
        </w:tc>
      </w:tr>
      <w:tr>
        <w:trPr>
          <w:trHeight w:val="506" w:hRule="atLeast"/>
        </w:trPr>
        <w:tc>
          <w:tcPr>
            <w:tcW w:w="1956" w:type="dxa"/>
            <w:vMerge/>
            <w:tcBorders>
              <w:top w:val="nil"/>
            </w:tcBorders>
          </w:tcPr>
          <w:p>
            <w:pPr>
              <w:rPr>
                <w:sz w:val="2"/>
                <w:szCs w:val="2"/>
              </w:rPr>
            </w:pPr>
          </w:p>
        </w:tc>
        <w:tc>
          <w:tcPr>
            <w:tcW w:w="6873" w:type="dxa"/>
          </w:tcPr>
          <w:p>
            <w:pPr>
              <w:pStyle w:val="TableParagraph"/>
              <w:spacing w:line="254" w:lineRule="exact"/>
              <w:ind w:left="105"/>
              <w:rPr>
                <w:sz w:val="22"/>
              </w:rPr>
            </w:pPr>
            <w:r>
              <w:rPr>
                <w:sz w:val="22"/>
              </w:rPr>
              <w:t>Mantenimiento en telefonía, incluyendo cableado, extensiones y cambio de sistema.</w:t>
            </w:r>
          </w:p>
        </w:tc>
      </w:tr>
      <w:tr>
        <w:trPr>
          <w:trHeight w:val="504" w:hRule="atLeast"/>
        </w:trPr>
        <w:tc>
          <w:tcPr>
            <w:tcW w:w="1956" w:type="dxa"/>
            <w:vMerge/>
            <w:tcBorders>
              <w:top w:val="nil"/>
            </w:tcBorders>
          </w:tcPr>
          <w:p>
            <w:pPr>
              <w:rPr>
                <w:sz w:val="2"/>
                <w:szCs w:val="2"/>
              </w:rPr>
            </w:pPr>
          </w:p>
        </w:tc>
        <w:tc>
          <w:tcPr>
            <w:tcW w:w="6873" w:type="dxa"/>
          </w:tcPr>
          <w:p>
            <w:pPr>
              <w:pStyle w:val="TableParagraph"/>
              <w:spacing w:line="248" w:lineRule="exact"/>
              <w:ind w:left="105"/>
              <w:rPr>
                <w:sz w:val="22"/>
              </w:rPr>
            </w:pPr>
            <w:r>
              <w:rPr>
                <w:sz w:val="22"/>
              </w:rPr>
              <w:t>Reparación de intercomunicadores de 2 cámaras Gesell ubicadas en</w:t>
            </w:r>
          </w:p>
          <w:p>
            <w:pPr>
              <w:pStyle w:val="TableParagraph"/>
              <w:spacing w:line="234" w:lineRule="exact" w:before="1"/>
              <w:ind w:left="105"/>
              <w:rPr>
                <w:sz w:val="22"/>
              </w:rPr>
            </w:pPr>
            <w:r>
              <w:rPr>
                <w:sz w:val="22"/>
              </w:rPr>
              <w:t>la Unidad de Servicios Psicológicos.</w:t>
            </w:r>
          </w:p>
        </w:tc>
      </w:tr>
      <w:tr>
        <w:trPr>
          <w:trHeight w:val="1264" w:hRule="atLeast"/>
        </w:trPr>
        <w:tc>
          <w:tcPr>
            <w:tcW w:w="1956" w:type="dxa"/>
            <w:vMerge/>
            <w:tcBorders>
              <w:top w:val="nil"/>
            </w:tcBorders>
          </w:tcPr>
          <w:p>
            <w:pPr>
              <w:rPr>
                <w:sz w:val="2"/>
                <w:szCs w:val="2"/>
              </w:rPr>
            </w:pPr>
          </w:p>
        </w:tc>
        <w:tc>
          <w:tcPr>
            <w:tcW w:w="6873" w:type="dxa"/>
          </w:tcPr>
          <w:p>
            <w:pPr>
              <w:pStyle w:val="TableParagraph"/>
              <w:ind w:left="105" w:right="94"/>
              <w:jc w:val="both"/>
              <w:rPr>
                <w:sz w:val="22"/>
              </w:rPr>
            </w:pPr>
            <w:r>
              <w:rPr>
                <w:sz w:val="22"/>
              </w:rPr>
              <w:t>Demolición y cambio de mesas de trabajo ubicadas en los jardines alrededor del edificio administrativo, acondicionadas con energía eléctrica y sobrilla en base a membrana, colocación de luminarias, y demolición y reconstrucción de 21 bancas en los diferentes pasillos</w:t>
            </w:r>
          </w:p>
          <w:p>
            <w:pPr>
              <w:pStyle w:val="TableParagraph"/>
              <w:spacing w:line="234" w:lineRule="exact"/>
              <w:ind w:left="105"/>
              <w:jc w:val="both"/>
              <w:rPr>
                <w:sz w:val="22"/>
              </w:rPr>
            </w:pPr>
            <w:r>
              <w:rPr>
                <w:sz w:val="22"/>
              </w:rPr>
              <w:t>de la facultad.</w:t>
            </w:r>
          </w:p>
        </w:tc>
      </w:tr>
    </w:tbl>
    <w:p>
      <w:pPr>
        <w:spacing w:after="0" w:line="234" w:lineRule="exact"/>
        <w:jc w:val="both"/>
        <w:rPr>
          <w:sz w:val="22"/>
        </w:rPr>
        <w:sectPr>
          <w:pgSz w:w="12240" w:h="15840"/>
          <w:pgMar w:header="713" w:footer="76" w:top="2000" w:bottom="340" w:left="820" w:right="5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9"/>
        </w:rPr>
      </w:pPr>
    </w:p>
    <w:p>
      <w:pPr>
        <w:spacing w:after="0"/>
        <w:rPr>
          <w:sz w:val="29"/>
        </w:rPr>
        <w:sectPr>
          <w:pgSz w:w="12240" w:h="15840"/>
          <w:pgMar w:header="713" w:footer="76" w:top="2000" w:bottom="340" w:left="820" w:right="580"/>
        </w:sectPr>
      </w:pPr>
    </w:p>
    <w:p>
      <w:pPr>
        <w:pStyle w:val="BodyText"/>
        <w:rPr>
          <w:b/>
          <w:sz w:val="18"/>
        </w:rPr>
      </w:pPr>
    </w:p>
    <w:p>
      <w:pPr>
        <w:pStyle w:val="BodyText"/>
        <w:rPr>
          <w:b/>
          <w:sz w:val="18"/>
        </w:rPr>
      </w:pPr>
    </w:p>
    <w:p>
      <w:pPr>
        <w:pStyle w:val="BodyText"/>
        <w:spacing w:before="9"/>
        <w:rPr>
          <w:b/>
          <w:sz w:val="15"/>
        </w:rPr>
      </w:pPr>
    </w:p>
    <w:p>
      <w:pPr>
        <w:spacing w:before="0"/>
        <w:ind w:left="1011" w:right="0" w:firstLine="0"/>
        <w:jc w:val="left"/>
        <w:rPr>
          <w:rFonts w:ascii="Calibri"/>
          <w:sz w:val="18"/>
        </w:rPr>
      </w:pPr>
      <w:r>
        <w:rPr>
          <w:rFonts w:ascii="Calibri"/>
          <w:color w:val="585858"/>
          <w:sz w:val="18"/>
        </w:rPr>
        <w:t>$60,000.00</w:t>
      </w:r>
    </w:p>
    <w:p>
      <w:pPr>
        <w:pStyle w:val="Heading1"/>
        <w:spacing w:before="28"/>
        <w:ind w:left="475"/>
      </w:pPr>
      <w:r>
        <w:rPr>
          <w:b w:val="0"/>
        </w:rPr>
        <w:br w:type="column"/>
      </w:r>
      <w:r>
        <w:rPr/>
        <w:t>Mejoramiento de instalaciones deportivas</w:t>
      </w:r>
    </w:p>
    <w:p>
      <w:pPr>
        <w:pStyle w:val="BodyText"/>
        <w:spacing w:before="6"/>
        <w:rPr>
          <w:rFonts w:ascii="Calibri"/>
          <w:b/>
          <w:sz w:val="16"/>
        </w:rPr>
      </w:pPr>
      <w:r>
        <w:rPr/>
        <w:pict>
          <v:line style="position:absolute;mso-position-horizontal-relative:page;mso-position-vertical-relative:paragraph;z-index:992;mso-wrap-distance-left:0;mso-wrap-distance-right:0" from="142.929993pt,12.437666pt" to="535.499993pt,12.437666pt" stroked="true" strokeweight=".75pt" strokecolor="#d9d9d9">
            <v:stroke dashstyle="solid"/>
            <w10:wrap type="topAndBottom"/>
          </v:line>
        </w:pict>
      </w:r>
    </w:p>
    <w:p>
      <w:pPr>
        <w:spacing w:after="0"/>
        <w:rPr>
          <w:rFonts w:ascii="Calibri"/>
          <w:sz w:val="16"/>
        </w:rPr>
        <w:sectPr>
          <w:type w:val="continuous"/>
          <w:pgSz w:w="12240" w:h="15840"/>
          <w:pgMar w:top="2720" w:bottom="1580" w:left="820" w:right="580"/>
          <w:cols w:num="2" w:equalWidth="0">
            <w:col w:w="1832" w:space="40"/>
            <w:col w:w="8968"/>
          </w:cols>
        </w:sectPr>
      </w:pPr>
    </w:p>
    <w:p>
      <w:pPr>
        <w:pStyle w:val="BodyText"/>
        <w:rPr>
          <w:rFonts w:ascii="Calibri"/>
          <w:b/>
          <w:sz w:val="20"/>
        </w:rPr>
      </w:pPr>
    </w:p>
    <w:p>
      <w:pPr>
        <w:pStyle w:val="BodyText"/>
        <w:spacing w:before="7"/>
        <w:rPr>
          <w:rFonts w:ascii="Calibri"/>
          <w:b/>
          <w:sz w:val="15"/>
        </w:rPr>
      </w:pPr>
    </w:p>
    <w:p>
      <w:pPr>
        <w:spacing w:before="0"/>
        <w:ind w:left="1011" w:right="0" w:firstLine="0"/>
        <w:jc w:val="left"/>
        <w:rPr>
          <w:rFonts w:ascii="Calibri"/>
          <w:sz w:val="18"/>
        </w:rPr>
      </w:pPr>
      <w:r>
        <w:rPr/>
        <w:pict>
          <v:group style="position:absolute;margin-left:142.929993pt;margin-top:-9.330645pt;width:392.6pt;height:179.05pt;mso-position-horizontal-relative:page;mso-position-vertical-relative:paragraph;z-index:3088" coordorigin="2859,-187" coordsize="7852,3581">
            <v:shape style="position:absolute;left:2858;top:120;width:7852;height:3266" coordorigin="2859,121" coordsize="7852,3266" path="m2859,3386l10710,3386m8354,2734l10710,2734m2859,2734l5215,2734m8354,2079l10710,2079m2859,2079l5215,2079m8354,1426l10710,1426m2859,1426l5215,1426m8354,773l10710,773m2859,773l5215,773m8354,121l10710,121m2859,121l5215,121e" filled="false" stroked="true" strokeweight=".75pt" strokecolor="#d9d9d9">
              <v:path arrowok="t"/>
              <v:stroke dashstyle="solid"/>
            </v:shape>
            <v:rect style="position:absolute;left:5215;top:-187;width:3140;height:3573" filled="true" fillcolor="#5b9bd4" stroked="false">
              <v:fill type="solid"/>
            </v:rect>
            <v:shape style="position:absolute;left:5214;top:636;width:2239;height:963" coordorigin="5214,637" coordsize="2239,963" path="m6626,1042l6272,1042,5214,1600,6626,1042xm7452,637l6036,637,6036,1042,7452,1042,7452,637xe" filled="true" fillcolor="#ffffff" stroked="false">
              <v:path arrowok="t"/>
              <v:fill type="solid"/>
            </v:shape>
            <v:shape style="position:absolute;left:5214;top:636;width:2239;height:963" coordorigin="5214,637" coordsize="2239,963" path="m6036,637l6272,637,6626,637,7452,637,7452,873,7452,975,7452,1042,6626,1042,5214,1600,6272,1042,6036,1042,6036,975,6036,873,6036,637xe" filled="false" stroked="true" strokeweight=".75pt" strokecolor="#bebebe">
              <v:path arrowok="t"/>
              <v:stroke dashstyle="solid"/>
            </v:shape>
            <v:shape style="position:absolute;left:5215;top:-187;width:3140;height:3573" type="#_x0000_t202" filled="false" stroked="false">
              <v:textbox inset="0,0,0,0">
                <w:txbxContent>
                  <w:p>
                    <w:pPr>
                      <w:spacing w:line="240" w:lineRule="auto" w:before="0"/>
                      <w:rPr>
                        <w:rFonts w:ascii="Calibri"/>
                        <w:sz w:val="28"/>
                      </w:rPr>
                    </w:pPr>
                  </w:p>
                  <w:p>
                    <w:pPr>
                      <w:spacing w:line="240" w:lineRule="auto" w:before="0"/>
                      <w:rPr>
                        <w:rFonts w:ascii="Calibri"/>
                        <w:sz w:val="28"/>
                      </w:rPr>
                    </w:pPr>
                  </w:p>
                  <w:p>
                    <w:pPr>
                      <w:spacing w:before="172"/>
                      <w:ind w:left="889" w:right="0" w:firstLine="0"/>
                      <w:jc w:val="left"/>
                      <w:rPr>
                        <w:rFonts w:ascii="Calibri"/>
                        <w:b/>
                        <w:sz w:val="28"/>
                      </w:rPr>
                    </w:pPr>
                    <w:r>
                      <w:rPr>
                        <w:rFonts w:ascii="Calibri"/>
                        <w:b/>
                        <w:color w:val="585858"/>
                        <w:sz w:val="28"/>
                      </w:rPr>
                      <w:t>$54,700.85</w:t>
                    </w:r>
                  </w:p>
                </w:txbxContent>
              </v:textbox>
              <w10:wrap type="none"/>
            </v:shape>
            <w10:wrap type="none"/>
          </v:group>
        </w:pict>
      </w:r>
      <w:r>
        <w:rPr>
          <w:rFonts w:ascii="Calibri"/>
          <w:color w:val="585858"/>
          <w:sz w:val="18"/>
        </w:rPr>
        <w:t>$50,000.00</w:t>
      </w:r>
    </w:p>
    <w:p>
      <w:pPr>
        <w:pStyle w:val="BodyText"/>
        <w:rPr>
          <w:rFonts w:ascii="Calibri"/>
          <w:sz w:val="20"/>
        </w:rPr>
      </w:pPr>
    </w:p>
    <w:p>
      <w:pPr>
        <w:pStyle w:val="BodyText"/>
        <w:spacing w:before="6"/>
        <w:rPr>
          <w:rFonts w:ascii="Calibri"/>
          <w:sz w:val="15"/>
        </w:rPr>
      </w:pPr>
    </w:p>
    <w:p>
      <w:pPr>
        <w:spacing w:before="0"/>
        <w:ind w:left="1011" w:right="0" w:firstLine="0"/>
        <w:jc w:val="left"/>
        <w:rPr>
          <w:rFonts w:ascii="Calibri"/>
          <w:sz w:val="18"/>
        </w:rPr>
      </w:pPr>
      <w:r>
        <w:rPr>
          <w:rFonts w:ascii="Calibri"/>
          <w:color w:val="585858"/>
          <w:sz w:val="18"/>
        </w:rPr>
        <w:t>$40,000.00</w:t>
      </w:r>
    </w:p>
    <w:p>
      <w:pPr>
        <w:pStyle w:val="BodyText"/>
        <w:rPr>
          <w:rFonts w:ascii="Calibri"/>
          <w:sz w:val="20"/>
        </w:rPr>
      </w:pPr>
    </w:p>
    <w:p>
      <w:pPr>
        <w:pStyle w:val="BodyText"/>
        <w:spacing w:before="6"/>
        <w:rPr>
          <w:rFonts w:ascii="Calibri"/>
          <w:sz w:val="15"/>
        </w:rPr>
      </w:pPr>
    </w:p>
    <w:p>
      <w:pPr>
        <w:spacing w:before="0"/>
        <w:ind w:left="1011" w:right="0" w:firstLine="0"/>
        <w:jc w:val="left"/>
        <w:rPr>
          <w:rFonts w:ascii="Calibri"/>
          <w:sz w:val="18"/>
        </w:rPr>
      </w:pPr>
      <w:r>
        <w:rPr>
          <w:rFonts w:ascii="Calibri"/>
          <w:color w:val="585858"/>
          <w:sz w:val="18"/>
        </w:rPr>
        <w:t>$30,000.00</w:t>
      </w:r>
    </w:p>
    <w:p>
      <w:pPr>
        <w:pStyle w:val="BodyText"/>
        <w:rPr>
          <w:rFonts w:ascii="Calibri"/>
          <w:sz w:val="20"/>
        </w:rPr>
      </w:pPr>
    </w:p>
    <w:p>
      <w:pPr>
        <w:pStyle w:val="BodyText"/>
        <w:spacing w:before="7"/>
        <w:rPr>
          <w:rFonts w:ascii="Calibri"/>
          <w:sz w:val="15"/>
        </w:rPr>
      </w:pPr>
    </w:p>
    <w:p>
      <w:pPr>
        <w:spacing w:before="0"/>
        <w:ind w:left="1011" w:right="0" w:firstLine="0"/>
        <w:jc w:val="left"/>
        <w:rPr>
          <w:rFonts w:ascii="Calibri"/>
          <w:sz w:val="18"/>
        </w:rPr>
      </w:pPr>
      <w:r>
        <w:rPr>
          <w:rFonts w:ascii="Calibri"/>
          <w:color w:val="585858"/>
          <w:sz w:val="18"/>
        </w:rPr>
        <w:t>$20,000.00</w:t>
      </w:r>
    </w:p>
    <w:p>
      <w:pPr>
        <w:pStyle w:val="BodyText"/>
        <w:rPr>
          <w:rFonts w:ascii="Calibri"/>
          <w:sz w:val="20"/>
        </w:rPr>
      </w:pPr>
    </w:p>
    <w:p>
      <w:pPr>
        <w:pStyle w:val="BodyText"/>
        <w:spacing w:before="6"/>
        <w:rPr>
          <w:rFonts w:ascii="Calibri"/>
          <w:sz w:val="15"/>
        </w:rPr>
      </w:pPr>
    </w:p>
    <w:p>
      <w:pPr>
        <w:spacing w:before="0"/>
        <w:ind w:left="1011" w:right="0" w:firstLine="0"/>
        <w:jc w:val="left"/>
        <w:rPr>
          <w:rFonts w:ascii="Calibri"/>
          <w:sz w:val="18"/>
        </w:rPr>
      </w:pPr>
      <w:r>
        <w:rPr>
          <w:rFonts w:ascii="Calibri"/>
          <w:color w:val="585858"/>
          <w:sz w:val="18"/>
        </w:rPr>
        <w:t>$10,000.00</w:t>
      </w:r>
    </w:p>
    <w:p>
      <w:pPr>
        <w:pStyle w:val="BodyText"/>
        <w:rPr>
          <w:rFonts w:ascii="Calibri"/>
          <w:sz w:val="20"/>
        </w:rPr>
      </w:pPr>
    </w:p>
    <w:p>
      <w:pPr>
        <w:pStyle w:val="BodyText"/>
        <w:spacing w:before="6"/>
        <w:rPr>
          <w:rFonts w:ascii="Calibri"/>
          <w:sz w:val="15"/>
        </w:rPr>
      </w:pPr>
    </w:p>
    <w:p>
      <w:pPr>
        <w:spacing w:before="0"/>
        <w:ind w:left="1421" w:right="0" w:firstLine="0"/>
        <w:jc w:val="left"/>
        <w:rPr>
          <w:rFonts w:ascii="Calibri"/>
          <w:sz w:val="18"/>
        </w:rPr>
      </w:pPr>
      <w:r>
        <w:rPr>
          <w:rFonts w:ascii="Calibri"/>
          <w:color w:val="585858"/>
          <w:sz w:val="18"/>
        </w:rPr>
        <w:t>$0.00</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5"/>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177"/>
        <w:gridCol w:w="3219"/>
        <w:gridCol w:w="708"/>
        <w:gridCol w:w="2029"/>
      </w:tblGrid>
      <w:tr>
        <w:trPr>
          <w:trHeight w:val="251" w:hRule="atLeast"/>
        </w:trPr>
        <w:tc>
          <w:tcPr>
            <w:tcW w:w="2177" w:type="dxa"/>
            <w:tcBorders>
              <w:bottom w:val="single" w:sz="12" w:space="0" w:color="9CC2E4"/>
              <w:right w:val="single" w:sz="6" w:space="0" w:color="BCD5ED"/>
            </w:tcBorders>
          </w:tcPr>
          <w:p>
            <w:pPr>
              <w:pStyle w:val="TableParagraph"/>
              <w:spacing w:line="231" w:lineRule="exact"/>
              <w:ind w:left="261"/>
              <w:rPr>
                <w:b/>
                <w:sz w:val="22"/>
              </w:rPr>
            </w:pPr>
            <w:r>
              <w:rPr>
                <w:b/>
                <w:sz w:val="22"/>
              </w:rPr>
              <w:t>Campus/Plantel</w:t>
            </w:r>
          </w:p>
        </w:tc>
        <w:tc>
          <w:tcPr>
            <w:tcW w:w="3219" w:type="dxa"/>
            <w:tcBorders>
              <w:left w:val="single" w:sz="6" w:space="0" w:color="BCD5ED"/>
              <w:bottom w:val="single" w:sz="12" w:space="0" w:color="9CC2E4"/>
            </w:tcBorders>
          </w:tcPr>
          <w:p>
            <w:pPr>
              <w:pStyle w:val="TableParagraph"/>
              <w:spacing w:line="231" w:lineRule="exact"/>
              <w:ind w:left="974"/>
              <w:rPr>
                <w:b/>
                <w:sz w:val="22"/>
              </w:rPr>
            </w:pPr>
            <w:r>
              <w:rPr>
                <w:b/>
                <w:sz w:val="22"/>
              </w:rPr>
              <w:t>Descripción</w:t>
            </w:r>
          </w:p>
        </w:tc>
        <w:tc>
          <w:tcPr>
            <w:tcW w:w="708" w:type="dxa"/>
            <w:tcBorders>
              <w:bottom w:val="single" w:sz="12" w:space="0" w:color="9CC2E4"/>
            </w:tcBorders>
          </w:tcPr>
          <w:p>
            <w:pPr>
              <w:pStyle w:val="TableParagraph"/>
              <w:spacing w:line="141" w:lineRule="auto" w:before="42"/>
              <w:ind w:left="220"/>
              <w:rPr>
                <w:b/>
                <w:sz w:val="14"/>
              </w:rPr>
            </w:pPr>
            <w:r>
              <w:rPr>
                <w:b/>
                <w:position w:val="-7"/>
                <w:sz w:val="22"/>
              </w:rPr>
              <w:t>M</w:t>
            </w:r>
            <w:r>
              <w:rPr>
                <w:b/>
                <w:sz w:val="14"/>
              </w:rPr>
              <w:t>2</w:t>
            </w:r>
          </w:p>
        </w:tc>
        <w:tc>
          <w:tcPr>
            <w:tcW w:w="2029" w:type="dxa"/>
            <w:tcBorders>
              <w:bottom w:val="single" w:sz="12" w:space="0" w:color="9CC2E4"/>
            </w:tcBorders>
          </w:tcPr>
          <w:p>
            <w:pPr>
              <w:pStyle w:val="TableParagraph"/>
              <w:spacing w:line="231" w:lineRule="exact"/>
              <w:ind w:left="683"/>
              <w:rPr>
                <w:b/>
                <w:sz w:val="22"/>
              </w:rPr>
            </w:pPr>
            <w:r>
              <w:rPr>
                <w:b/>
                <w:sz w:val="22"/>
              </w:rPr>
              <w:t>Monto</w:t>
            </w:r>
          </w:p>
        </w:tc>
      </w:tr>
      <w:tr>
        <w:trPr>
          <w:trHeight w:val="507" w:hRule="atLeast"/>
        </w:trPr>
        <w:tc>
          <w:tcPr>
            <w:tcW w:w="2177" w:type="dxa"/>
            <w:vMerge w:val="restart"/>
            <w:tcBorders>
              <w:top w:val="single" w:sz="12" w:space="0" w:color="9CC2E4"/>
              <w:right w:val="single" w:sz="6" w:space="0" w:color="BCD5ED"/>
            </w:tcBorders>
          </w:tcPr>
          <w:p>
            <w:pPr>
              <w:pStyle w:val="TableParagraph"/>
              <w:ind w:left="134" w:right="119" w:hanging="1"/>
              <w:jc w:val="center"/>
              <w:rPr>
                <w:b/>
                <w:sz w:val="22"/>
              </w:rPr>
            </w:pPr>
            <w:r>
              <w:rPr>
                <w:b/>
                <w:sz w:val="22"/>
              </w:rPr>
              <w:t>Centro de Acondicionamient o Físico y Mental Ciencias de la Salud</w:t>
            </w:r>
          </w:p>
        </w:tc>
        <w:tc>
          <w:tcPr>
            <w:tcW w:w="3219" w:type="dxa"/>
            <w:tcBorders>
              <w:top w:val="single" w:sz="12" w:space="0" w:color="9CC2E4"/>
              <w:left w:val="single" w:sz="6" w:space="0" w:color="BCD5ED"/>
            </w:tcBorders>
          </w:tcPr>
          <w:p>
            <w:pPr>
              <w:pStyle w:val="TableParagraph"/>
              <w:tabs>
                <w:tab w:pos="2862" w:val="left" w:leader="none"/>
              </w:tabs>
              <w:spacing w:line="252" w:lineRule="exact" w:before="4"/>
              <w:ind w:left="105" w:right="97"/>
              <w:rPr>
                <w:sz w:val="22"/>
              </w:rPr>
            </w:pPr>
            <w:r>
              <w:rPr>
                <w:sz w:val="22"/>
              </w:rPr>
              <w:t>Mantenimiento</w:t>
              <w:tab/>
            </w:r>
            <w:r>
              <w:rPr>
                <w:spacing w:val="-10"/>
                <w:sz w:val="22"/>
              </w:rPr>
              <w:t>de </w:t>
            </w:r>
            <w:r>
              <w:rPr>
                <w:sz w:val="22"/>
              </w:rPr>
              <w:t>caminadoras</w:t>
            </w:r>
          </w:p>
        </w:tc>
        <w:tc>
          <w:tcPr>
            <w:tcW w:w="708" w:type="dxa"/>
            <w:tcBorders>
              <w:top w:val="single" w:sz="12" w:space="0" w:color="9CC2E4"/>
            </w:tcBorders>
          </w:tcPr>
          <w:p>
            <w:pPr>
              <w:pStyle w:val="TableParagraph"/>
              <w:ind w:left="0"/>
              <w:rPr>
                <w:rFonts w:ascii="Times New Roman"/>
                <w:sz w:val="22"/>
              </w:rPr>
            </w:pPr>
          </w:p>
        </w:tc>
        <w:tc>
          <w:tcPr>
            <w:tcW w:w="2029" w:type="dxa"/>
            <w:tcBorders>
              <w:top w:val="single" w:sz="12" w:space="0" w:color="9CC2E4"/>
            </w:tcBorders>
          </w:tcPr>
          <w:p>
            <w:pPr>
              <w:pStyle w:val="TableParagraph"/>
              <w:spacing w:line="252" w:lineRule="exact"/>
              <w:ind w:left="0" w:right="94"/>
              <w:jc w:val="right"/>
              <w:rPr>
                <w:sz w:val="22"/>
              </w:rPr>
            </w:pPr>
            <w:r>
              <w:rPr>
                <w:sz w:val="22"/>
              </w:rPr>
              <w:t>$36,540.00</w:t>
            </w:r>
          </w:p>
        </w:tc>
      </w:tr>
      <w:tr>
        <w:trPr>
          <w:trHeight w:val="506" w:hRule="atLeast"/>
        </w:trPr>
        <w:tc>
          <w:tcPr>
            <w:tcW w:w="2177" w:type="dxa"/>
            <w:vMerge/>
            <w:tcBorders>
              <w:top w:val="nil"/>
              <w:right w:val="single" w:sz="6" w:space="0" w:color="BCD5ED"/>
            </w:tcBorders>
          </w:tcPr>
          <w:p>
            <w:pPr>
              <w:rPr>
                <w:sz w:val="2"/>
                <w:szCs w:val="2"/>
              </w:rPr>
            </w:pPr>
          </w:p>
        </w:tc>
        <w:tc>
          <w:tcPr>
            <w:tcW w:w="3219" w:type="dxa"/>
            <w:tcBorders>
              <w:left w:val="single" w:sz="6" w:space="0" w:color="BCD5ED"/>
            </w:tcBorders>
          </w:tcPr>
          <w:p>
            <w:pPr>
              <w:pStyle w:val="TableParagraph"/>
              <w:spacing w:line="252" w:lineRule="exact" w:before="2"/>
              <w:ind w:left="105" w:right="97"/>
              <w:rPr>
                <w:sz w:val="22"/>
              </w:rPr>
            </w:pPr>
            <w:r>
              <w:rPr>
                <w:sz w:val="22"/>
              </w:rPr>
              <w:t>Reparación y mantenimiento de puertas de cristal</w:t>
            </w:r>
          </w:p>
        </w:tc>
        <w:tc>
          <w:tcPr>
            <w:tcW w:w="708" w:type="dxa"/>
          </w:tcPr>
          <w:p>
            <w:pPr>
              <w:pStyle w:val="TableParagraph"/>
              <w:ind w:left="0"/>
              <w:rPr>
                <w:rFonts w:ascii="Times New Roman"/>
                <w:sz w:val="22"/>
              </w:rPr>
            </w:pPr>
          </w:p>
        </w:tc>
        <w:tc>
          <w:tcPr>
            <w:tcW w:w="2029" w:type="dxa"/>
          </w:tcPr>
          <w:p>
            <w:pPr>
              <w:pStyle w:val="TableParagraph"/>
              <w:spacing w:line="250" w:lineRule="exact"/>
              <w:ind w:left="0" w:right="94"/>
              <w:jc w:val="right"/>
              <w:rPr>
                <w:sz w:val="22"/>
              </w:rPr>
            </w:pPr>
            <w:r>
              <w:rPr>
                <w:sz w:val="22"/>
              </w:rPr>
              <w:t>$7,350.00</w:t>
            </w:r>
          </w:p>
        </w:tc>
      </w:tr>
      <w:tr>
        <w:trPr>
          <w:trHeight w:val="757" w:hRule="atLeast"/>
        </w:trPr>
        <w:tc>
          <w:tcPr>
            <w:tcW w:w="2177" w:type="dxa"/>
            <w:vMerge/>
            <w:tcBorders>
              <w:top w:val="nil"/>
              <w:right w:val="single" w:sz="6" w:space="0" w:color="BCD5ED"/>
            </w:tcBorders>
          </w:tcPr>
          <w:p>
            <w:pPr>
              <w:rPr>
                <w:sz w:val="2"/>
                <w:szCs w:val="2"/>
              </w:rPr>
            </w:pPr>
          </w:p>
        </w:tc>
        <w:tc>
          <w:tcPr>
            <w:tcW w:w="3219" w:type="dxa"/>
            <w:tcBorders>
              <w:left w:val="single" w:sz="6" w:space="0" w:color="BCD5ED"/>
            </w:tcBorders>
          </w:tcPr>
          <w:p>
            <w:pPr>
              <w:pStyle w:val="TableParagraph"/>
              <w:spacing w:line="252" w:lineRule="exact" w:before="2"/>
              <w:ind w:left="105" w:right="97"/>
              <w:jc w:val="both"/>
              <w:rPr>
                <w:sz w:val="22"/>
              </w:rPr>
            </w:pPr>
            <w:r>
              <w:rPr>
                <w:sz w:val="22"/>
              </w:rPr>
              <w:t>Reparación y mantenimiento de sistema de acceso (huella digital)</w:t>
            </w:r>
          </w:p>
        </w:tc>
        <w:tc>
          <w:tcPr>
            <w:tcW w:w="708" w:type="dxa"/>
          </w:tcPr>
          <w:p>
            <w:pPr>
              <w:pStyle w:val="TableParagraph"/>
              <w:ind w:left="0"/>
              <w:rPr>
                <w:rFonts w:ascii="Times New Roman"/>
                <w:sz w:val="22"/>
              </w:rPr>
            </w:pPr>
          </w:p>
        </w:tc>
        <w:tc>
          <w:tcPr>
            <w:tcW w:w="2029" w:type="dxa"/>
          </w:tcPr>
          <w:p>
            <w:pPr>
              <w:pStyle w:val="TableParagraph"/>
              <w:spacing w:line="250" w:lineRule="exact"/>
              <w:ind w:left="0" w:right="94"/>
              <w:jc w:val="right"/>
              <w:rPr>
                <w:sz w:val="22"/>
              </w:rPr>
            </w:pPr>
            <w:r>
              <w:rPr>
                <w:sz w:val="22"/>
              </w:rPr>
              <w:t>$3,897.25</w:t>
            </w:r>
          </w:p>
        </w:tc>
      </w:tr>
      <w:tr>
        <w:trPr>
          <w:trHeight w:val="506" w:hRule="atLeast"/>
        </w:trPr>
        <w:tc>
          <w:tcPr>
            <w:tcW w:w="2177" w:type="dxa"/>
            <w:vMerge/>
            <w:tcBorders>
              <w:top w:val="nil"/>
              <w:right w:val="single" w:sz="6" w:space="0" w:color="BCD5ED"/>
            </w:tcBorders>
          </w:tcPr>
          <w:p>
            <w:pPr>
              <w:rPr>
                <w:sz w:val="2"/>
                <w:szCs w:val="2"/>
              </w:rPr>
            </w:pPr>
          </w:p>
        </w:tc>
        <w:tc>
          <w:tcPr>
            <w:tcW w:w="3219" w:type="dxa"/>
            <w:tcBorders>
              <w:left w:val="single" w:sz="6" w:space="0" w:color="BCD5ED"/>
            </w:tcBorders>
          </w:tcPr>
          <w:p>
            <w:pPr>
              <w:pStyle w:val="TableParagraph"/>
              <w:tabs>
                <w:tab w:pos="1139" w:val="left" w:leader="none"/>
                <w:tab w:pos="1660" w:val="left" w:leader="none"/>
                <w:tab w:pos="2984" w:val="left" w:leader="none"/>
              </w:tabs>
              <w:spacing w:line="252" w:lineRule="exact" w:before="2"/>
              <w:ind w:left="105" w:right="97"/>
              <w:rPr>
                <w:sz w:val="22"/>
              </w:rPr>
            </w:pPr>
            <w:r>
              <w:rPr>
                <w:sz w:val="22"/>
              </w:rPr>
              <w:t>Cambio</w:t>
              <w:tab/>
              <w:t>de</w:t>
              <w:tab/>
              <w:t>cerraduras</w:t>
              <w:tab/>
            </w:r>
            <w:r>
              <w:rPr>
                <w:spacing w:val="-18"/>
                <w:sz w:val="22"/>
              </w:rPr>
              <w:t>a </w:t>
            </w:r>
            <w:r>
              <w:rPr>
                <w:sz w:val="22"/>
              </w:rPr>
              <w:t>puertas</w:t>
            </w:r>
            <w:r>
              <w:rPr>
                <w:spacing w:val="-2"/>
                <w:sz w:val="22"/>
              </w:rPr>
              <w:t> </w:t>
            </w:r>
            <w:r>
              <w:rPr>
                <w:sz w:val="22"/>
              </w:rPr>
              <w:t>templadas</w:t>
            </w:r>
          </w:p>
        </w:tc>
        <w:tc>
          <w:tcPr>
            <w:tcW w:w="708" w:type="dxa"/>
          </w:tcPr>
          <w:p>
            <w:pPr>
              <w:pStyle w:val="TableParagraph"/>
              <w:ind w:left="0"/>
              <w:rPr>
                <w:rFonts w:ascii="Times New Roman"/>
                <w:sz w:val="22"/>
              </w:rPr>
            </w:pPr>
          </w:p>
        </w:tc>
        <w:tc>
          <w:tcPr>
            <w:tcW w:w="2029" w:type="dxa"/>
          </w:tcPr>
          <w:p>
            <w:pPr>
              <w:pStyle w:val="TableParagraph"/>
              <w:spacing w:line="250" w:lineRule="exact"/>
              <w:ind w:left="0" w:right="94"/>
              <w:jc w:val="right"/>
              <w:rPr>
                <w:sz w:val="22"/>
              </w:rPr>
            </w:pPr>
            <w:r>
              <w:rPr>
                <w:sz w:val="22"/>
              </w:rPr>
              <w:t>$2,018.40</w:t>
            </w:r>
          </w:p>
        </w:tc>
      </w:tr>
      <w:tr>
        <w:trPr>
          <w:trHeight w:val="506" w:hRule="atLeast"/>
        </w:trPr>
        <w:tc>
          <w:tcPr>
            <w:tcW w:w="2177" w:type="dxa"/>
            <w:vMerge/>
            <w:tcBorders>
              <w:top w:val="nil"/>
              <w:right w:val="single" w:sz="6" w:space="0" w:color="BCD5ED"/>
            </w:tcBorders>
          </w:tcPr>
          <w:p>
            <w:pPr>
              <w:rPr>
                <w:sz w:val="2"/>
                <w:szCs w:val="2"/>
              </w:rPr>
            </w:pPr>
          </w:p>
        </w:tc>
        <w:tc>
          <w:tcPr>
            <w:tcW w:w="3219" w:type="dxa"/>
            <w:tcBorders>
              <w:left w:val="single" w:sz="6" w:space="0" w:color="BCD5ED"/>
            </w:tcBorders>
          </w:tcPr>
          <w:p>
            <w:pPr>
              <w:pStyle w:val="TableParagraph"/>
              <w:spacing w:line="252" w:lineRule="exact" w:before="2"/>
              <w:ind w:left="105" w:right="97"/>
              <w:rPr>
                <w:sz w:val="22"/>
              </w:rPr>
            </w:pPr>
            <w:r>
              <w:rPr>
                <w:sz w:val="22"/>
              </w:rPr>
              <w:t>Reparación y mantenimiento de 6 ventanas de proyección</w:t>
            </w:r>
          </w:p>
        </w:tc>
        <w:tc>
          <w:tcPr>
            <w:tcW w:w="708" w:type="dxa"/>
          </w:tcPr>
          <w:p>
            <w:pPr>
              <w:pStyle w:val="TableParagraph"/>
              <w:ind w:left="0"/>
              <w:rPr>
                <w:rFonts w:ascii="Times New Roman"/>
                <w:sz w:val="22"/>
              </w:rPr>
            </w:pPr>
          </w:p>
        </w:tc>
        <w:tc>
          <w:tcPr>
            <w:tcW w:w="2029" w:type="dxa"/>
          </w:tcPr>
          <w:p>
            <w:pPr>
              <w:pStyle w:val="TableParagraph"/>
              <w:spacing w:line="250" w:lineRule="exact"/>
              <w:ind w:left="0" w:right="94"/>
              <w:jc w:val="right"/>
              <w:rPr>
                <w:sz w:val="22"/>
              </w:rPr>
            </w:pPr>
            <w:r>
              <w:rPr>
                <w:sz w:val="22"/>
              </w:rPr>
              <w:t>$4,895.20</w:t>
            </w:r>
          </w:p>
        </w:tc>
      </w:tr>
      <w:tr>
        <w:trPr>
          <w:trHeight w:val="253" w:hRule="atLeast"/>
        </w:trPr>
        <w:tc>
          <w:tcPr>
            <w:tcW w:w="5396" w:type="dxa"/>
            <w:gridSpan w:val="2"/>
          </w:tcPr>
          <w:p>
            <w:pPr>
              <w:pStyle w:val="TableParagraph"/>
              <w:spacing w:line="234" w:lineRule="exact"/>
              <w:ind w:left="2431" w:right="2425"/>
              <w:jc w:val="center"/>
              <w:rPr>
                <w:sz w:val="22"/>
              </w:rPr>
            </w:pPr>
            <w:r>
              <w:rPr>
                <w:sz w:val="22"/>
              </w:rPr>
              <w:t>Total</w:t>
            </w:r>
          </w:p>
        </w:tc>
        <w:tc>
          <w:tcPr>
            <w:tcW w:w="708" w:type="dxa"/>
          </w:tcPr>
          <w:p>
            <w:pPr>
              <w:pStyle w:val="TableParagraph"/>
              <w:ind w:left="0"/>
              <w:rPr>
                <w:rFonts w:ascii="Times New Roman"/>
                <w:sz w:val="18"/>
              </w:rPr>
            </w:pPr>
          </w:p>
        </w:tc>
        <w:tc>
          <w:tcPr>
            <w:tcW w:w="2029" w:type="dxa"/>
          </w:tcPr>
          <w:p>
            <w:pPr>
              <w:pStyle w:val="TableParagraph"/>
              <w:spacing w:line="234" w:lineRule="exact"/>
              <w:ind w:left="0" w:right="94"/>
              <w:jc w:val="right"/>
              <w:rPr>
                <w:b/>
                <w:sz w:val="22"/>
              </w:rPr>
            </w:pPr>
            <w:r>
              <w:rPr>
                <w:b/>
                <w:sz w:val="22"/>
              </w:rPr>
              <w:t>$54,700.85</w:t>
            </w:r>
          </w:p>
        </w:tc>
      </w:tr>
    </w:tbl>
    <w:p>
      <w:pPr>
        <w:spacing w:after="0" w:line="234" w:lineRule="exact"/>
        <w:jc w:val="right"/>
        <w:rPr>
          <w:sz w:val="22"/>
        </w:rPr>
        <w:sectPr>
          <w:type w:val="continuous"/>
          <w:pgSz w:w="12240" w:h="15840"/>
          <w:pgMar w:top="2720" w:bottom="1580" w:left="820" w:right="580"/>
        </w:sectPr>
      </w:pPr>
    </w:p>
    <w:p>
      <w:pPr>
        <w:pStyle w:val="BodyText"/>
        <w:spacing w:before="8"/>
        <w:rPr>
          <w:rFonts w:ascii="Calibri"/>
          <w:sz w:val="14"/>
        </w:rPr>
      </w:pPr>
    </w:p>
    <w:p>
      <w:pPr>
        <w:pStyle w:val="Heading7"/>
        <w:spacing w:line="276" w:lineRule="exact"/>
      </w:pPr>
      <w:r>
        <w:rPr/>
        <w:t>Fortalecimiento del equipamiento de la</w:t>
      </w:r>
      <w:r>
        <w:rPr>
          <w:spacing w:val="-10"/>
        </w:rPr>
        <w:t> </w:t>
      </w:r>
      <w:r>
        <w:rPr/>
        <w:t>biblioteca</w:t>
      </w:r>
    </w:p>
    <w:p>
      <w:pPr>
        <w:tabs>
          <w:tab w:pos="4081" w:val="left" w:leader="none"/>
        </w:tabs>
        <w:spacing w:line="259" w:lineRule="auto" w:before="0"/>
        <w:ind w:left="882" w:right="1123" w:firstLine="0"/>
        <w:jc w:val="left"/>
        <w:rPr>
          <w:sz w:val="22"/>
        </w:rPr>
      </w:pPr>
      <w:r>
        <w:rPr>
          <w:sz w:val="22"/>
        </w:rPr>
        <w:t>Descripción  de</w:t>
      </w:r>
      <w:r>
        <w:rPr>
          <w:spacing w:val="17"/>
          <w:sz w:val="22"/>
        </w:rPr>
        <w:t> </w:t>
      </w:r>
      <w:r>
        <w:rPr>
          <w:sz w:val="22"/>
        </w:rPr>
        <w:t>los</w:t>
      </w:r>
      <w:r>
        <w:rPr>
          <w:spacing w:val="40"/>
          <w:sz w:val="22"/>
        </w:rPr>
        <w:t> </w:t>
      </w:r>
      <w:r>
        <w:rPr>
          <w:sz w:val="22"/>
        </w:rPr>
        <w:t>elementos</w:t>
        <w:tab/>
        <w:t>que existen en las bibliotecas que integran el Sistema, encaminados hacia su engrandecimiento y</w:t>
      </w:r>
      <w:r>
        <w:rPr>
          <w:spacing w:val="-7"/>
          <w:sz w:val="22"/>
        </w:rPr>
        <w:t> </w:t>
      </w:r>
      <w:r>
        <w:rPr>
          <w:sz w:val="22"/>
        </w:rPr>
        <w:t>consolidación.</w:t>
      </w:r>
    </w:p>
    <w:p>
      <w:pPr>
        <w:pStyle w:val="BodyText"/>
        <w:spacing w:before="9"/>
        <w:rPr>
          <w:sz w:val="20"/>
        </w:rPr>
      </w:pPr>
    </w:p>
    <w:p>
      <w:pPr>
        <w:pStyle w:val="Heading7"/>
        <w:spacing w:before="0"/>
        <w:ind w:left="2458"/>
      </w:pPr>
      <w:r>
        <w:rPr/>
        <w:t>Infraestructura de cómputo y telecomunicaciones</w:t>
      </w:r>
    </w:p>
    <w:p>
      <w:pPr>
        <w:pStyle w:val="BodyText"/>
        <w:rPr>
          <w:b/>
          <w:sz w:val="20"/>
        </w:rPr>
      </w:pPr>
    </w:p>
    <w:p>
      <w:pPr>
        <w:pStyle w:val="BodyText"/>
        <w:spacing w:before="11"/>
        <w:rPr>
          <w:b/>
          <w:sz w:val="17"/>
        </w:rPr>
      </w:pPr>
    </w:p>
    <w:tbl>
      <w:tblPr>
        <w:tblW w:w="0" w:type="auto"/>
        <w:jc w:val="left"/>
        <w:tblInd w:w="2257"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938"/>
        <w:gridCol w:w="1160"/>
      </w:tblGrid>
      <w:tr>
        <w:trPr>
          <w:trHeight w:val="251" w:hRule="atLeast"/>
        </w:trPr>
        <w:tc>
          <w:tcPr>
            <w:tcW w:w="4938" w:type="dxa"/>
            <w:tcBorders>
              <w:bottom w:val="single" w:sz="12" w:space="0" w:color="9CC2E4"/>
            </w:tcBorders>
          </w:tcPr>
          <w:p>
            <w:pPr>
              <w:pStyle w:val="TableParagraph"/>
              <w:spacing w:line="231" w:lineRule="exact"/>
              <w:ind w:left="87" w:right="75"/>
              <w:jc w:val="center"/>
              <w:rPr>
                <w:b/>
                <w:sz w:val="22"/>
              </w:rPr>
            </w:pPr>
            <w:r>
              <w:rPr>
                <w:b/>
                <w:sz w:val="22"/>
              </w:rPr>
              <w:t>Elemento</w:t>
            </w:r>
          </w:p>
        </w:tc>
        <w:tc>
          <w:tcPr>
            <w:tcW w:w="1160" w:type="dxa"/>
            <w:tcBorders>
              <w:bottom w:val="single" w:sz="12" w:space="0" w:color="9CC2E4"/>
            </w:tcBorders>
          </w:tcPr>
          <w:p>
            <w:pPr>
              <w:pStyle w:val="TableParagraph"/>
              <w:spacing w:line="231" w:lineRule="exact"/>
              <w:ind w:left="87" w:right="79"/>
              <w:jc w:val="center"/>
              <w:rPr>
                <w:b/>
                <w:sz w:val="22"/>
              </w:rPr>
            </w:pPr>
            <w:r>
              <w:rPr>
                <w:b/>
                <w:sz w:val="22"/>
              </w:rPr>
              <w:t>Cantidad</w:t>
            </w:r>
          </w:p>
        </w:tc>
      </w:tr>
      <w:tr>
        <w:trPr>
          <w:trHeight w:val="253" w:hRule="atLeast"/>
        </w:trPr>
        <w:tc>
          <w:tcPr>
            <w:tcW w:w="4938" w:type="dxa"/>
            <w:tcBorders>
              <w:top w:val="single" w:sz="12" w:space="0" w:color="9CC2E4"/>
            </w:tcBorders>
          </w:tcPr>
          <w:p>
            <w:pPr>
              <w:pStyle w:val="TableParagraph"/>
              <w:spacing w:line="234" w:lineRule="exact"/>
              <w:ind w:left="87" w:right="80"/>
              <w:jc w:val="center"/>
              <w:rPr>
                <w:sz w:val="22"/>
              </w:rPr>
            </w:pPr>
            <w:r>
              <w:rPr>
                <w:sz w:val="22"/>
              </w:rPr>
              <w:t>Servidores</w:t>
            </w:r>
          </w:p>
        </w:tc>
        <w:tc>
          <w:tcPr>
            <w:tcW w:w="1160" w:type="dxa"/>
            <w:tcBorders>
              <w:top w:val="single" w:sz="12" w:space="0" w:color="9CC2E4"/>
            </w:tcBorders>
          </w:tcPr>
          <w:p>
            <w:pPr>
              <w:pStyle w:val="TableParagraph"/>
              <w:spacing w:line="234" w:lineRule="exact"/>
              <w:ind w:left="88" w:right="78"/>
              <w:jc w:val="center"/>
              <w:rPr>
                <w:sz w:val="22"/>
              </w:rPr>
            </w:pPr>
            <w:r>
              <w:rPr>
                <w:sz w:val="22"/>
              </w:rPr>
              <w:t>--</w:t>
            </w:r>
          </w:p>
        </w:tc>
      </w:tr>
      <w:tr>
        <w:trPr>
          <w:trHeight w:val="253" w:hRule="atLeast"/>
        </w:trPr>
        <w:tc>
          <w:tcPr>
            <w:tcW w:w="4938" w:type="dxa"/>
          </w:tcPr>
          <w:p>
            <w:pPr>
              <w:pStyle w:val="TableParagraph"/>
              <w:spacing w:line="234" w:lineRule="exact"/>
              <w:ind w:left="87" w:right="80"/>
              <w:jc w:val="center"/>
              <w:rPr>
                <w:sz w:val="22"/>
              </w:rPr>
            </w:pPr>
            <w:r>
              <w:rPr>
                <w:sz w:val="22"/>
              </w:rPr>
              <w:t>Equipos de cómputo conectados a la Red UANL</w:t>
            </w:r>
          </w:p>
        </w:tc>
        <w:tc>
          <w:tcPr>
            <w:tcW w:w="1160" w:type="dxa"/>
          </w:tcPr>
          <w:p>
            <w:pPr>
              <w:pStyle w:val="TableParagraph"/>
              <w:spacing w:line="234" w:lineRule="exact"/>
              <w:ind w:left="85" w:right="79"/>
              <w:jc w:val="center"/>
              <w:rPr>
                <w:sz w:val="22"/>
              </w:rPr>
            </w:pPr>
            <w:r>
              <w:rPr>
                <w:sz w:val="22"/>
              </w:rPr>
              <w:t>37</w:t>
            </w:r>
          </w:p>
        </w:tc>
      </w:tr>
      <w:tr>
        <w:trPr>
          <w:trHeight w:val="252" w:hRule="atLeast"/>
        </w:trPr>
        <w:tc>
          <w:tcPr>
            <w:tcW w:w="4938" w:type="dxa"/>
          </w:tcPr>
          <w:p>
            <w:pPr>
              <w:pStyle w:val="TableParagraph"/>
              <w:spacing w:line="232" w:lineRule="exact"/>
              <w:ind w:left="87" w:right="76"/>
              <w:jc w:val="center"/>
              <w:rPr>
                <w:sz w:val="22"/>
              </w:rPr>
            </w:pPr>
            <w:r>
              <w:rPr>
                <w:sz w:val="22"/>
              </w:rPr>
              <w:t>Impresoras</w:t>
            </w:r>
          </w:p>
        </w:tc>
        <w:tc>
          <w:tcPr>
            <w:tcW w:w="1160" w:type="dxa"/>
          </w:tcPr>
          <w:p>
            <w:pPr>
              <w:pStyle w:val="TableParagraph"/>
              <w:spacing w:line="232" w:lineRule="exact"/>
              <w:ind w:left="8"/>
              <w:jc w:val="center"/>
              <w:rPr>
                <w:sz w:val="22"/>
              </w:rPr>
            </w:pPr>
            <w:r>
              <w:rPr>
                <w:w w:val="100"/>
                <w:sz w:val="22"/>
              </w:rPr>
              <w:t>3</w:t>
            </w:r>
          </w:p>
        </w:tc>
      </w:tr>
      <w:tr>
        <w:trPr>
          <w:trHeight w:val="254" w:hRule="atLeast"/>
        </w:trPr>
        <w:tc>
          <w:tcPr>
            <w:tcW w:w="4938" w:type="dxa"/>
          </w:tcPr>
          <w:p>
            <w:pPr>
              <w:pStyle w:val="TableParagraph"/>
              <w:spacing w:line="234" w:lineRule="exact"/>
              <w:ind w:left="87" w:right="76"/>
              <w:jc w:val="center"/>
              <w:rPr>
                <w:sz w:val="22"/>
              </w:rPr>
            </w:pPr>
            <w:r>
              <w:rPr>
                <w:sz w:val="22"/>
              </w:rPr>
              <w:t>Teléfonos</w:t>
            </w:r>
          </w:p>
        </w:tc>
        <w:tc>
          <w:tcPr>
            <w:tcW w:w="1160" w:type="dxa"/>
          </w:tcPr>
          <w:p>
            <w:pPr>
              <w:pStyle w:val="TableParagraph"/>
              <w:spacing w:line="234" w:lineRule="exact"/>
              <w:ind w:left="8"/>
              <w:jc w:val="center"/>
              <w:rPr>
                <w:sz w:val="22"/>
              </w:rPr>
            </w:pPr>
            <w:r>
              <w:rPr>
                <w:w w:val="100"/>
                <w:sz w:val="22"/>
              </w:rPr>
              <w:t>3</w:t>
            </w:r>
          </w:p>
        </w:tc>
      </w:tr>
      <w:tr>
        <w:trPr>
          <w:trHeight w:val="253" w:hRule="atLeast"/>
        </w:trPr>
        <w:tc>
          <w:tcPr>
            <w:tcW w:w="4938" w:type="dxa"/>
          </w:tcPr>
          <w:p>
            <w:pPr>
              <w:pStyle w:val="TableParagraph"/>
              <w:spacing w:line="234" w:lineRule="exact"/>
              <w:ind w:left="87" w:right="80"/>
              <w:jc w:val="center"/>
              <w:rPr>
                <w:sz w:val="22"/>
              </w:rPr>
            </w:pPr>
            <w:r>
              <w:rPr>
                <w:sz w:val="22"/>
              </w:rPr>
              <w:t>Antenas – Red Inalámbrica</w:t>
            </w:r>
          </w:p>
        </w:tc>
        <w:tc>
          <w:tcPr>
            <w:tcW w:w="1160" w:type="dxa"/>
          </w:tcPr>
          <w:p>
            <w:pPr>
              <w:pStyle w:val="TableParagraph"/>
              <w:spacing w:line="234" w:lineRule="exact"/>
              <w:ind w:left="8"/>
              <w:jc w:val="center"/>
              <w:rPr>
                <w:sz w:val="22"/>
              </w:rPr>
            </w:pPr>
            <w:r>
              <w:rPr>
                <w:w w:val="100"/>
                <w:sz w:val="22"/>
              </w:rPr>
              <w:t>1</w:t>
            </w:r>
          </w:p>
        </w:tc>
      </w:tr>
      <w:tr>
        <w:trPr>
          <w:trHeight w:val="251" w:hRule="atLeast"/>
        </w:trPr>
        <w:tc>
          <w:tcPr>
            <w:tcW w:w="4938" w:type="dxa"/>
          </w:tcPr>
          <w:p>
            <w:pPr>
              <w:pStyle w:val="TableParagraph"/>
              <w:spacing w:line="232" w:lineRule="exact"/>
              <w:ind w:left="87" w:right="78"/>
              <w:jc w:val="center"/>
              <w:rPr>
                <w:sz w:val="22"/>
              </w:rPr>
            </w:pPr>
            <w:r>
              <w:rPr>
                <w:sz w:val="22"/>
              </w:rPr>
              <w:t>Equipos de videoconferencia</w:t>
            </w:r>
          </w:p>
        </w:tc>
        <w:tc>
          <w:tcPr>
            <w:tcW w:w="1160" w:type="dxa"/>
          </w:tcPr>
          <w:p>
            <w:pPr>
              <w:pStyle w:val="TableParagraph"/>
              <w:spacing w:line="232" w:lineRule="exact"/>
              <w:ind w:left="88" w:right="78"/>
              <w:jc w:val="center"/>
              <w:rPr>
                <w:sz w:val="22"/>
              </w:rPr>
            </w:pPr>
            <w:r>
              <w:rPr>
                <w:sz w:val="22"/>
              </w:rPr>
              <w:t>--</w:t>
            </w:r>
          </w:p>
        </w:tc>
      </w:tr>
      <w:tr>
        <w:trPr>
          <w:trHeight w:val="253" w:hRule="atLeast"/>
        </w:trPr>
        <w:tc>
          <w:tcPr>
            <w:tcW w:w="4938" w:type="dxa"/>
          </w:tcPr>
          <w:p>
            <w:pPr>
              <w:pStyle w:val="TableParagraph"/>
              <w:spacing w:line="234" w:lineRule="exact"/>
              <w:ind w:left="84" w:right="80"/>
              <w:jc w:val="center"/>
              <w:rPr>
                <w:sz w:val="22"/>
              </w:rPr>
            </w:pPr>
            <w:r>
              <w:rPr>
                <w:sz w:val="22"/>
              </w:rPr>
              <w:t>Cuentas de correo personal administrativo</w:t>
            </w:r>
          </w:p>
        </w:tc>
        <w:tc>
          <w:tcPr>
            <w:tcW w:w="1160" w:type="dxa"/>
          </w:tcPr>
          <w:p>
            <w:pPr>
              <w:pStyle w:val="TableParagraph"/>
              <w:spacing w:line="234" w:lineRule="exact"/>
              <w:ind w:left="85" w:right="79"/>
              <w:jc w:val="center"/>
              <w:rPr>
                <w:sz w:val="22"/>
              </w:rPr>
            </w:pPr>
            <w:r>
              <w:rPr>
                <w:sz w:val="22"/>
              </w:rPr>
              <w:t>50</w:t>
            </w:r>
          </w:p>
        </w:tc>
      </w:tr>
      <w:tr>
        <w:trPr>
          <w:trHeight w:val="254" w:hRule="atLeast"/>
        </w:trPr>
        <w:tc>
          <w:tcPr>
            <w:tcW w:w="4938" w:type="dxa"/>
          </w:tcPr>
          <w:p>
            <w:pPr>
              <w:pStyle w:val="TableParagraph"/>
              <w:spacing w:line="234" w:lineRule="exact"/>
              <w:ind w:left="87" w:right="77"/>
              <w:jc w:val="center"/>
              <w:rPr>
                <w:sz w:val="22"/>
              </w:rPr>
            </w:pPr>
            <w:r>
              <w:rPr>
                <w:sz w:val="22"/>
              </w:rPr>
              <w:t>Cuentas de correo comunidad académica</w:t>
            </w:r>
          </w:p>
        </w:tc>
        <w:tc>
          <w:tcPr>
            <w:tcW w:w="1160" w:type="dxa"/>
          </w:tcPr>
          <w:p>
            <w:pPr>
              <w:pStyle w:val="TableParagraph"/>
              <w:spacing w:line="234" w:lineRule="exact"/>
              <w:ind w:left="88" w:right="78"/>
              <w:jc w:val="center"/>
              <w:rPr>
                <w:sz w:val="22"/>
              </w:rPr>
            </w:pPr>
            <w:r>
              <w:rPr>
                <w:sz w:val="22"/>
              </w:rPr>
              <w:t>--</w:t>
            </w:r>
          </w:p>
        </w:tc>
      </w:tr>
    </w:tbl>
    <w:p>
      <w:pPr>
        <w:pStyle w:val="BodyText"/>
        <w:rPr>
          <w:b/>
          <w:sz w:val="20"/>
        </w:rPr>
      </w:pPr>
    </w:p>
    <w:p>
      <w:pPr>
        <w:pStyle w:val="BodyText"/>
        <w:spacing w:before="3"/>
        <w:rPr>
          <w:b/>
          <w:sz w:val="16"/>
        </w:rPr>
      </w:pPr>
    </w:p>
    <w:p>
      <w:pPr>
        <w:spacing w:before="92"/>
        <w:ind w:left="2204" w:right="0" w:firstLine="0"/>
        <w:jc w:val="left"/>
        <w:rPr>
          <w:b/>
          <w:sz w:val="24"/>
        </w:rPr>
      </w:pPr>
      <w:r>
        <w:rPr>
          <w:b/>
          <w:sz w:val="24"/>
        </w:rPr>
        <w:t>Inversión en conectividad y equipamiento tecnológico</w:t>
      </w:r>
    </w:p>
    <w:p>
      <w:pPr>
        <w:pStyle w:val="BodyText"/>
        <w:rPr>
          <w:b/>
          <w:sz w:val="20"/>
        </w:rPr>
      </w:pPr>
    </w:p>
    <w:p>
      <w:pPr>
        <w:pStyle w:val="BodyText"/>
        <w:spacing w:before="11"/>
        <w:rPr>
          <w:b/>
          <w:sz w:val="17"/>
        </w:rPr>
      </w:pPr>
    </w:p>
    <w:tbl>
      <w:tblPr>
        <w:tblW w:w="0" w:type="auto"/>
        <w:jc w:val="left"/>
        <w:tblInd w:w="2180"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540"/>
        <w:gridCol w:w="2967"/>
        <w:gridCol w:w="742"/>
      </w:tblGrid>
      <w:tr>
        <w:trPr>
          <w:trHeight w:val="251" w:hRule="atLeast"/>
        </w:trPr>
        <w:tc>
          <w:tcPr>
            <w:tcW w:w="2540" w:type="dxa"/>
            <w:tcBorders>
              <w:bottom w:val="single" w:sz="12" w:space="0" w:color="9CC2E4"/>
            </w:tcBorders>
          </w:tcPr>
          <w:p>
            <w:pPr>
              <w:pStyle w:val="TableParagraph"/>
              <w:spacing w:line="231" w:lineRule="exact"/>
              <w:ind w:left="86" w:right="78"/>
              <w:jc w:val="center"/>
              <w:rPr>
                <w:b/>
                <w:sz w:val="22"/>
              </w:rPr>
            </w:pPr>
            <w:r>
              <w:rPr>
                <w:b/>
                <w:sz w:val="22"/>
              </w:rPr>
              <w:t>Conectividad</w:t>
            </w:r>
          </w:p>
        </w:tc>
        <w:tc>
          <w:tcPr>
            <w:tcW w:w="2967" w:type="dxa"/>
            <w:tcBorders>
              <w:bottom w:val="single" w:sz="12" w:space="0" w:color="9CC2E4"/>
            </w:tcBorders>
          </w:tcPr>
          <w:p>
            <w:pPr>
              <w:pStyle w:val="TableParagraph"/>
              <w:spacing w:line="231" w:lineRule="exact"/>
              <w:ind w:left="88" w:right="78"/>
              <w:jc w:val="center"/>
              <w:rPr>
                <w:b/>
                <w:sz w:val="22"/>
              </w:rPr>
            </w:pPr>
            <w:r>
              <w:rPr>
                <w:b/>
                <w:sz w:val="22"/>
              </w:rPr>
              <w:t>Equipamiento tecnológico</w:t>
            </w:r>
          </w:p>
        </w:tc>
        <w:tc>
          <w:tcPr>
            <w:tcW w:w="742" w:type="dxa"/>
            <w:tcBorders>
              <w:bottom w:val="single" w:sz="12" w:space="0" w:color="9CC2E4"/>
            </w:tcBorders>
          </w:tcPr>
          <w:p>
            <w:pPr>
              <w:pStyle w:val="TableParagraph"/>
              <w:spacing w:line="231" w:lineRule="exact"/>
              <w:ind w:left="89" w:right="77"/>
              <w:jc w:val="center"/>
              <w:rPr>
                <w:b/>
                <w:sz w:val="22"/>
              </w:rPr>
            </w:pPr>
            <w:r>
              <w:rPr>
                <w:b/>
                <w:sz w:val="22"/>
              </w:rPr>
              <w:t>Total</w:t>
            </w:r>
          </w:p>
        </w:tc>
      </w:tr>
      <w:tr>
        <w:trPr>
          <w:trHeight w:val="253" w:hRule="atLeast"/>
        </w:trPr>
        <w:tc>
          <w:tcPr>
            <w:tcW w:w="2540" w:type="dxa"/>
            <w:tcBorders>
              <w:top w:val="single" w:sz="12" w:space="0" w:color="9CC2E4"/>
            </w:tcBorders>
          </w:tcPr>
          <w:p>
            <w:pPr>
              <w:pStyle w:val="TableParagraph"/>
              <w:spacing w:line="234" w:lineRule="exact"/>
              <w:ind w:left="86" w:right="78"/>
              <w:jc w:val="center"/>
              <w:rPr>
                <w:b/>
                <w:sz w:val="22"/>
              </w:rPr>
            </w:pPr>
            <w:r>
              <w:rPr>
                <w:b/>
                <w:sz w:val="22"/>
              </w:rPr>
              <w:t>Transmisión en vivo</w:t>
            </w:r>
          </w:p>
        </w:tc>
        <w:tc>
          <w:tcPr>
            <w:tcW w:w="2967" w:type="dxa"/>
            <w:tcBorders>
              <w:top w:val="single" w:sz="12" w:space="0" w:color="9CC2E4"/>
            </w:tcBorders>
          </w:tcPr>
          <w:p>
            <w:pPr>
              <w:pStyle w:val="TableParagraph"/>
              <w:spacing w:line="234" w:lineRule="exact"/>
              <w:ind w:left="88" w:right="77"/>
              <w:jc w:val="center"/>
              <w:rPr>
                <w:sz w:val="22"/>
              </w:rPr>
            </w:pPr>
            <w:r>
              <w:rPr>
                <w:sz w:val="22"/>
              </w:rPr>
              <w:t>Laptop</w:t>
            </w:r>
          </w:p>
        </w:tc>
        <w:tc>
          <w:tcPr>
            <w:tcW w:w="742" w:type="dxa"/>
            <w:tcBorders>
              <w:top w:val="single" w:sz="12" w:space="0" w:color="9CC2E4"/>
            </w:tcBorders>
          </w:tcPr>
          <w:p>
            <w:pPr>
              <w:pStyle w:val="TableParagraph"/>
              <w:spacing w:line="234" w:lineRule="exact"/>
              <w:ind w:left="13"/>
              <w:jc w:val="center"/>
              <w:rPr>
                <w:sz w:val="22"/>
              </w:rPr>
            </w:pPr>
            <w:r>
              <w:rPr>
                <w:w w:val="100"/>
                <w:sz w:val="22"/>
              </w:rPr>
              <w:t>1</w:t>
            </w:r>
          </w:p>
        </w:tc>
      </w:tr>
      <w:tr>
        <w:trPr>
          <w:trHeight w:val="254" w:hRule="atLeast"/>
        </w:trPr>
        <w:tc>
          <w:tcPr>
            <w:tcW w:w="2540" w:type="dxa"/>
          </w:tcPr>
          <w:p>
            <w:pPr>
              <w:pStyle w:val="TableParagraph"/>
              <w:spacing w:line="234" w:lineRule="exact"/>
              <w:ind w:left="88" w:right="78"/>
              <w:jc w:val="center"/>
              <w:rPr>
                <w:b/>
                <w:sz w:val="22"/>
              </w:rPr>
            </w:pPr>
            <w:r>
              <w:rPr>
                <w:b/>
                <w:sz w:val="22"/>
              </w:rPr>
              <w:t>Router para aulas</w:t>
            </w:r>
          </w:p>
        </w:tc>
        <w:tc>
          <w:tcPr>
            <w:tcW w:w="2967" w:type="dxa"/>
          </w:tcPr>
          <w:p>
            <w:pPr>
              <w:pStyle w:val="TableParagraph"/>
              <w:ind w:left="0"/>
              <w:rPr>
                <w:rFonts w:ascii="Times New Roman"/>
                <w:sz w:val="18"/>
              </w:rPr>
            </w:pPr>
          </w:p>
        </w:tc>
        <w:tc>
          <w:tcPr>
            <w:tcW w:w="742" w:type="dxa"/>
          </w:tcPr>
          <w:p>
            <w:pPr>
              <w:pStyle w:val="TableParagraph"/>
              <w:spacing w:line="234" w:lineRule="exact"/>
              <w:ind w:left="13"/>
              <w:jc w:val="center"/>
              <w:rPr>
                <w:sz w:val="22"/>
              </w:rPr>
            </w:pPr>
            <w:r>
              <w:rPr>
                <w:w w:val="100"/>
                <w:sz w:val="22"/>
              </w:rPr>
              <w:t>3</w:t>
            </w:r>
          </w:p>
        </w:tc>
      </w:tr>
      <w:tr>
        <w:trPr>
          <w:trHeight w:val="251" w:hRule="atLeast"/>
        </w:trPr>
        <w:tc>
          <w:tcPr>
            <w:tcW w:w="2540" w:type="dxa"/>
          </w:tcPr>
          <w:p>
            <w:pPr>
              <w:pStyle w:val="TableParagraph"/>
              <w:spacing w:line="232" w:lineRule="exact"/>
              <w:ind w:left="89" w:right="78"/>
              <w:jc w:val="center"/>
              <w:rPr>
                <w:b/>
                <w:sz w:val="22"/>
              </w:rPr>
            </w:pPr>
            <w:r>
              <w:rPr>
                <w:b/>
                <w:sz w:val="22"/>
              </w:rPr>
              <w:t>Router para cubículos</w:t>
            </w:r>
          </w:p>
        </w:tc>
        <w:tc>
          <w:tcPr>
            <w:tcW w:w="2967" w:type="dxa"/>
          </w:tcPr>
          <w:p>
            <w:pPr>
              <w:pStyle w:val="TableParagraph"/>
              <w:ind w:left="0"/>
              <w:rPr>
                <w:rFonts w:ascii="Times New Roman"/>
                <w:sz w:val="18"/>
              </w:rPr>
            </w:pPr>
          </w:p>
        </w:tc>
        <w:tc>
          <w:tcPr>
            <w:tcW w:w="742" w:type="dxa"/>
          </w:tcPr>
          <w:p>
            <w:pPr>
              <w:pStyle w:val="TableParagraph"/>
              <w:spacing w:line="232" w:lineRule="exact"/>
              <w:ind w:left="13"/>
              <w:jc w:val="center"/>
              <w:rPr>
                <w:sz w:val="22"/>
              </w:rPr>
            </w:pPr>
            <w:r>
              <w:rPr>
                <w:w w:val="100"/>
                <w:sz w:val="22"/>
              </w:rPr>
              <w:t>2</w:t>
            </w:r>
          </w:p>
        </w:tc>
      </w:tr>
      <w:tr>
        <w:trPr>
          <w:trHeight w:val="253" w:hRule="atLeast"/>
        </w:trPr>
        <w:tc>
          <w:tcPr>
            <w:tcW w:w="2540" w:type="dxa"/>
          </w:tcPr>
          <w:p>
            <w:pPr>
              <w:pStyle w:val="TableParagraph"/>
              <w:spacing w:line="234" w:lineRule="exact"/>
              <w:ind w:left="86" w:right="78"/>
              <w:jc w:val="center"/>
              <w:rPr>
                <w:b/>
                <w:sz w:val="22"/>
              </w:rPr>
            </w:pPr>
            <w:r>
              <w:rPr>
                <w:b/>
                <w:sz w:val="22"/>
              </w:rPr>
              <w:t>Modem Aulas</w:t>
            </w:r>
          </w:p>
        </w:tc>
        <w:tc>
          <w:tcPr>
            <w:tcW w:w="2967" w:type="dxa"/>
          </w:tcPr>
          <w:p>
            <w:pPr>
              <w:pStyle w:val="TableParagraph"/>
              <w:ind w:left="0"/>
              <w:rPr>
                <w:rFonts w:ascii="Times New Roman"/>
                <w:sz w:val="18"/>
              </w:rPr>
            </w:pPr>
          </w:p>
        </w:tc>
        <w:tc>
          <w:tcPr>
            <w:tcW w:w="742" w:type="dxa"/>
          </w:tcPr>
          <w:p>
            <w:pPr>
              <w:pStyle w:val="TableParagraph"/>
              <w:spacing w:line="234" w:lineRule="exact"/>
              <w:ind w:left="13"/>
              <w:jc w:val="center"/>
              <w:rPr>
                <w:sz w:val="22"/>
              </w:rPr>
            </w:pPr>
            <w:r>
              <w:rPr>
                <w:w w:val="100"/>
                <w:sz w:val="22"/>
              </w:rPr>
              <w:t>4</w:t>
            </w:r>
          </w:p>
        </w:tc>
      </w:tr>
      <w:tr>
        <w:trPr>
          <w:trHeight w:val="254" w:hRule="atLeast"/>
        </w:trPr>
        <w:tc>
          <w:tcPr>
            <w:tcW w:w="2540" w:type="dxa"/>
          </w:tcPr>
          <w:p>
            <w:pPr>
              <w:pStyle w:val="TableParagraph"/>
              <w:spacing w:line="234" w:lineRule="exact"/>
              <w:ind w:left="87" w:right="78"/>
              <w:jc w:val="center"/>
              <w:rPr>
                <w:b/>
                <w:sz w:val="22"/>
              </w:rPr>
            </w:pPr>
            <w:r>
              <w:rPr>
                <w:b/>
                <w:sz w:val="22"/>
              </w:rPr>
              <w:t>Modem SUM</w:t>
            </w:r>
          </w:p>
        </w:tc>
        <w:tc>
          <w:tcPr>
            <w:tcW w:w="2967" w:type="dxa"/>
          </w:tcPr>
          <w:p>
            <w:pPr>
              <w:pStyle w:val="TableParagraph"/>
              <w:ind w:left="0"/>
              <w:rPr>
                <w:rFonts w:ascii="Times New Roman"/>
                <w:sz w:val="18"/>
              </w:rPr>
            </w:pPr>
          </w:p>
        </w:tc>
        <w:tc>
          <w:tcPr>
            <w:tcW w:w="742" w:type="dxa"/>
          </w:tcPr>
          <w:p>
            <w:pPr>
              <w:pStyle w:val="TableParagraph"/>
              <w:spacing w:line="234" w:lineRule="exact"/>
              <w:ind w:left="13"/>
              <w:jc w:val="center"/>
              <w:rPr>
                <w:sz w:val="22"/>
              </w:rPr>
            </w:pPr>
            <w:r>
              <w:rPr>
                <w:w w:val="100"/>
                <w:sz w:val="22"/>
              </w:rPr>
              <w:t>1</w:t>
            </w:r>
          </w:p>
        </w:tc>
      </w:tr>
    </w:tbl>
    <w:p>
      <w:pPr>
        <w:pStyle w:val="BodyText"/>
        <w:spacing w:before="9"/>
        <w:rPr>
          <w:b/>
          <w:sz w:val="29"/>
        </w:rPr>
      </w:pPr>
    </w:p>
    <w:p>
      <w:pPr>
        <w:spacing w:before="92" w:after="2"/>
        <w:ind w:left="941" w:right="1176" w:firstLine="0"/>
        <w:jc w:val="center"/>
        <w:rPr>
          <w:b/>
          <w:sz w:val="24"/>
        </w:rPr>
      </w:pPr>
      <w:r>
        <w:rPr>
          <w:b/>
          <w:sz w:val="24"/>
        </w:rPr>
        <w:t>Bibliotecas</w:t>
      </w: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7028"/>
        <w:gridCol w:w="1160"/>
      </w:tblGrid>
      <w:tr>
        <w:trPr>
          <w:trHeight w:val="253" w:hRule="atLeast"/>
        </w:trPr>
        <w:tc>
          <w:tcPr>
            <w:tcW w:w="7028" w:type="dxa"/>
            <w:tcBorders>
              <w:bottom w:val="single" w:sz="12" w:space="0" w:color="9CC2E4"/>
            </w:tcBorders>
          </w:tcPr>
          <w:p>
            <w:pPr>
              <w:pStyle w:val="TableParagraph"/>
              <w:spacing w:line="234" w:lineRule="exact"/>
              <w:ind w:left="87" w:right="77"/>
              <w:jc w:val="center"/>
              <w:rPr>
                <w:b/>
                <w:sz w:val="22"/>
              </w:rPr>
            </w:pPr>
            <w:r>
              <w:rPr>
                <w:b/>
                <w:sz w:val="22"/>
              </w:rPr>
              <w:t>Descripción</w:t>
            </w:r>
          </w:p>
        </w:tc>
        <w:tc>
          <w:tcPr>
            <w:tcW w:w="1160" w:type="dxa"/>
            <w:tcBorders>
              <w:bottom w:val="single" w:sz="12" w:space="0" w:color="9CC2E4"/>
            </w:tcBorders>
          </w:tcPr>
          <w:p>
            <w:pPr>
              <w:pStyle w:val="TableParagraph"/>
              <w:spacing w:line="234" w:lineRule="exact"/>
              <w:ind w:left="88" w:right="79"/>
              <w:jc w:val="center"/>
              <w:rPr>
                <w:b/>
                <w:sz w:val="22"/>
              </w:rPr>
            </w:pPr>
            <w:r>
              <w:rPr>
                <w:b/>
                <w:sz w:val="22"/>
              </w:rPr>
              <w:t>Cantidad</w:t>
            </w:r>
          </w:p>
        </w:tc>
      </w:tr>
      <w:tr>
        <w:trPr>
          <w:trHeight w:val="253" w:hRule="atLeast"/>
        </w:trPr>
        <w:tc>
          <w:tcPr>
            <w:tcW w:w="7028" w:type="dxa"/>
            <w:tcBorders>
              <w:top w:val="single" w:sz="12" w:space="0" w:color="9CC2E4"/>
            </w:tcBorders>
          </w:tcPr>
          <w:p>
            <w:pPr>
              <w:pStyle w:val="TableParagraph"/>
              <w:spacing w:line="234" w:lineRule="exact"/>
              <w:ind w:left="87" w:right="78"/>
              <w:jc w:val="center"/>
              <w:rPr>
                <w:sz w:val="22"/>
              </w:rPr>
            </w:pPr>
            <w:r>
              <w:rPr>
                <w:sz w:val="22"/>
              </w:rPr>
              <w:t>Asientos para lectores</w:t>
            </w:r>
          </w:p>
        </w:tc>
        <w:tc>
          <w:tcPr>
            <w:tcW w:w="1160" w:type="dxa"/>
            <w:tcBorders>
              <w:top w:val="single" w:sz="12" w:space="0" w:color="9CC2E4"/>
            </w:tcBorders>
          </w:tcPr>
          <w:p>
            <w:pPr>
              <w:pStyle w:val="TableParagraph"/>
              <w:spacing w:line="234" w:lineRule="exact"/>
              <w:ind w:left="86" w:right="79"/>
              <w:jc w:val="center"/>
              <w:rPr>
                <w:sz w:val="22"/>
              </w:rPr>
            </w:pPr>
            <w:r>
              <w:rPr>
                <w:sz w:val="22"/>
              </w:rPr>
              <w:t>96</w:t>
            </w:r>
          </w:p>
        </w:tc>
      </w:tr>
      <w:tr>
        <w:trPr>
          <w:trHeight w:val="251" w:hRule="atLeast"/>
        </w:trPr>
        <w:tc>
          <w:tcPr>
            <w:tcW w:w="7028" w:type="dxa"/>
          </w:tcPr>
          <w:p>
            <w:pPr>
              <w:pStyle w:val="TableParagraph"/>
              <w:spacing w:line="232" w:lineRule="exact"/>
              <w:ind w:left="87" w:right="77"/>
              <w:jc w:val="center"/>
              <w:rPr>
                <w:sz w:val="22"/>
              </w:rPr>
            </w:pPr>
            <w:r>
              <w:rPr>
                <w:sz w:val="22"/>
              </w:rPr>
              <w:t>Documentos recuperados en colección digital</w:t>
            </w:r>
          </w:p>
        </w:tc>
        <w:tc>
          <w:tcPr>
            <w:tcW w:w="1160" w:type="dxa"/>
          </w:tcPr>
          <w:p>
            <w:pPr>
              <w:pStyle w:val="TableParagraph"/>
              <w:spacing w:line="232" w:lineRule="exact"/>
              <w:ind w:left="88" w:right="76"/>
              <w:jc w:val="center"/>
              <w:rPr>
                <w:sz w:val="22"/>
              </w:rPr>
            </w:pPr>
            <w:r>
              <w:rPr>
                <w:sz w:val="22"/>
              </w:rPr>
              <w:t>--</w:t>
            </w:r>
          </w:p>
        </w:tc>
      </w:tr>
      <w:tr>
        <w:trPr>
          <w:trHeight w:val="253" w:hRule="atLeast"/>
        </w:trPr>
        <w:tc>
          <w:tcPr>
            <w:tcW w:w="7028" w:type="dxa"/>
          </w:tcPr>
          <w:p>
            <w:pPr>
              <w:pStyle w:val="TableParagraph"/>
              <w:spacing w:line="234" w:lineRule="exact"/>
              <w:ind w:left="84" w:right="79"/>
              <w:jc w:val="center"/>
              <w:rPr>
                <w:sz w:val="22"/>
              </w:rPr>
            </w:pPr>
            <w:r>
              <w:rPr>
                <w:sz w:val="22"/>
              </w:rPr>
              <w:t>Bases de datos académicas y científicas contratadas</w:t>
            </w:r>
          </w:p>
        </w:tc>
        <w:tc>
          <w:tcPr>
            <w:tcW w:w="1160" w:type="dxa"/>
          </w:tcPr>
          <w:p>
            <w:pPr>
              <w:pStyle w:val="TableParagraph"/>
              <w:spacing w:line="234" w:lineRule="exact"/>
              <w:ind w:left="88" w:right="76"/>
              <w:jc w:val="center"/>
              <w:rPr>
                <w:sz w:val="22"/>
              </w:rPr>
            </w:pPr>
            <w:r>
              <w:rPr>
                <w:sz w:val="22"/>
              </w:rPr>
              <w:t>--</w:t>
            </w:r>
          </w:p>
        </w:tc>
      </w:tr>
      <w:tr>
        <w:trPr>
          <w:trHeight w:val="254" w:hRule="atLeast"/>
        </w:trPr>
        <w:tc>
          <w:tcPr>
            <w:tcW w:w="7028" w:type="dxa"/>
          </w:tcPr>
          <w:p>
            <w:pPr>
              <w:pStyle w:val="TableParagraph"/>
              <w:spacing w:line="234" w:lineRule="exact"/>
              <w:ind w:left="87" w:right="77"/>
              <w:jc w:val="center"/>
              <w:rPr>
                <w:sz w:val="22"/>
              </w:rPr>
            </w:pPr>
            <w:r>
              <w:rPr>
                <w:sz w:val="22"/>
              </w:rPr>
              <w:t>Consultas a las bases de datos</w:t>
            </w:r>
          </w:p>
        </w:tc>
        <w:tc>
          <w:tcPr>
            <w:tcW w:w="1160" w:type="dxa"/>
          </w:tcPr>
          <w:p>
            <w:pPr>
              <w:pStyle w:val="TableParagraph"/>
              <w:spacing w:line="234" w:lineRule="exact"/>
              <w:ind w:left="88" w:right="76"/>
              <w:jc w:val="center"/>
              <w:rPr>
                <w:sz w:val="22"/>
              </w:rPr>
            </w:pPr>
            <w:r>
              <w:rPr>
                <w:sz w:val="22"/>
              </w:rPr>
              <w:t>--</w:t>
            </w:r>
          </w:p>
        </w:tc>
      </w:tr>
      <w:tr>
        <w:trPr>
          <w:trHeight w:val="251" w:hRule="atLeast"/>
        </w:trPr>
        <w:tc>
          <w:tcPr>
            <w:tcW w:w="7028" w:type="dxa"/>
          </w:tcPr>
          <w:p>
            <w:pPr>
              <w:pStyle w:val="TableParagraph"/>
              <w:spacing w:line="232" w:lineRule="exact"/>
              <w:ind w:left="86" w:right="79"/>
              <w:jc w:val="center"/>
              <w:rPr>
                <w:sz w:val="22"/>
              </w:rPr>
            </w:pPr>
            <w:r>
              <w:rPr>
                <w:sz w:val="22"/>
              </w:rPr>
              <w:t>Documentos recuperados de las bases de datos</w:t>
            </w:r>
          </w:p>
        </w:tc>
        <w:tc>
          <w:tcPr>
            <w:tcW w:w="1160" w:type="dxa"/>
          </w:tcPr>
          <w:p>
            <w:pPr>
              <w:pStyle w:val="TableParagraph"/>
              <w:spacing w:line="232" w:lineRule="exact"/>
              <w:ind w:left="88" w:right="76"/>
              <w:jc w:val="center"/>
              <w:rPr>
                <w:sz w:val="22"/>
              </w:rPr>
            </w:pPr>
            <w:r>
              <w:rPr>
                <w:sz w:val="22"/>
              </w:rPr>
              <w:t>--</w:t>
            </w:r>
          </w:p>
        </w:tc>
      </w:tr>
      <w:tr>
        <w:trPr>
          <w:trHeight w:val="254" w:hRule="atLeast"/>
        </w:trPr>
        <w:tc>
          <w:tcPr>
            <w:tcW w:w="7028" w:type="dxa"/>
          </w:tcPr>
          <w:p>
            <w:pPr>
              <w:pStyle w:val="TableParagraph"/>
              <w:spacing w:line="235" w:lineRule="exact"/>
              <w:ind w:left="87" w:right="78"/>
              <w:jc w:val="center"/>
              <w:rPr>
                <w:sz w:val="22"/>
              </w:rPr>
            </w:pPr>
            <w:r>
              <w:rPr>
                <w:sz w:val="22"/>
              </w:rPr>
              <w:t>Áreas del conocimiento de la UANL cubiertas con bases de datos</w:t>
            </w:r>
          </w:p>
        </w:tc>
        <w:tc>
          <w:tcPr>
            <w:tcW w:w="1160" w:type="dxa"/>
          </w:tcPr>
          <w:p>
            <w:pPr>
              <w:pStyle w:val="TableParagraph"/>
              <w:spacing w:line="235" w:lineRule="exact"/>
              <w:ind w:left="88" w:right="76"/>
              <w:jc w:val="center"/>
              <w:rPr>
                <w:sz w:val="22"/>
              </w:rPr>
            </w:pPr>
            <w:r>
              <w:rPr>
                <w:sz w:val="22"/>
              </w:rPr>
              <w:t>--</w:t>
            </w:r>
          </w:p>
        </w:tc>
      </w:tr>
      <w:tr>
        <w:trPr>
          <w:trHeight w:val="251" w:hRule="atLeast"/>
        </w:trPr>
        <w:tc>
          <w:tcPr>
            <w:tcW w:w="7028" w:type="dxa"/>
          </w:tcPr>
          <w:p>
            <w:pPr>
              <w:pStyle w:val="TableParagraph"/>
              <w:spacing w:line="232" w:lineRule="exact"/>
              <w:ind w:left="87" w:right="79"/>
              <w:jc w:val="center"/>
              <w:rPr>
                <w:sz w:val="22"/>
              </w:rPr>
            </w:pPr>
            <w:r>
              <w:rPr>
                <w:sz w:val="22"/>
              </w:rPr>
              <w:t>Volúmenes de libros adquiridos para el sistema integral de bibliotecas</w:t>
            </w:r>
          </w:p>
        </w:tc>
        <w:tc>
          <w:tcPr>
            <w:tcW w:w="1160" w:type="dxa"/>
          </w:tcPr>
          <w:p>
            <w:pPr>
              <w:pStyle w:val="TableParagraph"/>
              <w:spacing w:line="232" w:lineRule="exact"/>
              <w:ind w:left="88" w:right="76"/>
              <w:jc w:val="center"/>
              <w:rPr>
                <w:sz w:val="22"/>
              </w:rPr>
            </w:pPr>
            <w:r>
              <w:rPr>
                <w:sz w:val="22"/>
              </w:rPr>
              <w:t>--</w:t>
            </w:r>
          </w:p>
        </w:tc>
      </w:tr>
      <w:tr>
        <w:trPr>
          <w:trHeight w:val="254" w:hRule="atLeast"/>
        </w:trPr>
        <w:tc>
          <w:tcPr>
            <w:tcW w:w="7028" w:type="dxa"/>
          </w:tcPr>
          <w:p>
            <w:pPr>
              <w:pStyle w:val="TableParagraph"/>
              <w:spacing w:line="234" w:lineRule="exact"/>
              <w:ind w:left="87" w:right="77"/>
              <w:jc w:val="center"/>
              <w:rPr>
                <w:sz w:val="22"/>
              </w:rPr>
            </w:pPr>
            <w:r>
              <w:rPr>
                <w:sz w:val="22"/>
              </w:rPr>
              <w:t>Volúmenes de revistas adquiridas</w:t>
            </w:r>
          </w:p>
        </w:tc>
        <w:tc>
          <w:tcPr>
            <w:tcW w:w="1160" w:type="dxa"/>
          </w:tcPr>
          <w:p>
            <w:pPr>
              <w:pStyle w:val="TableParagraph"/>
              <w:spacing w:line="234" w:lineRule="exact"/>
              <w:ind w:left="88" w:right="76"/>
              <w:jc w:val="center"/>
              <w:rPr>
                <w:sz w:val="22"/>
              </w:rPr>
            </w:pPr>
            <w:r>
              <w:rPr>
                <w:sz w:val="22"/>
              </w:rPr>
              <w:t>--</w:t>
            </w:r>
          </w:p>
        </w:tc>
      </w:tr>
      <w:tr>
        <w:trPr>
          <w:trHeight w:val="251" w:hRule="atLeast"/>
        </w:trPr>
        <w:tc>
          <w:tcPr>
            <w:tcW w:w="7028" w:type="dxa"/>
          </w:tcPr>
          <w:p>
            <w:pPr>
              <w:pStyle w:val="TableParagraph"/>
              <w:spacing w:line="232" w:lineRule="exact"/>
              <w:ind w:left="87" w:right="76"/>
              <w:jc w:val="center"/>
              <w:rPr>
                <w:sz w:val="22"/>
              </w:rPr>
            </w:pPr>
            <w:r>
              <w:rPr>
                <w:sz w:val="22"/>
              </w:rPr>
              <w:t>Libros en existencia</w:t>
            </w:r>
          </w:p>
        </w:tc>
        <w:tc>
          <w:tcPr>
            <w:tcW w:w="1160" w:type="dxa"/>
          </w:tcPr>
          <w:p>
            <w:pPr>
              <w:pStyle w:val="TableParagraph"/>
              <w:spacing w:line="232" w:lineRule="exact"/>
              <w:ind w:left="88" w:right="79"/>
              <w:jc w:val="center"/>
              <w:rPr>
                <w:sz w:val="22"/>
              </w:rPr>
            </w:pPr>
            <w:r>
              <w:rPr>
                <w:sz w:val="22"/>
              </w:rPr>
              <w:t>20,108</w:t>
            </w:r>
          </w:p>
        </w:tc>
      </w:tr>
      <w:tr>
        <w:trPr>
          <w:trHeight w:val="253" w:hRule="atLeast"/>
        </w:trPr>
        <w:tc>
          <w:tcPr>
            <w:tcW w:w="7028" w:type="dxa"/>
          </w:tcPr>
          <w:p>
            <w:pPr>
              <w:pStyle w:val="TableParagraph"/>
              <w:spacing w:line="234" w:lineRule="exact"/>
              <w:ind w:left="87" w:right="78"/>
              <w:jc w:val="center"/>
              <w:rPr>
                <w:sz w:val="22"/>
              </w:rPr>
            </w:pPr>
            <w:r>
              <w:rPr>
                <w:sz w:val="22"/>
              </w:rPr>
              <w:t>Revistas en existencia</w:t>
            </w:r>
          </w:p>
        </w:tc>
        <w:tc>
          <w:tcPr>
            <w:tcW w:w="1160" w:type="dxa"/>
          </w:tcPr>
          <w:p>
            <w:pPr>
              <w:pStyle w:val="TableParagraph"/>
              <w:spacing w:line="234" w:lineRule="exact"/>
              <w:ind w:left="88" w:right="76"/>
              <w:jc w:val="center"/>
              <w:rPr>
                <w:sz w:val="22"/>
              </w:rPr>
            </w:pPr>
            <w:r>
              <w:rPr>
                <w:sz w:val="22"/>
              </w:rPr>
              <w:t>--</w:t>
            </w:r>
          </w:p>
        </w:tc>
      </w:tr>
    </w:tbl>
    <w:p>
      <w:pPr>
        <w:spacing w:after="0" w:line="234" w:lineRule="exact"/>
        <w:jc w:val="center"/>
        <w:rPr>
          <w:sz w:val="22"/>
        </w:rPr>
        <w:sectPr>
          <w:pgSz w:w="12240" w:h="15840"/>
          <w:pgMar w:header="713" w:footer="76" w:top="2000" w:bottom="340" w:left="820" w:right="580"/>
        </w:sectPr>
      </w:pPr>
    </w:p>
    <w:p>
      <w:pPr>
        <w:pStyle w:val="BodyText"/>
        <w:spacing w:before="1"/>
        <w:rPr>
          <w:b/>
          <w:sz w:val="15"/>
        </w:rPr>
      </w:pPr>
    </w:p>
    <w:p>
      <w:pPr>
        <w:pStyle w:val="ListParagraph"/>
        <w:numPr>
          <w:ilvl w:val="0"/>
          <w:numId w:val="38"/>
        </w:numPr>
        <w:tabs>
          <w:tab w:pos="997" w:val="left" w:leader="none"/>
        </w:tabs>
        <w:spacing w:line="240" w:lineRule="auto" w:before="93" w:after="0"/>
        <w:ind w:left="996" w:right="0" w:hanging="256"/>
        <w:jc w:val="left"/>
        <w:rPr>
          <w:b/>
          <w:sz w:val="23"/>
        </w:rPr>
      </w:pPr>
      <w:r>
        <w:rPr>
          <w:b/>
          <w:sz w:val="23"/>
        </w:rPr>
        <w:t>PROCURACIÓN DE FONDOS Y DESARROLLO</w:t>
      </w:r>
      <w:r>
        <w:rPr>
          <w:b/>
          <w:spacing w:val="-6"/>
          <w:sz w:val="23"/>
        </w:rPr>
        <w:t> </w:t>
      </w:r>
      <w:r>
        <w:rPr>
          <w:b/>
          <w:sz w:val="23"/>
        </w:rPr>
        <w:t>ECONÓMICO</w:t>
      </w:r>
    </w:p>
    <w:p>
      <w:pPr>
        <w:pStyle w:val="BodyText"/>
        <w:rPr>
          <w:b/>
          <w:sz w:val="26"/>
        </w:rPr>
      </w:pPr>
    </w:p>
    <w:p>
      <w:pPr>
        <w:pStyle w:val="Heading7"/>
        <w:spacing w:before="205"/>
      </w:pPr>
      <w:r>
        <w:rPr/>
        <w:t>Ingresos.</w:t>
      </w:r>
    </w:p>
    <w:p>
      <w:pPr>
        <w:pStyle w:val="BodyText"/>
        <w:rPr>
          <w:b/>
          <w:sz w:val="20"/>
        </w:rPr>
      </w:pPr>
    </w:p>
    <w:p>
      <w:pPr>
        <w:pStyle w:val="BodyText"/>
        <w:spacing w:before="10" w:after="1"/>
        <w:rPr>
          <w:b/>
          <w:sz w:val="17"/>
        </w:rPr>
      </w:pPr>
    </w:p>
    <w:tbl>
      <w:tblPr>
        <w:tblW w:w="0" w:type="auto"/>
        <w:jc w:val="left"/>
        <w:tblInd w:w="1283"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566"/>
        <w:gridCol w:w="1817"/>
        <w:gridCol w:w="1664"/>
      </w:tblGrid>
      <w:tr>
        <w:trPr>
          <w:trHeight w:val="253" w:hRule="atLeast"/>
        </w:trPr>
        <w:tc>
          <w:tcPr>
            <w:tcW w:w="4566" w:type="dxa"/>
            <w:tcBorders>
              <w:bottom w:val="single" w:sz="12" w:space="0" w:color="9CC2E4"/>
            </w:tcBorders>
          </w:tcPr>
          <w:p>
            <w:pPr>
              <w:pStyle w:val="TableParagraph"/>
              <w:spacing w:line="234" w:lineRule="exact"/>
              <w:ind w:left="1993" w:right="1985"/>
              <w:jc w:val="center"/>
              <w:rPr>
                <w:b/>
                <w:sz w:val="22"/>
              </w:rPr>
            </w:pPr>
            <w:r>
              <w:rPr>
                <w:b/>
                <w:sz w:val="22"/>
              </w:rPr>
              <w:t>Tipo:</w:t>
            </w:r>
          </w:p>
        </w:tc>
        <w:tc>
          <w:tcPr>
            <w:tcW w:w="1817" w:type="dxa"/>
            <w:tcBorders>
              <w:bottom w:val="single" w:sz="12" w:space="0" w:color="9CC2E4"/>
            </w:tcBorders>
          </w:tcPr>
          <w:p>
            <w:pPr>
              <w:pStyle w:val="TableParagraph"/>
              <w:spacing w:line="234" w:lineRule="exact"/>
              <w:ind w:left="541"/>
              <w:rPr>
                <w:b/>
                <w:sz w:val="22"/>
              </w:rPr>
            </w:pPr>
            <w:r>
              <w:rPr>
                <w:b/>
                <w:sz w:val="22"/>
              </w:rPr>
              <w:t>Monto:</w:t>
            </w:r>
          </w:p>
        </w:tc>
        <w:tc>
          <w:tcPr>
            <w:tcW w:w="1664" w:type="dxa"/>
            <w:tcBorders>
              <w:bottom w:val="single" w:sz="12" w:space="0" w:color="9CC2E4"/>
            </w:tcBorders>
          </w:tcPr>
          <w:p>
            <w:pPr>
              <w:pStyle w:val="TableParagraph"/>
              <w:spacing w:line="234" w:lineRule="exact"/>
              <w:ind w:left="208"/>
              <w:rPr>
                <w:b/>
                <w:sz w:val="22"/>
              </w:rPr>
            </w:pPr>
            <w:r>
              <w:rPr>
                <w:b/>
                <w:sz w:val="22"/>
              </w:rPr>
              <w:t>Proporción:</w:t>
            </w:r>
          </w:p>
        </w:tc>
      </w:tr>
      <w:tr>
        <w:trPr>
          <w:trHeight w:val="253" w:hRule="atLeast"/>
        </w:trPr>
        <w:tc>
          <w:tcPr>
            <w:tcW w:w="4566" w:type="dxa"/>
            <w:tcBorders>
              <w:top w:val="single" w:sz="12" w:space="0" w:color="9CC2E4"/>
            </w:tcBorders>
          </w:tcPr>
          <w:p>
            <w:pPr>
              <w:pStyle w:val="TableParagraph"/>
              <w:spacing w:line="234" w:lineRule="exact"/>
              <w:rPr>
                <w:sz w:val="22"/>
              </w:rPr>
            </w:pPr>
            <w:r>
              <w:rPr>
                <w:sz w:val="22"/>
              </w:rPr>
              <w:t>INGRESOS ACADEMICOS</w:t>
            </w:r>
          </w:p>
        </w:tc>
        <w:tc>
          <w:tcPr>
            <w:tcW w:w="1817" w:type="dxa"/>
            <w:tcBorders>
              <w:top w:val="single" w:sz="12" w:space="0" w:color="9CC2E4"/>
            </w:tcBorders>
          </w:tcPr>
          <w:p>
            <w:pPr>
              <w:pStyle w:val="TableParagraph"/>
              <w:spacing w:line="234" w:lineRule="exact"/>
              <w:ind w:left="0" w:right="93"/>
              <w:jc w:val="right"/>
              <w:rPr>
                <w:sz w:val="22"/>
              </w:rPr>
            </w:pPr>
            <w:r>
              <w:rPr>
                <w:sz w:val="22"/>
              </w:rPr>
              <w:t>$32,223,344.84</w:t>
            </w:r>
          </w:p>
        </w:tc>
        <w:tc>
          <w:tcPr>
            <w:tcW w:w="1664" w:type="dxa"/>
            <w:tcBorders>
              <w:top w:val="single" w:sz="12" w:space="0" w:color="9CC2E4"/>
            </w:tcBorders>
          </w:tcPr>
          <w:p>
            <w:pPr>
              <w:pStyle w:val="TableParagraph"/>
              <w:spacing w:line="234" w:lineRule="exact"/>
              <w:ind w:left="0" w:right="94"/>
              <w:jc w:val="right"/>
              <w:rPr>
                <w:sz w:val="22"/>
              </w:rPr>
            </w:pPr>
            <w:r>
              <w:rPr>
                <w:sz w:val="22"/>
              </w:rPr>
              <w:t>67.86%</w:t>
            </w:r>
          </w:p>
        </w:tc>
      </w:tr>
      <w:tr>
        <w:trPr>
          <w:trHeight w:val="506" w:hRule="atLeast"/>
        </w:trPr>
        <w:tc>
          <w:tcPr>
            <w:tcW w:w="4566" w:type="dxa"/>
          </w:tcPr>
          <w:p>
            <w:pPr>
              <w:pStyle w:val="TableParagraph"/>
              <w:spacing w:line="252" w:lineRule="exact" w:before="2"/>
              <w:ind w:right="1397"/>
              <w:rPr>
                <w:sz w:val="22"/>
              </w:rPr>
            </w:pPr>
            <w:r>
              <w:rPr>
                <w:sz w:val="22"/>
              </w:rPr>
              <w:t>PROYECTOS, CONVENIOS Y CONTRATOS PUBLICOS</w:t>
            </w:r>
          </w:p>
        </w:tc>
        <w:tc>
          <w:tcPr>
            <w:tcW w:w="1817" w:type="dxa"/>
          </w:tcPr>
          <w:p>
            <w:pPr>
              <w:pStyle w:val="TableParagraph"/>
              <w:spacing w:line="250" w:lineRule="exact"/>
              <w:ind w:left="0" w:right="93"/>
              <w:jc w:val="right"/>
              <w:rPr>
                <w:sz w:val="22"/>
              </w:rPr>
            </w:pPr>
            <w:r>
              <w:rPr>
                <w:sz w:val="22"/>
              </w:rPr>
              <w:t>$13,410,544.27</w:t>
            </w:r>
          </w:p>
        </w:tc>
        <w:tc>
          <w:tcPr>
            <w:tcW w:w="1664" w:type="dxa"/>
          </w:tcPr>
          <w:p>
            <w:pPr>
              <w:pStyle w:val="TableParagraph"/>
              <w:spacing w:line="250" w:lineRule="exact"/>
              <w:ind w:left="0" w:right="94"/>
              <w:jc w:val="right"/>
              <w:rPr>
                <w:sz w:val="22"/>
              </w:rPr>
            </w:pPr>
            <w:r>
              <w:rPr>
                <w:sz w:val="22"/>
              </w:rPr>
              <w:t>28.24%</w:t>
            </w:r>
          </w:p>
        </w:tc>
      </w:tr>
      <w:tr>
        <w:trPr>
          <w:trHeight w:val="252" w:hRule="atLeast"/>
        </w:trPr>
        <w:tc>
          <w:tcPr>
            <w:tcW w:w="4566" w:type="dxa"/>
          </w:tcPr>
          <w:p>
            <w:pPr>
              <w:pStyle w:val="TableParagraph"/>
              <w:spacing w:line="232" w:lineRule="exact"/>
              <w:rPr>
                <w:sz w:val="22"/>
              </w:rPr>
            </w:pPr>
            <w:r>
              <w:rPr>
                <w:sz w:val="22"/>
              </w:rPr>
              <w:t>FUENTES PRIVADAS</w:t>
            </w:r>
          </w:p>
        </w:tc>
        <w:tc>
          <w:tcPr>
            <w:tcW w:w="1817" w:type="dxa"/>
          </w:tcPr>
          <w:p>
            <w:pPr>
              <w:pStyle w:val="TableParagraph"/>
              <w:spacing w:line="232" w:lineRule="exact"/>
              <w:ind w:left="0" w:right="93"/>
              <w:jc w:val="right"/>
              <w:rPr>
                <w:sz w:val="22"/>
              </w:rPr>
            </w:pPr>
            <w:r>
              <w:rPr>
                <w:sz w:val="22"/>
              </w:rPr>
              <w:t>$24,500.00</w:t>
            </w:r>
          </w:p>
        </w:tc>
        <w:tc>
          <w:tcPr>
            <w:tcW w:w="1664" w:type="dxa"/>
          </w:tcPr>
          <w:p>
            <w:pPr>
              <w:pStyle w:val="TableParagraph"/>
              <w:spacing w:line="232" w:lineRule="exact"/>
              <w:ind w:left="0" w:right="94"/>
              <w:jc w:val="right"/>
              <w:rPr>
                <w:sz w:val="22"/>
              </w:rPr>
            </w:pPr>
            <w:r>
              <w:rPr>
                <w:sz w:val="22"/>
              </w:rPr>
              <w:t>0.05%</w:t>
            </w:r>
          </w:p>
        </w:tc>
      </w:tr>
      <w:tr>
        <w:trPr>
          <w:trHeight w:val="254" w:hRule="atLeast"/>
        </w:trPr>
        <w:tc>
          <w:tcPr>
            <w:tcW w:w="4566" w:type="dxa"/>
          </w:tcPr>
          <w:p>
            <w:pPr>
              <w:pStyle w:val="TableParagraph"/>
              <w:spacing w:line="234" w:lineRule="exact"/>
              <w:rPr>
                <w:sz w:val="22"/>
              </w:rPr>
            </w:pPr>
            <w:r>
              <w:rPr>
                <w:sz w:val="22"/>
              </w:rPr>
              <w:t>PRODUCTOS FINANCIEROS</w:t>
            </w:r>
          </w:p>
        </w:tc>
        <w:tc>
          <w:tcPr>
            <w:tcW w:w="1817" w:type="dxa"/>
          </w:tcPr>
          <w:p>
            <w:pPr>
              <w:pStyle w:val="TableParagraph"/>
              <w:spacing w:line="234" w:lineRule="exact"/>
              <w:ind w:left="0" w:right="94"/>
              <w:jc w:val="right"/>
              <w:rPr>
                <w:sz w:val="22"/>
              </w:rPr>
            </w:pPr>
            <w:r>
              <w:rPr>
                <w:sz w:val="22"/>
              </w:rPr>
              <w:t>$285,766.76</w:t>
            </w:r>
          </w:p>
        </w:tc>
        <w:tc>
          <w:tcPr>
            <w:tcW w:w="1664" w:type="dxa"/>
          </w:tcPr>
          <w:p>
            <w:pPr>
              <w:pStyle w:val="TableParagraph"/>
              <w:spacing w:line="234" w:lineRule="exact"/>
              <w:ind w:left="0" w:right="94"/>
              <w:jc w:val="right"/>
              <w:rPr>
                <w:sz w:val="22"/>
              </w:rPr>
            </w:pPr>
            <w:r>
              <w:rPr>
                <w:sz w:val="22"/>
              </w:rPr>
              <w:t>0.60%</w:t>
            </w:r>
          </w:p>
        </w:tc>
      </w:tr>
      <w:tr>
        <w:trPr>
          <w:trHeight w:val="251" w:hRule="atLeast"/>
        </w:trPr>
        <w:tc>
          <w:tcPr>
            <w:tcW w:w="4566" w:type="dxa"/>
          </w:tcPr>
          <w:p>
            <w:pPr>
              <w:pStyle w:val="TableParagraph"/>
              <w:spacing w:line="232" w:lineRule="exact"/>
              <w:rPr>
                <w:sz w:val="22"/>
              </w:rPr>
            </w:pPr>
            <w:r>
              <w:rPr>
                <w:sz w:val="22"/>
              </w:rPr>
              <w:t>INGRESOS DE ENTIDADES AUXILIARES</w:t>
            </w:r>
          </w:p>
        </w:tc>
        <w:tc>
          <w:tcPr>
            <w:tcW w:w="1817" w:type="dxa"/>
          </w:tcPr>
          <w:p>
            <w:pPr>
              <w:pStyle w:val="TableParagraph"/>
              <w:spacing w:line="232" w:lineRule="exact"/>
              <w:ind w:left="0" w:right="93"/>
              <w:jc w:val="right"/>
              <w:rPr>
                <w:sz w:val="22"/>
              </w:rPr>
            </w:pPr>
            <w:r>
              <w:rPr>
                <w:sz w:val="22"/>
              </w:rPr>
              <w:t>$1,171,789.00</w:t>
            </w:r>
          </w:p>
        </w:tc>
        <w:tc>
          <w:tcPr>
            <w:tcW w:w="1664" w:type="dxa"/>
          </w:tcPr>
          <w:p>
            <w:pPr>
              <w:pStyle w:val="TableParagraph"/>
              <w:spacing w:line="232" w:lineRule="exact"/>
              <w:ind w:left="0" w:right="94"/>
              <w:jc w:val="right"/>
              <w:rPr>
                <w:sz w:val="22"/>
              </w:rPr>
            </w:pPr>
            <w:r>
              <w:rPr>
                <w:sz w:val="22"/>
              </w:rPr>
              <w:t>2.47%</w:t>
            </w:r>
          </w:p>
        </w:tc>
      </w:tr>
      <w:tr>
        <w:trPr>
          <w:trHeight w:val="254" w:hRule="atLeast"/>
        </w:trPr>
        <w:tc>
          <w:tcPr>
            <w:tcW w:w="4566" w:type="dxa"/>
          </w:tcPr>
          <w:p>
            <w:pPr>
              <w:pStyle w:val="TableParagraph"/>
              <w:spacing w:line="234" w:lineRule="exact"/>
              <w:rPr>
                <w:sz w:val="22"/>
              </w:rPr>
            </w:pPr>
            <w:r>
              <w:rPr>
                <w:sz w:val="22"/>
              </w:rPr>
              <w:t>OTROS INGRESOS</w:t>
            </w:r>
          </w:p>
        </w:tc>
        <w:tc>
          <w:tcPr>
            <w:tcW w:w="1817" w:type="dxa"/>
          </w:tcPr>
          <w:p>
            <w:pPr>
              <w:pStyle w:val="TableParagraph"/>
              <w:spacing w:line="234" w:lineRule="exact"/>
              <w:ind w:left="0" w:right="94"/>
              <w:jc w:val="right"/>
              <w:rPr>
                <w:sz w:val="22"/>
              </w:rPr>
            </w:pPr>
            <w:r>
              <w:rPr>
                <w:sz w:val="22"/>
              </w:rPr>
              <w:t>$367,972.83</w:t>
            </w:r>
          </w:p>
        </w:tc>
        <w:tc>
          <w:tcPr>
            <w:tcW w:w="1664" w:type="dxa"/>
          </w:tcPr>
          <w:p>
            <w:pPr>
              <w:pStyle w:val="TableParagraph"/>
              <w:spacing w:line="234" w:lineRule="exact"/>
              <w:ind w:left="0" w:right="94"/>
              <w:jc w:val="right"/>
              <w:rPr>
                <w:sz w:val="22"/>
              </w:rPr>
            </w:pPr>
            <w:r>
              <w:rPr>
                <w:sz w:val="22"/>
              </w:rPr>
              <w:t>0.77%</w:t>
            </w:r>
          </w:p>
        </w:tc>
      </w:tr>
      <w:tr>
        <w:trPr>
          <w:trHeight w:val="253" w:hRule="atLeast"/>
        </w:trPr>
        <w:tc>
          <w:tcPr>
            <w:tcW w:w="4566" w:type="dxa"/>
          </w:tcPr>
          <w:p>
            <w:pPr>
              <w:pStyle w:val="TableParagraph"/>
              <w:spacing w:line="234" w:lineRule="exact"/>
              <w:rPr>
                <w:sz w:val="22"/>
              </w:rPr>
            </w:pPr>
            <w:r>
              <w:rPr>
                <w:sz w:val="22"/>
              </w:rPr>
              <w:t>Total:</w:t>
            </w:r>
          </w:p>
        </w:tc>
        <w:tc>
          <w:tcPr>
            <w:tcW w:w="1817" w:type="dxa"/>
          </w:tcPr>
          <w:p>
            <w:pPr>
              <w:pStyle w:val="TableParagraph"/>
              <w:spacing w:line="234" w:lineRule="exact"/>
              <w:ind w:left="0" w:right="93"/>
              <w:jc w:val="right"/>
              <w:rPr>
                <w:sz w:val="22"/>
              </w:rPr>
            </w:pPr>
            <w:r>
              <w:rPr>
                <w:sz w:val="22"/>
              </w:rPr>
              <w:t>$47,483,917.70</w:t>
            </w:r>
          </w:p>
        </w:tc>
        <w:tc>
          <w:tcPr>
            <w:tcW w:w="1664" w:type="dxa"/>
          </w:tcPr>
          <w:p>
            <w:pPr>
              <w:pStyle w:val="TableParagraph"/>
              <w:spacing w:line="234" w:lineRule="exact"/>
              <w:ind w:left="0" w:right="94"/>
              <w:jc w:val="right"/>
              <w:rPr>
                <w:sz w:val="22"/>
              </w:rPr>
            </w:pPr>
            <w:r>
              <w:rPr>
                <w:sz w:val="22"/>
              </w:rPr>
              <w:t>100.00%</w:t>
            </w:r>
          </w:p>
        </w:tc>
      </w:tr>
    </w:tbl>
    <w:p>
      <w:pPr>
        <w:pStyle w:val="BodyText"/>
        <w:rPr>
          <w:b/>
          <w:sz w:val="20"/>
        </w:rPr>
      </w:pPr>
    </w:p>
    <w:p>
      <w:pPr>
        <w:pStyle w:val="BodyText"/>
        <w:rPr>
          <w:b/>
          <w:sz w:val="20"/>
        </w:rPr>
      </w:pPr>
    </w:p>
    <w:p>
      <w:pPr>
        <w:pStyle w:val="BodyText"/>
        <w:spacing w:before="1"/>
        <w:rPr>
          <w:b/>
          <w:sz w:val="23"/>
        </w:rPr>
      </w:pPr>
      <w:r>
        <w:rPr/>
        <w:pict>
          <v:group style="position:absolute;margin-left:88.507004pt;margin-top:15.231953pt;width:489pt;height:187.2pt;mso-position-horizontal-relative:page;mso-position-vertical-relative:paragraph;z-index:1232;mso-wrap-distance-left:0;mso-wrap-distance-right:0" coordorigin="1770,305" coordsize="9780,3744">
            <v:line style="position:absolute" from="10910,3679" to="11530,3679" stroked="true" strokeweight=".75pt" strokecolor="#f1f1f1">
              <v:stroke dashstyle="solid"/>
            </v:line>
            <v:line style="position:absolute" from="4046,3679" to="10373,3679" stroked="true" strokeweight=".75pt" strokecolor="#f1f1f1">
              <v:stroke dashstyle="solid"/>
            </v:line>
            <v:line style="position:absolute" from="2674,3679" to="3509,3679" stroked="true" strokeweight=".75pt" strokecolor="#f1f1f1">
              <v:stroke dashstyle="solid"/>
            </v:line>
            <v:line style="position:absolute" from="1921,3679" to="2136,3679" stroked="true" strokeweight=".75pt" strokecolor="#f1f1f1">
              <v:stroke dashstyle="solid"/>
            </v:line>
            <v:line style="position:absolute" from="2674,3321" to="3509,3321" stroked="true" strokeweight=".75pt" strokecolor="#f1f1f1">
              <v:stroke dashstyle="solid"/>
            </v:line>
            <v:line style="position:absolute" from="1921,3321" to="2136,3321" stroked="true" strokeweight=".75pt" strokecolor="#f1f1f1">
              <v:stroke dashstyle="solid"/>
            </v:line>
            <v:line style="position:absolute" from="2674,2966" to="10373,2966" stroked="true" strokeweight=".75pt" strokecolor="#f1f1f1">
              <v:stroke dashstyle="solid"/>
            </v:line>
            <v:line style="position:absolute" from="1921,2966" to="2136,2966" stroked="true" strokeweight=".75pt" strokecolor="#f1f1f1">
              <v:stroke dashstyle="solid"/>
            </v:line>
            <v:line style="position:absolute" from="2674,2609" to="10373,2609" stroked="true" strokeweight=".75pt" strokecolor="#f1f1f1">
              <v:stroke dashstyle="solid"/>
            </v:line>
            <v:line style="position:absolute" from="1921,2609" to="2136,2609" stroked="true" strokeweight=".75pt" strokecolor="#f1f1f1">
              <v:stroke dashstyle="solid"/>
            </v:line>
            <v:line style="position:absolute" from="2674,2251" to="10373,2251" stroked="true" strokeweight=".75pt" strokecolor="#f1f1f1">
              <v:stroke dashstyle="solid"/>
            </v:line>
            <v:line style="position:absolute" from="1921,2251" to="2136,2251" stroked="true" strokeweight=".75pt" strokecolor="#f1f1f1">
              <v:stroke dashstyle="solid"/>
            </v:line>
            <v:line style="position:absolute" from="2674,1896" to="10373,1896" stroked="true" strokeweight=".75pt" strokecolor="#f1f1f1">
              <v:stroke dashstyle="solid"/>
            </v:line>
            <v:line style="position:absolute" from="1921,1896" to="2136,1896" stroked="true" strokeweight=".75pt" strokecolor="#f1f1f1">
              <v:stroke dashstyle="solid"/>
            </v:line>
            <v:rect style="position:absolute;left:2136;top:1735;width:538;height:2301" filled="true" fillcolor="#5b9bd4" stroked="false">
              <v:fill opacity="46003f" type="solid"/>
            </v:rect>
            <v:line style="position:absolute" from="4046,3321" to="10373,3321" stroked="true" strokeweight=".75pt" strokecolor="#f1f1f1">
              <v:stroke dashstyle="solid"/>
            </v:line>
            <v:rect style="position:absolute;left:3508;top:3079;width:538;height:957" filled="true" fillcolor="#5b9bd4" stroked="false">
              <v:fill opacity="46003f" type="solid"/>
            </v:rect>
            <v:line style="position:absolute" from="4882,4034" to="5419,4034" stroked="true" strokeweight=".12pt" strokecolor="#5b9bd4">
              <v:stroke dashstyle="solid"/>
            </v:line>
            <v:line style="position:absolute" from="6254,4025" to="6792,4025" stroked="true" strokeweight="1.02pt" strokecolor="#5b9bd4">
              <v:stroke dashstyle="solid"/>
            </v:line>
            <v:line style="position:absolute" from="7627,3994" to="8165,3994" stroked="true" strokeweight="4.140pt" strokecolor="#5b9bd4">
              <v:stroke dashstyle="solid"/>
            </v:line>
            <v:line style="position:absolute" from="9000,4023" to="9538,4023" stroked="true" strokeweight="1.26pt" strokecolor="#5b9bd4">
              <v:stroke dashstyle="solid"/>
            </v:line>
            <v:line style="position:absolute" from="10910,3321" to="11530,3321" stroked="true" strokeweight=".75pt" strokecolor="#f1f1f1">
              <v:stroke dashstyle="solid"/>
            </v:line>
            <v:line style="position:absolute" from="10910,2966" to="11530,2966" stroked="true" strokeweight=".75pt" strokecolor="#f1f1f1">
              <v:stroke dashstyle="solid"/>
            </v:line>
            <v:line style="position:absolute" from="10910,2609" to="11530,2609" stroked="true" strokeweight=".75pt" strokecolor="#f1f1f1">
              <v:stroke dashstyle="solid"/>
            </v:line>
            <v:line style="position:absolute" from="10910,2251" to="11530,2251" stroked="true" strokeweight=".75pt" strokecolor="#f1f1f1">
              <v:stroke dashstyle="solid"/>
            </v:line>
            <v:line style="position:absolute" from="10910,1896" to="11530,1896" stroked="true" strokeweight=".75pt" strokecolor="#f1f1f1">
              <v:stroke dashstyle="solid"/>
            </v:line>
            <v:line style="position:absolute" from="10910,1538" to="11530,1538" stroked="true" strokeweight=".75pt" strokecolor="#f1f1f1">
              <v:stroke dashstyle="solid"/>
            </v:line>
            <v:line style="position:absolute" from="1921,1538" to="10373,1538" stroked="true" strokeweight=".75pt" strokecolor="#f1f1f1">
              <v:stroke dashstyle="solid"/>
            </v:line>
            <v:line style="position:absolute" from="10910,1181" to="11530,1181" stroked="true" strokeweight=".75pt" strokecolor="#f1f1f1">
              <v:stroke dashstyle="solid"/>
            </v:line>
            <v:line style="position:absolute" from="1921,1181" to="10373,1181" stroked="true" strokeweight=".75pt" strokecolor="#f1f1f1">
              <v:stroke dashstyle="solid"/>
            </v:line>
            <v:line style="position:absolute" from="10910,825" to="11530,825" stroked="true" strokeweight=".75pt" strokecolor="#f1f1f1">
              <v:stroke dashstyle="solid"/>
            </v:line>
            <v:line style="position:absolute" from="1921,825" to="10373,825" stroked="true" strokeweight=".75pt" strokecolor="#f1f1f1">
              <v:stroke dashstyle="solid"/>
            </v:line>
            <v:rect style="position:absolute;left:10372;top:647;width:538;height:3388" filled="true" fillcolor="#5b9bd4" stroked="false">
              <v:fill opacity="46003f" type="solid"/>
            </v:rect>
            <v:line style="position:absolute" from="1921,4035" to="11530,4035" stroked="true" strokeweight="1.25pt" strokecolor="#bebebe">
              <v:stroke dashstyle="solid"/>
            </v:line>
            <v:shape style="position:absolute;left:1770;top:1393;width:1271;height:631" coordorigin="1770,1394" coordsize="1271,631" path="m2300,1676l1982,1676,2405,2024,2300,1676xm3041,1394l1770,1394,1770,1676,3041,1676,3041,1394xe" filled="true" fillcolor="#00af50" stroked="false">
              <v:path arrowok="t"/>
              <v:fill type="solid"/>
            </v:shape>
            <v:shape style="position:absolute;left:3142;top:2736;width:1271;height:631" coordorigin="3143,2736" coordsize="1271,631" path="m3672,3018l3355,3018,3778,3366,3672,3018xm4414,2736l3143,2736,3143,3018,4414,3018,4414,2736xe" filled="true" fillcolor="#00af50" stroked="false">
              <v:path arrowok="t"/>
              <v:fill type="solid"/>
            </v:shape>
            <v:shape style="position:absolute;left:4633;top:3691;width:1036;height:343" coordorigin="4633,3691" coordsize="1036,343" path="m5065,3974l4806,3974,5151,4034,5065,3974xm5669,3691l4633,3691,4633,3974,5669,3974,5669,3691xe" filled="true" fillcolor="#00af50" stroked="false">
              <v:path arrowok="t"/>
              <v:fill type="solid"/>
            </v:shape>
            <v:shape style="position:absolute;left:6003;top:3672;width:1042;height:343" coordorigin="6003,3673" coordsize="1042,343" path="m6437,3955l6177,3955,6524,4015,6437,3955xm7044,3673l6003,3673,6003,3955,7044,3955,7044,3673xe" filled="true" fillcolor="#00af50" stroked="false">
              <v:path arrowok="t"/>
              <v:fill type="solid"/>
            </v:shape>
            <v:shape style="position:absolute;left:7307;top:3609;width:1179;height:343" coordorigin="7307,3609" coordsize="1179,343" path="m7798,3892l7503,3892,7896,3952,7798,3892xm8486,3609l7307,3609,7307,3892,8486,3892,8486,3609xe" filled="true" fillcolor="#00af50" stroked="false">
              <v:path arrowok="t"/>
              <v:fill type="solid"/>
            </v:shape>
            <v:shape style="position:absolute;left:8748;top:3666;width:1042;height:343" coordorigin="8748,3667" coordsize="1042,343" path="m9182,3949l8922,3949,9269,4009,9182,3949xm9790,3667l8748,3667,8748,3949,9790,3949,9790,3667xe" filled="true" fillcolor="#00af50" stroked="false">
              <v:path arrowok="t"/>
              <v:fill type="solid"/>
            </v:shape>
            <v:shape style="position:absolute;left:10006;top:304;width:1271;height:631" coordorigin="10006,305" coordsize="1271,631" path="m10536,587l10218,587,10642,935,10536,587xm11277,305l10006,305,10006,587,11277,587,11277,305xe" filled="true" fillcolor="#00af50" stroked="false">
              <v:path arrowok="t"/>
              <v:fill type="solid"/>
            </v:shape>
            <v:shape style="position:absolute;left:1921;top:372;width:9629;height:180" type="#_x0000_t202" filled="false" stroked="false">
              <v:textbox inset="0,0,0,0">
                <w:txbxContent>
                  <w:p>
                    <w:pPr>
                      <w:tabs>
                        <w:tab w:pos="8152" w:val="left" w:leader="none"/>
                        <w:tab w:pos="9608" w:val="left" w:leader="none"/>
                      </w:tabs>
                      <w:spacing w:line="180" w:lineRule="exact" w:before="0"/>
                      <w:ind w:left="0" w:right="0" w:firstLine="0"/>
                      <w:jc w:val="left"/>
                      <w:rPr>
                        <w:rFonts w:ascii="Calibri"/>
                        <w:sz w:val="18"/>
                      </w:rPr>
                    </w:pPr>
                    <w:r>
                      <w:rPr>
                        <w:rFonts w:ascii="Calibri"/>
                        <w:strike/>
                        <w:color w:val="FFFFFF"/>
                        <w:sz w:val="18"/>
                      </w:rPr>
                      <w:t> </w:t>
                      <w:tab/>
                      <w:t>$47,483,917.70</w:t>
                      <w:tab/>
                    </w:r>
                  </w:p>
                </w:txbxContent>
              </v:textbox>
              <w10:wrap type="none"/>
            </v:shape>
            <v:shape style="position:absolute;left:1835;top:1461;width:1161;height:180" type="#_x0000_t202" filled="false" stroked="false">
              <v:textbox inset="0,0,0,0">
                <w:txbxContent>
                  <w:p>
                    <w:pPr>
                      <w:spacing w:line="180" w:lineRule="exact" w:before="0"/>
                      <w:ind w:left="0" w:right="0" w:firstLine="0"/>
                      <w:jc w:val="left"/>
                      <w:rPr>
                        <w:rFonts w:ascii="Calibri"/>
                        <w:sz w:val="18"/>
                      </w:rPr>
                    </w:pPr>
                    <w:r>
                      <w:rPr>
                        <w:rFonts w:ascii="Calibri"/>
                        <w:color w:val="FFFFFF"/>
                        <w:sz w:val="18"/>
                      </w:rPr>
                      <w:t>$32,223,344.84</w:t>
                    </w:r>
                  </w:p>
                </w:txbxContent>
              </v:textbox>
              <w10:wrap type="none"/>
            </v:shape>
            <v:shape style="position:absolute;left:8814;top:3735;width:933;height:180" type="#_x0000_t202" filled="false" stroked="false">
              <v:textbox inset="0,0,0,0">
                <w:txbxContent>
                  <w:p>
                    <w:pPr>
                      <w:spacing w:line="180" w:lineRule="exact" w:before="0"/>
                      <w:ind w:left="0" w:right="0" w:firstLine="0"/>
                      <w:jc w:val="left"/>
                      <w:rPr>
                        <w:rFonts w:ascii="Calibri"/>
                        <w:sz w:val="18"/>
                      </w:rPr>
                    </w:pPr>
                    <w:r>
                      <w:rPr>
                        <w:rFonts w:ascii="Calibri"/>
                        <w:color w:val="FFFFFF"/>
                        <w:sz w:val="18"/>
                      </w:rPr>
                      <w:t>$367,972.83</w:t>
                    </w:r>
                  </w:p>
                </w:txbxContent>
              </v:textbox>
              <w10:wrap type="none"/>
            </v:shape>
            <v:shape style="position:absolute;left:7373;top:3678;width:1069;height:180" type="#_x0000_t202" filled="false" stroked="false">
              <v:textbox inset="0,0,0,0">
                <w:txbxContent>
                  <w:p>
                    <w:pPr>
                      <w:spacing w:line="180" w:lineRule="exact" w:before="0"/>
                      <w:ind w:left="0" w:right="0" w:firstLine="0"/>
                      <w:jc w:val="left"/>
                      <w:rPr>
                        <w:rFonts w:ascii="Calibri"/>
                        <w:sz w:val="18"/>
                      </w:rPr>
                    </w:pPr>
                    <w:r>
                      <w:rPr>
                        <w:rFonts w:ascii="Calibri"/>
                        <w:color w:val="FFFFFF"/>
                        <w:sz w:val="18"/>
                      </w:rPr>
                      <w:t>$1,171,789.00</w:t>
                    </w:r>
                  </w:p>
                </w:txbxContent>
              </v:textbox>
              <w10:wrap type="none"/>
            </v:shape>
            <v:shape style="position:absolute;left:6069;top:3740;width:933;height:180" type="#_x0000_t202" filled="false" stroked="false">
              <v:textbox inset="0,0,0,0">
                <w:txbxContent>
                  <w:p>
                    <w:pPr>
                      <w:spacing w:line="180" w:lineRule="exact" w:before="0"/>
                      <w:ind w:left="0" w:right="0" w:firstLine="0"/>
                      <w:jc w:val="left"/>
                      <w:rPr>
                        <w:rFonts w:ascii="Calibri"/>
                        <w:sz w:val="18"/>
                      </w:rPr>
                    </w:pPr>
                    <w:r>
                      <w:rPr>
                        <w:rFonts w:ascii="Calibri"/>
                        <w:color w:val="FFFFFF"/>
                        <w:sz w:val="18"/>
                      </w:rPr>
                      <w:t>$285,766.76</w:t>
                    </w:r>
                  </w:p>
                </w:txbxContent>
              </v:textbox>
              <w10:wrap type="none"/>
            </v:shape>
            <v:shape style="position:absolute;left:4696;top:3759;width:928;height:180" type="#_x0000_t202" filled="false" stroked="false">
              <v:textbox inset="0,0,0,0">
                <w:txbxContent>
                  <w:p>
                    <w:pPr>
                      <w:spacing w:line="180" w:lineRule="exact" w:before="0"/>
                      <w:ind w:left="0" w:right="0" w:firstLine="0"/>
                      <w:jc w:val="left"/>
                      <w:rPr>
                        <w:rFonts w:ascii="Calibri"/>
                        <w:sz w:val="18"/>
                      </w:rPr>
                    </w:pPr>
                    <w:r>
                      <w:rPr>
                        <w:rFonts w:ascii="Calibri"/>
                        <w:color w:val="FFFFFF"/>
                        <w:sz w:val="18"/>
                      </w:rPr>
                      <w:t>, $24,500.00</w:t>
                    </w:r>
                  </w:p>
                </w:txbxContent>
              </v:textbox>
              <w10:wrap type="none"/>
            </v:shape>
            <v:shape style="position:absolute;left:2673;top:2616;width:7700;height:343" type="#_x0000_t202" filled="false" stroked="false">
              <v:textbox inset="0,0,0,0">
                <w:txbxContent>
                  <w:p>
                    <w:pPr>
                      <w:spacing w:line="191" w:lineRule="exact" w:before="152"/>
                      <w:ind w:left="534" w:right="0" w:firstLine="0"/>
                      <w:jc w:val="left"/>
                      <w:rPr>
                        <w:rFonts w:ascii="Calibri"/>
                        <w:sz w:val="18"/>
                      </w:rPr>
                    </w:pPr>
                    <w:r>
                      <w:rPr>
                        <w:rFonts w:ascii="Calibri"/>
                        <w:color w:val="FFFFFF"/>
                        <w:sz w:val="18"/>
                      </w:rPr>
                      <w:t>$13,410,544.27</w:t>
                    </w:r>
                  </w:p>
                </w:txbxContent>
              </v:textbox>
              <w10:wrap type="none"/>
            </v:shape>
            <w10:wrap type="topAndBottom"/>
          </v:group>
        </w:pict>
      </w:r>
    </w:p>
    <w:p>
      <w:pPr>
        <w:pStyle w:val="BodyText"/>
        <w:spacing w:before="1"/>
        <w:rPr>
          <w:b/>
          <w:sz w:val="6"/>
        </w:rPr>
      </w:pPr>
    </w:p>
    <w:p>
      <w:pPr>
        <w:spacing w:after="0"/>
        <w:rPr>
          <w:sz w:val="6"/>
        </w:rPr>
        <w:sectPr>
          <w:pgSz w:w="12240" w:h="15840"/>
          <w:pgMar w:header="713" w:footer="76" w:top="2000" w:bottom="340" w:left="820" w:right="580"/>
        </w:sectPr>
      </w:pPr>
    </w:p>
    <w:p>
      <w:pPr>
        <w:spacing w:before="3"/>
        <w:ind w:left="1264" w:right="0" w:firstLine="132"/>
        <w:jc w:val="left"/>
        <w:rPr>
          <w:rFonts w:ascii="Calibri"/>
          <w:sz w:val="18"/>
        </w:rPr>
      </w:pPr>
      <w:r>
        <w:rPr>
          <w:rFonts w:ascii="Calibri"/>
          <w:color w:val="585858"/>
          <w:sz w:val="18"/>
        </w:rPr>
        <w:t>INGRESOS ACADEMICOS</w:t>
      </w:r>
    </w:p>
    <w:p>
      <w:pPr>
        <w:spacing w:before="3"/>
        <w:ind w:left="284" w:right="0" w:firstLine="2"/>
        <w:jc w:val="center"/>
        <w:rPr>
          <w:rFonts w:ascii="Calibri"/>
          <w:sz w:val="18"/>
        </w:rPr>
      </w:pPr>
      <w:r>
        <w:rPr/>
        <w:br w:type="column"/>
      </w:r>
      <w:r>
        <w:rPr>
          <w:rFonts w:ascii="Calibri"/>
          <w:color w:val="585858"/>
          <w:sz w:val="18"/>
        </w:rPr>
        <w:t>PROYECTOS, CONVENIOS Y CONTRATOS PUBLICOS</w:t>
      </w:r>
    </w:p>
    <w:p>
      <w:pPr>
        <w:spacing w:before="3"/>
        <w:ind w:left="424" w:right="0" w:firstLine="40"/>
        <w:jc w:val="left"/>
        <w:rPr>
          <w:rFonts w:ascii="Calibri"/>
          <w:sz w:val="18"/>
        </w:rPr>
      </w:pPr>
      <w:r>
        <w:rPr/>
        <w:br w:type="column"/>
      </w:r>
      <w:r>
        <w:rPr>
          <w:rFonts w:ascii="Calibri"/>
          <w:color w:val="585858"/>
          <w:sz w:val="18"/>
        </w:rPr>
        <w:t>FUENTES PRIVADAS</w:t>
      </w:r>
    </w:p>
    <w:p>
      <w:pPr>
        <w:spacing w:before="3"/>
        <w:ind w:left="425" w:right="0" w:firstLine="40"/>
        <w:jc w:val="left"/>
        <w:rPr>
          <w:rFonts w:ascii="Calibri"/>
          <w:sz w:val="18"/>
        </w:rPr>
      </w:pPr>
      <w:r>
        <w:rPr/>
        <w:br w:type="column"/>
      </w:r>
      <w:r>
        <w:rPr>
          <w:rFonts w:ascii="Calibri"/>
          <w:color w:val="585858"/>
          <w:sz w:val="18"/>
        </w:rPr>
        <w:t>PRODUCTOS FINANCIEROS</w:t>
      </w:r>
    </w:p>
    <w:p>
      <w:pPr>
        <w:spacing w:before="3"/>
        <w:ind w:left="366" w:right="0" w:hanging="65"/>
        <w:jc w:val="left"/>
        <w:rPr>
          <w:rFonts w:ascii="Calibri"/>
          <w:sz w:val="18"/>
        </w:rPr>
      </w:pPr>
      <w:r>
        <w:rPr/>
        <w:br w:type="column"/>
      </w:r>
      <w:r>
        <w:rPr>
          <w:rFonts w:ascii="Calibri"/>
          <w:color w:val="585858"/>
          <w:sz w:val="18"/>
        </w:rPr>
        <w:t>INGRESOS DE ENTIDADES AUXILIARES</w:t>
      </w:r>
    </w:p>
    <w:p>
      <w:pPr>
        <w:tabs>
          <w:tab w:pos="1998" w:val="left" w:leader="none"/>
        </w:tabs>
        <w:spacing w:before="3"/>
        <w:ind w:left="147" w:right="0" w:firstLine="0"/>
        <w:jc w:val="left"/>
        <w:rPr>
          <w:rFonts w:ascii="Calibri"/>
          <w:sz w:val="18"/>
        </w:rPr>
      </w:pPr>
      <w:r>
        <w:rPr/>
        <w:br w:type="column"/>
      </w:r>
      <w:r>
        <w:rPr>
          <w:rFonts w:ascii="Calibri"/>
          <w:color w:val="585858"/>
          <w:spacing w:val="4"/>
          <w:sz w:val="18"/>
        </w:rPr>
        <w:t>OTROS</w:t>
      </w:r>
      <w:r>
        <w:rPr>
          <w:rFonts w:ascii="Calibri"/>
          <w:color w:val="585858"/>
          <w:spacing w:val="2"/>
          <w:sz w:val="18"/>
        </w:rPr>
        <w:t> </w:t>
      </w:r>
      <w:r>
        <w:rPr>
          <w:rFonts w:ascii="Calibri"/>
          <w:color w:val="585858"/>
          <w:spacing w:val="3"/>
          <w:sz w:val="18"/>
        </w:rPr>
        <w:t>INGRESOS</w:t>
        <w:tab/>
        <w:t>Total</w:t>
      </w:r>
    </w:p>
    <w:p>
      <w:pPr>
        <w:spacing w:after="0"/>
        <w:jc w:val="left"/>
        <w:rPr>
          <w:rFonts w:ascii="Calibri"/>
          <w:sz w:val="18"/>
        </w:rPr>
        <w:sectPr>
          <w:type w:val="continuous"/>
          <w:pgSz w:w="12240" w:h="15840"/>
          <w:pgMar w:top="2720" w:bottom="1580" w:left="820" w:right="580"/>
          <w:cols w:num="6" w:equalWidth="0">
            <w:col w:w="2306" w:space="40"/>
            <w:col w:w="1336" w:space="39"/>
            <w:col w:w="1197" w:space="40"/>
            <w:col w:w="1465" w:space="39"/>
            <w:col w:w="1327" w:space="40"/>
            <w:col w:w="3011"/>
          </w:cols>
        </w:sectPr>
      </w:pPr>
    </w:p>
    <w:p>
      <w:pPr>
        <w:pStyle w:val="BodyText"/>
        <w:spacing w:before="4"/>
        <w:rPr>
          <w:rFonts w:ascii="Calibri"/>
          <w:sz w:val="14"/>
        </w:rPr>
      </w:pPr>
    </w:p>
    <w:p>
      <w:pPr>
        <w:spacing w:before="94"/>
        <w:ind w:left="882" w:right="0" w:firstLine="0"/>
        <w:jc w:val="left"/>
        <w:rPr>
          <w:b/>
          <w:sz w:val="22"/>
        </w:rPr>
      </w:pPr>
      <w:r>
        <w:rPr>
          <w:b/>
          <w:sz w:val="22"/>
        </w:rPr>
        <w:t>Desglose de ingresos mensual.</w:t>
      </w:r>
    </w:p>
    <w:p>
      <w:pPr>
        <w:pStyle w:val="BodyText"/>
        <w:rPr>
          <w:b/>
          <w:sz w:val="20"/>
        </w:rPr>
      </w:pPr>
    </w:p>
    <w:p>
      <w:pPr>
        <w:pStyle w:val="BodyText"/>
        <w:rPr>
          <w:b/>
          <w:sz w:val="20"/>
        </w:rPr>
      </w:pPr>
    </w:p>
    <w:p>
      <w:pPr>
        <w:pStyle w:val="BodyText"/>
        <w:spacing w:before="8"/>
        <w:rPr>
          <w:b/>
          <w:sz w:val="13"/>
        </w:rPr>
      </w:pPr>
    </w:p>
    <w:tbl>
      <w:tblPr>
        <w:tblW w:w="0" w:type="auto"/>
        <w:jc w:val="left"/>
        <w:tblInd w:w="745"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924"/>
        <w:gridCol w:w="1200"/>
        <w:gridCol w:w="1280"/>
        <w:gridCol w:w="1133"/>
        <w:gridCol w:w="1136"/>
        <w:gridCol w:w="1275"/>
        <w:gridCol w:w="1136"/>
        <w:gridCol w:w="1275"/>
      </w:tblGrid>
      <w:tr>
        <w:trPr>
          <w:trHeight w:val="642" w:hRule="atLeast"/>
        </w:trPr>
        <w:tc>
          <w:tcPr>
            <w:tcW w:w="924" w:type="dxa"/>
            <w:tcBorders>
              <w:bottom w:val="single" w:sz="12" w:space="0" w:color="9CC2E4"/>
            </w:tcBorders>
          </w:tcPr>
          <w:p>
            <w:pPr>
              <w:pStyle w:val="TableParagraph"/>
              <w:ind w:left="232" w:right="200" w:hanging="5"/>
              <w:rPr>
                <w:sz w:val="14"/>
              </w:rPr>
            </w:pPr>
            <w:r>
              <w:rPr>
                <w:sz w:val="14"/>
              </w:rPr>
              <w:t>Tipo de ingreso</w:t>
            </w:r>
          </w:p>
        </w:tc>
        <w:tc>
          <w:tcPr>
            <w:tcW w:w="1200" w:type="dxa"/>
            <w:tcBorders>
              <w:bottom w:val="single" w:sz="12" w:space="0" w:color="9CC2E4"/>
            </w:tcBorders>
          </w:tcPr>
          <w:p>
            <w:pPr>
              <w:pStyle w:val="TableParagraph"/>
              <w:rPr>
                <w:b/>
                <w:sz w:val="14"/>
              </w:rPr>
            </w:pPr>
            <w:r>
              <w:rPr>
                <w:b/>
                <w:sz w:val="14"/>
              </w:rPr>
              <w:t>Ingresos </w:t>
            </w:r>
            <w:r>
              <w:rPr>
                <w:b/>
                <w:w w:val="95"/>
                <w:sz w:val="14"/>
              </w:rPr>
              <w:t>académicos</w:t>
            </w:r>
          </w:p>
        </w:tc>
        <w:tc>
          <w:tcPr>
            <w:tcW w:w="1280" w:type="dxa"/>
            <w:tcBorders>
              <w:bottom w:val="single" w:sz="12" w:space="0" w:color="9CC2E4"/>
            </w:tcBorders>
          </w:tcPr>
          <w:p>
            <w:pPr>
              <w:pStyle w:val="TableParagraph"/>
              <w:ind w:right="333"/>
              <w:rPr>
                <w:b/>
                <w:sz w:val="14"/>
              </w:rPr>
            </w:pPr>
            <w:r>
              <w:rPr>
                <w:b/>
                <w:sz w:val="14"/>
              </w:rPr>
              <w:t>Proyectos, convenios y contratos</w:t>
            </w:r>
          </w:p>
          <w:p>
            <w:pPr>
              <w:pStyle w:val="TableParagraph"/>
              <w:spacing w:line="144" w:lineRule="exact"/>
              <w:rPr>
                <w:b/>
                <w:sz w:val="14"/>
              </w:rPr>
            </w:pPr>
            <w:r>
              <w:rPr>
                <w:b/>
                <w:sz w:val="14"/>
              </w:rPr>
              <w:t>públicos</w:t>
            </w:r>
          </w:p>
        </w:tc>
        <w:tc>
          <w:tcPr>
            <w:tcW w:w="1133" w:type="dxa"/>
            <w:tcBorders>
              <w:bottom w:val="single" w:sz="12" w:space="0" w:color="9CC2E4"/>
            </w:tcBorders>
          </w:tcPr>
          <w:p>
            <w:pPr>
              <w:pStyle w:val="TableParagraph"/>
              <w:ind w:left="448" w:right="78" w:firstLine="40"/>
              <w:rPr>
                <w:b/>
                <w:sz w:val="14"/>
              </w:rPr>
            </w:pPr>
            <w:r>
              <w:rPr>
                <w:b/>
                <w:sz w:val="14"/>
              </w:rPr>
              <w:t>Fuentes </w:t>
            </w:r>
            <w:r>
              <w:rPr>
                <w:b/>
                <w:w w:val="95"/>
                <w:sz w:val="14"/>
              </w:rPr>
              <w:t>privadas</w:t>
            </w:r>
          </w:p>
        </w:tc>
        <w:tc>
          <w:tcPr>
            <w:tcW w:w="1136" w:type="dxa"/>
            <w:tcBorders>
              <w:bottom w:val="single" w:sz="12" w:space="0" w:color="9CC2E4"/>
            </w:tcBorders>
          </w:tcPr>
          <w:p>
            <w:pPr>
              <w:pStyle w:val="TableParagraph"/>
              <w:ind w:right="112"/>
              <w:rPr>
                <w:b/>
                <w:sz w:val="14"/>
              </w:rPr>
            </w:pPr>
            <w:r>
              <w:rPr>
                <w:b/>
                <w:sz w:val="14"/>
              </w:rPr>
              <w:t>Productos </w:t>
            </w:r>
            <w:r>
              <w:rPr>
                <w:b/>
                <w:w w:val="95"/>
                <w:sz w:val="14"/>
              </w:rPr>
              <w:t>Financieros</w:t>
            </w:r>
          </w:p>
        </w:tc>
        <w:tc>
          <w:tcPr>
            <w:tcW w:w="1275" w:type="dxa"/>
            <w:tcBorders>
              <w:bottom w:val="single" w:sz="12" w:space="0" w:color="9CC2E4"/>
            </w:tcBorders>
          </w:tcPr>
          <w:p>
            <w:pPr>
              <w:pStyle w:val="TableParagraph"/>
              <w:ind w:left="106" w:right="353"/>
              <w:rPr>
                <w:b/>
                <w:sz w:val="14"/>
              </w:rPr>
            </w:pPr>
            <w:r>
              <w:rPr>
                <w:b/>
                <w:sz w:val="14"/>
              </w:rPr>
              <w:t>Ingresos de entidades autxiliares</w:t>
            </w:r>
          </w:p>
        </w:tc>
        <w:tc>
          <w:tcPr>
            <w:tcW w:w="1136" w:type="dxa"/>
            <w:tcBorders>
              <w:bottom w:val="single" w:sz="12" w:space="0" w:color="9CC2E4"/>
            </w:tcBorders>
          </w:tcPr>
          <w:p>
            <w:pPr>
              <w:pStyle w:val="TableParagraph"/>
              <w:ind w:left="106" w:right="112"/>
              <w:rPr>
                <w:b/>
                <w:sz w:val="14"/>
              </w:rPr>
            </w:pPr>
            <w:r>
              <w:rPr>
                <w:b/>
                <w:sz w:val="14"/>
              </w:rPr>
              <w:t>Otros </w:t>
            </w:r>
            <w:r>
              <w:rPr>
                <w:b/>
                <w:w w:val="95"/>
                <w:sz w:val="14"/>
              </w:rPr>
              <w:t>ingresos</w:t>
            </w:r>
          </w:p>
        </w:tc>
        <w:tc>
          <w:tcPr>
            <w:tcW w:w="1275" w:type="dxa"/>
            <w:tcBorders>
              <w:bottom w:val="single" w:sz="12" w:space="0" w:color="9CC2E4"/>
            </w:tcBorders>
          </w:tcPr>
          <w:p>
            <w:pPr>
              <w:pStyle w:val="TableParagraph"/>
              <w:ind w:left="634" w:right="79" w:firstLine="26"/>
              <w:rPr>
                <w:sz w:val="14"/>
              </w:rPr>
            </w:pPr>
            <w:r>
              <w:rPr>
                <w:sz w:val="14"/>
              </w:rPr>
              <w:t>Total de ingresos</w:t>
            </w:r>
          </w:p>
        </w:tc>
      </w:tr>
      <w:tr>
        <w:trPr>
          <w:trHeight w:val="368" w:hRule="atLeast"/>
        </w:trPr>
        <w:tc>
          <w:tcPr>
            <w:tcW w:w="924" w:type="dxa"/>
            <w:tcBorders>
              <w:top w:val="single" w:sz="12" w:space="0" w:color="9CC2E4"/>
            </w:tcBorders>
          </w:tcPr>
          <w:p>
            <w:pPr>
              <w:pStyle w:val="TableParagraph"/>
              <w:ind w:left="119" w:right="115"/>
              <w:jc w:val="center"/>
              <w:rPr>
                <w:sz w:val="14"/>
              </w:rPr>
            </w:pPr>
            <w:r>
              <w:rPr>
                <w:sz w:val="14"/>
              </w:rPr>
              <w:t>oct-16</w:t>
            </w:r>
          </w:p>
        </w:tc>
        <w:tc>
          <w:tcPr>
            <w:tcW w:w="1200" w:type="dxa"/>
            <w:tcBorders>
              <w:top w:val="single" w:sz="12" w:space="0" w:color="9CC2E4"/>
            </w:tcBorders>
          </w:tcPr>
          <w:p>
            <w:pPr>
              <w:pStyle w:val="TableParagraph"/>
              <w:rPr>
                <w:sz w:val="14"/>
              </w:rPr>
            </w:pPr>
            <w:r>
              <w:rPr>
                <w:sz w:val="14"/>
              </w:rPr>
              <w:t>$ 1,984,555.56</w:t>
            </w:r>
          </w:p>
        </w:tc>
        <w:tc>
          <w:tcPr>
            <w:tcW w:w="1280" w:type="dxa"/>
            <w:tcBorders>
              <w:top w:val="single" w:sz="12" w:space="0" w:color="9CC2E4"/>
            </w:tcBorders>
          </w:tcPr>
          <w:p>
            <w:pPr>
              <w:pStyle w:val="TableParagraph"/>
              <w:rPr>
                <w:sz w:val="14"/>
              </w:rPr>
            </w:pPr>
            <w:r>
              <w:rPr>
                <w:sz w:val="14"/>
              </w:rPr>
              <w:t>$ 145,250.00</w:t>
            </w:r>
          </w:p>
        </w:tc>
        <w:tc>
          <w:tcPr>
            <w:tcW w:w="1133" w:type="dxa"/>
            <w:tcBorders>
              <w:top w:val="single" w:sz="12" w:space="0" w:color="9CC2E4"/>
            </w:tcBorders>
          </w:tcPr>
          <w:p>
            <w:pPr>
              <w:pStyle w:val="TableParagraph"/>
              <w:ind w:left="0"/>
              <w:rPr>
                <w:rFonts w:ascii="Times New Roman"/>
                <w:sz w:val="14"/>
              </w:rPr>
            </w:pPr>
          </w:p>
        </w:tc>
        <w:tc>
          <w:tcPr>
            <w:tcW w:w="1136" w:type="dxa"/>
            <w:tcBorders>
              <w:top w:val="single" w:sz="12" w:space="0" w:color="9CC2E4"/>
            </w:tcBorders>
          </w:tcPr>
          <w:p>
            <w:pPr>
              <w:pStyle w:val="TableParagraph"/>
              <w:rPr>
                <w:sz w:val="14"/>
              </w:rPr>
            </w:pPr>
            <w:r>
              <w:rPr>
                <w:sz w:val="14"/>
              </w:rPr>
              <w:t>$ 18,890.98</w:t>
            </w:r>
          </w:p>
        </w:tc>
        <w:tc>
          <w:tcPr>
            <w:tcW w:w="1275" w:type="dxa"/>
            <w:tcBorders>
              <w:top w:val="single" w:sz="12" w:space="0" w:color="9CC2E4"/>
            </w:tcBorders>
          </w:tcPr>
          <w:p>
            <w:pPr>
              <w:pStyle w:val="TableParagraph"/>
              <w:ind w:left="106"/>
              <w:rPr>
                <w:sz w:val="14"/>
              </w:rPr>
            </w:pPr>
            <w:r>
              <w:rPr>
                <w:sz w:val="14"/>
              </w:rPr>
              <w:t>$ 53,940.00</w:t>
            </w:r>
          </w:p>
        </w:tc>
        <w:tc>
          <w:tcPr>
            <w:tcW w:w="1136" w:type="dxa"/>
            <w:tcBorders>
              <w:top w:val="single" w:sz="12" w:space="0" w:color="9CC2E4"/>
            </w:tcBorders>
          </w:tcPr>
          <w:p>
            <w:pPr>
              <w:pStyle w:val="TableParagraph"/>
              <w:ind w:left="144"/>
              <w:rPr>
                <w:sz w:val="14"/>
              </w:rPr>
            </w:pPr>
            <w:r>
              <w:rPr>
                <w:sz w:val="14"/>
              </w:rPr>
              <w:t>$ 557.34</w:t>
            </w:r>
          </w:p>
        </w:tc>
        <w:tc>
          <w:tcPr>
            <w:tcW w:w="1275" w:type="dxa"/>
            <w:tcBorders>
              <w:top w:val="single" w:sz="12" w:space="0" w:color="9CC2E4"/>
            </w:tcBorders>
          </w:tcPr>
          <w:p>
            <w:pPr>
              <w:pStyle w:val="TableParagraph"/>
              <w:spacing w:line="159" w:lineRule="exact"/>
              <w:ind w:left="0" w:right="100"/>
              <w:jc w:val="right"/>
              <w:rPr>
                <w:b/>
                <w:sz w:val="14"/>
              </w:rPr>
            </w:pPr>
            <w:r>
              <w:rPr>
                <w:b/>
                <w:sz w:val="14"/>
              </w:rPr>
              <w:t>$ 2,203,193.88</w:t>
            </w:r>
          </w:p>
        </w:tc>
      </w:tr>
      <w:tr>
        <w:trPr>
          <w:trHeight w:val="366" w:hRule="atLeast"/>
        </w:trPr>
        <w:tc>
          <w:tcPr>
            <w:tcW w:w="924" w:type="dxa"/>
          </w:tcPr>
          <w:p>
            <w:pPr>
              <w:pStyle w:val="TableParagraph"/>
              <w:spacing w:line="159" w:lineRule="exact"/>
              <w:ind w:left="119" w:right="115"/>
              <w:jc w:val="center"/>
              <w:rPr>
                <w:sz w:val="14"/>
              </w:rPr>
            </w:pPr>
            <w:r>
              <w:rPr>
                <w:sz w:val="14"/>
              </w:rPr>
              <w:t>nov-16</w:t>
            </w:r>
          </w:p>
        </w:tc>
        <w:tc>
          <w:tcPr>
            <w:tcW w:w="1200" w:type="dxa"/>
          </w:tcPr>
          <w:p>
            <w:pPr>
              <w:pStyle w:val="TableParagraph"/>
              <w:spacing w:line="159" w:lineRule="exact"/>
              <w:ind w:left="146"/>
              <w:rPr>
                <w:sz w:val="14"/>
              </w:rPr>
            </w:pPr>
            <w:r>
              <w:rPr>
                <w:sz w:val="14"/>
              </w:rPr>
              <w:t>$ 936,006.82</w:t>
            </w:r>
          </w:p>
        </w:tc>
        <w:tc>
          <w:tcPr>
            <w:tcW w:w="1280" w:type="dxa"/>
          </w:tcPr>
          <w:p>
            <w:pPr>
              <w:pStyle w:val="TableParagraph"/>
              <w:spacing w:line="159" w:lineRule="exact"/>
              <w:rPr>
                <w:sz w:val="14"/>
              </w:rPr>
            </w:pPr>
            <w:r>
              <w:rPr>
                <w:sz w:val="14"/>
              </w:rPr>
              <w:t>$1,225,862.71</w:t>
            </w:r>
          </w:p>
        </w:tc>
        <w:tc>
          <w:tcPr>
            <w:tcW w:w="1133" w:type="dxa"/>
          </w:tcPr>
          <w:p>
            <w:pPr>
              <w:pStyle w:val="TableParagraph"/>
              <w:ind w:left="0"/>
              <w:rPr>
                <w:rFonts w:ascii="Times New Roman"/>
                <w:sz w:val="14"/>
              </w:rPr>
            </w:pPr>
          </w:p>
        </w:tc>
        <w:tc>
          <w:tcPr>
            <w:tcW w:w="1136" w:type="dxa"/>
          </w:tcPr>
          <w:p>
            <w:pPr>
              <w:pStyle w:val="TableParagraph"/>
              <w:spacing w:line="159" w:lineRule="exact"/>
              <w:ind w:left="145"/>
              <w:rPr>
                <w:sz w:val="14"/>
              </w:rPr>
            </w:pPr>
            <w:r>
              <w:rPr>
                <w:sz w:val="14"/>
              </w:rPr>
              <w:t>$ 20,381.87</w:t>
            </w:r>
          </w:p>
        </w:tc>
        <w:tc>
          <w:tcPr>
            <w:tcW w:w="1275" w:type="dxa"/>
          </w:tcPr>
          <w:p>
            <w:pPr>
              <w:pStyle w:val="TableParagraph"/>
              <w:spacing w:line="159" w:lineRule="exact"/>
              <w:ind w:left="106"/>
              <w:rPr>
                <w:sz w:val="14"/>
              </w:rPr>
            </w:pPr>
            <w:r>
              <w:rPr>
                <w:sz w:val="14"/>
              </w:rPr>
              <w:t>$ 32,155.00</w:t>
            </w:r>
          </w:p>
        </w:tc>
        <w:tc>
          <w:tcPr>
            <w:tcW w:w="1136" w:type="dxa"/>
          </w:tcPr>
          <w:p>
            <w:pPr>
              <w:pStyle w:val="TableParagraph"/>
              <w:spacing w:line="159" w:lineRule="exact"/>
              <w:ind w:left="106"/>
              <w:rPr>
                <w:sz w:val="14"/>
              </w:rPr>
            </w:pPr>
            <w:r>
              <w:rPr>
                <w:sz w:val="14"/>
              </w:rPr>
              <w:t>$ 11,221.48</w:t>
            </w:r>
          </w:p>
        </w:tc>
        <w:tc>
          <w:tcPr>
            <w:tcW w:w="1275" w:type="dxa"/>
          </w:tcPr>
          <w:p>
            <w:pPr>
              <w:pStyle w:val="TableParagraph"/>
              <w:spacing w:line="157" w:lineRule="exact"/>
              <w:ind w:left="0" w:right="100"/>
              <w:jc w:val="right"/>
              <w:rPr>
                <w:b/>
                <w:sz w:val="14"/>
              </w:rPr>
            </w:pPr>
            <w:r>
              <w:rPr>
                <w:b/>
                <w:sz w:val="14"/>
              </w:rPr>
              <w:t>$ 2,225,627.88</w:t>
            </w:r>
          </w:p>
        </w:tc>
      </w:tr>
      <w:tr>
        <w:trPr>
          <w:trHeight w:val="366" w:hRule="atLeast"/>
        </w:trPr>
        <w:tc>
          <w:tcPr>
            <w:tcW w:w="924" w:type="dxa"/>
          </w:tcPr>
          <w:p>
            <w:pPr>
              <w:pStyle w:val="TableParagraph"/>
              <w:spacing w:line="159" w:lineRule="exact"/>
              <w:ind w:left="120" w:right="111"/>
              <w:jc w:val="center"/>
              <w:rPr>
                <w:sz w:val="14"/>
              </w:rPr>
            </w:pPr>
            <w:r>
              <w:rPr>
                <w:sz w:val="14"/>
              </w:rPr>
              <w:t>dic-16</w:t>
            </w:r>
          </w:p>
        </w:tc>
        <w:tc>
          <w:tcPr>
            <w:tcW w:w="1200" w:type="dxa"/>
          </w:tcPr>
          <w:p>
            <w:pPr>
              <w:pStyle w:val="TableParagraph"/>
              <w:spacing w:line="159" w:lineRule="exact"/>
              <w:rPr>
                <w:sz w:val="14"/>
              </w:rPr>
            </w:pPr>
            <w:r>
              <w:rPr>
                <w:sz w:val="14"/>
              </w:rPr>
              <w:t>$ 5,668,738.48</w:t>
            </w:r>
          </w:p>
        </w:tc>
        <w:tc>
          <w:tcPr>
            <w:tcW w:w="1280" w:type="dxa"/>
          </w:tcPr>
          <w:p>
            <w:pPr>
              <w:pStyle w:val="TableParagraph"/>
              <w:spacing w:line="159" w:lineRule="exact"/>
              <w:rPr>
                <w:sz w:val="14"/>
              </w:rPr>
            </w:pPr>
            <w:r>
              <w:rPr>
                <w:sz w:val="14"/>
              </w:rPr>
              <w:t>$ 88,188.25</w:t>
            </w:r>
          </w:p>
        </w:tc>
        <w:tc>
          <w:tcPr>
            <w:tcW w:w="1133" w:type="dxa"/>
          </w:tcPr>
          <w:p>
            <w:pPr>
              <w:pStyle w:val="TableParagraph"/>
              <w:spacing w:line="159" w:lineRule="exact"/>
              <w:ind w:left="145"/>
              <w:rPr>
                <w:sz w:val="14"/>
              </w:rPr>
            </w:pPr>
            <w:r>
              <w:rPr>
                <w:sz w:val="14"/>
              </w:rPr>
              <w:t>$ 1,500.00</w:t>
            </w:r>
          </w:p>
        </w:tc>
        <w:tc>
          <w:tcPr>
            <w:tcW w:w="1136" w:type="dxa"/>
          </w:tcPr>
          <w:p>
            <w:pPr>
              <w:pStyle w:val="TableParagraph"/>
              <w:spacing w:line="159" w:lineRule="exact"/>
              <w:rPr>
                <w:sz w:val="14"/>
              </w:rPr>
            </w:pPr>
            <w:r>
              <w:rPr>
                <w:sz w:val="14"/>
              </w:rPr>
              <w:t>$ 20,304.09</w:t>
            </w:r>
          </w:p>
        </w:tc>
        <w:tc>
          <w:tcPr>
            <w:tcW w:w="1275" w:type="dxa"/>
          </w:tcPr>
          <w:p>
            <w:pPr>
              <w:pStyle w:val="TableParagraph"/>
              <w:spacing w:line="159" w:lineRule="exact"/>
              <w:ind w:left="106"/>
              <w:rPr>
                <w:sz w:val="14"/>
              </w:rPr>
            </w:pPr>
            <w:r>
              <w:rPr>
                <w:sz w:val="14"/>
              </w:rPr>
              <w:t>$ 11,805.00</w:t>
            </w:r>
          </w:p>
        </w:tc>
        <w:tc>
          <w:tcPr>
            <w:tcW w:w="1136" w:type="dxa"/>
          </w:tcPr>
          <w:p>
            <w:pPr>
              <w:pStyle w:val="TableParagraph"/>
              <w:spacing w:line="159" w:lineRule="exact"/>
              <w:ind w:left="144"/>
              <w:rPr>
                <w:sz w:val="14"/>
              </w:rPr>
            </w:pPr>
            <w:r>
              <w:rPr>
                <w:sz w:val="14"/>
              </w:rPr>
              <w:t>$ 59,584.89</w:t>
            </w:r>
          </w:p>
        </w:tc>
        <w:tc>
          <w:tcPr>
            <w:tcW w:w="1275" w:type="dxa"/>
          </w:tcPr>
          <w:p>
            <w:pPr>
              <w:pStyle w:val="TableParagraph"/>
              <w:spacing w:line="157" w:lineRule="exact"/>
              <w:ind w:left="144"/>
              <w:rPr>
                <w:b/>
                <w:sz w:val="14"/>
              </w:rPr>
            </w:pPr>
            <w:r>
              <w:rPr>
                <w:b/>
                <w:sz w:val="14"/>
              </w:rPr>
              <w:t>$ 5,850,120.71</w:t>
            </w:r>
          </w:p>
        </w:tc>
      </w:tr>
      <w:tr>
        <w:trPr>
          <w:trHeight w:val="367" w:hRule="atLeast"/>
        </w:trPr>
        <w:tc>
          <w:tcPr>
            <w:tcW w:w="924" w:type="dxa"/>
          </w:tcPr>
          <w:p>
            <w:pPr>
              <w:pStyle w:val="TableParagraph"/>
              <w:spacing w:line="160" w:lineRule="exact"/>
              <w:ind w:left="120" w:right="113"/>
              <w:jc w:val="center"/>
              <w:rPr>
                <w:sz w:val="14"/>
              </w:rPr>
            </w:pPr>
            <w:r>
              <w:rPr>
                <w:sz w:val="14"/>
              </w:rPr>
              <w:t>ene-17</w:t>
            </w:r>
          </w:p>
        </w:tc>
        <w:tc>
          <w:tcPr>
            <w:tcW w:w="1200" w:type="dxa"/>
          </w:tcPr>
          <w:p>
            <w:pPr>
              <w:pStyle w:val="TableParagraph"/>
              <w:spacing w:line="160" w:lineRule="exact"/>
              <w:rPr>
                <w:sz w:val="14"/>
              </w:rPr>
            </w:pPr>
            <w:r>
              <w:rPr>
                <w:sz w:val="14"/>
              </w:rPr>
              <w:t>$ 5,124,043.50</w:t>
            </w:r>
          </w:p>
        </w:tc>
        <w:tc>
          <w:tcPr>
            <w:tcW w:w="1280" w:type="dxa"/>
          </w:tcPr>
          <w:p>
            <w:pPr>
              <w:pStyle w:val="TableParagraph"/>
              <w:spacing w:line="160" w:lineRule="exact"/>
              <w:rPr>
                <w:sz w:val="14"/>
              </w:rPr>
            </w:pPr>
            <w:r>
              <w:rPr>
                <w:sz w:val="14"/>
              </w:rPr>
              <w:t>$ 39,910.00</w:t>
            </w:r>
          </w:p>
        </w:tc>
        <w:tc>
          <w:tcPr>
            <w:tcW w:w="1133" w:type="dxa"/>
          </w:tcPr>
          <w:p>
            <w:pPr>
              <w:pStyle w:val="TableParagraph"/>
              <w:spacing w:line="160" w:lineRule="exact"/>
              <w:ind w:left="145"/>
              <w:rPr>
                <w:sz w:val="14"/>
              </w:rPr>
            </w:pPr>
            <w:r>
              <w:rPr>
                <w:w w:val="99"/>
                <w:sz w:val="14"/>
              </w:rPr>
              <w:t>$</w:t>
            </w:r>
          </w:p>
          <w:p>
            <w:pPr>
              <w:pStyle w:val="TableParagraph"/>
              <w:rPr>
                <w:sz w:val="14"/>
              </w:rPr>
            </w:pPr>
            <w:r>
              <w:rPr>
                <w:w w:val="99"/>
                <w:sz w:val="14"/>
              </w:rPr>
              <w:t>-</w:t>
            </w:r>
          </w:p>
        </w:tc>
        <w:tc>
          <w:tcPr>
            <w:tcW w:w="1136" w:type="dxa"/>
          </w:tcPr>
          <w:p>
            <w:pPr>
              <w:pStyle w:val="TableParagraph"/>
              <w:spacing w:line="160" w:lineRule="exact"/>
              <w:rPr>
                <w:sz w:val="14"/>
              </w:rPr>
            </w:pPr>
            <w:r>
              <w:rPr>
                <w:sz w:val="14"/>
              </w:rPr>
              <w:t>$ 23,060.69</w:t>
            </w:r>
          </w:p>
        </w:tc>
        <w:tc>
          <w:tcPr>
            <w:tcW w:w="1275" w:type="dxa"/>
          </w:tcPr>
          <w:p>
            <w:pPr>
              <w:pStyle w:val="TableParagraph"/>
              <w:spacing w:line="160" w:lineRule="exact"/>
              <w:ind w:left="106"/>
              <w:rPr>
                <w:sz w:val="14"/>
              </w:rPr>
            </w:pPr>
            <w:r>
              <w:rPr>
                <w:sz w:val="14"/>
              </w:rPr>
              <w:t>$ 376,420.00</w:t>
            </w:r>
          </w:p>
        </w:tc>
        <w:tc>
          <w:tcPr>
            <w:tcW w:w="1136" w:type="dxa"/>
          </w:tcPr>
          <w:p>
            <w:pPr>
              <w:pStyle w:val="TableParagraph"/>
              <w:spacing w:line="160" w:lineRule="exact"/>
              <w:ind w:left="144"/>
              <w:rPr>
                <w:sz w:val="14"/>
              </w:rPr>
            </w:pPr>
            <w:r>
              <w:rPr>
                <w:sz w:val="14"/>
              </w:rPr>
              <w:t>$ 93,107.27</w:t>
            </w:r>
          </w:p>
        </w:tc>
        <w:tc>
          <w:tcPr>
            <w:tcW w:w="1275" w:type="dxa"/>
          </w:tcPr>
          <w:p>
            <w:pPr>
              <w:pStyle w:val="TableParagraph"/>
              <w:spacing w:line="157" w:lineRule="exact"/>
              <w:ind w:left="144"/>
              <w:rPr>
                <w:b/>
                <w:sz w:val="14"/>
              </w:rPr>
            </w:pPr>
            <w:r>
              <w:rPr>
                <w:b/>
                <w:sz w:val="14"/>
              </w:rPr>
              <w:t>$ 5,656,541.46</w:t>
            </w:r>
          </w:p>
        </w:tc>
      </w:tr>
      <w:tr>
        <w:trPr>
          <w:trHeight w:val="366" w:hRule="atLeast"/>
        </w:trPr>
        <w:tc>
          <w:tcPr>
            <w:tcW w:w="924" w:type="dxa"/>
          </w:tcPr>
          <w:p>
            <w:pPr>
              <w:pStyle w:val="TableParagraph"/>
              <w:spacing w:line="159" w:lineRule="exact"/>
              <w:ind w:left="120" w:right="113"/>
              <w:jc w:val="center"/>
              <w:rPr>
                <w:sz w:val="14"/>
              </w:rPr>
            </w:pPr>
            <w:r>
              <w:rPr>
                <w:sz w:val="14"/>
              </w:rPr>
              <w:t>feb-17</w:t>
            </w:r>
          </w:p>
        </w:tc>
        <w:tc>
          <w:tcPr>
            <w:tcW w:w="1200" w:type="dxa"/>
          </w:tcPr>
          <w:p>
            <w:pPr>
              <w:pStyle w:val="TableParagraph"/>
              <w:spacing w:line="159" w:lineRule="exact"/>
              <w:rPr>
                <w:sz w:val="14"/>
              </w:rPr>
            </w:pPr>
            <w:r>
              <w:rPr>
                <w:sz w:val="14"/>
              </w:rPr>
              <w:t>$ 956,479.39</w:t>
            </w:r>
          </w:p>
        </w:tc>
        <w:tc>
          <w:tcPr>
            <w:tcW w:w="1280" w:type="dxa"/>
          </w:tcPr>
          <w:p>
            <w:pPr>
              <w:pStyle w:val="TableParagraph"/>
              <w:spacing w:line="159" w:lineRule="exact"/>
              <w:rPr>
                <w:sz w:val="14"/>
              </w:rPr>
            </w:pPr>
            <w:r>
              <w:rPr>
                <w:sz w:val="14"/>
              </w:rPr>
              <w:t>$ 3,075,451.58</w:t>
            </w:r>
          </w:p>
        </w:tc>
        <w:tc>
          <w:tcPr>
            <w:tcW w:w="1133" w:type="dxa"/>
          </w:tcPr>
          <w:p>
            <w:pPr>
              <w:pStyle w:val="TableParagraph"/>
              <w:spacing w:line="159" w:lineRule="exact"/>
              <w:ind w:left="145"/>
              <w:rPr>
                <w:sz w:val="14"/>
              </w:rPr>
            </w:pPr>
            <w:r>
              <w:rPr>
                <w:w w:val="99"/>
                <w:sz w:val="14"/>
              </w:rPr>
              <w:t>$</w:t>
            </w:r>
          </w:p>
          <w:p>
            <w:pPr>
              <w:pStyle w:val="TableParagraph"/>
              <w:rPr>
                <w:sz w:val="14"/>
              </w:rPr>
            </w:pPr>
            <w:r>
              <w:rPr>
                <w:w w:val="99"/>
                <w:sz w:val="14"/>
              </w:rPr>
              <w:t>-</w:t>
            </w:r>
          </w:p>
        </w:tc>
        <w:tc>
          <w:tcPr>
            <w:tcW w:w="1136" w:type="dxa"/>
          </w:tcPr>
          <w:p>
            <w:pPr>
              <w:pStyle w:val="TableParagraph"/>
              <w:spacing w:line="159" w:lineRule="exact"/>
              <w:rPr>
                <w:sz w:val="14"/>
              </w:rPr>
            </w:pPr>
            <w:r>
              <w:rPr>
                <w:sz w:val="14"/>
              </w:rPr>
              <w:t>$ 23,999.44</w:t>
            </w:r>
          </w:p>
        </w:tc>
        <w:tc>
          <w:tcPr>
            <w:tcW w:w="1275" w:type="dxa"/>
          </w:tcPr>
          <w:p>
            <w:pPr>
              <w:pStyle w:val="TableParagraph"/>
              <w:spacing w:line="159" w:lineRule="exact"/>
              <w:ind w:left="106"/>
              <w:rPr>
                <w:sz w:val="14"/>
              </w:rPr>
            </w:pPr>
            <w:r>
              <w:rPr>
                <w:sz w:val="14"/>
              </w:rPr>
              <w:t>$ 129,064.00</w:t>
            </w:r>
          </w:p>
        </w:tc>
        <w:tc>
          <w:tcPr>
            <w:tcW w:w="1136" w:type="dxa"/>
          </w:tcPr>
          <w:p>
            <w:pPr>
              <w:pStyle w:val="TableParagraph"/>
              <w:spacing w:line="159" w:lineRule="exact"/>
              <w:ind w:left="144"/>
              <w:rPr>
                <w:sz w:val="14"/>
              </w:rPr>
            </w:pPr>
            <w:r>
              <w:rPr>
                <w:sz w:val="14"/>
              </w:rPr>
              <w:t>$ 5,352.81</w:t>
            </w:r>
          </w:p>
        </w:tc>
        <w:tc>
          <w:tcPr>
            <w:tcW w:w="1275" w:type="dxa"/>
          </w:tcPr>
          <w:p>
            <w:pPr>
              <w:pStyle w:val="TableParagraph"/>
              <w:spacing w:line="157" w:lineRule="exact"/>
              <w:ind w:left="144"/>
              <w:rPr>
                <w:b/>
                <w:sz w:val="14"/>
              </w:rPr>
            </w:pPr>
            <w:r>
              <w:rPr>
                <w:b/>
                <w:sz w:val="14"/>
              </w:rPr>
              <w:t>$ 4,190,347.22</w:t>
            </w:r>
          </w:p>
        </w:tc>
      </w:tr>
      <w:tr>
        <w:trPr>
          <w:trHeight w:val="366" w:hRule="atLeast"/>
        </w:trPr>
        <w:tc>
          <w:tcPr>
            <w:tcW w:w="924" w:type="dxa"/>
          </w:tcPr>
          <w:p>
            <w:pPr>
              <w:pStyle w:val="TableParagraph"/>
              <w:spacing w:line="159" w:lineRule="exact"/>
              <w:ind w:left="120" w:right="111"/>
              <w:jc w:val="center"/>
              <w:rPr>
                <w:sz w:val="14"/>
              </w:rPr>
            </w:pPr>
            <w:r>
              <w:rPr>
                <w:sz w:val="14"/>
              </w:rPr>
              <w:t>mar-17</w:t>
            </w:r>
          </w:p>
        </w:tc>
        <w:tc>
          <w:tcPr>
            <w:tcW w:w="1200" w:type="dxa"/>
          </w:tcPr>
          <w:p>
            <w:pPr>
              <w:pStyle w:val="TableParagraph"/>
              <w:spacing w:line="159" w:lineRule="exact"/>
              <w:rPr>
                <w:sz w:val="14"/>
              </w:rPr>
            </w:pPr>
            <w:r>
              <w:rPr>
                <w:sz w:val="14"/>
              </w:rPr>
              <w:t>$ 1,268,402.44</w:t>
            </w:r>
          </w:p>
        </w:tc>
        <w:tc>
          <w:tcPr>
            <w:tcW w:w="1280" w:type="dxa"/>
          </w:tcPr>
          <w:p>
            <w:pPr>
              <w:pStyle w:val="TableParagraph"/>
              <w:spacing w:line="159" w:lineRule="exact"/>
              <w:rPr>
                <w:sz w:val="14"/>
              </w:rPr>
            </w:pPr>
            <w:r>
              <w:rPr>
                <w:sz w:val="14"/>
              </w:rPr>
              <w:t>$ 5,300,029.76</w:t>
            </w:r>
          </w:p>
        </w:tc>
        <w:tc>
          <w:tcPr>
            <w:tcW w:w="1133" w:type="dxa"/>
          </w:tcPr>
          <w:p>
            <w:pPr>
              <w:pStyle w:val="TableParagraph"/>
              <w:spacing w:line="159" w:lineRule="exact"/>
              <w:rPr>
                <w:sz w:val="14"/>
              </w:rPr>
            </w:pPr>
            <w:r>
              <w:rPr>
                <w:sz w:val="14"/>
              </w:rPr>
              <w:t>$ 4,000.00</w:t>
            </w:r>
          </w:p>
        </w:tc>
        <w:tc>
          <w:tcPr>
            <w:tcW w:w="1136" w:type="dxa"/>
          </w:tcPr>
          <w:p>
            <w:pPr>
              <w:pStyle w:val="TableParagraph"/>
              <w:spacing w:line="159" w:lineRule="exact"/>
              <w:rPr>
                <w:sz w:val="14"/>
              </w:rPr>
            </w:pPr>
            <w:r>
              <w:rPr>
                <w:sz w:val="14"/>
              </w:rPr>
              <w:t>$ 41,852.38</w:t>
            </w:r>
          </w:p>
        </w:tc>
        <w:tc>
          <w:tcPr>
            <w:tcW w:w="1275" w:type="dxa"/>
          </w:tcPr>
          <w:p>
            <w:pPr>
              <w:pStyle w:val="TableParagraph"/>
              <w:spacing w:line="159" w:lineRule="exact"/>
              <w:ind w:left="106"/>
              <w:rPr>
                <w:sz w:val="14"/>
              </w:rPr>
            </w:pPr>
            <w:r>
              <w:rPr>
                <w:sz w:val="14"/>
              </w:rPr>
              <w:t>$ 75,155.00</w:t>
            </w:r>
          </w:p>
        </w:tc>
        <w:tc>
          <w:tcPr>
            <w:tcW w:w="1136" w:type="dxa"/>
          </w:tcPr>
          <w:p>
            <w:pPr>
              <w:pStyle w:val="TableParagraph"/>
              <w:spacing w:line="159" w:lineRule="exact"/>
              <w:ind w:left="144"/>
              <w:rPr>
                <w:sz w:val="14"/>
              </w:rPr>
            </w:pPr>
            <w:r>
              <w:rPr>
                <w:sz w:val="14"/>
              </w:rPr>
              <w:t>$ 8,678.39</w:t>
            </w:r>
          </w:p>
        </w:tc>
        <w:tc>
          <w:tcPr>
            <w:tcW w:w="1275" w:type="dxa"/>
          </w:tcPr>
          <w:p>
            <w:pPr>
              <w:pStyle w:val="TableParagraph"/>
              <w:spacing w:line="157" w:lineRule="exact"/>
              <w:ind w:left="144"/>
              <w:rPr>
                <w:b/>
                <w:sz w:val="14"/>
              </w:rPr>
            </w:pPr>
            <w:r>
              <w:rPr>
                <w:b/>
                <w:sz w:val="14"/>
              </w:rPr>
              <w:t>$ 6,698,117.97</w:t>
            </w:r>
          </w:p>
        </w:tc>
      </w:tr>
      <w:tr>
        <w:trPr>
          <w:trHeight w:val="366" w:hRule="atLeast"/>
        </w:trPr>
        <w:tc>
          <w:tcPr>
            <w:tcW w:w="924" w:type="dxa"/>
          </w:tcPr>
          <w:p>
            <w:pPr>
              <w:pStyle w:val="TableParagraph"/>
              <w:spacing w:line="159" w:lineRule="exact"/>
              <w:ind w:left="120" w:right="111"/>
              <w:jc w:val="center"/>
              <w:rPr>
                <w:sz w:val="14"/>
              </w:rPr>
            </w:pPr>
            <w:r>
              <w:rPr>
                <w:sz w:val="14"/>
              </w:rPr>
              <w:t>abr-17</w:t>
            </w:r>
          </w:p>
        </w:tc>
        <w:tc>
          <w:tcPr>
            <w:tcW w:w="1200" w:type="dxa"/>
          </w:tcPr>
          <w:p>
            <w:pPr>
              <w:pStyle w:val="TableParagraph"/>
              <w:spacing w:line="159" w:lineRule="exact"/>
              <w:rPr>
                <w:sz w:val="14"/>
              </w:rPr>
            </w:pPr>
            <w:r>
              <w:rPr>
                <w:sz w:val="14"/>
              </w:rPr>
              <w:t>$ 617,493.77</w:t>
            </w:r>
          </w:p>
        </w:tc>
        <w:tc>
          <w:tcPr>
            <w:tcW w:w="1280" w:type="dxa"/>
          </w:tcPr>
          <w:p>
            <w:pPr>
              <w:pStyle w:val="TableParagraph"/>
              <w:tabs>
                <w:tab w:pos="768" w:val="left" w:leader="none"/>
              </w:tabs>
              <w:spacing w:line="159" w:lineRule="exact"/>
              <w:rPr>
                <w:sz w:val="14"/>
              </w:rPr>
            </w:pPr>
            <w:r>
              <w:rPr>
                <w:sz w:val="14"/>
              </w:rPr>
              <w:t>$</w:t>
              <w:tab/>
              <w:t>-</w:t>
            </w:r>
          </w:p>
        </w:tc>
        <w:tc>
          <w:tcPr>
            <w:tcW w:w="1133" w:type="dxa"/>
          </w:tcPr>
          <w:p>
            <w:pPr>
              <w:pStyle w:val="TableParagraph"/>
              <w:ind w:left="0"/>
              <w:rPr>
                <w:rFonts w:ascii="Times New Roman"/>
                <w:sz w:val="14"/>
              </w:rPr>
            </w:pPr>
          </w:p>
        </w:tc>
        <w:tc>
          <w:tcPr>
            <w:tcW w:w="1136" w:type="dxa"/>
          </w:tcPr>
          <w:p>
            <w:pPr>
              <w:pStyle w:val="TableParagraph"/>
              <w:spacing w:line="159" w:lineRule="exact"/>
              <w:rPr>
                <w:sz w:val="14"/>
              </w:rPr>
            </w:pPr>
            <w:r>
              <w:rPr>
                <w:sz w:val="14"/>
              </w:rPr>
              <w:t>$ 25,562.23</w:t>
            </w:r>
          </w:p>
        </w:tc>
        <w:tc>
          <w:tcPr>
            <w:tcW w:w="1275" w:type="dxa"/>
          </w:tcPr>
          <w:p>
            <w:pPr>
              <w:pStyle w:val="TableParagraph"/>
              <w:spacing w:line="159" w:lineRule="exact"/>
              <w:ind w:left="106"/>
              <w:rPr>
                <w:sz w:val="14"/>
              </w:rPr>
            </w:pPr>
            <w:r>
              <w:rPr>
                <w:sz w:val="14"/>
              </w:rPr>
              <w:t>$ 15,315.00</w:t>
            </w:r>
          </w:p>
        </w:tc>
        <w:tc>
          <w:tcPr>
            <w:tcW w:w="1136" w:type="dxa"/>
          </w:tcPr>
          <w:p>
            <w:pPr>
              <w:pStyle w:val="TableParagraph"/>
              <w:spacing w:line="159" w:lineRule="exact"/>
              <w:ind w:left="144"/>
              <w:rPr>
                <w:sz w:val="14"/>
              </w:rPr>
            </w:pPr>
            <w:r>
              <w:rPr>
                <w:sz w:val="14"/>
              </w:rPr>
              <w:t>$ 11,246.13</w:t>
            </w:r>
          </w:p>
        </w:tc>
        <w:tc>
          <w:tcPr>
            <w:tcW w:w="1275" w:type="dxa"/>
          </w:tcPr>
          <w:p>
            <w:pPr>
              <w:pStyle w:val="TableParagraph"/>
              <w:spacing w:line="157" w:lineRule="exact"/>
              <w:ind w:left="144"/>
              <w:rPr>
                <w:b/>
                <w:sz w:val="14"/>
              </w:rPr>
            </w:pPr>
            <w:r>
              <w:rPr>
                <w:b/>
                <w:sz w:val="14"/>
              </w:rPr>
              <w:t>$ 669,617.13</w:t>
            </w:r>
          </w:p>
        </w:tc>
      </w:tr>
      <w:tr>
        <w:trPr>
          <w:trHeight w:val="366" w:hRule="atLeast"/>
        </w:trPr>
        <w:tc>
          <w:tcPr>
            <w:tcW w:w="924" w:type="dxa"/>
          </w:tcPr>
          <w:p>
            <w:pPr>
              <w:pStyle w:val="TableParagraph"/>
              <w:spacing w:line="159" w:lineRule="exact"/>
              <w:ind w:left="120" w:right="111"/>
              <w:jc w:val="center"/>
              <w:rPr>
                <w:sz w:val="14"/>
              </w:rPr>
            </w:pPr>
            <w:r>
              <w:rPr>
                <w:sz w:val="14"/>
              </w:rPr>
              <w:t>may-17</w:t>
            </w:r>
          </w:p>
        </w:tc>
        <w:tc>
          <w:tcPr>
            <w:tcW w:w="1200" w:type="dxa"/>
          </w:tcPr>
          <w:p>
            <w:pPr>
              <w:pStyle w:val="TableParagraph"/>
              <w:spacing w:line="159" w:lineRule="exact"/>
              <w:rPr>
                <w:sz w:val="14"/>
              </w:rPr>
            </w:pPr>
            <w:r>
              <w:rPr>
                <w:sz w:val="14"/>
              </w:rPr>
              <w:t>$ 2,920,183.34</w:t>
            </w:r>
          </w:p>
        </w:tc>
        <w:tc>
          <w:tcPr>
            <w:tcW w:w="1280" w:type="dxa"/>
          </w:tcPr>
          <w:p>
            <w:pPr>
              <w:pStyle w:val="TableParagraph"/>
              <w:tabs>
                <w:tab w:pos="885" w:val="left" w:leader="none"/>
              </w:tabs>
              <w:spacing w:line="159" w:lineRule="exact"/>
              <w:rPr>
                <w:sz w:val="14"/>
              </w:rPr>
            </w:pPr>
            <w:r>
              <w:rPr>
                <w:sz w:val="14"/>
              </w:rPr>
              <w:t>$</w:t>
              <w:tab/>
              <w:t>-</w:t>
            </w:r>
          </w:p>
        </w:tc>
        <w:tc>
          <w:tcPr>
            <w:tcW w:w="1133" w:type="dxa"/>
          </w:tcPr>
          <w:p>
            <w:pPr>
              <w:pStyle w:val="TableParagraph"/>
              <w:spacing w:line="159" w:lineRule="exact"/>
              <w:rPr>
                <w:sz w:val="14"/>
              </w:rPr>
            </w:pPr>
            <w:r>
              <w:rPr>
                <w:sz w:val="14"/>
              </w:rPr>
              <w:t>$ 13,000.00</w:t>
            </w:r>
          </w:p>
        </w:tc>
        <w:tc>
          <w:tcPr>
            <w:tcW w:w="1136" w:type="dxa"/>
          </w:tcPr>
          <w:p>
            <w:pPr>
              <w:pStyle w:val="TableParagraph"/>
              <w:spacing w:line="159" w:lineRule="exact"/>
              <w:rPr>
                <w:sz w:val="14"/>
              </w:rPr>
            </w:pPr>
            <w:r>
              <w:rPr>
                <w:sz w:val="14"/>
              </w:rPr>
              <w:t>$ 26,357.88</w:t>
            </w:r>
          </w:p>
        </w:tc>
        <w:tc>
          <w:tcPr>
            <w:tcW w:w="1275" w:type="dxa"/>
          </w:tcPr>
          <w:p>
            <w:pPr>
              <w:pStyle w:val="TableParagraph"/>
              <w:spacing w:line="159" w:lineRule="exact"/>
              <w:ind w:left="106"/>
              <w:rPr>
                <w:sz w:val="14"/>
              </w:rPr>
            </w:pPr>
            <w:r>
              <w:rPr>
                <w:sz w:val="14"/>
              </w:rPr>
              <w:t>$ 28,070.00</w:t>
            </w:r>
          </w:p>
        </w:tc>
        <w:tc>
          <w:tcPr>
            <w:tcW w:w="1136" w:type="dxa"/>
          </w:tcPr>
          <w:p>
            <w:pPr>
              <w:pStyle w:val="TableParagraph"/>
              <w:spacing w:line="159" w:lineRule="exact"/>
              <w:ind w:left="144"/>
              <w:rPr>
                <w:sz w:val="14"/>
              </w:rPr>
            </w:pPr>
            <w:r>
              <w:rPr>
                <w:sz w:val="14"/>
              </w:rPr>
              <w:t>$ 5,850.26</w:t>
            </w:r>
          </w:p>
        </w:tc>
        <w:tc>
          <w:tcPr>
            <w:tcW w:w="1275" w:type="dxa"/>
          </w:tcPr>
          <w:p>
            <w:pPr>
              <w:pStyle w:val="TableParagraph"/>
              <w:spacing w:line="157" w:lineRule="exact"/>
              <w:ind w:left="144"/>
              <w:rPr>
                <w:b/>
                <w:sz w:val="14"/>
              </w:rPr>
            </w:pPr>
            <w:r>
              <w:rPr>
                <w:b/>
                <w:sz w:val="14"/>
              </w:rPr>
              <w:t>$ 2,993,461.48</w:t>
            </w:r>
          </w:p>
        </w:tc>
      </w:tr>
      <w:tr>
        <w:trPr>
          <w:trHeight w:val="366" w:hRule="atLeast"/>
        </w:trPr>
        <w:tc>
          <w:tcPr>
            <w:tcW w:w="924" w:type="dxa"/>
          </w:tcPr>
          <w:p>
            <w:pPr>
              <w:pStyle w:val="TableParagraph"/>
              <w:spacing w:line="159" w:lineRule="exact"/>
              <w:ind w:left="119" w:right="115"/>
              <w:jc w:val="center"/>
              <w:rPr>
                <w:sz w:val="14"/>
              </w:rPr>
            </w:pPr>
            <w:r>
              <w:rPr>
                <w:sz w:val="14"/>
              </w:rPr>
              <w:t>jun-17</w:t>
            </w:r>
          </w:p>
        </w:tc>
        <w:tc>
          <w:tcPr>
            <w:tcW w:w="1200" w:type="dxa"/>
          </w:tcPr>
          <w:p>
            <w:pPr>
              <w:pStyle w:val="TableParagraph"/>
              <w:spacing w:line="159" w:lineRule="exact"/>
              <w:rPr>
                <w:sz w:val="14"/>
              </w:rPr>
            </w:pPr>
            <w:r>
              <w:rPr>
                <w:sz w:val="14"/>
              </w:rPr>
              <w:t>$ 3,671,707.39</w:t>
            </w:r>
          </w:p>
        </w:tc>
        <w:tc>
          <w:tcPr>
            <w:tcW w:w="1280" w:type="dxa"/>
          </w:tcPr>
          <w:p>
            <w:pPr>
              <w:pStyle w:val="TableParagraph"/>
              <w:spacing w:line="159" w:lineRule="exact"/>
              <w:rPr>
                <w:sz w:val="14"/>
              </w:rPr>
            </w:pPr>
            <w:r>
              <w:rPr>
                <w:sz w:val="14"/>
              </w:rPr>
              <w:t>$ 1,388,079.73</w:t>
            </w:r>
          </w:p>
        </w:tc>
        <w:tc>
          <w:tcPr>
            <w:tcW w:w="1133" w:type="dxa"/>
          </w:tcPr>
          <w:p>
            <w:pPr>
              <w:pStyle w:val="TableParagraph"/>
              <w:spacing w:line="159" w:lineRule="exact"/>
              <w:ind w:left="145"/>
              <w:rPr>
                <w:sz w:val="14"/>
              </w:rPr>
            </w:pPr>
            <w:r>
              <w:rPr>
                <w:sz w:val="14"/>
              </w:rPr>
              <w:t>$ 6,000.00</w:t>
            </w:r>
          </w:p>
        </w:tc>
        <w:tc>
          <w:tcPr>
            <w:tcW w:w="1136" w:type="dxa"/>
          </w:tcPr>
          <w:p>
            <w:pPr>
              <w:pStyle w:val="TableParagraph"/>
              <w:spacing w:line="159" w:lineRule="exact"/>
              <w:rPr>
                <w:sz w:val="14"/>
              </w:rPr>
            </w:pPr>
            <w:r>
              <w:rPr>
                <w:sz w:val="14"/>
              </w:rPr>
              <w:t>$ 26,806.52</w:t>
            </w:r>
          </w:p>
        </w:tc>
        <w:tc>
          <w:tcPr>
            <w:tcW w:w="1275" w:type="dxa"/>
          </w:tcPr>
          <w:p>
            <w:pPr>
              <w:pStyle w:val="TableParagraph"/>
              <w:spacing w:line="159" w:lineRule="exact"/>
              <w:ind w:left="106"/>
              <w:rPr>
                <w:sz w:val="14"/>
              </w:rPr>
            </w:pPr>
            <w:r>
              <w:rPr>
                <w:sz w:val="14"/>
              </w:rPr>
              <w:t>$ 4,230.00</w:t>
            </w:r>
          </w:p>
        </w:tc>
        <w:tc>
          <w:tcPr>
            <w:tcW w:w="1136" w:type="dxa"/>
          </w:tcPr>
          <w:p>
            <w:pPr>
              <w:pStyle w:val="TableParagraph"/>
              <w:spacing w:line="159" w:lineRule="exact"/>
              <w:ind w:left="144"/>
              <w:rPr>
                <w:sz w:val="14"/>
              </w:rPr>
            </w:pPr>
            <w:r>
              <w:rPr>
                <w:sz w:val="14"/>
              </w:rPr>
              <w:t>$ 45,501.66</w:t>
            </w:r>
          </w:p>
        </w:tc>
        <w:tc>
          <w:tcPr>
            <w:tcW w:w="1275" w:type="dxa"/>
          </w:tcPr>
          <w:p>
            <w:pPr>
              <w:pStyle w:val="TableParagraph"/>
              <w:spacing w:line="157" w:lineRule="exact"/>
              <w:ind w:left="144"/>
              <w:rPr>
                <w:b/>
                <w:sz w:val="14"/>
              </w:rPr>
            </w:pPr>
            <w:r>
              <w:rPr>
                <w:b/>
                <w:sz w:val="14"/>
              </w:rPr>
              <w:t>$ 5,142,325.30</w:t>
            </w:r>
          </w:p>
        </w:tc>
      </w:tr>
      <w:tr>
        <w:trPr>
          <w:trHeight w:val="366" w:hRule="atLeast"/>
        </w:trPr>
        <w:tc>
          <w:tcPr>
            <w:tcW w:w="924" w:type="dxa"/>
          </w:tcPr>
          <w:p>
            <w:pPr>
              <w:pStyle w:val="TableParagraph"/>
              <w:ind w:left="120" w:right="111"/>
              <w:jc w:val="center"/>
              <w:rPr>
                <w:sz w:val="14"/>
              </w:rPr>
            </w:pPr>
            <w:r>
              <w:rPr>
                <w:sz w:val="14"/>
              </w:rPr>
              <w:t>jul-17</w:t>
            </w:r>
          </w:p>
        </w:tc>
        <w:tc>
          <w:tcPr>
            <w:tcW w:w="1200" w:type="dxa"/>
          </w:tcPr>
          <w:p>
            <w:pPr>
              <w:pStyle w:val="TableParagraph"/>
              <w:rPr>
                <w:sz w:val="14"/>
              </w:rPr>
            </w:pPr>
            <w:r>
              <w:rPr>
                <w:sz w:val="14"/>
              </w:rPr>
              <w:t>$ 5,585,574.15</w:t>
            </w:r>
          </w:p>
        </w:tc>
        <w:tc>
          <w:tcPr>
            <w:tcW w:w="1280" w:type="dxa"/>
          </w:tcPr>
          <w:p>
            <w:pPr>
              <w:pStyle w:val="TableParagraph"/>
              <w:rPr>
                <w:sz w:val="14"/>
              </w:rPr>
            </w:pPr>
            <w:r>
              <w:rPr>
                <w:sz w:val="14"/>
              </w:rPr>
              <w:t>$1,933,776.86</w:t>
            </w:r>
          </w:p>
        </w:tc>
        <w:tc>
          <w:tcPr>
            <w:tcW w:w="1133" w:type="dxa"/>
          </w:tcPr>
          <w:p>
            <w:pPr>
              <w:pStyle w:val="TableParagraph"/>
              <w:ind w:left="145"/>
              <w:rPr>
                <w:sz w:val="14"/>
              </w:rPr>
            </w:pPr>
            <w:r>
              <w:rPr>
                <w:w w:val="99"/>
                <w:sz w:val="14"/>
              </w:rPr>
              <w:t>$</w:t>
            </w:r>
          </w:p>
        </w:tc>
        <w:tc>
          <w:tcPr>
            <w:tcW w:w="1136" w:type="dxa"/>
          </w:tcPr>
          <w:p>
            <w:pPr>
              <w:pStyle w:val="TableParagraph"/>
              <w:rPr>
                <w:sz w:val="14"/>
              </w:rPr>
            </w:pPr>
            <w:r>
              <w:rPr>
                <w:sz w:val="14"/>
              </w:rPr>
              <w:t>$ 28,568.02</w:t>
            </w:r>
          </w:p>
        </w:tc>
        <w:tc>
          <w:tcPr>
            <w:tcW w:w="1275" w:type="dxa"/>
          </w:tcPr>
          <w:p>
            <w:pPr>
              <w:pStyle w:val="TableParagraph"/>
              <w:ind w:left="106"/>
              <w:rPr>
                <w:sz w:val="14"/>
              </w:rPr>
            </w:pPr>
            <w:r>
              <w:rPr>
                <w:sz w:val="14"/>
              </w:rPr>
              <w:t>$ 1,665.00</w:t>
            </w:r>
          </w:p>
        </w:tc>
        <w:tc>
          <w:tcPr>
            <w:tcW w:w="1136" w:type="dxa"/>
          </w:tcPr>
          <w:p>
            <w:pPr>
              <w:pStyle w:val="TableParagraph"/>
              <w:ind w:left="144"/>
              <w:rPr>
                <w:sz w:val="14"/>
              </w:rPr>
            </w:pPr>
            <w:r>
              <w:rPr>
                <w:sz w:val="14"/>
              </w:rPr>
              <w:t>$ 91,279.10</w:t>
            </w:r>
          </w:p>
        </w:tc>
        <w:tc>
          <w:tcPr>
            <w:tcW w:w="1275" w:type="dxa"/>
          </w:tcPr>
          <w:p>
            <w:pPr>
              <w:pStyle w:val="TableParagraph"/>
              <w:spacing w:line="159" w:lineRule="exact"/>
              <w:ind w:left="144"/>
              <w:rPr>
                <w:b/>
                <w:sz w:val="14"/>
              </w:rPr>
            </w:pPr>
            <w:r>
              <w:rPr>
                <w:b/>
                <w:sz w:val="14"/>
              </w:rPr>
              <w:t>$ 7,640,863.13</w:t>
            </w:r>
          </w:p>
        </w:tc>
      </w:tr>
      <w:tr>
        <w:trPr>
          <w:trHeight w:val="369" w:hRule="atLeast"/>
        </w:trPr>
        <w:tc>
          <w:tcPr>
            <w:tcW w:w="924" w:type="dxa"/>
          </w:tcPr>
          <w:p>
            <w:pPr>
              <w:pStyle w:val="TableParagraph"/>
              <w:ind w:left="120" w:right="113"/>
              <w:jc w:val="center"/>
              <w:rPr>
                <w:sz w:val="14"/>
              </w:rPr>
            </w:pPr>
            <w:r>
              <w:rPr>
                <w:sz w:val="14"/>
              </w:rPr>
              <w:t>ago-17</w:t>
            </w:r>
          </w:p>
        </w:tc>
        <w:tc>
          <w:tcPr>
            <w:tcW w:w="1200" w:type="dxa"/>
          </w:tcPr>
          <w:p>
            <w:pPr>
              <w:pStyle w:val="TableParagraph"/>
              <w:rPr>
                <w:sz w:val="14"/>
              </w:rPr>
            </w:pPr>
            <w:r>
              <w:rPr>
                <w:sz w:val="14"/>
              </w:rPr>
              <w:t>$ 3,490,160.00</w:t>
            </w:r>
          </w:p>
        </w:tc>
        <w:tc>
          <w:tcPr>
            <w:tcW w:w="1280" w:type="dxa"/>
          </w:tcPr>
          <w:p>
            <w:pPr>
              <w:pStyle w:val="TableParagraph"/>
              <w:rPr>
                <w:sz w:val="14"/>
              </w:rPr>
            </w:pPr>
            <w:r>
              <w:rPr>
                <w:sz w:val="14"/>
              </w:rPr>
              <w:t>$ 213,995.38</w:t>
            </w:r>
          </w:p>
        </w:tc>
        <w:tc>
          <w:tcPr>
            <w:tcW w:w="1133" w:type="dxa"/>
          </w:tcPr>
          <w:p>
            <w:pPr>
              <w:pStyle w:val="TableParagraph"/>
              <w:ind w:left="145"/>
              <w:rPr>
                <w:sz w:val="14"/>
              </w:rPr>
            </w:pPr>
            <w:r>
              <w:rPr>
                <w:w w:val="99"/>
                <w:sz w:val="14"/>
              </w:rPr>
              <w:t>$</w:t>
            </w:r>
          </w:p>
        </w:tc>
        <w:tc>
          <w:tcPr>
            <w:tcW w:w="1136" w:type="dxa"/>
          </w:tcPr>
          <w:p>
            <w:pPr>
              <w:pStyle w:val="TableParagraph"/>
              <w:rPr>
                <w:sz w:val="14"/>
              </w:rPr>
            </w:pPr>
            <w:r>
              <w:rPr>
                <w:sz w:val="14"/>
              </w:rPr>
              <w:t>$ 29,982.66</w:t>
            </w:r>
          </w:p>
        </w:tc>
        <w:tc>
          <w:tcPr>
            <w:tcW w:w="1275" w:type="dxa"/>
          </w:tcPr>
          <w:p>
            <w:pPr>
              <w:pStyle w:val="TableParagraph"/>
              <w:ind w:left="106"/>
              <w:rPr>
                <w:sz w:val="14"/>
              </w:rPr>
            </w:pPr>
            <w:r>
              <w:rPr>
                <w:sz w:val="14"/>
              </w:rPr>
              <w:t>$ 443,970.00</w:t>
            </w:r>
          </w:p>
        </w:tc>
        <w:tc>
          <w:tcPr>
            <w:tcW w:w="1136" w:type="dxa"/>
          </w:tcPr>
          <w:p>
            <w:pPr>
              <w:pStyle w:val="TableParagraph"/>
              <w:ind w:left="144"/>
              <w:rPr>
                <w:sz w:val="14"/>
              </w:rPr>
            </w:pPr>
            <w:r>
              <w:rPr>
                <w:sz w:val="14"/>
              </w:rPr>
              <w:t>$ 35,593.50</w:t>
            </w:r>
          </w:p>
        </w:tc>
        <w:tc>
          <w:tcPr>
            <w:tcW w:w="1275" w:type="dxa"/>
          </w:tcPr>
          <w:p>
            <w:pPr>
              <w:pStyle w:val="TableParagraph"/>
              <w:spacing w:line="159" w:lineRule="exact"/>
              <w:ind w:left="144"/>
              <w:rPr>
                <w:b/>
                <w:sz w:val="14"/>
              </w:rPr>
            </w:pPr>
            <w:r>
              <w:rPr>
                <w:b/>
                <w:sz w:val="14"/>
              </w:rPr>
              <w:t>$ 4,213,701.54</w:t>
            </w:r>
          </w:p>
        </w:tc>
      </w:tr>
      <w:tr>
        <w:trPr>
          <w:trHeight w:val="366" w:hRule="atLeast"/>
        </w:trPr>
        <w:tc>
          <w:tcPr>
            <w:tcW w:w="924" w:type="dxa"/>
          </w:tcPr>
          <w:p>
            <w:pPr>
              <w:pStyle w:val="TableParagraph"/>
              <w:spacing w:line="159" w:lineRule="exact"/>
              <w:ind w:left="120" w:right="115"/>
              <w:jc w:val="center"/>
              <w:rPr>
                <w:sz w:val="14"/>
              </w:rPr>
            </w:pPr>
            <w:r>
              <w:rPr>
                <w:sz w:val="14"/>
              </w:rPr>
              <w:t>TOTALES</w:t>
            </w:r>
          </w:p>
        </w:tc>
        <w:tc>
          <w:tcPr>
            <w:tcW w:w="1200" w:type="dxa"/>
          </w:tcPr>
          <w:p>
            <w:pPr>
              <w:pStyle w:val="TableParagraph"/>
              <w:spacing w:line="159" w:lineRule="exact"/>
              <w:ind w:left="112"/>
              <w:rPr>
                <w:sz w:val="14"/>
              </w:rPr>
            </w:pPr>
            <w:r>
              <w:rPr>
                <w:sz w:val="14"/>
              </w:rPr>
              <w:t>$32,223,344.84</w:t>
            </w:r>
          </w:p>
        </w:tc>
        <w:tc>
          <w:tcPr>
            <w:tcW w:w="1280" w:type="dxa"/>
          </w:tcPr>
          <w:p>
            <w:pPr>
              <w:pStyle w:val="TableParagraph"/>
              <w:spacing w:line="159" w:lineRule="exact"/>
              <w:ind w:left="150"/>
              <w:rPr>
                <w:sz w:val="14"/>
              </w:rPr>
            </w:pPr>
            <w:r>
              <w:rPr>
                <w:sz w:val="14"/>
              </w:rPr>
              <w:t>$13,410,544.27</w:t>
            </w:r>
          </w:p>
        </w:tc>
        <w:tc>
          <w:tcPr>
            <w:tcW w:w="1133" w:type="dxa"/>
          </w:tcPr>
          <w:p>
            <w:pPr>
              <w:pStyle w:val="TableParagraph"/>
              <w:spacing w:line="159" w:lineRule="exact"/>
              <w:ind w:left="145"/>
              <w:rPr>
                <w:sz w:val="14"/>
              </w:rPr>
            </w:pPr>
            <w:r>
              <w:rPr>
                <w:sz w:val="14"/>
              </w:rPr>
              <w:t>$ 24,500.00</w:t>
            </w:r>
          </w:p>
        </w:tc>
        <w:tc>
          <w:tcPr>
            <w:tcW w:w="1136" w:type="dxa"/>
          </w:tcPr>
          <w:p>
            <w:pPr>
              <w:pStyle w:val="TableParagraph"/>
              <w:spacing w:line="159" w:lineRule="exact"/>
              <w:rPr>
                <w:sz w:val="14"/>
              </w:rPr>
            </w:pPr>
            <w:r>
              <w:rPr>
                <w:sz w:val="14"/>
              </w:rPr>
              <w:t>$ 285,766.76</w:t>
            </w:r>
          </w:p>
        </w:tc>
        <w:tc>
          <w:tcPr>
            <w:tcW w:w="1275" w:type="dxa"/>
          </w:tcPr>
          <w:p>
            <w:pPr>
              <w:pStyle w:val="TableParagraph"/>
              <w:spacing w:line="159" w:lineRule="exact"/>
              <w:ind w:left="145"/>
              <w:rPr>
                <w:sz w:val="14"/>
              </w:rPr>
            </w:pPr>
            <w:r>
              <w:rPr>
                <w:sz w:val="14"/>
              </w:rPr>
              <w:t>$ 1,171,789.00</w:t>
            </w:r>
          </w:p>
        </w:tc>
        <w:tc>
          <w:tcPr>
            <w:tcW w:w="1136" w:type="dxa"/>
          </w:tcPr>
          <w:p>
            <w:pPr>
              <w:pStyle w:val="TableParagraph"/>
              <w:spacing w:line="159" w:lineRule="exact"/>
              <w:ind w:left="144"/>
              <w:rPr>
                <w:sz w:val="14"/>
              </w:rPr>
            </w:pPr>
            <w:r>
              <w:rPr>
                <w:sz w:val="14"/>
              </w:rPr>
              <w:t>$ 367,972.83</w:t>
            </w:r>
          </w:p>
        </w:tc>
        <w:tc>
          <w:tcPr>
            <w:tcW w:w="1275" w:type="dxa"/>
          </w:tcPr>
          <w:p>
            <w:pPr>
              <w:pStyle w:val="TableParagraph"/>
              <w:spacing w:line="157" w:lineRule="exact"/>
              <w:ind w:left="146"/>
              <w:rPr>
                <w:b/>
                <w:sz w:val="14"/>
              </w:rPr>
            </w:pPr>
            <w:r>
              <w:rPr>
                <w:b/>
                <w:sz w:val="14"/>
              </w:rPr>
              <w:t>$47,483,917.70</w:t>
            </w:r>
          </w:p>
        </w:tc>
      </w:tr>
    </w:tbl>
    <w:p>
      <w:pPr>
        <w:pStyle w:val="BodyText"/>
        <w:spacing w:before="2"/>
        <w:rPr>
          <w:b/>
          <w:sz w:val="9"/>
        </w:rPr>
      </w:pPr>
    </w:p>
    <w:p>
      <w:pPr>
        <w:spacing w:before="44"/>
        <w:ind w:left="941" w:right="793" w:firstLine="0"/>
        <w:jc w:val="center"/>
        <w:rPr>
          <w:rFonts w:ascii="Calibri"/>
          <w:b/>
          <w:sz w:val="28"/>
        </w:rPr>
      </w:pPr>
      <w:r>
        <w:rPr>
          <w:rFonts w:ascii="Calibri"/>
          <w:b/>
          <w:sz w:val="28"/>
        </w:rPr>
        <w:t>Totales</w:t>
      </w:r>
    </w:p>
    <w:p>
      <w:pPr>
        <w:pStyle w:val="BodyText"/>
        <w:ind w:left="1061"/>
        <w:rPr>
          <w:rFonts w:ascii="Calibri"/>
          <w:sz w:val="20"/>
        </w:rPr>
      </w:pPr>
      <w:r>
        <w:rPr>
          <w:rFonts w:ascii="Calibri"/>
          <w:sz w:val="20"/>
        </w:rPr>
        <w:pict>
          <v:group style="width:439.55pt;height:184.85pt;mso-position-horizontal-relative:char;mso-position-vertical-relative:line" coordorigin="0,0" coordsize="8791,3697">
            <v:line style="position:absolute" from="24,3360" to="8691,3360" stroked="true" strokeweight=".75pt" strokecolor="#d9d9d9">
              <v:stroke dashstyle="solid"/>
            </v:line>
            <v:line style="position:absolute" from="24,3031" to="8691,3031" stroked="true" strokeweight=".75pt" strokecolor="#d9d9d9">
              <v:stroke dashstyle="solid"/>
            </v:line>
            <v:line style="position:absolute" from="24,2705" to="8691,2705" stroked="true" strokeweight=".75pt" strokecolor="#d9d9d9">
              <v:stroke dashstyle="solid"/>
            </v:line>
            <v:line style="position:absolute" from="24,2376" to="8691,2376" stroked="true" strokeweight=".75pt" strokecolor="#d9d9d9">
              <v:stroke dashstyle="solid"/>
            </v:line>
            <v:line style="position:absolute" from="24,2047" to="8691,2047" stroked="true" strokeweight=".75pt" strokecolor="#d9d9d9">
              <v:stroke dashstyle="solid"/>
            </v:line>
            <v:line style="position:absolute" from="24,1719" to="8691,1719" stroked="true" strokeweight=".75pt" strokecolor="#d9d9d9">
              <v:stroke dashstyle="solid"/>
            </v:line>
            <v:shape style="position:absolute;left:333;top:1573;width:620;height:2116" type="#_x0000_t75" stroked="false">
              <v:imagedata r:id="rId68" o:title=""/>
            </v:shape>
            <v:rect style="position:absolute;left:333;top:1573;width:620;height:2116" filled="false" stroked="true" strokeweight=".75pt" strokecolor="#5896d0">
              <v:stroke dashstyle="solid"/>
            </v:rect>
            <v:shape style="position:absolute;left:1571;top:2808;width:620;height:881" type="#_x0000_t75" stroked="false">
              <v:imagedata r:id="rId69" o:title=""/>
            </v:shape>
            <v:rect style="position:absolute;left:1571;top:2808;width:620;height:881" filled="false" stroked="true" strokeweight=".75pt" strokecolor="#5896d0">
              <v:stroke dashstyle="solid"/>
            </v:rect>
            <v:shape style="position:absolute;left:2809;top:3686;width:620;height:3" type="#_x0000_t75" stroked="false">
              <v:imagedata r:id="rId70" o:title=""/>
            </v:shape>
            <v:line style="position:absolute" from="2802,3687" to="3436,3687" stroked="true" strokeweight=".87pt" strokecolor="#5896d0">
              <v:stroke dashstyle="solid"/>
            </v:line>
            <v:shape style="position:absolute;left:4047;top:3669;width:620;height:19" type="#_x0000_t75" stroked="false">
              <v:imagedata r:id="rId71" o:title=""/>
            </v:shape>
            <v:rect style="position:absolute;left:4040;top:3662;width:635;height:34" filled="true" fillcolor="#5896d0" stroked="false">
              <v:fill type="solid"/>
            </v:rect>
            <v:shape style="position:absolute;left:5285;top:3611;width:620;height:77" type="#_x0000_t75" stroked="false">
              <v:imagedata r:id="rId72" o:title=""/>
            </v:shape>
            <v:rect style="position:absolute;left:5285;top:3611;width:620;height:77" filled="false" stroked="true" strokeweight=".75pt" strokecolor="#5896d0">
              <v:stroke dashstyle="solid"/>
            </v:rect>
            <v:shape style="position:absolute;left:6523;top:3664;width:620;height:25" type="#_x0000_t75" stroked="false">
              <v:imagedata r:id="rId73" o:title=""/>
            </v:shape>
            <v:rect style="position:absolute;left:6516;top:3657;width:635;height:40" filled="true" fillcolor="#5896d0" stroked="false">
              <v:fill type="solid"/>
            </v:rect>
            <v:line style="position:absolute" from="24,1392" to="8691,1392" stroked="true" strokeweight=".75pt" strokecolor="#d9d9d9">
              <v:stroke dashstyle="solid"/>
            </v:line>
            <v:line style="position:absolute" from="24,1063" to="8691,1063" stroked="true" strokeweight=".75pt" strokecolor="#d9d9d9">
              <v:stroke dashstyle="solid"/>
            </v:line>
            <v:line style="position:absolute" from="24,734" to="8691,734" stroked="true" strokeweight=".75pt" strokecolor="#d9d9d9">
              <v:stroke dashstyle="solid"/>
            </v:line>
            <v:shape style="position:absolute;left:7762;top:571;width:620;height:3117" type="#_x0000_t75" stroked="false">
              <v:imagedata r:id="rId74" o:title=""/>
            </v:shape>
            <v:rect style="position:absolute;left:7762;top:571;width:620;height:3117" filled="false" stroked="true" strokeweight=".75pt" strokecolor="#5896d0">
              <v:stroke dashstyle="solid"/>
            </v:rect>
            <v:line style="position:absolute" from="24,3689" to="8691,3689" stroked="true" strokeweight=".75pt" strokecolor="#d9d9d9">
              <v:stroke dashstyle="solid"/>
            </v:line>
            <v:shape style="position:absolute;left:7;top:1231;width:1271;height:631" coordorigin="8,1231" coordsize="1271,631" path="m537,1514l219,1514,643,1862,537,1514xm1278,1231l8,1231,8,1514,1278,1514,1278,1231xe" filled="true" fillcolor="#ffffff" stroked="false">
              <v:path arrowok="t"/>
              <v:fill type="solid"/>
            </v:shape>
            <v:shape style="position:absolute;left:7;top:1231;width:1271;height:631" coordorigin="8,1231" coordsize="1271,631" path="m8,1231l219,1231,537,1231,1278,1231,1278,1396,1278,1467,1278,1514,537,1514,643,1862,219,1514,8,1514,8,1467,8,1396,8,1231xe" filled="false" stroked="true" strokeweight=".75pt" strokecolor="#bebebe">
              <v:path arrowok="t"/>
              <v:stroke dashstyle="solid"/>
            </v:shape>
            <v:shape style="position:absolute;left:1245;top:2465;width:1271;height:631" coordorigin="1246,2466" coordsize="1271,631" path="m1775,2748l1457,2748,1881,3096,1775,2748xm2516,2466l1246,2466,1246,2748,2516,2748,2516,2466xe" filled="true" fillcolor="#ffffff" stroked="false">
              <v:path arrowok="t"/>
              <v:fill type="solid"/>
            </v:shape>
            <v:shape style="position:absolute;left:1245;top:2465;width:1271;height:631" coordorigin="1246,2466" coordsize="1271,631" path="m1246,2466l1457,2466,1775,2466,2516,2466,2516,2631,2516,2701,2516,2748,1775,2748,1881,3096,1457,2748,1246,2748,1246,2701,1246,2631,1246,2466xe" filled="false" stroked="true" strokeweight=".75pt" strokecolor="#bebebe">
              <v:path arrowok="t"/>
              <v:stroke dashstyle="solid"/>
            </v:shape>
            <v:shape style="position:absolute;left:2624;top:3344;width:991;height:343" coordorigin="2624,3345" coordsize="991,343" path="m3037,3627l2789,3627,3119,3687,3037,3627xm3614,3345l2624,3345,2624,3627,3614,3627,3614,3345xe" filled="true" fillcolor="#ffffff" stroked="false">
              <v:path arrowok="t"/>
              <v:fill type="solid"/>
            </v:shape>
            <v:shape style="position:absolute;left:2624;top:3344;width:991;height:343" coordorigin="2624,3345" coordsize="991,343" path="m2624,3345l2789,3345,3037,3345,3614,3345,3614,3509,3614,3580,3614,3627,3037,3627,3119,3687,2789,3627,2624,3627,2624,3580,2624,3509,2624,3345xe" filled="false" stroked="true" strokeweight=".75pt" strokecolor="#bebebe">
              <v:path arrowok="t"/>
              <v:stroke dashstyle="solid"/>
            </v:shape>
            <v:shape style="position:absolute;left:3816;top:3127;width:1083;height:543" coordorigin="3816,3128" coordsize="1083,543" path="m4267,3410l3996,3410,4357,3670,4267,3410xm4898,3127l3816,3127,3816,3410,4898,3410,4898,3127xe" filled="true" fillcolor="#ffffff" stroked="false">
              <v:path arrowok="t"/>
              <v:fill type="solid"/>
            </v:shape>
            <v:shape style="position:absolute;left:3816;top:3127;width:1083;height:543" coordorigin="3816,3128" coordsize="1083,543" path="m3816,3127l3996,3127,4267,3127,4898,3127,4898,3292,4898,3363,4898,3410,4267,3410,4357,3670,3996,3410,3816,3410,3816,3363,3816,3292,3816,3127xe" filled="false" stroked="true" strokeweight=".75pt" strokecolor="#bebebe">
              <v:path arrowok="t"/>
              <v:stroke dashstyle="solid"/>
            </v:shape>
            <v:shape style="position:absolute;left:4962;top:3269;width:1265;height:343" coordorigin="4963,3269" coordsize="1265,343" path="m5490,3552l5174,3552,5595,3612,5490,3552xm6228,3269l4963,3269,4963,3552,6228,3552,6228,3269xe" filled="true" fillcolor="#ffffff" stroked="false">
              <v:path arrowok="t"/>
              <v:fill type="solid"/>
            </v:shape>
            <v:shape style="position:absolute;left:4962;top:3269;width:1265;height:343" coordorigin="4963,3269" coordsize="1265,343" path="m4963,3269l5174,3269,5490,3269,6228,3269,6228,3434,6228,3505,6228,3552,5490,3552,5595,3612,5174,3552,4963,3552,4963,3505,4963,3434,4963,3269xe" filled="false" stroked="true" strokeweight=".75pt" strokecolor="#bebebe">
              <v:path arrowok="t"/>
              <v:stroke dashstyle="solid"/>
            </v:shape>
            <v:shape style="position:absolute;left:6292;top:3322;width:1083;height:343" coordorigin="6292,3322" coordsize="1083,343" path="m6743,3604l6473,3604,6833,3664,6743,3604xm7375,3322l6292,3322,6292,3604,7375,3604,7375,3322xe" filled="true" fillcolor="#ffffff" stroked="false">
              <v:path arrowok="t"/>
              <v:fill type="solid"/>
            </v:shape>
            <v:shape style="position:absolute;left:6292;top:3322;width:1083;height:343" coordorigin="6292,3322" coordsize="1083,343" path="m6292,3322l6473,3322,6743,3322,7375,3322,7375,3487,7375,3557,7375,3604,6743,3604,6833,3664,6473,3604,6292,3604,6292,3557,6292,3487,6292,3322xe" filled="false" stroked="true" strokeweight=".75pt" strokecolor="#bebebe">
              <v:path arrowok="t"/>
              <v:stroke dashstyle="solid"/>
            </v:shape>
            <v:shape style="position:absolute;left:7359;top:7;width:1424;height:853" coordorigin="7360,8" coordsize="1424,853" path="m7953,512l7597,512,8072,860,7953,512xm8783,8l7360,8,7360,512,8783,512,8783,8xe" filled="true" fillcolor="#ffffff" stroked="false">
              <v:path arrowok="t"/>
              <v:fill type="solid"/>
            </v:shape>
            <v:shape style="position:absolute;left:7359;top:7;width:1424;height:853" coordorigin="7360,8" coordsize="1424,853" path="m7360,8l7597,8,7953,8,8783,8,8783,302,8783,428,8783,512,7953,512,8072,860,7597,512,7360,512,7360,428,7360,302,7360,8xe" filled="false" stroked="true" strokeweight=".75pt" strokecolor="#bebebe">
              <v:path arrowok="t"/>
              <v:stroke dashstyle="solid"/>
            </v:shape>
            <v:shape style="position:absolute;left:23;top:76;width:8712;height:401" type="#_x0000_t202" filled="false" stroked="false">
              <v:textbox inset="0,0,0,0">
                <w:txbxContent>
                  <w:p>
                    <w:pPr>
                      <w:spacing w:line="183" w:lineRule="exact" w:before="0"/>
                      <w:ind w:left="0" w:right="18" w:firstLine="0"/>
                      <w:jc w:val="right"/>
                      <w:rPr>
                        <w:rFonts w:ascii="Calibri"/>
                        <w:sz w:val="18"/>
                      </w:rPr>
                    </w:pPr>
                    <w:r>
                      <w:rPr>
                        <w:rFonts w:ascii="Calibri"/>
                        <w:color w:val="585858"/>
                        <w:sz w:val="18"/>
                      </w:rPr>
                      <w:t>Total de</w:t>
                    </w:r>
                    <w:r>
                      <w:rPr>
                        <w:rFonts w:ascii="Calibri"/>
                        <w:color w:val="585858"/>
                        <w:spacing w:val="-10"/>
                        <w:sz w:val="18"/>
                      </w:rPr>
                      <w:t> </w:t>
                    </w:r>
                    <w:r>
                      <w:rPr>
                        <w:rFonts w:ascii="Calibri"/>
                        <w:color w:val="585858"/>
                        <w:sz w:val="18"/>
                      </w:rPr>
                      <w:t>ingresos,</w:t>
                    </w:r>
                  </w:p>
                  <w:p>
                    <w:pPr>
                      <w:tabs>
                        <w:tab w:pos="7479" w:val="left" w:leader="none"/>
                      </w:tabs>
                      <w:spacing w:line="216" w:lineRule="exact" w:before="1"/>
                      <w:ind w:left="0" w:right="42" w:firstLine="0"/>
                      <w:jc w:val="right"/>
                      <w:rPr>
                        <w:rFonts w:ascii="Calibri"/>
                        <w:sz w:val="18"/>
                      </w:rPr>
                    </w:pPr>
                    <w:r>
                      <w:rPr>
                        <w:rFonts w:ascii="Calibri"/>
                        <w:color w:val="585858"/>
                        <w:sz w:val="18"/>
                        <w:u w:val="single" w:color="D9D9D9"/>
                      </w:rPr>
                      <w:t> </w:t>
                      <w:tab/>
                      <w:t>$47,483,917.70</w:t>
                    </w:r>
                    <w:r>
                      <w:rPr>
                        <w:rFonts w:ascii="Calibri"/>
                        <w:color w:val="585858"/>
                        <w:spacing w:val="6"/>
                        <w:sz w:val="18"/>
                        <w:u w:val="single" w:color="D9D9D9"/>
                      </w:rPr>
                      <w:t> </w:t>
                    </w:r>
                  </w:p>
                </w:txbxContent>
              </v:textbox>
              <w10:wrap type="none"/>
            </v:shape>
            <v:shape style="position:absolute;left:72;top:1299;width:1161;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$32,223,344.84</w:t>
                    </w:r>
                  </w:p>
                </w:txbxContent>
              </v:textbox>
              <w10:wrap type="none"/>
            </v:shape>
            <v:shape style="position:absolute;left:6399;top:3390;width:93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$367,972.83</w:t>
                    </w:r>
                  </w:p>
                </w:txbxContent>
              </v:textbox>
              <w10:wrap type="none"/>
            </v:shape>
            <v:shape style="position:absolute;left:5029;top:3337;width:1156;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 $1,171,789.00</w:t>
                    </w:r>
                  </w:p>
                </w:txbxContent>
              </v:textbox>
              <w10:wrap type="none"/>
            </v:shape>
            <v:shape style="position:absolute;left:2730;top:3413;width:841;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$24,500.00</w:t>
                    </w:r>
                  </w:p>
                </w:txbxContent>
              </v:textbox>
              <w10:wrap type="none"/>
            </v:shape>
            <v:shape style="position:absolute;left:2198;top:3038;width:5557;height:314" type="#_x0000_t202" filled="false" stroked="false">
              <v:textbox inset="0,0,0,0">
                <w:txbxContent>
                  <w:p>
                    <w:pPr>
                      <w:spacing w:line="193" w:lineRule="exact" w:before="120"/>
                      <w:ind w:left="1724" w:right="0" w:firstLine="0"/>
                      <w:jc w:val="left"/>
                      <w:rPr>
                        <w:rFonts w:ascii="Calibri"/>
                        <w:sz w:val="18"/>
                      </w:rPr>
                    </w:pPr>
                    <w:r>
                      <w:rPr>
                        <w:rFonts w:ascii="Calibri"/>
                        <w:color w:val="585858"/>
                        <w:sz w:val="18"/>
                      </w:rPr>
                      <w:t>$285,766.76</w:t>
                    </w:r>
                  </w:p>
                </w:txbxContent>
              </v:textbox>
              <w10:wrap type="none"/>
            </v:shape>
            <v:shape style="position:absolute;left:959;top:2383;width:6795;height:314" type="#_x0000_t202" filled="false" stroked="false">
              <v:textbox inset="0,0,0,0">
                <w:txbxContent>
                  <w:p>
                    <w:pPr>
                      <w:spacing w:line="199" w:lineRule="exact" w:before="114"/>
                      <w:ind w:left="351" w:right="0" w:firstLine="0"/>
                      <w:jc w:val="left"/>
                      <w:rPr>
                        <w:rFonts w:ascii="Calibri"/>
                        <w:sz w:val="18"/>
                      </w:rPr>
                    </w:pPr>
                    <w:r>
                      <w:rPr>
                        <w:rFonts w:ascii="Calibri"/>
                        <w:color w:val="585858"/>
                        <w:sz w:val="18"/>
                      </w:rPr>
                      <w:t>$13,410,544.27</w:t>
                    </w:r>
                  </w:p>
                </w:txbxContent>
              </v:textbox>
              <w10:wrap type="none"/>
            </v:shape>
          </v:group>
        </w:pict>
      </w:r>
      <w:r>
        <w:rPr>
          <w:rFonts w:ascii="Calibri"/>
          <w:sz w:val="20"/>
        </w:rPr>
      </w:r>
    </w:p>
    <w:p>
      <w:pPr>
        <w:pStyle w:val="BodyText"/>
        <w:spacing w:before="8"/>
        <w:rPr>
          <w:rFonts w:ascii="Calibri"/>
          <w:b/>
          <w:sz w:val="5"/>
        </w:rPr>
      </w:pPr>
    </w:p>
    <w:p>
      <w:pPr>
        <w:spacing w:after="0"/>
        <w:rPr>
          <w:rFonts w:ascii="Calibri"/>
          <w:sz w:val="5"/>
        </w:rPr>
        <w:sectPr>
          <w:pgSz w:w="12240" w:h="15840"/>
          <w:pgMar w:header="713" w:footer="76" w:top="2000" w:bottom="340" w:left="820" w:right="580"/>
        </w:sectPr>
      </w:pPr>
    </w:p>
    <w:p>
      <w:pPr>
        <w:spacing w:line="240" w:lineRule="auto" w:before="0"/>
        <w:ind w:left="1276" w:right="-20" w:firstLine="122"/>
        <w:jc w:val="left"/>
        <w:rPr>
          <w:rFonts w:ascii="Calibri" w:hAnsi="Calibri"/>
          <w:sz w:val="18"/>
        </w:rPr>
      </w:pPr>
      <w:r>
        <w:rPr>
          <w:rFonts w:ascii="Calibri" w:hAnsi="Calibri"/>
          <w:color w:val="7E7E7E"/>
          <w:sz w:val="18"/>
        </w:rPr>
        <w:t>Ingresos académicos</w:t>
      </w:r>
    </w:p>
    <w:p>
      <w:pPr>
        <w:spacing w:line="240" w:lineRule="auto" w:before="0"/>
        <w:ind w:left="338" w:right="0" w:hanging="1"/>
        <w:jc w:val="center"/>
        <w:rPr>
          <w:rFonts w:ascii="Calibri" w:hAnsi="Calibri"/>
          <w:sz w:val="18"/>
        </w:rPr>
      </w:pPr>
      <w:r>
        <w:rPr/>
        <w:br w:type="column"/>
      </w:r>
      <w:r>
        <w:rPr>
          <w:rFonts w:ascii="Calibri" w:hAnsi="Calibri"/>
          <w:color w:val="7E7E7E"/>
          <w:sz w:val="18"/>
        </w:rPr>
        <w:t>Proyectos, convenios </w:t>
      </w:r>
      <w:r>
        <w:rPr>
          <w:rFonts w:ascii="Calibri" w:hAnsi="Calibri"/>
          <w:color w:val="7E7E7E"/>
          <w:spacing w:val="-17"/>
          <w:sz w:val="18"/>
        </w:rPr>
        <w:t>y </w:t>
      </w:r>
      <w:r>
        <w:rPr>
          <w:rFonts w:ascii="Calibri" w:hAnsi="Calibri"/>
          <w:color w:val="7E7E7E"/>
          <w:sz w:val="18"/>
        </w:rPr>
        <w:t>contratos públicos</w:t>
      </w:r>
    </w:p>
    <w:p>
      <w:pPr>
        <w:spacing w:line="240" w:lineRule="auto" w:before="0"/>
        <w:ind w:left="460" w:right="-19" w:firstLine="17"/>
        <w:jc w:val="left"/>
        <w:rPr>
          <w:rFonts w:ascii="Calibri"/>
          <w:sz w:val="18"/>
        </w:rPr>
      </w:pPr>
      <w:r>
        <w:rPr/>
        <w:br w:type="column"/>
      </w:r>
      <w:r>
        <w:rPr>
          <w:rFonts w:ascii="Calibri"/>
          <w:color w:val="7E7E7E"/>
          <w:sz w:val="18"/>
        </w:rPr>
        <w:t>Fuentes privadas</w:t>
      </w:r>
    </w:p>
    <w:p>
      <w:pPr>
        <w:spacing w:line="240" w:lineRule="auto" w:before="0"/>
        <w:ind w:left="471" w:right="-20" w:firstLine="46"/>
        <w:jc w:val="left"/>
        <w:rPr>
          <w:rFonts w:ascii="Calibri"/>
          <w:sz w:val="18"/>
        </w:rPr>
      </w:pPr>
      <w:r>
        <w:rPr/>
        <w:br w:type="column"/>
      </w:r>
      <w:r>
        <w:rPr>
          <w:rFonts w:ascii="Calibri"/>
          <w:color w:val="7E7E7E"/>
          <w:sz w:val="18"/>
        </w:rPr>
        <w:t>Productos Financieros</w:t>
      </w:r>
    </w:p>
    <w:p>
      <w:pPr>
        <w:spacing w:line="240" w:lineRule="auto" w:before="0"/>
        <w:ind w:left="406" w:right="-19" w:hanging="43"/>
        <w:jc w:val="left"/>
        <w:rPr>
          <w:rFonts w:ascii="Calibri"/>
          <w:sz w:val="18"/>
        </w:rPr>
      </w:pPr>
      <w:r>
        <w:rPr/>
        <w:br w:type="column"/>
      </w:r>
      <w:r>
        <w:rPr>
          <w:rFonts w:ascii="Calibri"/>
          <w:color w:val="7E7E7E"/>
          <w:sz w:val="18"/>
        </w:rPr>
        <w:t>Ingresos de entidades autxiliares</w:t>
      </w:r>
    </w:p>
    <w:p>
      <w:pPr>
        <w:tabs>
          <w:tab w:pos="1719" w:val="left" w:leader="none"/>
        </w:tabs>
        <w:spacing w:line="240" w:lineRule="auto" w:before="0"/>
        <w:ind w:left="1713" w:right="1398" w:hanging="1463"/>
        <w:jc w:val="left"/>
        <w:rPr>
          <w:rFonts w:ascii="Calibri"/>
          <w:sz w:val="18"/>
        </w:rPr>
      </w:pPr>
      <w:r>
        <w:rPr/>
        <w:br w:type="column"/>
      </w:r>
      <w:r>
        <w:rPr>
          <w:rFonts w:ascii="Calibri"/>
          <w:color w:val="7E7E7E"/>
          <w:sz w:val="18"/>
        </w:rPr>
        <w:t>Otros</w:t>
      </w:r>
      <w:r>
        <w:rPr>
          <w:rFonts w:ascii="Calibri"/>
          <w:color w:val="7E7E7E"/>
          <w:spacing w:val="-3"/>
          <w:sz w:val="18"/>
        </w:rPr>
        <w:t> </w:t>
      </w:r>
      <w:r>
        <w:rPr>
          <w:rFonts w:ascii="Calibri"/>
          <w:color w:val="7E7E7E"/>
          <w:sz w:val="18"/>
        </w:rPr>
        <w:t>ingresos</w:t>
        <w:tab/>
        <w:tab/>
        <w:t>Total de ingresos</w:t>
      </w:r>
    </w:p>
    <w:p>
      <w:pPr>
        <w:spacing w:after="0" w:line="240" w:lineRule="auto"/>
        <w:jc w:val="left"/>
        <w:rPr>
          <w:rFonts w:ascii="Calibri"/>
          <w:sz w:val="18"/>
        </w:rPr>
        <w:sectPr>
          <w:type w:val="continuous"/>
          <w:pgSz w:w="12240" w:h="15840"/>
          <w:pgMar w:top="2720" w:bottom="1580" w:left="820" w:right="580"/>
          <w:cols w:num="6" w:equalWidth="0">
            <w:col w:w="2136" w:space="40"/>
            <w:col w:w="1197" w:space="39"/>
            <w:col w:w="1079" w:space="40"/>
            <w:col w:w="1306" w:space="40"/>
            <w:col w:w="1202" w:space="39"/>
            <w:col w:w="3722"/>
          </w:cols>
        </w:sectPr>
      </w:pPr>
    </w:p>
    <w:p>
      <w:pPr>
        <w:pStyle w:val="BodyText"/>
        <w:rPr>
          <w:rFonts w:ascii="Calibri"/>
          <w:sz w:val="20"/>
        </w:rPr>
      </w:pPr>
    </w:p>
    <w:p>
      <w:pPr>
        <w:pStyle w:val="BodyText"/>
        <w:rPr>
          <w:rFonts w:ascii="Calibri"/>
          <w:sz w:val="20"/>
        </w:rPr>
      </w:pPr>
    </w:p>
    <w:p>
      <w:pPr>
        <w:pStyle w:val="BodyText"/>
        <w:spacing w:before="7"/>
        <w:rPr>
          <w:rFonts w:ascii="Calibri"/>
          <w:sz w:val="16"/>
        </w:rPr>
      </w:pPr>
    </w:p>
    <w:p>
      <w:pPr>
        <w:pStyle w:val="Heading7"/>
      </w:pPr>
      <w:r>
        <w:rPr/>
        <w:t>Egresos:</w:t>
      </w:r>
    </w:p>
    <w:p>
      <w:pPr>
        <w:pStyle w:val="BodyText"/>
        <w:rPr>
          <w:b/>
          <w:sz w:val="20"/>
        </w:rPr>
      </w:pPr>
    </w:p>
    <w:p>
      <w:pPr>
        <w:pStyle w:val="BodyText"/>
        <w:rPr>
          <w:b/>
          <w:sz w:val="20"/>
        </w:rPr>
      </w:pPr>
    </w:p>
    <w:p>
      <w:pPr>
        <w:pStyle w:val="BodyText"/>
        <w:spacing w:before="11"/>
        <w:rPr>
          <w:b/>
          <w:sz w:val="26"/>
        </w:rPr>
      </w:pPr>
    </w:p>
    <w:tbl>
      <w:tblPr>
        <w:tblW w:w="0" w:type="auto"/>
        <w:jc w:val="left"/>
        <w:tblInd w:w="2024"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2410"/>
        <w:gridCol w:w="2127"/>
        <w:gridCol w:w="2026"/>
      </w:tblGrid>
      <w:tr>
        <w:trPr>
          <w:trHeight w:val="251" w:hRule="atLeast"/>
        </w:trPr>
        <w:tc>
          <w:tcPr>
            <w:tcW w:w="2410" w:type="dxa"/>
            <w:tcBorders>
              <w:bottom w:val="single" w:sz="12" w:space="0" w:color="9CC2E4"/>
            </w:tcBorders>
          </w:tcPr>
          <w:p>
            <w:pPr>
              <w:pStyle w:val="TableParagraph"/>
              <w:spacing w:line="231" w:lineRule="exact"/>
              <w:ind w:left="951" w:right="944"/>
              <w:jc w:val="center"/>
              <w:rPr>
                <w:b/>
                <w:sz w:val="22"/>
              </w:rPr>
            </w:pPr>
            <w:r>
              <w:rPr>
                <w:b/>
                <w:sz w:val="22"/>
              </w:rPr>
              <w:t>Tipo</w:t>
            </w:r>
          </w:p>
        </w:tc>
        <w:tc>
          <w:tcPr>
            <w:tcW w:w="2127" w:type="dxa"/>
            <w:tcBorders>
              <w:bottom w:val="single" w:sz="12" w:space="0" w:color="9CC2E4"/>
            </w:tcBorders>
          </w:tcPr>
          <w:p>
            <w:pPr>
              <w:pStyle w:val="TableParagraph"/>
              <w:spacing w:line="231" w:lineRule="exact"/>
              <w:ind w:left="713" w:right="704"/>
              <w:jc w:val="center"/>
              <w:rPr>
                <w:b/>
                <w:sz w:val="22"/>
              </w:rPr>
            </w:pPr>
            <w:r>
              <w:rPr>
                <w:b/>
                <w:sz w:val="22"/>
              </w:rPr>
              <w:t>Monto</w:t>
            </w:r>
          </w:p>
        </w:tc>
        <w:tc>
          <w:tcPr>
            <w:tcW w:w="2026" w:type="dxa"/>
            <w:tcBorders>
              <w:bottom w:val="single" w:sz="12" w:space="0" w:color="9CC2E4"/>
            </w:tcBorders>
          </w:tcPr>
          <w:p>
            <w:pPr>
              <w:pStyle w:val="TableParagraph"/>
              <w:spacing w:line="231" w:lineRule="exact"/>
              <w:ind w:left="424"/>
              <w:rPr>
                <w:b/>
                <w:sz w:val="22"/>
              </w:rPr>
            </w:pPr>
            <w:r>
              <w:rPr>
                <w:b/>
                <w:sz w:val="22"/>
              </w:rPr>
              <w:t>Proporción</w:t>
            </w:r>
          </w:p>
        </w:tc>
      </w:tr>
      <w:tr>
        <w:trPr>
          <w:trHeight w:val="253" w:hRule="atLeast"/>
        </w:trPr>
        <w:tc>
          <w:tcPr>
            <w:tcW w:w="2410" w:type="dxa"/>
            <w:tcBorders>
              <w:top w:val="single" w:sz="12" w:space="0" w:color="9CC2E4"/>
            </w:tcBorders>
          </w:tcPr>
          <w:p>
            <w:pPr>
              <w:pStyle w:val="TableParagraph"/>
              <w:spacing w:line="234" w:lineRule="exact"/>
              <w:rPr>
                <w:sz w:val="22"/>
              </w:rPr>
            </w:pPr>
            <w:r>
              <w:rPr>
                <w:sz w:val="22"/>
              </w:rPr>
              <w:t>Remuneraciones</w:t>
            </w:r>
          </w:p>
        </w:tc>
        <w:tc>
          <w:tcPr>
            <w:tcW w:w="2127" w:type="dxa"/>
            <w:tcBorders>
              <w:top w:val="single" w:sz="12" w:space="0" w:color="9CC2E4"/>
            </w:tcBorders>
          </w:tcPr>
          <w:p>
            <w:pPr>
              <w:pStyle w:val="TableParagraph"/>
              <w:ind w:left="0"/>
              <w:rPr>
                <w:rFonts w:ascii="Times New Roman"/>
                <w:sz w:val="16"/>
              </w:rPr>
            </w:pPr>
          </w:p>
        </w:tc>
        <w:tc>
          <w:tcPr>
            <w:tcW w:w="2026" w:type="dxa"/>
            <w:tcBorders>
              <w:top w:val="single" w:sz="12" w:space="0" w:color="9CC2E4"/>
            </w:tcBorders>
          </w:tcPr>
          <w:p>
            <w:pPr>
              <w:pStyle w:val="TableParagraph"/>
              <w:ind w:left="0"/>
              <w:rPr>
                <w:rFonts w:ascii="Times New Roman"/>
                <w:sz w:val="16"/>
              </w:rPr>
            </w:pPr>
          </w:p>
        </w:tc>
      </w:tr>
      <w:tr>
        <w:trPr>
          <w:trHeight w:val="253" w:hRule="atLeast"/>
        </w:trPr>
        <w:tc>
          <w:tcPr>
            <w:tcW w:w="2410" w:type="dxa"/>
          </w:tcPr>
          <w:p>
            <w:pPr>
              <w:pStyle w:val="TableParagraph"/>
              <w:spacing w:line="234" w:lineRule="exact"/>
              <w:rPr>
                <w:sz w:val="22"/>
              </w:rPr>
            </w:pPr>
            <w:r>
              <w:rPr>
                <w:sz w:val="22"/>
              </w:rPr>
              <w:t>Prestaciones</w:t>
            </w:r>
          </w:p>
        </w:tc>
        <w:tc>
          <w:tcPr>
            <w:tcW w:w="2127" w:type="dxa"/>
          </w:tcPr>
          <w:p>
            <w:pPr>
              <w:pStyle w:val="TableParagraph"/>
              <w:ind w:left="0"/>
              <w:rPr>
                <w:rFonts w:ascii="Times New Roman"/>
                <w:sz w:val="16"/>
              </w:rPr>
            </w:pPr>
          </w:p>
        </w:tc>
        <w:tc>
          <w:tcPr>
            <w:tcW w:w="2026" w:type="dxa"/>
          </w:tcPr>
          <w:p>
            <w:pPr>
              <w:pStyle w:val="TableParagraph"/>
              <w:ind w:left="0"/>
              <w:rPr>
                <w:rFonts w:ascii="Times New Roman"/>
                <w:sz w:val="16"/>
              </w:rPr>
            </w:pPr>
          </w:p>
        </w:tc>
      </w:tr>
      <w:tr>
        <w:trPr>
          <w:trHeight w:val="506" w:hRule="atLeast"/>
        </w:trPr>
        <w:tc>
          <w:tcPr>
            <w:tcW w:w="2410" w:type="dxa"/>
          </w:tcPr>
          <w:p>
            <w:pPr>
              <w:pStyle w:val="TableParagraph"/>
              <w:spacing w:line="252" w:lineRule="exact" w:before="2"/>
              <w:ind w:right="1087"/>
              <w:rPr>
                <w:sz w:val="22"/>
              </w:rPr>
            </w:pPr>
            <w:r>
              <w:rPr>
                <w:sz w:val="22"/>
              </w:rPr>
              <w:t>Materiales y suministros</w:t>
            </w:r>
          </w:p>
        </w:tc>
        <w:tc>
          <w:tcPr>
            <w:tcW w:w="2127" w:type="dxa"/>
          </w:tcPr>
          <w:p>
            <w:pPr>
              <w:pStyle w:val="TableParagraph"/>
              <w:spacing w:line="250" w:lineRule="exact"/>
              <w:ind w:left="0" w:right="93"/>
              <w:jc w:val="right"/>
              <w:rPr>
                <w:sz w:val="22"/>
              </w:rPr>
            </w:pPr>
            <w:r>
              <w:rPr>
                <w:sz w:val="22"/>
              </w:rPr>
              <w:t>$7,728,495.99</w:t>
            </w:r>
          </w:p>
        </w:tc>
        <w:tc>
          <w:tcPr>
            <w:tcW w:w="2026" w:type="dxa"/>
          </w:tcPr>
          <w:p>
            <w:pPr>
              <w:pStyle w:val="TableParagraph"/>
              <w:spacing w:line="250" w:lineRule="exact"/>
              <w:ind w:left="0" w:right="94"/>
              <w:jc w:val="right"/>
              <w:rPr>
                <w:sz w:val="22"/>
              </w:rPr>
            </w:pPr>
            <w:r>
              <w:rPr>
                <w:sz w:val="22"/>
              </w:rPr>
              <w:t>21.26%</w:t>
            </w:r>
          </w:p>
        </w:tc>
      </w:tr>
      <w:tr>
        <w:trPr>
          <w:trHeight w:val="251" w:hRule="atLeast"/>
        </w:trPr>
        <w:tc>
          <w:tcPr>
            <w:tcW w:w="2410" w:type="dxa"/>
          </w:tcPr>
          <w:p>
            <w:pPr>
              <w:pStyle w:val="TableParagraph"/>
              <w:spacing w:line="232" w:lineRule="exact"/>
              <w:rPr>
                <w:sz w:val="22"/>
              </w:rPr>
            </w:pPr>
            <w:r>
              <w:rPr>
                <w:sz w:val="22"/>
              </w:rPr>
              <w:t>Servicios Generales</w:t>
            </w:r>
          </w:p>
        </w:tc>
        <w:tc>
          <w:tcPr>
            <w:tcW w:w="2127" w:type="dxa"/>
          </w:tcPr>
          <w:p>
            <w:pPr>
              <w:pStyle w:val="TableParagraph"/>
              <w:spacing w:line="232" w:lineRule="exact"/>
              <w:ind w:left="0" w:right="93"/>
              <w:jc w:val="right"/>
              <w:rPr>
                <w:sz w:val="22"/>
              </w:rPr>
            </w:pPr>
            <w:r>
              <w:rPr>
                <w:sz w:val="22"/>
              </w:rPr>
              <w:t>$27,923,265.18</w:t>
            </w:r>
          </w:p>
        </w:tc>
        <w:tc>
          <w:tcPr>
            <w:tcW w:w="2026" w:type="dxa"/>
          </w:tcPr>
          <w:p>
            <w:pPr>
              <w:pStyle w:val="TableParagraph"/>
              <w:spacing w:line="232" w:lineRule="exact"/>
              <w:ind w:left="0" w:right="94"/>
              <w:jc w:val="right"/>
              <w:rPr>
                <w:sz w:val="22"/>
              </w:rPr>
            </w:pPr>
            <w:r>
              <w:rPr>
                <w:sz w:val="22"/>
              </w:rPr>
              <w:t>76.82%</w:t>
            </w:r>
          </w:p>
        </w:tc>
      </w:tr>
      <w:tr>
        <w:trPr>
          <w:trHeight w:val="254" w:hRule="atLeast"/>
        </w:trPr>
        <w:tc>
          <w:tcPr>
            <w:tcW w:w="2410" w:type="dxa"/>
          </w:tcPr>
          <w:p>
            <w:pPr>
              <w:pStyle w:val="TableParagraph"/>
              <w:spacing w:line="234" w:lineRule="exact"/>
              <w:rPr>
                <w:sz w:val="22"/>
              </w:rPr>
            </w:pPr>
            <w:r>
              <w:rPr>
                <w:sz w:val="22"/>
              </w:rPr>
              <w:t>Becas</w:t>
            </w:r>
          </w:p>
        </w:tc>
        <w:tc>
          <w:tcPr>
            <w:tcW w:w="2127" w:type="dxa"/>
          </w:tcPr>
          <w:p>
            <w:pPr>
              <w:pStyle w:val="TableParagraph"/>
              <w:spacing w:line="234" w:lineRule="exact"/>
              <w:ind w:left="0" w:right="94"/>
              <w:jc w:val="right"/>
              <w:rPr>
                <w:sz w:val="22"/>
              </w:rPr>
            </w:pPr>
            <w:r>
              <w:rPr>
                <w:sz w:val="22"/>
              </w:rPr>
              <w:t>$209,332.78</w:t>
            </w:r>
          </w:p>
        </w:tc>
        <w:tc>
          <w:tcPr>
            <w:tcW w:w="2026" w:type="dxa"/>
          </w:tcPr>
          <w:p>
            <w:pPr>
              <w:pStyle w:val="TableParagraph"/>
              <w:spacing w:line="234" w:lineRule="exact"/>
              <w:ind w:left="0" w:right="94"/>
              <w:jc w:val="right"/>
              <w:rPr>
                <w:sz w:val="22"/>
              </w:rPr>
            </w:pPr>
            <w:r>
              <w:rPr>
                <w:sz w:val="22"/>
              </w:rPr>
              <w:t>0.58%</w:t>
            </w:r>
          </w:p>
        </w:tc>
      </w:tr>
      <w:tr>
        <w:trPr>
          <w:trHeight w:val="251" w:hRule="atLeast"/>
        </w:trPr>
        <w:tc>
          <w:tcPr>
            <w:tcW w:w="2410" w:type="dxa"/>
          </w:tcPr>
          <w:p>
            <w:pPr>
              <w:pStyle w:val="TableParagraph"/>
              <w:spacing w:line="232" w:lineRule="exact"/>
              <w:rPr>
                <w:sz w:val="22"/>
              </w:rPr>
            </w:pPr>
            <w:r>
              <w:rPr>
                <w:sz w:val="22"/>
              </w:rPr>
              <w:t>Bienes muebles</w:t>
            </w:r>
          </w:p>
        </w:tc>
        <w:tc>
          <w:tcPr>
            <w:tcW w:w="2127" w:type="dxa"/>
          </w:tcPr>
          <w:p>
            <w:pPr>
              <w:pStyle w:val="TableParagraph"/>
              <w:spacing w:line="232" w:lineRule="exact"/>
              <w:ind w:left="0" w:right="94"/>
              <w:jc w:val="right"/>
              <w:rPr>
                <w:sz w:val="22"/>
              </w:rPr>
            </w:pPr>
            <w:r>
              <w:rPr>
                <w:sz w:val="22"/>
              </w:rPr>
              <w:t>$487,145.57</w:t>
            </w:r>
          </w:p>
        </w:tc>
        <w:tc>
          <w:tcPr>
            <w:tcW w:w="2026" w:type="dxa"/>
          </w:tcPr>
          <w:p>
            <w:pPr>
              <w:pStyle w:val="TableParagraph"/>
              <w:spacing w:line="232" w:lineRule="exact"/>
              <w:ind w:left="0" w:right="94"/>
              <w:jc w:val="right"/>
              <w:rPr>
                <w:sz w:val="22"/>
              </w:rPr>
            </w:pPr>
            <w:r>
              <w:rPr>
                <w:sz w:val="22"/>
              </w:rPr>
              <w:t>1.34%</w:t>
            </w:r>
          </w:p>
        </w:tc>
      </w:tr>
      <w:tr>
        <w:trPr>
          <w:trHeight w:val="254" w:hRule="atLeast"/>
        </w:trPr>
        <w:tc>
          <w:tcPr>
            <w:tcW w:w="2410" w:type="dxa"/>
          </w:tcPr>
          <w:p>
            <w:pPr>
              <w:pStyle w:val="TableParagraph"/>
              <w:spacing w:line="234" w:lineRule="exact"/>
              <w:rPr>
                <w:sz w:val="22"/>
              </w:rPr>
            </w:pPr>
            <w:r>
              <w:rPr>
                <w:sz w:val="22"/>
              </w:rPr>
              <w:t>Bienes inmuebles</w:t>
            </w:r>
          </w:p>
        </w:tc>
        <w:tc>
          <w:tcPr>
            <w:tcW w:w="2127" w:type="dxa"/>
          </w:tcPr>
          <w:p>
            <w:pPr>
              <w:pStyle w:val="TableParagraph"/>
              <w:spacing w:line="234" w:lineRule="exact"/>
              <w:ind w:left="0" w:right="93"/>
              <w:jc w:val="right"/>
              <w:rPr>
                <w:sz w:val="22"/>
              </w:rPr>
            </w:pPr>
            <w:r>
              <w:rPr>
                <w:sz w:val="22"/>
              </w:rPr>
              <w:t>$0.00</w:t>
            </w:r>
          </w:p>
        </w:tc>
        <w:tc>
          <w:tcPr>
            <w:tcW w:w="2026" w:type="dxa"/>
          </w:tcPr>
          <w:p>
            <w:pPr>
              <w:pStyle w:val="TableParagraph"/>
              <w:spacing w:line="234" w:lineRule="exact"/>
              <w:ind w:left="0" w:right="94"/>
              <w:jc w:val="right"/>
              <w:rPr>
                <w:sz w:val="22"/>
              </w:rPr>
            </w:pPr>
            <w:r>
              <w:rPr>
                <w:sz w:val="22"/>
              </w:rPr>
              <w:t>0.00%</w:t>
            </w:r>
          </w:p>
        </w:tc>
      </w:tr>
      <w:tr>
        <w:trPr>
          <w:trHeight w:val="253" w:hRule="atLeast"/>
        </w:trPr>
        <w:tc>
          <w:tcPr>
            <w:tcW w:w="2410" w:type="dxa"/>
          </w:tcPr>
          <w:p>
            <w:pPr>
              <w:pStyle w:val="TableParagraph"/>
              <w:spacing w:line="234" w:lineRule="exact"/>
              <w:rPr>
                <w:sz w:val="22"/>
              </w:rPr>
            </w:pPr>
            <w:r>
              <w:rPr>
                <w:sz w:val="22"/>
              </w:rPr>
              <w:t>Total:</w:t>
            </w:r>
          </w:p>
        </w:tc>
        <w:tc>
          <w:tcPr>
            <w:tcW w:w="2127" w:type="dxa"/>
          </w:tcPr>
          <w:p>
            <w:pPr>
              <w:pStyle w:val="TableParagraph"/>
              <w:spacing w:line="234" w:lineRule="exact"/>
              <w:ind w:left="0" w:right="93"/>
              <w:jc w:val="right"/>
              <w:rPr>
                <w:sz w:val="22"/>
              </w:rPr>
            </w:pPr>
            <w:r>
              <w:rPr>
                <w:sz w:val="22"/>
              </w:rPr>
              <w:t>$36,348,239.52</w:t>
            </w:r>
          </w:p>
        </w:tc>
        <w:tc>
          <w:tcPr>
            <w:tcW w:w="2026" w:type="dxa"/>
          </w:tcPr>
          <w:p>
            <w:pPr>
              <w:pStyle w:val="TableParagraph"/>
              <w:spacing w:line="234" w:lineRule="exact"/>
              <w:ind w:left="0" w:right="94"/>
              <w:jc w:val="right"/>
              <w:rPr>
                <w:sz w:val="22"/>
              </w:rPr>
            </w:pPr>
            <w:r>
              <w:rPr>
                <w:sz w:val="22"/>
              </w:rPr>
              <w:t>100.00%</w:t>
            </w:r>
          </w:p>
        </w:tc>
      </w:tr>
    </w:tbl>
    <w:p>
      <w:pPr>
        <w:pStyle w:val="BodyText"/>
        <w:rPr>
          <w:b/>
          <w:sz w:val="20"/>
        </w:rPr>
      </w:pPr>
    </w:p>
    <w:p>
      <w:pPr>
        <w:pStyle w:val="BodyText"/>
        <w:rPr>
          <w:b/>
          <w:sz w:val="20"/>
        </w:rPr>
      </w:pPr>
    </w:p>
    <w:p>
      <w:pPr>
        <w:pStyle w:val="BodyText"/>
        <w:spacing w:before="1"/>
        <w:rPr>
          <w:b/>
          <w:sz w:val="18"/>
        </w:rPr>
      </w:pPr>
    </w:p>
    <w:p>
      <w:pPr>
        <w:spacing w:before="93"/>
        <w:ind w:left="740" w:right="0" w:firstLine="0"/>
        <w:jc w:val="left"/>
        <w:rPr>
          <w:sz w:val="23"/>
        </w:rPr>
      </w:pPr>
      <w:r>
        <w:rPr>
          <w:sz w:val="23"/>
        </w:rPr>
        <w:t>Desglose de egresos mensual.</w:t>
      </w:r>
    </w:p>
    <w:p>
      <w:pPr>
        <w:pStyle w:val="BodyText"/>
        <w:rPr>
          <w:sz w:val="20"/>
        </w:rPr>
      </w:pPr>
    </w:p>
    <w:p>
      <w:pPr>
        <w:pStyle w:val="BodyText"/>
        <w:spacing w:before="11"/>
        <w:rPr>
          <w:sz w:val="23"/>
        </w:rPr>
      </w:pPr>
    </w:p>
    <w:tbl>
      <w:tblPr>
        <w:tblW w:w="0" w:type="auto"/>
        <w:jc w:val="left"/>
        <w:tblInd w:w="27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116"/>
        <w:gridCol w:w="1711"/>
        <w:gridCol w:w="1578"/>
        <w:gridCol w:w="1439"/>
        <w:gridCol w:w="1388"/>
        <w:gridCol w:w="1098"/>
        <w:gridCol w:w="1729"/>
      </w:tblGrid>
      <w:tr>
        <w:trPr>
          <w:trHeight w:val="390" w:hRule="atLeast"/>
        </w:trPr>
        <w:tc>
          <w:tcPr>
            <w:tcW w:w="1116" w:type="dxa"/>
            <w:tcBorders>
              <w:bottom w:val="single" w:sz="12" w:space="0" w:color="9CC2E4"/>
            </w:tcBorders>
          </w:tcPr>
          <w:p>
            <w:pPr>
              <w:pStyle w:val="TableParagraph"/>
              <w:ind w:left="312" w:hanging="34"/>
              <w:rPr>
                <w:sz w:val="14"/>
              </w:rPr>
            </w:pPr>
            <w:r>
              <w:rPr>
                <w:sz w:val="14"/>
              </w:rPr>
              <w:t>TIPO DE GASTO</w:t>
            </w:r>
          </w:p>
        </w:tc>
        <w:tc>
          <w:tcPr>
            <w:tcW w:w="1711" w:type="dxa"/>
            <w:tcBorders>
              <w:bottom w:val="single" w:sz="12" w:space="0" w:color="9CC2E4"/>
            </w:tcBorders>
          </w:tcPr>
          <w:p>
            <w:pPr>
              <w:pStyle w:val="TableParagraph"/>
              <w:ind w:left="108" w:right="553"/>
              <w:rPr>
                <w:sz w:val="14"/>
              </w:rPr>
            </w:pPr>
            <w:r>
              <w:rPr>
                <w:sz w:val="14"/>
              </w:rPr>
              <w:t>MATERIALES Y SUMINISTROS</w:t>
            </w:r>
          </w:p>
        </w:tc>
        <w:tc>
          <w:tcPr>
            <w:tcW w:w="1578" w:type="dxa"/>
            <w:tcBorders>
              <w:bottom w:val="single" w:sz="12" w:space="0" w:color="9CC2E4"/>
            </w:tcBorders>
          </w:tcPr>
          <w:p>
            <w:pPr>
              <w:pStyle w:val="TableParagraph"/>
              <w:ind w:left="108"/>
              <w:rPr>
                <w:sz w:val="14"/>
              </w:rPr>
            </w:pPr>
            <w:r>
              <w:rPr>
                <w:sz w:val="14"/>
              </w:rPr>
              <w:t>SERVICIOS </w:t>
            </w:r>
            <w:r>
              <w:rPr>
                <w:w w:val="95"/>
                <w:sz w:val="14"/>
              </w:rPr>
              <w:t>GENERALES</w:t>
            </w:r>
          </w:p>
        </w:tc>
        <w:tc>
          <w:tcPr>
            <w:tcW w:w="1439" w:type="dxa"/>
            <w:tcBorders>
              <w:bottom w:val="single" w:sz="12" w:space="0" w:color="9CC2E4"/>
            </w:tcBorders>
          </w:tcPr>
          <w:p>
            <w:pPr>
              <w:pStyle w:val="TableParagraph"/>
              <w:spacing w:line="159" w:lineRule="exact"/>
              <w:rPr>
                <w:sz w:val="14"/>
              </w:rPr>
            </w:pPr>
            <w:r>
              <w:rPr>
                <w:sz w:val="14"/>
              </w:rPr>
              <w:t>BECAS</w:t>
            </w:r>
          </w:p>
        </w:tc>
        <w:tc>
          <w:tcPr>
            <w:tcW w:w="1388" w:type="dxa"/>
            <w:tcBorders>
              <w:bottom w:val="single" w:sz="12" w:space="0" w:color="9CC2E4"/>
            </w:tcBorders>
          </w:tcPr>
          <w:p>
            <w:pPr>
              <w:pStyle w:val="TableParagraph"/>
              <w:ind w:left="111" w:right="137"/>
              <w:rPr>
                <w:sz w:val="14"/>
              </w:rPr>
            </w:pPr>
            <w:r>
              <w:rPr>
                <w:sz w:val="14"/>
              </w:rPr>
              <w:t>BIENES </w:t>
            </w:r>
            <w:r>
              <w:rPr>
                <w:w w:val="95"/>
                <w:sz w:val="14"/>
              </w:rPr>
              <w:t>MUEBLES</w:t>
            </w:r>
          </w:p>
        </w:tc>
        <w:tc>
          <w:tcPr>
            <w:tcW w:w="1098" w:type="dxa"/>
            <w:tcBorders>
              <w:bottom w:val="single" w:sz="12" w:space="0" w:color="9CC2E4"/>
            </w:tcBorders>
          </w:tcPr>
          <w:p>
            <w:pPr>
              <w:pStyle w:val="TableParagraph"/>
              <w:ind w:left="113"/>
              <w:rPr>
                <w:sz w:val="14"/>
              </w:rPr>
            </w:pPr>
            <w:r>
              <w:rPr>
                <w:sz w:val="14"/>
              </w:rPr>
              <w:t>BIENES </w:t>
            </w:r>
            <w:r>
              <w:rPr>
                <w:w w:val="95"/>
                <w:sz w:val="14"/>
              </w:rPr>
              <w:t>INMUEBLES</w:t>
            </w:r>
          </w:p>
        </w:tc>
        <w:tc>
          <w:tcPr>
            <w:tcW w:w="1729" w:type="dxa"/>
            <w:tcBorders>
              <w:bottom w:val="single" w:sz="12" w:space="0" w:color="9CC2E4"/>
            </w:tcBorders>
          </w:tcPr>
          <w:p>
            <w:pPr>
              <w:pStyle w:val="TableParagraph"/>
              <w:spacing w:line="159" w:lineRule="exact"/>
              <w:ind w:left="415"/>
              <w:rPr>
                <w:sz w:val="14"/>
              </w:rPr>
            </w:pPr>
            <w:r>
              <w:rPr>
                <w:sz w:val="14"/>
              </w:rPr>
              <w:t>TOTAL DE GASTO</w:t>
            </w:r>
          </w:p>
        </w:tc>
      </w:tr>
      <w:tr>
        <w:trPr>
          <w:trHeight w:val="390" w:hRule="atLeast"/>
        </w:trPr>
        <w:tc>
          <w:tcPr>
            <w:tcW w:w="1116" w:type="dxa"/>
            <w:tcBorders>
              <w:top w:val="single" w:sz="12" w:space="0" w:color="9CC2E4"/>
            </w:tcBorders>
          </w:tcPr>
          <w:p>
            <w:pPr>
              <w:pStyle w:val="TableParagraph"/>
              <w:spacing w:line="159" w:lineRule="exact"/>
              <w:ind w:left="216" w:right="211"/>
              <w:jc w:val="center"/>
              <w:rPr>
                <w:sz w:val="14"/>
              </w:rPr>
            </w:pPr>
            <w:r>
              <w:rPr>
                <w:sz w:val="14"/>
              </w:rPr>
              <w:t>oct-16</w:t>
            </w:r>
          </w:p>
        </w:tc>
        <w:tc>
          <w:tcPr>
            <w:tcW w:w="1711" w:type="dxa"/>
            <w:tcBorders>
              <w:top w:val="single" w:sz="12" w:space="0" w:color="9CC2E4"/>
            </w:tcBorders>
          </w:tcPr>
          <w:p>
            <w:pPr>
              <w:pStyle w:val="TableParagraph"/>
              <w:spacing w:line="156" w:lineRule="exact"/>
              <w:ind w:left="108"/>
              <w:rPr>
                <w:b/>
                <w:sz w:val="14"/>
              </w:rPr>
            </w:pPr>
            <w:r>
              <w:rPr>
                <w:b/>
                <w:sz w:val="14"/>
              </w:rPr>
              <w:t>$ 391,258.54</w:t>
            </w:r>
          </w:p>
        </w:tc>
        <w:tc>
          <w:tcPr>
            <w:tcW w:w="1578" w:type="dxa"/>
            <w:tcBorders>
              <w:top w:val="single" w:sz="12" w:space="0" w:color="9CC2E4"/>
            </w:tcBorders>
          </w:tcPr>
          <w:p>
            <w:pPr>
              <w:pStyle w:val="TableParagraph"/>
              <w:spacing w:line="156" w:lineRule="exact"/>
              <w:ind w:left="108"/>
              <w:rPr>
                <w:b/>
                <w:sz w:val="14"/>
              </w:rPr>
            </w:pPr>
            <w:r>
              <w:rPr>
                <w:b/>
                <w:sz w:val="14"/>
              </w:rPr>
              <w:t>$ 2,469,242.11</w:t>
            </w:r>
          </w:p>
        </w:tc>
        <w:tc>
          <w:tcPr>
            <w:tcW w:w="1439" w:type="dxa"/>
            <w:tcBorders>
              <w:top w:val="single" w:sz="12" w:space="0" w:color="9CC2E4"/>
            </w:tcBorders>
          </w:tcPr>
          <w:p>
            <w:pPr>
              <w:pStyle w:val="TableParagraph"/>
              <w:spacing w:line="156" w:lineRule="exact"/>
              <w:rPr>
                <w:b/>
                <w:sz w:val="14"/>
              </w:rPr>
            </w:pPr>
            <w:r>
              <w:rPr>
                <w:b/>
                <w:sz w:val="14"/>
              </w:rPr>
              <w:t>$ 10,450.00</w:t>
            </w:r>
          </w:p>
        </w:tc>
        <w:tc>
          <w:tcPr>
            <w:tcW w:w="1388" w:type="dxa"/>
            <w:tcBorders>
              <w:top w:val="single" w:sz="12" w:space="0" w:color="9CC2E4"/>
            </w:tcBorders>
          </w:tcPr>
          <w:p>
            <w:pPr>
              <w:pStyle w:val="TableParagraph"/>
              <w:spacing w:line="156" w:lineRule="exact"/>
              <w:ind w:left="111"/>
              <w:rPr>
                <w:b/>
                <w:sz w:val="14"/>
              </w:rPr>
            </w:pPr>
            <w:r>
              <w:rPr>
                <w:b/>
                <w:sz w:val="14"/>
              </w:rPr>
              <w:t>$ 47,549.59</w:t>
            </w:r>
          </w:p>
        </w:tc>
        <w:tc>
          <w:tcPr>
            <w:tcW w:w="1098" w:type="dxa"/>
            <w:tcBorders>
              <w:top w:val="single" w:sz="12" w:space="0" w:color="9CC2E4"/>
            </w:tcBorders>
          </w:tcPr>
          <w:p>
            <w:pPr>
              <w:pStyle w:val="TableParagraph"/>
              <w:spacing w:line="156" w:lineRule="exact"/>
              <w:ind w:left="151"/>
              <w:rPr>
                <w:b/>
                <w:sz w:val="14"/>
              </w:rPr>
            </w:pPr>
            <w:r>
              <w:rPr>
                <w:b/>
                <w:w w:val="99"/>
                <w:sz w:val="14"/>
              </w:rPr>
              <w:t>$</w:t>
            </w:r>
          </w:p>
          <w:p>
            <w:pPr>
              <w:pStyle w:val="TableParagraph"/>
              <w:ind w:left="113"/>
              <w:rPr>
                <w:b/>
                <w:sz w:val="14"/>
              </w:rPr>
            </w:pPr>
            <w:r>
              <w:rPr>
                <w:b/>
                <w:w w:val="99"/>
                <w:sz w:val="14"/>
              </w:rPr>
              <w:t>-</w:t>
            </w:r>
          </w:p>
        </w:tc>
        <w:tc>
          <w:tcPr>
            <w:tcW w:w="1729" w:type="dxa"/>
            <w:tcBorders>
              <w:top w:val="single" w:sz="12" w:space="0" w:color="9CC2E4"/>
            </w:tcBorders>
          </w:tcPr>
          <w:p>
            <w:pPr>
              <w:pStyle w:val="TableParagraph"/>
              <w:tabs>
                <w:tab w:pos="462" w:val="left" w:leader="none"/>
              </w:tabs>
              <w:spacing w:line="156" w:lineRule="exact"/>
              <w:ind w:left="153"/>
              <w:rPr>
                <w:b/>
                <w:sz w:val="14"/>
              </w:rPr>
            </w:pPr>
            <w:r>
              <w:rPr>
                <w:b/>
                <w:sz w:val="14"/>
              </w:rPr>
              <w:t>$</w:t>
              <w:tab/>
              <w:t>2,918,500.24</w:t>
            </w:r>
          </w:p>
        </w:tc>
      </w:tr>
      <w:tr>
        <w:trPr>
          <w:trHeight w:val="390" w:hRule="atLeast"/>
        </w:trPr>
        <w:tc>
          <w:tcPr>
            <w:tcW w:w="1116" w:type="dxa"/>
          </w:tcPr>
          <w:p>
            <w:pPr>
              <w:pStyle w:val="TableParagraph"/>
              <w:spacing w:line="159" w:lineRule="exact"/>
              <w:ind w:left="216" w:right="211"/>
              <w:jc w:val="center"/>
              <w:rPr>
                <w:sz w:val="14"/>
              </w:rPr>
            </w:pPr>
            <w:r>
              <w:rPr>
                <w:sz w:val="14"/>
              </w:rPr>
              <w:t>nov-16</w:t>
            </w:r>
          </w:p>
        </w:tc>
        <w:tc>
          <w:tcPr>
            <w:tcW w:w="1711" w:type="dxa"/>
          </w:tcPr>
          <w:p>
            <w:pPr>
              <w:pStyle w:val="TableParagraph"/>
              <w:spacing w:line="157" w:lineRule="exact"/>
              <w:ind w:left="108"/>
              <w:rPr>
                <w:b/>
                <w:sz w:val="14"/>
              </w:rPr>
            </w:pPr>
            <w:r>
              <w:rPr>
                <w:b/>
                <w:sz w:val="14"/>
              </w:rPr>
              <w:t>$ 282,776.39</w:t>
            </w:r>
          </w:p>
        </w:tc>
        <w:tc>
          <w:tcPr>
            <w:tcW w:w="1578" w:type="dxa"/>
          </w:tcPr>
          <w:p>
            <w:pPr>
              <w:pStyle w:val="TableParagraph"/>
              <w:spacing w:line="157" w:lineRule="exact"/>
              <w:ind w:left="108"/>
              <w:rPr>
                <w:b/>
                <w:sz w:val="14"/>
              </w:rPr>
            </w:pPr>
            <w:r>
              <w:rPr>
                <w:b/>
                <w:sz w:val="14"/>
              </w:rPr>
              <w:t>$ 2,739,370.66</w:t>
            </w:r>
          </w:p>
        </w:tc>
        <w:tc>
          <w:tcPr>
            <w:tcW w:w="1439" w:type="dxa"/>
          </w:tcPr>
          <w:p>
            <w:pPr>
              <w:pStyle w:val="TableParagraph"/>
              <w:spacing w:line="157" w:lineRule="exact"/>
              <w:rPr>
                <w:b/>
                <w:sz w:val="14"/>
              </w:rPr>
            </w:pPr>
            <w:r>
              <w:rPr>
                <w:b/>
                <w:sz w:val="14"/>
              </w:rPr>
              <w:t>$ 29,376.90</w:t>
            </w:r>
          </w:p>
        </w:tc>
        <w:tc>
          <w:tcPr>
            <w:tcW w:w="1388" w:type="dxa"/>
          </w:tcPr>
          <w:p>
            <w:pPr>
              <w:pStyle w:val="TableParagraph"/>
              <w:spacing w:line="157" w:lineRule="exact"/>
              <w:ind w:left="111"/>
              <w:rPr>
                <w:b/>
                <w:sz w:val="14"/>
              </w:rPr>
            </w:pPr>
            <w:r>
              <w:rPr>
                <w:b/>
                <w:sz w:val="14"/>
              </w:rPr>
              <w:t>$ 21,376.90</w:t>
            </w:r>
          </w:p>
        </w:tc>
        <w:tc>
          <w:tcPr>
            <w:tcW w:w="1098" w:type="dxa"/>
          </w:tcPr>
          <w:p>
            <w:pPr>
              <w:pStyle w:val="TableParagraph"/>
              <w:spacing w:line="157" w:lineRule="exact"/>
              <w:ind w:left="151"/>
              <w:rPr>
                <w:b/>
                <w:sz w:val="14"/>
              </w:rPr>
            </w:pPr>
            <w:r>
              <w:rPr>
                <w:b/>
                <w:w w:val="99"/>
                <w:sz w:val="14"/>
              </w:rPr>
              <w:t>$</w:t>
            </w:r>
          </w:p>
          <w:p>
            <w:pPr>
              <w:pStyle w:val="TableParagraph"/>
              <w:ind w:left="113"/>
              <w:rPr>
                <w:b/>
                <w:sz w:val="14"/>
              </w:rPr>
            </w:pPr>
            <w:r>
              <w:rPr>
                <w:b/>
                <w:w w:val="99"/>
                <w:sz w:val="14"/>
              </w:rPr>
              <w:t>-</w:t>
            </w:r>
          </w:p>
        </w:tc>
        <w:tc>
          <w:tcPr>
            <w:tcW w:w="1729" w:type="dxa"/>
          </w:tcPr>
          <w:p>
            <w:pPr>
              <w:pStyle w:val="TableParagraph"/>
              <w:tabs>
                <w:tab w:pos="462" w:val="left" w:leader="none"/>
              </w:tabs>
              <w:spacing w:line="157" w:lineRule="exact"/>
              <w:ind w:left="153"/>
              <w:rPr>
                <w:b/>
                <w:sz w:val="14"/>
              </w:rPr>
            </w:pPr>
            <w:r>
              <w:rPr>
                <w:b/>
                <w:sz w:val="14"/>
              </w:rPr>
              <w:t>$</w:t>
              <w:tab/>
              <w:t>3,072,900.85</w:t>
            </w:r>
          </w:p>
        </w:tc>
      </w:tr>
      <w:tr>
        <w:trPr>
          <w:trHeight w:val="390" w:hRule="atLeast"/>
        </w:trPr>
        <w:tc>
          <w:tcPr>
            <w:tcW w:w="1116" w:type="dxa"/>
          </w:tcPr>
          <w:p>
            <w:pPr>
              <w:pStyle w:val="TableParagraph"/>
              <w:spacing w:line="159" w:lineRule="exact"/>
              <w:ind w:left="217" w:right="207"/>
              <w:jc w:val="center"/>
              <w:rPr>
                <w:sz w:val="14"/>
              </w:rPr>
            </w:pPr>
            <w:r>
              <w:rPr>
                <w:sz w:val="14"/>
              </w:rPr>
              <w:t>dic-16</w:t>
            </w:r>
          </w:p>
        </w:tc>
        <w:tc>
          <w:tcPr>
            <w:tcW w:w="1711" w:type="dxa"/>
          </w:tcPr>
          <w:p>
            <w:pPr>
              <w:pStyle w:val="TableParagraph"/>
              <w:spacing w:line="157" w:lineRule="exact"/>
              <w:ind w:left="108"/>
              <w:rPr>
                <w:b/>
                <w:sz w:val="14"/>
              </w:rPr>
            </w:pPr>
            <w:r>
              <w:rPr>
                <w:b/>
                <w:sz w:val="14"/>
              </w:rPr>
              <w:t>$ 955,130.28</w:t>
            </w:r>
          </w:p>
        </w:tc>
        <w:tc>
          <w:tcPr>
            <w:tcW w:w="1578" w:type="dxa"/>
          </w:tcPr>
          <w:p>
            <w:pPr>
              <w:pStyle w:val="TableParagraph"/>
              <w:spacing w:line="157" w:lineRule="exact"/>
              <w:ind w:left="108"/>
              <w:rPr>
                <w:b/>
                <w:sz w:val="14"/>
              </w:rPr>
            </w:pPr>
            <w:r>
              <w:rPr>
                <w:b/>
                <w:sz w:val="14"/>
              </w:rPr>
              <w:t>$ 5,010,900.57</w:t>
            </w:r>
          </w:p>
        </w:tc>
        <w:tc>
          <w:tcPr>
            <w:tcW w:w="1439" w:type="dxa"/>
          </w:tcPr>
          <w:p>
            <w:pPr>
              <w:pStyle w:val="TableParagraph"/>
              <w:spacing w:line="157" w:lineRule="exact"/>
              <w:rPr>
                <w:b/>
                <w:sz w:val="14"/>
              </w:rPr>
            </w:pPr>
            <w:r>
              <w:rPr>
                <w:b/>
                <w:sz w:val="14"/>
              </w:rPr>
              <w:t>$ 6,400.00</w:t>
            </w:r>
          </w:p>
        </w:tc>
        <w:tc>
          <w:tcPr>
            <w:tcW w:w="1388" w:type="dxa"/>
          </w:tcPr>
          <w:p>
            <w:pPr>
              <w:pStyle w:val="TableParagraph"/>
              <w:spacing w:line="157" w:lineRule="exact"/>
              <w:ind w:left="111"/>
              <w:rPr>
                <w:b/>
                <w:sz w:val="14"/>
              </w:rPr>
            </w:pPr>
            <w:r>
              <w:rPr>
                <w:b/>
                <w:sz w:val="14"/>
              </w:rPr>
              <w:t>$ 42,355.80</w:t>
            </w:r>
          </w:p>
        </w:tc>
        <w:tc>
          <w:tcPr>
            <w:tcW w:w="1098" w:type="dxa"/>
          </w:tcPr>
          <w:p>
            <w:pPr>
              <w:pStyle w:val="TableParagraph"/>
              <w:spacing w:line="157" w:lineRule="exact"/>
              <w:ind w:left="151"/>
              <w:rPr>
                <w:b/>
                <w:sz w:val="14"/>
              </w:rPr>
            </w:pPr>
            <w:r>
              <w:rPr>
                <w:b/>
                <w:w w:val="99"/>
                <w:sz w:val="14"/>
              </w:rPr>
              <w:t>$</w:t>
            </w:r>
          </w:p>
          <w:p>
            <w:pPr>
              <w:pStyle w:val="TableParagraph"/>
              <w:ind w:left="113"/>
              <w:rPr>
                <w:b/>
                <w:sz w:val="14"/>
              </w:rPr>
            </w:pPr>
            <w:r>
              <w:rPr>
                <w:b/>
                <w:w w:val="99"/>
                <w:sz w:val="14"/>
              </w:rPr>
              <w:t>-</w:t>
            </w:r>
          </w:p>
        </w:tc>
        <w:tc>
          <w:tcPr>
            <w:tcW w:w="1729" w:type="dxa"/>
          </w:tcPr>
          <w:p>
            <w:pPr>
              <w:pStyle w:val="TableParagraph"/>
              <w:tabs>
                <w:tab w:pos="462" w:val="left" w:leader="none"/>
              </w:tabs>
              <w:spacing w:line="157" w:lineRule="exact"/>
              <w:ind w:left="153"/>
              <w:rPr>
                <w:b/>
                <w:sz w:val="14"/>
              </w:rPr>
            </w:pPr>
            <w:r>
              <w:rPr>
                <w:b/>
                <w:sz w:val="14"/>
              </w:rPr>
              <w:t>$</w:t>
              <w:tab/>
              <w:t>6,014,786.65</w:t>
            </w:r>
          </w:p>
        </w:tc>
      </w:tr>
      <w:tr>
        <w:trPr>
          <w:trHeight w:val="390" w:hRule="atLeast"/>
        </w:trPr>
        <w:tc>
          <w:tcPr>
            <w:tcW w:w="1116" w:type="dxa"/>
          </w:tcPr>
          <w:p>
            <w:pPr>
              <w:pStyle w:val="TableParagraph"/>
              <w:spacing w:line="159" w:lineRule="exact"/>
              <w:ind w:left="217" w:right="209"/>
              <w:jc w:val="center"/>
              <w:rPr>
                <w:sz w:val="14"/>
              </w:rPr>
            </w:pPr>
            <w:r>
              <w:rPr>
                <w:sz w:val="14"/>
              </w:rPr>
              <w:t>ene-17</w:t>
            </w:r>
          </w:p>
        </w:tc>
        <w:tc>
          <w:tcPr>
            <w:tcW w:w="1711" w:type="dxa"/>
          </w:tcPr>
          <w:p>
            <w:pPr>
              <w:pStyle w:val="TableParagraph"/>
              <w:spacing w:line="157" w:lineRule="exact"/>
              <w:ind w:left="108"/>
              <w:rPr>
                <w:b/>
                <w:sz w:val="14"/>
              </w:rPr>
            </w:pPr>
            <w:r>
              <w:rPr>
                <w:b/>
                <w:sz w:val="14"/>
              </w:rPr>
              <w:t>$ 174,412.43</w:t>
            </w:r>
          </w:p>
        </w:tc>
        <w:tc>
          <w:tcPr>
            <w:tcW w:w="1578" w:type="dxa"/>
          </w:tcPr>
          <w:p>
            <w:pPr>
              <w:pStyle w:val="TableParagraph"/>
              <w:spacing w:line="157" w:lineRule="exact"/>
              <w:ind w:left="108"/>
              <w:rPr>
                <w:b/>
                <w:sz w:val="14"/>
              </w:rPr>
            </w:pPr>
            <w:r>
              <w:rPr>
                <w:b/>
                <w:sz w:val="14"/>
              </w:rPr>
              <w:t>$ 1,473,039.70</w:t>
            </w:r>
          </w:p>
        </w:tc>
        <w:tc>
          <w:tcPr>
            <w:tcW w:w="1439" w:type="dxa"/>
          </w:tcPr>
          <w:p>
            <w:pPr>
              <w:pStyle w:val="TableParagraph"/>
              <w:spacing w:line="157" w:lineRule="exact"/>
              <w:rPr>
                <w:b/>
                <w:sz w:val="14"/>
              </w:rPr>
            </w:pPr>
            <w:r>
              <w:rPr>
                <w:b/>
                <w:sz w:val="14"/>
              </w:rPr>
              <w:t>$ 10,440.00</w:t>
            </w:r>
          </w:p>
        </w:tc>
        <w:tc>
          <w:tcPr>
            <w:tcW w:w="1388" w:type="dxa"/>
          </w:tcPr>
          <w:p>
            <w:pPr>
              <w:pStyle w:val="TableParagraph"/>
              <w:spacing w:line="157" w:lineRule="exact"/>
              <w:ind w:left="111"/>
              <w:rPr>
                <w:b/>
                <w:sz w:val="14"/>
              </w:rPr>
            </w:pPr>
            <w:r>
              <w:rPr>
                <w:b/>
                <w:sz w:val="14"/>
              </w:rPr>
              <w:t>$ 36,860.32</w:t>
            </w:r>
          </w:p>
        </w:tc>
        <w:tc>
          <w:tcPr>
            <w:tcW w:w="1098" w:type="dxa"/>
          </w:tcPr>
          <w:p>
            <w:pPr>
              <w:pStyle w:val="TableParagraph"/>
              <w:spacing w:line="157" w:lineRule="exact"/>
              <w:ind w:left="151"/>
              <w:rPr>
                <w:b/>
                <w:sz w:val="14"/>
              </w:rPr>
            </w:pPr>
            <w:r>
              <w:rPr>
                <w:b/>
                <w:w w:val="99"/>
                <w:sz w:val="14"/>
              </w:rPr>
              <w:t>$</w:t>
            </w:r>
          </w:p>
          <w:p>
            <w:pPr>
              <w:pStyle w:val="TableParagraph"/>
              <w:spacing w:before="2"/>
              <w:ind w:left="113"/>
              <w:rPr>
                <w:b/>
                <w:sz w:val="14"/>
              </w:rPr>
            </w:pPr>
            <w:r>
              <w:rPr>
                <w:b/>
                <w:w w:val="99"/>
                <w:sz w:val="14"/>
              </w:rPr>
              <w:t>-</w:t>
            </w:r>
          </w:p>
        </w:tc>
        <w:tc>
          <w:tcPr>
            <w:tcW w:w="1729" w:type="dxa"/>
          </w:tcPr>
          <w:p>
            <w:pPr>
              <w:pStyle w:val="TableParagraph"/>
              <w:tabs>
                <w:tab w:pos="462" w:val="left" w:leader="none"/>
              </w:tabs>
              <w:spacing w:line="157" w:lineRule="exact"/>
              <w:ind w:left="153"/>
              <w:rPr>
                <w:b/>
                <w:sz w:val="14"/>
              </w:rPr>
            </w:pPr>
            <w:r>
              <w:rPr>
                <w:b/>
                <w:sz w:val="14"/>
              </w:rPr>
              <w:t>$</w:t>
              <w:tab/>
              <w:t>1,694,752.45</w:t>
            </w:r>
          </w:p>
        </w:tc>
      </w:tr>
      <w:tr>
        <w:trPr>
          <w:trHeight w:val="390" w:hRule="atLeast"/>
        </w:trPr>
        <w:tc>
          <w:tcPr>
            <w:tcW w:w="1116" w:type="dxa"/>
          </w:tcPr>
          <w:p>
            <w:pPr>
              <w:pStyle w:val="TableParagraph"/>
              <w:ind w:left="217" w:right="209"/>
              <w:jc w:val="center"/>
              <w:rPr>
                <w:sz w:val="14"/>
              </w:rPr>
            </w:pPr>
            <w:r>
              <w:rPr>
                <w:sz w:val="14"/>
              </w:rPr>
              <w:t>feb-17</w:t>
            </w:r>
          </w:p>
        </w:tc>
        <w:tc>
          <w:tcPr>
            <w:tcW w:w="1711" w:type="dxa"/>
          </w:tcPr>
          <w:p>
            <w:pPr>
              <w:pStyle w:val="TableParagraph"/>
              <w:spacing w:line="159" w:lineRule="exact"/>
              <w:ind w:left="108"/>
              <w:rPr>
                <w:b/>
                <w:sz w:val="14"/>
              </w:rPr>
            </w:pPr>
            <w:r>
              <w:rPr>
                <w:b/>
                <w:sz w:val="14"/>
              </w:rPr>
              <w:t>$ 248,699.67</w:t>
            </w:r>
          </w:p>
        </w:tc>
        <w:tc>
          <w:tcPr>
            <w:tcW w:w="1578" w:type="dxa"/>
          </w:tcPr>
          <w:p>
            <w:pPr>
              <w:pStyle w:val="TableParagraph"/>
              <w:spacing w:line="159" w:lineRule="exact"/>
              <w:ind w:left="108"/>
              <w:rPr>
                <w:b/>
                <w:sz w:val="14"/>
              </w:rPr>
            </w:pPr>
            <w:r>
              <w:rPr>
                <w:b/>
                <w:sz w:val="14"/>
              </w:rPr>
              <w:t>$ 2,023,448.37</w:t>
            </w:r>
          </w:p>
        </w:tc>
        <w:tc>
          <w:tcPr>
            <w:tcW w:w="1439" w:type="dxa"/>
          </w:tcPr>
          <w:p>
            <w:pPr>
              <w:pStyle w:val="TableParagraph"/>
              <w:spacing w:line="159" w:lineRule="exact"/>
              <w:rPr>
                <w:b/>
                <w:sz w:val="14"/>
              </w:rPr>
            </w:pPr>
            <w:r>
              <w:rPr>
                <w:b/>
                <w:sz w:val="14"/>
              </w:rPr>
              <w:t>$ 14,340.00</w:t>
            </w:r>
          </w:p>
        </w:tc>
        <w:tc>
          <w:tcPr>
            <w:tcW w:w="1388" w:type="dxa"/>
          </w:tcPr>
          <w:p>
            <w:pPr>
              <w:pStyle w:val="TableParagraph"/>
              <w:spacing w:line="159" w:lineRule="exact"/>
              <w:ind w:left="111"/>
              <w:rPr>
                <w:b/>
                <w:sz w:val="14"/>
              </w:rPr>
            </w:pPr>
            <w:r>
              <w:rPr>
                <w:b/>
                <w:sz w:val="14"/>
              </w:rPr>
              <w:t>$ 33,141.32</w:t>
            </w:r>
          </w:p>
        </w:tc>
        <w:tc>
          <w:tcPr>
            <w:tcW w:w="1098" w:type="dxa"/>
          </w:tcPr>
          <w:p>
            <w:pPr>
              <w:pStyle w:val="TableParagraph"/>
              <w:spacing w:line="159" w:lineRule="exact"/>
              <w:ind w:left="151"/>
              <w:rPr>
                <w:b/>
                <w:sz w:val="14"/>
              </w:rPr>
            </w:pPr>
            <w:r>
              <w:rPr>
                <w:b/>
                <w:w w:val="99"/>
                <w:sz w:val="14"/>
              </w:rPr>
              <w:t>$</w:t>
            </w:r>
          </w:p>
          <w:p>
            <w:pPr>
              <w:pStyle w:val="TableParagraph"/>
              <w:ind w:left="113"/>
              <w:rPr>
                <w:b/>
                <w:sz w:val="14"/>
              </w:rPr>
            </w:pPr>
            <w:r>
              <w:rPr>
                <w:b/>
                <w:w w:val="99"/>
                <w:sz w:val="14"/>
              </w:rPr>
              <w:t>-</w:t>
            </w:r>
          </w:p>
        </w:tc>
        <w:tc>
          <w:tcPr>
            <w:tcW w:w="1729" w:type="dxa"/>
          </w:tcPr>
          <w:p>
            <w:pPr>
              <w:pStyle w:val="TableParagraph"/>
              <w:tabs>
                <w:tab w:pos="462" w:val="left" w:leader="none"/>
              </w:tabs>
              <w:spacing w:line="159" w:lineRule="exact"/>
              <w:ind w:left="153"/>
              <w:rPr>
                <w:b/>
                <w:sz w:val="14"/>
              </w:rPr>
            </w:pPr>
            <w:r>
              <w:rPr>
                <w:b/>
                <w:sz w:val="14"/>
              </w:rPr>
              <w:t>$</w:t>
              <w:tab/>
              <w:t>2,319,629.36</w:t>
            </w:r>
          </w:p>
        </w:tc>
      </w:tr>
      <w:tr>
        <w:trPr>
          <w:trHeight w:val="393" w:hRule="atLeast"/>
        </w:trPr>
        <w:tc>
          <w:tcPr>
            <w:tcW w:w="1116" w:type="dxa"/>
          </w:tcPr>
          <w:p>
            <w:pPr>
              <w:pStyle w:val="TableParagraph"/>
              <w:ind w:left="217" w:right="207"/>
              <w:jc w:val="center"/>
              <w:rPr>
                <w:sz w:val="14"/>
              </w:rPr>
            </w:pPr>
            <w:r>
              <w:rPr>
                <w:sz w:val="14"/>
              </w:rPr>
              <w:t>mar-17</w:t>
            </w:r>
          </w:p>
        </w:tc>
        <w:tc>
          <w:tcPr>
            <w:tcW w:w="1711" w:type="dxa"/>
          </w:tcPr>
          <w:p>
            <w:pPr>
              <w:pStyle w:val="TableParagraph"/>
              <w:spacing w:line="159" w:lineRule="exact"/>
              <w:ind w:left="108"/>
              <w:rPr>
                <w:b/>
                <w:sz w:val="14"/>
              </w:rPr>
            </w:pPr>
            <w:r>
              <w:rPr>
                <w:b/>
                <w:sz w:val="14"/>
              </w:rPr>
              <w:t>$ 1,058,217.14</w:t>
            </w:r>
          </w:p>
        </w:tc>
        <w:tc>
          <w:tcPr>
            <w:tcW w:w="1578" w:type="dxa"/>
          </w:tcPr>
          <w:p>
            <w:pPr>
              <w:pStyle w:val="TableParagraph"/>
              <w:spacing w:line="159" w:lineRule="exact"/>
              <w:ind w:left="108"/>
              <w:rPr>
                <w:b/>
                <w:sz w:val="14"/>
              </w:rPr>
            </w:pPr>
            <w:r>
              <w:rPr>
                <w:b/>
                <w:sz w:val="14"/>
              </w:rPr>
              <w:t>$ 2,505,418.12</w:t>
            </w:r>
          </w:p>
        </w:tc>
        <w:tc>
          <w:tcPr>
            <w:tcW w:w="1439" w:type="dxa"/>
          </w:tcPr>
          <w:p>
            <w:pPr>
              <w:pStyle w:val="TableParagraph"/>
              <w:spacing w:line="159" w:lineRule="exact"/>
              <w:rPr>
                <w:b/>
                <w:sz w:val="14"/>
              </w:rPr>
            </w:pPr>
            <w:r>
              <w:rPr>
                <w:b/>
                <w:sz w:val="14"/>
              </w:rPr>
              <w:t>$ 15,100.01</w:t>
            </w:r>
          </w:p>
        </w:tc>
        <w:tc>
          <w:tcPr>
            <w:tcW w:w="1388" w:type="dxa"/>
          </w:tcPr>
          <w:p>
            <w:pPr>
              <w:pStyle w:val="TableParagraph"/>
              <w:spacing w:line="159" w:lineRule="exact"/>
              <w:ind w:left="111"/>
              <w:rPr>
                <w:b/>
                <w:sz w:val="14"/>
              </w:rPr>
            </w:pPr>
            <w:r>
              <w:rPr>
                <w:b/>
                <w:sz w:val="14"/>
              </w:rPr>
              <w:t>$ 71,533.74</w:t>
            </w:r>
          </w:p>
        </w:tc>
        <w:tc>
          <w:tcPr>
            <w:tcW w:w="1098" w:type="dxa"/>
          </w:tcPr>
          <w:p>
            <w:pPr>
              <w:pStyle w:val="TableParagraph"/>
              <w:tabs>
                <w:tab w:pos="817" w:val="left" w:leader="none"/>
              </w:tabs>
              <w:spacing w:line="159" w:lineRule="exact"/>
              <w:ind w:left="39"/>
              <w:jc w:val="center"/>
              <w:rPr>
                <w:b/>
                <w:sz w:val="14"/>
              </w:rPr>
            </w:pPr>
            <w:r>
              <w:rPr>
                <w:b/>
                <w:sz w:val="14"/>
              </w:rPr>
              <w:t>$</w:t>
              <w:tab/>
              <w:t>-</w:t>
            </w:r>
          </w:p>
        </w:tc>
        <w:tc>
          <w:tcPr>
            <w:tcW w:w="1729" w:type="dxa"/>
          </w:tcPr>
          <w:p>
            <w:pPr>
              <w:pStyle w:val="TableParagraph"/>
              <w:tabs>
                <w:tab w:pos="462" w:val="left" w:leader="none"/>
              </w:tabs>
              <w:spacing w:line="159" w:lineRule="exact"/>
              <w:ind w:left="153"/>
              <w:rPr>
                <w:b/>
                <w:sz w:val="14"/>
              </w:rPr>
            </w:pPr>
            <w:r>
              <w:rPr>
                <w:b/>
                <w:sz w:val="14"/>
              </w:rPr>
              <w:t>$</w:t>
              <w:tab/>
              <w:t>3,650,269.01</w:t>
            </w:r>
          </w:p>
        </w:tc>
      </w:tr>
      <w:tr>
        <w:trPr>
          <w:trHeight w:val="390" w:hRule="atLeast"/>
        </w:trPr>
        <w:tc>
          <w:tcPr>
            <w:tcW w:w="1116" w:type="dxa"/>
          </w:tcPr>
          <w:p>
            <w:pPr>
              <w:pStyle w:val="TableParagraph"/>
              <w:spacing w:line="159" w:lineRule="exact"/>
              <w:ind w:left="217" w:right="207"/>
              <w:jc w:val="center"/>
              <w:rPr>
                <w:sz w:val="14"/>
              </w:rPr>
            </w:pPr>
            <w:r>
              <w:rPr>
                <w:sz w:val="14"/>
              </w:rPr>
              <w:t>abr-17</w:t>
            </w:r>
          </w:p>
        </w:tc>
        <w:tc>
          <w:tcPr>
            <w:tcW w:w="1711" w:type="dxa"/>
          </w:tcPr>
          <w:p>
            <w:pPr>
              <w:pStyle w:val="TableParagraph"/>
              <w:spacing w:line="157" w:lineRule="exact"/>
              <w:ind w:left="108"/>
              <w:rPr>
                <w:b/>
                <w:sz w:val="14"/>
              </w:rPr>
            </w:pPr>
            <w:r>
              <w:rPr>
                <w:b/>
                <w:sz w:val="14"/>
              </w:rPr>
              <w:t>$ 396,962.12</w:t>
            </w:r>
          </w:p>
        </w:tc>
        <w:tc>
          <w:tcPr>
            <w:tcW w:w="1578" w:type="dxa"/>
          </w:tcPr>
          <w:p>
            <w:pPr>
              <w:pStyle w:val="TableParagraph"/>
              <w:spacing w:line="157" w:lineRule="exact"/>
              <w:ind w:left="108"/>
              <w:rPr>
                <w:b/>
                <w:sz w:val="14"/>
              </w:rPr>
            </w:pPr>
            <w:r>
              <w:rPr>
                <w:b/>
                <w:sz w:val="14"/>
              </w:rPr>
              <w:t>$ 2,706,847.95</w:t>
            </w:r>
          </w:p>
        </w:tc>
        <w:tc>
          <w:tcPr>
            <w:tcW w:w="1439" w:type="dxa"/>
          </w:tcPr>
          <w:p>
            <w:pPr>
              <w:pStyle w:val="TableParagraph"/>
              <w:spacing w:line="157" w:lineRule="exact"/>
              <w:rPr>
                <w:b/>
                <w:sz w:val="14"/>
              </w:rPr>
            </w:pPr>
            <w:r>
              <w:rPr>
                <w:b/>
                <w:sz w:val="14"/>
              </w:rPr>
              <w:t>$ 1,740.00</w:t>
            </w:r>
          </w:p>
        </w:tc>
        <w:tc>
          <w:tcPr>
            <w:tcW w:w="1388" w:type="dxa"/>
          </w:tcPr>
          <w:p>
            <w:pPr>
              <w:pStyle w:val="TableParagraph"/>
              <w:spacing w:line="157" w:lineRule="exact"/>
              <w:ind w:left="111"/>
              <w:rPr>
                <w:b/>
                <w:sz w:val="14"/>
              </w:rPr>
            </w:pPr>
            <w:r>
              <w:rPr>
                <w:b/>
                <w:sz w:val="14"/>
              </w:rPr>
              <w:t>$ 22,155.54</w:t>
            </w:r>
          </w:p>
        </w:tc>
        <w:tc>
          <w:tcPr>
            <w:tcW w:w="1098" w:type="dxa"/>
          </w:tcPr>
          <w:p>
            <w:pPr>
              <w:pStyle w:val="TableParagraph"/>
              <w:tabs>
                <w:tab w:pos="817" w:val="left" w:leader="none"/>
              </w:tabs>
              <w:spacing w:line="157" w:lineRule="exact"/>
              <w:ind w:left="39"/>
              <w:jc w:val="center"/>
              <w:rPr>
                <w:b/>
                <w:sz w:val="14"/>
              </w:rPr>
            </w:pPr>
            <w:r>
              <w:rPr>
                <w:b/>
                <w:sz w:val="14"/>
              </w:rPr>
              <w:t>$</w:t>
              <w:tab/>
              <w:t>-</w:t>
            </w:r>
          </w:p>
        </w:tc>
        <w:tc>
          <w:tcPr>
            <w:tcW w:w="1729" w:type="dxa"/>
          </w:tcPr>
          <w:p>
            <w:pPr>
              <w:pStyle w:val="TableParagraph"/>
              <w:tabs>
                <w:tab w:pos="462" w:val="left" w:leader="none"/>
              </w:tabs>
              <w:spacing w:line="157" w:lineRule="exact"/>
              <w:ind w:left="153"/>
              <w:rPr>
                <w:b/>
                <w:sz w:val="14"/>
              </w:rPr>
            </w:pPr>
            <w:r>
              <w:rPr>
                <w:b/>
                <w:sz w:val="14"/>
              </w:rPr>
              <w:t>$</w:t>
              <w:tab/>
              <w:t>3,127,705.61</w:t>
            </w:r>
          </w:p>
        </w:tc>
      </w:tr>
      <w:tr>
        <w:trPr>
          <w:trHeight w:val="390" w:hRule="atLeast"/>
        </w:trPr>
        <w:tc>
          <w:tcPr>
            <w:tcW w:w="1116" w:type="dxa"/>
          </w:tcPr>
          <w:p>
            <w:pPr>
              <w:pStyle w:val="TableParagraph"/>
              <w:spacing w:line="159" w:lineRule="exact"/>
              <w:ind w:left="217" w:right="207"/>
              <w:jc w:val="center"/>
              <w:rPr>
                <w:sz w:val="14"/>
              </w:rPr>
            </w:pPr>
            <w:r>
              <w:rPr>
                <w:sz w:val="14"/>
              </w:rPr>
              <w:t>may-17</w:t>
            </w:r>
          </w:p>
        </w:tc>
        <w:tc>
          <w:tcPr>
            <w:tcW w:w="1711" w:type="dxa"/>
          </w:tcPr>
          <w:p>
            <w:pPr>
              <w:pStyle w:val="TableParagraph"/>
              <w:spacing w:line="157" w:lineRule="exact"/>
              <w:ind w:left="108"/>
              <w:rPr>
                <w:b/>
                <w:sz w:val="14"/>
              </w:rPr>
            </w:pPr>
            <w:r>
              <w:rPr>
                <w:b/>
                <w:sz w:val="14"/>
              </w:rPr>
              <w:t>$ 2,209,765.48</w:t>
            </w:r>
          </w:p>
        </w:tc>
        <w:tc>
          <w:tcPr>
            <w:tcW w:w="1578" w:type="dxa"/>
          </w:tcPr>
          <w:p>
            <w:pPr>
              <w:pStyle w:val="TableParagraph"/>
              <w:spacing w:line="157" w:lineRule="exact"/>
              <w:ind w:left="108"/>
              <w:rPr>
                <w:b/>
                <w:sz w:val="14"/>
              </w:rPr>
            </w:pPr>
            <w:r>
              <w:rPr>
                <w:b/>
                <w:sz w:val="14"/>
              </w:rPr>
              <w:t>$ 3,091,169.92</w:t>
            </w:r>
          </w:p>
        </w:tc>
        <w:tc>
          <w:tcPr>
            <w:tcW w:w="1439" w:type="dxa"/>
          </w:tcPr>
          <w:p>
            <w:pPr>
              <w:pStyle w:val="TableParagraph"/>
              <w:spacing w:line="157" w:lineRule="exact"/>
              <w:rPr>
                <w:b/>
                <w:sz w:val="14"/>
              </w:rPr>
            </w:pPr>
            <w:r>
              <w:rPr>
                <w:b/>
                <w:sz w:val="14"/>
              </w:rPr>
              <w:t>$ 13,845.47</w:t>
            </w:r>
          </w:p>
        </w:tc>
        <w:tc>
          <w:tcPr>
            <w:tcW w:w="1388" w:type="dxa"/>
          </w:tcPr>
          <w:p>
            <w:pPr>
              <w:pStyle w:val="TableParagraph"/>
              <w:spacing w:line="157" w:lineRule="exact"/>
              <w:ind w:left="111"/>
              <w:rPr>
                <w:b/>
                <w:sz w:val="14"/>
              </w:rPr>
            </w:pPr>
            <w:r>
              <w:rPr>
                <w:b/>
                <w:sz w:val="14"/>
              </w:rPr>
              <w:t>$ 8,288.76</w:t>
            </w:r>
          </w:p>
        </w:tc>
        <w:tc>
          <w:tcPr>
            <w:tcW w:w="1098" w:type="dxa"/>
          </w:tcPr>
          <w:p>
            <w:pPr>
              <w:pStyle w:val="TableParagraph"/>
              <w:tabs>
                <w:tab w:pos="817" w:val="left" w:leader="none"/>
              </w:tabs>
              <w:spacing w:line="157" w:lineRule="exact"/>
              <w:ind w:left="39"/>
              <w:jc w:val="center"/>
              <w:rPr>
                <w:b/>
                <w:sz w:val="14"/>
              </w:rPr>
            </w:pPr>
            <w:r>
              <w:rPr>
                <w:b/>
                <w:sz w:val="14"/>
              </w:rPr>
              <w:t>$</w:t>
              <w:tab/>
              <w:t>-</w:t>
            </w:r>
          </w:p>
        </w:tc>
        <w:tc>
          <w:tcPr>
            <w:tcW w:w="1729" w:type="dxa"/>
          </w:tcPr>
          <w:p>
            <w:pPr>
              <w:pStyle w:val="TableParagraph"/>
              <w:tabs>
                <w:tab w:pos="462" w:val="left" w:leader="none"/>
              </w:tabs>
              <w:spacing w:line="157" w:lineRule="exact"/>
              <w:ind w:left="153"/>
              <w:rPr>
                <w:b/>
                <w:sz w:val="14"/>
              </w:rPr>
            </w:pPr>
            <w:r>
              <w:rPr>
                <w:b/>
                <w:sz w:val="14"/>
              </w:rPr>
              <w:t>$</w:t>
              <w:tab/>
              <w:t>5,323,069.63</w:t>
            </w:r>
          </w:p>
        </w:tc>
      </w:tr>
      <w:tr>
        <w:trPr>
          <w:trHeight w:val="391" w:hRule="atLeast"/>
        </w:trPr>
        <w:tc>
          <w:tcPr>
            <w:tcW w:w="1116" w:type="dxa"/>
          </w:tcPr>
          <w:p>
            <w:pPr>
              <w:pStyle w:val="TableParagraph"/>
              <w:spacing w:line="160" w:lineRule="exact"/>
              <w:ind w:left="216" w:right="211"/>
              <w:jc w:val="center"/>
              <w:rPr>
                <w:sz w:val="14"/>
              </w:rPr>
            </w:pPr>
            <w:r>
              <w:rPr>
                <w:sz w:val="14"/>
              </w:rPr>
              <w:t>jun-17</w:t>
            </w:r>
          </w:p>
        </w:tc>
        <w:tc>
          <w:tcPr>
            <w:tcW w:w="1711" w:type="dxa"/>
          </w:tcPr>
          <w:p>
            <w:pPr>
              <w:pStyle w:val="TableParagraph"/>
              <w:spacing w:line="157" w:lineRule="exact"/>
              <w:ind w:left="108"/>
              <w:rPr>
                <w:b/>
                <w:sz w:val="14"/>
              </w:rPr>
            </w:pPr>
            <w:r>
              <w:rPr>
                <w:b/>
                <w:sz w:val="14"/>
              </w:rPr>
              <w:t>$ 574,931.90</w:t>
            </w:r>
          </w:p>
        </w:tc>
        <w:tc>
          <w:tcPr>
            <w:tcW w:w="1578" w:type="dxa"/>
          </w:tcPr>
          <w:p>
            <w:pPr>
              <w:pStyle w:val="TableParagraph"/>
              <w:spacing w:line="157" w:lineRule="exact"/>
              <w:ind w:left="108"/>
              <w:rPr>
                <w:b/>
                <w:sz w:val="14"/>
              </w:rPr>
            </w:pPr>
            <w:r>
              <w:rPr>
                <w:b/>
                <w:sz w:val="14"/>
              </w:rPr>
              <w:t>$ 1,930,342.49</w:t>
            </w:r>
          </w:p>
        </w:tc>
        <w:tc>
          <w:tcPr>
            <w:tcW w:w="1439" w:type="dxa"/>
          </w:tcPr>
          <w:p>
            <w:pPr>
              <w:pStyle w:val="TableParagraph"/>
              <w:spacing w:line="157" w:lineRule="exact"/>
              <w:rPr>
                <w:b/>
                <w:sz w:val="14"/>
              </w:rPr>
            </w:pPr>
            <w:r>
              <w:rPr>
                <w:b/>
                <w:sz w:val="14"/>
              </w:rPr>
              <w:t>$ 8,040.00</w:t>
            </w:r>
          </w:p>
        </w:tc>
        <w:tc>
          <w:tcPr>
            <w:tcW w:w="1388" w:type="dxa"/>
          </w:tcPr>
          <w:p>
            <w:pPr>
              <w:pStyle w:val="TableParagraph"/>
              <w:spacing w:line="157" w:lineRule="exact"/>
              <w:ind w:left="111"/>
              <w:rPr>
                <w:b/>
                <w:sz w:val="14"/>
              </w:rPr>
            </w:pPr>
            <w:r>
              <w:rPr>
                <w:b/>
                <w:sz w:val="14"/>
              </w:rPr>
              <w:t>$ 151,579.38</w:t>
            </w:r>
          </w:p>
        </w:tc>
        <w:tc>
          <w:tcPr>
            <w:tcW w:w="1098" w:type="dxa"/>
          </w:tcPr>
          <w:p>
            <w:pPr>
              <w:pStyle w:val="TableParagraph"/>
              <w:tabs>
                <w:tab w:pos="817" w:val="left" w:leader="none"/>
              </w:tabs>
              <w:spacing w:line="157" w:lineRule="exact"/>
              <w:ind w:left="39"/>
              <w:jc w:val="center"/>
              <w:rPr>
                <w:b/>
                <w:sz w:val="14"/>
              </w:rPr>
            </w:pPr>
            <w:r>
              <w:rPr>
                <w:b/>
                <w:sz w:val="14"/>
              </w:rPr>
              <w:t>$</w:t>
              <w:tab/>
              <w:t>-</w:t>
            </w:r>
          </w:p>
        </w:tc>
        <w:tc>
          <w:tcPr>
            <w:tcW w:w="1729" w:type="dxa"/>
          </w:tcPr>
          <w:p>
            <w:pPr>
              <w:pStyle w:val="TableParagraph"/>
              <w:tabs>
                <w:tab w:pos="462" w:val="left" w:leader="none"/>
              </w:tabs>
              <w:spacing w:line="157" w:lineRule="exact"/>
              <w:ind w:left="153"/>
              <w:rPr>
                <w:b/>
                <w:sz w:val="14"/>
              </w:rPr>
            </w:pPr>
            <w:r>
              <w:rPr>
                <w:b/>
                <w:sz w:val="14"/>
              </w:rPr>
              <w:t>$</w:t>
              <w:tab/>
              <w:t>2,664,893.77</w:t>
            </w:r>
          </w:p>
        </w:tc>
      </w:tr>
      <w:tr>
        <w:trPr>
          <w:trHeight w:val="390" w:hRule="atLeast"/>
        </w:trPr>
        <w:tc>
          <w:tcPr>
            <w:tcW w:w="1116" w:type="dxa"/>
          </w:tcPr>
          <w:p>
            <w:pPr>
              <w:pStyle w:val="TableParagraph"/>
              <w:spacing w:line="159" w:lineRule="exact"/>
              <w:ind w:left="217" w:right="207"/>
              <w:jc w:val="center"/>
              <w:rPr>
                <w:sz w:val="14"/>
              </w:rPr>
            </w:pPr>
            <w:r>
              <w:rPr>
                <w:sz w:val="14"/>
              </w:rPr>
              <w:t>jul-17</w:t>
            </w:r>
          </w:p>
        </w:tc>
        <w:tc>
          <w:tcPr>
            <w:tcW w:w="1711" w:type="dxa"/>
          </w:tcPr>
          <w:p>
            <w:pPr>
              <w:pStyle w:val="TableParagraph"/>
              <w:spacing w:line="157" w:lineRule="exact"/>
              <w:ind w:left="108"/>
              <w:rPr>
                <w:b/>
                <w:sz w:val="14"/>
              </w:rPr>
            </w:pPr>
            <w:r>
              <w:rPr>
                <w:b/>
                <w:sz w:val="14"/>
              </w:rPr>
              <w:t>$ 395,497.50</w:t>
            </w:r>
          </w:p>
        </w:tc>
        <w:tc>
          <w:tcPr>
            <w:tcW w:w="1578" w:type="dxa"/>
          </w:tcPr>
          <w:p>
            <w:pPr>
              <w:pStyle w:val="TableParagraph"/>
              <w:spacing w:line="157" w:lineRule="exact"/>
              <w:ind w:left="108"/>
              <w:rPr>
                <w:b/>
                <w:sz w:val="14"/>
              </w:rPr>
            </w:pPr>
            <w:r>
              <w:rPr>
                <w:b/>
                <w:sz w:val="14"/>
              </w:rPr>
              <w:t>$ 1,872,226.29</w:t>
            </w:r>
          </w:p>
        </w:tc>
        <w:tc>
          <w:tcPr>
            <w:tcW w:w="1439" w:type="dxa"/>
          </w:tcPr>
          <w:p>
            <w:pPr>
              <w:pStyle w:val="TableParagraph"/>
              <w:spacing w:line="157" w:lineRule="exact"/>
              <w:rPr>
                <w:b/>
                <w:sz w:val="14"/>
              </w:rPr>
            </w:pPr>
            <w:r>
              <w:rPr>
                <w:b/>
                <w:sz w:val="14"/>
              </w:rPr>
              <w:t>$ 23,050.40</w:t>
            </w:r>
          </w:p>
        </w:tc>
        <w:tc>
          <w:tcPr>
            <w:tcW w:w="1388" w:type="dxa"/>
          </w:tcPr>
          <w:p>
            <w:pPr>
              <w:pStyle w:val="TableParagraph"/>
              <w:spacing w:line="157" w:lineRule="exact"/>
              <w:ind w:left="111"/>
              <w:rPr>
                <w:b/>
                <w:sz w:val="14"/>
              </w:rPr>
            </w:pPr>
            <w:r>
              <w:rPr>
                <w:b/>
                <w:sz w:val="14"/>
              </w:rPr>
              <w:t>$ 20,776.80</w:t>
            </w:r>
          </w:p>
        </w:tc>
        <w:tc>
          <w:tcPr>
            <w:tcW w:w="1098" w:type="dxa"/>
          </w:tcPr>
          <w:p>
            <w:pPr>
              <w:pStyle w:val="TableParagraph"/>
              <w:tabs>
                <w:tab w:pos="817" w:val="left" w:leader="none"/>
              </w:tabs>
              <w:spacing w:line="157" w:lineRule="exact"/>
              <w:ind w:left="39"/>
              <w:jc w:val="center"/>
              <w:rPr>
                <w:b/>
                <w:sz w:val="14"/>
              </w:rPr>
            </w:pPr>
            <w:r>
              <w:rPr>
                <w:b/>
                <w:sz w:val="14"/>
              </w:rPr>
              <w:t>$</w:t>
              <w:tab/>
              <w:t>-</w:t>
            </w:r>
          </w:p>
        </w:tc>
        <w:tc>
          <w:tcPr>
            <w:tcW w:w="1729" w:type="dxa"/>
          </w:tcPr>
          <w:p>
            <w:pPr>
              <w:pStyle w:val="TableParagraph"/>
              <w:tabs>
                <w:tab w:pos="462" w:val="left" w:leader="none"/>
              </w:tabs>
              <w:spacing w:line="157" w:lineRule="exact"/>
              <w:ind w:left="153"/>
              <w:rPr>
                <w:b/>
                <w:sz w:val="14"/>
              </w:rPr>
            </w:pPr>
            <w:r>
              <w:rPr>
                <w:b/>
                <w:sz w:val="14"/>
              </w:rPr>
              <w:t>$</w:t>
              <w:tab/>
              <w:t>2,311,550.99</w:t>
            </w:r>
          </w:p>
        </w:tc>
      </w:tr>
      <w:tr>
        <w:trPr>
          <w:trHeight w:val="390" w:hRule="atLeast"/>
        </w:trPr>
        <w:tc>
          <w:tcPr>
            <w:tcW w:w="1116" w:type="dxa"/>
          </w:tcPr>
          <w:p>
            <w:pPr>
              <w:pStyle w:val="TableParagraph"/>
              <w:spacing w:line="159" w:lineRule="exact"/>
              <w:ind w:left="217" w:right="209"/>
              <w:jc w:val="center"/>
              <w:rPr>
                <w:sz w:val="14"/>
              </w:rPr>
            </w:pPr>
            <w:r>
              <w:rPr>
                <w:sz w:val="14"/>
              </w:rPr>
              <w:t>ago-17</w:t>
            </w:r>
          </w:p>
        </w:tc>
        <w:tc>
          <w:tcPr>
            <w:tcW w:w="1711" w:type="dxa"/>
          </w:tcPr>
          <w:p>
            <w:pPr>
              <w:pStyle w:val="TableParagraph"/>
              <w:spacing w:line="157" w:lineRule="exact"/>
              <w:ind w:left="108"/>
              <w:rPr>
                <w:b/>
                <w:sz w:val="14"/>
              </w:rPr>
            </w:pPr>
            <w:r>
              <w:rPr>
                <w:b/>
                <w:sz w:val="14"/>
              </w:rPr>
              <w:t>$ 1,040,844.54</w:t>
            </w:r>
          </w:p>
        </w:tc>
        <w:tc>
          <w:tcPr>
            <w:tcW w:w="1578" w:type="dxa"/>
          </w:tcPr>
          <w:p>
            <w:pPr>
              <w:pStyle w:val="TableParagraph"/>
              <w:spacing w:line="157" w:lineRule="exact"/>
              <w:ind w:left="108"/>
              <w:rPr>
                <w:b/>
                <w:sz w:val="14"/>
              </w:rPr>
            </w:pPr>
            <w:r>
              <w:rPr>
                <w:b/>
                <w:sz w:val="14"/>
              </w:rPr>
              <w:t>$ 2,101,259.00</w:t>
            </w:r>
          </w:p>
        </w:tc>
        <w:tc>
          <w:tcPr>
            <w:tcW w:w="1439" w:type="dxa"/>
          </w:tcPr>
          <w:p>
            <w:pPr>
              <w:pStyle w:val="TableParagraph"/>
              <w:spacing w:line="157" w:lineRule="exact"/>
              <w:rPr>
                <w:b/>
                <w:sz w:val="14"/>
              </w:rPr>
            </w:pPr>
            <w:r>
              <w:rPr>
                <w:b/>
                <w:sz w:val="14"/>
              </w:rPr>
              <w:t>$ 76,550.00</w:t>
            </w:r>
          </w:p>
        </w:tc>
        <w:tc>
          <w:tcPr>
            <w:tcW w:w="1388" w:type="dxa"/>
          </w:tcPr>
          <w:p>
            <w:pPr>
              <w:pStyle w:val="TableParagraph"/>
              <w:spacing w:line="157" w:lineRule="exact"/>
              <w:ind w:left="111"/>
              <w:rPr>
                <w:b/>
                <w:sz w:val="14"/>
              </w:rPr>
            </w:pPr>
            <w:r>
              <w:rPr>
                <w:b/>
                <w:sz w:val="14"/>
              </w:rPr>
              <w:t>$ 31,527.42</w:t>
            </w:r>
          </w:p>
        </w:tc>
        <w:tc>
          <w:tcPr>
            <w:tcW w:w="1098" w:type="dxa"/>
          </w:tcPr>
          <w:p>
            <w:pPr>
              <w:pStyle w:val="TableParagraph"/>
              <w:tabs>
                <w:tab w:pos="817" w:val="left" w:leader="none"/>
              </w:tabs>
              <w:spacing w:line="157" w:lineRule="exact"/>
              <w:ind w:left="39"/>
              <w:jc w:val="center"/>
              <w:rPr>
                <w:b/>
                <w:sz w:val="14"/>
              </w:rPr>
            </w:pPr>
            <w:r>
              <w:rPr>
                <w:b/>
                <w:sz w:val="14"/>
              </w:rPr>
              <w:t>$</w:t>
              <w:tab/>
              <w:t>-</w:t>
            </w:r>
          </w:p>
        </w:tc>
        <w:tc>
          <w:tcPr>
            <w:tcW w:w="1729" w:type="dxa"/>
          </w:tcPr>
          <w:p>
            <w:pPr>
              <w:pStyle w:val="TableParagraph"/>
              <w:tabs>
                <w:tab w:pos="462" w:val="left" w:leader="none"/>
              </w:tabs>
              <w:spacing w:line="157" w:lineRule="exact"/>
              <w:ind w:left="153"/>
              <w:rPr>
                <w:b/>
                <w:sz w:val="14"/>
              </w:rPr>
            </w:pPr>
            <w:r>
              <w:rPr>
                <w:b/>
                <w:sz w:val="14"/>
              </w:rPr>
              <w:t>$</w:t>
              <w:tab/>
              <w:t>3,250,180.96</w:t>
            </w:r>
          </w:p>
        </w:tc>
      </w:tr>
      <w:tr>
        <w:trPr>
          <w:trHeight w:val="390" w:hRule="atLeast"/>
        </w:trPr>
        <w:tc>
          <w:tcPr>
            <w:tcW w:w="1116" w:type="dxa"/>
          </w:tcPr>
          <w:p>
            <w:pPr>
              <w:pStyle w:val="TableParagraph"/>
              <w:spacing w:line="159" w:lineRule="exact"/>
              <w:ind w:left="217" w:right="211"/>
              <w:jc w:val="center"/>
              <w:rPr>
                <w:sz w:val="14"/>
              </w:rPr>
            </w:pPr>
            <w:r>
              <w:rPr>
                <w:sz w:val="14"/>
              </w:rPr>
              <w:t>TOTALES</w:t>
            </w:r>
          </w:p>
        </w:tc>
        <w:tc>
          <w:tcPr>
            <w:tcW w:w="1711" w:type="dxa"/>
          </w:tcPr>
          <w:p>
            <w:pPr>
              <w:pStyle w:val="TableParagraph"/>
              <w:spacing w:line="157" w:lineRule="exact"/>
              <w:ind w:left="108"/>
              <w:rPr>
                <w:b/>
                <w:sz w:val="14"/>
              </w:rPr>
            </w:pPr>
            <w:r>
              <w:rPr>
                <w:b/>
                <w:sz w:val="14"/>
              </w:rPr>
              <w:t>$ 7,728,495.99</w:t>
            </w:r>
          </w:p>
        </w:tc>
        <w:tc>
          <w:tcPr>
            <w:tcW w:w="1578" w:type="dxa"/>
          </w:tcPr>
          <w:p>
            <w:pPr>
              <w:pStyle w:val="TableParagraph"/>
              <w:spacing w:line="157" w:lineRule="exact"/>
              <w:ind w:left="108"/>
              <w:rPr>
                <w:b/>
                <w:sz w:val="14"/>
              </w:rPr>
            </w:pPr>
            <w:r>
              <w:rPr>
                <w:b/>
                <w:sz w:val="14"/>
              </w:rPr>
              <w:t>$ 27,923,265.18</w:t>
            </w:r>
          </w:p>
        </w:tc>
        <w:tc>
          <w:tcPr>
            <w:tcW w:w="1439" w:type="dxa"/>
          </w:tcPr>
          <w:p>
            <w:pPr>
              <w:pStyle w:val="TableParagraph"/>
              <w:spacing w:line="157" w:lineRule="exact"/>
              <w:rPr>
                <w:b/>
                <w:sz w:val="14"/>
              </w:rPr>
            </w:pPr>
            <w:r>
              <w:rPr>
                <w:b/>
                <w:sz w:val="14"/>
              </w:rPr>
              <w:t>$ 209,332.78</w:t>
            </w:r>
          </w:p>
        </w:tc>
        <w:tc>
          <w:tcPr>
            <w:tcW w:w="1388" w:type="dxa"/>
          </w:tcPr>
          <w:p>
            <w:pPr>
              <w:pStyle w:val="TableParagraph"/>
              <w:spacing w:line="157" w:lineRule="exact"/>
              <w:ind w:left="111"/>
              <w:rPr>
                <w:b/>
                <w:sz w:val="14"/>
              </w:rPr>
            </w:pPr>
            <w:r>
              <w:rPr>
                <w:b/>
                <w:sz w:val="14"/>
              </w:rPr>
              <w:t>$ 487,145.57</w:t>
            </w:r>
          </w:p>
        </w:tc>
        <w:tc>
          <w:tcPr>
            <w:tcW w:w="1098" w:type="dxa"/>
          </w:tcPr>
          <w:p>
            <w:pPr>
              <w:pStyle w:val="TableParagraph"/>
              <w:tabs>
                <w:tab w:pos="817" w:val="left" w:leader="none"/>
              </w:tabs>
              <w:spacing w:line="157" w:lineRule="exact"/>
              <w:ind w:left="39"/>
              <w:jc w:val="center"/>
              <w:rPr>
                <w:b/>
                <w:sz w:val="14"/>
              </w:rPr>
            </w:pPr>
            <w:r>
              <w:rPr>
                <w:b/>
                <w:sz w:val="14"/>
              </w:rPr>
              <w:t>$</w:t>
              <w:tab/>
              <w:t>-</w:t>
            </w:r>
          </w:p>
        </w:tc>
        <w:tc>
          <w:tcPr>
            <w:tcW w:w="1729" w:type="dxa"/>
          </w:tcPr>
          <w:p>
            <w:pPr>
              <w:pStyle w:val="TableParagraph"/>
              <w:spacing w:line="157" w:lineRule="exact"/>
              <w:ind w:left="153"/>
              <w:rPr>
                <w:b/>
                <w:sz w:val="14"/>
              </w:rPr>
            </w:pPr>
            <w:r>
              <w:rPr>
                <w:b/>
                <w:sz w:val="14"/>
              </w:rPr>
              <w:t>$ 36,348,239.52</w:t>
            </w:r>
          </w:p>
        </w:tc>
      </w:tr>
    </w:tbl>
    <w:p>
      <w:pPr>
        <w:spacing w:after="0" w:line="157" w:lineRule="exact"/>
        <w:rPr>
          <w:sz w:val="14"/>
        </w:rPr>
        <w:sectPr>
          <w:pgSz w:w="12240" w:h="15840"/>
          <w:pgMar w:header="713" w:footer="76" w:top="2000" w:bottom="340" w:left="820" w:right="580"/>
        </w:sectPr>
      </w:pPr>
    </w:p>
    <w:p>
      <w:pPr>
        <w:pStyle w:val="BodyText"/>
        <w:rPr>
          <w:sz w:val="20"/>
        </w:rPr>
      </w:pPr>
    </w:p>
    <w:p>
      <w:pPr>
        <w:pStyle w:val="BodyText"/>
        <w:spacing w:before="2"/>
        <w:rPr>
          <w:sz w:val="22"/>
        </w:rPr>
      </w:pPr>
    </w:p>
    <w:p>
      <w:pPr>
        <w:pStyle w:val="BodyText"/>
        <w:ind w:left="951"/>
        <w:rPr>
          <w:sz w:val="20"/>
        </w:rPr>
      </w:pPr>
      <w:r>
        <w:rPr>
          <w:sz w:val="20"/>
        </w:rPr>
        <w:pict>
          <v:group style="width:432.7pt;height:207.95pt;mso-position-horizontal-relative:char;mso-position-vertical-relative:line" coordorigin="0,0" coordsize="8654,4159">
            <v:line style="position:absolute" from="8061,3633" to="8654,3633" stroked="true" strokeweight=".75pt" strokecolor="#d9d9d9">
              <v:stroke dashstyle="solid"/>
            </v:line>
            <v:line style="position:absolute" from="2867,3633" to="7516,3633" stroked="true" strokeweight=".75pt" strokecolor="#d9d9d9">
              <v:stroke dashstyle="solid"/>
            </v:line>
            <v:line style="position:absolute" from="1137,3633" to="2325,3633" stroked="true" strokeweight=".75pt" strokecolor="#d9d9d9">
              <v:stroke dashstyle="solid"/>
            </v:line>
            <v:line style="position:absolute" from="0,3633" to="595,3633" stroked="true" strokeweight=".75pt" strokecolor="#d9d9d9">
              <v:stroke dashstyle="solid"/>
            </v:line>
            <v:rect style="position:absolute;left:594;top:3349;width:543;height:802" filled="true" fillcolor="#5b9bd4" stroked="false">
              <v:fill type="solid"/>
            </v:rect>
            <v:line style="position:absolute" from="2867,3114" to="7516,3114" stroked="true" strokeweight=".75pt" strokecolor="#d9d9d9">
              <v:stroke dashstyle="solid"/>
            </v:line>
            <v:line style="position:absolute" from="0,3114" to="2325,3114" stroked="true" strokeweight=".75pt" strokecolor="#d9d9d9">
              <v:stroke dashstyle="solid"/>
            </v:line>
            <v:line style="position:absolute" from="2867,2598" to="7516,2598" stroked="true" strokeweight=".75pt" strokecolor="#d9d9d9">
              <v:stroke dashstyle="solid"/>
            </v:line>
            <v:line style="position:absolute" from="0,2598" to="2325,2598" stroked="true" strokeweight=".75pt" strokecolor="#d9d9d9">
              <v:stroke dashstyle="solid"/>
            </v:line>
            <v:line style="position:absolute" from="2867,2080" to="7516,2080" stroked="true" strokeweight=".75pt" strokecolor="#d9d9d9">
              <v:stroke dashstyle="solid"/>
            </v:line>
            <v:line style="position:absolute" from="0,2080" to="2325,2080" stroked="true" strokeweight=".75pt" strokecolor="#d9d9d9">
              <v:stroke dashstyle="solid"/>
            </v:line>
            <v:line style="position:absolute" from="2867,1561" to="7516,1561" stroked="true" strokeweight=".75pt" strokecolor="#d9d9d9">
              <v:stroke dashstyle="solid"/>
            </v:line>
            <v:line style="position:absolute" from="0,1561" to="2325,1561" stroked="true" strokeweight=".75pt" strokecolor="#d9d9d9">
              <v:stroke dashstyle="solid"/>
            </v:line>
            <v:rect style="position:absolute;left:2325;top:1258;width:543;height:2892" filled="true" fillcolor="#5b9bd4" stroked="false">
              <v:fill type="solid"/>
            </v:rect>
            <v:line style="position:absolute" from="4055,4140" to="4598,4140" stroked="true" strokeweight="1.08pt" strokecolor="#5b9bd4">
              <v:stroke dashstyle="solid"/>
            </v:line>
            <v:line style="position:absolute" from="5786,4126" to="6328,4126" stroked="true" strokeweight="2.52pt" strokecolor="#5b9bd4">
              <v:stroke dashstyle="solid"/>
            </v:line>
            <v:line style="position:absolute" from="8061,3114" to="8654,3114" stroked="true" strokeweight=".75pt" strokecolor="#d9d9d9">
              <v:stroke dashstyle="solid"/>
            </v:line>
            <v:line style="position:absolute" from="8061,2598" to="8654,2598" stroked="true" strokeweight=".75pt" strokecolor="#d9d9d9">
              <v:stroke dashstyle="solid"/>
            </v:line>
            <v:line style="position:absolute" from="8061,2080" to="8654,2080" stroked="true" strokeweight=".75pt" strokecolor="#d9d9d9">
              <v:stroke dashstyle="solid"/>
            </v:line>
            <v:line style="position:absolute" from="8061,1561" to="8654,1561" stroked="true" strokeweight=".75pt" strokecolor="#d9d9d9">
              <v:stroke dashstyle="solid"/>
            </v:line>
            <v:line style="position:absolute" from="8061,1043" to="8654,1043" stroked="true" strokeweight=".75pt" strokecolor="#d9d9d9">
              <v:stroke dashstyle="solid"/>
            </v:line>
            <v:line style="position:absolute" from="0,1043" to="7516,1043" stroked="true" strokeweight=".75pt" strokecolor="#d9d9d9">
              <v:stroke dashstyle="solid"/>
            </v:line>
            <v:line style="position:absolute" from="8061,525" to="8654,525" stroked="true" strokeweight=".75pt" strokecolor="#d9d9d9">
              <v:stroke dashstyle="solid"/>
            </v:line>
            <v:line style="position:absolute" from="0,525" to="7516,525" stroked="true" strokeweight=".75pt" strokecolor="#d9d9d9">
              <v:stroke dashstyle="solid"/>
            </v:line>
            <v:rect style="position:absolute;left:7516;top:385;width:545;height:3766" filled="true" fillcolor="#5b9bd4" stroked="false">
              <v:fill type="solid"/>
            </v:rect>
            <v:line style="position:absolute" from="0,4151" to="8654,4151" stroked="true" strokeweight=".75pt" strokecolor="#d9d9d9">
              <v:stroke dashstyle="solid"/>
            </v:line>
            <v:shape style="position:absolute;left:232;top:3007;width:1266;height:631" coordorigin="233,3008" coordsize="1266,631" path="m760,3290l444,3290,865,3638,760,3290xm1498,3008l233,3008,233,3290,1498,3290,1498,3008xe" filled="true" fillcolor="#ffffff" stroked="false">
              <v:path arrowok="t"/>
              <v:fill type="solid"/>
            </v:shape>
            <v:shape style="position:absolute;left:232;top:3007;width:1266;height:631" coordorigin="233,3008" coordsize="1266,631" path="m233,3008l444,3008,760,3008,1498,3008,1498,3173,1498,3243,1498,3290,760,3290,865,3638,444,3290,233,3290,233,3243,233,3173,233,3008xe" filled="false" stroked="true" strokeweight=".75pt" strokecolor="#bebebe">
              <v:path arrowok="t"/>
              <v:stroke dashstyle="solid"/>
            </v:shape>
            <v:shape style="position:absolute;left:1960;top:916;width:1271;height:631" coordorigin="1961,916" coordsize="1271,631" path="m2490,1199l2173,1199,2596,1547,2490,1199xm3232,916l1961,916,1961,1199,3232,1199,3232,916xe" filled="true" fillcolor="#ffffff" stroked="false">
              <v:path arrowok="t"/>
              <v:fill type="solid"/>
            </v:shape>
            <v:shape style="position:absolute;left:1960;top:916;width:1271;height:631" coordorigin="1961,916" coordsize="1271,631" path="m1961,916l2173,916,2490,916,3232,916,3232,1081,3232,1152,3232,1199,2490,1199,2596,1547,2173,1199,1961,1199,1961,1152,1961,1081,1961,916xe" filled="false" stroked="true" strokeweight=".75pt" strokecolor="#bebebe">
              <v:path arrowok="t"/>
              <v:stroke dashstyle="solid"/>
            </v:shape>
            <v:shape style="position:absolute;left:3806;top:3786;width:1042;height:343" coordorigin="3806,3787" coordsize="1042,343" path="m3806,3787l3980,3787,4240,3787,4848,3787,4848,3952,4848,4022,4848,4069,4240,4069,4327,4129,3980,4069,3806,4069,3806,4022,3806,3952,3806,3787xe" filled="false" stroked="true" strokeweight=".75pt" strokecolor="#bebebe">
              <v:path arrowok="t"/>
              <v:stroke dashstyle="solid"/>
            </v:shape>
            <v:shape style="position:absolute;left:5494;top:3758;width:1128;height:343" coordorigin="5494,3758" coordsize="1128,343" path="m5494,3758l5682,3758,5964,3758,6622,3758,6622,3923,6622,3993,6622,4040,5964,4040,6058,4100,5682,4040,5494,4040,5494,3993,5494,3923,5494,3758xe" filled="false" stroked="true" strokeweight=".75pt" strokecolor="#bebebe">
              <v:path arrowok="t"/>
              <v:stroke dashstyle="solid"/>
            </v:shape>
            <v:line style="position:absolute" from="0,8" to="8654,8" stroked="true" strokeweight=".75pt" strokecolor="#d9d9d9">
              <v:stroke dashstyle="solid"/>
            </v:line>
            <v:shape style="position:absolute;left:7110;top:43;width:1358;height:631" coordorigin="7110,43" coordsize="1358,631" path="m7676,326l7336,326,7789,674,7676,326xm8467,43l7110,43,7110,326,8467,326,8467,43xe" filled="true" fillcolor="#ffffff" stroked="false">
              <v:path arrowok="t"/>
              <v:fill type="solid"/>
            </v:shape>
            <v:shape style="position:absolute;left:7110;top:43;width:1358;height:631" coordorigin="7110,43" coordsize="1358,631" path="m7110,43l7336,43,7676,43,8467,43,8467,208,8467,279,8467,326,7676,326,7789,674,7336,326,7110,326,7110,279,7110,208,7110,43xe" filled="false" stroked="true" strokeweight=".75pt" strokecolor="#bebebe">
              <v:path arrowok="t"/>
              <v:stroke dashstyle="solid"/>
            </v:shape>
            <v:shape style="position:absolute;left:7176;top:110;width:1247;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 $36,348,239.52</w:t>
                    </w:r>
                  </w:p>
                </w:txbxContent>
              </v:textbox>
              <w10:wrap type="none"/>
            </v:shape>
            <v:shape style="position:absolute;left:2026;top:983;width:1161;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$27,923,265.18</w:t>
                    </w:r>
                  </w:p>
                </w:txbxContent>
              </v:textbox>
              <w10:wrap type="none"/>
            </v:shape>
            <v:shape style="position:absolute;left:298;top:3075;width:1156;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 $7,728,495.99</w:t>
                    </w:r>
                  </w:p>
                </w:txbxContent>
              </v:textbox>
              <w10:wrap type="none"/>
            </v:shape>
            <v:shape style="position:absolute;left:3872;top:3854;width:933;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$209,332.78</w:t>
                    </w:r>
                  </w:p>
                </w:txbxContent>
              </v:textbox>
              <w10:wrap type="none"/>
            </v:shape>
            <v:shape style="position:absolute;left:5560;top:3825;width:1019;height:180" type="#_x0000_t202" filled="false" stroked="false">
              <v:textbox inset="0,0,0,0">
                <w:txbxContent>
                  <w:p>
                    <w:pPr>
                      <w:spacing w:line="180" w:lineRule="exact" w:before="0"/>
                      <w:ind w:left="0" w:right="0" w:firstLine="0"/>
                      <w:jc w:val="left"/>
                      <w:rPr>
                        <w:rFonts w:ascii="Calibri"/>
                        <w:sz w:val="18"/>
                      </w:rPr>
                    </w:pPr>
                    <w:r>
                      <w:rPr>
                        <w:rFonts w:ascii="Calibri"/>
                        <w:color w:val="585858"/>
                        <w:sz w:val="18"/>
                      </w:rPr>
                      <w:t>, $487,145.57</w:t>
                    </w:r>
                  </w:p>
                </w:txbxContent>
              </v:textbox>
              <w10:wrap type="none"/>
            </v:shape>
          </v:group>
        </w:pict>
      </w:r>
      <w:r>
        <w:rPr>
          <w:sz w:val="20"/>
        </w:rPr>
      </w:r>
    </w:p>
    <w:p>
      <w:pPr>
        <w:pStyle w:val="BodyText"/>
        <w:spacing w:before="1"/>
        <w:rPr>
          <w:sz w:val="6"/>
        </w:rPr>
      </w:pPr>
    </w:p>
    <w:p>
      <w:pPr>
        <w:spacing w:after="0"/>
        <w:rPr>
          <w:sz w:val="6"/>
        </w:rPr>
        <w:sectPr>
          <w:pgSz w:w="12240" w:h="15840"/>
          <w:pgMar w:header="713" w:footer="76" w:top="2000" w:bottom="340" w:left="820" w:right="580"/>
        </w:sectPr>
      </w:pPr>
    </w:p>
    <w:p>
      <w:pPr>
        <w:spacing w:before="10"/>
        <w:ind w:left="1310" w:right="-9" w:hanging="14"/>
        <w:jc w:val="left"/>
        <w:rPr>
          <w:rFonts w:ascii="Calibri"/>
          <w:sz w:val="18"/>
        </w:rPr>
      </w:pPr>
      <w:r>
        <w:rPr>
          <w:rFonts w:ascii="Calibri"/>
          <w:color w:val="585858"/>
          <w:sz w:val="18"/>
        </w:rPr>
        <w:t>MATERIALES </w:t>
      </w:r>
      <w:r>
        <w:rPr>
          <w:rFonts w:ascii="Calibri"/>
          <w:color w:val="585858"/>
          <w:spacing w:val="-15"/>
          <w:sz w:val="18"/>
        </w:rPr>
        <w:t>Y </w:t>
      </w:r>
      <w:r>
        <w:rPr>
          <w:rFonts w:ascii="Calibri"/>
          <w:color w:val="585858"/>
          <w:sz w:val="18"/>
        </w:rPr>
        <w:t>SUMINISTROS</w:t>
      </w:r>
    </w:p>
    <w:p>
      <w:pPr>
        <w:tabs>
          <w:tab w:pos="2662" w:val="left" w:leader="none"/>
          <w:tab w:pos="3997" w:val="left" w:leader="none"/>
          <w:tab w:pos="5727" w:val="left" w:leader="none"/>
        </w:tabs>
        <w:spacing w:before="10"/>
        <w:ind w:left="338" w:right="0" w:firstLine="0"/>
        <w:jc w:val="left"/>
        <w:rPr>
          <w:rFonts w:ascii="Calibri"/>
          <w:sz w:val="18"/>
        </w:rPr>
      </w:pPr>
      <w:r>
        <w:rPr/>
        <w:br w:type="column"/>
      </w:r>
      <w:r>
        <w:rPr>
          <w:rFonts w:ascii="Calibri"/>
          <w:color w:val="585858"/>
          <w:sz w:val="18"/>
        </w:rPr>
        <w:t>SERVICIOS</w:t>
      </w:r>
      <w:r>
        <w:rPr>
          <w:rFonts w:ascii="Calibri"/>
          <w:color w:val="585858"/>
          <w:spacing w:val="-4"/>
          <w:sz w:val="18"/>
        </w:rPr>
        <w:t> </w:t>
      </w:r>
      <w:r>
        <w:rPr>
          <w:rFonts w:ascii="Calibri"/>
          <w:color w:val="585858"/>
          <w:sz w:val="18"/>
        </w:rPr>
        <w:t>GENERALES</w:t>
        <w:tab/>
        <w:t>BECAS</w:t>
        <w:tab/>
        <w:t>BIENES</w:t>
      </w:r>
      <w:r>
        <w:rPr>
          <w:rFonts w:ascii="Calibri"/>
          <w:color w:val="585858"/>
          <w:spacing w:val="-1"/>
          <w:sz w:val="18"/>
        </w:rPr>
        <w:t> </w:t>
      </w:r>
      <w:r>
        <w:rPr>
          <w:rFonts w:ascii="Calibri"/>
          <w:color w:val="585858"/>
          <w:sz w:val="18"/>
        </w:rPr>
        <w:t>MUEBLES</w:t>
        <w:tab/>
        <w:t>TOTAL DE</w:t>
      </w:r>
      <w:r>
        <w:rPr>
          <w:rFonts w:ascii="Calibri"/>
          <w:color w:val="585858"/>
          <w:spacing w:val="-1"/>
          <w:sz w:val="18"/>
        </w:rPr>
        <w:t> </w:t>
      </w:r>
      <w:r>
        <w:rPr>
          <w:rFonts w:ascii="Calibri"/>
          <w:color w:val="585858"/>
          <w:sz w:val="18"/>
        </w:rPr>
        <w:t>GASTO</w:t>
      </w:r>
    </w:p>
    <w:p>
      <w:pPr>
        <w:spacing w:after="0"/>
        <w:jc w:val="left"/>
        <w:rPr>
          <w:rFonts w:ascii="Calibri"/>
          <w:sz w:val="18"/>
        </w:rPr>
        <w:sectPr>
          <w:type w:val="continuous"/>
          <w:pgSz w:w="12240" w:h="15840"/>
          <w:pgMar w:top="2720" w:bottom="1580" w:left="820" w:right="580"/>
          <w:cols w:num="2" w:equalWidth="0">
            <w:col w:w="2351" w:space="40"/>
            <w:col w:w="8449"/>
          </w:cols>
        </w:sectPr>
      </w:pPr>
    </w:p>
    <w:p>
      <w:pPr>
        <w:pStyle w:val="BodyText"/>
        <w:spacing w:before="5"/>
        <w:rPr>
          <w:rFonts w:ascii="Calibri"/>
        </w:rPr>
      </w:pPr>
    </w:p>
    <w:p>
      <w:pPr>
        <w:spacing w:before="93"/>
        <w:ind w:left="740" w:right="0" w:firstLine="0"/>
        <w:jc w:val="left"/>
        <w:rPr>
          <w:b/>
          <w:sz w:val="23"/>
        </w:rPr>
      </w:pPr>
      <w:r>
        <w:rPr>
          <w:b/>
          <w:sz w:val="23"/>
        </w:rPr>
        <w:t>Vinculación.</w:t>
      </w:r>
    </w:p>
    <w:p>
      <w:pPr>
        <w:pStyle w:val="BodyText"/>
        <w:spacing w:before="4"/>
        <w:rPr>
          <w:b/>
          <w:sz w:val="2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426"/>
        <w:gridCol w:w="1450"/>
        <w:gridCol w:w="1522"/>
        <w:gridCol w:w="1790"/>
      </w:tblGrid>
      <w:tr>
        <w:trPr>
          <w:trHeight w:val="278" w:hRule="atLeast"/>
        </w:trPr>
        <w:tc>
          <w:tcPr>
            <w:tcW w:w="4426" w:type="dxa"/>
            <w:vMerge w:val="restart"/>
          </w:tcPr>
          <w:p>
            <w:pPr>
              <w:pStyle w:val="TableParagraph"/>
              <w:spacing w:line="274" w:lineRule="exact"/>
              <w:ind w:left="1645" w:right="1636"/>
              <w:jc w:val="center"/>
              <w:rPr>
                <w:b/>
                <w:sz w:val="24"/>
              </w:rPr>
            </w:pPr>
            <w:r>
              <w:rPr>
                <w:b/>
                <w:sz w:val="24"/>
              </w:rPr>
              <w:t>Empresa:</w:t>
            </w:r>
          </w:p>
        </w:tc>
        <w:tc>
          <w:tcPr>
            <w:tcW w:w="2972" w:type="dxa"/>
            <w:gridSpan w:val="2"/>
            <w:tcBorders>
              <w:bottom w:val="single" w:sz="12" w:space="0" w:color="9CC2E4"/>
            </w:tcBorders>
          </w:tcPr>
          <w:p>
            <w:pPr>
              <w:pStyle w:val="TableParagraph"/>
              <w:spacing w:line="258" w:lineRule="exact"/>
              <w:ind w:left="691"/>
              <w:rPr>
                <w:b/>
                <w:sz w:val="24"/>
              </w:rPr>
            </w:pPr>
            <w:r>
              <w:rPr>
                <w:b/>
                <w:sz w:val="24"/>
              </w:rPr>
              <w:t>Participación:</w:t>
            </w:r>
          </w:p>
        </w:tc>
        <w:tc>
          <w:tcPr>
            <w:tcW w:w="1790" w:type="dxa"/>
            <w:vMerge w:val="restart"/>
          </w:tcPr>
          <w:p>
            <w:pPr>
              <w:pStyle w:val="TableParagraph"/>
              <w:ind w:left="326" w:right="300" w:firstLine="4"/>
              <w:rPr>
                <w:b/>
                <w:sz w:val="24"/>
              </w:rPr>
            </w:pPr>
            <w:r>
              <w:rPr>
                <w:b/>
                <w:sz w:val="24"/>
              </w:rPr>
              <w:t>Impacto – personas.</w:t>
            </w:r>
          </w:p>
        </w:tc>
      </w:tr>
      <w:tr>
        <w:trPr>
          <w:trHeight w:val="275" w:hRule="atLeast"/>
        </w:trPr>
        <w:tc>
          <w:tcPr>
            <w:tcW w:w="4426" w:type="dxa"/>
            <w:vMerge/>
            <w:tcBorders>
              <w:top w:val="nil"/>
            </w:tcBorders>
          </w:tcPr>
          <w:p>
            <w:pPr>
              <w:rPr>
                <w:sz w:val="2"/>
                <w:szCs w:val="2"/>
              </w:rPr>
            </w:pPr>
          </w:p>
        </w:tc>
        <w:tc>
          <w:tcPr>
            <w:tcW w:w="1450" w:type="dxa"/>
            <w:tcBorders>
              <w:top w:val="single" w:sz="12" w:space="0" w:color="9CC2E4"/>
            </w:tcBorders>
          </w:tcPr>
          <w:p>
            <w:pPr>
              <w:pStyle w:val="TableParagraph"/>
              <w:spacing w:line="255" w:lineRule="exact"/>
              <w:rPr>
                <w:b/>
                <w:sz w:val="24"/>
              </w:rPr>
            </w:pPr>
            <w:r>
              <w:rPr>
                <w:b/>
                <w:sz w:val="24"/>
              </w:rPr>
              <w:t>Alumnos</w:t>
            </w:r>
          </w:p>
        </w:tc>
        <w:tc>
          <w:tcPr>
            <w:tcW w:w="1522" w:type="dxa"/>
            <w:tcBorders>
              <w:top w:val="single" w:sz="12" w:space="0" w:color="9CC2E4"/>
            </w:tcBorders>
          </w:tcPr>
          <w:p>
            <w:pPr>
              <w:pStyle w:val="TableParagraph"/>
              <w:spacing w:line="255" w:lineRule="exact"/>
              <w:rPr>
                <w:b/>
                <w:sz w:val="24"/>
              </w:rPr>
            </w:pPr>
            <w:r>
              <w:rPr>
                <w:b/>
                <w:sz w:val="24"/>
              </w:rPr>
              <w:t>Maestros</w:t>
            </w:r>
          </w:p>
        </w:tc>
        <w:tc>
          <w:tcPr>
            <w:tcW w:w="1790" w:type="dxa"/>
            <w:vMerge/>
            <w:tcBorders>
              <w:top w:val="nil"/>
            </w:tcBorders>
          </w:tcPr>
          <w:p>
            <w:pPr>
              <w:rPr>
                <w:sz w:val="2"/>
                <w:szCs w:val="2"/>
              </w:rPr>
            </w:pPr>
          </w:p>
        </w:tc>
      </w:tr>
      <w:tr>
        <w:trPr>
          <w:trHeight w:val="292" w:hRule="atLeast"/>
        </w:trPr>
        <w:tc>
          <w:tcPr>
            <w:tcW w:w="4426" w:type="dxa"/>
          </w:tcPr>
          <w:p>
            <w:pPr>
              <w:pStyle w:val="TableParagraph"/>
              <w:numPr>
                <w:ilvl w:val="0"/>
                <w:numId w:val="42"/>
              </w:numPr>
              <w:tabs>
                <w:tab w:pos="827" w:val="left" w:leader="none"/>
                <w:tab w:pos="828" w:val="left" w:leader="none"/>
              </w:tabs>
              <w:spacing w:line="272" w:lineRule="exact" w:before="0" w:after="0"/>
              <w:ind w:left="827" w:right="0" w:hanging="360"/>
              <w:jc w:val="left"/>
              <w:rPr>
                <w:sz w:val="24"/>
              </w:rPr>
            </w:pPr>
            <w:r>
              <w:rPr>
                <w:sz w:val="24"/>
              </w:rPr>
              <w:t>Arca Continental</w:t>
            </w:r>
          </w:p>
        </w:tc>
        <w:tc>
          <w:tcPr>
            <w:tcW w:w="1450" w:type="dxa"/>
          </w:tcPr>
          <w:p>
            <w:pPr>
              <w:pStyle w:val="TableParagraph"/>
              <w:spacing w:line="271" w:lineRule="exact"/>
              <w:ind w:left="9"/>
              <w:jc w:val="center"/>
              <w:rPr>
                <w:sz w:val="24"/>
              </w:rPr>
            </w:pPr>
            <w:r>
              <w:rPr>
                <w:w w:val="99"/>
                <w:sz w:val="24"/>
              </w:rPr>
              <w:t>8</w:t>
            </w:r>
          </w:p>
        </w:tc>
        <w:tc>
          <w:tcPr>
            <w:tcW w:w="1522" w:type="dxa"/>
          </w:tcPr>
          <w:p>
            <w:pPr>
              <w:pStyle w:val="TableParagraph"/>
              <w:spacing w:line="271" w:lineRule="exact"/>
              <w:ind w:left="8"/>
              <w:jc w:val="center"/>
              <w:rPr>
                <w:sz w:val="24"/>
              </w:rPr>
            </w:pPr>
            <w:r>
              <w:rPr>
                <w:w w:val="99"/>
                <w:sz w:val="24"/>
              </w:rPr>
              <w:t>3</w:t>
            </w:r>
          </w:p>
        </w:tc>
        <w:tc>
          <w:tcPr>
            <w:tcW w:w="1790" w:type="dxa"/>
          </w:tcPr>
          <w:p>
            <w:pPr>
              <w:pStyle w:val="TableParagraph"/>
              <w:spacing w:line="271" w:lineRule="exact"/>
              <w:ind w:left="191" w:right="185"/>
              <w:jc w:val="center"/>
              <w:rPr>
                <w:sz w:val="24"/>
              </w:rPr>
            </w:pPr>
            <w:r>
              <w:rPr>
                <w:sz w:val="24"/>
              </w:rPr>
              <w:t>2,500</w:t>
            </w:r>
          </w:p>
        </w:tc>
      </w:tr>
      <w:tr>
        <w:trPr>
          <w:trHeight w:val="292" w:hRule="atLeast"/>
        </w:trPr>
        <w:tc>
          <w:tcPr>
            <w:tcW w:w="4426" w:type="dxa"/>
          </w:tcPr>
          <w:p>
            <w:pPr>
              <w:pStyle w:val="TableParagraph"/>
              <w:numPr>
                <w:ilvl w:val="0"/>
                <w:numId w:val="43"/>
              </w:numPr>
              <w:tabs>
                <w:tab w:pos="827" w:val="left" w:leader="none"/>
                <w:tab w:pos="828" w:val="left" w:leader="none"/>
              </w:tabs>
              <w:spacing w:line="272" w:lineRule="exact" w:before="0" w:after="0"/>
              <w:ind w:left="827" w:right="0" w:hanging="360"/>
              <w:jc w:val="left"/>
              <w:rPr>
                <w:sz w:val="24"/>
              </w:rPr>
            </w:pPr>
            <w:r>
              <w:rPr>
                <w:sz w:val="24"/>
              </w:rPr>
              <w:t>FICOSA</w:t>
            </w:r>
          </w:p>
        </w:tc>
        <w:tc>
          <w:tcPr>
            <w:tcW w:w="1450" w:type="dxa"/>
          </w:tcPr>
          <w:p>
            <w:pPr>
              <w:pStyle w:val="TableParagraph"/>
              <w:spacing w:line="271" w:lineRule="exact"/>
              <w:ind w:left="9"/>
              <w:jc w:val="center"/>
              <w:rPr>
                <w:sz w:val="24"/>
              </w:rPr>
            </w:pPr>
            <w:r>
              <w:rPr>
                <w:w w:val="99"/>
                <w:sz w:val="24"/>
              </w:rPr>
              <w:t>4</w:t>
            </w:r>
          </w:p>
        </w:tc>
        <w:tc>
          <w:tcPr>
            <w:tcW w:w="1522" w:type="dxa"/>
          </w:tcPr>
          <w:p>
            <w:pPr>
              <w:pStyle w:val="TableParagraph"/>
              <w:spacing w:line="271" w:lineRule="exact"/>
              <w:ind w:left="8"/>
              <w:jc w:val="center"/>
              <w:rPr>
                <w:sz w:val="24"/>
              </w:rPr>
            </w:pPr>
            <w:r>
              <w:rPr>
                <w:w w:val="99"/>
                <w:sz w:val="24"/>
              </w:rPr>
              <w:t>3</w:t>
            </w:r>
          </w:p>
        </w:tc>
        <w:tc>
          <w:tcPr>
            <w:tcW w:w="1790" w:type="dxa"/>
          </w:tcPr>
          <w:p>
            <w:pPr>
              <w:pStyle w:val="TableParagraph"/>
              <w:spacing w:line="271" w:lineRule="exact"/>
              <w:ind w:left="193" w:right="183"/>
              <w:jc w:val="center"/>
              <w:rPr>
                <w:sz w:val="24"/>
              </w:rPr>
            </w:pPr>
            <w:r>
              <w:rPr>
                <w:sz w:val="24"/>
              </w:rPr>
              <w:t>400</w:t>
            </w:r>
          </w:p>
        </w:tc>
      </w:tr>
      <w:tr>
        <w:trPr>
          <w:trHeight w:val="292" w:hRule="atLeast"/>
        </w:trPr>
        <w:tc>
          <w:tcPr>
            <w:tcW w:w="4426" w:type="dxa"/>
          </w:tcPr>
          <w:p>
            <w:pPr>
              <w:pStyle w:val="TableParagraph"/>
              <w:numPr>
                <w:ilvl w:val="0"/>
                <w:numId w:val="44"/>
              </w:numPr>
              <w:tabs>
                <w:tab w:pos="827" w:val="left" w:leader="none"/>
                <w:tab w:pos="828" w:val="left" w:leader="none"/>
              </w:tabs>
              <w:spacing w:line="272" w:lineRule="exact" w:before="0" w:after="0"/>
              <w:ind w:left="827" w:right="0" w:hanging="360"/>
              <w:jc w:val="left"/>
              <w:rPr>
                <w:sz w:val="24"/>
              </w:rPr>
            </w:pPr>
            <w:r>
              <w:rPr>
                <w:sz w:val="24"/>
              </w:rPr>
              <w:t>CONVEX</w:t>
            </w:r>
          </w:p>
        </w:tc>
        <w:tc>
          <w:tcPr>
            <w:tcW w:w="1450" w:type="dxa"/>
          </w:tcPr>
          <w:p>
            <w:pPr>
              <w:pStyle w:val="TableParagraph"/>
              <w:spacing w:line="271" w:lineRule="exact"/>
              <w:ind w:left="9"/>
              <w:jc w:val="center"/>
              <w:rPr>
                <w:sz w:val="24"/>
              </w:rPr>
            </w:pPr>
            <w:r>
              <w:rPr>
                <w:w w:val="99"/>
                <w:sz w:val="24"/>
              </w:rPr>
              <w:t>2</w:t>
            </w:r>
          </w:p>
        </w:tc>
        <w:tc>
          <w:tcPr>
            <w:tcW w:w="1522" w:type="dxa"/>
          </w:tcPr>
          <w:p>
            <w:pPr>
              <w:pStyle w:val="TableParagraph"/>
              <w:spacing w:line="271" w:lineRule="exact"/>
              <w:ind w:left="8"/>
              <w:jc w:val="center"/>
              <w:rPr>
                <w:sz w:val="24"/>
              </w:rPr>
            </w:pPr>
            <w:r>
              <w:rPr>
                <w:w w:val="99"/>
                <w:sz w:val="24"/>
              </w:rPr>
              <w:t>3</w:t>
            </w:r>
          </w:p>
        </w:tc>
        <w:tc>
          <w:tcPr>
            <w:tcW w:w="1790" w:type="dxa"/>
          </w:tcPr>
          <w:p>
            <w:pPr>
              <w:pStyle w:val="TableParagraph"/>
              <w:spacing w:line="271" w:lineRule="exact"/>
              <w:ind w:left="193" w:right="183"/>
              <w:jc w:val="center"/>
              <w:rPr>
                <w:sz w:val="24"/>
              </w:rPr>
            </w:pPr>
            <w:r>
              <w:rPr>
                <w:sz w:val="24"/>
              </w:rPr>
              <w:t>180</w:t>
            </w:r>
          </w:p>
        </w:tc>
      </w:tr>
      <w:tr>
        <w:trPr>
          <w:trHeight w:val="292" w:hRule="atLeast"/>
        </w:trPr>
        <w:tc>
          <w:tcPr>
            <w:tcW w:w="4426" w:type="dxa"/>
          </w:tcPr>
          <w:p>
            <w:pPr>
              <w:pStyle w:val="TableParagraph"/>
              <w:numPr>
                <w:ilvl w:val="0"/>
                <w:numId w:val="45"/>
              </w:numPr>
              <w:tabs>
                <w:tab w:pos="827" w:val="left" w:leader="none"/>
                <w:tab w:pos="828" w:val="left" w:leader="none"/>
              </w:tabs>
              <w:spacing w:line="272" w:lineRule="exact" w:before="0" w:after="0"/>
              <w:ind w:left="827" w:right="0" w:hanging="360"/>
              <w:jc w:val="left"/>
              <w:rPr>
                <w:sz w:val="24"/>
              </w:rPr>
            </w:pPr>
            <w:r>
              <w:rPr>
                <w:sz w:val="24"/>
              </w:rPr>
              <w:t>SYLSA</w:t>
            </w:r>
          </w:p>
        </w:tc>
        <w:tc>
          <w:tcPr>
            <w:tcW w:w="1450" w:type="dxa"/>
          </w:tcPr>
          <w:p>
            <w:pPr>
              <w:pStyle w:val="TableParagraph"/>
              <w:spacing w:line="271" w:lineRule="exact"/>
              <w:ind w:left="9"/>
              <w:jc w:val="center"/>
              <w:rPr>
                <w:sz w:val="24"/>
              </w:rPr>
            </w:pPr>
            <w:r>
              <w:rPr>
                <w:w w:val="99"/>
                <w:sz w:val="24"/>
              </w:rPr>
              <w:t>2</w:t>
            </w:r>
          </w:p>
        </w:tc>
        <w:tc>
          <w:tcPr>
            <w:tcW w:w="1522" w:type="dxa"/>
          </w:tcPr>
          <w:p>
            <w:pPr>
              <w:pStyle w:val="TableParagraph"/>
              <w:spacing w:line="271" w:lineRule="exact"/>
              <w:ind w:left="8"/>
              <w:jc w:val="center"/>
              <w:rPr>
                <w:sz w:val="24"/>
              </w:rPr>
            </w:pPr>
            <w:r>
              <w:rPr>
                <w:w w:val="99"/>
                <w:sz w:val="24"/>
              </w:rPr>
              <w:t>3</w:t>
            </w:r>
          </w:p>
        </w:tc>
        <w:tc>
          <w:tcPr>
            <w:tcW w:w="1790" w:type="dxa"/>
          </w:tcPr>
          <w:p>
            <w:pPr>
              <w:pStyle w:val="TableParagraph"/>
              <w:spacing w:line="271" w:lineRule="exact"/>
              <w:ind w:left="193" w:right="183"/>
              <w:jc w:val="center"/>
              <w:rPr>
                <w:sz w:val="24"/>
              </w:rPr>
            </w:pPr>
            <w:r>
              <w:rPr>
                <w:sz w:val="24"/>
              </w:rPr>
              <w:t>60</w:t>
            </w:r>
          </w:p>
        </w:tc>
      </w:tr>
      <w:tr>
        <w:trPr>
          <w:trHeight w:val="292" w:hRule="atLeast"/>
        </w:trPr>
        <w:tc>
          <w:tcPr>
            <w:tcW w:w="4426" w:type="dxa"/>
          </w:tcPr>
          <w:p>
            <w:pPr>
              <w:pStyle w:val="TableParagraph"/>
              <w:numPr>
                <w:ilvl w:val="0"/>
                <w:numId w:val="46"/>
              </w:numPr>
              <w:tabs>
                <w:tab w:pos="827" w:val="left" w:leader="none"/>
                <w:tab w:pos="828" w:val="left" w:leader="none"/>
              </w:tabs>
              <w:spacing w:line="272" w:lineRule="exact" w:before="0" w:after="0"/>
              <w:ind w:left="827" w:right="0" w:hanging="360"/>
              <w:jc w:val="left"/>
              <w:rPr>
                <w:sz w:val="24"/>
              </w:rPr>
            </w:pPr>
            <w:r>
              <w:rPr>
                <w:sz w:val="24"/>
              </w:rPr>
              <w:t>PROLAMSA</w:t>
            </w:r>
          </w:p>
        </w:tc>
        <w:tc>
          <w:tcPr>
            <w:tcW w:w="1450" w:type="dxa"/>
          </w:tcPr>
          <w:p>
            <w:pPr>
              <w:pStyle w:val="TableParagraph"/>
              <w:spacing w:line="271" w:lineRule="exact"/>
              <w:ind w:left="9"/>
              <w:jc w:val="center"/>
              <w:rPr>
                <w:sz w:val="24"/>
              </w:rPr>
            </w:pPr>
            <w:r>
              <w:rPr>
                <w:w w:val="99"/>
                <w:sz w:val="24"/>
              </w:rPr>
              <w:t>2</w:t>
            </w:r>
          </w:p>
        </w:tc>
        <w:tc>
          <w:tcPr>
            <w:tcW w:w="1522" w:type="dxa"/>
          </w:tcPr>
          <w:p>
            <w:pPr>
              <w:pStyle w:val="TableParagraph"/>
              <w:spacing w:line="271" w:lineRule="exact"/>
              <w:ind w:left="8"/>
              <w:jc w:val="center"/>
              <w:rPr>
                <w:sz w:val="24"/>
              </w:rPr>
            </w:pPr>
            <w:r>
              <w:rPr>
                <w:w w:val="99"/>
                <w:sz w:val="24"/>
              </w:rPr>
              <w:t>1</w:t>
            </w:r>
          </w:p>
        </w:tc>
        <w:tc>
          <w:tcPr>
            <w:tcW w:w="1790" w:type="dxa"/>
          </w:tcPr>
          <w:p>
            <w:pPr>
              <w:pStyle w:val="TableParagraph"/>
              <w:spacing w:line="271" w:lineRule="exact"/>
              <w:ind w:left="193" w:right="183"/>
              <w:jc w:val="center"/>
              <w:rPr>
                <w:sz w:val="24"/>
              </w:rPr>
            </w:pPr>
            <w:r>
              <w:rPr>
                <w:sz w:val="24"/>
              </w:rPr>
              <w:t>400</w:t>
            </w:r>
          </w:p>
        </w:tc>
      </w:tr>
      <w:tr>
        <w:trPr>
          <w:trHeight w:val="290" w:hRule="atLeast"/>
        </w:trPr>
        <w:tc>
          <w:tcPr>
            <w:tcW w:w="4426" w:type="dxa"/>
          </w:tcPr>
          <w:p>
            <w:pPr>
              <w:pStyle w:val="TableParagraph"/>
              <w:numPr>
                <w:ilvl w:val="0"/>
                <w:numId w:val="47"/>
              </w:numPr>
              <w:tabs>
                <w:tab w:pos="827" w:val="left" w:leader="none"/>
                <w:tab w:pos="828" w:val="left" w:leader="none"/>
              </w:tabs>
              <w:spacing w:line="270" w:lineRule="exact" w:before="0" w:after="0"/>
              <w:ind w:left="827" w:right="0" w:hanging="360"/>
              <w:jc w:val="left"/>
              <w:rPr>
                <w:sz w:val="24"/>
              </w:rPr>
            </w:pPr>
            <w:r>
              <w:rPr>
                <w:sz w:val="24"/>
              </w:rPr>
              <w:t>BOKADOS</w:t>
            </w:r>
          </w:p>
        </w:tc>
        <w:tc>
          <w:tcPr>
            <w:tcW w:w="1450" w:type="dxa"/>
          </w:tcPr>
          <w:p>
            <w:pPr>
              <w:pStyle w:val="TableParagraph"/>
              <w:spacing w:line="270" w:lineRule="exact"/>
              <w:ind w:left="9"/>
              <w:jc w:val="center"/>
              <w:rPr>
                <w:sz w:val="24"/>
              </w:rPr>
            </w:pPr>
            <w:r>
              <w:rPr>
                <w:w w:val="99"/>
                <w:sz w:val="24"/>
              </w:rPr>
              <w:t>1</w:t>
            </w:r>
          </w:p>
        </w:tc>
        <w:tc>
          <w:tcPr>
            <w:tcW w:w="1522" w:type="dxa"/>
          </w:tcPr>
          <w:p>
            <w:pPr>
              <w:pStyle w:val="TableParagraph"/>
              <w:spacing w:line="270" w:lineRule="exact"/>
              <w:ind w:left="8"/>
              <w:jc w:val="center"/>
              <w:rPr>
                <w:sz w:val="24"/>
              </w:rPr>
            </w:pPr>
            <w:r>
              <w:rPr>
                <w:w w:val="99"/>
                <w:sz w:val="24"/>
              </w:rPr>
              <w:t>3</w:t>
            </w:r>
          </w:p>
        </w:tc>
        <w:tc>
          <w:tcPr>
            <w:tcW w:w="1790" w:type="dxa"/>
          </w:tcPr>
          <w:p>
            <w:pPr>
              <w:pStyle w:val="TableParagraph"/>
              <w:spacing w:line="270" w:lineRule="exact"/>
              <w:ind w:left="193" w:right="183"/>
              <w:jc w:val="center"/>
              <w:rPr>
                <w:sz w:val="24"/>
              </w:rPr>
            </w:pPr>
            <w:r>
              <w:rPr>
                <w:sz w:val="24"/>
              </w:rPr>
              <w:t>300</w:t>
            </w:r>
          </w:p>
        </w:tc>
      </w:tr>
      <w:tr>
        <w:trPr>
          <w:trHeight w:val="292" w:hRule="atLeast"/>
        </w:trPr>
        <w:tc>
          <w:tcPr>
            <w:tcW w:w="4426" w:type="dxa"/>
          </w:tcPr>
          <w:p>
            <w:pPr>
              <w:pStyle w:val="TableParagraph"/>
              <w:numPr>
                <w:ilvl w:val="0"/>
                <w:numId w:val="48"/>
              </w:numPr>
              <w:tabs>
                <w:tab w:pos="827" w:val="left" w:leader="none"/>
                <w:tab w:pos="828" w:val="left" w:leader="none"/>
              </w:tabs>
              <w:spacing w:line="272" w:lineRule="exact" w:before="0" w:after="0"/>
              <w:ind w:left="827" w:right="0" w:hanging="360"/>
              <w:jc w:val="left"/>
              <w:rPr>
                <w:sz w:val="24"/>
              </w:rPr>
            </w:pPr>
            <w:r>
              <w:rPr>
                <w:sz w:val="24"/>
              </w:rPr>
              <w:t>SINDICATOS</w:t>
            </w:r>
            <w:r>
              <w:rPr>
                <w:spacing w:val="-1"/>
                <w:sz w:val="24"/>
              </w:rPr>
              <w:t> </w:t>
            </w:r>
            <w:r>
              <w:rPr>
                <w:sz w:val="24"/>
              </w:rPr>
              <w:t>AUTONOMOS</w:t>
            </w:r>
          </w:p>
        </w:tc>
        <w:tc>
          <w:tcPr>
            <w:tcW w:w="1450" w:type="dxa"/>
          </w:tcPr>
          <w:p>
            <w:pPr>
              <w:pStyle w:val="TableParagraph"/>
              <w:spacing w:line="272" w:lineRule="exact"/>
              <w:ind w:left="9"/>
              <w:jc w:val="center"/>
              <w:rPr>
                <w:sz w:val="24"/>
              </w:rPr>
            </w:pPr>
            <w:r>
              <w:rPr>
                <w:w w:val="99"/>
                <w:sz w:val="24"/>
              </w:rPr>
              <w:t>1</w:t>
            </w:r>
          </w:p>
        </w:tc>
        <w:tc>
          <w:tcPr>
            <w:tcW w:w="1522" w:type="dxa"/>
          </w:tcPr>
          <w:p>
            <w:pPr>
              <w:pStyle w:val="TableParagraph"/>
              <w:spacing w:line="272" w:lineRule="exact"/>
              <w:ind w:left="8"/>
              <w:jc w:val="center"/>
              <w:rPr>
                <w:sz w:val="24"/>
              </w:rPr>
            </w:pPr>
            <w:r>
              <w:rPr>
                <w:w w:val="99"/>
                <w:sz w:val="24"/>
              </w:rPr>
              <w:t>4</w:t>
            </w:r>
          </w:p>
        </w:tc>
        <w:tc>
          <w:tcPr>
            <w:tcW w:w="1790" w:type="dxa"/>
          </w:tcPr>
          <w:p>
            <w:pPr>
              <w:pStyle w:val="TableParagraph"/>
              <w:spacing w:line="272" w:lineRule="exact"/>
              <w:ind w:left="193" w:right="183"/>
              <w:jc w:val="center"/>
              <w:rPr>
                <w:sz w:val="24"/>
              </w:rPr>
            </w:pPr>
            <w:r>
              <w:rPr>
                <w:sz w:val="24"/>
              </w:rPr>
              <w:t>400</w:t>
            </w:r>
          </w:p>
        </w:tc>
      </w:tr>
      <w:tr>
        <w:trPr>
          <w:trHeight w:val="568" w:hRule="atLeast"/>
        </w:trPr>
        <w:tc>
          <w:tcPr>
            <w:tcW w:w="4426" w:type="dxa"/>
          </w:tcPr>
          <w:p>
            <w:pPr>
              <w:pStyle w:val="TableParagraph"/>
              <w:numPr>
                <w:ilvl w:val="0"/>
                <w:numId w:val="49"/>
              </w:numPr>
              <w:tabs>
                <w:tab w:pos="827" w:val="left" w:leader="none"/>
                <w:tab w:pos="828" w:val="left" w:leader="none"/>
              </w:tabs>
              <w:spacing w:line="274" w:lineRule="exact" w:before="20" w:after="0"/>
              <w:ind w:left="827" w:right="555" w:hanging="360"/>
              <w:jc w:val="left"/>
              <w:rPr>
                <w:sz w:val="24"/>
              </w:rPr>
            </w:pPr>
            <w:r>
              <w:rPr>
                <w:sz w:val="24"/>
              </w:rPr>
              <w:t>CENTRO DE CONTACTO </w:t>
            </w:r>
            <w:r>
              <w:rPr>
                <w:spacing w:val="-13"/>
                <w:sz w:val="24"/>
              </w:rPr>
              <w:t>– </w:t>
            </w:r>
            <w:r>
              <w:rPr>
                <w:sz w:val="24"/>
              </w:rPr>
              <w:t>Bebidas</w:t>
            </w:r>
            <w:r>
              <w:rPr>
                <w:spacing w:val="-1"/>
                <w:sz w:val="24"/>
              </w:rPr>
              <w:t> </w:t>
            </w:r>
            <w:r>
              <w:rPr>
                <w:sz w:val="24"/>
              </w:rPr>
              <w:t>Mundiales.</w:t>
            </w:r>
          </w:p>
        </w:tc>
        <w:tc>
          <w:tcPr>
            <w:tcW w:w="1450" w:type="dxa"/>
          </w:tcPr>
          <w:p>
            <w:pPr>
              <w:pStyle w:val="TableParagraph"/>
              <w:spacing w:line="274" w:lineRule="exact"/>
              <w:ind w:left="9"/>
              <w:jc w:val="center"/>
              <w:rPr>
                <w:sz w:val="24"/>
              </w:rPr>
            </w:pPr>
            <w:r>
              <w:rPr>
                <w:w w:val="99"/>
                <w:sz w:val="24"/>
              </w:rPr>
              <w:t>2</w:t>
            </w:r>
          </w:p>
        </w:tc>
        <w:tc>
          <w:tcPr>
            <w:tcW w:w="1522" w:type="dxa"/>
          </w:tcPr>
          <w:p>
            <w:pPr>
              <w:pStyle w:val="TableParagraph"/>
              <w:spacing w:line="274" w:lineRule="exact"/>
              <w:ind w:left="8"/>
              <w:jc w:val="center"/>
              <w:rPr>
                <w:sz w:val="24"/>
              </w:rPr>
            </w:pPr>
            <w:r>
              <w:rPr>
                <w:w w:val="99"/>
                <w:sz w:val="24"/>
              </w:rPr>
              <w:t>4</w:t>
            </w:r>
          </w:p>
        </w:tc>
        <w:tc>
          <w:tcPr>
            <w:tcW w:w="1790" w:type="dxa"/>
          </w:tcPr>
          <w:p>
            <w:pPr>
              <w:pStyle w:val="TableParagraph"/>
              <w:spacing w:line="274" w:lineRule="exact"/>
              <w:ind w:left="193" w:right="183"/>
              <w:jc w:val="center"/>
              <w:rPr>
                <w:sz w:val="24"/>
              </w:rPr>
            </w:pPr>
            <w:r>
              <w:rPr>
                <w:sz w:val="24"/>
              </w:rPr>
              <w:t>500</w:t>
            </w:r>
          </w:p>
        </w:tc>
      </w:tr>
      <w:tr>
        <w:trPr>
          <w:trHeight w:val="290" w:hRule="atLeast"/>
        </w:trPr>
        <w:tc>
          <w:tcPr>
            <w:tcW w:w="4426" w:type="dxa"/>
            <w:tcBorders>
              <w:bottom w:val="single" w:sz="6" w:space="0" w:color="BCD5ED"/>
            </w:tcBorders>
          </w:tcPr>
          <w:p>
            <w:pPr>
              <w:pStyle w:val="TableParagraph"/>
              <w:numPr>
                <w:ilvl w:val="0"/>
                <w:numId w:val="50"/>
              </w:numPr>
              <w:tabs>
                <w:tab w:pos="827" w:val="left" w:leader="none"/>
                <w:tab w:pos="828" w:val="left" w:leader="none"/>
              </w:tabs>
              <w:spacing w:line="270" w:lineRule="exact" w:before="0" w:after="0"/>
              <w:ind w:left="827" w:right="0" w:hanging="360"/>
              <w:jc w:val="left"/>
              <w:rPr>
                <w:sz w:val="24"/>
              </w:rPr>
            </w:pPr>
            <w:r>
              <w:rPr>
                <w:sz w:val="24"/>
              </w:rPr>
              <w:t>PRONAPRED.</w:t>
            </w:r>
          </w:p>
        </w:tc>
        <w:tc>
          <w:tcPr>
            <w:tcW w:w="1450" w:type="dxa"/>
            <w:tcBorders>
              <w:bottom w:val="single" w:sz="6" w:space="0" w:color="BCD5ED"/>
            </w:tcBorders>
          </w:tcPr>
          <w:p>
            <w:pPr>
              <w:pStyle w:val="TableParagraph"/>
              <w:spacing w:line="270" w:lineRule="exact"/>
              <w:ind w:left="504" w:right="494"/>
              <w:jc w:val="center"/>
              <w:rPr>
                <w:sz w:val="24"/>
              </w:rPr>
            </w:pPr>
            <w:r>
              <w:rPr>
                <w:sz w:val="24"/>
              </w:rPr>
              <w:t>15</w:t>
            </w:r>
          </w:p>
        </w:tc>
        <w:tc>
          <w:tcPr>
            <w:tcW w:w="1522" w:type="dxa"/>
            <w:tcBorders>
              <w:bottom w:val="single" w:sz="6" w:space="0" w:color="BCD5ED"/>
            </w:tcBorders>
          </w:tcPr>
          <w:p>
            <w:pPr>
              <w:pStyle w:val="TableParagraph"/>
              <w:spacing w:line="270" w:lineRule="exact"/>
              <w:ind w:left="607" w:right="598"/>
              <w:jc w:val="center"/>
              <w:rPr>
                <w:sz w:val="24"/>
              </w:rPr>
            </w:pPr>
            <w:r>
              <w:rPr>
                <w:sz w:val="24"/>
              </w:rPr>
              <w:t>18</w:t>
            </w:r>
          </w:p>
        </w:tc>
        <w:tc>
          <w:tcPr>
            <w:tcW w:w="1790" w:type="dxa"/>
            <w:tcBorders>
              <w:bottom w:val="single" w:sz="6" w:space="0" w:color="BCD5ED"/>
            </w:tcBorders>
          </w:tcPr>
          <w:p>
            <w:pPr>
              <w:pStyle w:val="TableParagraph"/>
              <w:spacing w:line="270" w:lineRule="exact"/>
              <w:ind w:left="191" w:right="185"/>
              <w:jc w:val="center"/>
              <w:rPr>
                <w:sz w:val="24"/>
              </w:rPr>
            </w:pPr>
            <w:r>
              <w:rPr>
                <w:sz w:val="24"/>
              </w:rPr>
              <w:t>11,000</w:t>
            </w:r>
          </w:p>
        </w:tc>
      </w:tr>
      <w:tr>
        <w:trPr>
          <w:trHeight w:val="566" w:hRule="atLeast"/>
        </w:trPr>
        <w:tc>
          <w:tcPr>
            <w:tcW w:w="4426" w:type="dxa"/>
            <w:tcBorders>
              <w:top w:val="single" w:sz="6" w:space="0" w:color="BCD5ED"/>
            </w:tcBorders>
          </w:tcPr>
          <w:p>
            <w:pPr>
              <w:pStyle w:val="TableParagraph"/>
              <w:numPr>
                <w:ilvl w:val="0"/>
                <w:numId w:val="51"/>
              </w:numPr>
              <w:tabs>
                <w:tab w:pos="827" w:val="left" w:leader="none"/>
                <w:tab w:pos="828" w:val="left" w:leader="none"/>
              </w:tabs>
              <w:spacing w:line="276" w:lineRule="exact" w:before="14" w:after="0"/>
              <w:ind w:left="827" w:right="346" w:hanging="360"/>
              <w:jc w:val="left"/>
              <w:rPr>
                <w:sz w:val="24"/>
              </w:rPr>
            </w:pPr>
            <w:r>
              <w:rPr>
                <w:sz w:val="24"/>
              </w:rPr>
              <w:t>SECRETARIA </w:t>
            </w:r>
            <w:r>
              <w:rPr>
                <w:spacing w:val="-3"/>
                <w:sz w:val="24"/>
              </w:rPr>
              <w:t>DESARROLLO </w:t>
            </w:r>
            <w:r>
              <w:rPr>
                <w:sz w:val="24"/>
              </w:rPr>
              <w:t>SOCIAL</w:t>
            </w:r>
          </w:p>
        </w:tc>
        <w:tc>
          <w:tcPr>
            <w:tcW w:w="1450" w:type="dxa"/>
            <w:tcBorders>
              <w:top w:val="single" w:sz="6" w:space="0" w:color="BCD5ED"/>
            </w:tcBorders>
          </w:tcPr>
          <w:p>
            <w:pPr>
              <w:pStyle w:val="TableParagraph"/>
              <w:spacing w:line="269" w:lineRule="exact"/>
              <w:ind w:left="504" w:right="494"/>
              <w:jc w:val="center"/>
              <w:rPr>
                <w:sz w:val="24"/>
              </w:rPr>
            </w:pPr>
            <w:r>
              <w:rPr>
                <w:sz w:val="24"/>
              </w:rPr>
              <w:t>12</w:t>
            </w:r>
          </w:p>
        </w:tc>
        <w:tc>
          <w:tcPr>
            <w:tcW w:w="1522" w:type="dxa"/>
            <w:tcBorders>
              <w:top w:val="single" w:sz="6" w:space="0" w:color="BCD5ED"/>
            </w:tcBorders>
          </w:tcPr>
          <w:p>
            <w:pPr>
              <w:pStyle w:val="TableParagraph"/>
              <w:spacing w:line="269" w:lineRule="exact"/>
              <w:ind w:left="8"/>
              <w:jc w:val="center"/>
              <w:rPr>
                <w:sz w:val="24"/>
              </w:rPr>
            </w:pPr>
            <w:r>
              <w:rPr>
                <w:w w:val="99"/>
                <w:sz w:val="24"/>
              </w:rPr>
              <w:t>5</w:t>
            </w:r>
          </w:p>
        </w:tc>
        <w:tc>
          <w:tcPr>
            <w:tcW w:w="1790" w:type="dxa"/>
            <w:tcBorders>
              <w:top w:val="single" w:sz="6" w:space="0" w:color="BCD5ED"/>
            </w:tcBorders>
          </w:tcPr>
          <w:p>
            <w:pPr>
              <w:pStyle w:val="TableParagraph"/>
              <w:spacing w:line="269" w:lineRule="exact"/>
              <w:ind w:left="193" w:right="185"/>
              <w:jc w:val="center"/>
              <w:rPr>
                <w:sz w:val="24"/>
              </w:rPr>
            </w:pPr>
            <w:r>
              <w:rPr>
                <w:sz w:val="24"/>
              </w:rPr>
              <w:t>200 Familias</w:t>
            </w:r>
          </w:p>
        </w:tc>
      </w:tr>
      <w:tr>
        <w:trPr>
          <w:trHeight w:val="292" w:hRule="atLeast"/>
        </w:trPr>
        <w:tc>
          <w:tcPr>
            <w:tcW w:w="4426" w:type="dxa"/>
          </w:tcPr>
          <w:p>
            <w:pPr>
              <w:pStyle w:val="TableParagraph"/>
              <w:numPr>
                <w:ilvl w:val="0"/>
                <w:numId w:val="52"/>
              </w:numPr>
              <w:tabs>
                <w:tab w:pos="827" w:val="left" w:leader="none"/>
                <w:tab w:pos="828" w:val="left" w:leader="none"/>
              </w:tabs>
              <w:spacing w:line="272" w:lineRule="exact" w:before="0" w:after="0"/>
              <w:ind w:left="827" w:right="0" w:hanging="360"/>
              <w:jc w:val="left"/>
              <w:rPr>
                <w:sz w:val="24"/>
              </w:rPr>
            </w:pPr>
            <w:r>
              <w:rPr>
                <w:sz w:val="24"/>
              </w:rPr>
              <w:t>CCE</w:t>
            </w:r>
          </w:p>
        </w:tc>
        <w:tc>
          <w:tcPr>
            <w:tcW w:w="1450" w:type="dxa"/>
          </w:tcPr>
          <w:p>
            <w:pPr>
              <w:pStyle w:val="TableParagraph"/>
              <w:spacing w:line="271" w:lineRule="exact"/>
              <w:ind w:left="9"/>
              <w:jc w:val="center"/>
              <w:rPr>
                <w:sz w:val="24"/>
              </w:rPr>
            </w:pPr>
            <w:r>
              <w:rPr>
                <w:w w:val="99"/>
                <w:sz w:val="24"/>
              </w:rPr>
              <w:t>2</w:t>
            </w:r>
          </w:p>
        </w:tc>
        <w:tc>
          <w:tcPr>
            <w:tcW w:w="1522" w:type="dxa"/>
          </w:tcPr>
          <w:p>
            <w:pPr>
              <w:pStyle w:val="TableParagraph"/>
              <w:spacing w:line="271" w:lineRule="exact"/>
              <w:ind w:left="8"/>
              <w:jc w:val="center"/>
              <w:rPr>
                <w:sz w:val="24"/>
              </w:rPr>
            </w:pPr>
            <w:r>
              <w:rPr>
                <w:w w:val="99"/>
                <w:sz w:val="24"/>
              </w:rPr>
              <w:t>7</w:t>
            </w:r>
          </w:p>
        </w:tc>
        <w:tc>
          <w:tcPr>
            <w:tcW w:w="1790" w:type="dxa"/>
          </w:tcPr>
          <w:p>
            <w:pPr>
              <w:pStyle w:val="TableParagraph"/>
              <w:spacing w:line="271" w:lineRule="exact"/>
              <w:ind w:left="193" w:right="183"/>
              <w:jc w:val="center"/>
              <w:rPr>
                <w:sz w:val="24"/>
              </w:rPr>
            </w:pPr>
            <w:r>
              <w:rPr>
                <w:sz w:val="24"/>
              </w:rPr>
              <w:t>10</w:t>
            </w:r>
          </w:p>
        </w:tc>
      </w:tr>
      <w:tr>
        <w:trPr>
          <w:trHeight w:val="292" w:hRule="atLeast"/>
        </w:trPr>
        <w:tc>
          <w:tcPr>
            <w:tcW w:w="4426" w:type="dxa"/>
          </w:tcPr>
          <w:p>
            <w:pPr>
              <w:pStyle w:val="TableParagraph"/>
              <w:numPr>
                <w:ilvl w:val="0"/>
                <w:numId w:val="53"/>
              </w:numPr>
              <w:tabs>
                <w:tab w:pos="827" w:val="left" w:leader="none"/>
                <w:tab w:pos="828" w:val="left" w:leader="none"/>
              </w:tabs>
              <w:spacing w:line="272" w:lineRule="exact" w:before="0" w:after="0"/>
              <w:ind w:left="827" w:right="0" w:hanging="360"/>
              <w:jc w:val="left"/>
              <w:rPr>
                <w:sz w:val="24"/>
              </w:rPr>
            </w:pPr>
            <w:r>
              <w:rPr>
                <w:sz w:val="24"/>
              </w:rPr>
              <w:t>PASA</w:t>
            </w:r>
          </w:p>
        </w:tc>
        <w:tc>
          <w:tcPr>
            <w:tcW w:w="1450" w:type="dxa"/>
          </w:tcPr>
          <w:p>
            <w:pPr>
              <w:pStyle w:val="TableParagraph"/>
              <w:spacing w:line="271" w:lineRule="exact"/>
              <w:ind w:left="9"/>
              <w:jc w:val="center"/>
              <w:rPr>
                <w:sz w:val="24"/>
              </w:rPr>
            </w:pPr>
            <w:r>
              <w:rPr>
                <w:w w:val="99"/>
                <w:sz w:val="24"/>
              </w:rPr>
              <w:t>6</w:t>
            </w:r>
          </w:p>
        </w:tc>
        <w:tc>
          <w:tcPr>
            <w:tcW w:w="1522" w:type="dxa"/>
          </w:tcPr>
          <w:p>
            <w:pPr>
              <w:pStyle w:val="TableParagraph"/>
              <w:spacing w:line="271" w:lineRule="exact"/>
              <w:ind w:left="607" w:right="598"/>
              <w:jc w:val="center"/>
              <w:rPr>
                <w:sz w:val="24"/>
              </w:rPr>
            </w:pPr>
            <w:r>
              <w:rPr>
                <w:sz w:val="24"/>
              </w:rPr>
              <w:t>13</w:t>
            </w:r>
          </w:p>
        </w:tc>
        <w:tc>
          <w:tcPr>
            <w:tcW w:w="1790" w:type="dxa"/>
          </w:tcPr>
          <w:p>
            <w:pPr>
              <w:pStyle w:val="TableParagraph"/>
              <w:spacing w:line="271" w:lineRule="exact"/>
              <w:ind w:left="193" w:right="183"/>
              <w:jc w:val="center"/>
              <w:rPr>
                <w:sz w:val="24"/>
              </w:rPr>
            </w:pPr>
            <w:r>
              <w:rPr>
                <w:sz w:val="24"/>
              </w:rPr>
              <w:t>100</w:t>
            </w:r>
          </w:p>
        </w:tc>
      </w:tr>
      <w:tr>
        <w:trPr>
          <w:trHeight w:val="292" w:hRule="atLeast"/>
        </w:trPr>
        <w:tc>
          <w:tcPr>
            <w:tcW w:w="4426" w:type="dxa"/>
          </w:tcPr>
          <w:p>
            <w:pPr>
              <w:pStyle w:val="TableParagraph"/>
              <w:numPr>
                <w:ilvl w:val="0"/>
                <w:numId w:val="54"/>
              </w:numPr>
              <w:tabs>
                <w:tab w:pos="827" w:val="left" w:leader="none"/>
                <w:tab w:pos="828" w:val="left" w:leader="none"/>
              </w:tabs>
              <w:spacing w:line="272" w:lineRule="exact" w:before="0" w:after="0"/>
              <w:ind w:left="827" w:right="0" w:hanging="360"/>
              <w:jc w:val="left"/>
              <w:rPr>
                <w:sz w:val="24"/>
              </w:rPr>
            </w:pPr>
            <w:r>
              <w:rPr>
                <w:sz w:val="24"/>
              </w:rPr>
              <w:t>FADYC</w:t>
            </w:r>
          </w:p>
        </w:tc>
        <w:tc>
          <w:tcPr>
            <w:tcW w:w="1450" w:type="dxa"/>
          </w:tcPr>
          <w:p>
            <w:pPr>
              <w:pStyle w:val="TableParagraph"/>
              <w:spacing w:line="271" w:lineRule="exact"/>
              <w:ind w:left="504" w:right="494"/>
              <w:jc w:val="center"/>
              <w:rPr>
                <w:sz w:val="24"/>
              </w:rPr>
            </w:pPr>
            <w:r>
              <w:rPr>
                <w:sz w:val="24"/>
              </w:rPr>
              <w:t>30</w:t>
            </w:r>
          </w:p>
        </w:tc>
        <w:tc>
          <w:tcPr>
            <w:tcW w:w="1522" w:type="dxa"/>
          </w:tcPr>
          <w:p>
            <w:pPr>
              <w:pStyle w:val="TableParagraph"/>
              <w:spacing w:line="271" w:lineRule="exact"/>
              <w:ind w:left="8"/>
              <w:jc w:val="center"/>
              <w:rPr>
                <w:sz w:val="24"/>
              </w:rPr>
            </w:pPr>
            <w:r>
              <w:rPr>
                <w:w w:val="99"/>
                <w:sz w:val="24"/>
              </w:rPr>
              <w:t>7</w:t>
            </w:r>
          </w:p>
        </w:tc>
        <w:tc>
          <w:tcPr>
            <w:tcW w:w="1790" w:type="dxa"/>
          </w:tcPr>
          <w:p>
            <w:pPr>
              <w:pStyle w:val="TableParagraph"/>
              <w:spacing w:line="271" w:lineRule="exact"/>
              <w:ind w:left="191" w:right="185"/>
              <w:jc w:val="center"/>
              <w:rPr>
                <w:sz w:val="24"/>
              </w:rPr>
            </w:pPr>
            <w:r>
              <w:rPr>
                <w:sz w:val="24"/>
              </w:rPr>
              <w:t>2000</w:t>
            </w:r>
          </w:p>
        </w:tc>
      </w:tr>
      <w:tr>
        <w:trPr>
          <w:trHeight w:val="292" w:hRule="atLeast"/>
        </w:trPr>
        <w:tc>
          <w:tcPr>
            <w:tcW w:w="4426" w:type="dxa"/>
          </w:tcPr>
          <w:p>
            <w:pPr>
              <w:pStyle w:val="TableParagraph"/>
              <w:numPr>
                <w:ilvl w:val="0"/>
                <w:numId w:val="55"/>
              </w:numPr>
              <w:tabs>
                <w:tab w:pos="827" w:val="left" w:leader="none"/>
                <w:tab w:pos="828" w:val="left" w:leader="none"/>
              </w:tabs>
              <w:spacing w:line="272" w:lineRule="exact" w:before="0" w:after="0"/>
              <w:ind w:left="827" w:right="0" w:hanging="360"/>
              <w:jc w:val="left"/>
              <w:rPr>
                <w:sz w:val="24"/>
              </w:rPr>
            </w:pPr>
            <w:r>
              <w:rPr>
                <w:sz w:val="24"/>
              </w:rPr>
              <w:t>FB</w:t>
            </w:r>
          </w:p>
        </w:tc>
        <w:tc>
          <w:tcPr>
            <w:tcW w:w="1450" w:type="dxa"/>
          </w:tcPr>
          <w:p>
            <w:pPr>
              <w:pStyle w:val="TableParagraph"/>
              <w:spacing w:line="271" w:lineRule="exact"/>
              <w:ind w:left="9"/>
              <w:jc w:val="center"/>
              <w:rPr>
                <w:sz w:val="24"/>
              </w:rPr>
            </w:pPr>
            <w:r>
              <w:rPr>
                <w:w w:val="99"/>
                <w:sz w:val="24"/>
              </w:rPr>
              <w:t>6</w:t>
            </w:r>
          </w:p>
        </w:tc>
        <w:tc>
          <w:tcPr>
            <w:tcW w:w="1522" w:type="dxa"/>
          </w:tcPr>
          <w:p>
            <w:pPr>
              <w:pStyle w:val="TableParagraph"/>
              <w:spacing w:line="271" w:lineRule="exact"/>
              <w:ind w:left="8"/>
              <w:jc w:val="center"/>
              <w:rPr>
                <w:sz w:val="24"/>
              </w:rPr>
            </w:pPr>
            <w:r>
              <w:rPr>
                <w:w w:val="99"/>
                <w:sz w:val="24"/>
              </w:rPr>
              <w:t>2</w:t>
            </w:r>
          </w:p>
        </w:tc>
        <w:tc>
          <w:tcPr>
            <w:tcW w:w="1790" w:type="dxa"/>
          </w:tcPr>
          <w:p>
            <w:pPr>
              <w:pStyle w:val="TableParagraph"/>
              <w:spacing w:line="271" w:lineRule="exact"/>
              <w:ind w:left="193" w:right="183"/>
              <w:jc w:val="center"/>
              <w:rPr>
                <w:sz w:val="24"/>
              </w:rPr>
            </w:pPr>
            <w:r>
              <w:rPr>
                <w:sz w:val="24"/>
              </w:rPr>
              <w:t>30</w:t>
            </w:r>
          </w:p>
        </w:tc>
      </w:tr>
      <w:tr>
        <w:trPr>
          <w:trHeight w:val="292" w:hRule="atLeast"/>
        </w:trPr>
        <w:tc>
          <w:tcPr>
            <w:tcW w:w="4426" w:type="dxa"/>
          </w:tcPr>
          <w:p>
            <w:pPr>
              <w:pStyle w:val="TableParagraph"/>
              <w:numPr>
                <w:ilvl w:val="0"/>
                <w:numId w:val="56"/>
              </w:numPr>
              <w:tabs>
                <w:tab w:pos="827" w:val="left" w:leader="none"/>
                <w:tab w:pos="828" w:val="left" w:leader="none"/>
              </w:tabs>
              <w:spacing w:line="272" w:lineRule="exact" w:before="0" w:after="0"/>
              <w:ind w:left="827" w:right="0" w:hanging="360"/>
              <w:jc w:val="left"/>
              <w:rPr>
                <w:sz w:val="24"/>
              </w:rPr>
            </w:pPr>
            <w:r>
              <w:rPr>
                <w:sz w:val="24"/>
              </w:rPr>
              <w:t>FO.</w:t>
            </w:r>
          </w:p>
        </w:tc>
        <w:tc>
          <w:tcPr>
            <w:tcW w:w="1450" w:type="dxa"/>
          </w:tcPr>
          <w:p>
            <w:pPr>
              <w:pStyle w:val="TableParagraph"/>
              <w:spacing w:line="271" w:lineRule="exact"/>
              <w:ind w:left="9"/>
              <w:jc w:val="center"/>
              <w:rPr>
                <w:sz w:val="24"/>
              </w:rPr>
            </w:pPr>
            <w:r>
              <w:rPr>
                <w:w w:val="99"/>
                <w:sz w:val="24"/>
              </w:rPr>
              <w:t>7</w:t>
            </w:r>
          </w:p>
        </w:tc>
        <w:tc>
          <w:tcPr>
            <w:tcW w:w="1522" w:type="dxa"/>
          </w:tcPr>
          <w:p>
            <w:pPr>
              <w:pStyle w:val="TableParagraph"/>
              <w:spacing w:line="271" w:lineRule="exact"/>
              <w:ind w:left="8"/>
              <w:jc w:val="center"/>
              <w:rPr>
                <w:sz w:val="24"/>
              </w:rPr>
            </w:pPr>
            <w:r>
              <w:rPr>
                <w:w w:val="99"/>
                <w:sz w:val="24"/>
              </w:rPr>
              <w:t>2</w:t>
            </w:r>
          </w:p>
        </w:tc>
        <w:tc>
          <w:tcPr>
            <w:tcW w:w="1790" w:type="dxa"/>
          </w:tcPr>
          <w:p>
            <w:pPr>
              <w:pStyle w:val="TableParagraph"/>
              <w:spacing w:line="271" w:lineRule="exact"/>
              <w:ind w:left="193" w:right="183"/>
              <w:jc w:val="center"/>
              <w:rPr>
                <w:sz w:val="24"/>
              </w:rPr>
            </w:pPr>
            <w:r>
              <w:rPr>
                <w:sz w:val="24"/>
              </w:rPr>
              <w:t>25</w:t>
            </w:r>
          </w:p>
        </w:tc>
      </w:tr>
      <w:tr>
        <w:trPr>
          <w:trHeight w:val="275" w:hRule="atLeast"/>
        </w:trPr>
        <w:tc>
          <w:tcPr>
            <w:tcW w:w="4426" w:type="dxa"/>
          </w:tcPr>
          <w:p>
            <w:pPr>
              <w:pStyle w:val="TableParagraph"/>
              <w:spacing w:line="256" w:lineRule="exact"/>
              <w:ind w:left="1645" w:right="1635"/>
              <w:jc w:val="center"/>
              <w:rPr>
                <w:sz w:val="24"/>
              </w:rPr>
            </w:pPr>
            <w:r>
              <w:rPr>
                <w:sz w:val="24"/>
              </w:rPr>
              <w:t>TOTAL:</w:t>
            </w:r>
          </w:p>
        </w:tc>
        <w:tc>
          <w:tcPr>
            <w:tcW w:w="1450" w:type="dxa"/>
          </w:tcPr>
          <w:p>
            <w:pPr>
              <w:pStyle w:val="TableParagraph"/>
              <w:spacing w:line="256" w:lineRule="exact"/>
              <w:ind w:left="504" w:right="494"/>
              <w:jc w:val="center"/>
              <w:rPr>
                <w:sz w:val="24"/>
              </w:rPr>
            </w:pPr>
            <w:r>
              <w:rPr>
                <w:sz w:val="24"/>
              </w:rPr>
              <w:t>100</w:t>
            </w:r>
          </w:p>
        </w:tc>
        <w:tc>
          <w:tcPr>
            <w:tcW w:w="1522" w:type="dxa"/>
          </w:tcPr>
          <w:p>
            <w:pPr>
              <w:pStyle w:val="TableParagraph"/>
              <w:spacing w:line="256" w:lineRule="exact"/>
              <w:ind w:left="607" w:right="598"/>
              <w:jc w:val="center"/>
              <w:rPr>
                <w:sz w:val="24"/>
              </w:rPr>
            </w:pPr>
            <w:r>
              <w:rPr>
                <w:sz w:val="24"/>
              </w:rPr>
              <w:t>68</w:t>
            </w:r>
          </w:p>
        </w:tc>
        <w:tc>
          <w:tcPr>
            <w:tcW w:w="1790" w:type="dxa"/>
          </w:tcPr>
          <w:p>
            <w:pPr>
              <w:pStyle w:val="TableParagraph"/>
              <w:spacing w:line="256" w:lineRule="exact"/>
              <w:ind w:left="191" w:right="185"/>
              <w:jc w:val="center"/>
              <w:rPr>
                <w:sz w:val="24"/>
              </w:rPr>
            </w:pPr>
            <w:r>
              <w:rPr>
                <w:sz w:val="24"/>
              </w:rPr>
              <w:t>18,105.</w:t>
            </w:r>
          </w:p>
        </w:tc>
      </w:tr>
    </w:tbl>
    <w:p>
      <w:pPr>
        <w:spacing w:after="0" w:line="256" w:lineRule="exact"/>
        <w:jc w:val="center"/>
        <w:rPr>
          <w:sz w:val="24"/>
        </w:rPr>
        <w:sectPr>
          <w:type w:val="continuous"/>
          <w:pgSz w:w="12240" w:h="15840"/>
          <w:pgMar w:top="2720" w:bottom="1580" w:left="820" w:right="580"/>
        </w:sectPr>
      </w:pPr>
    </w:p>
    <w:p>
      <w:pPr>
        <w:pStyle w:val="BodyText"/>
        <w:spacing w:before="3"/>
        <w:rPr>
          <w:b/>
          <w:sz w:val="15"/>
        </w:rPr>
      </w:pPr>
    </w:p>
    <w:p>
      <w:pPr>
        <w:pStyle w:val="ListParagraph"/>
        <w:numPr>
          <w:ilvl w:val="0"/>
          <w:numId w:val="38"/>
        </w:numPr>
        <w:tabs>
          <w:tab w:pos="997" w:val="left" w:leader="none"/>
        </w:tabs>
        <w:spacing w:line="240" w:lineRule="auto" w:before="93" w:after="0"/>
        <w:ind w:left="996" w:right="0" w:hanging="256"/>
        <w:jc w:val="left"/>
        <w:rPr>
          <w:b/>
          <w:sz w:val="23"/>
        </w:rPr>
      </w:pPr>
      <w:r>
        <w:rPr>
          <w:b/>
          <w:sz w:val="23"/>
        </w:rPr>
        <w:t>INTERNACIONALIZACIÓN</w:t>
      </w:r>
    </w:p>
    <w:p>
      <w:pPr>
        <w:pStyle w:val="BodyText"/>
        <w:rPr>
          <w:b/>
          <w:sz w:val="26"/>
        </w:rPr>
      </w:pPr>
    </w:p>
    <w:p>
      <w:pPr>
        <w:pStyle w:val="BodyText"/>
        <w:rPr>
          <w:b/>
          <w:sz w:val="26"/>
        </w:rPr>
      </w:pPr>
    </w:p>
    <w:p>
      <w:pPr>
        <w:pStyle w:val="Heading7"/>
        <w:spacing w:before="172"/>
      </w:pPr>
      <w:r>
        <w:rPr/>
        <w:t>Acreditación internacional</w:t>
      </w:r>
    </w:p>
    <w:p>
      <w:pPr>
        <w:spacing w:line="259" w:lineRule="auto" w:before="2"/>
        <w:ind w:left="882" w:right="1119" w:firstLine="0"/>
        <w:jc w:val="both"/>
        <w:rPr>
          <w:sz w:val="22"/>
        </w:rPr>
      </w:pPr>
      <w:r>
        <w:rPr>
          <w:sz w:val="22"/>
        </w:rPr>
        <w:t>Describir los programas educativos de licenciatura y posgrado acreditados, en proceso y reacreditados por algún organismo internacional. Incluir el nombre del organismo acreditador y su vigencia.</w:t>
      </w:r>
    </w:p>
    <w:p>
      <w:pPr>
        <w:pStyle w:val="BodyText"/>
        <w:spacing w:before="10"/>
        <w:rPr>
          <w:sz w:val="1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697"/>
        <w:gridCol w:w="2722"/>
        <w:gridCol w:w="2213"/>
        <w:gridCol w:w="2196"/>
      </w:tblGrid>
      <w:tr>
        <w:trPr>
          <w:trHeight w:val="506" w:hRule="atLeast"/>
        </w:trPr>
        <w:tc>
          <w:tcPr>
            <w:tcW w:w="1697" w:type="dxa"/>
            <w:tcBorders>
              <w:bottom w:val="single" w:sz="12" w:space="0" w:color="9CC2E4"/>
            </w:tcBorders>
          </w:tcPr>
          <w:p>
            <w:pPr>
              <w:pStyle w:val="TableParagraph"/>
              <w:spacing w:line="250" w:lineRule="exact"/>
              <w:rPr>
                <w:b/>
                <w:sz w:val="22"/>
              </w:rPr>
            </w:pPr>
            <w:r>
              <w:rPr>
                <w:b/>
                <w:sz w:val="22"/>
              </w:rPr>
              <w:t>Programa</w:t>
            </w:r>
          </w:p>
        </w:tc>
        <w:tc>
          <w:tcPr>
            <w:tcW w:w="2722" w:type="dxa"/>
            <w:tcBorders>
              <w:bottom w:val="single" w:sz="12" w:space="0" w:color="9CC2E4"/>
            </w:tcBorders>
          </w:tcPr>
          <w:p>
            <w:pPr>
              <w:pStyle w:val="TableParagraph"/>
              <w:spacing w:line="250" w:lineRule="exact"/>
              <w:rPr>
                <w:b/>
                <w:sz w:val="22"/>
              </w:rPr>
            </w:pPr>
            <w:r>
              <w:rPr>
                <w:b/>
                <w:sz w:val="22"/>
              </w:rPr>
              <w:t>Dependencia</w:t>
            </w:r>
          </w:p>
        </w:tc>
        <w:tc>
          <w:tcPr>
            <w:tcW w:w="2213" w:type="dxa"/>
            <w:tcBorders>
              <w:bottom w:val="single" w:sz="12" w:space="0" w:color="9CC2E4"/>
            </w:tcBorders>
          </w:tcPr>
          <w:p>
            <w:pPr>
              <w:pStyle w:val="TableParagraph"/>
              <w:spacing w:line="252" w:lineRule="exact" w:before="2"/>
              <w:ind w:right="841"/>
              <w:rPr>
                <w:b/>
                <w:sz w:val="22"/>
              </w:rPr>
            </w:pPr>
            <w:r>
              <w:rPr>
                <w:b/>
                <w:sz w:val="22"/>
              </w:rPr>
              <w:t>Organismo Acreditador</w:t>
            </w:r>
          </w:p>
        </w:tc>
        <w:tc>
          <w:tcPr>
            <w:tcW w:w="2196" w:type="dxa"/>
            <w:tcBorders>
              <w:bottom w:val="single" w:sz="12" w:space="0" w:color="9CC2E4"/>
            </w:tcBorders>
          </w:tcPr>
          <w:p>
            <w:pPr>
              <w:pStyle w:val="TableParagraph"/>
              <w:spacing w:line="250" w:lineRule="exact"/>
              <w:rPr>
                <w:b/>
                <w:sz w:val="22"/>
              </w:rPr>
            </w:pPr>
            <w:r>
              <w:rPr>
                <w:b/>
                <w:sz w:val="22"/>
              </w:rPr>
              <w:t>Vigencia</w:t>
            </w:r>
          </w:p>
        </w:tc>
      </w:tr>
      <w:tr>
        <w:trPr>
          <w:trHeight w:val="507" w:hRule="atLeast"/>
        </w:trPr>
        <w:tc>
          <w:tcPr>
            <w:tcW w:w="1697" w:type="dxa"/>
            <w:tcBorders>
              <w:top w:val="single" w:sz="12" w:space="0" w:color="9CC2E4"/>
            </w:tcBorders>
          </w:tcPr>
          <w:p>
            <w:pPr>
              <w:pStyle w:val="TableParagraph"/>
              <w:spacing w:line="252" w:lineRule="exact" w:before="2"/>
              <w:ind w:right="141"/>
              <w:rPr>
                <w:b/>
                <w:sz w:val="22"/>
              </w:rPr>
            </w:pPr>
            <w:r>
              <w:rPr>
                <w:b/>
                <w:sz w:val="22"/>
              </w:rPr>
              <w:t>Licenciatura en Psicología</w:t>
            </w:r>
          </w:p>
        </w:tc>
        <w:tc>
          <w:tcPr>
            <w:tcW w:w="2722" w:type="dxa"/>
            <w:tcBorders>
              <w:top w:val="single" w:sz="12" w:space="0" w:color="9CC2E4"/>
            </w:tcBorders>
          </w:tcPr>
          <w:p>
            <w:pPr>
              <w:pStyle w:val="TableParagraph"/>
              <w:spacing w:line="252" w:lineRule="exact"/>
              <w:rPr>
                <w:sz w:val="22"/>
              </w:rPr>
            </w:pPr>
            <w:r>
              <w:rPr>
                <w:sz w:val="22"/>
              </w:rPr>
              <w:t>Facultad de Psicología</w:t>
            </w:r>
          </w:p>
        </w:tc>
        <w:tc>
          <w:tcPr>
            <w:tcW w:w="2213" w:type="dxa"/>
            <w:tcBorders>
              <w:top w:val="single" w:sz="12" w:space="0" w:color="9CC2E4"/>
            </w:tcBorders>
          </w:tcPr>
          <w:p>
            <w:pPr>
              <w:pStyle w:val="TableParagraph"/>
              <w:spacing w:line="252" w:lineRule="exact"/>
              <w:rPr>
                <w:sz w:val="22"/>
              </w:rPr>
            </w:pPr>
            <w:r>
              <w:rPr>
                <w:sz w:val="22"/>
              </w:rPr>
              <w:t>Acreditacción</w:t>
            </w:r>
          </w:p>
        </w:tc>
        <w:tc>
          <w:tcPr>
            <w:tcW w:w="2196" w:type="dxa"/>
            <w:tcBorders>
              <w:top w:val="single" w:sz="12" w:space="0" w:color="9CC2E4"/>
            </w:tcBorders>
          </w:tcPr>
          <w:p>
            <w:pPr>
              <w:pStyle w:val="TableParagraph"/>
              <w:spacing w:line="252" w:lineRule="exact"/>
              <w:rPr>
                <w:sz w:val="22"/>
              </w:rPr>
            </w:pPr>
            <w:r>
              <w:rPr>
                <w:sz w:val="22"/>
              </w:rPr>
              <w:t>16 de mayo de 2022</w:t>
            </w:r>
          </w:p>
        </w:tc>
      </w:tr>
    </w:tbl>
    <w:p>
      <w:pPr>
        <w:pStyle w:val="BodyText"/>
      </w:pPr>
    </w:p>
    <w:p>
      <w:pPr>
        <w:pStyle w:val="ListParagraph"/>
        <w:numPr>
          <w:ilvl w:val="0"/>
          <w:numId w:val="38"/>
        </w:numPr>
        <w:tabs>
          <w:tab w:pos="1124" w:val="left" w:leader="none"/>
        </w:tabs>
        <w:spacing w:line="240" w:lineRule="auto" w:before="151" w:after="0"/>
        <w:ind w:left="1123" w:right="0" w:hanging="383"/>
        <w:jc w:val="left"/>
        <w:rPr>
          <w:b/>
          <w:sz w:val="23"/>
        </w:rPr>
      </w:pPr>
      <w:r>
        <w:rPr>
          <w:b/>
          <w:sz w:val="23"/>
        </w:rPr>
        <w:t>GESTIÓN INSTITUCIONAL</w:t>
      </w:r>
      <w:r>
        <w:rPr>
          <w:b/>
          <w:spacing w:val="-1"/>
          <w:sz w:val="23"/>
        </w:rPr>
        <w:t> </w:t>
      </w:r>
      <w:r>
        <w:rPr>
          <w:b/>
          <w:sz w:val="23"/>
        </w:rPr>
        <w:t>RESPONSABLE</w:t>
      </w:r>
    </w:p>
    <w:p>
      <w:pPr>
        <w:pStyle w:val="BodyText"/>
        <w:spacing w:before="8"/>
        <w:rPr>
          <w:b/>
          <w:sz w:val="37"/>
        </w:rPr>
      </w:pPr>
    </w:p>
    <w:p>
      <w:pPr>
        <w:spacing w:line="259" w:lineRule="auto" w:before="1"/>
        <w:ind w:left="740" w:right="1118" w:firstLine="0"/>
        <w:jc w:val="both"/>
        <w:rPr>
          <w:sz w:val="23"/>
        </w:rPr>
      </w:pPr>
      <w:r>
        <w:rPr>
          <w:sz w:val="23"/>
        </w:rPr>
        <w:t>Articular los proyectos y las actividades de las diversas dependencias académicas y administrativas de la Facultad, en el desarrollo coherente de un proyecto de promoción social y desarrollo equitativo y sustentable, que recorre transversalmente las funciones de formación de profesionales, científicos y humanistas; de generación, aplicación y difusión del conocimiento y la cultura; la vinculación y la extensión con organismos públicos, sociales y productivos; y la gestión de apoyo al quehacer académico.</w:t>
      </w:r>
    </w:p>
    <w:p>
      <w:pPr>
        <w:pStyle w:val="BodyText"/>
        <w:spacing w:before="10"/>
        <w:rPr>
          <w:sz w:val="20"/>
        </w:rPr>
      </w:pPr>
    </w:p>
    <w:p>
      <w:pPr>
        <w:pStyle w:val="Heading7"/>
        <w:spacing w:line="276" w:lineRule="exact" w:before="0"/>
        <w:jc w:val="both"/>
      </w:pPr>
      <w:r>
        <w:rPr/>
        <w:t>Programa de gestión ambiental y promoción de una cultura de sustentabilidad</w:t>
      </w:r>
    </w:p>
    <w:p>
      <w:pPr>
        <w:spacing w:line="253" w:lineRule="exact" w:before="0"/>
        <w:ind w:left="882" w:right="0" w:firstLine="0"/>
        <w:jc w:val="both"/>
        <w:rPr>
          <w:sz w:val="22"/>
        </w:rPr>
      </w:pPr>
      <w:r>
        <w:rPr>
          <w:sz w:val="22"/>
        </w:rPr>
        <w:t>Informar sobre los avances en el uso eficiente de los recursos.</w:t>
      </w:r>
    </w:p>
    <w:p>
      <w:pPr>
        <w:pStyle w:val="BodyText"/>
        <w:spacing w:before="6"/>
        <w:rPr>
          <w:sz w:val="12"/>
        </w:rPr>
      </w:pPr>
      <w:r>
        <w:rPr/>
        <w:pict>
          <v:shape style="position:absolute;margin-left:85.344002pt;margin-top:9.44744pt;width:441.45pt;height:13.35pt;mso-position-horizontal-relative:page;mso-position-vertical-relative:paragraph;z-index:1592;mso-wrap-distance-left:0;mso-wrap-distance-right:0" type="#_x0000_t202" filled="false" stroked="true" strokeweight=".47998pt" strokecolor="#000000">
            <v:textbox inset="0,0,0,0">
              <w:txbxContent>
                <w:p>
                  <w:pPr>
                    <w:numPr>
                      <w:ilvl w:val="0"/>
                      <w:numId w:val="57"/>
                    </w:numPr>
                    <w:tabs>
                      <w:tab w:pos="823" w:val="left" w:leader="none"/>
                      <w:tab w:pos="824" w:val="left" w:leader="none"/>
                    </w:tabs>
                    <w:spacing w:line="253" w:lineRule="exact" w:before="0"/>
                    <w:ind w:left="823" w:right="0" w:hanging="360"/>
                    <w:jc w:val="left"/>
                    <w:rPr>
                      <w:sz w:val="21"/>
                    </w:rPr>
                  </w:pPr>
                  <w:r>
                    <w:rPr>
                      <w:sz w:val="21"/>
                    </w:rPr>
                    <w:t>Desarrollo de formatos administrativos para el consumo eficiente de</w:t>
                  </w:r>
                  <w:r>
                    <w:rPr>
                      <w:spacing w:val="-14"/>
                      <w:sz w:val="21"/>
                    </w:rPr>
                    <w:t> </w:t>
                  </w:r>
                  <w:r>
                    <w:rPr>
                      <w:sz w:val="21"/>
                    </w:rPr>
                    <w:t>hojas.</w:t>
                  </w:r>
                </w:p>
              </w:txbxContent>
            </v:textbox>
            <v:stroke dashstyle="solid"/>
            <w10:wrap type="topAndBottom"/>
          </v:shape>
        </w:pict>
      </w:r>
    </w:p>
    <w:p>
      <w:pPr>
        <w:pStyle w:val="BodyText"/>
        <w:rPr>
          <w:sz w:val="20"/>
        </w:rPr>
      </w:pPr>
    </w:p>
    <w:p>
      <w:pPr>
        <w:pStyle w:val="BodyText"/>
        <w:spacing w:before="8"/>
        <w:rPr>
          <w:sz w:val="21"/>
        </w:rPr>
      </w:pPr>
    </w:p>
    <w:p>
      <w:pPr>
        <w:pStyle w:val="Heading7"/>
        <w:spacing w:line="276" w:lineRule="exact" w:before="0"/>
      </w:pPr>
      <w:r>
        <w:rPr/>
        <w:t>Capacitación del personal directivo y administrativo</w:t>
      </w:r>
    </w:p>
    <w:p>
      <w:pPr>
        <w:spacing w:line="253" w:lineRule="exact" w:before="0"/>
        <w:ind w:left="882" w:right="0" w:firstLine="0"/>
        <w:jc w:val="left"/>
        <w:rPr>
          <w:sz w:val="22"/>
        </w:rPr>
      </w:pPr>
      <w:r>
        <w:rPr>
          <w:sz w:val="22"/>
        </w:rPr>
        <w:t>Tipo de capacitación incluyendo cantidad y personal involucrado.</w:t>
      </w:r>
    </w:p>
    <w:p>
      <w:pPr>
        <w:pStyle w:val="BodyText"/>
        <w:rPr>
          <w:sz w:val="16"/>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3332"/>
        <w:gridCol w:w="1083"/>
        <w:gridCol w:w="973"/>
        <w:gridCol w:w="694"/>
        <w:gridCol w:w="1083"/>
        <w:gridCol w:w="973"/>
        <w:gridCol w:w="694"/>
      </w:tblGrid>
      <w:tr>
        <w:trPr>
          <w:trHeight w:val="251" w:hRule="atLeast"/>
        </w:trPr>
        <w:tc>
          <w:tcPr>
            <w:tcW w:w="3332" w:type="dxa"/>
            <w:tcBorders>
              <w:bottom w:val="single" w:sz="12" w:space="0" w:color="9CC2E4"/>
            </w:tcBorders>
          </w:tcPr>
          <w:p>
            <w:pPr>
              <w:pStyle w:val="TableParagraph"/>
              <w:ind w:left="0"/>
              <w:rPr>
                <w:rFonts w:ascii="Times New Roman"/>
                <w:sz w:val="18"/>
              </w:rPr>
            </w:pPr>
          </w:p>
        </w:tc>
        <w:tc>
          <w:tcPr>
            <w:tcW w:w="2750" w:type="dxa"/>
            <w:gridSpan w:val="3"/>
            <w:tcBorders>
              <w:bottom w:val="single" w:sz="12" w:space="0" w:color="9CC2E4"/>
            </w:tcBorders>
          </w:tcPr>
          <w:p>
            <w:pPr>
              <w:pStyle w:val="TableParagraph"/>
              <w:spacing w:line="227" w:lineRule="exact"/>
              <w:ind w:left="105"/>
              <w:rPr>
                <w:sz w:val="20"/>
              </w:rPr>
            </w:pPr>
            <w:r>
              <w:rPr>
                <w:sz w:val="20"/>
              </w:rPr>
              <w:t>Sem Nov-Dic 2016</w:t>
            </w:r>
          </w:p>
        </w:tc>
        <w:tc>
          <w:tcPr>
            <w:tcW w:w="2750" w:type="dxa"/>
            <w:gridSpan w:val="3"/>
            <w:tcBorders>
              <w:bottom w:val="single" w:sz="12" w:space="0" w:color="9CC2E4"/>
            </w:tcBorders>
          </w:tcPr>
          <w:p>
            <w:pPr>
              <w:pStyle w:val="TableParagraph"/>
              <w:spacing w:line="227" w:lineRule="exact"/>
              <w:ind w:left="105"/>
              <w:rPr>
                <w:sz w:val="20"/>
              </w:rPr>
            </w:pPr>
            <w:r>
              <w:rPr>
                <w:sz w:val="20"/>
              </w:rPr>
              <w:t>Sem Ene-Jun 2017</w:t>
            </w:r>
          </w:p>
        </w:tc>
      </w:tr>
      <w:tr>
        <w:trPr>
          <w:trHeight w:val="484" w:hRule="atLeast"/>
        </w:trPr>
        <w:tc>
          <w:tcPr>
            <w:tcW w:w="3332" w:type="dxa"/>
            <w:tcBorders>
              <w:top w:val="single" w:sz="12" w:space="0" w:color="9CC2E4"/>
            </w:tcBorders>
          </w:tcPr>
          <w:p>
            <w:pPr>
              <w:pStyle w:val="TableParagraph"/>
              <w:ind w:left="0"/>
              <w:rPr>
                <w:rFonts w:ascii="Times New Roman"/>
                <w:sz w:val="20"/>
              </w:rPr>
            </w:pPr>
          </w:p>
        </w:tc>
        <w:tc>
          <w:tcPr>
            <w:tcW w:w="1083" w:type="dxa"/>
            <w:tcBorders>
              <w:top w:val="single" w:sz="12" w:space="0" w:color="9CC2E4"/>
            </w:tcBorders>
          </w:tcPr>
          <w:p>
            <w:pPr>
              <w:pStyle w:val="TableParagraph"/>
              <w:spacing w:line="227" w:lineRule="exact"/>
              <w:ind w:left="82" w:right="81"/>
              <w:jc w:val="center"/>
              <w:rPr>
                <w:b/>
                <w:sz w:val="20"/>
              </w:rPr>
            </w:pPr>
            <w:r>
              <w:rPr>
                <w:b/>
                <w:sz w:val="20"/>
              </w:rPr>
              <w:t>Hombres</w:t>
            </w:r>
          </w:p>
        </w:tc>
        <w:tc>
          <w:tcPr>
            <w:tcW w:w="973" w:type="dxa"/>
            <w:tcBorders>
              <w:top w:val="single" w:sz="12" w:space="0" w:color="9CC2E4"/>
            </w:tcBorders>
          </w:tcPr>
          <w:p>
            <w:pPr>
              <w:pStyle w:val="TableParagraph"/>
              <w:spacing w:line="227" w:lineRule="exact"/>
              <w:ind w:left="84" w:right="80"/>
              <w:jc w:val="center"/>
              <w:rPr>
                <w:b/>
                <w:sz w:val="20"/>
              </w:rPr>
            </w:pPr>
            <w:r>
              <w:rPr>
                <w:b/>
                <w:sz w:val="20"/>
              </w:rPr>
              <w:t>Mujeres</w:t>
            </w:r>
          </w:p>
        </w:tc>
        <w:tc>
          <w:tcPr>
            <w:tcW w:w="694" w:type="dxa"/>
            <w:tcBorders>
              <w:top w:val="single" w:sz="12" w:space="0" w:color="9CC2E4"/>
            </w:tcBorders>
          </w:tcPr>
          <w:p>
            <w:pPr>
              <w:pStyle w:val="TableParagraph"/>
              <w:spacing w:line="227" w:lineRule="exact"/>
              <w:ind w:left="45" w:right="37"/>
              <w:jc w:val="center"/>
              <w:rPr>
                <w:b/>
                <w:sz w:val="20"/>
              </w:rPr>
            </w:pPr>
            <w:r>
              <w:rPr>
                <w:b/>
                <w:sz w:val="20"/>
              </w:rPr>
              <w:t>Total</w:t>
            </w:r>
          </w:p>
        </w:tc>
        <w:tc>
          <w:tcPr>
            <w:tcW w:w="1083" w:type="dxa"/>
            <w:tcBorders>
              <w:top w:val="single" w:sz="12" w:space="0" w:color="9CC2E4"/>
            </w:tcBorders>
          </w:tcPr>
          <w:p>
            <w:pPr>
              <w:pStyle w:val="TableParagraph"/>
              <w:spacing w:line="227" w:lineRule="exact"/>
              <w:ind w:left="83" w:right="80"/>
              <w:jc w:val="center"/>
              <w:rPr>
                <w:b/>
                <w:sz w:val="20"/>
              </w:rPr>
            </w:pPr>
            <w:r>
              <w:rPr>
                <w:b/>
                <w:sz w:val="20"/>
              </w:rPr>
              <w:t>Hombres</w:t>
            </w:r>
          </w:p>
        </w:tc>
        <w:tc>
          <w:tcPr>
            <w:tcW w:w="973" w:type="dxa"/>
            <w:tcBorders>
              <w:top w:val="single" w:sz="12" w:space="0" w:color="9CC2E4"/>
            </w:tcBorders>
          </w:tcPr>
          <w:p>
            <w:pPr>
              <w:pStyle w:val="TableParagraph"/>
              <w:spacing w:line="227" w:lineRule="exact"/>
              <w:ind w:left="82" w:right="81"/>
              <w:jc w:val="center"/>
              <w:rPr>
                <w:b/>
                <w:sz w:val="20"/>
              </w:rPr>
            </w:pPr>
            <w:r>
              <w:rPr>
                <w:b/>
                <w:sz w:val="20"/>
              </w:rPr>
              <w:t>Mujeres</w:t>
            </w:r>
          </w:p>
        </w:tc>
        <w:tc>
          <w:tcPr>
            <w:tcW w:w="694" w:type="dxa"/>
            <w:tcBorders>
              <w:top w:val="single" w:sz="12" w:space="0" w:color="9CC2E4"/>
            </w:tcBorders>
          </w:tcPr>
          <w:p>
            <w:pPr>
              <w:pStyle w:val="TableParagraph"/>
              <w:spacing w:line="227" w:lineRule="exact"/>
              <w:ind w:left="42" w:right="37"/>
              <w:jc w:val="center"/>
              <w:rPr>
                <w:b/>
                <w:sz w:val="20"/>
              </w:rPr>
            </w:pPr>
            <w:r>
              <w:rPr>
                <w:b/>
                <w:sz w:val="20"/>
              </w:rPr>
              <w:t>Total</w:t>
            </w:r>
          </w:p>
        </w:tc>
      </w:tr>
      <w:tr>
        <w:trPr>
          <w:trHeight w:val="621" w:hRule="atLeast"/>
        </w:trPr>
        <w:tc>
          <w:tcPr>
            <w:tcW w:w="3332" w:type="dxa"/>
          </w:tcPr>
          <w:p>
            <w:pPr>
              <w:pStyle w:val="TableParagraph"/>
              <w:spacing w:line="202" w:lineRule="exact"/>
              <w:rPr>
                <w:b/>
                <w:sz w:val="18"/>
              </w:rPr>
            </w:pPr>
            <w:r>
              <w:rPr>
                <w:b/>
                <w:sz w:val="18"/>
              </w:rPr>
              <w:t>Total de PTC´s que recibieron</w:t>
            </w:r>
          </w:p>
          <w:p>
            <w:pPr>
              <w:pStyle w:val="TableParagraph"/>
              <w:tabs>
                <w:tab w:pos="1428" w:val="left" w:leader="none"/>
                <w:tab w:pos="2260" w:val="left" w:leader="none"/>
                <w:tab w:pos="2699" w:val="left" w:leader="none"/>
              </w:tabs>
              <w:spacing w:line="206" w:lineRule="exact" w:before="6"/>
              <w:ind w:right="100"/>
              <w:rPr>
                <w:b/>
                <w:sz w:val="18"/>
              </w:rPr>
            </w:pPr>
            <w:r>
              <w:rPr>
                <w:b/>
                <w:sz w:val="18"/>
              </w:rPr>
              <w:t>capacitación</w:t>
              <w:tab/>
              <w:t>(incluir</w:t>
              <w:tab/>
              <w:t>en</w:t>
              <w:tab/>
            </w:r>
            <w:r>
              <w:rPr>
                <w:b/>
                <w:spacing w:val="-5"/>
                <w:sz w:val="18"/>
              </w:rPr>
              <w:t>anexo </w:t>
            </w:r>
            <w:r>
              <w:rPr>
                <w:b/>
                <w:sz w:val="18"/>
              </w:rPr>
              <w:t>listado de</w:t>
            </w:r>
            <w:r>
              <w:rPr>
                <w:b/>
                <w:spacing w:val="-3"/>
                <w:sz w:val="18"/>
              </w:rPr>
              <w:t> </w:t>
            </w:r>
            <w:r>
              <w:rPr>
                <w:b/>
                <w:sz w:val="18"/>
              </w:rPr>
              <w:t>nombres)</w:t>
            </w:r>
          </w:p>
        </w:tc>
        <w:tc>
          <w:tcPr>
            <w:tcW w:w="1083" w:type="dxa"/>
          </w:tcPr>
          <w:p>
            <w:pPr>
              <w:pStyle w:val="TableParagraph"/>
              <w:spacing w:line="207" w:lineRule="exact"/>
              <w:ind w:left="0"/>
              <w:jc w:val="center"/>
              <w:rPr>
                <w:sz w:val="18"/>
              </w:rPr>
            </w:pPr>
            <w:r>
              <w:rPr>
                <w:w w:val="99"/>
                <w:sz w:val="18"/>
              </w:rPr>
              <w:t>6</w:t>
            </w:r>
          </w:p>
        </w:tc>
        <w:tc>
          <w:tcPr>
            <w:tcW w:w="973" w:type="dxa"/>
          </w:tcPr>
          <w:p>
            <w:pPr>
              <w:pStyle w:val="TableParagraph"/>
              <w:spacing w:line="207" w:lineRule="exact"/>
              <w:ind w:left="4"/>
              <w:jc w:val="center"/>
              <w:rPr>
                <w:sz w:val="18"/>
              </w:rPr>
            </w:pPr>
            <w:r>
              <w:rPr>
                <w:w w:val="99"/>
                <w:sz w:val="18"/>
              </w:rPr>
              <w:t>4</w:t>
            </w:r>
          </w:p>
        </w:tc>
        <w:tc>
          <w:tcPr>
            <w:tcW w:w="694" w:type="dxa"/>
          </w:tcPr>
          <w:p>
            <w:pPr>
              <w:pStyle w:val="TableParagraph"/>
              <w:spacing w:line="207" w:lineRule="exact"/>
              <w:ind w:left="45" w:right="37"/>
              <w:jc w:val="center"/>
              <w:rPr>
                <w:sz w:val="18"/>
              </w:rPr>
            </w:pPr>
            <w:r>
              <w:rPr>
                <w:sz w:val="18"/>
              </w:rPr>
              <w:t>10</w:t>
            </w:r>
          </w:p>
        </w:tc>
        <w:tc>
          <w:tcPr>
            <w:tcW w:w="1083" w:type="dxa"/>
          </w:tcPr>
          <w:p>
            <w:pPr>
              <w:pStyle w:val="TableParagraph"/>
              <w:spacing w:line="207" w:lineRule="exact"/>
              <w:ind w:left="2"/>
              <w:jc w:val="center"/>
              <w:rPr>
                <w:sz w:val="18"/>
              </w:rPr>
            </w:pPr>
            <w:r>
              <w:rPr>
                <w:w w:val="99"/>
                <w:sz w:val="18"/>
              </w:rPr>
              <w:t>5</w:t>
            </w:r>
          </w:p>
        </w:tc>
        <w:tc>
          <w:tcPr>
            <w:tcW w:w="973" w:type="dxa"/>
          </w:tcPr>
          <w:p>
            <w:pPr>
              <w:pStyle w:val="TableParagraph"/>
              <w:spacing w:line="207" w:lineRule="exact"/>
              <w:ind w:left="1"/>
              <w:jc w:val="center"/>
              <w:rPr>
                <w:sz w:val="18"/>
              </w:rPr>
            </w:pPr>
            <w:r>
              <w:rPr>
                <w:w w:val="99"/>
                <w:sz w:val="18"/>
              </w:rPr>
              <w:t>4</w:t>
            </w:r>
          </w:p>
        </w:tc>
        <w:tc>
          <w:tcPr>
            <w:tcW w:w="694" w:type="dxa"/>
          </w:tcPr>
          <w:p>
            <w:pPr>
              <w:pStyle w:val="TableParagraph"/>
              <w:spacing w:line="207" w:lineRule="exact"/>
              <w:ind w:left="0"/>
              <w:jc w:val="center"/>
              <w:rPr>
                <w:sz w:val="18"/>
              </w:rPr>
            </w:pPr>
            <w:r>
              <w:rPr>
                <w:w w:val="99"/>
                <w:sz w:val="18"/>
              </w:rPr>
              <w:t>9</w:t>
            </w:r>
          </w:p>
        </w:tc>
      </w:tr>
      <w:tr>
        <w:trPr>
          <w:trHeight w:val="621" w:hRule="atLeast"/>
        </w:trPr>
        <w:tc>
          <w:tcPr>
            <w:tcW w:w="3332" w:type="dxa"/>
          </w:tcPr>
          <w:p>
            <w:pPr>
              <w:pStyle w:val="TableParagraph"/>
              <w:spacing w:line="201" w:lineRule="exact"/>
              <w:rPr>
                <w:b/>
                <w:sz w:val="18"/>
              </w:rPr>
            </w:pPr>
            <w:r>
              <w:rPr>
                <w:b/>
                <w:sz w:val="18"/>
              </w:rPr>
              <w:t>Total de profesores de medio tiempo</w:t>
            </w:r>
          </w:p>
          <w:p>
            <w:pPr>
              <w:pStyle w:val="TableParagraph"/>
              <w:spacing w:line="206" w:lineRule="exact" w:before="6"/>
              <w:rPr>
                <w:b/>
                <w:sz w:val="18"/>
              </w:rPr>
            </w:pPr>
            <w:r>
              <w:rPr>
                <w:b/>
                <w:sz w:val="18"/>
              </w:rPr>
              <w:t>que recibieron capacitación (incluir en anexo listado de nombres)</w:t>
            </w:r>
          </w:p>
        </w:tc>
        <w:tc>
          <w:tcPr>
            <w:tcW w:w="1083" w:type="dxa"/>
          </w:tcPr>
          <w:p>
            <w:pPr>
              <w:pStyle w:val="TableParagraph"/>
              <w:spacing w:line="206" w:lineRule="exact"/>
              <w:ind w:left="0"/>
              <w:jc w:val="center"/>
              <w:rPr>
                <w:sz w:val="18"/>
              </w:rPr>
            </w:pPr>
            <w:r>
              <w:rPr>
                <w:w w:val="99"/>
                <w:sz w:val="18"/>
              </w:rPr>
              <w:t>2</w:t>
            </w:r>
          </w:p>
        </w:tc>
        <w:tc>
          <w:tcPr>
            <w:tcW w:w="973" w:type="dxa"/>
          </w:tcPr>
          <w:p>
            <w:pPr>
              <w:pStyle w:val="TableParagraph"/>
              <w:spacing w:line="206" w:lineRule="exact"/>
              <w:ind w:left="4"/>
              <w:jc w:val="center"/>
              <w:rPr>
                <w:sz w:val="18"/>
              </w:rPr>
            </w:pPr>
            <w:r>
              <w:rPr>
                <w:w w:val="99"/>
                <w:sz w:val="18"/>
              </w:rPr>
              <w:t>2</w:t>
            </w:r>
          </w:p>
        </w:tc>
        <w:tc>
          <w:tcPr>
            <w:tcW w:w="694" w:type="dxa"/>
          </w:tcPr>
          <w:p>
            <w:pPr>
              <w:pStyle w:val="TableParagraph"/>
              <w:spacing w:line="206" w:lineRule="exact"/>
              <w:ind w:left="3"/>
              <w:jc w:val="center"/>
              <w:rPr>
                <w:sz w:val="18"/>
              </w:rPr>
            </w:pPr>
            <w:r>
              <w:rPr>
                <w:w w:val="99"/>
                <w:sz w:val="18"/>
              </w:rPr>
              <w:t>4</w:t>
            </w:r>
          </w:p>
        </w:tc>
        <w:tc>
          <w:tcPr>
            <w:tcW w:w="1083" w:type="dxa"/>
          </w:tcPr>
          <w:p>
            <w:pPr>
              <w:pStyle w:val="TableParagraph"/>
              <w:ind w:left="0"/>
              <w:rPr>
                <w:rFonts w:ascii="Times New Roman"/>
                <w:sz w:val="20"/>
              </w:rPr>
            </w:pPr>
          </w:p>
        </w:tc>
        <w:tc>
          <w:tcPr>
            <w:tcW w:w="973" w:type="dxa"/>
          </w:tcPr>
          <w:p>
            <w:pPr>
              <w:pStyle w:val="TableParagraph"/>
              <w:spacing w:line="206" w:lineRule="exact"/>
              <w:ind w:left="1"/>
              <w:jc w:val="center"/>
              <w:rPr>
                <w:sz w:val="18"/>
              </w:rPr>
            </w:pPr>
            <w:r>
              <w:rPr>
                <w:w w:val="99"/>
                <w:sz w:val="18"/>
              </w:rPr>
              <w:t>2</w:t>
            </w:r>
          </w:p>
        </w:tc>
        <w:tc>
          <w:tcPr>
            <w:tcW w:w="694" w:type="dxa"/>
          </w:tcPr>
          <w:p>
            <w:pPr>
              <w:pStyle w:val="TableParagraph"/>
              <w:spacing w:line="206" w:lineRule="exact"/>
              <w:ind w:left="0"/>
              <w:jc w:val="center"/>
              <w:rPr>
                <w:sz w:val="18"/>
              </w:rPr>
            </w:pPr>
            <w:r>
              <w:rPr>
                <w:w w:val="99"/>
                <w:sz w:val="18"/>
              </w:rPr>
              <w:t>2</w:t>
            </w:r>
          </w:p>
        </w:tc>
      </w:tr>
      <w:tr>
        <w:trPr>
          <w:trHeight w:val="621" w:hRule="atLeast"/>
        </w:trPr>
        <w:tc>
          <w:tcPr>
            <w:tcW w:w="3332" w:type="dxa"/>
          </w:tcPr>
          <w:p>
            <w:pPr>
              <w:pStyle w:val="TableParagraph"/>
              <w:rPr>
                <w:b/>
                <w:sz w:val="18"/>
              </w:rPr>
            </w:pPr>
            <w:r>
              <w:rPr>
                <w:b/>
                <w:sz w:val="18"/>
              </w:rPr>
              <w:t>Total de profesores por horas que recibieron capacitación (incluir en</w:t>
            </w:r>
          </w:p>
          <w:p>
            <w:pPr>
              <w:pStyle w:val="TableParagraph"/>
              <w:spacing w:line="192" w:lineRule="exact"/>
              <w:rPr>
                <w:b/>
                <w:sz w:val="18"/>
              </w:rPr>
            </w:pPr>
            <w:r>
              <w:rPr>
                <w:b/>
                <w:sz w:val="18"/>
              </w:rPr>
              <w:t>anexo listado de nombres)</w:t>
            </w:r>
          </w:p>
        </w:tc>
        <w:tc>
          <w:tcPr>
            <w:tcW w:w="1083" w:type="dxa"/>
          </w:tcPr>
          <w:p>
            <w:pPr>
              <w:pStyle w:val="TableParagraph"/>
              <w:spacing w:line="206" w:lineRule="exact"/>
              <w:ind w:left="0"/>
              <w:jc w:val="center"/>
              <w:rPr>
                <w:sz w:val="18"/>
              </w:rPr>
            </w:pPr>
            <w:r>
              <w:rPr>
                <w:w w:val="99"/>
                <w:sz w:val="18"/>
              </w:rPr>
              <w:t>8</w:t>
            </w:r>
          </w:p>
        </w:tc>
        <w:tc>
          <w:tcPr>
            <w:tcW w:w="973" w:type="dxa"/>
          </w:tcPr>
          <w:p>
            <w:pPr>
              <w:pStyle w:val="TableParagraph"/>
              <w:spacing w:line="206" w:lineRule="exact"/>
              <w:ind w:left="4"/>
              <w:jc w:val="center"/>
              <w:rPr>
                <w:sz w:val="18"/>
              </w:rPr>
            </w:pPr>
            <w:r>
              <w:rPr>
                <w:w w:val="99"/>
                <w:sz w:val="18"/>
              </w:rPr>
              <w:t>6</w:t>
            </w:r>
          </w:p>
        </w:tc>
        <w:tc>
          <w:tcPr>
            <w:tcW w:w="694" w:type="dxa"/>
          </w:tcPr>
          <w:p>
            <w:pPr>
              <w:pStyle w:val="TableParagraph"/>
              <w:spacing w:line="206" w:lineRule="exact"/>
              <w:ind w:left="45" w:right="37"/>
              <w:jc w:val="center"/>
              <w:rPr>
                <w:sz w:val="18"/>
              </w:rPr>
            </w:pPr>
            <w:r>
              <w:rPr>
                <w:sz w:val="18"/>
              </w:rPr>
              <w:t>14</w:t>
            </w:r>
          </w:p>
        </w:tc>
        <w:tc>
          <w:tcPr>
            <w:tcW w:w="1083" w:type="dxa"/>
          </w:tcPr>
          <w:p>
            <w:pPr>
              <w:pStyle w:val="TableParagraph"/>
              <w:spacing w:line="206" w:lineRule="exact"/>
              <w:ind w:left="2"/>
              <w:jc w:val="center"/>
              <w:rPr>
                <w:sz w:val="18"/>
              </w:rPr>
            </w:pPr>
            <w:r>
              <w:rPr>
                <w:w w:val="99"/>
                <w:sz w:val="18"/>
              </w:rPr>
              <w:t>6</w:t>
            </w:r>
          </w:p>
        </w:tc>
        <w:tc>
          <w:tcPr>
            <w:tcW w:w="973" w:type="dxa"/>
          </w:tcPr>
          <w:p>
            <w:pPr>
              <w:pStyle w:val="TableParagraph"/>
              <w:spacing w:line="206" w:lineRule="exact"/>
              <w:ind w:left="1"/>
              <w:jc w:val="center"/>
              <w:rPr>
                <w:sz w:val="18"/>
              </w:rPr>
            </w:pPr>
            <w:r>
              <w:rPr>
                <w:w w:val="99"/>
                <w:sz w:val="18"/>
              </w:rPr>
              <w:t>3</w:t>
            </w:r>
          </w:p>
        </w:tc>
        <w:tc>
          <w:tcPr>
            <w:tcW w:w="694" w:type="dxa"/>
          </w:tcPr>
          <w:p>
            <w:pPr>
              <w:pStyle w:val="TableParagraph"/>
              <w:spacing w:line="206" w:lineRule="exact"/>
              <w:ind w:left="0"/>
              <w:jc w:val="center"/>
              <w:rPr>
                <w:sz w:val="18"/>
              </w:rPr>
            </w:pPr>
            <w:r>
              <w:rPr>
                <w:w w:val="99"/>
                <w:sz w:val="18"/>
              </w:rPr>
              <w:t>9</w:t>
            </w:r>
          </w:p>
        </w:tc>
      </w:tr>
      <w:tr>
        <w:trPr>
          <w:trHeight w:val="205" w:hRule="atLeast"/>
        </w:trPr>
        <w:tc>
          <w:tcPr>
            <w:tcW w:w="3332" w:type="dxa"/>
          </w:tcPr>
          <w:p>
            <w:pPr>
              <w:pStyle w:val="TableParagraph"/>
              <w:spacing w:line="186" w:lineRule="exact"/>
              <w:rPr>
                <w:sz w:val="18"/>
              </w:rPr>
            </w:pPr>
            <w:r>
              <w:rPr>
                <w:sz w:val="18"/>
              </w:rPr>
              <w:t>Totales</w:t>
            </w:r>
          </w:p>
        </w:tc>
        <w:tc>
          <w:tcPr>
            <w:tcW w:w="1083" w:type="dxa"/>
          </w:tcPr>
          <w:p>
            <w:pPr>
              <w:pStyle w:val="TableParagraph"/>
              <w:spacing w:line="186" w:lineRule="exact"/>
              <w:ind w:left="83" w:right="77"/>
              <w:jc w:val="center"/>
              <w:rPr>
                <w:sz w:val="18"/>
              </w:rPr>
            </w:pPr>
            <w:r>
              <w:rPr>
                <w:sz w:val="18"/>
              </w:rPr>
              <w:t>16</w:t>
            </w:r>
          </w:p>
        </w:tc>
        <w:tc>
          <w:tcPr>
            <w:tcW w:w="973" w:type="dxa"/>
          </w:tcPr>
          <w:p>
            <w:pPr>
              <w:pStyle w:val="TableParagraph"/>
              <w:spacing w:line="186" w:lineRule="exact"/>
              <w:ind w:left="84" w:right="74"/>
              <w:jc w:val="center"/>
              <w:rPr>
                <w:sz w:val="18"/>
              </w:rPr>
            </w:pPr>
            <w:r>
              <w:rPr>
                <w:sz w:val="18"/>
              </w:rPr>
              <w:t>12</w:t>
            </w:r>
          </w:p>
        </w:tc>
        <w:tc>
          <w:tcPr>
            <w:tcW w:w="694" w:type="dxa"/>
          </w:tcPr>
          <w:p>
            <w:pPr>
              <w:pStyle w:val="TableParagraph"/>
              <w:spacing w:line="186" w:lineRule="exact"/>
              <w:ind w:left="45" w:right="37"/>
              <w:jc w:val="center"/>
              <w:rPr>
                <w:b/>
                <w:sz w:val="18"/>
              </w:rPr>
            </w:pPr>
            <w:r>
              <w:rPr>
                <w:b/>
                <w:sz w:val="18"/>
              </w:rPr>
              <w:t>28</w:t>
            </w:r>
          </w:p>
        </w:tc>
        <w:tc>
          <w:tcPr>
            <w:tcW w:w="1083" w:type="dxa"/>
          </w:tcPr>
          <w:p>
            <w:pPr>
              <w:pStyle w:val="TableParagraph"/>
              <w:spacing w:line="186" w:lineRule="exact"/>
              <w:ind w:left="83" w:right="76"/>
              <w:jc w:val="center"/>
              <w:rPr>
                <w:sz w:val="18"/>
              </w:rPr>
            </w:pPr>
            <w:r>
              <w:rPr>
                <w:sz w:val="18"/>
              </w:rPr>
              <w:t>11</w:t>
            </w:r>
          </w:p>
        </w:tc>
        <w:tc>
          <w:tcPr>
            <w:tcW w:w="973" w:type="dxa"/>
          </w:tcPr>
          <w:p>
            <w:pPr>
              <w:pStyle w:val="TableParagraph"/>
              <w:spacing w:line="186" w:lineRule="exact"/>
              <w:ind w:left="1"/>
              <w:jc w:val="center"/>
              <w:rPr>
                <w:sz w:val="18"/>
              </w:rPr>
            </w:pPr>
            <w:r>
              <w:rPr>
                <w:w w:val="99"/>
                <w:sz w:val="18"/>
              </w:rPr>
              <w:t>9</w:t>
            </w:r>
          </w:p>
        </w:tc>
        <w:tc>
          <w:tcPr>
            <w:tcW w:w="694" w:type="dxa"/>
          </w:tcPr>
          <w:p>
            <w:pPr>
              <w:pStyle w:val="TableParagraph"/>
              <w:spacing w:line="186" w:lineRule="exact"/>
              <w:ind w:left="42" w:right="37"/>
              <w:jc w:val="center"/>
              <w:rPr>
                <w:sz w:val="18"/>
              </w:rPr>
            </w:pPr>
            <w:r>
              <w:rPr>
                <w:sz w:val="18"/>
              </w:rPr>
              <w:t>20</w:t>
            </w:r>
          </w:p>
        </w:tc>
      </w:tr>
    </w:tbl>
    <w:p>
      <w:pPr>
        <w:spacing w:after="0" w:line="186" w:lineRule="exact"/>
        <w:jc w:val="center"/>
        <w:rPr>
          <w:sz w:val="18"/>
        </w:rPr>
        <w:sectPr>
          <w:pgSz w:w="12240" w:h="15840"/>
          <w:pgMar w:header="713" w:footer="76" w:top="2000" w:bottom="340" w:left="820" w:right="580"/>
        </w:sectPr>
      </w:pPr>
    </w:p>
    <w:p>
      <w:pPr>
        <w:pStyle w:val="BodyText"/>
        <w:spacing w:before="3"/>
        <w:rPr>
          <w:sz w:val="15"/>
        </w:rPr>
      </w:pPr>
    </w:p>
    <w:p>
      <w:pPr>
        <w:spacing w:before="93"/>
        <w:ind w:left="882" w:right="0" w:firstLine="0"/>
        <w:jc w:val="left"/>
        <w:rPr>
          <w:b/>
          <w:sz w:val="20"/>
        </w:rPr>
      </w:pPr>
      <w:r>
        <w:rPr>
          <w:b/>
          <w:sz w:val="20"/>
        </w:rPr>
        <w:t>Cursos y talleres de capacitación curricular:</w:t>
      </w:r>
    </w:p>
    <w:p>
      <w:pPr>
        <w:pStyle w:val="BodyText"/>
        <w:spacing w:before="10"/>
        <w:rPr>
          <w:b/>
          <w:sz w:val="15"/>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352"/>
        <w:gridCol w:w="2665"/>
        <w:gridCol w:w="1813"/>
      </w:tblGrid>
      <w:tr>
        <w:trPr>
          <w:trHeight w:val="229" w:hRule="atLeast"/>
        </w:trPr>
        <w:tc>
          <w:tcPr>
            <w:tcW w:w="4352" w:type="dxa"/>
            <w:tcBorders>
              <w:bottom w:val="single" w:sz="12" w:space="0" w:color="9CC2E4"/>
            </w:tcBorders>
          </w:tcPr>
          <w:p>
            <w:pPr>
              <w:pStyle w:val="TableParagraph"/>
              <w:spacing w:line="210" w:lineRule="exact"/>
              <w:ind w:left="124" w:right="119"/>
              <w:jc w:val="center"/>
              <w:rPr>
                <w:b/>
                <w:sz w:val="20"/>
              </w:rPr>
            </w:pPr>
            <w:r>
              <w:rPr>
                <w:b/>
                <w:sz w:val="20"/>
              </w:rPr>
              <w:t>Evento</w:t>
            </w:r>
          </w:p>
        </w:tc>
        <w:tc>
          <w:tcPr>
            <w:tcW w:w="2665" w:type="dxa"/>
            <w:tcBorders>
              <w:bottom w:val="single" w:sz="12" w:space="0" w:color="9CC2E4"/>
            </w:tcBorders>
          </w:tcPr>
          <w:p>
            <w:pPr>
              <w:pStyle w:val="TableParagraph"/>
              <w:spacing w:line="210" w:lineRule="exact"/>
              <w:ind w:left="314" w:right="311"/>
              <w:jc w:val="center"/>
              <w:rPr>
                <w:b/>
                <w:sz w:val="20"/>
              </w:rPr>
            </w:pPr>
            <w:r>
              <w:rPr>
                <w:b/>
                <w:sz w:val="20"/>
              </w:rPr>
              <w:t>Fecha</w:t>
            </w:r>
          </w:p>
        </w:tc>
        <w:tc>
          <w:tcPr>
            <w:tcW w:w="1813" w:type="dxa"/>
            <w:tcBorders>
              <w:bottom w:val="single" w:sz="12" w:space="0" w:color="9CC2E4"/>
            </w:tcBorders>
          </w:tcPr>
          <w:p>
            <w:pPr>
              <w:pStyle w:val="TableParagraph"/>
              <w:spacing w:line="210" w:lineRule="exact"/>
              <w:ind w:left="397"/>
              <w:rPr>
                <w:b/>
                <w:sz w:val="20"/>
              </w:rPr>
            </w:pPr>
            <w:r>
              <w:rPr>
                <w:b/>
                <w:sz w:val="20"/>
              </w:rPr>
              <w:t>Asistentes</w:t>
            </w:r>
          </w:p>
        </w:tc>
      </w:tr>
      <w:tr>
        <w:trPr>
          <w:trHeight w:val="2783" w:hRule="atLeast"/>
        </w:trPr>
        <w:tc>
          <w:tcPr>
            <w:tcW w:w="4352" w:type="dxa"/>
            <w:tcBorders>
              <w:top w:val="single" w:sz="12" w:space="0" w:color="9CC2E4"/>
            </w:tcBorders>
          </w:tcPr>
          <w:p>
            <w:pPr>
              <w:pStyle w:val="TableParagraph"/>
              <w:ind w:left="131" w:right="119"/>
              <w:jc w:val="center"/>
              <w:rPr>
                <w:sz w:val="22"/>
              </w:rPr>
            </w:pPr>
            <w:r>
              <w:rPr>
                <w:sz w:val="22"/>
              </w:rPr>
              <w:t>EC0076 Evaluación de la competencia de candidatos con base en Estándares de Competencia.</w:t>
            </w:r>
          </w:p>
          <w:p>
            <w:pPr>
              <w:pStyle w:val="TableParagraph"/>
              <w:spacing w:before="9"/>
              <w:ind w:left="0"/>
              <w:rPr>
                <w:b/>
                <w:sz w:val="21"/>
              </w:rPr>
            </w:pPr>
          </w:p>
          <w:p>
            <w:pPr>
              <w:pStyle w:val="TableParagraph"/>
              <w:ind w:left="167" w:right="157" w:firstLine="1"/>
              <w:jc w:val="center"/>
              <w:rPr>
                <w:sz w:val="22"/>
              </w:rPr>
            </w:pPr>
            <w:r>
              <w:rPr>
                <w:sz w:val="22"/>
              </w:rPr>
              <w:t>EC0688 Facilitación de los procesos de aprendizaje de nivel superior basados en programas curriculares por competencia</w:t>
            </w:r>
          </w:p>
          <w:p>
            <w:pPr>
              <w:pStyle w:val="TableParagraph"/>
              <w:spacing w:before="1"/>
              <w:ind w:left="0"/>
              <w:rPr>
                <w:b/>
                <w:sz w:val="22"/>
              </w:rPr>
            </w:pPr>
          </w:p>
          <w:p>
            <w:pPr>
              <w:pStyle w:val="TableParagraph"/>
              <w:spacing w:before="1"/>
              <w:ind w:left="131" w:right="119"/>
              <w:jc w:val="center"/>
              <w:rPr>
                <w:sz w:val="22"/>
              </w:rPr>
            </w:pPr>
            <w:r>
              <w:rPr>
                <w:sz w:val="22"/>
              </w:rPr>
              <w:t>Taller Construcción de lugares de trabajo saludables. Por Dr. Samuel Silvestre</w:t>
            </w:r>
          </w:p>
          <w:p>
            <w:pPr>
              <w:pStyle w:val="TableParagraph"/>
              <w:spacing w:line="234" w:lineRule="exact"/>
              <w:ind w:left="128" w:right="119"/>
              <w:jc w:val="center"/>
              <w:rPr>
                <w:sz w:val="22"/>
              </w:rPr>
            </w:pPr>
            <w:r>
              <w:rPr>
                <w:sz w:val="22"/>
              </w:rPr>
              <w:t>Antunes</w:t>
            </w:r>
          </w:p>
        </w:tc>
        <w:tc>
          <w:tcPr>
            <w:tcW w:w="2665" w:type="dxa"/>
            <w:tcBorders>
              <w:top w:val="single" w:sz="12" w:space="0" w:color="9CC2E4"/>
            </w:tcBorders>
          </w:tcPr>
          <w:p>
            <w:pPr>
              <w:pStyle w:val="TableParagraph"/>
              <w:spacing w:line="252" w:lineRule="exact"/>
              <w:ind w:left="319" w:right="311"/>
              <w:jc w:val="center"/>
              <w:rPr>
                <w:sz w:val="22"/>
              </w:rPr>
            </w:pPr>
            <w:r>
              <w:rPr>
                <w:sz w:val="22"/>
              </w:rPr>
              <w:t>Octubre 17 2016 - 9</w:t>
            </w:r>
          </w:p>
          <w:p>
            <w:pPr>
              <w:pStyle w:val="TableParagraph"/>
              <w:spacing w:line="252" w:lineRule="exact"/>
              <w:ind w:left="321" w:right="310"/>
              <w:jc w:val="center"/>
              <w:rPr>
                <w:sz w:val="22"/>
              </w:rPr>
            </w:pPr>
            <w:r>
              <w:rPr>
                <w:sz w:val="22"/>
              </w:rPr>
              <w:t>Diciembre 2017</w:t>
            </w:r>
          </w:p>
          <w:p>
            <w:pPr>
              <w:pStyle w:val="TableParagraph"/>
              <w:ind w:left="0"/>
              <w:rPr>
                <w:b/>
                <w:sz w:val="24"/>
              </w:rPr>
            </w:pPr>
          </w:p>
          <w:p>
            <w:pPr>
              <w:pStyle w:val="TableParagraph"/>
              <w:spacing w:before="10"/>
              <w:ind w:left="0"/>
              <w:rPr>
                <w:b/>
                <w:sz w:val="19"/>
              </w:rPr>
            </w:pPr>
          </w:p>
          <w:p>
            <w:pPr>
              <w:pStyle w:val="TableParagraph"/>
              <w:spacing w:before="1"/>
              <w:ind w:left="319" w:right="311"/>
              <w:jc w:val="center"/>
              <w:rPr>
                <w:sz w:val="22"/>
              </w:rPr>
            </w:pPr>
            <w:r>
              <w:rPr>
                <w:sz w:val="22"/>
              </w:rPr>
              <w:t>Octubre 17 2016 - 9</w:t>
            </w:r>
          </w:p>
          <w:p>
            <w:pPr>
              <w:pStyle w:val="TableParagraph"/>
              <w:spacing w:before="1"/>
              <w:ind w:left="321" w:right="310"/>
              <w:jc w:val="center"/>
              <w:rPr>
                <w:sz w:val="22"/>
              </w:rPr>
            </w:pPr>
            <w:r>
              <w:rPr>
                <w:sz w:val="22"/>
              </w:rPr>
              <w:t>Diciembre 2017</w:t>
            </w:r>
          </w:p>
          <w:p>
            <w:pPr>
              <w:pStyle w:val="TableParagraph"/>
              <w:ind w:left="0"/>
              <w:rPr>
                <w:b/>
                <w:sz w:val="24"/>
              </w:rPr>
            </w:pPr>
          </w:p>
          <w:p>
            <w:pPr>
              <w:pStyle w:val="TableParagraph"/>
              <w:ind w:left="0"/>
              <w:rPr>
                <w:b/>
                <w:sz w:val="24"/>
              </w:rPr>
            </w:pPr>
          </w:p>
          <w:p>
            <w:pPr>
              <w:pStyle w:val="TableParagraph"/>
              <w:spacing w:before="206"/>
              <w:ind w:left="321" w:right="311"/>
              <w:jc w:val="center"/>
              <w:rPr>
                <w:sz w:val="22"/>
              </w:rPr>
            </w:pPr>
            <w:r>
              <w:rPr>
                <w:sz w:val="22"/>
              </w:rPr>
              <w:t>21 Septiembre 2017</w:t>
            </w:r>
          </w:p>
        </w:tc>
        <w:tc>
          <w:tcPr>
            <w:tcW w:w="1813" w:type="dxa"/>
            <w:tcBorders>
              <w:top w:val="single" w:sz="12" w:space="0" w:color="9CC2E4"/>
            </w:tcBorders>
          </w:tcPr>
          <w:p>
            <w:pPr>
              <w:pStyle w:val="TableParagraph"/>
              <w:spacing w:line="252" w:lineRule="exact"/>
              <w:ind w:left="761" w:right="756"/>
              <w:jc w:val="center"/>
              <w:rPr>
                <w:sz w:val="22"/>
              </w:rPr>
            </w:pPr>
            <w:r>
              <w:rPr>
                <w:sz w:val="22"/>
              </w:rPr>
              <w:t>14</w:t>
            </w:r>
          </w:p>
          <w:p>
            <w:pPr>
              <w:pStyle w:val="TableParagraph"/>
              <w:ind w:left="0"/>
              <w:rPr>
                <w:b/>
                <w:sz w:val="24"/>
              </w:rPr>
            </w:pPr>
          </w:p>
          <w:p>
            <w:pPr>
              <w:pStyle w:val="TableParagraph"/>
              <w:ind w:left="0"/>
              <w:rPr>
                <w:b/>
                <w:sz w:val="24"/>
              </w:rPr>
            </w:pPr>
          </w:p>
          <w:p>
            <w:pPr>
              <w:pStyle w:val="TableParagraph"/>
              <w:spacing w:before="205"/>
              <w:ind w:left="761" w:right="756"/>
              <w:jc w:val="center"/>
              <w:rPr>
                <w:sz w:val="22"/>
              </w:rPr>
            </w:pPr>
            <w:r>
              <w:rPr>
                <w:sz w:val="22"/>
              </w:rPr>
              <w:t>14</w:t>
            </w:r>
          </w:p>
          <w:p>
            <w:pPr>
              <w:pStyle w:val="TableParagraph"/>
              <w:ind w:left="0"/>
              <w:rPr>
                <w:b/>
                <w:sz w:val="24"/>
              </w:rPr>
            </w:pPr>
          </w:p>
          <w:p>
            <w:pPr>
              <w:pStyle w:val="TableParagraph"/>
              <w:ind w:left="0"/>
              <w:rPr>
                <w:b/>
                <w:sz w:val="24"/>
              </w:rPr>
            </w:pPr>
          </w:p>
          <w:p>
            <w:pPr>
              <w:pStyle w:val="TableParagraph"/>
              <w:ind w:left="0"/>
              <w:rPr>
                <w:b/>
                <w:sz w:val="24"/>
              </w:rPr>
            </w:pPr>
          </w:p>
          <w:p>
            <w:pPr>
              <w:pStyle w:val="TableParagraph"/>
              <w:spacing w:before="185"/>
              <w:ind w:left="761" w:right="756"/>
              <w:jc w:val="center"/>
              <w:rPr>
                <w:sz w:val="22"/>
              </w:rPr>
            </w:pPr>
            <w:r>
              <w:rPr>
                <w:sz w:val="22"/>
              </w:rPr>
              <w:t>20</w:t>
            </w:r>
          </w:p>
        </w:tc>
      </w:tr>
    </w:tbl>
    <w:p>
      <w:pPr>
        <w:pStyle w:val="BodyText"/>
        <w:spacing w:before="6"/>
        <w:rPr>
          <w:b/>
          <w:sz w:val="19"/>
        </w:rPr>
      </w:pPr>
    </w:p>
    <w:p>
      <w:pPr>
        <w:spacing w:before="0"/>
        <w:ind w:left="882" w:right="0" w:firstLine="0"/>
        <w:jc w:val="left"/>
        <w:rPr>
          <w:b/>
          <w:sz w:val="20"/>
        </w:rPr>
      </w:pPr>
      <w:r>
        <w:rPr>
          <w:b/>
          <w:sz w:val="20"/>
        </w:rPr>
        <w:t>Maestros Participantes:</w:t>
      </w:r>
    </w:p>
    <w:p>
      <w:pPr>
        <w:pStyle w:val="BodyText"/>
        <w:spacing w:before="2"/>
        <w:rPr>
          <w:b/>
          <w:sz w:val="20"/>
        </w:rPr>
      </w:pPr>
    </w:p>
    <w:p>
      <w:pPr>
        <w:pStyle w:val="ListParagraph"/>
        <w:numPr>
          <w:ilvl w:val="0"/>
          <w:numId w:val="58"/>
        </w:numPr>
        <w:tabs>
          <w:tab w:pos="1602" w:val="left" w:leader="none"/>
        </w:tabs>
        <w:spacing w:line="261" w:lineRule="auto" w:before="0" w:after="0"/>
        <w:ind w:left="1602" w:right="1129" w:hanging="360"/>
        <w:jc w:val="left"/>
        <w:rPr>
          <w:b/>
          <w:sz w:val="24"/>
        </w:rPr>
      </w:pPr>
      <w:r>
        <w:rPr>
          <w:b/>
          <w:sz w:val="20"/>
        </w:rPr>
        <w:t>EC0076 Evaluación de la competencia de candidatos con base en Estándares de Competencia.</w:t>
      </w:r>
    </w:p>
    <w:p>
      <w:pPr>
        <w:pStyle w:val="ListParagraph"/>
        <w:numPr>
          <w:ilvl w:val="0"/>
          <w:numId w:val="58"/>
        </w:numPr>
        <w:tabs>
          <w:tab w:pos="1602" w:val="left" w:leader="none"/>
        </w:tabs>
        <w:spacing w:line="230" w:lineRule="auto" w:before="24" w:after="0"/>
        <w:ind w:left="1602" w:right="1128" w:hanging="360"/>
        <w:jc w:val="left"/>
        <w:rPr>
          <w:b/>
          <w:sz w:val="24"/>
        </w:rPr>
      </w:pPr>
      <w:r>
        <w:rPr>
          <w:b/>
          <w:sz w:val="20"/>
        </w:rPr>
        <w:t>EC0688 Facilitación de los procesos de aprendizaje de nivel superior basados en programas curriculares por</w:t>
      </w:r>
      <w:r>
        <w:rPr>
          <w:b/>
          <w:spacing w:val="-4"/>
          <w:sz w:val="20"/>
        </w:rPr>
        <w:t> </w:t>
      </w:r>
      <w:r>
        <w:rPr>
          <w:b/>
          <w:sz w:val="20"/>
        </w:rPr>
        <w:t>competencia</w:t>
      </w:r>
    </w:p>
    <w:p>
      <w:pPr>
        <w:pStyle w:val="BodyText"/>
        <w:spacing w:before="4"/>
        <w:rPr>
          <w:b/>
          <w:sz w:val="20"/>
        </w:rPr>
      </w:pPr>
    </w:p>
    <w:p>
      <w:pPr>
        <w:spacing w:before="0"/>
        <w:ind w:left="882" w:right="0" w:firstLine="0"/>
        <w:jc w:val="left"/>
        <w:rPr>
          <w:sz w:val="20"/>
        </w:rPr>
      </w:pPr>
      <w:r>
        <w:rPr>
          <w:sz w:val="20"/>
        </w:rPr>
        <w:t>Octubre-Diciembre 2017.</w:t>
      </w:r>
    </w:p>
    <w:p>
      <w:pPr>
        <w:pStyle w:val="BodyText"/>
        <w:spacing w:before="1"/>
        <w:rPr>
          <w:sz w:val="20"/>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766"/>
        <w:gridCol w:w="831"/>
        <w:gridCol w:w="4545"/>
        <w:gridCol w:w="2689"/>
      </w:tblGrid>
      <w:tr>
        <w:trPr>
          <w:trHeight w:val="230" w:hRule="atLeast"/>
        </w:trPr>
        <w:tc>
          <w:tcPr>
            <w:tcW w:w="766" w:type="dxa"/>
            <w:tcBorders>
              <w:bottom w:val="single" w:sz="12" w:space="0" w:color="9CC2E4"/>
            </w:tcBorders>
          </w:tcPr>
          <w:p>
            <w:pPr>
              <w:pStyle w:val="TableParagraph"/>
              <w:spacing w:line="210" w:lineRule="exact"/>
              <w:rPr>
                <w:b/>
                <w:sz w:val="20"/>
              </w:rPr>
            </w:pPr>
            <w:r>
              <w:rPr>
                <w:b/>
                <w:sz w:val="20"/>
              </w:rPr>
              <w:t>Nº</w:t>
            </w:r>
          </w:p>
        </w:tc>
        <w:tc>
          <w:tcPr>
            <w:tcW w:w="831" w:type="dxa"/>
            <w:tcBorders>
              <w:bottom w:val="single" w:sz="12" w:space="0" w:color="9CC2E4"/>
            </w:tcBorders>
          </w:tcPr>
          <w:p>
            <w:pPr>
              <w:pStyle w:val="TableParagraph"/>
              <w:spacing w:line="210" w:lineRule="exact"/>
              <w:rPr>
                <w:b/>
                <w:sz w:val="20"/>
              </w:rPr>
            </w:pPr>
            <w:r>
              <w:rPr>
                <w:b/>
                <w:sz w:val="20"/>
              </w:rPr>
              <w:t>Grado</w:t>
            </w:r>
          </w:p>
        </w:tc>
        <w:tc>
          <w:tcPr>
            <w:tcW w:w="4545" w:type="dxa"/>
            <w:tcBorders>
              <w:bottom w:val="single" w:sz="12" w:space="0" w:color="9CC2E4"/>
            </w:tcBorders>
          </w:tcPr>
          <w:p>
            <w:pPr>
              <w:pStyle w:val="TableParagraph"/>
              <w:spacing w:line="210" w:lineRule="exact"/>
              <w:ind w:left="106"/>
              <w:rPr>
                <w:b/>
                <w:sz w:val="20"/>
              </w:rPr>
            </w:pPr>
            <w:r>
              <w:rPr>
                <w:b/>
                <w:sz w:val="20"/>
              </w:rPr>
              <w:t>Nombre</w:t>
            </w:r>
          </w:p>
        </w:tc>
        <w:tc>
          <w:tcPr>
            <w:tcW w:w="2689" w:type="dxa"/>
            <w:tcBorders>
              <w:bottom w:val="single" w:sz="12" w:space="0" w:color="9CC2E4"/>
            </w:tcBorders>
          </w:tcPr>
          <w:p>
            <w:pPr>
              <w:pStyle w:val="TableParagraph"/>
              <w:spacing w:line="210" w:lineRule="exact"/>
              <w:ind w:left="103"/>
              <w:rPr>
                <w:b/>
                <w:sz w:val="20"/>
              </w:rPr>
            </w:pPr>
            <w:r>
              <w:rPr>
                <w:b/>
                <w:sz w:val="20"/>
              </w:rPr>
              <w:t>Puesto</w:t>
            </w:r>
          </w:p>
        </w:tc>
      </w:tr>
      <w:tr>
        <w:trPr>
          <w:trHeight w:val="253" w:hRule="atLeast"/>
        </w:trPr>
        <w:tc>
          <w:tcPr>
            <w:tcW w:w="766" w:type="dxa"/>
            <w:tcBorders>
              <w:top w:val="single" w:sz="12" w:space="0" w:color="9CC2E4"/>
            </w:tcBorders>
          </w:tcPr>
          <w:p>
            <w:pPr>
              <w:pStyle w:val="TableParagraph"/>
              <w:spacing w:line="234" w:lineRule="exact"/>
              <w:rPr>
                <w:sz w:val="22"/>
              </w:rPr>
            </w:pPr>
            <w:r>
              <w:rPr>
                <w:w w:val="100"/>
                <w:sz w:val="22"/>
              </w:rPr>
              <w:t>1</w:t>
            </w:r>
          </w:p>
        </w:tc>
        <w:tc>
          <w:tcPr>
            <w:tcW w:w="831" w:type="dxa"/>
            <w:tcBorders>
              <w:top w:val="single" w:sz="12" w:space="0" w:color="9CC2E4"/>
            </w:tcBorders>
          </w:tcPr>
          <w:p>
            <w:pPr>
              <w:pStyle w:val="TableParagraph"/>
              <w:spacing w:line="234" w:lineRule="exact"/>
              <w:rPr>
                <w:sz w:val="22"/>
              </w:rPr>
            </w:pPr>
            <w:r>
              <w:rPr>
                <w:sz w:val="22"/>
              </w:rPr>
              <w:t>Dr.</w:t>
            </w:r>
          </w:p>
        </w:tc>
        <w:tc>
          <w:tcPr>
            <w:tcW w:w="4545" w:type="dxa"/>
            <w:tcBorders>
              <w:top w:val="single" w:sz="12" w:space="0" w:color="9CC2E4"/>
            </w:tcBorders>
          </w:tcPr>
          <w:p>
            <w:pPr>
              <w:pStyle w:val="TableParagraph"/>
              <w:spacing w:line="234" w:lineRule="exact"/>
              <w:ind w:left="106"/>
              <w:rPr>
                <w:sz w:val="22"/>
              </w:rPr>
            </w:pPr>
            <w:r>
              <w:rPr>
                <w:sz w:val="22"/>
              </w:rPr>
              <w:t>Álvaro Antonio Ascary Ramírez</w:t>
            </w:r>
          </w:p>
        </w:tc>
        <w:tc>
          <w:tcPr>
            <w:tcW w:w="2689" w:type="dxa"/>
            <w:tcBorders>
              <w:top w:val="single" w:sz="12" w:space="0" w:color="9CC2E4"/>
            </w:tcBorders>
          </w:tcPr>
          <w:p>
            <w:pPr>
              <w:pStyle w:val="TableParagraph"/>
              <w:spacing w:line="234" w:lineRule="exact"/>
              <w:ind w:left="103"/>
              <w:rPr>
                <w:sz w:val="22"/>
              </w:rPr>
            </w:pPr>
            <w:r>
              <w:rPr>
                <w:sz w:val="22"/>
              </w:rPr>
              <w:t>Docente</w:t>
            </w:r>
          </w:p>
        </w:tc>
      </w:tr>
      <w:tr>
        <w:trPr>
          <w:trHeight w:val="254" w:hRule="atLeast"/>
        </w:trPr>
        <w:tc>
          <w:tcPr>
            <w:tcW w:w="766" w:type="dxa"/>
          </w:tcPr>
          <w:p>
            <w:pPr>
              <w:pStyle w:val="TableParagraph"/>
              <w:spacing w:line="234" w:lineRule="exact"/>
              <w:rPr>
                <w:sz w:val="22"/>
              </w:rPr>
            </w:pPr>
            <w:r>
              <w:rPr>
                <w:w w:val="100"/>
                <w:sz w:val="22"/>
              </w:rPr>
              <w:t>2</w:t>
            </w:r>
          </w:p>
        </w:tc>
        <w:tc>
          <w:tcPr>
            <w:tcW w:w="831" w:type="dxa"/>
          </w:tcPr>
          <w:p>
            <w:pPr>
              <w:pStyle w:val="TableParagraph"/>
              <w:spacing w:line="234" w:lineRule="exact"/>
              <w:rPr>
                <w:sz w:val="22"/>
              </w:rPr>
            </w:pPr>
            <w:r>
              <w:rPr>
                <w:sz w:val="22"/>
              </w:rPr>
              <w:t>Dr.</w:t>
            </w:r>
          </w:p>
        </w:tc>
        <w:tc>
          <w:tcPr>
            <w:tcW w:w="4545" w:type="dxa"/>
          </w:tcPr>
          <w:p>
            <w:pPr>
              <w:pStyle w:val="TableParagraph"/>
              <w:spacing w:line="234" w:lineRule="exact"/>
              <w:ind w:left="106"/>
              <w:rPr>
                <w:sz w:val="22"/>
              </w:rPr>
            </w:pPr>
            <w:r>
              <w:rPr>
                <w:sz w:val="22"/>
              </w:rPr>
              <w:t>José Armando Peña Moreno</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w w:val="100"/>
                <w:sz w:val="22"/>
              </w:rPr>
              <w:t>3</w:t>
            </w:r>
          </w:p>
        </w:tc>
        <w:tc>
          <w:tcPr>
            <w:tcW w:w="831" w:type="dxa"/>
          </w:tcPr>
          <w:p>
            <w:pPr>
              <w:pStyle w:val="TableParagraph"/>
              <w:spacing w:line="232" w:lineRule="exact"/>
              <w:rPr>
                <w:sz w:val="22"/>
              </w:rPr>
            </w:pPr>
            <w:r>
              <w:rPr>
                <w:sz w:val="22"/>
              </w:rPr>
              <w:t>Dr.</w:t>
            </w:r>
          </w:p>
        </w:tc>
        <w:tc>
          <w:tcPr>
            <w:tcW w:w="4545" w:type="dxa"/>
          </w:tcPr>
          <w:p>
            <w:pPr>
              <w:pStyle w:val="TableParagraph"/>
              <w:spacing w:line="232" w:lineRule="exact"/>
              <w:ind w:left="106"/>
              <w:rPr>
                <w:sz w:val="22"/>
              </w:rPr>
            </w:pPr>
            <w:r>
              <w:rPr>
                <w:sz w:val="22"/>
              </w:rPr>
              <w:t>Humberto González González</w:t>
            </w:r>
          </w:p>
        </w:tc>
        <w:tc>
          <w:tcPr>
            <w:tcW w:w="2689" w:type="dxa"/>
          </w:tcPr>
          <w:p>
            <w:pPr>
              <w:pStyle w:val="TableParagraph"/>
              <w:spacing w:line="232" w:lineRule="exact"/>
              <w:ind w:left="103"/>
              <w:rPr>
                <w:sz w:val="22"/>
              </w:rPr>
            </w:pPr>
            <w:r>
              <w:rPr>
                <w:sz w:val="22"/>
              </w:rPr>
              <w:t>Docente</w:t>
            </w:r>
          </w:p>
        </w:tc>
      </w:tr>
      <w:tr>
        <w:trPr>
          <w:trHeight w:val="254" w:hRule="atLeast"/>
        </w:trPr>
        <w:tc>
          <w:tcPr>
            <w:tcW w:w="766" w:type="dxa"/>
          </w:tcPr>
          <w:p>
            <w:pPr>
              <w:pStyle w:val="TableParagraph"/>
              <w:spacing w:line="234" w:lineRule="exact"/>
              <w:rPr>
                <w:sz w:val="22"/>
              </w:rPr>
            </w:pPr>
            <w:r>
              <w:rPr>
                <w:w w:val="100"/>
                <w:sz w:val="22"/>
              </w:rPr>
              <w:t>4</w:t>
            </w:r>
          </w:p>
        </w:tc>
        <w:tc>
          <w:tcPr>
            <w:tcW w:w="831" w:type="dxa"/>
          </w:tcPr>
          <w:p>
            <w:pPr>
              <w:pStyle w:val="TableParagraph"/>
              <w:spacing w:line="234" w:lineRule="exact"/>
              <w:rPr>
                <w:sz w:val="22"/>
              </w:rPr>
            </w:pPr>
            <w:r>
              <w:rPr>
                <w:sz w:val="22"/>
              </w:rPr>
              <w:t>Dr.</w:t>
            </w:r>
          </w:p>
        </w:tc>
        <w:tc>
          <w:tcPr>
            <w:tcW w:w="4545" w:type="dxa"/>
          </w:tcPr>
          <w:p>
            <w:pPr>
              <w:pStyle w:val="TableParagraph"/>
              <w:spacing w:line="234" w:lineRule="exact"/>
              <w:ind w:left="106"/>
              <w:rPr>
                <w:sz w:val="22"/>
              </w:rPr>
            </w:pPr>
            <w:r>
              <w:rPr>
                <w:sz w:val="22"/>
              </w:rPr>
              <w:t>Víctor Hugo Ibarra González</w:t>
            </w:r>
          </w:p>
        </w:tc>
        <w:tc>
          <w:tcPr>
            <w:tcW w:w="2689" w:type="dxa"/>
          </w:tcPr>
          <w:p>
            <w:pPr>
              <w:pStyle w:val="TableParagraph"/>
              <w:spacing w:line="234"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w w:val="100"/>
                <w:sz w:val="22"/>
              </w:rPr>
              <w:t>5</w:t>
            </w:r>
          </w:p>
        </w:tc>
        <w:tc>
          <w:tcPr>
            <w:tcW w:w="831" w:type="dxa"/>
          </w:tcPr>
          <w:p>
            <w:pPr>
              <w:pStyle w:val="TableParagraph"/>
              <w:spacing w:line="234" w:lineRule="exact"/>
              <w:rPr>
                <w:sz w:val="22"/>
              </w:rPr>
            </w:pPr>
            <w:r>
              <w:rPr>
                <w:sz w:val="22"/>
              </w:rPr>
              <w:t>Dr.</w:t>
            </w:r>
          </w:p>
        </w:tc>
        <w:tc>
          <w:tcPr>
            <w:tcW w:w="4545" w:type="dxa"/>
          </w:tcPr>
          <w:p>
            <w:pPr>
              <w:pStyle w:val="TableParagraph"/>
              <w:spacing w:line="234" w:lineRule="exact"/>
              <w:ind w:left="106"/>
              <w:rPr>
                <w:sz w:val="22"/>
              </w:rPr>
            </w:pPr>
            <w:r>
              <w:rPr>
                <w:sz w:val="22"/>
              </w:rPr>
              <w:t>Nora Isela Macías Núñez</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w w:val="100"/>
                <w:sz w:val="22"/>
              </w:rPr>
              <w:t>6</w:t>
            </w:r>
          </w:p>
        </w:tc>
        <w:tc>
          <w:tcPr>
            <w:tcW w:w="831" w:type="dxa"/>
          </w:tcPr>
          <w:p>
            <w:pPr>
              <w:pStyle w:val="TableParagraph"/>
              <w:spacing w:line="232" w:lineRule="exact"/>
              <w:rPr>
                <w:sz w:val="22"/>
              </w:rPr>
            </w:pPr>
            <w:r>
              <w:rPr>
                <w:sz w:val="22"/>
              </w:rPr>
              <w:t>Dr.</w:t>
            </w:r>
          </w:p>
        </w:tc>
        <w:tc>
          <w:tcPr>
            <w:tcW w:w="4545" w:type="dxa"/>
          </w:tcPr>
          <w:p>
            <w:pPr>
              <w:pStyle w:val="TableParagraph"/>
              <w:spacing w:line="232" w:lineRule="exact"/>
              <w:ind w:left="106"/>
              <w:rPr>
                <w:sz w:val="22"/>
              </w:rPr>
            </w:pPr>
            <w:r>
              <w:rPr>
                <w:sz w:val="22"/>
              </w:rPr>
              <w:t>Martha Patricia Liévano Franco</w:t>
            </w:r>
          </w:p>
        </w:tc>
        <w:tc>
          <w:tcPr>
            <w:tcW w:w="2689" w:type="dxa"/>
          </w:tcPr>
          <w:p>
            <w:pPr>
              <w:pStyle w:val="TableParagraph"/>
              <w:spacing w:line="232"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w w:val="100"/>
                <w:sz w:val="22"/>
              </w:rPr>
              <w:t>7</w:t>
            </w:r>
          </w:p>
        </w:tc>
        <w:tc>
          <w:tcPr>
            <w:tcW w:w="831" w:type="dxa"/>
          </w:tcPr>
          <w:p>
            <w:pPr>
              <w:pStyle w:val="TableParagraph"/>
              <w:spacing w:line="234" w:lineRule="exact"/>
              <w:rPr>
                <w:sz w:val="22"/>
              </w:rPr>
            </w:pPr>
            <w:r>
              <w:rPr>
                <w:sz w:val="22"/>
              </w:rPr>
              <w:t>Mtra.</w:t>
            </w:r>
          </w:p>
        </w:tc>
        <w:tc>
          <w:tcPr>
            <w:tcW w:w="4545" w:type="dxa"/>
          </w:tcPr>
          <w:p>
            <w:pPr>
              <w:pStyle w:val="TableParagraph"/>
              <w:spacing w:line="234" w:lineRule="exact"/>
              <w:ind w:left="106"/>
              <w:rPr>
                <w:sz w:val="22"/>
              </w:rPr>
            </w:pPr>
            <w:r>
              <w:rPr>
                <w:sz w:val="22"/>
              </w:rPr>
              <w:t>Martha Esthela Calderón Parga</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w w:val="100"/>
                <w:sz w:val="22"/>
              </w:rPr>
              <w:t>8</w:t>
            </w:r>
          </w:p>
        </w:tc>
        <w:tc>
          <w:tcPr>
            <w:tcW w:w="831" w:type="dxa"/>
          </w:tcPr>
          <w:p>
            <w:pPr>
              <w:pStyle w:val="TableParagraph"/>
              <w:spacing w:line="232" w:lineRule="exact"/>
              <w:rPr>
                <w:sz w:val="22"/>
              </w:rPr>
            </w:pPr>
            <w:r>
              <w:rPr>
                <w:sz w:val="22"/>
              </w:rPr>
              <w:t>Mtra.</w:t>
            </w:r>
          </w:p>
        </w:tc>
        <w:tc>
          <w:tcPr>
            <w:tcW w:w="4545" w:type="dxa"/>
          </w:tcPr>
          <w:p>
            <w:pPr>
              <w:pStyle w:val="TableParagraph"/>
              <w:spacing w:line="232" w:lineRule="exact"/>
              <w:ind w:left="106"/>
              <w:rPr>
                <w:sz w:val="22"/>
              </w:rPr>
            </w:pPr>
            <w:r>
              <w:rPr>
                <w:sz w:val="22"/>
              </w:rPr>
              <w:t>Ana Laura Guajardo Alanís</w:t>
            </w:r>
          </w:p>
        </w:tc>
        <w:tc>
          <w:tcPr>
            <w:tcW w:w="2689" w:type="dxa"/>
          </w:tcPr>
          <w:p>
            <w:pPr>
              <w:pStyle w:val="TableParagraph"/>
              <w:spacing w:line="232"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w w:val="100"/>
                <w:sz w:val="22"/>
              </w:rPr>
              <w:t>9</w:t>
            </w:r>
          </w:p>
        </w:tc>
        <w:tc>
          <w:tcPr>
            <w:tcW w:w="831" w:type="dxa"/>
          </w:tcPr>
          <w:p>
            <w:pPr>
              <w:pStyle w:val="TableParagraph"/>
              <w:spacing w:line="234" w:lineRule="exact"/>
              <w:rPr>
                <w:sz w:val="22"/>
              </w:rPr>
            </w:pPr>
            <w:r>
              <w:rPr>
                <w:sz w:val="22"/>
              </w:rPr>
              <w:t>Mtro.</w:t>
            </w:r>
          </w:p>
        </w:tc>
        <w:tc>
          <w:tcPr>
            <w:tcW w:w="4545" w:type="dxa"/>
          </w:tcPr>
          <w:p>
            <w:pPr>
              <w:pStyle w:val="TableParagraph"/>
              <w:spacing w:line="234" w:lineRule="exact"/>
              <w:ind w:left="106"/>
              <w:rPr>
                <w:sz w:val="22"/>
              </w:rPr>
            </w:pPr>
            <w:r>
              <w:rPr>
                <w:sz w:val="22"/>
              </w:rPr>
              <w:t>Cesar Ortiz Páez</w:t>
            </w:r>
          </w:p>
        </w:tc>
        <w:tc>
          <w:tcPr>
            <w:tcW w:w="2689" w:type="dxa"/>
          </w:tcPr>
          <w:p>
            <w:pPr>
              <w:pStyle w:val="TableParagraph"/>
              <w:spacing w:line="234"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sz w:val="22"/>
              </w:rPr>
              <w:t>10</w:t>
            </w:r>
          </w:p>
        </w:tc>
        <w:tc>
          <w:tcPr>
            <w:tcW w:w="831" w:type="dxa"/>
          </w:tcPr>
          <w:p>
            <w:pPr>
              <w:pStyle w:val="TableParagraph"/>
              <w:spacing w:line="234" w:lineRule="exact"/>
              <w:rPr>
                <w:sz w:val="22"/>
              </w:rPr>
            </w:pPr>
            <w:r>
              <w:rPr>
                <w:sz w:val="22"/>
              </w:rPr>
              <w:t>Mtro.</w:t>
            </w:r>
          </w:p>
        </w:tc>
        <w:tc>
          <w:tcPr>
            <w:tcW w:w="4545" w:type="dxa"/>
          </w:tcPr>
          <w:p>
            <w:pPr>
              <w:pStyle w:val="TableParagraph"/>
              <w:spacing w:line="234" w:lineRule="exact"/>
              <w:ind w:left="106"/>
              <w:rPr>
                <w:sz w:val="22"/>
              </w:rPr>
            </w:pPr>
            <w:r>
              <w:rPr>
                <w:sz w:val="22"/>
              </w:rPr>
              <w:t>Miguel Ángel Gutiérrez</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sz w:val="22"/>
              </w:rPr>
              <w:t>11</w:t>
            </w:r>
          </w:p>
        </w:tc>
        <w:tc>
          <w:tcPr>
            <w:tcW w:w="831" w:type="dxa"/>
          </w:tcPr>
          <w:p>
            <w:pPr>
              <w:pStyle w:val="TableParagraph"/>
              <w:spacing w:line="232" w:lineRule="exact"/>
              <w:rPr>
                <w:sz w:val="22"/>
              </w:rPr>
            </w:pPr>
            <w:r>
              <w:rPr>
                <w:sz w:val="22"/>
              </w:rPr>
              <w:t>Mtro.</w:t>
            </w:r>
          </w:p>
        </w:tc>
        <w:tc>
          <w:tcPr>
            <w:tcW w:w="4545" w:type="dxa"/>
          </w:tcPr>
          <w:p>
            <w:pPr>
              <w:pStyle w:val="TableParagraph"/>
              <w:spacing w:line="232" w:lineRule="exact"/>
              <w:ind w:left="106"/>
              <w:rPr>
                <w:sz w:val="22"/>
              </w:rPr>
            </w:pPr>
            <w:r>
              <w:rPr>
                <w:sz w:val="22"/>
              </w:rPr>
              <w:t>Sonia del Mercado López</w:t>
            </w:r>
          </w:p>
        </w:tc>
        <w:tc>
          <w:tcPr>
            <w:tcW w:w="2689" w:type="dxa"/>
          </w:tcPr>
          <w:p>
            <w:pPr>
              <w:pStyle w:val="TableParagraph"/>
              <w:spacing w:line="232" w:lineRule="exact"/>
              <w:ind w:left="103"/>
              <w:rPr>
                <w:sz w:val="22"/>
              </w:rPr>
            </w:pPr>
            <w:r>
              <w:rPr>
                <w:sz w:val="22"/>
              </w:rPr>
              <w:t>Docente</w:t>
            </w:r>
          </w:p>
        </w:tc>
      </w:tr>
      <w:tr>
        <w:trPr>
          <w:trHeight w:val="254" w:hRule="atLeast"/>
        </w:trPr>
        <w:tc>
          <w:tcPr>
            <w:tcW w:w="766" w:type="dxa"/>
          </w:tcPr>
          <w:p>
            <w:pPr>
              <w:pStyle w:val="TableParagraph"/>
              <w:spacing w:line="234" w:lineRule="exact"/>
              <w:rPr>
                <w:sz w:val="22"/>
              </w:rPr>
            </w:pPr>
            <w:r>
              <w:rPr>
                <w:sz w:val="22"/>
              </w:rPr>
              <w:t>12</w:t>
            </w:r>
          </w:p>
        </w:tc>
        <w:tc>
          <w:tcPr>
            <w:tcW w:w="831" w:type="dxa"/>
          </w:tcPr>
          <w:p>
            <w:pPr>
              <w:pStyle w:val="TableParagraph"/>
              <w:spacing w:line="234" w:lineRule="exact"/>
              <w:rPr>
                <w:sz w:val="22"/>
              </w:rPr>
            </w:pPr>
            <w:r>
              <w:rPr>
                <w:sz w:val="22"/>
              </w:rPr>
              <w:t>Mtro.</w:t>
            </w:r>
          </w:p>
        </w:tc>
        <w:tc>
          <w:tcPr>
            <w:tcW w:w="4545" w:type="dxa"/>
          </w:tcPr>
          <w:p>
            <w:pPr>
              <w:pStyle w:val="TableParagraph"/>
              <w:spacing w:line="234" w:lineRule="exact"/>
              <w:ind w:left="106"/>
              <w:rPr>
                <w:sz w:val="22"/>
              </w:rPr>
            </w:pPr>
            <w:r>
              <w:rPr>
                <w:sz w:val="22"/>
              </w:rPr>
              <w:t>Héctor Barba Ramírez</w:t>
            </w:r>
          </w:p>
        </w:tc>
        <w:tc>
          <w:tcPr>
            <w:tcW w:w="2689" w:type="dxa"/>
          </w:tcPr>
          <w:p>
            <w:pPr>
              <w:pStyle w:val="TableParagraph"/>
              <w:spacing w:line="234" w:lineRule="exact"/>
              <w:ind w:left="103"/>
              <w:rPr>
                <w:sz w:val="22"/>
              </w:rPr>
            </w:pPr>
            <w:r>
              <w:rPr>
                <w:sz w:val="22"/>
              </w:rPr>
              <w:t>Docente</w:t>
            </w:r>
          </w:p>
        </w:tc>
      </w:tr>
      <w:tr>
        <w:trPr>
          <w:trHeight w:val="252" w:hRule="atLeast"/>
        </w:trPr>
        <w:tc>
          <w:tcPr>
            <w:tcW w:w="766" w:type="dxa"/>
          </w:tcPr>
          <w:p>
            <w:pPr>
              <w:pStyle w:val="TableParagraph"/>
              <w:spacing w:line="232" w:lineRule="exact"/>
              <w:rPr>
                <w:sz w:val="22"/>
              </w:rPr>
            </w:pPr>
            <w:r>
              <w:rPr>
                <w:sz w:val="22"/>
              </w:rPr>
              <w:t>13</w:t>
            </w:r>
          </w:p>
        </w:tc>
        <w:tc>
          <w:tcPr>
            <w:tcW w:w="831" w:type="dxa"/>
          </w:tcPr>
          <w:p>
            <w:pPr>
              <w:pStyle w:val="TableParagraph"/>
              <w:spacing w:line="232" w:lineRule="exact"/>
              <w:rPr>
                <w:sz w:val="22"/>
              </w:rPr>
            </w:pPr>
            <w:r>
              <w:rPr>
                <w:sz w:val="22"/>
              </w:rPr>
              <w:t>Mtro.</w:t>
            </w:r>
          </w:p>
        </w:tc>
        <w:tc>
          <w:tcPr>
            <w:tcW w:w="4545" w:type="dxa"/>
          </w:tcPr>
          <w:p>
            <w:pPr>
              <w:pStyle w:val="TableParagraph"/>
              <w:spacing w:line="232" w:lineRule="exact"/>
              <w:ind w:left="106"/>
              <w:rPr>
                <w:sz w:val="22"/>
              </w:rPr>
            </w:pPr>
            <w:r>
              <w:rPr>
                <w:sz w:val="22"/>
              </w:rPr>
              <w:t>Francisco Gonzalo Díaz González</w:t>
            </w:r>
          </w:p>
        </w:tc>
        <w:tc>
          <w:tcPr>
            <w:tcW w:w="2689" w:type="dxa"/>
          </w:tcPr>
          <w:p>
            <w:pPr>
              <w:pStyle w:val="TableParagraph"/>
              <w:spacing w:line="232" w:lineRule="exact"/>
              <w:ind w:left="103"/>
              <w:rPr>
                <w:sz w:val="22"/>
              </w:rPr>
            </w:pPr>
            <w:r>
              <w:rPr>
                <w:sz w:val="22"/>
              </w:rPr>
              <w:t>Docente</w:t>
            </w:r>
          </w:p>
        </w:tc>
      </w:tr>
      <w:tr>
        <w:trPr>
          <w:trHeight w:val="254" w:hRule="atLeast"/>
        </w:trPr>
        <w:tc>
          <w:tcPr>
            <w:tcW w:w="766" w:type="dxa"/>
          </w:tcPr>
          <w:p>
            <w:pPr>
              <w:pStyle w:val="TableParagraph"/>
              <w:spacing w:line="234" w:lineRule="exact"/>
              <w:rPr>
                <w:sz w:val="22"/>
              </w:rPr>
            </w:pPr>
            <w:r>
              <w:rPr>
                <w:sz w:val="22"/>
              </w:rPr>
              <w:t>14</w:t>
            </w:r>
          </w:p>
        </w:tc>
        <w:tc>
          <w:tcPr>
            <w:tcW w:w="831" w:type="dxa"/>
          </w:tcPr>
          <w:p>
            <w:pPr>
              <w:pStyle w:val="TableParagraph"/>
              <w:spacing w:line="234" w:lineRule="exact"/>
              <w:rPr>
                <w:sz w:val="22"/>
              </w:rPr>
            </w:pPr>
            <w:r>
              <w:rPr>
                <w:sz w:val="22"/>
              </w:rPr>
              <w:t>Dra.</w:t>
            </w:r>
          </w:p>
        </w:tc>
        <w:tc>
          <w:tcPr>
            <w:tcW w:w="4545" w:type="dxa"/>
          </w:tcPr>
          <w:p>
            <w:pPr>
              <w:pStyle w:val="TableParagraph"/>
              <w:spacing w:line="234" w:lineRule="exact"/>
              <w:ind w:left="106"/>
              <w:rPr>
                <w:sz w:val="22"/>
              </w:rPr>
            </w:pPr>
            <w:r>
              <w:rPr>
                <w:sz w:val="22"/>
              </w:rPr>
              <w:t>Dra. Raquel Rodríguez González.</w:t>
            </w:r>
          </w:p>
        </w:tc>
        <w:tc>
          <w:tcPr>
            <w:tcW w:w="2689" w:type="dxa"/>
          </w:tcPr>
          <w:p>
            <w:pPr>
              <w:pStyle w:val="TableParagraph"/>
              <w:spacing w:line="234" w:lineRule="exact"/>
              <w:ind w:left="103"/>
              <w:rPr>
                <w:sz w:val="22"/>
              </w:rPr>
            </w:pPr>
            <w:r>
              <w:rPr>
                <w:sz w:val="22"/>
              </w:rPr>
              <w:t>Docente</w:t>
            </w:r>
          </w:p>
        </w:tc>
      </w:tr>
    </w:tbl>
    <w:p>
      <w:pPr>
        <w:spacing w:after="0" w:line="234" w:lineRule="exact"/>
        <w:rPr>
          <w:sz w:val="22"/>
        </w:rPr>
        <w:sectPr>
          <w:pgSz w:w="12240" w:h="15840"/>
          <w:pgMar w:header="713" w:footer="76" w:top="2000" w:bottom="340" w:left="820" w:right="580"/>
        </w:sectPr>
      </w:pPr>
    </w:p>
    <w:p>
      <w:pPr>
        <w:pStyle w:val="BodyText"/>
        <w:spacing w:before="3"/>
        <w:rPr>
          <w:sz w:val="15"/>
        </w:rPr>
      </w:pPr>
    </w:p>
    <w:p>
      <w:pPr>
        <w:spacing w:before="93"/>
        <w:ind w:left="882" w:right="0" w:firstLine="0"/>
        <w:jc w:val="left"/>
        <w:rPr>
          <w:b/>
          <w:sz w:val="20"/>
        </w:rPr>
      </w:pPr>
      <w:r>
        <w:rPr>
          <w:b/>
          <w:sz w:val="20"/>
        </w:rPr>
        <w:t>Maestros Participantes:</w:t>
      </w:r>
    </w:p>
    <w:p>
      <w:pPr>
        <w:spacing w:before="0"/>
        <w:ind w:left="882" w:right="0" w:firstLine="0"/>
        <w:jc w:val="left"/>
        <w:rPr>
          <w:b/>
          <w:sz w:val="20"/>
        </w:rPr>
      </w:pPr>
      <w:r>
        <w:rPr>
          <w:b/>
          <w:sz w:val="20"/>
        </w:rPr>
        <w:t>Taller Construcción de lugares de trabajo saludables. Por Dr. Samuel Silvestre Antúnez.</w:t>
      </w:r>
    </w:p>
    <w:p>
      <w:pPr>
        <w:spacing w:before="3"/>
        <w:ind w:left="882" w:right="0" w:firstLine="0"/>
        <w:jc w:val="left"/>
        <w:rPr>
          <w:sz w:val="20"/>
        </w:rPr>
      </w:pPr>
      <w:r>
        <w:rPr>
          <w:sz w:val="20"/>
        </w:rPr>
        <w:t>21 Septiembre 2017</w:t>
      </w:r>
    </w:p>
    <w:p>
      <w:pPr>
        <w:pStyle w:val="BodyText"/>
        <w:spacing w:before="1"/>
        <w:rPr>
          <w:sz w:val="20"/>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766"/>
        <w:gridCol w:w="831"/>
        <w:gridCol w:w="4545"/>
        <w:gridCol w:w="2689"/>
      </w:tblGrid>
      <w:tr>
        <w:trPr>
          <w:trHeight w:val="229" w:hRule="atLeast"/>
        </w:trPr>
        <w:tc>
          <w:tcPr>
            <w:tcW w:w="766" w:type="dxa"/>
            <w:tcBorders>
              <w:bottom w:val="single" w:sz="12" w:space="0" w:color="9CC2E4"/>
            </w:tcBorders>
          </w:tcPr>
          <w:p>
            <w:pPr>
              <w:pStyle w:val="TableParagraph"/>
              <w:spacing w:line="210" w:lineRule="exact"/>
              <w:rPr>
                <w:b/>
                <w:sz w:val="20"/>
              </w:rPr>
            </w:pPr>
            <w:r>
              <w:rPr>
                <w:b/>
                <w:sz w:val="20"/>
              </w:rPr>
              <w:t>Nº</w:t>
            </w:r>
          </w:p>
        </w:tc>
        <w:tc>
          <w:tcPr>
            <w:tcW w:w="831" w:type="dxa"/>
            <w:tcBorders>
              <w:bottom w:val="single" w:sz="12" w:space="0" w:color="9CC2E4"/>
            </w:tcBorders>
          </w:tcPr>
          <w:p>
            <w:pPr>
              <w:pStyle w:val="TableParagraph"/>
              <w:spacing w:line="210" w:lineRule="exact"/>
              <w:rPr>
                <w:b/>
                <w:sz w:val="20"/>
              </w:rPr>
            </w:pPr>
            <w:r>
              <w:rPr>
                <w:b/>
                <w:sz w:val="20"/>
              </w:rPr>
              <w:t>Grado</w:t>
            </w:r>
          </w:p>
        </w:tc>
        <w:tc>
          <w:tcPr>
            <w:tcW w:w="4545" w:type="dxa"/>
            <w:tcBorders>
              <w:bottom w:val="single" w:sz="12" w:space="0" w:color="9CC2E4"/>
            </w:tcBorders>
          </w:tcPr>
          <w:p>
            <w:pPr>
              <w:pStyle w:val="TableParagraph"/>
              <w:spacing w:line="210" w:lineRule="exact"/>
              <w:ind w:left="106"/>
              <w:rPr>
                <w:b/>
                <w:sz w:val="20"/>
              </w:rPr>
            </w:pPr>
            <w:r>
              <w:rPr>
                <w:b/>
                <w:sz w:val="20"/>
              </w:rPr>
              <w:t>Nombre</w:t>
            </w:r>
          </w:p>
        </w:tc>
        <w:tc>
          <w:tcPr>
            <w:tcW w:w="2689" w:type="dxa"/>
            <w:tcBorders>
              <w:bottom w:val="single" w:sz="12" w:space="0" w:color="9CC2E4"/>
            </w:tcBorders>
          </w:tcPr>
          <w:p>
            <w:pPr>
              <w:pStyle w:val="TableParagraph"/>
              <w:spacing w:line="210" w:lineRule="exact"/>
              <w:ind w:left="103"/>
              <w:rPr>
                <w:b/>
                <w:sz w:val="20"/>
              </w:rPr>
            </w:pPr>
            <w:r>
              <w:rPr>
                <w:b/>
                <w:sz w:val="20"/>
              </w:rPr>
              <w:t>Puesto</w:t>
            </w:r>
          </w:p>
        </w:tc>
      </w:tr>
      <w:tr>
        <w:trPr>
          <w:trHeight w:val="253" w:hRule="atLeast"/>
        </w:trPr>
        <w:tc>
          <w:tcPr>
            <w:tcW w:w="766" w:type="dxa"/>
            <w:tcBorders>
              <w:top w:val="single" w:sz="12" w:space="0" w:color="9CC2E4"/>
            </w:tcBorders>
          </w:tcPr>
          <w:p>
            <w:pPr>
              <w:pStyle w:val="TableParagraph"/>
              <w:spacing w:line="234" w:lineRule="exact"/>
              <w:rPr>
                <w:sz w:val="22"/>
              </w:rPr>
            </w:pPr>
            <w:r>
              <w:rPr>
                <w:w w:val="100"/>
                <w:sz w:val="22"/>
              </w:rPr>
              <w:t>1</w:t>
            </w:r>
          </w:p>
        </w:tc>
        <w:tc>
          <w:tcPr>
            <w:tcW w:w="831" w:type="dxa"/>
            <w:tcBorders>
              <w:top w:val="single" w:sz="12" w:space="0" w:color="9CC2E4"/>
            </w:tcBorders>
          </w:tcPr>
          <w:p>
            <w:pPr>
              <w:pStyle w:val="TableParagraph"/>
              <w:spacing w:line="234" w:lineRule="exact"/>
              <w:rPr>
                <w:sz w:val="22"/>
              </w:rPr>
            </w:pPr>
            <w:r>
              <w:rPr>
                <w:sz w:val="22"/>
              </w:rPr>
              <w:t>Dr.</w:t>
            </w:r>
          </w:p>
        </w:tc>
        <w:tc>
          <w:tcPr>
            <w:tcW w:w="4545" w:type="dxa"/>
            <w:tcBorders>
              <w:top w:val="single" w:sz="12" w:space="0" w:color="9CC2E4"/>
            </w:tcBorders>
          </w:tcPr>
          <w:p>
            <w:pPr>
              <w:pStyle w:val="TableParagraph"/>
              <w:spacing w:line="234" w:lineRule="exact"/>
              <w:ind w:left="106"/>
              <w:rPr>
                <w:sz w:val="22"/>
              </w:rPr>
            </w:pPr>
            <w:r>
              <w:rPr>
                <w:sz w:val="22"/>
              </w:rPr>
              <w:t>Álvaro Antonio Ascary Ramírez</w:t>
            </w:r>
          </w:p>
        </w:tc>
        <w:tc>
          <w:tcPr>
            <w:tcW w:w="2689" w:type="dxa"/>
            <w:tcBorders>
              <w:top w:val="single" w:sz="12" w:space="0" w:color="9CC2E4"/>
            </w:tcBorders>
          </w:tcPr>
          <w:p>
            <w:pPr>
              <w:pStyle w:val="TableParagraph"/>
              <w:spacing w:line="234"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w w:val="100"/>
                <w:sz w:val="22"/>
              </w:rPr>
              <w:t>2</w:t>
            </w:r>
          </w:p>
        </w:tc>
        <w:tc>
          <w:tcPr>
            <w:tcW w:w="831" w:type="dxa"/>
          </w:tcPr>
          <w:p>
            <w:pPr>
              <w:pStyle w:val="TableParagraph"/>
              <w:spacing w:line="234" w:lineRule="exact"/>
              <w:rPr>
                <w:sz w:val="22"/>
              </w:rPr>
            </w:pPr>
            <w:r>
              <w:rPr>
                <w:sz w:val="22"/>
              </w:rPr>
              <w:t>Dr.</w:t>
            </w:r>
          </w:p>
        </w:tc>
        <w:tc>
          <w:tcPr>
            <w:tcW w:w="4545" w:type="dxa"/>
          </w:tcPr>
          <w:p>
            <w:pPr>
              <w:pStyle w:val="TableParagraph"/>
              <w:spacing w:line="234" w:lineRule="exact"/>
              <w:ind w:left="106"/>
              <w:rPr>
                <w:sz w:val="22"/>
              </w:rPr>
            </w:pPr>
            <w:r>
              <w:rPr>
                <w:sz w:val="22"/>
              </w:rPr>
              <w:t>José Armando Peña Moreno</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w w:val="100"/>
                <w:sz w:val="22"/>
              </w:rPr>
              <w:t>3</w:t>
            </w:r>
          </w:p>
        </w:tc>
        <w:tc>
          <w:tcPr>
            <w:tcW w:w="831" w:type="dxa"/>
          </w:tcPr>
          <w:p>
            <w:pPr>
              <w:pStyle w:val="TableParagraph"/>
              <w:spacing w:line="232" w:lineRule="exact"/>
              <w:rPr>
                <w:sz w:val="22"/>
              </w:rPr>
            </w:pPr>
            <w:r>
              <w:rPr>
                <w:sz w:val="22"/>
              </w:rPr>
              <w:t>Dr.</w:t>
            </w:r>
          </w:p>
        </w:tc>
        <w:tc>
          <w:tcPr>
            <w:tcW w:w="4545" w:type="dxa"/>
          </w:tcPr>
          <w:p>
            <w:pPr>
              <w:pStyle w:val="TableParagraph"/>
              <w:spacing w:line="232" w:lineRule="exact"/>
              <w:ind w:left="106"/>
              <w:rPr>
                <w:sz w:val="22"/>
              </w:rPr>
            </w:pPr>
            <w:r>
              <w:rPr>
                <w:sz w:val="22"/>
              </w:rPr>
              <w:t>Humberto González González</w:t>
            </w:r>
          </w:p>
        </w:tc>
        <w:tc>
          <w:tcPr>
            <w:tcW w:w="2689" w:type="dxa"/>
          </w:tcPr>
          <w:p>
            <w:pPr>
              <w:pStyle w:val="TableParagraph"/>
              <w:spacing w:line="232" w:lineRule="exact"/>
              <w:ind w:left="103"/>
              <w:rPr>
                <w:sz w:val="22"/>
              </w:rPr>
            </w:pPr>
            <w:r>
              <w:rPr>
                <w:sz w:val="22"/>
              </w:rPr>
              <w:t>Docente</w:t>
            </w:r>
          </w:p>
        </w:tc>
      </w:tr>
      <w:tr>
        <w:trPr>
          <w:trHeight w:val="254" w:hRule="atLeast"/>
        </w:trPr>
        <w:tc>
          <w:tcPr>
            <w:tcW w:w="766" w:type="dxa"/>
          </w:tcPr>
          <w:p>
            <w:pPr>
              <w:pStyle w:val="TableParagraph"/>
              <w:spacing w:line="234" w:lineRule="exact"/>
              <w:rPr>
                <w:sz w:val="22"/>
              </w:rPr>
            </w:pPr>
            <w:r>
              <w:rPr>
                <w:w w:val="100"/>
                <w:sz w:val="22"/>
              </w:rPr>
              <w:t>4</w:t>
            </w:r>
          </w:p>
        </w:tc>
        <w:tc>
          <w:tcPr>
            <w:tcW w:w="831" w:type="dxa"/>
          </w:tcPr>
          <w:p>
            <w:pPr>
              <w:pStyle w:val="TableParagraph"/>
              <w:spacing w:line="234" w:lineRule="exact"/>
              <w:rPr>
                <w:sz w:val="22"/>
              </w:rPr>
            </w:pPr>
            <w:r>
              <w:rPr>
                <w:sz w:val="22"/>
              </w:rPr>
              <w:t>Dr.</w:t>
            </w:r>
          </w:p>
        </w:tc>
        <w:tc>
          <w:tcPr>
            <w:tcW w:w="4545" w:type="dxa"/>
          </w:tcPr>
          <w:p>
            <w:pPr>
              <w:pStyle w:val="TableParagraph"/>
              <w:spacing w:line="234" w:lineRule="exact"/>
              <w:ind w:left="106"/>
              <w:rPr>
                <w:sz w:val="22"/>
              </w:rPr>
            </w:pPr>
            <w:r>
              <w:rPr>
                <w:sz w:val="22"/>
              </w:rPr>
              <w:t>Víctor Hugo Ibarra González</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w w:val="100"/>
                <w:sz w:val="22"/>
              </w:rPr>
              <w:t>5</w:t>
            </w:r>
          </w:p>
        </w:tc>
        <w:tc>
          <w:tcPr>
            <w:tcW w:w="831" w:type="dxa"/>
          </w:tcPr>
          <w:p>
            <w:pPr>
              <w:pStyle w:val="TableParagraph"/>
              <w:spacing w:line="232" w:lineRule="exact"/>
              <w:rPr>
                <w:sz w:val="22"/>
              </w:rPr>
            </w:pPr>
            <w:r>
              <w:rPr>
                <w:sz w:val="22"/>
              </w:rPr>
              <w:t>Dr.</w:t>
            </w:r>
          </w:p>
        </w:tc>
        <w:tc>
          <w:tcPr>
            <w:tcW w:w="4545" w:type="dxa"/>
          </w:tcPr>
          <w:p>
            <w:pPr>
              <w:pStyle w:val="TableParagraph"/>
              <w:spacing w:line="232" w:lineRule="exact"/>
              <w:ind w:left="106"/>
              <w:rPr>
                <w:sz w:val="22"/>
              </w:rPr>
            </w:pPr>
            <w:r>
              <w:rPr>
                <w:sz w:val="22"/>
              </w:rPr>
              <w:t>Nora Isela Macías Núñez</w:t>
            </w:r>
          </w:p>
        </w:tc>
        <w:tc>
          <w:tcPr>
            <w:tcW w:w="2689" w:type="dxa"/>
          </w:tcPr>
          <w:p>
            <w:pPr>
              <w:pStyle w:val="TableParagraph"/>
              <w:spacing w:line="232" w:lineRule="exact"/>
              <w:ind w:left="103"/>
              <w:rPr>
                <w:sz w:val="22"/>
              </w:rPr>
            </w:pPr>
            <w:r>
              <w:rPr>
                <w:sz w:val="22"/>
              </w:rPr>
              <w:t>Docente</w:t>
            </w:r>
          </w:p>
        </w:tc>
      </w:tr>
      <w:tr>
        <w:trPr>
          <w:trHeight w:val="254" w:hRule="atLeast"/>
        </w:trPr>
        <w:tc>
          <w:tcPr>
            <w:tcW w:w="766" w:type="dxa"/>
          </w:tcPr>
          <w:p>
            <w:pPr>
              <w:pStyle w:val="TableParagraph"/>
              <w:spacing w:line="235" w:lineRule="exact"/>
              <w:rPr>
                <w:sz w:val="22"/>
              </w:rPr>
            </w:pPr>
            <w:r>
              <w:rPr>
                <w:w w:val="100"/>
                <w:sz w:val="22"/>
              </w:rPr>
              <w:t>6</w:t>
            </w:r>
          </w:p>
        </w:tc>
        <w:tc>
          <w:tcPr>
            <w:tcW w:w="831" w:type="dxa"/>
          </w:tcPr>
          <w:p>
            <w:pPr>
              <w:pStyle w:val="TableParagraph"/>
              <w:spacing w:line="235" w:lineRule="exact"/>
              <w:rPr>
                <w:sz w:val="22"/>
              </w:rPr>
            </w:pPr>
            <w:r>
              <w:rPr>
                <w:sz w:val="22"/>
              </w:rPr>
              <w:t>Dr.</w:t>
            </w:r>
          </w:p>
        </w:tc>
        <w:tc>
          <w:tcPr>
            <w:tcW w:w="4545" w:type="dxa"/>
          </w:tcPr>
          <w:p>
            <w:pPr>
              <w:pStyle w:val="TableParagraph"/>
              <w:spacing w:line="235" w:lineRule="exact"/>
              <w:ind w:left="106"/>
              <w:rPr>
                <w:sz w:val="22"/>
              </w:rPr>
            </w:pPr>
            <w:r>
              <w:rPr>
                <w:sz w:val="22"/>
              </w:rPr>
              <w:t>Martha Patricia Liévano Franco</w:t>
            </w:r>
          </w:p>
        </w:tc>
        <w:tc>
          <w:tcPr>
            <w:tcW w:w="2689" w:type="dxa"/>
          </w:tcPr>
          <w:p>
            <w:pPr>
              <w:pStyle w:val="TableParagraph"/>
              <w:spacing w:line="235"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w w:val="100"/>
                <w:sz w:val="22"/>
              </w:rPr>
              <w:t>7</w:t>
            </w:r>
          </w:p>
        </w:tc>
        <w:tc>
          <w:tcPr>
            <w:tcW w:w="831" w:type="dxa"/>
          </w:tcPr>
          <w:p>
            <w:pPr>
              <w:pStyle w:val="TableParagraph"/>
              <w:spacing w:line="234" w:lineRule="exact"/>
              <w:rPr>
                <w:sz w:val="22"/>
              </w:rPr>
            </w:pPr>
            <w:r>
              <w:rPr>
                <w:sz w:val="22"/>
              </w:rPr>
              <w:t>Mtra.</w:t>
            </w:r>
          </w:p>
        </w:tc>
        <w:tc>
          <w:tcPr>
            <w:tcW w:w="4545" w:type="dxa"/>
          </w:tcPr>
          <w:p>
            <w:pPr>
              <w:pStyle w:val="TableParagraph"/>
              <w:spacing w:line="234" w:lineRule="exact"/>
              <w:ind w:left="106"/>
              <w:rPr>
                <w:sz w:val="22"/>
              </w:rPr>
            </w:pPr>
            <w:r>
              <w:rPr>
                <w:sz w:val="22"/>
              </w:rPr>
              <w:t>Martha Esthela Calderón Parga</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w w:val="100"/>
                <w:sz w:val="22"/>
              </w:rPr>
              <w:t>8</w:t>
            </w:r>
          </w:p>
        </w:tc>
        <w:tc>
          <w:tcPr>
            <w:tcW w:w="831" w:type="dxa"/>
          </w:tcPr>
          <w:p>
            <w:pPr>
              <w:pStyle w:val="TableParagraph"/>
              <w:spacing w:line="232" w:lineRule="exact"/>
              <w:rPr>
                <w:sz w:val="22"/>
              </w:rPr>
            </w:pPr>
            <w:r>
              <w:rPr>
                <w:sz w:val="22"/>
              </w:rPr>
              <w:t>Mtra.</w:t>
            </w:r>
          </w:p>
        </w:tc>
        <w:tc>
          <w:tcPr>
            <w:tcW w:w="4545" w:type="dxa"/>
          </w:tcPr>
          <w:p>
            <w:pPr>
              <w:pStyle w:val="TableParagraph"/>
              <w:spacing w:line="232" w:lineRule="exact"/>
              <w:ind w:left="106"/>
              <w:rPr>
                <w:sz w:val="22"/>
              </w:rPr>
            </w:pPr>
            <w:r>
              <w:rPr>
                <w:sz w:val="22"/>
              </w:rPr>
              <w:t>Ana Laura Guajardo Alanís</w:t>
            </w:r>
          </w:p>
        </w:tc>
        <w:tc>
          <w:tcPr>
            <w:tcW w:w="2689" w:type="dxa"/>
          </w:tcPr>
          <w:p>
            <w:pPr>
              <w:pStyle w:val="TableParagraph"/>
              <w:spacing w:line="232" w:lineRule="exact"/>
              <w:ind w:left="103"/>
              <w:rPr>
                <w:sz w:val="22"/>
              </w:rPr>
            </w:pPr>
            <w:r>
              <w:rPr>
                <w:sz w:val="22"/>
              </w:rPr>
              <w:t>Docente</w:t>
            </w:r>
          </w:p>
        </w:tc>
      </w:tr>
      <w:tr>
        <w:trPr>
          <w:trHeight w:val="254" w:hRule="atLeast"/>
        </w:trPr>
        <w:tc>
          <w:tcPr>
            <w:tcW w:w="766" w:type="dxa"/>
          </w:tcPr>
          <w:p>
            <w:pPr>
              <w:pStyle w:val="TableParagraph"/>
              <w:spacing w:line="234" w:lineRule="exact"/>
              <w:rPr>
                <w:sz w:val="22"/>
              </w:rPr>
            </w:pPr>
            <w:r>
              <w:rPr>
                <w:w w:val="100"/>
                <w:sz w:val="22"/>
              </w:rPr>
              <w:t>9</w:t>
            </w:r>
          </w:p>
        </w:tc>
        <w:tc>
          <w:tcPr>
            <w:tcW w:w="831" w:type="dxa"/>
          </w:tcPr>
          <w:p>
            <w:pPr>
              <w:pStyle w:val="TableParagraph"/>
              <w:spacing w:line="234" w:lineRule="exact"/>
              <w:rPr>
                <w:sz w:val="22"/>
              </w:rPr>
            </w:pPr>
            <w:r>
              <w:rPr>
                <w:sz w:val="22"/>
              </w:rPr>
              <w:t>Mtro.</w:t>
            </w:r>
          </w:p>
        </w:tc>
        <w:tc>
          <w:tcPr>
            <w:tcW w:w="4545" w:type="dxa"/>
          </w:tcPr>
          <w:p>
            <w:pPr>
              <w:pStyle w:val="TableParagraph"/>
              <w:spacing w:line="234" w:lineRule="exact"/>
              <w:ind w:left="106"/>
              <w:rPr>
                <w:sz w:val="22"/>
              </w:rPr>
            </w:pPr>
            <w:r>
              <w:rPr>
                <w:sz w:val="22"/>
              </w:rPr>
              <w:t>Cesar Ortiz Páez</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sz w:val="22"/>
              </w:rPr>
              <w:t>10</w:t>
            </w:r>
          </w:p>
        </w:tc>
        <w:tc>
          <w:tcPr>
            <w:tcW w:w="831" w:type="dxa"/>
          </w:tcPr>
          <w:p>
            <w:pPr>
              <w:pStyle w:val="TableParagraph"/>
              <w:spacing w:line="232" w:lineRule="exact"/>
              <w:rPr>
                <w:sz w:val="22"/>
              </w:rPr>
            </w:pPr>
            <w:r>
              <w:rPr>
                <w:sz w:val="22"/>
              </w:rPr>
              <w:t>Mtro.</w:t>
            </w:r>
          </w:p>
        </w:tc>
        <w:tc>
          <w:tcPr>
            <w:tcW w:w="4545" w:type="dxa"/>
          </w:tcPr>
          <w:p>
            <w:pPr>
              <w:pStyle w:val="TableParagraph"/>
              <w:spacing w:line="232" w:lineRule="exact"/>
              <w:ind w:left="106"/>
              <w:rPr>
                <w:sz w:val="22"/>
              </w:rPr>
            </w:pPr>
            <w:r>
              <w:rPr>
                <w:sz w:val="22"/>
              </w:rPr>
              <w:t>Miguel Ángel Gutiérrez</w:t>
            </w:r>
          </w:p>
        </w:tc>
        <w:tc>
          <w:tcPr>
            <w:tcW w:w="2689" w:type="dxa"/>
          </w:tcPr>
          <w:p>
            <w:pPr>
              <w:pStyle w:val="TableParagraph"/>
              <w:spacing w:line="232"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sz w:val="22"/>
              </w:rPr>
              <w:t>11</w:t>
            </w:r>
          </w:p>
        </w:tc>
        <w:tc>
          <w:tcPr>
            <w:tcW w:w="831" w:type="dxa"/>
          </w:tcPr>
          <w:p>
            <w:pPr>
              <w:pStyle w:val="TableParagraph"/>
              <w:spacing w:line="234" w:lineRule="exact"/>
              <w:rPr>
                <w:sz w:val="22"/>
              </w:rPr>
            </w:pPr>
            <w:r>
              <w:rPr>
                <w:sz w:val="22"/>
              </w:rPr>
              <w:t>Mtro.</w:t>
            </w:r>
          </w:p>
        </w:tc>
        <w:tc>
          <w:tcPr>
            <w:tcW w:w="4545" w:type="dxa"/>
          </w:tcPr>
          <w:p>
            <w:pPr>
              <w:pStyle w:val="TableParagraph"/>
              <w:spacing w:line="234" w:lineRule="exact"/>
              <w:ind w:left="106"/>
              <w:rPr>
                <w:sz w:val="22"/>
              </w:rPr>
            </w:pPr>
            <w:r>
              <w:rPr>
                <w:sz w:val="22"/>
              </w:rPr>
              <w:t>Sonia del Mercado López</w:t>
            </w:r>
          </w:p>
        </w:tc>
        <w:tc>
          <w:tcPr>
            <w:tcW w:w="2689" w:type="dxa"/>
          </w:tcPr>
          <w:p>
            <w:pPr>
              <w:pStyle w:val="TableParagraph"/>
              <w:spacing w:line="234" w:lineRule="exact"/>
              <w:ind w:left="103"/>
              <w:rPr>
                <w:sz w:val="22"/>
              </w:rPr>
            </w:pPr>
            <w:r>
              <w:rPr>
                <w:sz w:val="22"/>
              </w:rPr>
              <w:t>Docente</w:t>
            </w:r>
          </w:p>
        </w:tc>
      </w:tr>
      <w:tr>
        <w:trPr>
          <w:trHeight w:val="251" w:hRule="atLeast"/>
        </w:trPr>
        <w:tc>
          <w:tcPr>
            <w:tcW w:w="766" w:type="dxa"/>
          </w:tcPr>
          <w:p>
            <w:pPr>
              <w:pStyle w:val="TableParagraph"/>
              <w:spacing w:line="232" w:lineRule="exact"/>
              <w:rPr>
                <w:sz w:val="22"/>
              </w:rPr>
            </w:pPr>
            <w:r>
              <w:rPr>
                <w:sz w:val="22"/>
              </w:rPr>
              <w:t>12</w:t>
            </w:r>
          </w:p>
        </w:tc>
        <w:tc>
          <w:tcPr>
            <w:tcW w:w="831" w:type="dxa"/>
          </w:tcPr>
          <w:p>
            <w:pPr>
              <w:pStyle w:val="TableParagraph"/>
              <w:spacing w:line="232" w:lineRule="exact"/>
              <w:rPr>
                <w:sz w:val="22"/>
              </w:rPr>
            </w:pPr>
            <w:r>
              <w:rPr>
                <w:sz w:val="22"/>
              </w:rPr>
              <w:t>Mtro.</w:t>
            </w:r>
          </w:p>
        </w:tc>
        <w:tc>
          <w:tcPr>
            <w:tcW w:w="4545" w:type="dxa"/>
          </w:tcPr>
          <w:p>
            <w:pPr>
              <w:pStyle w:val="TableParagraph"/>
              <w:spacing w:line="232" w:lineRule="exact"/>
              <w:ind w:left="106"/>
              <w:rPr>
                <w:sz w:val="22"/>
              </w:rPr>
            </w:pPr>
            <w:r>
              <w:rPr>
                <w:sz w:val="22"/>
              </w:rPr>
              <w:t>Héctor Barba Ramírez</w:t>
            </w:r>
          </w:p>
        </w:tc>
        <w:tc>
          <w:tcPr>
            <w:tcW w:w="2689" w:type="dxa"/>
          </w:tcPr>
          <w:p>
            <w:pPr>
              <w:pStyle w:val="TableParagraph"/>
              <w:spacing w:line="232" w:lineRule="exact"/>
              <w:ind w:left="103"/>
              <w:rPr>
                <w:sz w:val="22"/>
              </w:rPr>
            </w:pPr>
            <w:r>
              <w:rPr>
                <w:sz w:val="22"/>
              </w:rPr>
              <w:t>Docente</w:t>
            </w:r>
          </w:p>
        </w:tc>
      </w:tr>
      <w:tr>
        <w:trPr>
          <w:trHeight w:val="253" w:hRule="atLeast"/>
        </w:trPr>
        <w:tc>
          <w:tcPr>
            <w:tcW w:w="766" w:type="dxa"/>
          </w:tcPr>
          <w:p>
            <w:pPr>
              <w:pStyle w:val="TableParagraph"/>
              <w:spacing w:line="234" w:lineRule="exact"/>
              <w:rPr>
                <w:sz w:val="22"/>
              </w:rPr>
            </w:pPr>
            <w:r>
              <w:rPr>
                <w:sz w:val="22"/>
              </w:rPr>
              <w:t>13</w:t>
            </w:r>
          </w:p>
        </w:tc>
        <w:tc>
          <w:tcPr>
            <w:tcW w:w="831" w:type="dxa"/>
          </w:tcPr>
          <w:p>
            <w:pPr>
              <w:pStyle w:val="TableParagraph"/>
              <w:spacing w:line="234" w:lineRule="exact"/>
              <w:rPr>
                <w:sz w:val="22"/>
              </w:rPr>
            </w:pPr>
            <w:r>
              <w:rPr>
                <w:sz w:val="22"/>
              </w:rPr>
              <w:t>Mtro.</w:t>
            </w:r>
          </w:p>
        </w:tc>
        <w:tc>
          <w:tcPr>
            <w:tcW w:w="4545" w:type="dxa"/>
          </w:tcPr>
          <w:p>
            <w:pPr>
              <w:pStyle w:val="TableParagraph"/>
              <w:spacing w:line="234" w:lineRule="exact"/>
              <w:ind w:left="106"/>
              <w:rPr>
                <w:sz w:val="22"/>
              </w:rPr>
            </w:pPr>
            <w:r>
              <w:rPr>
                <w:sz w:val="22"/>
              </w:rPr>
              <w:t>Francisco Gonzalo Díaz González</w:t>
            </w:r>
          </w:p>
        </w:tc>
        <w:tc>
          <w:tcPr>
            <w:tcW w:w="2689" w:type="dxa"/>
          </w:tcPr>
          <w:p>
            <w:pPr>
              <w:pStyle w:val="TableParagraph"/>
              <w:spacing w:line="234" w:lineRule="exact"/>
              <w:ind w:left="103"/>
              <w:rPr>
                <w:sz w:val="22"/>
              </w:rPr>
            </w:pPr>
            <w:r>
              <w:rPr>
                <w:sz w:val="22"/>
              </w:rPr>
              <w:t>Docente</w:t>
            </w:r>
          </w:p>
        </w:tc>
      </w:tr>
      <w:tr>
        <w:trPr>
          <w:trHeight w:val="254" w:hRule="atLeast"/>
        </w:trPr>
        <w:tc>
          <w:tcPr>
            <w:tcW w:w="766" w:type="dxa"/>
          </w:tcPr>
          <w:p>
            <w:pPr>
              <w:pStyle w:val="TableParagraph"/>
              <w:spacing w:line="234" w:lineRule="exact"/>
              <w:rPr>
                <w:sz w:val="22"/>
              </w:rPr>
            </w:pPr>
            <w:r>
              <w:rPr>
                <w:sz w:val="22"/>
              </w:rPr>
              <w:t>14</w:t>
            </w:r>
          </w:p>
        </w:tc>
        <w:tc>
          <w:tcPr>
            <w:tcW w:w="831" w:type="dxa"/>
          </w:tcPr>
          <w:p>
            <w:pPr>
              <w:pStyle w:val="TableParagraph"/>
              <w:spacing w:line="234" w:lineRule="exact"/>
              <w:rPr>
                <w:sz w:val="22"/>
              </w:rPr>
            </w:pPr>
            <w:r>
              <w:rPr>
                <w:sz w:val="22"/>
              </w:rPr>
              <w:t>Dra.</w:t>
            </w:r>
          </w:p>
        </w:tc>
        <w:tc>
          <w:tcPr>
            <w:tcW w:w="4545" w:type="dxa"/>
          </w:tcPr>
          <w:p>
            <w:pPr>
              <w:pStyle w:val="TableParagraph"/>
              <w:spacing w:line="234" w:lineRule="exact"/>
              <w:ind w:left="106"/>
              <w:rPr>
                <w:sz w:val="22"/>
              </w:rPr>
            </w:pPr>
            <w:r>
              <w:rPr>
                <w:sz w:val="22"/>
              </w:rPr>
              <w:t>Dra. Raquel Rodríguez González.</w:t>
            </w:r>
          </w:p>
        </w:tc>
        <w:tc>
          <w:tcPr>
            <w:tcW w:w="2689" w:type="dxa"/>
          </w:tcPr>
          <w:p>
            <w:pPr>
              <w:pStyle w:val="TableParagraph"/>
              <w:spacing w:line="234" w:lineRule="exact"/>
              <w:ind w:left="103"/>
              <w:rPr>
                <w:sz w:val="22"/>
              </w:rPr>
            </w:pPr>
            <w:r>
              <w:rPr>
                <w:sz w:val="22"/>
              </w:rPr>
              <w:t>Docente</w:t>
            </w:r>
          </w:p>
        </w:tc>
      </w:tr>
    </w:tbl>
    <w:p>
      <w:pPr>
        <w:pStyle w:val="BodyText"/>
        <w:rPr>
          <w:sz w:val="22"/>
        </w:rPr>
      </w:pPr>
    </w:p>
    <w:p>
      <w:pPr>
        <w:pStyle w:val="BodyText"/>
        <w:spacing w:before="6"/>
        <w:rPr>
          <w:sz w:val="18"/>
        </w:rPr>
      </w:pPr>
    </w:p>
    <w:p>
      <w:pPr>
        <w:pStyle w:val="Heading7"/>
        <w:spacing w:before="0"/>
      </w:pPr>
      <w:r>
        <w:rPr/>
        <w:t>Pensiones y jubilaciones</w:t>
      </w:r>
    </w:p>
    <w:p>
      <w:pPr>
        <w:spacing w:before="2"/>
        <w:ind w:left="882" w:right="0" w:firstLine="0"/>
        <w:jc w:val="left"/>
        <w:rPr>
          <w:sz w:val="22"/>
        </w:rPr>
      </w:pPr>
      <w:r>
        <w:rPr>
          <w:sz w:val="22"/>
        </w:rPr>
        <w:t>Número de empleados jubilados y pensionados durante el año que se informa.</w:t>
      </w:r>
    </w:p>
    <w:p>
      <w:pPr>
        <w:pStyle w:val="BodyText"/>
        <w:rPr>
          <w:sz w:val="20"/>
        </w:rPr>
      </w:pPr>
    </w:p>
    <w:p>
      <w:pPr>
        <w:pStyle w:val="BodyText"/>
        <w:rPr>
          <w:sz w:val="20"/>
        </w:rPr>
      </w:pPr>
    </w:p>
    <w:p>
      <w:pPr>
        <w:pStyle w:val="BodyText"/>
        <w:spacing w:before="4"/>
        <w:rPr>
          <w:sz w:val="13"/>
        </w:rPr>
      </w:pPr>
    </w:p>
    <w:tbl>
      <w:tblPr>
        <w:tblW w:w="0" w:type="auto"/>
        <w:jc w:val="left"/>
        <w:tblInd w:w="1348"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1632"/>
        <w:gridCol w:w="723"/>
        <w:gridCol w:w="720"/>
        <w:gridCol w:w="720"/>
        <w:gridCol w:w="737"/>
        <w:gridCol w:w="720"/>
        <w:gridCol w:w="725"/>
        <w:gridCol w:w="970"/>
        <w:gridCol w:w="969"/>
      </w:tblGrid>
      <w:tr>
        <w:trPr>
          <w:trHeight w:val="253" w:hRule="atLeast"/>
        </w:trPr>
        <w:tc>
          <w:tcPr>
            <w:tcW w:w="7916" w:type="dxa"/>
            <w:gridSpan w:val="9"/>
            <w:tcBorders>
              <w:bottom w:val="single" w:sz="12" w:space="0" w:color="9CC2E4"/>
            </w:tcBorders>
          </w:tcPr>
          <w:p>
            <w:pPr>
              <w:pStyle w:val="TableParagraph"/>
              <w:spacing w:line="234" w:lineRule="exact"/>
              <w:ind w:left="3019" w:right="3012"/>
              <w:jc w:val="center"/>
              <w:rPr>
                <w:b/>
                <w:sz w:val="22"/>
              </w:rPr>
            </w:pPr>
            <w:r>
              <w:rPr>
                <w:b/>
                <w:sz w:val="22"/>
              </w:rPr>
              <w:t>Personal jubilado</w:t>
            </w:r>
          </w:p>
        </w:tc>
      </w:tr>
      <w:tr>
        <w:trPr>
          <w:trHeight w:val="253" w:hRule="atLeast"/>
        </w:trPr>
        <w:tc>
          <w:tcPr>
            <w:tcW w:w="1632" w:type="dxa"/>
            <w:tcBorders>
              <w:top w:val="single" w:sz="12" w:space="0" w:color="9CC2E4"/>
            </w:tcBorders>
          </w:tcPr>
          <w:p>
            <w:pPr>
              <w:pStyle w:val="TableParagraph"/>
              <w:ind w:left="0"/>
              <w:rPr>
                <w:rFonts w:ascii="Times New Roman"/>
                <w:sz w:val="18"/>
              </w:rPr>
            </w:pPr>
          </w:p>
        </w:tc>
        <w:tc>
          <w:tcPr>
            <w:tcW w:w="723" w:type="dxa"/>
            <w:tcBorders>
              <w:top w:val="single" w:sz="12" w:space="0" w:color="9CC2E4"/>
            </w:tcBorders>
          </w:tcPr>
          <w:p>
            <w:pPr>
              <w:pStyle w:val="TableParagraph"/>
              <w:spacing w:line="234" w:lineRule="exact"/>
              <w:ind w:left="95" w:right="88"/>
              <w:jc w:val="center"/>
              <w:rPr>
                <w:b/>
                <w:sz w:val="22"/>
              </w:rPr>
            </w:pPr>
            <w:r>
              <w:rPr>
                <w:b/>
                <w:sz w:val="22"/>
              </w:rPr>
              <w:t>2011</w:t>
            </w:r>
          </w:p>
        </w:tc>
        <w:tc>
          <w:tcPr>
            <w:tcW w:w="720" w:type="dxa"/>
            <w:tcBorders>
              <w:top w:val="single" w:sz="12" w:space="0" w:color="9CC2E4"/>
            </w:tcBorders>
          </w:tcPr>
          <w:p>
            <w:pPr>
              <w:pStyle w:val="TableParagraph"/>
              <w:spacing w:line="234" w:lineRule="exact"/>
              <w:ind w:left="92" w:right="83"/>
              <w:jc w:val="center"/>
              <w:rPr>
                <w:b/>
                <w:sz w:val="22"/>
              </w:rPr>
            </w:pPr>
            <w:r>
              <w:rPr>
                <w:b/>
                <w:sz w:val="22"/>
              </w:rPr>
              <w:t>2012</w:t>
            </w:r>
          </w:p>
        </w:tc>
        <w:tc>
          <w:tcPr>
            <w:tcW w:w="720" w:type="dxa"/>
            <w:tcBorders>
              <w:top w:val="single" w:sz="12" w:space="0" w:color="9CC2E4"/>
            </w:tcBorders>
          </w:tcPr>
          <w:p>
            <w:pPr>
              <w:pStyle w:val="TableParagraph"/>
              <w:spacing w:line="234" w:lineRule="exact"/>
              <w:ind w:left="92" w:right="83"/>
              <w:jc w:val="center"/>
              <w:rPr>
                <w:b/>
                <w:sz w:val="22"/>
              </w:rPr>
            </w:pPr>
            <w:r>
              <w:rPr>
                <w:b/>
                <w:sz w:val="22"/>
              </w:rPr>
              <w:t>2013</w:t>
            </w:r>
          </w:p>
        </w:tc>
        <w:tc>
          <w:tcPr>
            <w:tcW w:w="737" w:type="dxa"/>
            <w:tcBorders>
              <w:top w:val="single" w:sz="12" w:space="0" w:color="9CC2E4"/>
            </w:tcBorders>
          </w:tcPr>
          <w:p>
            <w:pPr>
              <w:pStyle w:val="TableParagraph"/>
              <w:spacing w:line="234" w:lineRule="exact"/>
              <w:ind w:left="104" w:right="93"/>
              <w:jc w:val="center"/>
              <w:rPr>
                <w:b/>
                <w:sz w:val="22"/>
              </w:rPr>
            </w:pPr>
            <w:r>
              <w:rPr>
                <w:b/>
                <w:sz w:val="22"/>
              </w:rPr>
              <w:t>2014</w:t>
            </w:r>
          </w:p>
        </w:tc>
        <w:tc>
          <w:tcPr>
            <w:tcW w:w="720" w:type="dxa"/>
            <w:tcBorders>
              <w:top w:val="single" w:sz="12" w:space="0" w:color="9CC2E4"/>
            </w:tcBorders>
          </w:tcPr>
          <w:p>
            <w:pPr>
              <w:pStyle w:val="TableParagraph"/>
              <w:spacing w:line="234" w:lineRule="exact"/>
              <w:ind w:left="94" w:right="80"/>
              <w:jc w:val="center"/>
              <w:rPr>
                <w:b/>
                <w:sz w:val="22"/>
              </w:rPr>
            </w:pPr>
            <w:r>
              <w:rPr>
                <w:b/>
                <w:sz w:val="22"/>
              </w:rPr>
              <w:t>2015</w:t>
            </w:r>
          </w:p>
        </w:tc>
        <w:tc>
          <w:tcPr>
            <w:tcW w:w="725" w:type="dxa"/>
            <w:tcBorders>
              <w:top w:val="single" w:sz="12" w:space="0" w:color="9CC2E4"/>
            </w:tcBorders>
          </w:tcPr>
          <w:p>
            <w:pPr>
              <w:pStyle w:val="TableParagraph"/>
              <w:spacing w:line="234" w:lineRule="exact"/>
              <w:ind w:left="99" w:right="85"/>
              <w:jc w:val="center"/>
              <w:rPr>
                <w:b/>
                <w:sz w:val="22"/>
              </w:rPr>
            </w:pPr>
            <w:r>
              <w:rPr>
                <w:b/>
                <w:sz w:val="22"/>
              </w:rPr>
              <w:t>2016</w:t>
            </w:r>
          </w:p>
        </w:tc>
        <w:tc>
          <w:tcPr>
            <w:tcW w:w="970" w:type="dxa"/>
            <w:tcBorders>
              <w:top w:val="single" w:sz="12" w:space="0" w:color="9CC2E4"/>
            </w:tcBorders>
          </w:tcPr>
          <w:p>
            <w:pPr>
              <w:pStyle w:val="TableParagraph"/>
              <w:spacing w:line="234" w:lineRule="exact"/>
              <w:ind w:left="219" w:right="210"/>
              <w:jc w:val="center"/>
              <w:rPr>
                <w:b/>
                <w:sz w:val="22"/>
              </w:rPr>
            </w:pPr>
            <w:r>
              <w:rPr>
                <w:b/>
                <w:sz w:val="22"/>
              </w:rPr>
              <w:t>2017</w:t>
            </w:r>
          </w:p>
        </w:tc>
        <w:tc>
          <w:tcPr>
            <w:tcW w:w="969" w:type="dxa"/>
            <w:tcBorders>
              <w:top w:val="single" w:sz="12" w:space="0" w:color="9CC2E4"/>
            </w:tcBorders>
          </w:tcPr>
          <w:p>
            <w:pPr>
              <w:pStyle w:val="TableParagraph"/>
              <w:spacing w:line="234" w:lineRule="exact"/>
              <w:ind w:left="95" w:right="89"/>
              <w:jc w:val="center"/>
              <w:rPr>
                <w:b/>
                <w:sz w:val="22"/>
              </w:rPr>
            </w:pPr>
            <w:r>
              <w:rPr>
                <w:b/>
                <w:sz w:val="22"/>
              </w:rPr>
              <w:t>TOTAL</w:t>
            </w:r>
          </w:p>
        </w:tc>
      </w:tr>
      <w:tr>
        <w:trPr>
          <w:trHeight w:val="251" w:hRule="atLeast"/>
        </w:trPr>
        <w:tc>
          <w:tcPr>
            <w:tcW w:w="1632" w:type="dxa"/>
          </w:tcPr>
          <w:p>
            <w:pPr>
              <w:pStyle w:val="TableParagraph"/>
              <w:spacing w:line="232" w:lineRule="exact"/>
              <w:rPr>
                <w:sz w:val="22"/>
              </w:rPr>
            </w:pPr>
            <w:r>
              <w:rPr>
                <w:sz w:val="22"/>
              </w:rPr>
              <w:t>Docente</w:t>
            </w:r>
          </w:p>
        </w:tc>
        <w:tc>
          <w:tcPr>
            <w:tcW w:w="723" w:type="dxa"/>
          </w:tcPr>
          <w:p>
            <w:pPr>
              <w:pStyle w:val="TableParagraph"/>
              <w:spacing w:line="232" w:lineRule="exact"/>
              <w:ind w:left="5"/>
              <w:jc w:val="center"/>
              <w:rPr>
                <w:sz w:val="22"/>
              </w:rPr>
            </w:pPr>
            <w:r>
              <w:rPr>
                <w:w w:val="100"/>
                <w:sz w:val="22"/>
              </w:rPr>
              <w:t>4</w:t>
            </w:r>
          </w:p>
        </w:tc>
        <w:tc>
          <w:tcPr>
            <w:tcW w:w="720" w:type="dxa"/>
          </w:tcPr>
          <w:p>
            <w:pPr>
              <w:pStyle w:val="TableParagraph"/>
              <w:spacing w:line="232" w:lineRule="exact"/>
              <w:ind w:left="7"/>
              <w:jc w:val="center"/>
              <w:rPr>
                <w:sz w:val="22"/>
              </w:rPr>
            </w:pPr>
            <w:r>
              <w:rPr>
                <w:w w:val="100"/>
                <w:sz w:val="22"/>
              </w:rPr>
              <w:t>4</w:t>
            </w:r>
          </w:p>
        </w:tc>
        <w:tc>
          <w:tcPr>
            <w:tcW w:w="720" w:type="dxa"/>
          </w:tcPr>
          <w:p>
            <w:pPr>
              <w:pStyle w:val="TableParagraph"/>
              <w:spacing w:line="232" w:lineRule="exact"/>
              <w:ind w:left="7"/>
              <w:jc w:val="center"/>
              <w:rPr>
                <w:sz w:val="22"/>
              </w:rPr>
            </w:pPr>
            <w:r>
              <w:rPr>
                <w:w w:val="100"/>
                <w:sz w:val="22"/>
              </w:rPr>
              <w:t>0</w:t>
            </w:r>
          </w:p>
        </w:tc>
        <w:tc>
          <w:tcPr>
            <w:tcW w:w="737" w:type="dxa"/>
          </w:tcPr>
          <w:p>
            <w:pPr>
              <w:pStyle w:val="TableParagraph"/>
              <w:spacing w:line="232" w:lineRule="exact"/>
              <w:ind w:left="9"/>
              <w:jc w:val="center"/>
              <w:rPr>
                <w:sz w:val="22"/>
              </w:rPr>
            </w:pPr>
            <w:r>
              <w:rPr>
                <w:w w:val="100"/>
                <w:sz w:val="22"/>
              </w:rPr>
              <w:t>2</w:t>
            </w:r>
          </w:p>
        </w:tc>
        <w:tc>
          <w:tcPr>
            <w:tcW w:w="720" w:type="dxa"/>
          </w:tcPr>
          <w:p>
            <w:pPr>
              <w:pStyle w:val="TableParagraph"/>
              <w:spacing w:line="232" w:lineRule="exact"/>
              <w:ind w:left="12"/>
              <w:jc w:val="center"/>
              <w:rPr>
                <w:sz w:val="22"/>
              </w:rPr>
            </w:pPr>
            <w:r>
              <w:rPr>
                <w:w w:val="100"/>
                <w:sz w:val="22"/>
              </w:rPr>
              <w:t>1</w:t>
            </w:r>
          </w:p>
        </w:tc>
        <w:tc>
          <w:tcPr>
            <w:tcW w:w="725" w:type="dxa"/>
          </w:tcPr>
          <w:p>
            <w:pPr>
              <w:pStyle w:val="TableParagraph"/>
              <w:spacing w:line="232" w:lineRule="exact"/>
              <w:ind w:left="12"/>
              <w:jc w:val="center"/>
              <w:rPr>
                <w:sz w:val="22"/>
              </w:rPr>
            </w:pPr>
            <w:r>
              <w:rPr>
                <w:w w:val="100"/>
                <w:sz w:val="22"/>
              </w:rPr>
              <w:t>1</w:t>
            </w:r>
          </w:p>
        </w:tc>
        <w:tc>
          <w:tcPr>
            <w:tcW w:w="970" w:type="dxa"/>
          </w:tcPr>
          <w:p>
            <w:pPr>
              <w:pStyle w:val="TableParagraph"/>
              <w:spacing w:line="232" w:lineRule="exact"/>
              <w:ind w:left="7"/>
              <w:jc w:val="center"/>
              <w:rPr>
                <w:sz w:val="22"/>
              </w:rPr>
            </w:pPr>
            <w:r>
              <w:rPr>
                <w:w w:val="100"/>
                <w:sz w:val="22"/>
              </w:rPr>
              <w:t>4</w:t>
            </w:r>
          </w:p>
        </w:tc>
        <w:tc>
          <w:tcPr>
            <w:tcW w:w="969" w:type="dxa"/>
          </w:tcPr>
          <w:p>
            <w:pPr>
              <w:pStyle w:val="TableParagraph"/>
              <w:spacing w:line="232" w:lineRule="exact"/>
              <w:ind w:left="95" w:right="85"/>
              <w:jc w:val="center"/>
              <w:rPr>
                <w:sz w:val="22"/>
              </w:rPr>
            </w:pPr>
            <w:r>
              <w:rPr>
                <w:sz w:val="22"/>
              </w:rPr>
              <w:t>16</w:t>
            </w:r>
          </w:p>
        </w:tc>
      </w:tr>
      <w:tr>
        <w:trPr>
          <w:trHeight w:val="254" w:hRule="atLeast"/>
        </w:trPr>
        <w:tc>
          <w:tcPr>
            <w:tcW w:w="1632" w:type="dxa"/>
          </w:tcPr>
          <w:p>
            <w:pPr>
              <w:pStyle w:val="TableParagraph"/>
              <w:spacing w:line="234" w:lineRule="exact"/>
              <w:rPr>
                <w:sz w:val="22"/>
              </w:rPr>
            </w:pPr>
            <w:r>
              <w:rPr>
                <w:sz w:val="22"/>
              </w:rPr>
              <w:t>Administrativo</w:t>
            </w:r>
          </w:p>
        </w:tc>
        <w:tc>
          <w:tcPr>
            <w:tcW w:w="723" w:type="dxa"/>
          </w:tcPr>
          <w:p>
            <w:pPr>
              <w:pStyle w:val="TableParagraph"/>
              <w:spacing w:line="234" w:lineRule="exact"/>
              <w:ind w:left="5"/>
              <w:jc w:val="center"/>
              <w:rPr>
                <w:sz w:val="22"/>
              </w:rPr>
            </w:pPr>
            <w:r>
              <w:rPr>
                <w:w w:val="100"/>
                <w:sz w:val="22"/>
              </w:rPr>
              <w:t>4</w:t>
            </w:r>
          </w:p>
        </w:tc>
        <w:tc>
          <w:tcPr>
            <w:tcW w:w="720" w:type="dxa"/>
          </w:tcPr>
          <w:p>
            <w:pPr>
              <w:pStyle w:val="TableParagraph"/>
              <w:spacing w:line="234" w:lineRule="exact"/>
              <w:ind w:left="7"/>
              <w:jc w:val="center"/>
              <w:rPr>
                <w:sz w:val="22"/>
              </w:rPr>
            </w:pPr>
            <w:r>
              <w:rPr>
                <w:w w:val="100"/>
                <w:sz w:val="22"/>
              </w:rPr>
              <w:t>4</w:t>
            </w:r>
          </w:p>
        </w:tc>
        <w:tc>
          <w:tcPr>
            <w:tcW w:w="720" w:type="dxa"/>
          </w:tcPr>
          <w:p>
            <w:pPr>
              <w:pStyle w:val="TableParagraph"/>
              <w:spacing w:line="234" w:lineRule="exact"/>
              <w:ind w:left="7"/>
              <w:jc w:val="center"/>
              <w:rPr>
                <w:sz w:val="22"/>
              </w:rPr>
            </w:pPr>
            <w:r>
              <w:rPr>
                <w:w w:val="100"/>
                <w:sz w:val="22"/>
              </w:rPr>
              <w:t>3</w:t>
            </w:r>
          </w:p>
        </w:tc>
        <w:tc>
          <w:tcPr>
            <w:tcW w:w="737" w:type="dxa"/>
          </w:tcPr>
          <w:p>
            <w:pPr>
              <w:pStyle w:val="TableParagraph"/>
              <w:spacing w:line="234" w:lineRule="exact"/>
              <w:ind w:left="9"/>
              <w:jc w:val="center"/>
              <w:rPr>
                <w:sz w:val="22"/>
              </w:rPr>
            </w:pPr>
            <w:r>
              <w:rPr>
                <w:w w:val="100"/>
                <w:sz w:val="22"/>
              </w:rPr>
              <w:t>2</w:t>
            </w:r>
          </w:p>
        </w:tc>
        <w:tc>
          <w:tcPr>
            <w:tcW w:w="720" w:type="dxa"/>
          </w:tcPr>
          <w:p>
            <w:pPr>
              <w:pStyle w:val="TableParagraph"/>
              <w:spacing w:line="234" w:lineRule="exact"/>
              <w:ind w:left="12"/>
              <w:jc w:val="center"/>
              <w:rPr>
                <w:sz w:val="22"/>
              </w:rPr>
            </w:pPr>
            <w:r>
              <w:rPr>
                <w:w w:val="100"/>
                <w:sz w:val="22"/>
              </w:rPr>
              <w:t>1</w:t>
            </w:r>
          </w:p>
        </w:tc>
        <w:tc>
          <w:tcPr>
            <w:tcW w:w="725" w:type="dxa"/>
          </w:tcPr>
          <w:p>
            <w:pPr>
              <w:pStyle w:val="TableParagraph"/>
              <w:spacing w:line="234" w:lineRule="exact"/>
              <w:ind w:left="12"/>
              <w:jc w:val="center"/>
              <w:rPr>
                <w:sz w:val="22"/>
              </w:rPr>
            </w:pPr>
            <w:r>
              <w:rPr>
                <w:w w:val="100"/>
                <w:sz w:val="22"/>
              </w:rPr>
              <w:t>1</w:t>
            </w:r>
          </w:p>
        </w:tc>
        <w:tc>
          <w:tcPr>
            <w:tcW w:w="970" w:type="dxa"/>
          </w:tcPr>
          <w:p>
            <w:pPr>
              <w:pStyle w:val="TableParagraph"/>
              <w:spacing w:line="234" w:lineRule="exact"/>
              <w:ind w:left="7"/>
              <w:jc w:val="center"/>
              <w:rPr>
                <w:sz w:val="22"/>
              </w:rPr>
            </w:pPr>
            <w:r>
              <w:rPr>
                <w:w w:val="100"/>
                <w:sz w:val="22"/>
              </w:rPr>
              <w:t>4</w:t>
            </w:r>
          </w:p>
        </w:tc>
        <w:tc>
          <w:tcPr>
            <w:tcW w:w="969" w:type="dxa"/>
          </w:tcPr>
          <w:p>
            <w:pPr>
              <w:pStyle w:val="TableParagraph"/>
              <w:spacing w:line="234" w:lineRule="exact"/>
              <w:ind w:left="95" w:right="85"/>
              <w:jc w:val="center"/>
              <w:rPr>
                <w:sz w:val="22"/>
              </w:rPr>
            </w:pPr>
            <w:r>
              <w:rPr>
                <w:sz w:val="22"/>
              </w:rPr>
              <w:t>19</w:t>
            </w:r>
          </w:p>
        </w:tc>
      </w:tr>
      <w:tr>
        <w:trPr>
          <w:trHeight w:val="253" w:hRule="atLeast"/>
        </w:trPr>
        <w:tc>
          <w:tcPr>
            <w:tcW w:w="1632" w:type="dxa"/>
          </w:tcPr>
          <w:p>
            <w:pPr>
              <w:pStyle w:val="TableParagraph"/>
              <w:spacing w:line="234" w:lineRule="exact"/>
              <w:rPr>
                <w:sz w:val="22"/>
              </w:rPr>
            </w:pPr>
            <w:r>
              <w:rPr>
                <w:sz w:val="22"/>
              </w:rPr>
              <w:t>Total</w:t>
            </w:r>
          </w:p>
        </w:tc>
        <w:tc>
          <w:tcPr>
            <w:tcW w:w="723" w:type="dxa"/>
          </w:tcPr>
          <w:p>
            <w:pPr>
              <w:pStyle w:val="TableParagraph"/>
              <w:spacing w:line="234" w:lineRule="exact"/>
              <w:ind w:left="5"/>
              <w:jc w:val="center"/>
              <w:rPr>
                <w:sz w:val="22"/>
              </w:rPr>
            </w:pPr>
            <w:r>
              <w:rPr>
                <w:w w:val="100"/>
                <w:sz w:val="22"/>
              </w:rPr>
              <w:t>8</w:t>
            </w:r>
          </w:p>
        </w:tc>
        <w:tc>
          <w:tcPr>
            <w:tcW w:w="720" w:type="dxa"/>
          </w:tcPr>
          <w:p>
            <w:pPr>
              <w:pStyle w:val="TableParagraph"/>
              <w:spacing w:line="234" w:lineRule="exact"/>
              <w:ind w:left="7"/>
              <w:jc w:val="center"/>
              <w:rPr>
                <w:sz w:val="22"/>
              </w:rPr>
            </w:pPr>
            <w:r>
              <w:rPr>
                <w:w w:val="100"/>
                <w:sz w:val="22"/>
              </w:rPr>
              <w:t>8</w:t>
            </w:r>
          </w:p>
        </w:tc>
        <w:tc>
          <w:tcPr>
            <w:tcW w:w="720" w:type="dxa"/>
          </w:tcPr>
          <w:p>
            <w:pPr>
              <w:pStyle w:val="TableParagraph"/>
              <w:spacing w:line="234" w:lineRule="exact"/>
              <w:ind w:left="7"/>
              <w:jc w:val="center"/>
              <w:rPr>
                <w:sz w:val="22"/>
              </w:rPr>
            </w:pPr>
            <w:r>
              <w:rPr>
                <w:w w:val="100"/>
                <w:sz w:val="22"/>
              </w:rPr>
              <w:t>3</w:t>
            </w:r>
          </w:p>
        </w:tc>
        <w:tc>
          <w:tcPr>
            <w:tcW w:w="737" w:type="dxa"/>
          </w:tcPr>
          <w:p>
            <w:pPr>
              <w:pStyle w:val="TableParagraph"/>
              <w:spacing w:line="234" w:lineRule="exact"/>
              <w:ind w:left="9"/>
              <w:jc w:val="center"/>
              <w:rPr>
                <w:sz w:val="22"/>
              </w:rPr>
            </w:pPr>
            <w:r>
              <w:rPr>
                <w:w w:val="100"/>
                <w:sz w:val="22"/>
              </w:rPr>
              <w:t>4</w:t>
            </w:r>
          </w:p>
        </w:tc>
        <w:tc>
          <w:tcPr>
            <w:tcW w:w="720" w:type="dxa"/>
          </w:tcPr>
          <w:p>
            <w:pPr>
              <w:pStyle w:val="TableParagraph"/>
              <w:spacing w:line="234" w:lineRule="exact"/>
              <w:ind w:left="12"/>
              <w:jc w:val="center"/>
              <w:rPr>
                <w:sz w:val="22"/>
              </w:rPr>
            </w:pPr>
            <w:r>
              <w:rPr>
                <w:w w:val="100"/>
                <w:sz w:val="22"/>
              </w:rPr>
              <w:t>2</w:t>
            </w:r>
          </w:p>
        </w:tc>
        <w:tc>
          <w:tcPr>
            <w:tcW w:w="725" w:type="dxa"/>
          </w:tcPr>
          <w:p>
            <w:pPr>
              <w:pStyle w:val="TableParagraph"/>
              <w:spacing w:line="234" w:lineRule="exact"/>
              <w:ind w:left="12"/>
              <w:jc w:val="center"/>
              <w:rPr>
                <w:sz w:val="22"/>
              </w:rPr>
            </w:pPr>
            <w:r>
              <w:rPr>
                <w:w w:val="100"/>
                <w:sz w:val="22"/>
              </w:rPr>
              <w:t>2</w:t>
            </w:r>
          </w:p>
        </w:tc>
        <w:tc>
          <w:tcPr>
            <w:tcW w:w="970" w:type="dxa"/>
          </w:tcPr>
          <w:p>
            <w:pPr>
              <w:pStyle w:val="TableParagraph"/>
              <w:spacing w:line="234" w:lineRule="exact"/>
              <w:ind w:left="7"/>
              <w:jc w:val="center"/>
              <w:rPr>
                <w:sz w:val="22"/>
              </w:rPr>
            </w:pPr>
            <w:r>
              <w:rPr>
                <w:w w:val="100"/>
                <w:sz w:val="22"/>
              </w:rPr>
              <w:t>8</w:t>
            </w:r>
          </w:p>
        </w:tc>
        <w:tc>
          <w:tcPr>
            <w:tcW w:w="969" w:type="dxa"/>
          </w:tcPr>
          <w:p>
            <w:pPr>
              <w:pStyle w:val="TableParagraph"/>
              <w:spacing w:line="234" w:lineRule="exact"/>
              <w:ind w:left="95" w:right="85"/>
              <w:jc w:val="center"/>
              <w:rPr>
                <w:sz w:val="22"/>
              </w:rPr>
            </w:pPr>
            <w:r>
              <w:rPr>
                <w:sz w:val="22"/>
              </w:rPr>
              <w:t>35</w:t>
            </w:r>
          </w:p>
        </w:tc>
      </w:tr>
    </w:tbl>
    <w:p>
      <w:pPr>
        <w:pStyle w:val="BodyText"/>
        <w:rPr>
          <w:sz w:val="20"/>
        </w:rPr>
      </w:pPr>
    </w:p>
    <w:p>
      <w:pPr>
        <w:pStyle w:val="BodyText"/>
        <w:spacing w:before="6"/>
        <w:rPr>
          <w:sz w:val="17"/>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409"/>
        <w:gridCol w:w="4419"/>
      </w:tblGrid>
      <w:tr>
        <w:trPr>
          <w:trHeight w:val="253" w:hRule="atLeast"/>
        </w:trPr>
        <w:tc>
          <w:tcPr>
            <w:tcW w:w="4409" w:type="dxa"/>
            <w:tcBorders>
              <w:bottom w:val="single" w:sz="12" w:space="0" w:color="9CC2E4"/>
            </w:tcBorders>
          </w:tcPr>
          <w:p>
            <w:pPr>
              <w:pStyle w:val="TableParagraph"/>
              <w:spacing w:line="234" w:lineRule="exact"/>
              <w:ind w:left="1768" w:right="1759"/>
              <w:jc w:val="center"/>
              <w:rPr>
                <w:b/>
                <w:sz w:val="22"/>
              </w:rPr>
            </w:pPr>
            <w:r>
              <w:rPr>
                <w:b/>
                <w:sz w:val="22"/>
              </w:rPr>
              <w:t>Nombre</w:t>
            </w:r>
          </w:p>
        </w:tc>
        <w:tc>
          <w:tcPr>
            <w:tcW w:w="4419" w:type="dxa"/>
            <w:tcBorders>
              <w:bottom w:val="single" w:sz="12" w:space="0" w:color="9CC2E4"/>
            </w:tcBorders>
          </w:tcPr>
          <w:p>
            <w:pPr>
              <w:pStyle w:val="TableParagraph"/>
              <w:spacing w:line="234" w:lineRule="exact"/>
              <w:ind w:left="1417" w:right="1409"/>
              <w:jc w:val="center"/>
              <w:rPr>
                <w:b/>
                <w:sz w:val="22"/>
              </w:rPr>
            </w:pPr>
            <w:r>
              <w:rPr>
                <w:b/>
                <w:sz w:val="22"/>
              </w:rPr>
              <w:t>Docente</w:t>
            </w:r>
          </w:p>
        </w:tc>
      </w:tr>
      <w:tr>
        <w:trPr>
          <w:trHeight w:val="253" w:hRule="atLeast"/>
        </w:trPr>
        <w:tc>
          <w:tcPr>
            <w:tcW w:w="4409" w:type="dxa"/>
            <w:tcBorders>
              <w:top w:val="single" w:sz="12" w:space="0" w:color="9CC2E4"/>
            </w:tcBorders>
          </w:tcPr>
          <w:p>
            <w:pPr>
              <w:pStyle w:val="TableParagraph"/>
              <w:spacing w:line="234" w:lineRule="exact"/>
              <w:rPr>
                <w:sz w:val="22"/>
              </w:rPr>
            </w:pPr>
            <w:r>
              <w:rPr>
                <w:sz w:val="22"/>
              </w:rPr>
              <w:t>Cavazos Cisneros Blanca Eugenia Dra.</w:t>
            </w:r>
          </w:p>
        </w:tc>
        <w:tc>
          <w:tcPr>
            <w:tcW w:w="4419" w:type="dxa"/>
            <w:tcBorders>
              <w:top w:val="single" w:sz="12" w:space="0" w:color="9CC2E4"/>
            </w:tcBorders>
          </w:tcPr>
          <w:p>
            <w:pPr>
              <w:pStyle w:val="TableParagraph"/>
              <w:ind w:left="0"/>
              <w:rPr>
                <w:rFonts w:ascii="Times New Roman"/>
                <w:sz w:val="18"/>
              </w:rPr>
            </w:pPr>
          </w:p>
        </w:tc>
      </w:tr>
      <w:tr>
        <w:trPr>
          <w:trHeight w:val="251" w:hRule="atLeast"/>
        </w:trPr>
        <w:tc>
          <w:tcPr>
            <w:tcW w:w="4409" w:type="dxa"/>
          </w:tcPr>
          <w:p>
            <w:pPr>
              <w:pStyle w:val="TableParagraph"/>
              <w:spacing w:line="232" w:lineRule="exact"/>
              <w:rPr>
                <w:sz w:val="22"/>
              </w:rPr>
            </w:pPr>
            <w:r>
              <w:rPr>
                <w:sz w:val="22"/>
              </w:rPr>
              <w:t>Flores González María Guadalupe Mtra.</w:t>
            </w:r>
          </w:p>
        </w:tc>
        <w:tc>
          <w:tcPr>
            <w:tcW w:w="4419" w:type="dxa"/>
          </w:tcPr>
          <w:p>
            <w:pPr>
              <w:pStyle w:val="TableParagraph"/>
              <w:ind w:left="0"/>
              <w:rPr>
                <w:rFonts w:ascii="Times New Roman"/>
                <w:sz w:val="18"/>
              </w:rPr>
            </w:pPr>
          </w:p>
        </w:tc>
      </w:tr>
      <w:tr>
        <w:trPr>
          <w:trHeight w:val="254" w:hRule="atLeast"/>
        </w:trPr>
        <w:tc>
          <w:tcPr>
            <w:tcW w:w="4409" w:type="dxa"/>
          </w:tcPr>
          <w:p>
            <w:pPr>
              <w:pStyle w:val="TableParagraph"/>
              <w:spacing w:line="234" w:lineRule="exact"/>
              <w:rPr>
                <w:sz w:val="22"/>
              </w:rPr>
            </w:pPr>
            <w:r>
              <w:rPr>
                <w:sz w:val="22"/>
              </w:rPr>
              <w:t>Marín Soto Raúl Humberto Mtro.</w:t>
            </w:r>
          </w:p>
        </w:tc>
        <w:tc>
          <w:tcPr>
            <w:tcW w:w="4419" w:type="dxa"/>
          </w:tcPr>
          <w:p>
            <w:pPr>
              <w:pStyle w:val="TableParagraph"/>
              <w:ind w:left="0"/>
              <w:rPr>
                <w:rFonts w:ascii="Times New Roman"/>
                <w:sz w:val="18"/>
              </w:rPr>
            </w:pPr>
          </w:p>
        </w:tc>
      </w:tr>
      <w:tr>
        <w:trPr>
          <w:trHeight w:val="252" w:hRule="atLeast"/>
        </w:trPr>
        <w:tc>
          <w:tcPr>
            <w:tcW w:w="4409" w:type="dxa"/>
          </w:tcPr>
          <w:p>
            <w:pPr>
              <w:pStyle w:val="TableParagraph"/>
              <w:spacing w:line="232" w:lineRule="exact"/>
              <w:rPr>
                <w:sz w:val="22"/>
              </w:rPr>
            </w:pPr>
            <w:r>
              <w:rPr>
                <w:sz w:val="22"/>
              </w:rPr>
              <w:t>Villarreal Peña María Guadalupe Dra.</w:t>
            </w:r>
          </w:p>
        </w:tc>
        <w:tc>
          <w:tcPr>
            <w:tcW w:w="4419" w:type="dxa"/>
          </w:tcPr>
          <w:p>
            <w:pPr>
              <w:pStyle w:val="TableParagraph"/>
              <w:ind w:left="0"/>
              <w:rPr>
                <w:rFonts w:ascii="Times New Roman"/>
                <w:sz w:val="18"/>
              </w:rPr>
            </w:pPr>
          </w:p>
        </w:tc>
      </w:tr>
      <w:tr>
        <w:trPr>
          <w:trHeight w:val="254" w:hRule="atLeast"/>
        </w:trPr>
        <w:tc>
          <w:tcPr>
            <w:tcW w:w="4409" w:type="dxa"/>
          </w:tcPr>
          <w:p>
            <w:pPr>
              <w:pStyle w:val="TableParagraph"/>
              <w:spacing w:line="234" w:lineRule="exact"/>
              <w:ind w:left="1768" w:right="1759"/>
              <w:jc w:val="center"/>
              <w:rPr>
                <w:sz w:val="22"/>
              </w:rPr>
            </w:pPr>
            <w:r>
              <w:rPr>
                <w:sz w:val="22"/>
              </w:rPr>
              <w:t>Nombre</w:t>
            </w:r>
          </w:p>
        </w:tc>
        <w:tc>
          <w:tcPr>
            <w:tcW w:w="4419" w:type="dxa"/>
          </w:tcPr>
          <w:p>
            <w:pPr>
              <w:pStyle w:val="TableParagraph"/>
              <w:spacing w:line="234" w:lineRule="exact"/>
              <w:ind w:left="1417" w:right="1410"/>
              <w:jc w:val="center"/>
              <w:rPr>
                <w:b/>
                <w:sz w:val="22"/>
              </w:rPr>
            </w:pPr>
            <w:r>
              <w:rPr>
                <w:b/>
                <w:sz w:val="22"/>
              </w:rPr>
              <w:t>Administrativo</w:t>
            </w:r>
          </w:p>
        </w:tc>
      </w:tr>
      <w:tr>
        <w:trPr>
          <w:trHeight w:val="253" w:hRule="atLeast"/>
        </w:trPr>
        <w:tc>
          <w:tcPr>
            <w:tcW w:w="4409" w:type="dxa"/>
          </w:tcPr>
          <w:p>
            <w:pPr>
              <w:pStyle w:val="TableParagraph"/>
              <w:spacing w:line="234" w:lineRule="exact"/>
              <w:rPr>
                <w:sz w:val="22"/>
              </w:rPr>
            </w:pPr>
            <w:r>
              <w:rPr>
                <w:sz w:val="22"/>
              </w:rPr>
              <w:t>Hernández Saucedo Minerva</w:t>
            </w:r>
          </w:p>
        </w:tc>
        <w:tc>
          <w:tcPr>
            <w:tcW w:w="4419" w:type="dxa"/>
          </w:tcPr>
          <w:p>
            <w:pPr>
              <w:pStyle w:val="TableParagraph"/>
              <w:ind w:left="0"/>
              <w:rPr>
                <w:rFonts w:ascii="Times New Roman"/>
                <w:sz w:val="18"/>
              </w:rPr>
            </w:pPr>
          </w:p>
        </w:tc>
      </w:tr>
      <w:tr>
        <w:trPr>
          <w:trHeight w:val="251" w:hRule="atLeast"/>
        </w:trPr>
        <w:tc>
          <w:tcPr>
            <w:tcW w:w="4409" w:type="dxa"/>
          </w:tcPr>
          <w:p>
            <w:pPr>
              <w:pStyle w:val="TableParagraph"/>
              <w:spacing w:line="232" w:lineRule="exact"/>
              <w:rPr>
                <w:sz w:val="22"/>
              </w:rPr>
            </w:pPr>
            <w:r>
              <w:rPr>
                <w:sz w:val="22"/>
              </w:rPr>
              <w:t>García Corona Sergio Willhelm</w:t>
            </w:r>
          </w:p>
        </w:tc>
        <w:tc>
          <w:tcPr>
            <w:tcW w:w="4419" w:type="dxa"/>
          </w:tcPr>
          <w:p>
            <w:pPr>
              <w:pStyle w:val="TableParagraph"/>
              <w:ind w:left="0"/>
              <w:rPr>
                <w:rFonts w:ascii="Times New Roman"/>
                <w:sz w:val="18"/>
              </w:rPr>
            </w:pPr>
          </w:p>
        </w:tc>
      </w:tr>
      <w:tr>
        <w:trPr>
          <w:trHeight w:val="253" w:hRule="atLeast"/>
        </w:trPr>
        <w:tc>
          <w:tcPr>
            <w:tcW w:w="4409" w:type="dxa"/>
          </w:tcPr>
          <w:p>
            <w:pPr>
              <w:pStyle w:val="TableParagraph"/>
              <w:spacing w:line="234" w:lineRule="exact"/>
              <w:rPr>
                <w:sz w:val="22"/>
              </w:rPr>
            </w:pPr>
            <w:r>
              <w:rPr>
                <w:sz w:val="22"/>
              </w:rPr>
              <w:t>Guerrero Martínez Angélica María</w:t>
            </w:r>
          </w:p>
        </w:tc>
        <w:tc>
          <w:tcPr>
            <w:tcW w:w="4419" w:type="dxa"/>
          </w:tcPr>
          <w:p>
            <w:pPr>
              <w:pStyle w:val="TableParagraph"/>
              <w:ind w:left="0"/>
              <w:rPr>
                <w:rFonts w:ascii="Times New Roman"/>
                <w:sz w:val="18"/>
              </w:rPr>
            </w:pPr>
          </w:p>
        </w:tc>
      </w:tr>
      <w:tr>
        <w:trPr>
          <w:trHeight w:val="251" w:hRule="atLeast"/>
        </w:trPr>
        <w:tc>
          <w:tcPr>
            <w:tcW w:w="4409" w:type="dxa"/>
          </w:tcPr>
          <w:p>
            <w:pPr>
              <w:pStyle w:val="TableParagraph"/>
              <w:spacing w:line="232" w:lineRule="exact"/>
              <w:rPr>
                <w:sz w:val="22"/>
              </w:rPr>
            </w:pPr>
            <w:r>
              <w:rPr>
                <w:sz w:val="22"/>
              </w:rPr>
              <w:t>García García Brenda Elena</w:t>
            </w:r>
          </w:p>
        </w:tc>
        <w:tc>
          <w:tcPr>
            <w:tcW w:w="4419" w:type="dxa"/>
          </w:tcPr>
          <w:p>
            <w:pPr>
              <w:pStyle w:val="TableParagraph"/>
              <w:ind w:left="0"/>
              <w:rPr>
                <w:rFonts w:ascii="Times New Roman"/>
                <w:sz w:val="18"/>
              </w:rPr>
            </w:pPr>
          </w:p>
        </w:tc>
      </w:tr>
    </w:tbl>
    <w:p>
      <w:pPr>
        <w:spacing w:after="0"/>
        <w:rPr>
          <w:rFonts w:ascii="Times New Roman"/>
          <w:sz w:val="18"/>
        </w:rPr>
        <w:sectPr>
          <w:pgSz w:w="12240" w:h="15840"/>
          <w:pgMar w:header="713" w:footer="76" w:top="2000" w:bottom="340" w:left="820" w:right="580"/>
        </w:sectPr>
      </w:pPr>
    </w:p>
    <w:p>
      <w:pPr>
        <w:pStyle w:val="BodyText"/>
        <w:rPr>
          <w:sz w:val="20"/>
        </w:rPr>
      </w:pPr>
    </w:p>
    <w:p>
      <w:pPr>
        <w:pStyle w:val="BodyText"/>
        <w:rPr>
          <w:sz w:val="20"/>
        </w:rPr>
      </w:pPr>
    </w:p>
    <w:p>
      <w:pPr>
        <w:pStyle w:val="BodyText"/>
        <w:spacing w:before="3"/>
        <w:rPr>
          <w:sz w:val="20"/>
        </w:rPr>
      </w:pPr>
    </w:p>
    <w:p>
      <w:pPr>
        <w:pStyle w:val="Heading7"/>
      </w:pPr>
      <w:r>
        <w:rPr/>
        <w:t>Sistema de Información Administrativa de los Servicios Escolares (SIASE)</w:t>
      </w:r>
    </w:p>
    <w:p>
      <w:pPr>
        <w:spacing w:before="2"/>
        <w:ind w:left="882" w:right="0" w:firstLine="0"/>
        <w:jc w:val="left"/>
        <w:rPr>
          <w:sz w:val="22"/>
        </w:rPr>
      </w:pPr>
      <w:r>
        <w:rPr>
          <w:sz w:val="22"/>
        </w:rPr>
        <w:t>Descripción de los servicios prestados a través del SIASE</w:t>
      </w:r>
    </w:p>
    <w:p>
      <w:pPr>
        <w:pStyle w:val="BodyText"/>
        <w:rPr>
          <w:sz w:val="20"/>
        </w:rPr>
      </w:pPr>
    </w:p>
    <w:p>
      <w:pPr>
        <w:pStyle w:val="BodyText"/>
        <w:rPr>
          <w:sz w:val="20"/>
        </w:rPr>
      </w:pPr>
    </w:p>
    <w:p>
      <w:pPr>
        <w:pStyle w:val="BodyText"/>
        <w:spacing w:before="6"/>
        <w:rPr>
          <w:sz w:val="13"/>
        </w:rPr>
      </w:pPr>
    </w:p>
    <w:tbl>
      <w:tblPr>
        <w:tblW w:w="0" w:type="auto"/>
        <w:jc w:val="left"/>
        <w:tblInd w:w="2463"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537"/>
        <w:gridCol w:w="1147"/>
      </w:tblGrid>
      <w:tr>
        <w:trPr>
          <w:trHeight w:val="505" w:hRule="atLeast"/>
        </w:trPr>
        <w:tc>
          <w:tcPr>
            <w:tcW w:w="5684" w:type="dxa"/>
            <w:gridSpan w:val="2"/>
            <w:tcBorders>
              <w:bottom w:val="single" w:sz="12" w:space="0" w:color="9CC2E4"/>
            </w:tcBorders>
          </w:tcPr>
          <w:p>
            <w:pPr>
              <w:pStyle w:val="TableParagraph"/>
              <w:spacing w:line="248" w:lineRule="exact"/>
              <w:rPr>
                <w:b/>
                <w:sz w:val="22"/>
              </w:rPr>
            </w:pPr>
            <w:r>
              <w:rPr>
                <w:b/>
                <w:sz w:val="22"/>
              </w:rPr>
              <w:t>Sistema de Información Administrativa de los</w:t>
            </w:r>
          </w:p>
          <w:p>
            <w:pPr>
              <w:pStyle w:val="TableParagraph"/>
              <w:spacing w:line="238" w:lineRule="exact"/>
              <w:rPr>
                <w:b/>
                <w:sz w:val="22"/>
              </w:rPr>
            </w:pPr>
            <w:r>
              <w:rPr>
                <w:b/>
                <w:sz w:val="22"/>
              </w:rPr>
              <w:t>Servicios Escolares (SIASE)</w:t>
            </w:r>
          </w:p>
        </w:tc>
      </w:tr>
      <w:tr>
        <w:trPr>
          <w:trHeight w:val="253" w:hRule="atLeast"/>
        </w:trPr>
        <w:tc>
          <w:tcPr>
            <w:tcW w:w="4537" w:type="dxa"/>
            <w:tcBorders>
              <w:top w:val="single" w:sz="12" w:space="0" w:color="9CC2E4"/>
            </w:tcBorders>
          </w:tcPr>
          <w:p>
            <w:pPr>
              <w:pStyle w:val="TableParagraph"/>
              <w:spacing w:line="234" w:lineRule="exact"/>
              <w:rPr>
                <w:sz w:val="22"/>
              </w:rPr>
            </w:pPr>
            <w:r>
              <w:rPr>
                <w:sz w:val="22"/>
              </w:rPr>
              <w:t>Módulo</w:t>
            </w:r>
          </w:p>
        </w:tc>
        <w:tc>
          <w:tcPr>
            <w:tcW w:w="1147" w:type="dxa"/>
            <w:tcBorders>
              <w:top w:val="single" w:sz="12" w:space="0" w:color="9CC2E4"/>
            </w:tcBorders>
          </w:tcPr>
          <w:p>
            <w:pPr>
              <w:pStyle w:val="TableParagraph"/>
              <w:spacing w:line="234" w:lineRule="exact"/>
              <w:ind w:left="88" w:right="78"/>
              <w:jc w:val="center"/>
              <w:rPr>
                <w:sz w:val="22"/>
              </w:rPr>
            </w:pPr>
            <w:r>
              <w:rPr>
                <w:sz w:val="22"/>
              </w:rPr>
              <w:t>Integrado</w:t>
            </w:r>
          </w:p>
        </w:tc>
      </w:tr>
      <w:tr>
        <w:trPr>
          <w:trHeight w:val="251" w:hRule="atLeast"/>
        </w:trPr>
        <w:tc>
          <w:tcPr>
            <w:tcW w:w="4537" w:type="dxa"/>
          </w:tcPr>
          <w:p>
            <w:pPr>
              <w:pStyle w:val="TableParagraph"/>
              <w:spacing w:line="232" w:lineRule="exact"/>
              <w:rPr>
                <w:sz w:val="22"/>
              </w:rPr>
            </w:pPr>
            <w:r>
              <w:rPr>
                <w:sz w:val="22"/>
              </w:rPr>
              <w:t>Admisiones</w:t>
            </w:r>
          </w:p>
        </w:tc>
        <w:tc>
          <w:tcPr>
            <w:tcW w:w="1147" w:type="dxa"/>
          </w:tcPr>
          <w:p>
            <w:pPr>
              <w:pStyle w:val="TableParagraph"/>
              <w:ind w:left="0"/>
              <w:rPr>
                <w:rFonts w:ascii="Times New Roman"/>
                <w:sz w:val="18"/>
              </w:rPr>
            </w:pPr>
          </w:p>
        </w:tc>
      </w:tr>
      <w:tr>
        <w:trPr>
          <w:trHeight w:val="254" w:hRule="atLeast"/>
        </w:trPr>
        <w:tc>
          <w:tcPr>
            <w:tcW w:w="4537" w:type="dxa"/>
          </w:tcPr>
          <w:p>
            <w:pPr>
              <w:pStyle w:val="TableParagraph"/>
              <w:spacing w:line="235" w:lineRule="exact"/>
              <w:rPr>
                <w:sz w:val="22"/>
              </w:rPr>
            </w:pPr>
            <w:r>
              <w:rPr>
                <w:sz w:val="22"/>
              </w:rPr>
              <w:t>Becas</w:t>
            </w:r>
          </w:p>
        </w:tc>
        <w:tc>
          <w:tcPr>
            <w:tcW w:w="1147" w:type="dxa"/>
          </w:tcPr>
          <w:p>
            <w:pPr>
              <w:pStyle w:val="TableParagraph"/>
              <w:spacing w:before="3"/>
              <w:ind w:left="0" w:right="73"/>
              <w:jc w:val="center"/>
              <w:rPr>
                <w:rFonts w:ascii="Wingdings" w:hAnsi="Wingdings"/>
                <w:sz w:val="16"/>
              </w:rPr>
            </w:pPr>
            <w:r>
              <w:rPr>
                <w:rFonts w:ascii="Wingdings" w:hAnsi="Wingdings"/>
                <w:w w:val="100"/>
                <w:sz w:val="16"/>
              </w:rPr>
              <w:t></w:t>
            </w:r>
          </w:p>
        </w:tc>
      </w:tr>
      <w:tr>
        <w:trPr>
          <w:trHeight w:val="251" w:hRule="atLeast"/>
        </w:trPr>
        <w:tc>
          <w:tcPr>
            <w:tcW w:w="4537" w:type="dxa"/>
          </w:tcPr>
          <w:p>
            <w:pPr>
              <w:pStyle w:val="TableParagraph"/>
              <w:spacing w:line="232" w:lineRule="exact"/>
              <w:rPr>
                <w:sz w:val="22"/>
              </w:rPr>
            </w:pPr>
            <w:r>
              <w:rPr>
                <w:sz w:val="22"/>
              </w:rPr>
              <w:t>Bolsa de Trabajo</w:t>
            </w:r>
          </w:p>
        </w:tc>
        <w:tc>
          <w:tcPr>
            <w:tcW w:w="1147" w:type="dxa"/>
          </w:tcPr>
          <w:p>
            <w:pPr>
              <w:pStyle w:val="TableParagraph"/>
              <w:ind w:left="0"/>
              <w:rPr>
                <w:rFonts w:ascii="Times New Roman"/>
                <w:sz w:val="18"/>
              </w:rPr>
            </w:pPr>
          </w:p>
        </w:tc>
      </w:tr>
      <w:tr>
        <w:trPr>
          <w:trHeight w:val="254" w:hRule="atLeast"/>
        </w:trPr>
        <w:tc>
          <w:tcPr>
            <w:tcW w:w="4537" w:type="dxa"/>
          </w:tcPr>
          <w:p>
            <w:pPr>
              <w:pStyle w:val="TableParagraph"/>
              <w:spacing w:line="234" w:lineRule="exact"/>
              <w:rPr>
                <w:sz w:val="22"/>
              </w:rPr>
            </w:pPr>
            <w:r>
              <w:rPr>
                <w:sz w:val="22"/>
              </w:rPr>
              <w:t>Educación Continua</w:t>
            </w:r>
          </w:p>
        </w:tc>
        <w:tc>
          <w:tcPr>
            <w:tcW w:w="1147" w:type="dxa"/>
          </w:tcPr>
          <w:p>
            <w:pPr>
              <w:pStyle w:val="TableParagraph"/>
              <w:ind w:left="0"/>
              <w:rPr>
                <w:rFonts w:ascii="Times New Roman"/>
                <w:sz w:val="18"/>
              </w:rPr>
            </w:pPr>
          </w:p>
        </w:tc>
      </w:tr>
      <w:tr>
        <w:trPr>
          <w:trHeight w:val="253" w:hRule="atLeast"/>
        </w:trPr>
        <w:tc>
          <w:tcPr>
            <w:tcW w:w="4537" w:type="dxa"/>
          </w:tcPr>
          <w:p>
            <w:pPr>
              <w:pStyle w:val="TableParagraph"/>
              <w:spacing w:line="234" w:lineRule="exact"/>
              <w:rPr>
                <w:sz w:val="22"/>
              </w:rPr>
            </w:pPr>
            <w:r>
              <w:rPr>
                <w:sz w:val="22"/>
              </w:rPr>
              <w:t>Encuesta para egresados</w:t>
            </w:r>
          </w:p>
        </w:tc>
        <w:tc>
          <w:tcPr>
            <w:tcW w:w="1147" w:type="dxa"/>
          </w:tcPr>
          <w:p>
            <w:pPr>
              <w:pStyle w:val="TableParagraph"/>
              <w:ind w:left="0"/>
              <w:rPr>
                <w:rFonts w:ascii="Times New Roman"/>
                <w:sz w:val="18"/>
              </w:rPr>
            </w:pPr>
          </w:p>
        </w:tc>
      </w:tr>
      <w:tr>
        <w:trPr>
          <w:trHeight w:val="251" w:hRule="atLeast"/>
        </w:trPr>
        <w:tc>
          <w:tcPr>
            <w:tcW w:w="4537" w:type="dxa"/>
          </w:tcPr>
          <w:p>
            <w:pPr>
              <w:pStyle w:val="TableParagraph"/>
              <w:spacing w:line="232" w:lineRule="exact"/>
              <w:rPr>
                <w:sz w:val="22"/>
              </w:rPr>
            </w:pPr>
            <w:r>
              <w:rPr>
                <w:sz w:val="22"/>
              </w:rPr>
              <w:t>Escolar</w:t>
            </w:r>
          </w:p>
        </w:tc>
        <w:tc>
          <w:tcPr>
            <w:tcW w:w="1147" w:type="dxa"/>
          </w:tcPr>
          <w:p>
            <w:pPr>
              <w:pStyle w:val="TableParagraph"/>
              <w:spacing w:before="2"/>
              <w:ind w:left="0" w:right="73"/>
              <w:jc w:val="center"/>
              <w:rPr>
                <w:rFonts w:ascii="Wingdings" w:hAnsi="Wingdings"/>
                <w:sz w:val="16"/>
              </w:rPr>
            </w:pPr>
            <w:r>
              <w:rPr>
                <w:rFonts w:ascii="Wingdings" w:hAnsi="Wingdings"/>
                <w:w w:val="100"/>
                <w:sz w:val="16"/>
              </w:rPr>
              <w:t></w:t>
            </w:r>
          </w:p>
        </w:tc>
      </w:tr>
      <w:tr>
        <w:trPr>
          <w:trHeight w:val="253" w:hRule="atLeast"/>
        </w:trPr>
        <w:tc>
          <w:tcPr>
            <w:tcW w:w="4537" w:type="dxa"/>
          </w:tcPr>
          <w:p>
            <w:pPr>
              <w:pStyle w:val="TableParagraph"/>
              <w:spacing w:line="234" w:lineRule="exact"/>
              <w:rPr>
                <w:sz w:val="22"/>
              </w:rPr>
            </w:pPr>
            <w:r>
              <w:rPr>
                <w:sz w:val="22"/>
              </w:rPr>
              <w:t>Expediente del deportista</w:t>
            </w:r>
          </w:p>
        </w:tc>
        <w:tc>
          <w:tcPr>
            <w:tcW w:w="1147" w:type="dxa"/>
          </w:tcPr>
          <w:p>
            <w:pPr>
              <w:pStyle w:val="TableParagraph"/>
              <w:ind w:left="0"/>
              <w:rPr>
                <w:rFonts w:ascii="Times New Roman"/>
                <w:sz w:val="18"/>
              </w:rPr>
            </w:pPr>
          </w:p>
        </w:tc>
      </w:tr>
      <w:tr>
        <w:trPr>
          <w:trHeight w:val="251" w:hRule="atLeast"/>
        </w:trPr>
        <w:tc>
          <w:tcPr>
            <w:tcW w:w="4537" w:type="dxa"/>
          </w:tcPr>
          <w:p>
            <w:pPr>
              <w:pStyle w:val="TableParagraph"/>
              <w:spacing w:line="232" w:lineRule="exact"/>
              <w:rPr>
                <w:sz w:val="22"/>
              </w:rPr>
            </w:pPr>
            <w:r>
              <w:rPr>
                <w:sz w:val="22"/>
              </w:rPr>
              <w:t>Expediente único del profesor</w:t>
            </w:r>
          </w:p>
        </w:tc>
        <w:tc>
          <w:tcPr>
            <w:tcW w:w="1147" w:type="dxa"/>
          </w:tcPr>
          <w:p>
            <w:pPr>
              <w:pStyle w:val="TableParagraph"/>
              <w:spacing w:before="2"/>
              <w:ind w:left="0" w:right="73"/>
              <w:jc w:val="center"/>
              <w:rPr>
                <w:rFonts w:ascii="Wingdings" w:hAnsi="Wingdings"/>
                <w:sz w:val="16"/>
              </w:rPr>
            </w:pPr>
            <w:r>
              <w:rPr>
                <w:rFonts w:ascii="Wingdings" w:hAnsi="Wingdings"/>
                <w:w w:val="100"/>
                <w:sz w:val="16"/>
              </w:rPr>
              <w:t></w:t>
            </w:r>
          </w:p>
        </w:tc>
      </w:tr>
      <w:tr>
        <w:trPr>
          <w:trHeight w:val="253" w:hRule="atLeast"/>
        </w:trPr>
        <w:tc>
          <w:tcPr>
            <w:tcW w:w="4537" w:type="dxa"/>
          </w:tcPr>
          <w:p>
            <w:pPr>
              <w:pStyle w:val="TableParagraph"/>
              <w:spacing w:line="234" w:lineRule="exact"/>
              <w:rPr>
                <w:sz w:val="22"/>
              </w:rPr>
            </w:pPr>
            <w:r>
              <w:rPr>
                <w:sz w:val="22"/>
              </w:rPr>
              <w:t>Finanzas</w:t>
            </w:r>
          </w:p>
        </w:tc>
        <w:tc>
          <w:tcPr>
            <w:tcW w:w="1147" w:type="dxa"/>
          </w:tcPr>
          <w:p>
            <w:pPr>
              <w:pStyle w:val="TableParagraph"/>
              <w:spacing w:before="2"/>
              <w:ind w:left="0" w:right="73"/>
              <w:jc w:val="center"/>
              <w:rPr>
                <w:rFonts w:ascii="Wingdings" w:hAnsi="Wingdings"/>
                <w:sz w:val="16"/>
              </w:rPr>
            </w:pPr>
            <w:r>
              <w:rPr>
                <w:rFonts w:ascii="Wingdings" w:hAnsi="Wingdings"/>
                <w:w w:val="100"/>
                <w:sz w:val="16"/>
              </w:rPr>
              <w:t></w:t>
            </w:r>
          </w:p>
        </w:tc>
      </w:tr>
      <w:tr>
        <w:trPr>
          <w:trHeight w:val="251" w:hRule="atLeast"/>
        </w:trPr>
        <w:tc>
          <w:tcPr>
            <w:tcW w:w="4537" w:type="dxa"/>
          </w:tcPr>
          <w:p>
            <w:pPr>
              <w:pStyle w:val="TableParagraph"/>
              <w:spacing w:line="232" w:lineRule="exact"/>
              <w:rPr>
                <w:sz w:val="22"/>
              </w:rPr>
            </w:pPr>
            <w:r>
              <w:rPr>
                <w:sz w:val="22"/>
              </w:rPr>
              <w:t>Indicadores</w:t>
            </w:r>
          </w:p>
        </w:tc>
        <w:tc>
          <w:tcPr>
            <w:tcW w:w="1147" w:type="dxa"/>
          </w:tcPr>
          <w:p>
            <w:pPr>
              <w:pStyle w:val="TableParagraph"/>
              <w:spacing w:before="2"/>
              <w:ind w:left="0" w:right="73"/>
              <w:jc w:val="center"/>
              <w:rPr>
                <w:rFonts w:ascii="Wingdings" w:hAnsi="Wingdings"/>
                <w:sz w:val="16"/>
              </w:rPr>
            </w:pPr>
            <w:r>
              <w:rPr>
                <w:rFonts w:ascii="Wingdings" w:hAnsi="Wingdings"/>
                <w:w w:val="100"/>
                <w:sz w:val="16"/>
              </w:rPr>
              <w:t></w:t>
            </w:r>
          </w:p>
        </w:tc>
      </w:tr>
      <w:tr>
        <w:trPr>
          <w:trHeight w:val="253" w:hRule="atLeast"/>
        </w:trPr>
        <w:tc>
          <w:tcPr>
            <w:tcW w:w="4537" w:type="dxa"/>
          </w:tcPr>
          <w:p>
            <w:pPr>
              <w:pStyle w:val="TableParagraph"/>
              <w:spacing w:line="234" w:lineRule="exact"/>
              <w:rPr>
                <w:sz w:val="22"/>
              </w:rPr>
            </w:pPr>
            <w:r>
              <w:rPr>
                <w:sz w:val="22"/>
              </w:rPr>
              <w:t>Patrimonio</w:t>
            </w:r>
          </w:p>
        </w:tc>
        <w:tc>
          <w:tcPr>
            <w:tcW w:w="1147" w:type="dxa"/>
          </w:tcPr>
          <w:p>
            <w:pPr>
              <w:pStyle w:val="TableParagraph"/>
              <w:spacing w:before="4"/>
              <w:ind w:left="0" w:right="73"/>
              <w:jc w:val="center"/>
              <w:rPr>
                <w:rFonts w:ascii="Wingdings" w:hAnsi="Wingdings"/>
                <w:sz w:val="16"/>
              </w:rPr>
            </w:pPr>
            <w:r>
              <w:rPr>
                <w:rFonts w:ascii="Wingdings" w:hAnsi="Wingdings"/>
                <w:w w:val="100"/>
                <w:sz w:val="16"/>
              </w:rPr>
              <w:t></w:t>
            </w:r>
          </w:p>
        </w:tc>
      </w:tr>
      <w:tr>
        <w:trPr>
          <w:trHeight w:val="254" w:hRule="atLeast"/>
        </w:trPr>
        <w:tc>
          <w:tcPr>
            <w:tcW w:w="4537" w:type="dxa"/>
          </w:tcPr>
          <w:p>
            <w:pPr>
              <w:pStyle w:val="TableParagraph"/>
              <w:spacing w:line="234" w:lineRule="exact"/>
              <w:rPr>
                <w:sz w:val="22"/>
              </w:rPr>
            </w:pPr>
            <w:r>
              <w:rPr>
                <w:sz w:val="22"/>
              </w:rPr>
              <w:t>Recursos Humanos</w:t>
            </w:r>
          </w:p>
        </w:tc>
        <w:tc>
          <w:tcPr>
            <w:tcW w:w="1147" w:type="dxa"/>
          </w:tcPr>
          <w:p>
            <w:pPr>
              <w:pStyle w:val="TableParagraph"/>
              <w:spacing w:before="2"/>
              <w:ind w:left="0" w:right="73"/>
              <w:jc w:val="center"/>
              <w:rPr>
                <w:rFonts w:ascii="Wingdings" w:hAnsi="Wingdings"/>
                <w:sz w:val="16"/>
              </w:rPr>
            </w:pPr>
            <w:r>
              <w:rPr>
                <w:rFonts w:ascii="Wingdings" w:hAnsi="Wingdings"/>
                <w:w w:val="100"/>
                <w:sz w:val="16"/>
              </w:rPr>
              <w:t></w:t>
            </w:r>
          </w:p>
        </w:tc>
      </w:tr>
      <w:tr>
        <w:trPr>
          <w:trHeight w:val="251" w:hRule="atLeast"/>
        </w:trPr>
        <w:tc>
          <w:tcPr>
            <w:tcW w:w="4537" w:type="dxa"/>
          </w:tcPr>
          <w:p>
            <w:pPr>
              <w:pStyle w:val="TableParagraph"/>
              <w:spacing w:line="232" w:lineRule="exact"/>
              <w:rPr>
                <w:sz w:val="22"/>
              </w:rPr>
            </w:pPr>
            <w:r>
              <w:rPr>
                <w:sz w:val="22"/>
              </w:rPr>
              <w:t>Seguimiento a Egresados</w:t>
            </w:r>
          </w:p>
        </w:tc>
        <w:tc>
          <w:tcPr>
            <w:tcW w:w="1147" w:type="dxa"/>
          </w:tcPr>
          <w:p>
            <w:pPr>
              <w:pStyle w:val="TableParagraph"/>
              <w:ind w:left="0"/>
              <w:rPr>
                <w:rFonts w:ascii="Times New Roman"/>
                <w:sz w:val="18"/>
              </w:rPr>
            </w:pPr>
          </w:p>
        </w:tc>
      </w:tr>
      <w:tr>
        <w:trPr>
          <w:trHeight w:val="254" w:hRule="atLeast"/>
        </w:trPr>
        <w:tc>
          <w:tcPr>
            <w:tcW w:w="4537" w:type="dxa"/>
          </w:tcPr>
          <w:p>
            <w:pPr>
              <w:pStyle w:val="TableParagraph"/>
              <w:spacing w:line="234" w:lineRule="exact"/>
              <w:rPr>
                <w:sz w:val="22"/>
              </w:rPr>
            </w:pPr>
            <w:r>
              <w:rPr>
                <w:sz w:val="22"/>
              </w:rPr>
              <w:t>Servicio Social</w:t>
            </w:r>
          </w:p>
        </w:tc>
        <w:tc>
          <w:tcPr>
            <w:tcW w:w="1147" w:type="dxa"/>
          </w:tcPr>
          <w:p>
            <w:pPr>
              <w:pStyle w:val="TableParagraph"/>
              <w:spacing w:before="2"/>
              <w:ind w:left="0" w:right="73"/>
              <w:jc w:val="center"/>
              <w:rPr>
                <w:rFonts w:ascii="Wingdings" w:hAnsi="Wingdings"/>
                <w:sz w:val="16"/>
              </w:rPr>
            </w:pPr>
            <w:r>
              <w:rPr>
                <w:rFonts w:ascii="Wingdings" w:hAnsi="Wingdings"/>
                <w:w w:val="100"/>
                <w:sz w:val="16"/>
              </w:rPr>
              <w:t></w:t>
            </w:r>
          </w:p>
        </w:tc>
      </w:tr>
      <w:tr>
        <w:trPr>
          <w:trHeight w:val="251" w:hRule="atLeast"/>
        </w:trPr>
        <w:tc>
          <w:tcPr>
            <w:tcW w:w="4537" w:type="dxa"/>
          </w:tcPr>
          <w:p>
            <w:pPr>
              <w:pStyle w:val="TableParagraph"/>
              <w:spacing w:line="232" w:lineRule="exact"/>
              <w:rPr>
                <w:sz w:val="22"/>
              </w:rPr>
            </w:pPr>
            <w:r>
              <w:rPr>
                <w:sz w:val="22"/>
              </w:rPr>
              <w:t>Tutorías</w:t>
            </w:r>
          </w:p>
        </w:tc>
        <w:tc>
          <w:tcPr>
            <w:tcW w:w="1147" w:type="dxa"/>
          </w:tcPr>
          <w:p>
            <w:pPr>
              <w:pStyle w:val="TableParagraph"/>
              <w:spacing w:before="2"/>
              <w:ind w:left="0" w:right="73"/>
              <w:jc w:val="center"/>
              <w:rPr>
                <w:rFonts w:ascii="Wingdings" w:hAnsi="Wingdings"/>
                <w:sz w:val="16"/>
              </w:rPr>
            </w:pPr>
            <w:r>
              <w:rPr>
                <w:rFonts w:ascii="Wingdings" w:hAnsi="Wingdings"/>
                <w:w w:val="100"/>
                <w:sz w:val="16"/>
              </w:rPr>
              <w:t></w:t>
            </w:r>
          </w:p>
        </w:tc>
      </w:tr>
      <w:tr>
        <w:trPr>
          <w:trHeight w:val="253" w:hRule="atLeast"/>
        </w:trPr>
        <w:tc>
          <w:tcPr>
            <w:tcW w:w="4537" w:type="dxa"/>
          </w:tcPr>
          <w:p>
            <w:pPr>
              <w:pStyle w:val="TableParagraph"/>
              <w:spacing w:line="234" w:lineRule="exact"/>
              <w:rPr>
                <w:sz w:val="22"/>
              </w:rPr>
            </w:pPr>
            <w:r>
              <w:rPr>
                <w:sz w:val="22"/>
              </w:rPr>
              <w:t>Voluntariado</w:t>
            </w:r>
          </w:p>
        </w:tc>
        <w:tc>
          <w:tcPr>
            <w:tcW w:w="1147" w:type="dxa"/>
          </w:tcPr>
          <w:p>
            <w:pPr>
              <w:pStyle w:val="TableParagraph"/>
              <w:ind w:left="0"/>
              <w:rPr>
                <w:rFonts w:ascii="Times New Roman"/>
                <w:sz w:val="18"/>
              </w:rPr>
            </w:pPr>
          </w:p>
        </w:tc>
      </w:tr>
    </w:tbl>
    <w:p>
      <w:pPr>
        <w:pStyle w:val="BodyText"/>
        <w:rPr>
          <w:sz w:val="20"/>
        </w:rPr>
      </w:pPr>
    </w:p>
    <w:p>
      <w:pPr>
        <w:pStyle w:val="BodyText"/>
        <w:rPr>
          <w:sz w:val="20"/>
        </w:rPr>
      </w:pPr>
    </w:p>
    <w:p>
      <w:pPr>
        <w:pStyle w:val="BodyText"/>
        <w:rPr>
          <w:sz w:val="20"/>
        </w:rPr>
      </w:pPr>
    </w:p>
    <w:p>
      <w:pPr>
        <w:pStyle w:val="BodyText"/>
        <w:rPr>
          <w:sz w:val="22"/>
        </w:rPr>
      </w:pPr>
    </w:p>
    <w:p>
      <w:pPr>
        <w:pStyle w:val="Heading7"/>
        <w:spacing w:line="276" w:lineRule="exact" w:before="0"/>
      </w:pPr>
      <w:r>
        <w:rPr/>
        <w:t>Estadísticas de la Biblioteca</w:t>
      </w:r>
    </w:p>
    <w:p>
      <w:pPr>
        <w:spacing w:line="253" w:lineRule="exact" w:before="0"/>
        <w:ind w:left="882" w:right="0" w:firstLine="0"/>
        <w:jc w:val="left"/>
        <w:rPr>
          <w:sz w:val="22"/>
        </w:rPr>
      </w:pPr>
      <w:r>
        <w:rPr>
          <w:sz w:val="22"/>
        </w:rPr>
        <w:t>Descripción de los servicios prestados a los usuarios del sistema integral de bibliotecas</w:t>
      </w:r>
    </w:p>
    <w:p>
      <w:pPr>
        <w:pStyle w:val="BodyText"/>
        <w:rPr>
          <w:sz w:val="16"/>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6162"/>
        <w:gridCol w:w="891"/>
        <w:gridCol w:w="889"/>
        <w:gridCol w:w="888"/>
      </w:tblGrid>
      <w:tr>
        <w:trPr>
          <w:trHeight w:val="404" w:hRule="atLeast"/>
        </w:trPr>
        <w:tc>
          <w:tcPr>
            <w:tcW w:w="6162" w:type="dxa"/>
            <w:tcBorders>
              <w:bottom w:val="single" w:sz="12" w:space="0" w:color="9CC2E4"/>
            </w:tcBorders>
          </w:tcPr>
          <w:p>
            <w:pPr>
              <w:pStyle w:val="TableParagraph"/>
              <w:spacing w:line="250" w:lineRule="exact"/>
              <w:rPr>
                <w:sz w:val="22"/>
              </w:rPr>
            </w:pPr>
            <w:r>
              <w:rPr>
                <w:sz w:val="22"/>
              </w:rPr>
              <w:t>Item</w:t>
            </w:r>
          </w:p>
        </w:tc>
        <w:tc>
          <w:tcPr>
            <w:tcW w:w="891" w:type="dxa"/>
            <w:tcBorders>
              <w:bottom w:val="single" w:sz="12" w:space="0" w:color="9CC2E4"/>
            </w:tcBorders>
          </w:tcPr>
          <w:p>
            <w:pPr>
              <w:pStyle w:val="TableParagraph"/>
              <w:spacing w:line="250" w:lineRule="exact"/>
              <w:rPr>
                <w:sz w:val="22"/>
              </w:rPr>
            </w:pPr>
            <w:r>
              <w:rPr>
                <w:sz w:val="22"/>
              </w:rPr>
              <w:t>2015</w:t>
            </w:r>
          </w:p>
        </w:tc>
        <w:tc>
          <w:tcPr>
            <w:tcW w:w="889" w:type="dxa"/>
            <w:tcBorders>
              <w:bottom w:val="single" w:sz="12" w:space="0" w:color="9CC2E4"/>
            </w:tcBorders>
          </w:tcPr>
          <w:p>
            <w:pPr>
              <w:pStyle w:val="TableParagraph"/>
              <w:spacing w:line="250" w:lineRule="exact"/>
              <w:ind w:left="104"/>
              <w:rPr>
                <w:sz w:val="22"/>
              </w:rPr>
            </w:pPr>
            <w:r>
              <w:rPr>
                <w:sz w:val="22"/>
              </w:rPr>
              <w:t>2016</w:t>
            </w:r>
          </w:p>
        </w:tc>
        <w:tc>
          <w:tcPr>
            <w:tcW w:w="888" w:type="dxa"/>
            <w:tcBorders>
              <w:bottom w:val="single" w:sz="12" w:space="0" w:color="9CC2E4"/>
            </w:tcBorders>
          </w:tcPr>
          <w:p>
            <w:pPr>
              <w:pStyle w:val="TableParagraph"/>
              <w:spacing w:line="250" w:lineRule="exact"/>
              <w:ind w:left="106"/>
              <w:rPr>
                <w:sz w:val="22"/>
              </w:rPr>
            </w:pPr>
            <w:r>
              <w:rPr>
                <w:sz w:val="22"/>
              </w:rPr>
              <w:t>2017</w:t>
            </w:r>
          </w:p>
        </w:tc>
      </w:tr>
      <w:tr>
        <w:trPr>
          <w:trHeight w:val="493" w:hRule="atLeast"/>
        </w:trPr>
        <w:tc>
          <w:tcPr>
            <w:tcW w:w="6162" w:type="dxa"/>
            <w:tcBorders>
              <w:top w:val="single" w:sz="12" w:space="0" w:color="9CC2E4"/>
            </w:tcBorders>
          </w:tcPr>
          <w:p>
            <w:pPr>
              <w:pStyle w:val="TableParagraph"/>
              <w:spacing w:line="250" w:lineRule="exact"/>
              <w:rPr>
                <w:sz w:val="22"/>
              </w:rPr>
            </w:pPr>
            <w:r>
              <w:rPr>
                <w:sz w:val="22"/>
              </w:rPr>
              <w:t>Nº de personal asignado</w:t>
            </w:r>
          </w:p>
        </w:tc>
        <w:tc>
          <w:tcPr>
            <w:tcW w:w="891" w:type="dxa"/>
            <w:tcBorders>
              <w:top w:val="single" w:sz="12" w:space="0" w:color="9CC2E4"/>
            </w:tcBorders>
          </w:tcPr>
          <w:p>
            <w:pPr>
              <w:pStyle w:val="TableParagraph"/>
              <w:spacing w:line="250" w:lineRule="exact"/>
              <w:ind w:left="4"/>
              <w:jc w:val="center"/>
              <w:rPr>
                <w:sz w:val="22"/>
              </w:rPr>
            </w:pPr>
            <w:r>
              <w:rPr>
                <w:w w:val="100"/>
                <w:sz w:val="22"/>
              </w:rPr>
              <w:t>3</w:t>
            </w:r>
          </w:p>
        </w:tc>
        <w:tc>
          <w:tcPr>
            <w:tcW w:w="889" w:type="dxa"/>
            <w:tcBorders>
              <w:top w:val="single" w:sz="12" w:space="0" w:color="9CC2E4"/>
            </w:tcBorders>
          </w:tcPr>
          <w:p>
            <w:pPr>
              <w:pStyle w:val="TableParagraph"/>
              <w:spacing w:line="250" w:lineRule="exact"/>
              <w:ind w:left="1"/>
              <w:jc w:val="center"/>
              <w:rPr>
                <w:sz w:val="22"/>
              </w:rPr>
            </w:pPr>
            <w:r>
              <w:rPr>
                <w:w w:val="100"/>
                <w:sz w:val="22"/>
              </w:rPr>
              <w:t>2</w:t>
            </w:r>
          </w:p>
        </w:tc>
        <w:tc>
          <w:tcPr>
            <w:tcW w:w="888" w:type="dxa"/>
            <w:tcBorders>
              <w:top w:val="single" w:sz="12" w:space="0" w:color="9CC2E4"/>
            </w:tcBorders>
          </w:tcPr>
          <w:p>
            <w:pPr>
              <w:pStyle w:val="TableParagraph"/>
              <w:spacing w:line="250" w:lineRule="exact"/>
              <w:ind w:left="5"/>
              <w:jc w:val="center"/>
              <w:rPr>
                <w:sz w:val="22"/>
              </w:rPr>
            </w:pPr>
            <w:r>
              <w:rPr>
                <w:w w:val="100"/>
                <w:sz w:val="22"/>
              </w:rPr>
              <w:t>3</w:t>
            </w:r>
          </w:p>
        </w:tc>
      </w:tr>
      <w:tr>
        <w:trPr>
          <w:trHeight w:val="496" w:hRule="atLeast"/>
        </w:trPr>
        <w:tc>
          <w:tcPr>
            <w:tcW w:w="6162" w:type="dxa"/>
          </w:tcPr>
          <w:p>
            <w:pPr>
              <w:pStyle w:val="TableParagraph"/>
              <w:spacing w:line="251" w:lineRule="exact"/>
              <w:rPr>
                <w:sz w:val="22"/>
              </w:rPr>
            </w:pPr>
            <w:r>
              <w:rPr>
                <w:sz w:val="22"/>
              </w:rPr>
              <w:t>Metros cuadrados construidos totales</w:t>
            </w:r>
          </w:p>
        </w:tc>
        <w:tc>
          <w:tcPr>
            <w:tcW w:w="891" w:type="dxa"/>
          </w:tcPr>
          <w:p>
            <w:pPr>
              <w:pStyle w:val="TableParagraph"/>
              <w:spacing w:line="251" w:lineRule="exact"/>
              <w:ind w:left="167"/>
              <w:rPr>
                <w:sz w:val="22"/>
              </w:rPr>
            </w:pPr>
            <w:r>
              <w:rPr>
                <w:sz w:val="22"/>
              </w:rPr>
              <w:t>1.304</w:t>
            </w:r>
          </w:p>
        </w:tc>
        <w:tc>
          <w:tcPr>
            <w:tcW w:w="889" w:type="dxa"/>
          </w:tcPr>
          <w:p>
            <w:pPr>
              <w:pStyle w:val="TableParagraph"/>
              <w:spacing w:line="251" w:lineRule="exact"/>
              <w:ind w:left="164"/>
              <w:rPr>
                <w:sz w:val="22"/>
              </w:rPr>
            </w:pPr>
            <w:r>
              <w:rPr>
                <w:sz w:val="22"/>
              </w:rPr>
              <w:t>1.304</w:t>
            </w:r>
          </w:p>
        </w:tc>
        <w:tc>
          <w:tcPr>
            <w:tcW w:w="888" w:type="dxa"/>
          </w:tcPr>
          <w:p>
            <w:pPr>
              <w:pStyle w:val="TableParagraph"/>
              <w:spacing w:line="251" w:lineRule="exact"/>
              <w:ind w:left="0" w:right="157"/>
              <w:jc w:val="right"/>
              <w:rPr>
                <w:sz w:val="22"/>
              </w:rPr>
            </w:pPr>
            <w:r>
              <w:rPr>
                <w:sz w:val="22"/>
              </w:rPr>
              <w:t>1.304</w:t>
            </w:r>
          </w:p>
        </w:tc>
      </w:tr>
      <w:tr>
        <w:trPr>
          <w:trHeight w:val="494" w:hRule="atLeast"/>
        </w:trPr>
        <w:tc>
          <w:tcPr>
            <w:tcW w:w="6162" w:type="dxa"/>
          </w:tcPr>
          <w:p>
            <w:pPr>
              <w:pStyle w:val="TableParagraph"/>
              <w:spacing w:line="250" w:lineRule="exact"/>
              <w:rPr>
                <w:sz w:val="22"/>
              </w:rPr>
            </w:pPr>
            <w:r>
              <w:rPr>
                <w:sz w:val="22"/>
              </w:rPr>
              <w:t>Metros cuadrados de la sala de lectura</w:t>
            </w:r>
          </w:p>
        </w:tc>
        <w:tc>
          <w:tcPr>
            <w:tcW w:w="891" w:type="dxa"/>
          </w:tcPr>
          <w:p>
            <w:pPr>
              <w:pStyle w:val="TableParagraph"/>
              <w:spacing w:line="250" w:lineRule="exact"/>
              <w:ind w:left="167"/>
              <w:rPr>
                <w:sz w:val="22"/>
              </w:rPr>
            </w:pPr>
            <w:r>
              <w:rPr>
                <w:sz w:val="22"/>
              </w:rPr>
              <w:t>1.206</w:t>
            </w:r>
          </w:p>
        </w:tc>
        <w:tc>
          <w:tcPr>
            <w:tcW w:w="889" w:type="dxa"/>
          </w:tcPr>
          <w:p>
            <w:pPr>
              <w:pStyle w:val="TableParagraph"/>
              <w:spacing w:line="250" w:lineRule="exact"/>
              <w:ind w:left="164"/>
              <w:rPr>
                <w:sz w:val="22"/>
              </w:rPr>
            </w:pPr>
            <w:r>
              <w:rPr>
                <w:sz w:val="22"/>
              </w:rPr>
              <w:t>1.207</w:t>
            </w:r>
          </w:p>
        </w:tc>
        <w:tc>
          <w:tcPr>
            <w:tcW w:w="888" w:type="dxa"/>
          </w:tcPr>
          <w:p>
            <w:pPr>
              <w:pStyle w:val="TableParagraph"/>
              <w:spacing w:line="250" w:lineRule="exact"/>
              <w:ind w:left="0" w:right="157"/>
              <w:jc w:val="right"/>
              <w:rPr>
                <w:sz w:val="22"/>
              </w:rPr>
            </w:pPr>
            <w:r>
              <w:rPr>
                <w:sz w:val="22"/>
              </w:rPr>
              <w:t>1.206</w:t>
            </w:r>
          </w:p>
        </w:tc>
      </w:tr>
      <w:tr>
        <w:trPr>
          <w:trHeight w:val="496" w:hRule="atLeast"/>
        </w:trPr>
        <w:tc>
          <w:tcPr>
            <w:tcW w:w="6162" w:type="dxa"/>
          </w:tcPr>
          <w:p>
            <w:pPr>
              <w:pStyle w:val="TableParagraph"/>
              <w:spacing w:line="250" w:lineRule="exact"/>
              <w:rPr>
                <w:sz w:val="22"/>
              </w:rPr>
            </w:pPr>
            <w:r>
              <w:rPr>
                <w:sz w:val="22"/>
              </w:rPr>
              <w:t>Metros cuadrados de estantería</w:t>
            </w:r>
          </w:p>
        </w:tc>
        <w:tc>
          <w:tcPr>
            <w:tcW w:w="891" w:type="dxa"/>
          </w:tcPr>
          <w:p>
            <w:pPr>
              <w:pStyle w:val="TableParagraph"/>
              <w:spacing w:line="250" w:lineRule="exact"/>
              <w:ind w:left="301" w:right="295"/>
              <w:jc w:val="center"/>
              <w:rPr>
                <w:sz w:val="22"/>
              </w:rPr>
            </w:pPr>
            <w:r>
              <w:rPr>
                <w:sz w:val="22"/>
              </w:rPr>
              <w:t>63</w:t>
            </w:r>
          </w:p>
        </w:tc>
        <w:tc>
          <w:tcPr>
            <w:tcW w:w="889" w:type="dxa"/>
          </w:tcPr>
          <w:p>
            <w:pPr>
              <w:pStyle w:val="TableParagraph"/>
              <w:spacing w:line="250" w:lineRule="exact"/>
              <w:ind w:left="84" w:right="81"/>
              <w:jc w:val="center"/>
              <w:rPr>
                <w:sz w:val="22"/>
              </w:rPr>
            </w:pPr>
            <w:r>
              <w:rPr>
                <w:sz w:val="22"/>
              </w:rPr>
              <w:t>63</w:t>
            </w:r>
          </w:p>
        </w:tc>
        <w:tc>
          <w:tcPr>
            <w:tcW w:w="888" w:type="dxa"/>
          </w:tcPr>
          <w:p>
            <w:pPr>
              <w:pStyle w:val="TableParagraph"/>
              <w:spacing w:line="250" w:lineRule="exact"/>
              <w:ind w:left="300" w:right="293"/>
              <w:jc w:val="center"/>
              <w:rPr>
                <w:sz w:val="22"/>
              </w:rPr>
            </w:pPr>
            <w:r>
              <w:rPr>
                <w:sz w:val="22"/>
              </w:rPr>
              <w:t>63</w:t>
            </w:r>
          </w:p>
        </w:tc>
      </w:tr>
      <w:tr>
        <w:trPr>
          <w:trHeight w:val="494" w:hRule="atLeast"/>
        </w:trPr>
        <w:tc>
          <w:tcPr>
            <w:tcW w:w="6162" w:type="dxa"/>
          </w:tcPr>
          <w:p>
            <w:pPr>
              <w:pStyle w:val="TableParagraph"/>
              <w:spacing w:line="250" w:lineRule="exact"/>
              <w:rPr>
                <w:sz w:val="22"/>
              </w:rPr>
            </w:pPr>
            <w:r>
              <w:rPr>
                <w:sz w:val="22"/>
              </w:rPr>
              <w:t>Nº total de libros completos</w:t>
            </w:r>
          </w:p>
        </w:tc>
        <w:tc>
          <w:tcPr>
            <w:tcW w:w="891" w:type="dxa"/>
          </w:tcPr>
          <w:p>
            <w:pPr>
              <w:pStyle w:val="TableParagraph"/>
              <w:spacing w:line="250" w:lineRule="exact"/>
              <w:rPr>
                <w:sz w:val="22"/>
              </w:rPr>
            </w:pPr>
            <w:r>
              <w:rPr>
                <w:sz w:val="22"/>
              </w:rPr>
              <w:t>12.638</w:t>
            </w:r>
          </w:p>
        </w:tc>
        <w:tc>
          <w:tcPr>
            <w:tcW w:w="889" w:type="dxa"/>
          </w:tcPr>
          <w:p>
            <w:pPr>
              <w:pStyle w:val="TableParagraph"/>
              <w:spacing w:line="250" w:lineRule="exact"/>
              <w:ind w:left="104"/>
              <w:rPr>
                <w:sz w:val="22"/>
              </w:rPr>
            </w:pPr>
            <w:r>
              <w:rPr>
                <w:sz w:val="22"/>
              </w:rPr>
              <w:t>12.638</w:t>
            </w:r>
          </w:p>
        </w:tc>
        <w:tc>
          <w:tcPr>
            <w:tcW w:w="888" w:type="dxa"/>
          </w:tcPr>
          <w:p>
            <w:pPr>
              <w:pStyle w:val="TableParagraph"/>
              <w:spacing w:line="250" w:lineRule="exact"/>
              <w:ind w:left="106"/>
              <w:rPr>
                <w:sz w:val="22"/>
              </w:rPr>
            </w:pPr>
            <w:r>
              <w:rPr>
                <w:sz w:val="22"/>
              </w:rPr>
              <w:t>12.638</w:t>
            </w:r>
          </w:p>
        </w:tc>
      </w:tr>
      <w:tr>
        <w:trPr>
          <w:trHeight w:val="496" w:hRule="atLeast"/>
        </w:trPr>
        <w:tc>
          <w:tcPr>
            <w:tcW w:w="6162" w:type="dxa"/>
          </w:tcPr>
          <w:p>
            <w:pPr>
              <w:pStyle w:val="TableParagraph"/>
              <w:spacing w:line="250" w:lineRule="exact"/>
              <w:rPr>
                <w:sz w:val="22"/>
              </w:rPr>
            </w:pPr>
            <w:r>
              <w:rPr>
                <w:sz w:val="22"/>
              </w:rPr>
              <w:t>Nº total de ejemplares</w:t>
            </w:r>
          </w:p>
        </w:tc>
        <w:tc>
          <w:tcPr>
            <w:tcW w:w="891" w:type="dxa"/>
          </w:tcPr>
          <w:p>
            <w:pPr>
              <w:pStyle w:val="TableParagraph"/>
              <w:spacing w:line="250" w:lineRule="exact"/>
              <w:rPr>
                <w:sz w:val="22"/>
              </w:rPr>
            </w:pPr>
            <w:r>
              <w:rPr>
                <w:sz w:val="22"/>
              </w:rPr>
              <w:t>19.194</w:t>
            </w:r>
          </w:p>
        </w:tc>
        <w:tc>
          <w:tcPr>
            <w:tcW w:w="889" w:type="dxa"/>
          </w:tcPr>
          <w:p>
            <w:pPr>
              <w:pStyle w:val="TableParagraph"/>
              <w:spacing w:line="250" w:lineRule="exact"/>
              <w:ind w:left="104"/>
              <w:rPr>
                <w:sz w:val="22"/>
              </w:rPr>
            </w:pPr>
            <w:r>
              <w:rPr>
                <w:sz w:val="22"/>
              </w:rPr>
              <w:t>19.194</w:t>
            </w:r>
          </w:p>
        </w:tc>
        <w:tc>
          <w:tcPr>
            <w:tcW w:w="888" w:type="dxa"/>
          </w:tcPr>
          <w:p>
            <w:pPr>
              <w:pStyle w:val="TableParagraph"/>
              <w:spacing w:line="250" w:lineRule="exact"/>
              <w:ind w:left="106"/>
              <w:rPr>
                <w:sz w:val="22"/>
              </w:rPr>
            </w:pPr>
            <w:r>
              <w:rPr>
                <w:sz w:val="22"/>
              </w:rPr>
              <w:t>19.194</w:t>
            </w:r>
          </w:p>
        </w:tc>
      </w:tr>
    </w:tbl>
    <w:p>
      <w:pPr>
        <w:spacing w:after="0" w:line="250" w:lineRule="exact"/>
        <w:rPr>
          <w:sz w:val="22"/>
        </w:rPr>
        <w:sectPr>
          <w:pgSz w:w="12240" w:h="15840"/>
          <w:pgMar w:header="713" w:footer="76" w:top="2000" w:bottom="340" w:left="820" w:right="580"/>
        </w:sectPr>
      </w:pPr>
    </w:p>
    <w:p>
      <w:pPr>
        <w:pStyle w:val="BodyText"/>
        <w:spacing w:before="9"/>
        <w:rPr>
          <w:sz w:val="23"/>
        </w:rPr>
      </w:pPr>
    </w:p>
    <w:tbl>
      <w:tblPr>
        <w:tblW w:w="0" w:type="auto"/>
        <w:jc w:val="left"/>
        <w:tblInd w:w="892"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6162"/>
        <w:gridCol w:w="891"/>
        <w:gridCol w:w="889"/>
        <w:gridCol w:w="888"/>
      </w:tblGrid>
      <w:tr>
        <w:trPr>
          <w:trHeight w:val="505" w:hRule="atLeast"/>
        </w:trPr>
        <w:tc>
          <w:tcPr>
            <w:tcW w:w="6162" w:type="dxa"/>
          </w:tcPr>
          <w:p>
            <w:pPr>
              <w:pStyle w:val="TableParagraph"/>
              <w:tabs>
                <w:tab w:pos="594" w:val="left" w:leader="none"/>
                <w:tab w:pos="1258" w:val="left" w:leader="none"/>
                <w:tab w:pos="1750" w:val="left" w:leader="none"/>
                <w:tab w:pos="3329" w:val="left" w:leader="none"/>
                <w:tab w:pos="3698" w:val="left" w:leader="none"/>
                <w:tab w:pos="4706" w:val="left" w:leader="none"/>
                <w:tab w:pos="5929" w:val="left" w:leader="none"/>
              </w:tabs>
              <w:spacing w:line="254" w:lineRule="exact"/>
              <w:ind w:right="97"/>
              <w:rPr>
                <w:sz w:val="22"/>
              </w:rPr>
            </w:pPr>
            <w:r>
              <w:rPr>
                <w:sz w:val="22"/>
              </w:rPr>
              <w:t>Nº</w:t>
              <w:tab/>
              <w:t>total</w:t>
              <w:tab/>
              <w:t>de</w:t>
              <w:tab/>
              <w:t>suscripciones</w:t>
              <w:tab/>
              <w:t>a</w:t>
              <w:tab/>
              <w:t>revistas</w:t>
              <w:tab/>
              <w:t>científicas</w:t>
              <w:tab/>
            </w:r>
            <w:r>
              <w:rPr>
                <w:spacing w:val="-17"/>
                <w:sz w:val="22"/>
              </w:rPr>
              <w:t>o </w:t>
            </w:r>
            <w:r>
              <w:rPr>
                <w:sz w:val="22"/>
              </w:rPr>
              <w:t>especializadas</w:t>
            </w:r>
          </w:p>
        </w:tc>
        <w:tc>
          <w:tcPr>
            <w:tcW w:w="891" w:type="dxa"/>
          </w:tcPr>
          <w:p>
            <w:pPr>
              <w:pStyle w:val="TableParagraph"/>
              <w:spacing w:line="250" w:lineRule="exact"/>
              <w:ind w:left="4"/>
              <w:jc w:val="center"/>
              <w:rPr>
                <w:sz w:val="22"/>
              </w:rPr>
            </w:pPr>
            <w:r>
              <w:rPr>
                <w:w w:val="100"/>
                <w:sz w:val="22"/>
              </w:rPr>
              <w:t>0</w:t>
            </w:r>
          </w:p>
        </w:tc>
        <w:tc>
          <w:tcPr>
            <w:tcW w:w="889" w:type="dxa"/>
          </w:tcPr>
          <w:p>
            <w:pPr>
              <w:pStyle w:val="TableParagraph"/>
              <w:spacing w:line="250" w:lineRule="exact"/>
              <w:ind w:left="1"/>
              <w:jc w:val="center"/>
              <w:rPr>
                <w:sz w:val="22"/>
              </w:rPr>
            </w:pPr>
            <w:r>
              <w:rPr>
                <w:w w:val="100"/>
                <w:sz w:val="22"/>
              </w:rPr>
              <w:t>0</w:t>
            </w:r>
          </w:p>
        </w:tc>
        <w:tc>
          <w:tcPr>
            <w:tcW w:w="888" w:type="dxa"/>
          </w:tcPr>
          <w:p>
            <w:pPr>
              <w:pStyle w:val="TableParagraph"/>
              <w:spacing w:line="250" w:lineRule="exact"/>
              <w:ind w:left="5"/>
              <w:jc w:val="center"/>
              <w:rPr>
                <w:sz w:val="22"/>
              </w:rPr>
            </w:pPr>
            <w:r>
              <w:rPr>
                <w:w w:val="100"/>
                <w:sz w:val="22"/>
              </w:rPr>
              <w:t>0</w:t>
            </w:r>
          </w:p>
        </w:tc>
      </w:tr>
      <w:tr>
        <w:trPr>
          <w:trHeight w:val="491" w:hRule="atLeast"/>
        </w:trPr>
        <w:tc>
          <w:tcPr>
            <w:tcW w:w="6162" w:type="dxa"/>
          </w:tcPr>
          <w:p>
            <w:pPr>
              <w:pStyle w:val="TableParagraph"/>
              <w:spacing w:line="248" w:lineRule="exact"/>
              <w:rPr>
                <w:sz w:val="22"/>
              </w:rPr>
            </w:pPr>
            <w:r>
              <w:rPr>
                <w:sz w:val="22"/>
              </w:rPr>
              <w:t>Nª de bases de datos de consulta en biblioteca(CD)</w:t>
            </w:r>
          </w:p>
        </w:tc>
        <w:tc>
          <w:tcPr>
            <w:tcW w:w="891" w:type="dxa"/>
          </w:tcPr>
          <w:p>
            <w:pPr>
              <w:pStyle w:val="TableParagraph"/>
              <w:spacing w:line="248" w:lineRule="exact"/>
              <w:ind w:left="4"/>
              <w:jc w:val="center"/>
              <w:rPr>
                <w:sz w:val="22"/>
              </w:rPr>
            </w:pPr>
            <w:r>
              <w:rPr>
                <w:w w:val="100"/>
                <w:sz w:val="22"/>
              </w:rPr>
              <w:t>0</w:t>
            </w:r>
          </w:p>
        </w:tc>
        <w:tc>
          <w:tcPr>
            <w:tcW w:w="889" w:type="dxa"/>
          </w:tcPr>
          <w:p>
            <w:pPr>
              <w:pStyle w:val="TableParagraph"/>
              <w:spacing w:line="248" w:lineRule="exact"/>
              <w:ind w:left="1"/>
              <w:jc w:val="center"/>
              <w:rPr>
                <w:sz w:val="22"/>
              </w:rPr>
            </w:pPr>
            <w:r>
              <w:rPr>
                <w:w w:val="100"/>
                <w:sz w:val="22"/>
              </w:rPr>
              <w:t>0</w:t>
            </w:r>
          </w:p>
        </w:tc>
        <w:tc>
          <w:tcPr>
            <w:tcW w:w="888" w:type="dxa"/>
          </w:tcPr>
          <w:p>
            <w:pPr>
              <w:pStyle w:val="TableParagraph"/>
              <w:spacing w:line="248" w:lineRule="exact"/>
              <w:ind w:left="5"/>
              <w:jc w:val="center"/>
              <w:rPr>
                <w:sz w:val="22"/>
              </w:rPr>
            </w:pPr>
            <w:r>
              <w:rPr>
                <w:w w:val="100"/>
                <w:sz w:val="22"/>
              </w:rPr>
              <w:t>0</w:t>
            </w:r>
          </w:p>
        </w:tc>
      </w:tr>
      <w:tr>
        <w:trPr>
          <w:trHeight w:val="496" w:hRule="atLeast"/>
        </w:trPr>
        <w:tc>
          <w:tcPr>
            <w:tcW w:w="6162" w:type="dxa"/>
          </w:tcPr>
          <w:p>
            <w:pPr>
              <w:pStyle w:val="TableParagraph"/>
              <w:rPr>
                <w:sz w:val="22"/>
              </w:rPr>
            </w:pPr>
            <w:r>
              <w:rPr>
                <w:sz w:val="22"/>
              </w:rPr>
              <w:t>Nº de bases de datos de consulta vía Internet</w:t>
            </w:r>
          </w:p>
        </w:tc>
        <w:tc>
          <w:tcPr>
            <w:tcW w:w="891" w:type="dxa"/>
          </w:tcPr>
          <w:p>
            <w:pPr>
              <w:pStyle w:val="TableParagraph"/>
              <w:ind w:left="301" w:right="295"/>
              <w:jc w:val="center"/>
              <w:rPr>
                <w:sz w:val="22"/>
              </w:rPr>
            </w:pPr>
            <w:r>
              <w:rPr>
                <w:sz w:val="22"/>
              </w:rPr>
              <w:t>48</w:t>
            </w:r>
          </w:p>
        </w:tc>
        <w:tc>
          <w:tcPr>
            <w:tcW w:w="889" w:type="dxa"/>
          </w:tcPr>
          <w:p>
            <w:pPr>
              <w:pStyle w:val="TableParagraph"/>
              <w:ind w:left="84" w:right="81"/>
              <w:jc w:val="center"/>
              <w:rPr>
                <w:sz w:val="22"/>
              </w:rPr>
            </w:pPr>
            <w:r>
              <w:rPr>
                <w:sz w:val="22"/>
              </w:rPr>
              <w:t>48</w:t>
            </w:r>
          </w:p>
        </w:tc>
        <w:tc>
          <w:tcPr>
            <w:tcW w:w="888" w:type="dxa"/>
          </w:tcPr>
          <w:p>
            <w:pPr>
              <w:pStyle w:val="TableParagraph"/>
              <w:ind w:left="300" w:right="293"/>
              <w:jc w:val="center"/>
              <w:rPr>
                <w:sz w:val="22"/>
              </w:rPr>
            </w:pPr>
            <w:r>
              <w:rPr>
                <w:sz w:val="22"/>
              </w:rPr>
              <w:t>48</w:t>
            </w:r>
          </w:p>
        </w:tc>
      </w:tr>
      <w:tr>
        <w:trPr>
          <w:trHeight w:val="494" w:hRule="atLeast"/>
        </w:trPr>
        <w:tc>
          <w:tcPr>
            <w:tcW w:w="6162" w:type="dxa"/>
          </w:tcPr>
          <w:p>
            <w:pPr>
              <w:pStyle w:val="TableParagraph"/>
              <w:spacing w:line="250" w:lineRule="exact"/>
              <w:rPr>
                <w:sz w:val="22"/>
              </w:rPr>
            </w:pPr>
            <w:r>
              <w:rPr>
                <w:sz w:val="22"/>
              </w:rPr>
              <w:t>Nº total de préstamos por año</w:t>
            </w:r>
          </w:p>
        </w:tc>
        <w:tc>
          <w:tcPr>
            <w:tcW w:w="891" w:type="dxa"/>
          </w:tcPr>
          <w:p>
            <w:pPr>
              <w:pStyle w:val="TableParagraph"/>
              <w:spacing w:line="250" w:lineRule="exact"/>
              <w:rPr>
                <w:sz w:val="22"/>
              </w:rPr>
            </w:pPr>
            <w:r>
              <w:rPr>
                <w:sz w:val="22"/>
              </w:rPr>
              <w:t>67.437</w:t>
            </w:r>
          </w:p>
        </w:tc>
        <w:tc>
          <w:tcPr>
            <w:tcW w:w="889" w:type="dxa"/>
          </w:tcPr>
          <w:p>
            <w:pPr>
              <w:pStyle w:val="TableParagraph"/>
              <w:spacing w:line="250" w:lineRule="exact"/>
              <w:ind w:left="85" w:right="81"/>
              <w:jc w:val="center"/>
              <w:rPr>
                <w:sz w:val="22"/>
              </w:rPr>
            </w:pPr>
            <w:r>
              <w:rPr>
                <w:sz w:val="22"/>
              </w:rPr>
              <w:t>31.929</w:t>
            </w:r>
          </w:p>
        </w:tc>
        <w:tc>
          <w:tcPr>
            <w:tcW w:w="888" w:type="dxa"/>
          </w:tcPr>
          <w:p>
            <w:pPr>
              <w:pStyle w:val="TableParagraph"/>
              <w:spacing w:line="250" w:lineRule="exact"/>
              <w:ind w:left="0" w:right="94"/>
              <w:jc w:val="right"/>
              <w:rPr>
                <w:sz w:val="22"/>
              </w:rPr>
            </w:pPr>
            <w:r>
              <w:rPr>
                <w:sz w:val="22"/>
              </w:rPr>
              <w:t>67.437</w:t>
            </w:r>
          </w:p>
        </w:tc>
      </w:tr>
      <w:tr>
        <w:trPr>
          <w:trHeight w:val="505" w:hRule="atLeast"/>
        </w:trPr>
        <w:tc>
          <w:tcPr>
            <w:tcW w:w="6162" w:type="dxa"/>
          </w:tcPr>
          <w:p>
            <w:pPr>
              <w:pStyle w:val="TableParagraph"/>
              <w:spacing w:line="254" w:lineRule="exact"/>
              <w:ind w:right="32"/>
              <w:rPr>
                <w:sz w:val="22"/>
              </w:rPr>
            </w:pPr>
            <w:r>
              <w:rPr>
                <w:sz w:val="22"/>
              </w:rPr>
              <w:t>Número de computadoras con acceso a Internet, para uso de los alumnos en la biblioteca</w:t>
            </w:r>
          </w:p>
        </w:tc>
        <w:tc>
          <w:tcPr>
            <w:tcW w:w="891" w:type="dxa"/>
          </w:tcPr>
          <w:p>
            <w:pPr>
              <w:pStyle w:val="TableParagraph"/>
              <w:spacing w:line="250" w:lineRule="exact"/>
              <w:ind w:left="301" w:right="295"/>
              <w:jc w:val="center"/>
              <w:rPr>
                <w:sz w:val="22"/>
              </w:rPr>
            </w:pPr>
            <w:r>
              <w:rPr>
                <w:sz w:val="22"/>
              </w:rPr>
              <w:t>28</w:t>
            </w:r>
          </w:p>
        </w:tc>
        <w:tc>
          <w:tcPr>
            <w:tcW w:w="889" w:type="dxa"/>
          </w:tcPr>
          <w:p>
            <w:pPr>
              <w:pStyle w:val="TableParagraph"/>
              <w:spacing w:line="250" w:lineRule="exact"/>
              <w:ind w:left="84" w:right="81"/>
              <w:jc w:val="center"/>
              <w:rPr>
                <w:sz w:val="22"/>
              </w:rPr>
            </w:pPr>
            <w:r>
              <w:rPr>
                <w:sz w:val="22"/>
              </w:rPr>
              <w:t>35</w:t>
            </w:r>
          </w:p>
        </w:tc>
        <w:tc>
          <w:tcPr>
            <w:tcW w:w="888" w:type="dxa"/>
          </w:tcPr>
          <w:p>
            <w:pPr>
              <w:pStyle w:val="TableParagraph"/>
              <w:spacing w:line="250" w:lineRule="exact"/>
              <w:ind w:left="300" w:right="293"/>
              <w:jc w:val="center"/>
              <w:rPr>
                <w:sz w:val="22"/>
              </w:rPr>
            </w:pPr>
            <w:r>
              <w:rPr>
                <w:sz w:val="22"/>
              </w:rPr>
              <w:t>28</w:t>
            </w:r>
          </w:p>
        </w:tc>
      </w:tr>
      <w:tr>
        <w:trPr>
          <w:trHeight w:val="494" w:hRule="atLeast"/>
        </w:trPr>
        <w:tc>
          <w:tcPr>
            <w:tcW w:w="6162" w:type="dxa"/>
          </w:tcPr>
          <w:p>
            <w:pPr>
              <w:pStyle w:val="TableParagraph"/>
              <w:spacing w:line="249" w:lineRule="exact"/>
              <w:rPr>
                <w:sz w:val="22"/>
              </w:rPr>
            </w:pPr>
            <w:r>
              <w:rPr>
                <w:sz w:val="22"/>
              </w:rPr>
              <w:t>Número total de usuarios de la biblioteca</w:t>
            </w:r>
          </w:p>
        </w:tc>
        <w:tc>
          <w:tcPr>
            <w:tcW w:w="891" w:type="dxa"/>
          </w:tcPr>
          <w:p>
            <w:pPr>
              <w:pStyle w:val="TableParagraph"/>
              <w:spacing w:line="249" w:lineRule="exact"/>
              <w:ind w:left="167"/>
              <w:rPr>
                <w:sz w:val="22"/>
              </w:rPr>
            </w:pPr>
            <w:r>
              <w:rPr>
                <w:sz w:val="22"/>
              </w:rPr>
              <w:t>3.505</w:t>
            </w:r>
          </w:p>
        </w:tc>
        <w:tc>
          <w:tcPr>
            <w:tcW w:w="889" w:type="dxa"/>
          </w:tcPr>
          <w:p>
            <w:pPr>
              <w:pStyle w:val="TableParagraph"/>
              <w:spacing w:line="249" w:lineRule="exact"/>
              <w:ind w:left="83" w:right="81"/>
              <w:jc w:val="center"/>
              <w:rPr>
                <w:sz w:val="22"/>
              </w:rPr>
            </w:pPr>
            <w:r>
              <w:rPr>
                <w:sz w:val="22"/>
              </w:rPr>
              <w:t>3.528</w:t>
            </w:r>
          </w:p>
        </w:tc>
        <w:tc>
          <w:tcPr>
            <w:tcW w:w="888" w:type="dxa"/>
          </w:tcPr>
          <w:p>
            <w:pPr>
              <w:pStyle w:val="TableParagraph"/>
              <w:spacing w:line="249" w:lineRule="exact"/>
              <w:ind w:left="0" w:right="157"/>
              <w:jc w:val="right"/>
              <w:rPr>
                <w:sz w:val="22"/>
              </w:rPr>
            </w:pPr>
            <w:r>
              <w:rPr>
                <w:sz w:val="22"/>
              </w:rPr>
              <w:t>3.505</w:t>
            </w:r>
          </w:p>
        </w:tc>
      </w:tr>
      <w:tr>
        <w:trPr>
          <w:trHeight w:val="506" w:hRule="atLeast"/>
        </w:trPr>
        <w:tc>
          <w:tcPr>
            <w:tcW w:w="6162" w:type="dxa"/>
          </w:tcPr>
          <w:p>
            <w:pPr>
              <w:pStyle w:val="TableParagraph"/>
              <w:spacing w:line="252" w:lineRule="exact" w:before="2"/>
              <w:ind w:right="32"/>
              <w:rPr>
                <w:sz w:val="22"/>
              </w:rPr>
            </w:pPr>
            <w:r>
              <w:rPr>
                <w:sz w:val="22"/>
              </w:rPr>
              <w:t>Inversión anual en la adquisición de libros y revistas, en UF de cada año</w:t>
            </w:r>
          </w:p>
        </w:tc>
        <w:tc>
          <w:tcPr>
            <w:tcW w:w="891" w:type="dxa"/>
          </w:tcPr>
          <w:p>
            <w:pPr>
              <w:pStyle w:val="TableParagraph"/>
              <w:spacing w:line="250" w:lineRule="exact"/>
              <w:ind w:left="4"/>
              <w:jc w:val="center"/>
              <w:rPr>
                <w:sz w:val="22"/>
              </w:rPr>
            </w:pPr>
            <w:r>
              <w:rPr>
                <w:w w:val="100"/>
                <w:sz w:val="22"/>
              </w:rPr>
              <w:t>0</w:t>
            </w:r>
          </w:p>
        </w:tc>
        <w:tc>
          <w:tcPr>
            <w:tcW w:w="889" w:type="dxa"/>
          </w:tcPr>
          <w:p>
            <w:pPr>
              <w:pStyle w:val="TableParagraph"/>
              <w:spacing w:line="250" w:lineRule="exact"/>
              <w:ind w:left="1"/>
              <w:jc w:val="center"/>
              <w:rPr>
                <w:sz w:val="22"/>
              </w:rPr>
            </w:pPr>
            <w:r>
              <w:rPr>
                <w:w w:val="100"/>
                <w:sz w:val="22"/>
              </w:rPr>
              <w:t>0</w:t>
            </w:r>
          </w:p>
        </w:tc>
        <w:tc>
          <w:tcPr>
            <w:tcW w:w="888" w:type="dxa"/>
          </w:tcPr>
          <w:p>
            <w:pPr>
              <w:pStyle w:val="TableParagraph"/>
              <w:spacing w:line="250" w:lineRule="exact"/>
              <w:ind w:left="5"/>
              <w:jc w:val="center"/>
              <w:rPr>
                <w:sz w:val="22"/>
              </w:rPr>
            </w:pPr>
            <w:r>
              <w:rPr>
                <w:w w:val="100"/>
                <w:sz w:val="22"/>
              </w:rPr>
              <w:t>0</w:t>
            </w:r>
          </w:p>
        </w:tc>
      </w:tr>
    </w:tbl>
    <w:p>
      <w:pPr>
        <w:pStyle w:val="BodyText"/>
        <w:rPr>
          <w:sz w:val="20"/>
        </w:rPr>
      </w:pPr>
    </w:p>
    <w:p>
      <w:pPr>
        <w:pStyle w:val="BodyText"/>
        <w:spacing w:before="3"/>
        <w:rPr>
          <w:sz w:val="16"/>
        </w:rPr>
      </w:pPr>
    </w:p>
    <w:p>
      <w:pPr>
        <w:pStyle w:val="Heading7"/>
        <w:spacing w:line="276" w:lineRule="exact"/>
      </w:pPr>
      <w:r>
        <w:rPr/>
        <w:t>Auditorías</w:t>
      </w:r>
    </w:p>
    <w:p>
      <w:pPr>
        <w:spacing w:line="253" w:lineRule="exact" w:before="0"/>
        <w:ind w:left="882" w:right="0" w:firstLine="0"/>
        <w:jc w:val="left"/>
        <w:rPr>
          <w:sz w:val="22"/>
        </w:rPr>
      </w:pPr>
      <w:r>
        <w:rPr>
          <w:sz w:val="22"/>
        </w:rPr>
        <w:t>Describir los tipos de auditoría realizados y los informes emitidos.</w:t>
      </w:r>
    </w:p>
    <w:p>
      <w:pPr>
        <w:spacing w:line="259" w:lineRule="auto" w:before="181"/>
        <w:ind w:left="882" w:right="1115" w:firstLine="0"/>
        <w:jc w:val="both"/>
        <w:rPr>
          <w:sz w:val="22"/>
        </w:rPr>
      </w:pPr>
      <w:r>
        <w:rPr>
          <w:sz w:val="22"/>
        </w:rPr>
        <w:t>En la facultad de Psicología se realiza la Auditoria externa, la cual está asignada a cargo del</w:t>
      </w:r>
      <w:r>
        <w:rPr>
          <w:spacing w:val="-10"/>
          <w:sz w:val="22"/>
        </w:rPr>
        <w:t> </w:t>
      </w:r>
      <w:r>
        <w:rPr>
          <w:sz w:val="22"/>
        </w:rPr>
        <w:t>Despacho</w:t>
      </w:r>
      <w:r>
        <w:rPr>
          <w:spacing w:val="-8"/>
          <w:sz w:val="22"/>
        </w:rPr>
        <w:t> </w:t>
      </w:r>
      <w:r>
        <w:rPr>
          <w:sz w:val="22"/>
        </w:rPr>
        <w:t>Sepúlveda</w:t>
      </w:r>
      <w:r>
        <w:rPr>
          <w:spacing w:val="-7"/>
          <w:sz w:val="22"/>
        </w:rPr>
        <w:t> </w:t>
      </w:r>
      <w:r>
        <w:rPr>
          <w:sz w:val="22"/>
        </w:rPr>
        <w:t>Treviño</w:t>
      </w:r>
      <w:r>
        <w:rPr>
          <w:spacing w:val="-7"/>
          <w:sz w:val="22"/>
        </w:rPr>
        <w:t> </w:t>
      </w:r>
      <w:r>
        <w:rPr>
          <w:sz w:val="22"/>
        </w:rPr>
        <w:t>y</w:t>
      </w:r>
      <w:r>
        <w:rPr>
          <w:spacing w:val="-11"/>
          <w:sz w:val="22"/>
        </w:rPr>
        <w:t> </w:t>
      </w:r>
      <w:r>
        <w:rPr>
          <w:sz w:val="22"/>
        </w:rPr>
        <w:t>son</w:t>
      </w:r>
      <w:r>
        <w:rPr>
          <w:spacing w:val="-8"/>
          <w:sz w:val="22"/>
        </w:rPr>
        <w:t> </w:t>
      </w:r>
      <w:r>
        <w:rPr>
          <w:sz w:val="22"/>
        </w:rPr>
        <w:t>aplicadas</w:t>
      </w:r>
      <w:r>
        <w:rPr>
          <w:spacing w:val="-8"/>
          <w:sz w:val="22"/>
        </w:rPr>
        <w:t> </w:t>
      </w:r>
      <w:r>
        <w:rPr>
          <w:sz w:val="22"/>
        </w:rPr>
        <w:t>mínimamente</w:t>
      </w:r>
      <w:r>
        <w:rPr>
          <w:spacing w:val="-9"/>
          <w:sz w:val="22"/>
        </w:rPr>
        <w:t> </w:t>
      </w:r>
      <w:r>
        <w:rPr>
          <w:sz w:val="22"/>
        </w:rPr>
        <w:t>2</w:t>
      </w:r>
      <w:r>
        <w:rPr>
          <w:spacing w:val="-8"/>
          <w:sz w:val="22"/>
        </w:rPr>
        <w:t> </w:t>
      </w:r>
      <w:r>
        <w:rPr>
          <w:sz w:val="22"/>
        </w:rPr>
        <w:t>veces</w:t>
      </w:r>
      <w:r>
        <w:rPr>
          <w:spacing w:val="-8"/>
          <w:sz w:val="22"/>
        </w:rPr>
        <w:t> </w:t>
      </w:r>
      <w:r>
        <w:rPr>
          <w:sz w:val="22"/>
        </w:rPr>
        <w:t>por</w:t>
      </w:r>
      <w:r>
        <w:rPr>
          <w:spacing w:val="-7"/>
          <w:sz w:val="22"/>
        </w:rPr>
        <w:t> </w:t>
      </w:r>
      <w:r>
        <w:rPr>
          <w:sz w:val="22"/>
        </w:rPr>
        <w:t>año.</w:t>
      </w:r>
      <w:r>
        <w:rPr>
          <w:spacing w:val="-7"/>
          <w:sz w:val="22"/>
        </w:rPr>
        <w:t> </w:t>
      </w:r>
      <w:r>
        <w:rPr>
          <w:sz w:val="22"/>
        </w:rPr>
        <w:t>Dentro</w:t>
      </w:r>
      <w:r>
        <w:rPr>
          <w:spacing w:val="-11"/>
          <w:sz w:val="22"/>
        </w:rPr>
        <w:t> </w:t>
      </w:r>
      <w:r>
        <w:rPr>
          <w:sz w:val="22"/>
        </w:rPr>
        <w:t>de estas</w:t>
      </w:r>
      <w:r>
        <w:rPr>
          <w:spacing w:val="-15"/>
          <w:sz w:val="22"/>
        </w:rPr>
        <w:t> </w:t>
      </w:r>
      <w:r>
        <w:rPr>
          <w:sz w:val="22"/>
        </w:rPr>
        <w:t>auditorías</w:t>
      </w:r>
      <w:r>
        <w:rPr>
          <w:spacing w:val="-13"/>
          <w:sz w:val="22"/>
        </w:rPr>
        <w:t> </w:t>
      </w:r>
      <w:r>
        <w:rPr>
          <w:sz w:val="22"/>
        </w:rPr>
        <w:t>se</w:t>
      </w:r>
      <w:r>
        <w:rPr>
          <w:spacing w:val="-15"/>
          <w:sz w:val="22"/>
        </w:rPr>
        <w:t> </w:t>
      </w:r>
      <w:r>
        <w:rPr>
          <w:sz w:val="22"/>
        </w:rPr>
        <w:t>manejan</w:t>
      </w:r>
      <w:r>
        <w:rPr>
          <w:spacing w:val="-13"/>
          <w:sz w:val="22"/>
        </w:rPr>
        <w:t> </w:t>
      </w:r>
      <w:r>
        <w:rPr>
          <w:sz w:val="22"/>
        </w:rPr>
        <w:t>3</w:t>
      </w:r>
      <w:r>
        <w:rPr>
          <w:spacing w:val="-19"/>
          <w:sz w:val="22"/>
        </w:rPr>
        <w:t> </w:t>
      </w:r>
      <w:r>
        <w:rPr>
          <w:sz w:val="22"/>
        </w:rPr>
        <w:t>tipos:</w:t>
      </w:r>
      <w:r>
        <w:rPr>
          <w:spacing w:val="-14"/>
          <w:sz w:val="22"/>
        </w:rPr>
        <w:t> </w:t>
      </w:r>
      <w:r>
        <w:rPr>
          <w:sz w:val="22"/>
        </w:rPr>
        <w:t>Recursos</w:t>
      </w:r>
      <w:r>
        <w:rPr>
          <w:spacing w:val="-13"/>
          <w:sz w:val="22"/>
        </w:rPr>
        <w:t> </w:t>
      </w:r>
      <w:r>
        <w:rPr>
          <w:sz w:val="22"/>
        </w:rPr>
        <w:t>Humanos,</w:t>
      </w:r>
      <w:r>
        <w:rPr>
          <w:spacing w:val="-14"/>
          <w:sz w:val="22"/>
        </w:rPr>
        <w:t> </w:t>
      </w:r>
      <w:r>
        <w:rPr>
          <w:sz w:val="22"/>
        </w:rPr>
        <w:t>Recursos</w:t>
      </w:r>
      <w:r>
        <w:rPr>
          <w:spacing w:val="-19"/>
          <w:sz w:val="22"/>
        </w:rPr>
        <w:t> </w:t>
      </w:r>
      <w:r>
        <w:rPr>
          <w:sz w:val="22"/>
        </w:rPr>
        <w:t>financieros</w:t>
      </w:r>
      <w:r>
        <w:rPr>
          <w:spacing w:val="-12"/>
          <w:sz w:val="22"/>
        </w:rPr>
        <w:t> </w:t>
      </w:r>
      <w:r>
        <w:rPr>
          <w:sz w:val="22"/>
        </w:rPr>
        <w:t>y</w:t>
      </w:r>
      <w:r>
        <w:rPr>
          <w:spacing w:val="-16"/>
          <w:sz w:val="22"/>
        </w:rPr>
        <w:t> </w:t>
      </w:r>
      <w:r>
        <w:rPr>
          <w:sz w:val="22"/>
        </w:rPr>
        <w:t>Patrimonio bienes muebles.</w:t>
      </w:r>
    </w:p>
    <w:p>
      <w:pPr>
        <w:pStyle w:val="BodyText"/>
        <w:spacing w:before="2"/>
        <w:rPr>
          <w:sz w:val="14"/>
        </w:rPr>
      </w:pPr>
    </w:p>
    <w:tbl>
      <w:tblPr>
        <w:tblW w:w="0" w:type="auto"/>
        <w:jc w:val="left"/>
        <w:tblInd w:w="3061" w:type="dxa"/>
        <w:tblBorders>
          <w:top w:val="single" w:sz="4" w:space="0" w:color="BCD5ED"/>
          <w:left w:val="single" w:sz="4" w:space="0" w:color="BCD5ED"/>
          <w:bottom w:val="single" w:sz="4" w:space="0" w:color="BCD5ED"/>
          <w:right w:val="single" w:sz="4" w:space="0" w:color="BCD5ED"/>
          <w:insideH w:val="single" w:sz="4" w:space="0" w:color="BCD5ED"/>
          <w:insideV w:val="single" w:sz="4" w:space="0" w:color="BCD5ED"/>
        </w:tblBorders>
        <w:tblLayout w:type="fixed"/>
        <w:tblCellMar>
          <w:top w:w="0" w:type="dxa"/>
          <w:left w:w="0" w:type="dxa"/>
          <w:bottom w:w="0" w:type="dxa"/>
          <w:right w:w="0" w:type="dxa"/>
        </w:tblCellMar>
        <w:tblLook w:val="01E0"/>
      </w:tblPr>
      <w:tblGrid>
        <w:gridCol w:w="4491"/>
      </w:tblGrid>
      <w:tr>
        <w:trPr>
          <w:trHeight w:val="251" w:hRule="atLeast"/>
        </w:trPr>
        <w:tc>
          <w:tcPr>
            <w:tcW w:w="4491" w:type="dxa"/>
            <w:tcBorders>
              <w:bottom w:val="single" w:sz="12" w:space="0" w:color="9CC2E4"/>
            </w:tcBorders>
          </w:tcPr>
          <w:p>
            <w:pPr>
              <w:pStyle w:val="TableParagraph"/>
              <w:spacing w:line="232" w:lineRule="exact"/>
              <w:ind w:left="108"/>
              <w:rPr>
                <w:sz w:val="22"/>
              </w:rPr>
            </w:pPr>
            <w:r>
              <w:rPr>
                <w:sz w:val="22"/>
              </w:rPr>
              <w:t>Auditoria</w:t>
            </w:r>
          </w:p>
        </w:tc>
      </w:tr>
      <w:tr>
        <w:trPr>
          <w:trHeight w:val="253" w:hRule="atLeast"/>
        </w:trPr>
        <w:tc>
          <w:tcPr>
            <w:tcW w:w="4491" w:type="dxa"/>
            <w:tcBorders>
              <w:top w:val="single" w:sz="12" w:space="0" w:color="9CC2E4"/>
            </w:tcBorders>
          </w:tcPr>
          <w:p>
            <w:pPr>
              <w:pStyle w:val="TableParagraph"/>
              <w:spacing w:line="234" w:lineRule="exact"/>
              <w:ind w:left="108"/>
              <w:rPr>
                <w:b/>
                <w:sz w:val="22"/>
              </w:rPr>
            </w:pPr>
            <w:r>
              <w:rPr>
                <w:b/>
                <w:sz w:val="22"/>
              </w:rPr>
              <w:t>Recursos Humanos</w:t>
            </w:r>
          </w:p>
        </w:tc>
      </w:tr>
      <w:tr>
        <w:trPr>
          <w:trHeight w:val="254" w:hRule="atLeast"/>
        </w:trPr>
        <w:tc>
          <w:tcPr>
            <w:tcW w:w="4491" w:type="dxa"/>
          </w:tcPr>
          <w:p>
            <w:pPr>
              <w:pStyle w:val="TableParagraph"/>
              <w:spacing w:line="234" w:lineRule="exact"/>
              <w:ind w:left="108"/>
              <w:rPr>
                <w:b/>
                <w:sz w:val="22"/>
              </w:rPr>
            </w:pPr>
            <w:r>
              <w:rPr>
                <w:b/>
                <w:sz w:val="22"/>
              </w:rPr>
              <w:t>Recursos financieros</w:t>
            </w:r>
          </w:p>
        </w:tc>
      </w:tr>
      <w:tr>
        <w:trPr>
          <w:trHeight w:val="251" w:hRule="atLeast"/>
        </w:trPr>
        <w:tc>
          <w:tcPr>
            <w:tcW w:w="4491" w:type="dxa"/>
          </w:tcPr>
          <w:p>
            <w:pPr>
              <w:pStyle w:val="TableParagraph"/>
              <w:spacing w:line="232" w:lineRule="exact"/>
              <w:ind w:left="108"/>
              <w:rPr>
                <w:b/>
                <w:sz w:val="22"/>
              </w:rPr>
            </w:pPr>
            <w:r>
              <w:rPr>
                <w:b/>
                <w:sz w:val="22"/>
              </w:rPr>
              <w:t>Patrimonio Bienes Muebles</w:t>
            </w:r>
          </w:p>
        </w:tc>
      </w:tr>
    </w:tbl>
    <w:p>
      <w:pPr>
        <w:pStyle w:val="BodyText"/>
      </w:pPr>
    </w:p>
    <w:p>
      <w:pPr>
        <w:spacing w:before="153"/>
        <w:ind w:left="882" w:right="0" w:firstLine="0"/>
        <w:jc w:val="left"/>
        <w:rPr>
          <w:b/>
          <w:sz w:val="22"/>
        </w:rPr>
      </w:pPr>
      <w:r>
        <w:rPr>
          <w:b/>
          <w:sz w:val="22"/>
        </w:rPr>
        <w:t>Auditoria Interna</w:t>
      </w:r>
    </w:p>
    <w:p>
      <w:pPr>
        <w:spacing w:line="259" w:lineRule="auto" w:before="179"/>
        <w:ind w:left="882" w:right="1115" w:firstLine="0"/>
        <w:jc w:val="both"/>
        <w:rPr>
          <w:sz w:val="22"/>
        </w:rPr>
      </w:pPr>
      <w:r>
        <w:rPr>
          <w:sz w:val="22"/>
        </w:rPr>
        <w:t>La auditoría interna de la facultad es realizada con apoyo de </w:t>
      </w:r>
      <w:r>
        <w:rPr>
          <w:b/>
          <w:sz w:val="22"/>
        </w:rPr>
        <w:t>Inovating your business </w:t>
      </w:r>
      <w:r>
        <w:rPr>
          <w:sz w:val="22"/>
        </w:rPr>
        <w:t>performance, comenzando por el desarrollo de un curso sobre auditoria, logrando conformar un equipo de auditores internos conformados por personal administrativo de la dependencia, este grupo a su vez se dedica a realizar la auditoria en la facultad, para que finalmente ingrese un auditor externo y certifique el proceso de auditoría.</w:t>
      </w:r>
    </w:p>
    <w:p>
      <w:pPr>
        <w:spacing w:line="259" w:lineRule="auto" w:before="164"/>
        <w:ind w:left="882" w:right="1120" w:firstLine="0"/>
        <w:jc w:val="both"/>
        <w:rPr>
          <w:sz w:val="22"/>
        </w:rPr>
      </w:pPr>
      <w:r>
        <w:rPr>
          <w:sz w:val="22"/>
        </w:rPr>
        <w:t>Esta auditoria se está llevando a cabo en este mes de septiembre y el sistema de gestión de calidad que se aplica en el proceso de enseñanza y aprendizaje está bajo las normas del ISO 9001:2015</w:t>
      </w:r>
    </w:p>
    <w:p>
      <w:pPr>
        <w:pStyle w:val="BodyText"/>
        <w:spacing w:before="9"/>
        <w:rPr>
          <w:sz w:val="20"/>
        </w:rPr>
      </w:pPr>
    </w:p>
    <w:p>
      <w:pPr>
        <w:pStyle w:val="Heading7"/>
        <w:spacing w:line="276" w:lineRule="exact" w:before="0"/>
        <w:jc w:val="both"/>
      </w:pPr>
      <w:r>
        <w:rPr/>
        <w:t>Portal WEB</w:t>
      </w:r>
    </w:p>
    <w:p>
      <w:pPr>
        <w:spacing w:line="253" w:lineRule="exact" w:before="0"/>
        <w:ind w:left="882" w:right="0" w:firstLine="0"/>
        <w:jc w:val="both"/>
        <w:rPr>
          <w:sz w:val="22"/>
        </w:rPr>
      </w:pPr>
      <w:r>
        <w:rPr>
          <w:sz w:val="22"/>
        </w:rPr>
        <w:t>¿Se incentiva el uso del repositorio institucional?</w:t>
      </w:r>
    </w:p>
    <w:p>
      <w:pPr>
        <w:spacing w:before="177"/>
        <w:ind w:left="882" w:right="0" w:firstLine="0"/>
        <w:jc w:val="both"/>
        <w:rPr>
          <w:sz w:val="23"/>
        </w:rPr>
      </w:pPr>
      <w:r>
        <w:rPr>
          <w:sz w:val="23"/>
        </w:rPr>
        <w:t>La página web de la Facultad está ajustada al nuevo formato establecido por sistemas.</w:t>
      </w:r>
    </w:p>
    <w:sectPr>
      <w:pgSz w:w="12240" w:h="15840"/>
      <w:pgMar w:header="713" w:footer="76" w:top="2000" w:bottom="340" w:left="8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9.899994pt;margin-top:761.690002pt;width:4.55pt;height:11.5pt;mso-position-horizontal-relative:page;mso-position-vertical-relative:page;z-index:-456520" type="#_x0000_t202" filled="false" stroked="false">
          <v:textbox inset="0,0,0,0">
            <w:txbxContent>
              <w:p>
                <w:pPr>
                  <w:spacing w:line="213" w:lineRule="exact" w:before="0"/>
                  <w:ind w:left="20" w:right="0" w:firstLine="0"/>
                  <w:jc w:val="left"/>
                  <w:rPr>
                    <w:rFonts w:ascii="Calibri"/>
                    <w:sz w:val="19"/>
                  </w:rPr>
                </w:pPr>
                <w:r>
                  <w:rPr>
                    <w:rFonts w:ascii="Calibri"/>
                    <w:w w:val="104"/>
                    <w:sz w:val="19"/>
                  </w:rPr>
                  <w:t>.</w:t>
                </w:r>
              </w:p>
            </w:txbxContent>
          </v:textbox>
          <w10:wrap type="none"/>
        </v:shape>
      </w:pict>
    </w:r>
    <w:r>
      <w:rPr/>
      <w:pict>
        <v:shape style="position:absolute;margin-left:41.48pt;margin-top:773.209961pt;width:60.45pt;height:10.55pt;mso-position-horizontal-relative:page;mso-position-vertical-relative:page;z-index:-456496" type="#_x0000_t202" filled="false" stroked="false">
          <v:textbox inset="0,0,0,0">
            <w:txbxContent>
              <w:p>
                <w:pPr>
                  <w:spacing w:line="193" w:lineRule="exact" w:before="0"/>
                  <w:ind w:left="20" w:right="0" w:firstLine="0"/>
                  <w:jc w:val="left"/>
                  <w:rPr>
                    <w:rFonts w:ascii="Calibri"/>
                    <w:sz w:val="17"/>
                  </w:rPr>
                </w:pPr>
                <w:r>
                  <w:rPr>
                    <w:rFonts w:ascii="Calibri"/>
                    <w:w w:val="105"/>
                    <w:sz w:val="17"/>
                  </w:rPr>
                  <w:t>Fecha:</w:t>
                </w:r>
                <w:r>
                  <w:rPr>
                    <w:rFonts w:ascii="Calibri"/>
                    <w:spacing w:val="-26"/>
                    <w:w w:val="105"/>
                    <w:sz w:val="17"/>
                  </w:rPr>
                  <w:t> </w:t>
                </w:r>
                <w:r>
                  <w:rPr>
                    <w:rFonts w:ascii="Calibri"/>
                    <w:w w:val="105"/>
                    <w:sz w:val="17"/>
                  </w:rPr>
                  <w:t>31/10/17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41.48pt;margin-top:773.210022pt;width:60.45pt;height:10.55pt;mso-position-horizontal-relative:page;mso-position-vertical-relative:page;z-index:-456424" type="#_x0000_t202" filled="false" stroked="false">
          <v:textbox inset="0,0,0,0">
            <w:txbxContent>
              <w:p>
                <w:pPr>
                  <w:spacing w:line="193" w:lineRule="exact" w:before="0"/>
                  <w:ind w:left="20" w:right="0" w:firstLine="0"/>
                  <w:jc w:val="left"/>
                  <w:rPr>
                    <w:rFonts w:ascii="Calibri"/>
                    <w:sz w:val="17"/>
                  </w:rPr>
                </w:pPr>
                <w:r>
                  <w:rPr>
                    <w:rFonts w:ascii="Calibri"/>
                    <w:w w:val="105"/>
                    <w:sz w:val="17"/>
                  </w:rPr>
                  <w:t>Fecha:</w:t>
                </w:r>
                <w:r>
                  <w:rPr>
                    <w:rFonts w:ascii="Calibri"/>
                    <w:spacing w:val="-26"/>
                    <w:w w:val="105"/>
                    <w:sz w:val="17"/>
                  </w:rPr>
                  <w:t> </w:t>
                </w:r>
                <w:r>
                  <w:rPr>
                    <w:rFonts w:ascii="Calibri"/>
                    <w:w w:val="105"/>
                    <w:sz w:val="17"/>
                  </w:rPr>
                  <w:t>31/10/17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959999pt;margin-top:70.919975pt;width:503.9pt;height:65.7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4"/>
                  <w:gridCol w:w="6650"/>
                </w:tblGrid>
                <w:tr>
                  <w:trPr>
                    <w:trHeight w:val="986" w:hRule="atLeast"/>
                  </w:trPr>
                  <w:tc>
                    <w:tcPr>
                      <w:tcW w:w="10064" w:type="dxa"/>
                      <w:gridSpan w:val="2"/>
                    </w:tcPr>
                    <w:p>
                      <w:pPr>
                        <w:pStyle w:val="TableParagraph"/>
                        <w:spacing w:before="96"/>
                        <w:ind w:left="3296" w:right="3511"/>
                        <w:jc w:val="center"/>
                        <w:rPr>
                          <w:b/>
                          <w:sz w:val="23"/>
                        </w:rPr>
                      </w:pPr>
                      <w:r>
                        <w:rPr>
                          <w:b/>
                          <w:sz w:val="23"/>
                        </w:rPr>
                        <w:t>FACULTAD DE PSICOLOGÍA, U.A.N.L</w:t>
                      </w:r>
                    </w:p>
                    <w:p>
                      <w:pPr>
                        <w:pStyle w:val="TableParagraph"/>
                        <w:spacing w:line="251" w:lineRule="exact" w:before="90"/>
                        <w:ind w:left="3296" w:right="3510"/>
                        <w:jc w:val="center"/>
                        <w:rPr>
                          <w:b/>
                          <w:sz w:val="23"/>
                        </w:rPr>
                      </w:pPr>
                      <w:r>
                        <w:rPr>
                          <w:b/>
                          <w:sz w:val="23"/>
                        </w:rPr>
                        <w:t>Comunicación e Información</w:t>
                      </w:r>
                    </w:p>
                  </w:tc>
                </w:tr>
                <w:tr>
                  <w:trPr>
                    <w:trHeight w:val="297" w:hRule="atLeast"/>
                  </w:trPr>
                  <w:tc>
                    <w:tcPr>
                      <w:tcW w:w="3414" w:type="dxa"/>
                    </w:tcPr>
                    <w:p>
                      <w:pPr>
                        <w:pStyle w:val="TableParagraph"/>
                        <w:spacing w:line="248" w:lineRule="exact" w:before="29"/>
                        <w:ind w:left="643"/>
                        <w:rPr>
                          <w:sz w:val="23"/>
                        </w:rPr>
                      </w:pPr>
                      <w:r>
                        <w:rPr>
                          <w:b/>
                          <w:sz w:val="15"/>
                        </w:rPr>
                        <w:t>Código: </w:t>
                      </w:r>
                      <w:r>
                        <w:rPr>
                          <w:sz w:val="23"/>
                        </w:rPr>
                        <w:t>D-CC-COD-01</w:t>
                      </w:r>
                    </w:p>
                  </w:tc>
                  <w:tc>
                    <w:tcPr>
                      <w:tcW w:w="6650" w:type="dxa"/>
                    </w:tcPr>
                    <w:p>
                      <w:pPr>
                        <w:pStyle w:val="TableParagraph"/>
                        <w:tabs>
                          <w:tab w:pos="4270" w:val="left" w:leader="none"/>
                        </w:tabs>
                        <w:spacing w:before="70"/>
                        <w:ind w:left="1012"/>
                        <w:rPr>
                          <w:b/>
                          <w:sz w:val="15"/>
                        </w:rPr>
                      </w:pPr>
                      <w:r>
                        <w:rPr>
                          <w:b/>
                          <w:w w:val="105"/>
                          <w:sz w:val="15"/>
                        </w:rPr>
                        <w:t>Versión: </w:t>
                      </w:r>
                      <w:r>
                        <w:rPr>
                          <w:w w:val="105"/>
                          <w:sz w:val="15"/>
                        </w:rPr>
                        <w:t>01</w:t>
                      </w:r>
                      <w:r>
                        <w:rPr>
                          <w:spacing w:val="-2"/>
                          <w:w w:val="105"/>
                          <w:sz w:val="15"/>
                        </w:rPr>
                        <w:t> </w:t>
                      </w:r>
                      <w:r>
                        <w:rPr>
                          <w:w w:val="105"/>
                          <w:sz w:val="15"/>
                        </w:rPr>
                        <w:t>–</w:t>
                      </w:r>
                      <w:r>
                        <w:rPr>
                          <w:spacing w:val="-1"/>
                          <w:w w:val="105"/>
                          <w:sz w:val="15"/>
                        </w:rPr>
                        <w:t> </w:t>
                      </w:r>
                      <w:r>
                        <w:rPr>
                          <w:w w:val="105"/>
                          <w:sz w:val="15"/>
                        </w:rPr>
                        <w:t>02/17</w:t>
                        <w:tab/>
                      </w:r>
                      <w:r>
                        <w:rPr>
                          <w:b/>
                          <w:w w:val="105"/>
                          <w:sz w:val="15"/>
                        </w:rPr>
                        <w:t>Página </w:t>
                      </w:r>
                      <w:r>
                        <w:rPr/>
                        <w:fldChar w:fldCharType="begin"/>
                      </w:r>
                      <w:r>
                        <w:rPr>
                          <w:b/>
                          <w:w w:val="105"/>
                          <w:sz w:val="15"/>
                        </w:rPr>
                        <w:instrText> PAGE </w:instrText>
                      </w:r>
                      <w:r>
                        <w:rPr/>
                        <w:fldChar w:fldCharType="separate"/>
                      </w:r>
                      <w:r>
                        <w:rPr/>
                        <w:t>1</w:t>
                      </w:r>
                      <w:r>
                        <w:rPr/>
                        <w:fldChar w:fldCharType="end"/>
                      </w:r>
                      <w:r>
                        <w:rPr>
                          <w:b/>
                          <w:w w:val="105"/>
                          <w:sz w:val="15"/>
                        </w:rPr>
                        <w:t> de</w:t>
                      </w:r>
                      <w:r>
                        <w:rPr>
                          <w:b/>
                          <w:spacing w:val="-1"/>
                          <w:w w:val="105"/>
                          <w:sz w:val="15"/>
                        </w:rPr>
                        <w:t> </w:t>
                      </w:r>
                      <w:r>
                        <w:rPr>
                          <w:b/>
                          <w:w w:val="105"/>
                          <w:sz w:val="15"/>
                        </w:rPr>
                        <w:t>91</w:t>
                      </w:r>
                    </w:p>
                  </w:tc>
                </w:tr>
              </w:tbl>
              <w:p>
                <w:pPr>
                  <w:pStyle w:val="BodyText"/>
                </w:pPr>
              </w:p>
            </w:txbxContent>
          </v:textbox>
          <w10:wrap type="none"/>
        </v:shape>
      </w:pict>
    </w:r>
    <w:r>
      <w:rPr/>
      <w:drawing>
        <wp:anchor distT="0" distB="0" distL="0" distR="0" allowOverlap="1" layoutInCell="1" locked="0" behindDoc="1" simplePos="0" relativeHeight="267978887">
          <wp:simplePos x="0" y="0"/>
          <wp:positionH relativeFrom="page">
            <wp:posOffset>672465</wp:posOffset>
          </wp:positionH>
          <wp:positionV relativeFrom="page">
            <wp:posOffset>927099</wp:posOffset>
          </wp:positionV>
          <wp:extent cx="455929" cy="45592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55929" cy="455929"/>
                  </a:xfrm>
                  <a:prstGeom prst="rect">
                    <a:avLst/>
                  </a:prstGeom>
                </pic:spPr>
              </pic:pic>
            </a:graphicData>
          </a:graphic>
        </wp:anchor>
      </w:drawing>
    </w:r>
    <w:r>
      <w:rPr/>
      <w:drawing>
        <wp:anchor distT="0" distB="0" distL="0" distR="0" allowOverlap="1" layoutInCell="1" locked="0" behindDoc="1" simplePos="0" relativeHeight="267978911">
          <wp:simplePos x="0" y="0"/>
          <wp:positionH relativeFrom="page">
            <wp:posOffset>5875020</wp:posOffset>
          </wp:positionH>
          <wp:positionV relativeFrom="page">
            <wp:posOffset>944879</wp:posOffset>
          </wp:positionV>
          <wp:extent cx="501014" cy="48640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501014" cy="48640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40002pt;margin-top:35.400002pt;width:503.9pt;height:65.7pt;mso-position-horizontal-relative:page;mso-position-vertical-relative:page;z-index:10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4"/>
                  <w:gridCol w:w="6649"/>
                </w:tblGrid>
                <w:tr>
                  <w:trPr>
                    <w:trHeight w:val="986" w:hRule="atLeast"/>
                  </w:trPr>
                  <w:tc>
                    <w:tcPr>
                      <w:tcW w:w="10063" w:type="dxa"/>
                      <w:gridSpan w:val="2"/>
                    </w:tcPr>
                    <w:p>
                      <w:pPr>
                        <w:pStyle w:val="TableParagraph"/>
                        <w:spacing w:before="96"/>
                        <w:ind w:left="3294" w:right="3512"/>
                        <w:jc w:val="center"/>
                        <w:rPr>
                          <w:b/>
                          <w:sz w:val="23"/>
                        </w:rPr>
                      </w:pPr>
                      <w:r>
                        <w:rPr>
                          <w:b/>
                          <w:sz w:val="23"/>
                        </w:rPr>
                        <w:t>FACULTAD DE PSICOLOGÍA, U.A.N.L</w:t>
                      </w:r>
                    </w:p>
                    <w:p>
                      <w:pPr>
                        <w:pStyle w:val="TableParagraph"/>
                        <w:spacing w:line="249" w:lineRule="exact" w:before="92"/>
                        <w:ind w:left="3294" w:right="3512"/>
                        <w:jc w:val="center"/>
                        <w:rPr>
                          <w:b/>
                          <w:sz w:val="23"/>
                        </w:rPr>
                      </w:pPr>
                      <w:r>
                        <w:rPr>
                          <w:b/>
                          <w:sz w:val="23"/>
                        </w:rPr>
                        <w:t>Comunicación e Información</w:t>
                      </w:r>
                    </w:p>
                  </w:tc>
                </w:tr>
                <w:tr>
                  <w:trPr>
                    <w:trHeight w:val="297" w:hRule="atLeast"/>
                  </w:trPr>
                  <w:tc>
                    <w:tcPr>
                      <w:tcW w:w="3414" w:type="dxa"/>
                    </w:tcPr>
                    <w:p>
                      <w:pPr>
                        <w:pStyle w:val="TableParagraph"/>
                        <w:spacing w:line="248" w:lineRule="exact" w:before="29"/>
                        <w:ind w:left="641"/>
                        <w:rPr>
                          <w:sz w:val="23"/>
                        </w:rPr>
                      </w:pPr>
                      <w:r>
                        <w:rPr>
                          <w:b/>
                          <w:sz w:val="15"/>
                        </w:rPr>
                        <w:t>Código: </w:t>
                      </w:r>
                      <w:r>
                        <w:rPr>
                          <w:sz w:val="23"/>
                        </w:rPr>
                        <w:t>D-CC-COD-01</w:t>
                      </w:r>
                    </w:p>
                  </w:tc>
                  <w:tc>
                    <w:tcPr>
                      <w:tcW w:w="6649" w:type="dxa"/>
                    </w:tcPr>
                    <w:p>
                      <w:pPr>
                        <w:pStyle w:val="TableParagraph"/>
                        <w:tabs>
                          <w:tab w:pos="4269" w:val="left" w:leader="none"/>
                        </w:tabs>
                        <w:spacing w:before="70"/>
                        <w:ind w:left="1012"/>
                        <w:rPr>
                          <w:b/>
                          <w:sz w:val="15"/>
                        </w:rPr>
                      </w:pPr>
                      <w:r>
                        <w:rPr>
                          <w:b/>
                          <w:w w:val="105"/>
                          <w:sz w:val="15"/>
                        </w:rPr>
                        <w:t>Versión: </w:t>
                      </w:r>
                      <w:r>
                        <w:rPr>
                          <w:w w:val="105"/>
                          <w:sz w:val="15"/>
                        </w:rPr>
                        <w:t>01</w:t>
                      </w:r>
                      <w:r>
                        <w:rPr>
                          <w:spacing w:val="-3"/>
                          <w:w w:val="105"/>
                          <w:sz w:val="15"/>
                        </w:rPr>
                        <w:t> </w:t>
                      </w:r>
                      <w:r>
                        <w:rPr>
                          <w:w w:val="105"/>
                          <w:sz w:val="15"/>
                        </w:rPr>
                        <w:t>–</w:t>
                      </w:r>
                      <w:r>
                        <w:rPr>
                          <w:spacing w:val="-1"/>
                          <w:w w:val="105"/>
                          <w:sz w:val="15"/>
                        </w:rPr>
                        <w:t> </w:t>
                      </w:r>
                      <w:r>
                        <w:rPr>
                          <w:w w:val="105"/>
                          <w:sz w:val="15"/>
                        </w:rPr>
                        <w:t>02/17</w:t>
                        <w:tab/>
                      </w:r>
                      <w:r>
                        <w:rPr>
                          <w:b/>
                          <w:w w:val="105"/>
                          <w:sz w:val="15"/>
                        </w:rPr>
                        <w:t>Página 8 de 91</w:t>
                      </w:r>
                    </w:p>
                  </w:tc>
                </w:tr>
              </w:tbl>
              <w:p>
                <w:pPr>
                  <w:pStyle w:val="BodyText"/>
                </w:pPr>
              </w:p>
            </w:txbxContent>
          </v:textbox>
          <w10:wrap type="none"/>
        </v:shape>
      </w:pict>
    </w:r>
    <w:r>
      <w:rPr/>
      <w:drawing>
        <wp:anchor distT="0" distB="0" distL="0" distR="0" allowOverlap="1" layoutInCell="1" locked="0" behindDoc="1" simplePos="0" relativeHeight="267978983">
          <wp:simplePos x="0" y="0"/>
          <wp:positionH relativeFrom="page">
            <wp:posOffset>777240</wp:posOffset>
          </wp:positionH>
          <wp:positionV relativeFrom="page">
            <wp:posOffset>476250</wp:posOffset>
          </wp:positionV>
          <wp:extent cx="455929" cy="455929"/>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455929" cy="455929"/>
                  </a:xfrm>
                  <a:prstGeom prst="rect">
                    <a:avLst/>
                  </a:prstGeom>
                </pic:spPr>
              </pic:pic>
            </a:graphicData>
          </a:graphic>
        </wp:anchor>
      </w:drawing>
    </w:r>
    <w:r>
      <w:rPr/>
      <w:drawing>
        <wp:anchor distT="0" distB="0" distL="0" distR="0" allowOverlap="1" layoutInCell="1" locked="0" behindDoc="1" simplePos="0" relativeHeight="267979007">
          <wp:simplePos x="0" y="0"/>
          <wp:positionH relativeFrom="page">
            <wp:posOffset>5979795</wp:posOffset>
          </wp:positionH>
          <wp:positionV relativeFrom="page">
            <wp:posOffset>494030</wp:posOffset>
          </wp:positionV>
          <wp:extent cx="501014" cy="486409"/>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501014" cy="4864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1"/>
      <w:numFmt w:val="decimal"/>
      <w:lvlText w:val="%1."/>
      <w:lvlJc w:val="left"/>
      <w:pPr>
        <w:ind w:left="1602" w:hanging="360"/>
        <w:jc w:val="left"/>
      </w:pPr>
      <w:rPr>
        <w:rFonts w:hint="default"/>
        <w:b/>
        <w:bCs/>
        <w:spacing w:val="-16"/>
        <w:w w:val="99"/>
        <w:lang w:val="es-mx" w:eastAsia="es-mx" w:bidi="es-mx"/>
      </w:rPr>
    </w:lvl>
    <w:lvl w:ilvl="1">
      <w:start w:val="0"/>
      <w:numFmt w:val="bullet"/>
      <w:lvlText w:val="•"/>
      <w:lvlJc w:val="left"/>
      <w:pPr>
        <w:ind w:left="2524" w:hanging="360"/>
      </w:pPr>
      <w:rPr>
        <w:rFonts w:hint="default"/>
        <w:lang w:val="es-mx" w:eastAsia="es-mx" w:bidi="es-mx"/>
      </w:rPr>
    </w:lvl>
    <w:lvl w:ilvl="2">
      <w:start w:val="0"/>
      <w:numFmt w:val="bullet"/>
      <w:lvlText w:val="•"/>
      <w:lvlJc w:val="left"/>
      <w:pPr>
        <w:ind w:left="3448" w:hanging="360"/>
      </w:pPr>
      <w:rPr>
        <w:rFonts w:hint="default"/>
        <w:lang w:val="es-mx" w:eastAsia="es-mx" w:bidi="es-mx"/>
      </w:rPr>
    </w:lvl>
    <w:lvl w:ilvl="3">
      <w:start w:val="0"/>
      <w:numFmt w:val="bullet"/>
      <w:lvlText w:val="•"/>
      <w:lvlJc w:val="left"/>
      <w:pPr>
        <w:ind w:left="4372" w:hanging="360"/>
      </w:pPr>
      <w:rPr>
        <w:rFonts w:hint="default"/>
        <w:lang w:val="es-mx" w:eastAsia="es-mx" w:bidi="es-mx"/>
      </w:rPr>
    </w:lvl>
    <w:lvl w:ilvl="4">
      <w:start w:val="0"/>
      <w:numFmt w:val="bullet"/>
      <w:lvlText w:val="•"/>
      <w:lvlJc w:val="left"/>
      <w:pPr>
        <w:ind w:left="5296" w:hanging="360"/>
      </w:pPr>
      <w:rPr>
        <w:rFonts w:hint="default"/>
        <w:lang w:val="es-mx" w:eastAsia="es-mx" w:bidi="es-mx"/>
      </w:rPr>
    </w:lvl>
    <w:lvl w:ilvl="5">
      <w:start w:val="0"/>
      <w:numFmt w:val="bullet"/>
      <w:lvlText w:val="•"/>
      <w:lvlJc w:val="left"/>
      <w:pPr>
        <w:ind w:left="6220" w:hanging="360"/>
      </w:pPr>
      <w:rPr>
        <w:rFonts w:hint="default"/>
        <w:lang w:val="es-mx" w:eastAsia="es-mx" w:bidi="es-mx"/>
      </w:rPr>
    </w:lvl>
    <w:lvl w:ilvl="6">
      <w:start w:val="0"/>
      <w:numFmt w:val="bullet"/>
      <w:lvlText w:val="•"/>
      <w:lvlJc w:val="left"/>
      <w:pPr>
        <w:ind w:left="7144" w:hanging="360"/>
      </w:pPr>
      <w:rPr>
        <w:rFonts w:hint="default"/>
        <w:lang w:val="es-mx" w:eastAsia="es-mx" w:bidi="es-mx"/>
      </w:rPr>
    </w:lvl>
    <w:lvl w:ilvl="7">
      <w:start w:val="0"/>
      <w:numFmt w:val="bullet"/>
      <w:lvlText w:val="•"/>
      <w:lvlJc w:val="left"/>
      <w:pPr>
        <w:ind w:left="8068" w:hanging="360"/>
      </w:pPr>
      <w:rPr>
        <w:rFonts w:hint="default"/>
        <w:lang w:val="es-mx" w:eastAsia="es-mx" w:bidi="es-mx"/>
      </w:rPr>
    </w:lvl>
    <w:lvl w:ilvl="8">
      <w:start w:val="0"/>
      <w:numFmt w:val="bullet"/>
      <w:lvlText w:val="•"/>
      <w:lvlJc w:val="left"/>
      <w:pPr>
        <w:ind w:left="8992" w:hanging="360"/>
      </w:pPr>
      <w:rPr>
        <w:rFonts w:hint="default"/>
        <w:lang w:val="es-mx" w:eastAsia="es-mx" w:bidi="es-mx"/>
      </w:rPr>
    </w:lvl>
  </w:abstractNum>
  <w:abstractNum w:abstractNumId="56">
    <w:multiLevelType w:val="hybridMultilevel"/>
    <w:lvl w:ilvl="0">
      <w:start w:val="0"/>
      <w:numFmt w:val="bullet"/>
      <w:lvlText w:val=""/>
      <w:lvlJc w:val="left"/>
      <w:pPr>
        <w:ind w:left="823" w:hanging="360"/>
      </w:pPr>
      <w:rPr>
        <w:rFonts w:hint="default" w:ascii="Symbol" w:hAnsi="Symbol" w:eastAsia="Symbol" w:cs="Symbol"/>
        <w:w w:val="100"/>
        <w:sz w:val="21"/>
        <w:szCs w:val="21"/>
        <w:lang w:val="es-mx" w:eastAsia="es-mx" w:bidi="es-mx"/>
      </w:rPr>
    </w:lvl>
    <w:lvl w:ilvl="1">
      <w:start w:val="0"/>
      <w:numFmt w:val="bullet"/>
      <w:lvlText w:val="•"/>
      <w:lvlJc w:val="left"/>
      <w:pPr>
        <w:ind w:left="1619" w:hanging="360"/>
      </w:pPr>
      <w:rPr>
        <w:rFonts w:hint="default"/>
        <w:lang w:val="es-mx" w:eastAsia="es-mx" w:bidi="es-mx"/>
      </w:rPr>
    </w:lvl>
    <w:lvl w:ilvl="2">
      <w:start w:val="0"/>
      <w:numFmt w:val="bullet"/>
      <w:lvlText w:val="•"/>
      <w:lvlJc w:val="left"/>
      <w:pPr>
        <w:ind w:left="2419" w:hanging="360"/>
      </w:pPr>
      <w:rPr>
        <w:rFonts w:hint="default"/>
        <w:lang w:val="es-mx" w:eastAsia="es-mx" w:bidi="es-mx"/>
      </w:rPr>
    </w:lvl>
    <w:lvl w:ilvl="3">
      <w:start w:val="0"/>
      <w:numFmt w:val="bullet"/>
      <w:lvlText w:val="•"/>
      <w:lvlJc w:val="left"/>
      <w:pPr>
        <w:ind w:left="3219" w:hanging="360"/>
      </w:pPr>
      <w:rPr>
        <w:rFonts w:hint="default"/>
        <w:lang w:val="es-mx" w:eastAsia="es-mx" w:bidi="es-mx"/>
      </w:rPr>
    </w:lvl>
    <w:lvl w:ilvl="4">
      <w:start w:val="0"/>
      <w:numFmt w:val="bullet"/>
      <w:lvlText w:val="•"/>
      <w:lvlJc w:val="left"/>
      <w:pPr>
        <w:ind w:left="4019" w:hanging="360"/>
      </w:pPr>
      <w:rPr>
        <w:rFonts w:hint="default"/>
        <w:lang w:val="es-mx" w:eastAsia="es-mx" w:bidi="es-mx"/>
      </w:rPr>
    </w:lvl>
    <w:lvl w:ilvl="5">
      <w:start w:val="0"/>
      <w:numFmt w:val="bullet"/>
      <w:lvlText w:val="•"/>
      <w:lvlJc w:val="left"/>
      <w:pPr>
        <w:ind w:left="4819" w:hanging="360"/>
      </w:pPr>
      <w:rPr>
        <w:rFonts w:hint="default"/>
        <w:lang w:val="es-mx" w:eastAsia="es-mx" w:bidi="es-mx"/>
      </w:rPr>
    </w:lvl>
    <w:lvl w:ilvl="6">
      <w:start w:val="0"/>
      <w:numFmt w:val="bullet"/>
      <w:lvlText w:val="•"/>
      <w:lvlJc w:val="left"/>
      <w:pPr>
        <w:ind w:left="5619" w:hanging="360"/>
      </w:pPr>
      <w:rPr>
        <w:rFonts w:hint="default"/>
        <w:lang w:val="es-mx" w:eastAsia="es-mx" w:bidi="es-mx"/>
      </w:rPr>
    </w:lvl>
    <w:lvl w:ilvl="7">
      <w:start w:val="0"/>
      <w:numFmt w:val="bullet"/>
      <w:lvlText w:val="•"/>
      <w:lvlJc w:val="left"/>
      <w:pPr>
        <w:ind w:left="6419" w:hanging="360"/>
      </w:pPr>
      <w:rPr>
        <w:rFonts w:hint="default"/>
        <w:lang w:val="es-mx" w:eastAsia="es-mx" w:bidi="es-mx"/>
      </w:rPr>
    </w:lvl>
    <w:lvl w:ilvl="8">
      <w:start w:val="0"/>
      <w:numFmt w:val="bullet"/>
      <w:lvlText w:val="•"/>
      <w:lvlJc w:val="left"/>
      <w:pPr>
        <w:ind w:left="7219" w:hanging="360"/>
      </w:pPr>
      <w:rPr>
        <w:rFonts w:hint="default"/>
        <w:lang w:val="es-mx" w:eastAsia="es-mx" w:bidi="es-mx"/>
      </w:rPr>
    </w:lvl>
  </w:abstractNum>
  <w:abstractNum w:abstractNumId="55">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54">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53">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52">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51">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50">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9">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8">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7">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6">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5">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4">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3">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2">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1">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179" w:hanging="360"/>
      </w:pPr>
      <w:rPr>
        <w:rFonts w:hint="default"/>
        <w:lang w:val="es-mx" w:eastAsia="es-mx" w:bidi="es-mx"/>
      </w:rPr>
    </w:lvl>
    <w:lvl w:ilvl="2">
      <w:start w:val="0"/>
      <w:numFmt w:val="bullet"/>
      <w:lvlText w:val="•"/>
      <w:lvlJc w:val="left"/>
      <w:pPr>
        <w:ind w:left="1539" w:hanging="360"/>
      </w:pPr>
      <w:rPr>
        <w:rFonts w:hint="default"/>
        <w:lang w:val="es-mx" w:eastAsia="es-mx" w:bidi="es-mx"/>
      </w:rPr>
    </w:lvl>
    <w:lvl w:ilvl="3">
      <w:start w:val="0"/>
      <w:numFmt w:val="bullet"/>
      <w:lvlText w:val="•"/>
      <w:lvlJc w:val="left"/>
      <w:pPr>
        <w:ind w:left="1898" w:hanging="360"/>
      </w:pPr>
      <w:rPr>
        <w:rFonts w:hint="default"/>
        <w:lang w:val="es-mx" w:eastAsia="es-mx" w:bidi="es-mx"/>
      </w:rPr>
    </w:lvl>
    <w:lvl w:ilvl="4">
      <w:start w:val="0"/>
      <w:numFmt w:val="bullet"/>
      <w:lvlText w:val="•"/>
      <w:lvlJc w:val="left"/>
      <w:pPr>
        <w:ind w:left="2258" w:hanging="360"/>
      </w:pPr>
      <w:rPr>
        <w:rFonts w:hint="default"/>
        <w:lang w:val="es-mx" w:eastAsia="es-mx" w:bidi="es-mx"/>
      </w:rPr>
    </w:lvl>
    <w:lvl w:ilvl="5">
      <w:start w:val="0"/>
      <w:numFmt w:val="bullet"/>
      <w:lvlText w:val="•"/>
      <w:lvlJc w:val="left"/>
      <w:pPr>
        <w:ind w:left="2618" w:hanging="360"/>
      </w:pPr>
      <w:rPr>
        <w:rFonts w:hint="default"/>
        <w:lang w:val="es-mx" w:eastAsia="es-mx" w:bidi="es-mx"/>
      </w:rPr>
    </w:lvl>
    <w:lvl w:ilvl="6">
      <w:start w:val="0"/>
      <w:numFmt w:val="bullet"/>
      <w:lvlText w:val="•"/>
      <w:lvlJc w:val="left"/>
      <w:pPr>
        <w:ind w:left="2977" w:hanging="360"/>
      </w:pPr>
      <w:rPr>
        <w:rFonts w:hint="default"/>
        <w:lang w:val="es-mx" w:eastAsia="es-mx" w:bidi="es-mx"/>
      </w:rPr>
    </w:lvl>
    <w:lvl w:ilvl="7">
      <w:start w:val="0"/>
      <w:numFmt w:val="bullet"/>
      <w:lvlText w:val="•"/>
      <w:lvlJc w:val="left"/>
      <w:pPr>
        <w:ind w:left="3337" w:hanging="360"/>
      </w:pPr>
      <w:rPr>
        <w:rFonts w:hint="default"/>
        <w:lang w:val="es-mx" w:eastAsia="es-mx" w:bidi="es-mx"/>
      </w:rPr>
    </w:lvl>
    <w:lvl w:ilvl="8">
      <w:start w:val="0"/>
      <w:numFmt w:val="bullet"/>
      <w:lvlText w:val="•"/>
      <w:lvlJc w:val="left"/>
      <w:pPr>
        <w:ind w:left="3696" w:hanging="360"/>
      </w:pPr>
      <w:rPr>
        <w:rFonts w:hint="default"/>
        <w:lang w:val="es-mx" w:eastAsia="es-mx" w:bidi="es-mx"/>
      </w:rPr>
    </w:lvl>
  </w:abstractNum>
  <w:abstractNum w:abstractNumId="40">
    <w:multiLevelType w:val="hybridMultilevel"/>
    <w:lvl w:ilvl="0">
      <w:start w:val="0"/>
      <w:numFmt w:val="bullet"/>
      <w:lvlText w:val=""/>
      <w:lvlJc w:val="left"/>
      <w:pPr>
        <w:ind w:left="827" w:hanging="360"/>
      </w:pPr>
      <w:rPr>
        <w:rFonts w:hint="default"/>
        <w:w w:val="100"/>
        <w:lang w:val="es-mx" w:eastAsia="es-mx" w:bidi="es-mx"/>
      </w:rPr>
    </w:lvl>
    <w:lvl w:ilvl="1">
      <w:start w:val="0"/>
      <w:numFmt w:val="bullet"/>
      <w:lvlText w:val="•"/>
      <w:lvlJc w:val="left"/>
      <w:pPr>
        <w:ind w:left="1325" w:hanging="360"/>
      </w:pPr>
      <w:rPr>
        <w:rFonts w:hint="default"/>
        <w:lang w:val="es-mx" w:eastAsia="es-mx" w:bidi="es-mx"/>
      </w:rPr>
    </w:lvl>
    <w:lvl w:ilvl="2">
      <w:start w:val="0"/>
      <w:numFmt w:val="bullet"/>
      <w:lvlText w:val="•"/>
      <w:lvlJc w:val="left"/>
      <w:pPr>
        <w:ind w:left="1831" w:hanging="360"/>
      </w:pPr>
      <w:rPr>
        <w:rFonts w:hint="default"/>
        <w:lang w:val="es-mx" w:eastAsia="es-mx" w:bidi="es-mx"/>
      </w:rPr>
    </w:lvl>
    <w:lvl w:ilvl="3">
      <w:start w:val="0"/>
      <w:numFmt w:val="bullet"/>
      <w:lvlText w:val="•"/>
      <w:lvlJc w:val="left"/>
      <w:pPr>
        <w:ind w:left="2336" w:hanging="360"/>
      </w:pPr>
      <w:rPr>
        <w:rFonts w:hint="default"/>
        <w:lang w:val="es-mx" w:eastAsia="es-mx" w:bidi="es-mx"/>
      </w:rPr>
    </w:lvl>
    <w:lvl w:ilvl="4">
      <w:start w:val="0"/>
      <w:numFmt w:val="bullet"/>
      <w:lvlText w:val="•"/>
      <w:lvlJc w:val="left"/>
      <w:pPr>
        <w:ind w:left="2842" w:hanging="360"/>
      </w:pPr>
      <w:rPr>
        <w:rFonts w:hint="default"/>
        <w:lang w:val="es-mx" w:eastAsia="es-mx" w:bidi="es-mx"/>
      </w:rPr>
    </w:lvl>
    <w:lvl w:ilvl="5">
      <w:start w:val="0"/>
      <w:numFmt w:val="bullet"/>
      <w:lvlText w:val="•"/>
      <w:lvlJc w:val="left"/>
      <w:pPr>
        <w:ind w:left="3348" w:hanging="360"/>
      </w:pPr>
      <w:rPr>
        <w:rFonts w:hint="default"/>
        <w:lang w:val="es-mx" w:eastAsia="es-mx" w:bidi="es-mx"/>
      </w:rPr>
    </w:lvl>
    <w:lvl w:ilvl="6">
      <w:start w:val="0"/>
      <w:numFmt w:val="bullet"/>
      <w:lvlText w:val="•"/>
      <w:lvlJc w:val="left"/>
      <w:pPr>
        <w:ind w:left="3853" w:hanging="360"/>
      </w:pPr>
      <w:rPr>
        <w:rFonts w:hint="default"/>
        <w:lang w:val="es-mx" w:eastAsia="es-mx" w:bidi="es-mx"/>
      </w:rPr>
    </w:lvl>
    <w:lvl w:ilvl="7">
      <w:start w:val="0"/>
      <w:numFmt w:val="bullet"/>
      <w:lvlText w:val="•"/>
      <w:lvlJc w:val="left"/>
      <w:pPr>
        <w:ind w:left="4359" w:hanging="360"/>
      </w:pPr>
      <w:rPr>
        <w:rFonts w:hint="default"/>
        <w:lang w:val="es-mx" w:eastAsia="es-mx" w:bidi="es-mx"/>
      </w:rPr>
    </w:lvl>
    <w:lvl w:ilvl="8">
      <w:start w:val="0"/>
      <w:numFmt w:val="bullet"/>
      <w:lvlText w:val="•"/>
      <w:lvlJc w:val="left"/>
      <w:pPr>
        <w:ind w:left="4864" w:hanging="360"/>
      </w:pPr>
      <w:rPr>
        <w:rFonts w:hint="default"/>
        <w:lang w:val="es-mx" w:eastAsia="es-mx" w:bidi="es-mx"/>
      </w:rPr>
    </w:lvl>
  </w:abstractNum>
  <w:abstractNum w:abstractNumId="39">
    <w:multiLevelType w:val="hybridMultilevel"/>
    <w:lvl w:ilvl="0">
      <w:start w:val="0"/>
      <w:numFmt w:val="bullet"/>
      <w:lvlText w:val=""/>
      <w:lvlJc w:val="left"/>
      <w:pPr>
        <w:ind w:left="827" w:hanging="360"/>
      </w:pPr>
      <w:rPr>
        <w:rFonts w:hint="default" w:ascii="Symbol" w:hAnsi="Symbol" w:eastAsia="Symbol" w:cs="Symbol"/>
        <w:w w:val="100"/>
        <w:sz w:val="24"/>
        <w:szCs w:val="24"/>
        <w:lang w:val="es-mx" w:eastAsia="es-mx" w:bidi="es-mx"/>
      </w:rPr>
    </w:lvl>
    <w:lvl w:ilvl="1">
      <w:start w:val="0"/>
      <w:numFmt w:val="bullet"/>
      <w:lvlText w:val="•"/>
      <w:lvlJc w:val="left"/>
      <w:pPr>
        <w:ind w:left="1325" w:hanging="360"/>
      </w:pPr>
      <w:rPr>
        <w:rFonts w:hint="default"/>
        <w:lang w:val="es-mx" w:eastAsia="es-mx" w:bidi="es-mx"/>
      </w:rPr>
    </w:lvl>
    <w:lvl w:ilvl="2">
      <w:start w:val="0"/>
      <w:numFmt w:val="bullet"/>
      <w:lvlText w:val="•"/>
      <w:lvlJc w:val="left"/>
      <w:pPr>
        <w:ind w:left="1831" w:hanging="360"/>
      </w:pPr>
      <w:rPr>
        <w:rFonts w:hint="default"/>
        <w:lang w:val="es-mx" w:eastAsia="es-mx" w:bidi="es-mx"/>
      </w:rPr>
    </w:lvl>
    <w:lvl w:ilvl="3">
      <w:start w:val="0"/>
      <w:numFmt w:val="bullet"/>
      <w:lvlText w:val="•"/>
      <w:lvlJc w:val="left"/>
      <w:pPr>
        <w:ind w:left="2336" w:hanging="360"/>
      </w:pPr>
      <w:rPr>
        <w:rFonts w:hint="default"/>
        <w:lang w:val="es-mx" w:eastAsia="es-mx" w:bidi="es-mx"/>
      </w:rPr>
    </w:lvl>
    <w:lvl w:ilvl="4">
      <w:start w:val="0"/>
      <w:numFmt w:val="bullet"/>
      <w:lvlText w:val="•"/>
      <w:lvlJc w:val="left"/>
      <w:pPr>
        <w:ind w:left="2842" w:hanging="360"/>
      </w:pPr>
      <w:rPr>
        <w:rFonts w:hint="default"/>
        <w:lang w:val="es-mx" w:eastAsia="es-mx" w:bidi="es-mx"/>
      </w:rPr>
    </w:lvl>
    <w:lvl w:ilvl="5">
      <w:start w:val="0"/>
      <w:numFmt w:val="bullet"/>
      <w:lvlText w:val="•"/>
      <w:lvlJc w:val="left"/>
      <w:pPr>
        <w:ind w:left="3348" w:hanging="360"/>
      </w:pPr>
      <w:rPr>
        <w:rFonts w:hint="default"/>
        <w:lang w:val="es-mx" w:eastAsia="es-mx" w:bidi="es-mx"/>
      </w:rPr>
    </w:lvl>
    <w:lvl w:ilvl="6">
      <w:start w:val="0"/>
      <w:numFmt w:val="bullet"/>
      <w:lvlText w:val="•"/>
      <w:lvlJc w:val="left"/>
      <w:pPr>
        <w:ind w:left="3853" w:hanging="360"/>
      </w:pPr>
      <w:rPr>
        <w:rFonts w:hint="default"/>
        <w:lang w:val="es-mx" w:eastAsia="es-mx" w:bidi="es-mx"/>
      </w:rPr>
    </w:lvl>
    <w:lvl w:ilvl="7">
      <w:start w:val="0"/>
      <w:numFmt w:val="bullet"/>
      <w:lvlText w:val="•"/>
      <w:lvlJc w:val="left"/>
      <w:pPr>
        <w:ind w:left="4359" w:hanging="360"/>
      </w:pPr>
      <w:rPr>
        <w:rFonts w:hint="default"/>
        <w:lang w:val="es-mx" w:eastAsia="es-mx" w:bidi="es-mx"/>
      </w:rPr>
    </w:lvl>
    <w:lvl w:ilvl="8">
      <w:start w:val="0"/>
      <w:numFmt w:val="bullet"/>
      <w:lvlText w:val="•"/>
      <w:lvlJc w:val="left"/>
      <w:pPr>
        <w:ind w:left="4864" w:hanging="360"/>
      </w:pPr>
      <w:rPr>
        <w:rFonts w:hint="default"/>
        <w:lang w:val="es-mx" w:eastAsia="es-mx" w:bidi="es-mx"/>
      </w:rPr>
    </w:lvl>
  </w:abstractNum>
  <w:abstractNum w:abstractNumId="38">
    <w:multiLevelType w:val="hybridMultilevel"/>
    <w:lvl w:ilvl="0">
      <w:start w:val="1"/>
      <w:numFmt w:val="decimal"/>
      <w:lvlText w:val="%1."/>
      <w:lvlJc w:val="left"/>
      <w:pPr>
        <w:ind w:left="827" w:hanging="360"/>
        <w:jc w:val="left"/>
      </w:pPr>
      <w:rPr>
        <w:rFonts w:hint="default" w:ascii="Arial" w:hAnsi="Arial" w:eastAsia="Arial" w:cs="Arial"/>
        <w:spacing w:val="-3"/>
        <w:w w:val="99"/>
        <w:sz w:val="24"/>
        <w:szCs w:val="24"/>
        <w:lang w:val="es-mx" w:eastAsia="es-mx" w:bidi="es-mx"/>
      </w:rPr>
    </w:lvl>
    <w:lvl w:ilvl="1">
      <w:start w:val="0"/>
      <w:numFmt w:val="bullet"/>
      <w:lvlText w:val="•"/>
      <w:lvlJc w:val="left"/>
      <w:pPr>
        <w:ind w:left="1325" w:hanging="360"/>
      </w:pPr>
      <w:rPr>
        <w:rFonts w:hint="default"/>
        <w:lang w:val="es-mx" w:eastAsia="es-mx" w:bidi="es-mx"/>
      </w:rPr>
    </w:lvl>
    <w:lvl w:ilvl="2">
      <w:start w:val="0"/>
      <w:numFmt w:val="bullet"/>
      <w:lvlText w:val="•"/>
      <w:lvlJc w:val="left"/>
      <w:pPr>
        <w:ind w:left="1831" w:hanging="360"/>
      </w:pPr>
      <w:rPr>
        <w:rFonts w:hint="default"/>
        <w:lang w:val="es-mx" w:eastAsia="es-mx" w:bidi="es-mx"/>
      </w:rPr>
    </w:lvl>
    <w:lvl w:ilvl="3">
      <w:start w:val="0"/>
      <w:numFmt w:val="bullet"/>
      <w:lvlText w:val="•"/>
      <w:lvlJc w:val="left"/>
      <w:pPr>
        <w:ind w:left="2336" w:hanging="360"/>
      </w:pPr>
      <w:rPr>
        <w:rFonts w:hint="default"/>
        <w:lang w:val="es-mx" w:eastAsia="es-mx" w:bidi="es-mx"/>
      </w:rPr>
    </w:lvl>
    <w:lvl w:ilvl="4">
      <w:start w:val="0"/>
      <w:numFmt w:val="bullet"/>
      <w:lvlText w:val="•"/>
      <w:lvlJc w:val="left"/>
      <w:pPr>
        <w:ind w:left="2842" w:hanging="360"/>
      </w:pPr>
      <w:rPr>
        <w:rFonts w:hint="default"/>
        <w:lang w:val="es-mx" w:eastAsia="es-mx" w:bidi="es-mx"/>
      </w:rPr>
    </w:lvl>
    <w:lvl w:ilvl="5">
      <w:start w:val="0"/>
      <w:numFmt w:val="bullet"/>
      <w:lvlText w:val="•"/>
      <w:lvlJc w:val="left"/>
      <w:pPr>
        <w:ind w:left="3348" w:hanging="360"/>
      </w:pPr>
      <w:rPr>
        <w:rFonts w:hint="default"/>
        <w:lang w:val="es-mx" w:eastAsia="es-mx" w:bidi="es-mx"/>
      </w:rPr>
    </w:lvl>
    <w:lvl w:ilvl="6">
      <w:start w:val="0"/>
      <w:numFmt w:val="bullet"/>
      <w:lvlText w:val="•"/>
      <w:lvlJc w:val="left"/>
      <w:pPr>
        <w:ind w:left="3853" w:hanging="360"/>
      </w:pPr>
      <w:rPr>
        <w:rFonts w:hint="default"/>
        <w:lang w:val="es-mx" w:eastAsia="es-mx" w:bidi="es-mx"/>
      </w:rPr>
    </w:lvl>
    <w:lvl w:ilvl="7">
      <w:start w:val="0"/>
      <w:numFmt w:val="bullet"/>
      <w:lvlText w:val="•"/>
      <w:lvlJc w:val="left"/>
      <w:pPr>
        <w:ind w:left="4359" w:hanging="360"/>
      </w:pPr>
      <w:rPr>
        <w:rFonts w:hint="default"/>
        <w:lang w:val="es-mx" w:eastAsia="es-mx" w:bidi="es-mx"/>
      </w:rPr>
    </w:lvl>
    <w:lvl w:ilvl="8">
      <w:start w:val="0"/>
      <w:numFmt w:val="bullet"/>
      <w:lvlText w:val="•"/>
      <w:lvlJc w:val="left"/>
      <w:pPr>
        <w:ind w:left="4864" w:hanging="360"/>
      </w:pPr>
      <w:rPr>
        <w:rFonts w:hint="default"/>
        <w:lang w:val="es-mx" w:eastAsia="es-mx" w:bidi="es-mx"/>
      </w:rPr>
    </w:lvl>
  </w:abstractNum>
  <w:abstractNum w:abstractNumId="37">
    <w:multiLevelType w:val="hybridMultilevel"/>
    <w:lvl w:ilvl="0">
      <w:start w:val="6"/>
      <w:numFmt w:val="decimal"/>
      <w:lvlText w:val="%1."/>
      <w:lvlJc w:val="left"/>
      <w:pPr>
        <w:ind w:left="740" w:hanging="367"/>
        <w:jc w:val="left"/>
      </w:pPr>
      <w:rPr>
        <w:rFonts w:hint="default" w:ascii="Arial" w:hAnsi="Arial" w:eastAsia="Arial" w:cs="Arial"/>
        <w:b/>
        <w:bCs/>
        <w:spacing w:val="-1"/>
        <w:w w:val="100"/>
        <w:sz w:val="23"/>
        <w:szCs w:val="23"/>
        <w:lang w:val="es-mx" w:eastAsia="es-mx" w:bidi="es-mx"/>
      </w:rPr>
    </w:lvl>
    <w:lvl w:ilvl="1">
      <w:start w:val="1"/>
      <w:numFmt w:val="upperRoman"/>
      <w:lvlText w:val="%2."/>
      <w:lvlJc w:val="left"/>
      <w:pPr>
        <w:ind w:left="1962" w:hanging="720"/>
        <w:jc w:val="left"/>
      </w:pPr>
      <w:rPr>
        <w:rFonts w:hint="default" w:ascii="Arial" w:hAnsi="Arial" w:eastAsia="Arial" w:cs="Arial"/>
        <w:b/>
        <w:bCs/>
        <w:spacing w:val="0"/>
        <w:w w:val="100"/>
        <w:sz w:val="22"/>
        <w:szCs w:val="22"/>
        <w:lang w:val="es-mx" w:eastAsia="es-mx" w:bidi="es-mx"/>
      </w:rPr>
    </w:lvl>
    <w:lvl w:ilvl="2">
      <w:start w:val="0"/>
      <w:numFmt w:val="bullet"/>
      <w:lvlText w:val="•"/>
      <w:lvlJc w:val="left"/>
      <w:pPr>
        <w:ind w:left="2946" w:hanging="720"/>
      </w:pPr>
      <w:rPr>
        <w:rFonts w:hint="default"/>
        <w:lang w:val="es-mx" w:eastAsia="es-mx" w:bidi="es-mx"/>
      </w:rPr>
    </w:lvl>
    <w:lvl w:ilvl="3">
      <w:start w:val="0"/>
      <w:numFmt w:val="bullet"/>
      <w:lvlText w:val="•"/>
      <w:lvlJc w:val="left"/>
      <w:pPr>
        <w:ind w:left="3933" w:hanging="720"/>
      </w:pPr>
      <w:rPr>
        <w:rFonts w:hint="default"/>
        <w:lang w:val="es-mx" w:eastAsia="es-mx" w:bidi="es-mx"/>
      </w:rPr>
    </w:lvl>
    <w:lvl w:ilvl="4">
      <w:start w:val="0"/>
      <w:numFmt w:val="bullet"/>
      <w:lvlText w:val="•"/>
      <w:lvlJc w:val="left"/>
      <w:pPr>
        <w:ind w:left="4920" w:hanging="720"/>
      </w:pPr>
      <w:rPr>
        <w:rFonts w:hint="default"/>
        <w:lang w:val="es-mx" w:eastAsia="es-mx" w:bidi="es-mx"/>
      </w:rPr>
    </w:lvl>
    <w:lvl w:ilvl="5">
      <w:start w:val="0"/>
      <w:numFmt w:val="bullet"/>
      <w:lvlText w:val="•"/>
      <w:lvlJc w:val="left"/>
      <w:pPr>
        <w:ind w:left="5906" w:hanging="720"/>
      </w:pPr>
      <w:rPr>
        <w:rFonts w:hint="default"/>
        <w:lang w:val="es-mx" w:eastAsia="es-mx" w:bidi="es-mx"/>
      </w:rPr>
    </w:lvl>
    <w:lvl w:ilvl="6">
      <w:start w:val="0"/>
      <w:numFmt w:val="bullet"/>
      <w:lvlText w:val="•"/>
      <w:lvlJc w:val="left"/>
      <w:pPr>
        <w:ind w:left="6893" w:hanging="720"/>
      </w:pPr>
      <w:rPr>
        <w:rFonts w:hint="default"/>
        <w:lang w:val="es-mx" w:eastAsia="es-mx" w:bidi="es-mx"/>
      </w:rPr>
    </w:lvl>
    <w:lvl w:ilvl="7">
      <w:start w:val="0"/>
      <w:numFmt w:val="bullet"/>
      <w:lvlText w:val="•"/>
      <w:lvlJc w:val="left"/>
      <w:pPr>
        <w:ind w:left="7880" w:hanging="720"/>
      </w:pPr>
      <w:rPr>
        <w:rFonts w:hint="default"/>
        <w:lang w:val="es-mx" w:eastAsia="es-mx" w:bidi="es-mx"/>
      </w:rPr>
    </w:lvl>
    <w:lvl w:ilvl="8">
      <w:start w:val="0"/>
      <w:numFmt w:val="bullet"/>
      <w:lvlText w:val="•"/>
      <w:lvlJc w:val="left"/>
      <w:pPr>
        <w:ind w:left="8866" w:hanging="720"/>
      </w:pPr>
      <w:rPr>
        <w:rFonts w:hint="default"/>
        <w:lang w:val="es-mx" w:eastAsia="es-mx" w:bidi="es-mx"/>
      </w:rPr>
    </w:lvl>
  </w:abstractNum>
  <w:abstractNum w:abstractNumId="36">
    <w:multiLevelType w:val="hybridMultilevel"/>
    <w:lvl w:ilvl="0">
      <w:start w:val="1"/>
      <w:numFmt w:val="decimal"/>
      <w:lvlText w:val="%1."/>
      <w:lvlJc w:val="left"/>
      <w:pPr>
        <w:ind w:left="2014" w:hanging="425"/>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2902" w:hanging="425"/>
      </w:pPr>
      <w:rPr>
        <w:rFonts w:hint="default"/>
        <w:lang w:val="es-mx" w:eastAsia="es-mx" w:bidi="es-mx"/>
      </w:rPr>
    </w:lvl>
    <w:lvl w:ilvl="2">
      <w:start w:val="0"/>
      <w:numFmt w:val="bullet"/>
      <w:lvlText w:val="•"/>
      <w:lvlJc w:val="left"/>
      <w:pPr>
        <w:ind w:left="3784" w:hanging="425"/>
      </w:pPr>
      <w:rPr>
        <w:rFonts w:hint="default"/>
        <w:lang w:val="es-mx" w:eastAsia="es-mx" w:bidi="es-mx"/>
      </w:rPr>
    </w:lvl>
    <w:lvl w:ilvl="3">
      <w:start w:val="0"/>
      <w:numFmt w:val="bullet"/>
      <w:lvlText w:val="•"/>
      <w:lvlJc w:val="left"/>
      <w:pPr>
        <w:ind w:left="4666" w:hanging="425"/>
      </w:pPr>
      <w:rPr>
        <w:rFonts w:hint="default"/>
        <w:lang w:val="es-mx" w:eastAsia="es-mx" w:bidi="es-mx"/>
      </w:rPr>
    </w:lvl>
    <w:lvl w:ilvl="4">
      <w:start w:val="0"/>
      <w:numFmt w:val="bullet"/>
      <w:lvlText w:val="•"/>
      <w:lvlJc w:val="left"/>
      <w:pPr>
        <w:ind w:left="5548" w:hanging="425"/>
      </w:pPr>
      <w:rPr>
        <w:rFonts w:hint="default"/>
        <w:lang w:val="es-mx" w:eastAsia="es-mx" w:bidi="es-mx"/>
      </w:rPr>
    </w:lvl>
    <w:lvl w:ilvl="5">
      <w:start w:val="0"/>
      <w:numFmt w:val="bullet"/>
      <w:lvlText w:val="•"/>
      <w:lvlJc w:val="left"/>
      <w:pPr>
        <w:ind w:left="6430" w:hanging="425"/>
      </w:pPr>
      <w:rPr>
        <w:rFonts w:hint="default"/>
        <w:lang w:val="es-mx" w:eastAsia="es-mx" w:bidi="es-mx"/>
      </w:rPr>
    </w:lvl>
    <w:lvl w:ilvl="6">
      <w:start w:val="0"/>
      <w:numFmt w:val="bullet"/>
      <w:lvlText w:val="•"/>
      <w:lvlJc w:val="left"/>
      <w:pPr>
        <w:ind w:left="7312" w:hanging="425"/>
      </w:pPr>
      <w:rPr>
        <w:rFonts w:hint="default"/>
        <w:lang w:val="es-mx" w:eastAsia="es-mx" w:bidi="es-mx"/>
      </w:rPr>
    </w:lvl>
    <w:lvl w:ilvl="7">
      <w:start w:val="0"/>
      <w:numFmt w:val="bullet"/>
      <w:lvlText w:val="•"/>
      <w:lvlJc w:val="left"/>
      <w:pPr>
        <w:ind w:left="8194" w:hanging="425"/>
      </w:pPr>
      <w:rPr>
        <w:rFonts w:hint="default"/>
        <w:lang w:val="es-mx" w:eastAsia="es-mx" w:bidi="es-mx"/>
      </w:rPr>
    </w:lvl>
    <w:lvl w:ilvl="8">
      <w:start w:val="0"/>
      <w:numFmt w:val="bullet"/>
      <w:lvlText w:val="•"/>
      <w:lvlJc w:val="left"/>
      <w:pPr>
        <w:ind w:left="9076" w:hanging="425"/>
      </w:pPr>
      <w:rPr>
        <w:rFonts w:hint="default"/>
        <w:lang w:val="es-mx" w:eastAsia="es-mx" w:bidi="es-mx"/>
      </w:rPr>
    </w:lvl>
  </w:abstractNum>
  <w:abstractNum w:abstractNumId="35">
    <w:multiLevelType w:val="hybridMultilevel"/>
    <w:lvl w:ilvl="0">
      <w:start w:val="1"/>
      <w:numFmt w:val="decimal"/>
      <w:lvlText w:val="%1."/>
      <w:lvlJc w:val="left"/>
      <w:pPr>
        <w:ind w:left="1962"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2848" w:hanging="360"/>
      </w:pPr>
      <w:rPr>
        <w:rFonts w:hint="default"/>
        <w:lang w:val="es-mx" w:eastAsia="es-mx" w:bidi="es-mx"/>
      </w:rPr>
    </w:lvl>
    <w:lvl w:ilvl="2">
      <w:start w:val="0"/>
      <w:numFmt w:val="bullet"/>
      <w:lvlText w:val="•"/>
      <w:lvlJc w:val="left"/>
      <w:pPr>
        <w:ind w:left="3736" w:hanging="360"/>
      </w:pPr>
      <w:rPr>
        <w:rFonts w:hint="default"/>
        <w:lang w:val="es-mx" w:eastAsia="es-mx" w:bidi="es-mx"/>
      </w:rPr>
    </w:lvl>
    <w:lvl w:ilvl="3">
      <w:start w:val="0"/>
      <w:numFmt w:val="bullet"/>
      <w:lvlText w:val="•"/>
      <w:lvlJc w:val="left"/>
      <w:pPr>
        <w:ind w:left="4624" w:hanging="360"/>
      </w:pPr>
      <w:rPr>
        <w:rFonts w:hint="default"/>
        <w:lang w:val="es-mx" w:eastAsia="es-mx" w:bidi="es-mx"/>
      </w:rPr>
    </w:lvl>
    <w:lvl w:ilvl="4">
      <w:start w:val="0"/>
      <w:numFmt w:val="bullet"/>
      <w:lvlText w:val="•"/>
      <w:lvlJc w:val="left"/>
      <w:pPr>
        <w:ind w:left="5512" w:hanging="360"/>
      </w:pPr>
      <w:rPr>
        <w:rFonts w:hint="default"/>
        <w:lang w:val="es-mx" w:eastAsia="es-mx" w:bidi="es-mx"/>
      </w:rPr>
    </w:lvl>
    <w:lvl w:ilvl="5">
      <w:start w:val="0"/>
      <w:numFmt w:val="bullet"/>
      <w:lvlText w:val="•"/>
      <w:lvlJc w:val="left"/>
      <w:pPr>
        <w:ind w:left="6400" w:hanging="360"/>
      </w:pPr>
      <w:rPr>
        <w:rFonts w:hint="default"/>
        <w:lang w:val="es-mx" w:eastAsia="es-mx" w:bidi="es-mx"/>
      </w:rPr>
    </w:lvl>
    <w:lvl w:ilvl="6">
      <w:start w:val="0"/>
      <w:numFmt w:val="bullet"/>
      <w:lvlText w:val="•"/>
      <w:lvlJc w:val="left"/>
      <w:pPr>
        <w:ind w:left="7288" w:hanging="360"/>
      </w:pPr>
      <w:rPr>
        <w:rFonts w:hint="default"/>
        <w:lang w:val="es-mx" w:eastAsia="es-mx" w:bidi="es-mx"/>
      </w:rPr>
    </w:lvl>
    <w:lvl w:ilvl="7">
      <w:start w:val="0"/>
      <w:numFmt w:val="bullet"/>
      <w:lvlText w:val="•"/>
      <w:lvlJc w:val="left"/>
      <w:pPr>
        <w:ind w:left="8176" w:hanging="360"/>
      </w:pPr>
      <w:rPr>
        <w:rFonts w:hint="default"/>
        <w:lang w:val="es-mx" w:eastAsia="es-mx" w:bidi="es-mx"/>
      </w:rPr>
    </w:lvl>
    <w:lvl w:ilvl="8">
      <w:start w:val="0"/>
      <w:numFmt w:val="bullet"/>
      <w:lvlText w:val="•"/>
      <w:lvlJc w:val="left"/>
      <w:pPr>
        <w:ind w:left="9064" w:hanging="360"/>
      </w:pPr>
      <w:rPr>
        <w:rFonts w:hint="default"/>
        <w:lang w:val="es-mx" w:eastAsia="es-mx" w:bidi="es-mx"/>
      </w:rPr>
    </w:lvl>
  </w:abstractNum>
  <w:abstractNum w:abstractNumId="34">
    <w:multiLevelType w:val="hybridMultilevel"/>
    <w:lvl w:ilvl="0">
      <w:start w:val="1"/>
      <w:numFmt w:val="decimal"/>
      <w:lvlText w:val="%1."/>
      <w:lvlJc w:val="left"/>
      <w:pPr>
        <w:ind w:left="1962" w:hanging="360"/>
        <w:jc w:val="left"/>
      </w:pPr>
      <w:rPr>
        <w:rFonts w:hint="default" w:ascii="Arial" w:hAnsi="Arial" w:eastAsia="Arial" w:cs="Arial"/>
        <w:spacing w:val="-1"/>
        <w:w w:val="100"/>
        <w:sz w:val="22"/>
        <w:szCs w:val="22"/>
        <w:lang w:val="es-mx" w:eastAsia="es-mx" w:bidi="es-mx"/>
      </w:rPr>
    </w:lvl>
    <w:lvl w:ilvl="1">
      <w:start w:val="0"/>
      <w:numFmt w:val="bullet"/>
      <w:lvlText w:val="•"/>
      <w:lvlJc w:val="left"/>
      <w:pPr>
        <w:ind w:left="2848" w:hanging="360"/>
      </w:pPr>
      <w:rPr>
        <w:rFonts w:hint="default"/>
        <w:lang w:val="es-mx" w:eastAsia="es-mx" w:bidi="es-mx"/>
      </w:rPr>
    </w:lvl>
    <w:lvl w:ilvl="2">
      <w:start w:val="0"/>
      <w:numFmt w:val="bullet"/>
      <w:lvlText w:val="•"/>
      <w:lvlJc w:val="left"/>
      <w:pPr>
        <w:ind w:left="3736" w:hanging="360"/>
      </w:pPr>
      <w:rPr>
        <w:rFonts w:hint="default"/>
        <w:lang w:val="es-mx" w:eastAsia="es-mx" w:bidi="es-mx"/>
      </w:rPr>
    </w:lvl>
    <w:lvl w:ilvl="3">
      <w:start w:val="0"/>
      <w:numFmt w:val="bullet"/>
      <w:lvlText w:val="•"/>
      <w:lvlJc w:val="left"/>
      <w:pPr>
        <w:ind w:left="4624" w:hanging="360"/>
      </w:pPr>
      <w:rPr>
        <w:rFonts w:hint="default"/>
        <w:lang w:val="es-mx" w:eastAsia="es-mx" w:bidi="es-mx"/>
      </w:rPr>
    </w:lvl>
    <w:lvl w:ilvl="4">
      <w:start w:val="0"/>
      <w:numFmt w:val="bullet"/>
      <w:lvlText w:val="•"/>
      <w:lvlJc w:val="left"/>
      <w:pPr>
        <w:ind w:left="5512" w:hanging="360"/>
      </w:pPr>
      <w:rPr>
        <w:rFonts w:hint="default"/>
        <w:lang w:val="es-mx" w:eastAsia="es-mx" w:bidi="es-mx"/>
      </w:rPr>
    </w:lvl>
    <w:lvl w:ilvl="5">
      <w:start w:val="0"/>
      <w:numFmt w:val="bullet"/>
      <w:lvlText w:val="•"/>
      <w:lvlJc w:val="left"/>
      <w:pPr>
        <w:ind w:left="6400" w:hanging="360"/>
      </w:pPr>
      <w:rPr>
        <w:rFonts w:hint="default"/>
        <w:lang w:val="es-mx" w:eastAsia="es-mx" w:bidi="es-mx"/>
      </w:rPr>
    </w:lvl>
    <w:lvl w:ilvl="6">
      <w:start w:val="0"/>
      <w:numFmt w:val="bullet"/>
      <w:lvlText w:val="•"/>
      <w:lvlJc w:val="left"/>
      <w:pPr>
        <w:ind w:left="7288" w:hanging="360"/>
      </w:pPr>
      <w:rPr>
        <w:rFonts w:hint="default"/>
        <w:lang w:val="es-mx" w:eastAsia="es-mx" w:bidi="es-mx"/>
      </w:rPr>
    </w:lvl>
    <w:lvl w:ilvl="7">
      <w:start w:val="0"/>
      <w:numFmt w:val="bullet"/>
      <w:lvlText w:val="•"/>
      <w:lvlJc w:val="left"/>
      <w:pPr>
        <w:ind w:left="8176" w:hanging="360"/>
      </w:pPr>
      <w:rPr>
        <w:rFonts w:hint="default"/>
        <w:lang w:val="es-mx" w:eastAsia="es-mx" w:bidi="es-mx"/>
      </w:rPr>
    </w:lvl>
    <w:lvl w:ilvl="8">
      <w:start w:val="0"/>
      <w:numFmt w:val="bullet"/>
      <w:lvlText w:val="•"/>
      <w:lvlJc w:val="left"/>
      <w:pPr>
        <w:ind w:left="9064" w:hanging="360"/>
      </w:pPr>
      <w:rPr>
        <w:rFonts w:hint="default"/>
        <w:lang w:val="es-mx" w:eastAsia="es-mx" w:bidi="es-mx"/>
      </w:rPr>
    </w:lvl>
  </w:abstractNum>
  <w:abstractNum w:abstractNumId="33">
    <w:multiLevelType w:val="hybridMultilevel"/>
    <w:lvl w:ilvl="0">
      <w:start w:val="4"/>
      <w:numFmt w:val="decimal"/>
      <w:lvlText w:val="%1."/>
      <w:lvlJc w:val="left"/>
      <w:pPr>
        <w:ind w:left="740" w:hanging="252"/>
        <w:jc w:val="left"/>
      </w:pPr>
      <w:rPr>
        <w:rFonts w:hint="default" w:ascii="Arial" w:hAnsi="Arial" w:eastAsia="Arial" w:cs="Arial"/>
        <w:b/>
        <w:bCs/>
        <w:spacing w:val="-1"/>
        <w:w w:val="100"/>
        <w:sz w:val="23"/>
        <w:szCs w:val="23"/>
        <w:lang w:val="es-mx" w:eastAsia="es-mx" w:bidi="es-mx"/>
      </w:rPr>
    </w:lvl>
    <w:lvl w:ilvl="1">
      <w:start w:val="0"/>
      <w:numFmt w:val="bullet"/>
      <w:lvlText w:val=""/>
      <w:lvlJc w:val="left"/>
      <w:pPr>
        <w:ind w:left="1602" w:hanging="360"/>
      </w:pPr>
      <w:rPr>
        <w:rFonts w:hint="default" w:ascii="Symbol" w:hAnsi="Symbol" w:eastAsia="Symbol" w:cs="Symbol"/>
        <w:w w:val="100"/>
        <w:sz w:val="22"/>
        <w:szCs w:val="22"/>
        <w:lang w:val="es-mx" w:eastAsia="es-mx" w:bidi="es-mx"/>
      </w:rPr>
    </w:lvl>
    <w:lvl w:ilvl="2">
      <w:start w:val="0"/>
      <w:numFmt w:val="bullet"/>
      <w:lvlText w:val="•"/>
      <w:lvlJc w:val="left"/>
      <w:pPr>
        <w:ind w:left="1600" w:hanging="360"/>
      </w:pPr>
      <w:rPr>
        <w:rFonts w:hint="default"/>
        <w:lang w:val="es-mx" w:eastAsia="es-mx" w:bidi="es-mx"/>
      </w:rPr>
    </w:lvl>
    <w:lvl w:ilvl="3">
      <w:start w:val="0"/>
      <w:numFmt w:val="bullet"/>
      <w:lvlText w:val="•"/>
      <w:lvlJc w:val="left"/>
      <w:pPr>
        <w:ind w:left="2755" w:hanging="360"/>
      </w:pPr>
      <w:rPr>
        <w:rFonts w:hint="default"/>
        <w:lang w:val="es-mx" w:eastAsia="es-mx" w:bidi="es-mx"/>
      </w:rPr>
    </w:lvl>
    <w:lvl w:ilvl="4">
      <w:start w:val="0"/>
      <w:numFmt w:val="bullet"/>
      <w:lvlText w:val="•"/>
      <w:lvlJc w:val="left"/>
      <w:pPr>
        <w:ind w:left="3910" w:hanging="360"/>
      </w:pPr>
      <w:rPr>
        <w:rFonts w:hint="default"/>
        <w:lang w:val="es-mx" w:eastAsia="es-mx" w:bidi="es-mx"/>
      </w:rPr>
    </w:lvl>
    <w:lvl w:ilvl="5">
      <w:start w:val="0"/>
      <w:numFmt w:val="bullet"/>
      <w:lvlText w:val="•"/>
      <w:lvlJc w:val="left"/>
      <w:pPr>
        <w:ind w:left="5065" w:hanging="360"/>
      </w:pPr>
      <w:rPr>
        <w:rFonts w:hint="default"/>
        <w:lang w:val="es-mx" w:eastAsia="es-mx" w:bidi="es-mx"/>
      </w:rPr>
    </w:lvl>
    <w:lvl w:ilvl="6">
      <w:start w:val="0"/>
      <w:numFmt w:val="bullet"/>
      <w:lvlText w:val="•"/>
      <w:lvlJc w:val="left"/>
      <w:pPr>
        <w:ind w:left="6220" w:hanging="360"/>
      </w:pPr>
      <w:rPr>
        <w:rFonts w:hint="default"/>
        <w:lang w:val="es-mx" w:eastAsia="es-mx" w:bidi="es-mx"/>
      </w:rPr>
    </w:lvl>
    <w:lvl w:ilvl="7">
      <w:start w:val="0"/>
      <w:numFmt w:val="bullet"/>
      <w:lvlText w:val="•"/>
      <w:lvlJc w:val="left"/>
      <w:pPr>
        <w:ind w:left="7375" w:hanging="360"/>
      </w:pPr>
      <w:rPr>
        <w:rFonts w:hint="default"/>
        <w:lang w:val="es-mx" w:eastAsia="es-mx" w:bidi="es-mx"/>
      </w:rPr>
    </w:lvl>
    <w:lvl w:ilvl="8">
      <w:start w:val="0"/>
      <w:numFmt w:val="bullet"/>
      <w:lvlText w:val="•"/>
      <w:lvlJc w:val="left"/>
      <w:pPr>
        <w:ind w:left="8530" w:hanging="360"/>
      </w:pPr>
      <w:rPr>
        <w:rFonts w:hint="default"/>
        <w:lang w:val="es-mx" w:eastAsia="es-mx" w:bidi="es-mx"/>
      </w:rPr>
    </w:lvl>
  </w:abstractNum>
  <w:abstractNum w:abstractNumId="32">
    <w:multiLevelType w:val="hybridMultilevel"/>
    <w:lvl w:ilvl="0">
      <w:start w:val="1"/>
      <w:numFmt w:val="decimal"/>
      <w:lvlText w:val="%1."/>
      <w:lvlJc w:val="left"/>
      <w:pPr>
        <w:ind w:left="1962" w:hanging="360"/>
        <w:jc w:val="left"/>
      </w:pPr>
      <w:rPr>
        <w:rFonts w:hint="default"/>
        <w:spacing w:val="-19"/>
        <w:w w:val="99"/>
        <w:lang w:val="es-mx" w:eastAsia="es-mx" w:bidi="es-mx"/>
      </w:rPr>
    </w:lvl>
    <w:lvl w:ilvl="1">
      <w:start w:val="0"/>
      <w:numFmt w:val="bullet"/>
      <w:lvlText w:val="•"/>
      <w:lvlJc w:val="left"/>
      <w:pPr>
        <w:ind w:left="2848" w:hanging="360"/>
      </w:pPr>
      <w:rPr>
        <w:rFonts w:hint="default"/>
        <w:lang w:val="es-mx" w:eastAsia="es-mx" w:bidi="es-mx"/>
      </w:rPr>
    </w:lvl>
    <w:lvl w:ilvl="2">
      <w:start w:val="0"/>
      <w:numFmt w:val="bullet"/>
      <w:lvlText w:val="•"/>
      <w:lvlJc w:val="left"/>
      <w:pPr>
        <w:ind w:left="3736" w:hanging="360"/>
      </w:pPr>
      <w:rPr>
        <w:rFonts w:hint="default"/>
        <w:lang w:val="es-mx" w:eastAsia="es-mx" w:bidi="es-mx"/>
      </w:rPr>
    </w:lvl>
    <w:lvl w:ilvl="3">
      <w:start w:val="0"/>
      <w:numFmt w:val="bullet"/>
      <w:lvlText w:val="•"/>
      <w:lvlJc w:val="left"/>
      <w:pPr>
        <w:ind w:left="4624" w:hanging="360"/>
      </w:pPr>
      <w:rPr>
        <w:rFonts w:hint="default"/>
        <w:lang w:val="es-mx" w:eastAsia="es-mx" w:bidi="es-mx"/>
      </w:rPr>
    </w:lvl>
    <w:lvl w:ilvl="4">
      <w:start w:val="0"/>
      <w:numFmt w:val="bullet"/>
      <w:lvlText w:val="•"/>
      <w:lvlJc w:val="left"/>
      <w:pPr>
        <w:ind w:left="5512" w:hanging="360"/>
      </w:pPr>
      <w:rPr>
        <w:rFonts w:hint="default"/>
        <w:lang w:val="es-mx" w:eastAsia="es-mx" w:bidi="es-mx"/>
      </w:rPr>
    </w:lvl>
    <w:lvl w:ilvl="5">
      <w:start w:val="0"/>
      <w:numFmt w:val="bullet"/>
      <w:lvlText w:val="•"/>
      <w:lvlJc w:val="left"/>
      <w:pPr>
        <w:ind w:left="6400" w:hanging="360"/>
      </w:pPr>
      <w:rPr>
        <w:rFonts w:hint="default"/>
        <w:lang w:val="es-mx" w:eastAsia="es-mx" w:bidi="es-mx"/>
      </w:rPr>
    </w:lvl>
    <w:lvl w:ilvl="6">
      <w:start w:val="0"/>
      <w:numFmt w:val="bullet"/>
      <w:lvlText w:val="•"/>
      <w:lvlJc w:val="left"/>
      <w:pPr>
        <w:ind w:left="7288" w:hanging="360"/>
      </w:pPr>
      <w:rPr>
        <w:rFonts w:hint="default"/>
        <w:lang w:val="es-mx" w:eastAsia="es-mx" w:bidi="es-mx"/>
      </w:rPr>
    </w:lvl>
    <w:lvl w:ilvl="7">
      <w:start w:val="0"/>
      <w:numFmt w:val="bullet"/>
      <w:lvlText w:val="•"/>
      <w:lvlJc w:val="left"/>
      <w:pPr>
        <w:ind w:left="8176" w:hanging="360"/>
      </w:pPr>
      <w:rPr>
        <w:rFonts w:hint="default"/>
        <w:lang w:val="es-mx" w:eastAsia="es-mx" w:bidi="es-mx"/>
      </w:rPr>
    </w:lvl>
    <w:lvl w:ilvl="8">
      <w:start w:val="0"/>
      <w:numFmt w:val="bullet"/>
      <w:lvlText w:val="•"/>
      <w:lvlJc w:val="left"/>
      <w:pPr>
        <w:ind w:left="9064" w:hanging="360"/>
      </w:pPr>
      <w:rPr>
        <w:rFonts w:hint="default"/>
        <w:lang w:val="es-mx" w:eastAsia="es-mx" w:bidi="es-mx"/>
      </w:rPr>
    </w:lvl>
  </w:abstractNum>
  <w:abstractNum w:abstractNumId="31">
    <w:multiLevelType w:val="hybridMultilevel"/>
    <w:lvl w:ilvl="0">
      <w:start w:val="0"/>
      <w:numFmt w:val="bullet"/>
      <w:lvlText w:val=""/>
      <w:lvlJc w:val="left"/>
      <w:pPr>
        <w:ind w:left="828" w:hanging="360"/>
      </w:pPr>
      <w:rPr>
        <w:rFonts w:hint="default" w:ascii="Wingdings" w:hAnsi="Wingdings" w:eastAsia="Wingdings" w:cs="Wingdings"/>
        <w:color w:val="1D2029"/>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8" w:hanging="360"/>
      </w:pPr>
      <w:rPr>
        <w:rFonts w:hint="default"/>
        <w:lang w:val="es-mx" w:eastAsia="es-mx" w:bidi="es-mx"/>
      </w:rPr>
    </w:lvl>
    <w:lvl w:ilvl="3">
      <w:start w:val="0"/>
      <w:numFmt w:val="bullet"/>
      <w:lvlText w:val="•"/>
      <w:lvlJc w:val="left"/>
      <w:pPr>
        <w:ind w:left="1718" w:hanging="360"/>
      </w:pPr>
      <w:rPr>
        <w:rFonts w:hint="default"/>
        <w:lang w:val="es-mx" w:eastAsia="es-mx" w:bidi="es-mx"/>
      </w:rPr>
    </w:lvl>
    <w:lvl w:ilvl="4">
      <w:start w:val="0"/>
      <w:numFmt w:val="bullet"/>
      <w:lvlText w:val="•"/>
      <w:lvlJc w:val="left"/>
      <w:pPr>
        <w:ind w:left="2017" w:hanging="360"/>
      </w:pPr>
      <w:rPr>
        <w:rFonts w:hint="default"/>
        <w:lang w:val="es-mx" w:eastAsia="es-mx" w:bidi="es-mx"/>
      </w:rPr>
    </w:lvl>
    <w:lvl w:ilvl="5">
      <w:start w:val="0"/>
      <w:numFmt w:val="bullet"/>
      <w:lvlText w:val="•"/>
      <w:lvlJc w:val="left"/>
      <w:pPr>
        <w:ind w:left="2317" w:hanging="360"/>
      </w:pPr>
      <w:rPr>
        <w:rFonts w:hint="default"/>
        <w:lang w:val="es-mx" w:eastAsia="es-mx" w:bidi="es-mx"/>
      </w:rPr>
    </w:lvl>
    <w:lvl w:ilvl="6">
      <w:start w:val="0"/>
      <w:numFmt w:val="bullet"/>
      <w:lvlText w:val="•"/>
      <w:lvlJc w:val="left"/>
      <w:pPr>
        <w:ind w:left="2616" w:hanging="360"/>
      </w:pPr>
      <w:rPr>
        <w:rFonts w:hint="default"/>
        <w:lang w:val="es-mx" w:eastAsia="es-mx" w:bidi="es-mx"/>
      </w:rPr>
    </w:lvl>
    <w:lvl w:ilvl="7">
      <w:start w:val="0"/>
      <w:numFmt w:val="bullet"/>
      <w:lvlText w:val="•"/>
      <w:lvlJc w:val="left"/>
      <w:pPr>
        <w:ind w:left="2915" w:hanging="360"/>
      </w:pPr>
      <w:rPr>
        <w:rFonts w:hint="default"/>
        <w:lang w:val="es-mx" w:eastAsia="es-mx" w:bidi="es-mx"/>
      </w:rPr>
    </w:lvl>
    <w:lvl w:ilvl="8">
      <w:start w:val="0"/>
      <w:numFmt w:val="bullet"/>
      <w:lvlText w:val="•"/>
      <w:lvlJc w:val="left"/>
      <w:pPr>
        <w:ind w:left="3215" w:hanging="360"/>
      </w:pPr>
      <w:rPr>
        <w:rFonts w:hint="default"/>
        <w:lang w:val="es-mx" w:eastAsia="es-mx" w:bidi="es-mx"/>
      </w:rPr>
    </w:lvl>
  </w:abstractNum>
  <w:abstractNum w:abstractNumId="30">
    <w:multiLevelType w:val="hybridMultilevel"/>
    <w:lvl w:ilvl="0">
      <w:start w:val="0"/>
      <w:numFmt w:val="bullet"/>
      <w:lvlText w:val=""/>
      <w:lvlJc w:val="left"/>
      <w:pPr>
        <w:ind w:left="828" w:hanging="360"/>
      </w:pPr>
      <w:rPr>
        <w:rFonts w:hint="default" w:ascii="Wingdings" w:hAnsi="Wingdings" w:eastAsia="Wingdings" w:cs="Wingdings"/>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8" w:hanging="360"/>
      </w:pPr>
      <w:rPr>
        <w:rFonts w:hint="default"/>
        <w:lang w:val="es-mx" w:eastAsia="es-mx" w:bidi="es-mx"/>
      </w:rPr>
    </w:lvl>
    <w:lvl w:ilvl="3">
      <w:start w:val="0"/>
      <w:numFmt w:val="bullet"/>
      <w:lvlText w:val="•"/>
      <w:lvlJc w:val="left"/>
      <w:pPr>
        <w:ind w:left="1718" w:hanging="360"/>
      </w:pPr>
      <w:rPr>
        <w:rFonts w:hint="default"/>
        <w:lang w:val="es-mx" w:eastAsia="es-mx" w:bidi="es-mx"/>
      </w:rPr>
    </w:lvl>
    <w:lvl w:ilvl="4">
      <w:start w:val="0"/>
      <w:numFmt w:val="bullet"/>
      <w:lvlText w:val="•"/>
      <w:lvlJc w:val="left"/>
      <w:pPr>
        <w:ind w:left="2017" w:hanging="360"/>
      </w:pPr>
      <w:rPr>
        <w:rFonts w:hint="default"/>
        <w:lang w:val="es-mx" w:eastAsia="es-mx" w:bidi="es-mx"/>
      </w:rPr>
    </w:lvl>
    <w:lvl w:ilvl="5">
      <w:start w:val="0"/>
      <w:numFmt w:val="bullet"/>
      <w:lvlText w:val="•"/>
      <w:lvlJc w:val="left"/>
      <w:pPr>
        <w:ind w:left="2317" w:hanging="360"/>
      </w:pPr>
      <w:rPr>
        <w:rFonts w:hint="default"/>
        <w:lang w:val="es-mx" w:eastAsia="es-mx" w:bidi="es-mx"/>
      </w:rPr>
    </w:lvl>
    <w:lvl w:ilvl="6">
      <w:start w:val="0"/>
      <w:numFmt w:val="bullet"/>
      <w:lvlText w:val="•"/>
      <w:lvlJc w:val="left"/>
      <w:pPr>
        <w:ind w:left="2616" w:hanging="360"/>
      </w:pPr>
      <w:rPr>
        <w:rFonts w:hint="default"/>
        <w:lang w:val="es-mx" w:eastAsia="es-mx" w:bidi="es-mx"/>
      </w:rPr>
    </w:lvl>
    <w:lvl w:ilvl="7">
      <w:start w:val="0"/>
      <w:numFmt w:val="bullet"/>
      <w:lvlText w:val="•"/>
      <w:lvlJc w:val="left"/>
      <w:pPr>
        <w:ind w:left="2915" w:hanging="360"/>
      </w:pPr>
      <w:rPr>
        <w:rFonts w:hint="default"/>
        <w:lang w:val="es-mx" w:eastAsia="es-mx" w:bidi="es-mx"/>
      </w:rPr>
    </w:lvl>
    <w:lvl w:ilvl="8">
      <w:start w:val="0"/>
      <w:numFmt w:val="bullet"/>
      <w:lvlText w:val="•"/>
      <w:lvlJc w:val="left"/>
      <w:pPr>
        <w:ind w:left="3215" w:hanging="360"/>
      </w:pPr>
      <w:rPr>
        <w:rFonts w:hint="default"/>
        <w:lang w:val="es-mx" w:eastAsia="es-mx" w:bidi="es-mx"/>
      </w:rPr>
    </w:lvl>
  </w:abstractNum>
  <w:abstractNum w:abstractNumId="29">
    <w:multiLevelType w:val="hybridMultilevel"/>
    <w:lvl w:ilvl="0">
      <w:start w:val="0"/>
      <w:numFmt w:val="bullet"/>
      <w:lvlText w:val=""/>
      <w:lvlJc w:val="left"/>
      <w:pPr>
        <w:ind w:left="1602" w:hanging="360"/>
      </w:pPr>
      <w:rPr>
        <w:rFonts w:hint="default"/>
        <w:w w:val="100"/>
        <w:lang w:val="es-mx" w:eastAsia="es-mx" w:bidi="es-mx"/>
      </w:rPr>
    </w:lvl>
    <w:lvl w:ilvl="1">
      <w:start w:val="0"/>
      <w:numFmt w:val="bullet"/>
      <w:lvlText w:val="•"/>
      <w:lvlJc w:val="left"/>
      <w:pPr>
        <w:ind w:left="2524" w:hanging="360"/>
      </w:pPr>
      <w:rPr>
        <w:rFonts w:hint="default"/>
        <w:lang w:val="es-mx" w:eastAsia="es-mx" w:bidi="es-mx"/>
      </w:rPr>
    </w:lvl>
    <w:lvl w:ilvl="2">
      <w:start w:val="0"/>
      <w:numFmt w:val="bullet"/>
      <w:lvlText w:val="•"/>
      <w:lvlJc w:val="left"/>
      <w:pPr>
        <w:ind w:left="3448" w:hanging="360"/>
      </w:pPr>
      <w:rPr>
        <w:rFonts w:hint="default"/>
        <w:lang w:val="es-mx" w:eastAsia="es-mx" w:bidi="es-mx"/>
      </w:rPr>
    </w:lvl>
    <w:lvl w:ilvl="3">
      <w:start w:val="0"/>
      <w:numFmt w:val="bullet"/>
      <w:lvlText w:val="•"/>
      <w:lvlJc w:val="left"/>
      <w:pPr>
        <w:ind w:left="4372" w:hanging="360"/>
      </w:pPr>
      <w:rPr>
        <w:rFonts w:hint="default"/>
        <w:lang w:val="es-mx" w:eastAsia="es-mx" w:bidi="es-mx"/>
      </w:rPr>
    </w:lvl>
    <w:lvl w:ilvl="4">
      <w:start w:val="0"/>
      <w:numFmt w:val="bullet"/>
      <w:lvlText w:val="•"/>
      <w:lvlJc w:val="left"/>
      <w:pPr>
        <w:ind w:left="5296" w:hanging="360"/>
      </w:pPr>
      <w:rPr>
        <w:rFonts w:hint="default"/>
        <w:lang w:val="es-mx" w:eastAsia="es-mx" w:bidi="es-mx"/>
      </w:rPr>
    </w:lvl>
    <w:lvl w:ilvl="5">
      <w:start w:val="0"/>
      <w:numFmt w:val="bullet"/>
      <w:lvlText w:val="•"/>
      <w:lvlJc w:val="left"/>
      <w:pPr>
        <w:ind w:left="6220" w:hanging="360"/>
      </w:pPr>
      <w:rPr>
        <w:rFonts w:hint="default"/>
        <w:lang w:val="es-mx" w:eastAsia="es-mx" w:bidi="es-mx"/>
      </w:rPr>
    </w:lvl>
    <w:lvl w:ilvl="6">
      <w:start w:val="0"/>
      <w:numFmt w:val="bullet"/>
      <w:lvlText w:val="•"/>
      <w:lvlJc w:val="left"/>
      <w:pPr>
        <w:ind w:left="7144" w:hanging="360"/>
      </w:pPr>
      <w:rPr>
        <w:rFonts w:hint="default"/>
        <w:lang w:val="es-mx" w:eastAsia="es-mx" w:bidi="es-mx"/>
      </w:rPr>
    </w:lvl>
    <w:lvl w:ilvl="7">
      <w:start w:val="0"/>
      <w:numFmt w:val="bullet"/>
      <w:lvlText w:val="•"/>
      <w:lvlJc w:val="left"/>
      <w:pPr>
        <w:ind w:left="8068" w:hanging="360"/>
      </w:pPr>
      <w:rPr>
        <w:rFonts w:hint="default"/>
        <w:lang w:val="es-mx" w:eastAsia="es-mx" w:bidi="es-mx"/>
      </w:rPr>
    </w:lvl>
    <w:lvl w:ilvl="8">
      <w:start w:val="0"/>
      <w:numFmt w:val="bullet"/>
      <w:lvlText w:val="•"/>
      <w:lvlJc w:val="left"/>
      <w:pPr>
        <w:ind w:left="8992" w:hanging="360"/>
      </w:pPr>
      <w:rPr>
        <w:rFonts w:hint="default"/>
        <w:lang w:val="es-mx" w:eastAsia="es-mx" w:bidi="es-mx"/>
      </w:rPr>
    </w:lvl>
  </w:abstractNum>
  <w:abstractNum w:abstractNumId="28">
    <w:multiLevelType w:val="hybridMultilevel"/>
    <w:lvl w:ilvl="0">
      <w:start w:val="1"/>
      <w:numFmt w:val="decimal"/>
      <w:lvlText w:val="%1."/>
      <w:lvlJc w:val="left"/>
      <w:pPr>
        <w:ind w:left="105" w:hanging="248"/>
        <w:jc w:val="left"/>
      </w:pPr>
      <w:rPr>
        <w:rFonts w:hint="default" w:ascii="Arial" w:hAnsi="Arial" w:eastAsia="Arial" w:cs="Arial"/>
        <w:w w:val="100"/>
        <w:sz w:val="22"/>
        <w:szCs w:val="22"/>
        <w:lang w:val="es-mx" w:eastAsia="es-mx" w:bidi="es-mx"/>
      </w:rPr>
    </w:lvl>
    <w:lvl w:ilvl="1">
      <w:start w:val="0"/>
      <w:numFmt w:val="bullet"/>
      <w:lvlText w:val="•"/>
      <w:lvlJc w:val="left"/>
      <w:pPr>
        <w:ind w:left="325" w:hanging="248"/>
      </w:pPr>
      <w:rPr>
        <w:rFonts w:hint="default"/>
        <w:lang w:val="es-mx" w:eastAsia="es-mx" w:bidi="es-mx"/>
      </w:rPr>
    </w:lvl>
    <w:lvl w:ilvl="2">
      <w:start w:val="0"/>
      <w:numFmt w:val="bullet"/>
      <w:lvlText w:val="•"/>
      <w:lvlJc w:val="left"/>
      <w:pPr>
        <w:ind w:left="550" w:hanging="248"/>
      </w:pPr>
      <w:rPr>
        <w:rFonts w:hint="default"/>
        <w:lang w:val="es-mx" w:eastAsia="es-mx" w:bidi="es-mx"/>
      </w:rPr>
    </w:lvl>
    <w:lvl w:ilvl="3">
      <w:start w:val="0"/>
      <w:numFmt w:val="bullet"/>
      <w:lvlText w:val="•"/>
      <w:lvlJc w:val="left"/>
      <w:pPr>
        <w:ind w:left="775" w:hanging="248"/>
      </w:pPr>
      <w:rPr>
        <w:rFonts w:hint="default"/>
        <w:lang w:val="es-mx" w:eastAsia="es-mx" w:bidi="es-mx"/>
      </w:rPr>
    </w:lvl>
    <w:lvl w:ilvl="4">
      <w:start w:val="0"/>
      <w:numFmt w:val="bullet"/>
      <w:lvlText w:val="•"/>
      <w:lvlJc w:val="left"/>
      <w:pPr>
        <w:ind w:left="1000" w:hanging="248"/>
      </w:pPr>
      <w:rPr>
        <w:rFonts w:hint="default"/>
        <w:lang w:val="es-mx" w:eastAsia="es-mx" w:bidi="es-mx"/>
      </w:rPr>
    </w:lvl>
    <w:lvl w:ilvl="5">
      <w:start w:val="0"/>
      <w:numFmt w:val="bullet"/>
      <w:lvlText w:val="•"/>
      <w:lvlJc w:val="left"/>
      <w:pPr>
        <w:ind w:left="1225" w:hanging="248"/>
      </w:pPr>
      <w:rPr>
        <w:rFonts w:hint="default"/>
        <w:lang w:val="es-mx" w:eastAsia="es-mx" w:bidi="es-mx"/>
      </w:rPr>
    </w:lvl>
    <w:lvl w:ilvl="6">
      <w:start w:val="0"/>
      <w:numFmt w:val="bullet"/>
      <w:lvlText w:val="•"/>
      <w:lvlJc w:val="left"/>
      <w:pPr>
        <w:ind w:left="1450" w:hanging="248"/>
      </w:pPr>
      <w:rPr>
        <w:rFonts w:hint="default"/>
        <w:lang w:val="es-mx" w:eastAsia="es-mx" w:bidi="es-mx"/>
      </w:rPr>
    </w:lvl>
    <w:lvl w:ilvl="7">
      <w:start w:val="0"/>
      <w:numFmt w:val="bullet"/>
      <w:lvlText w:val="•"/>
      <w:lvlJc w:val="left"/>
      <w:pPr>
        <w:ind w:left="1675" w:hanging="248"/>
      </w:pPr>
      <w:rPr>
        <w:rFonts w:hint="default"/>
        <w:lang w:val="es-mx" w:eastAsia="es-mx" w:bidi="es-mx"/>
      </w:rPr>
    </w:lvl>
    <w:lvl w:ilvl="8">
      <w:start w:val="0"/>
      <w:numFmt w:val="bullet"/>
      <w:lvlText w:val="•"/>
      <w:lvlJc w:val="left"/>
      <w:pPr>
        <w:ind w:left="1900" w:hanging="248"/>
      </w:pPr>
      <w:rPr>
        <w:rFonts w:hint="default"/>
        <w:lang w:val="es-mx" w:eastAsia="es-mx" w:bidi="es-mx"/>
      </w:rPr>
    </w:lvl>
  </w:abstractNum>
  <w:abstractNum w:abstractNumId="27">
    <w:multiLevelType w:val="hybridMultilevel"/>
    <w:lvl w:ilvl="0">
      <w:start w:val="0"/>
      <w:numFmt w:val="bullet"/>
      <w:lvlText w:val=""/>
      <w:lvlJc w:val="left"/>
      <w:pPr>
        <w:ind w:left="828" w:hanging="360"/>
      </w:pPr>
      <w:rPr>
        <w:rFonts w:hint="default" w:ascii="Symbol" w:hAnsi="Symbol" w:eastAsia="Symbol" w:cs="Symbol"/>
        <w:w w:val="100"/>
        <w:sz w:val="24"/>
        <w:szCs w:val="24"/>
        <w:lang w:val="es-mx" w:eastAsia="es-mx" w:bidi="es-mx"/>
      </w:rPr>
    </w:lvl>
    <w:lvl w:ilvl="1">
      <w:start w:val="0"/>
      <w:numFmt w:val="bullet"/>
      <w:lvlText w:val="•"/>
      <w:lvlJc w:val="left"/>
      <w:pPr>
        <w:ind w:left="1131" w:hanging="360"/>
      </w:pPr>
      <w:rPr>
        <w:rFonts w:hint="default"/>
        <w:lang w:val="es-mx" w:eastAsia="es-mx" w:bidi="es-mx"/>
      </w:rPr>
    </w:lvl>
    <w:lvl w:ilvl="2">
      <w:start w:val="0"/>
      <w:numFmt w:val="bullet"/>
      <w:lvlText w:val="•"/>
      <w:lvlJc w:val="left"/>
      <w:pPr>
        <w:ind w:left="1442" w:hanging="360"/>
      </w:pPr>
      <w:rPr>
        <w:rFonts w:hint="default"/>
        <w:lang w:val="es-mx" w:eastAsia="es-mx" w:bidi="es-mx"/>
      </w:rPr>
    </w:lvl>
    <w:lvl w:ilvl="3">
      <w:start w:val="0"/>
      <w:numFmt w:val="bullet"/>
      <w:lvlText w:val="•"/>
      <w:lvlJc w:val="left"/>
      <w:pPr>
        <w:ind w:left="1754" w:hanging="360"/>
      </w:pPr>
      <w:rPr>
        <w:rFonts w:hint="default"/>
        <w:lang w:val="es-mx" w:eastAsia="es-mx" w:bidi="es-mx"/>
      </w:rPr>
    </w:lvl>
    <w:lvl w:ilvl="4">
      <w:start w:val="0"/>
      <w:numFmt w:val="bullet"/>
      <w:lvlText w:val="•"/>
      <w:lvlJc w:val="left"/>
      <w:pPr>
        <w:ind w:left="2065" w:hanging="360"/>
      </w:pPr>
      <w:rPr>
        <w:rFonts w:hint="default"/>
        <w:lang w:val="es-mx" w:eastAsia="es-mx" w:bidi="es-mx"/>
      </w:rPr>
    </w:lvl>
    <w:lvl w:ilvl="5">
      <w:start w:val="0"/>
      <w:numFmt w:val="bullet"/>
      <w:lvlText w:val="•"/>
      <w:lvlJc w:val="left"/>
      <w:pPr>
        <w:ind w:left="2377" w:hanging="360"/>
      </w:pPr>
      <w:rPr>
        <w:rFonts w:hint="default"/>
        <w:lang w:val="es-mx" w:eastAsia="es-mx" w:bidi="es-mx"/>
      </w:rPr>
    </w:lvl>
    <w:lvl w:ilvl="6">
      <w:start w:val="0"/>
      <w:numFmt w:val="bullet"/>
      <w:lvlText w:val="•"/>
      <w:lvlJc w:val="left"/>
      <w:pPr>
        <w:ind w:left="2688" w:hanging="360"/>
      </w:pPr>
      <w:rPr>
        <w:rFonts w:hint="default"/>
        <w:lang w:val="es-mx" w:eastAsia="es-mx" w:bidi="es-mx"/>
      </w:rPr>
    </w:lvl>
    <w:lvl w:ilvl="7">
      <w:start w:val="0"/>
      <w:numFmt w:val="bullet"/>
      <w:lvlText w:val="•"/>
      <w:lvlJc w:val="left"/>
      <w:pPr>
        <w:ind w:left="2999" w:hanging="360"/>
      </w:pPr>
      <w:rPr>
        <w:rFonts w:hint="default"/>
        <w:lang w:val="es-mx" w:eastAsia="es-mx" w:bidi="es-mx"/>
      </w:rPr>
    </w:lvl>
    <w:lvl w:ilvl="8">
      <w:start w:val="0"/>
      <w:numFmt w:val="bullet"/>
      <w:lvlText w:val="•"/>
      <w:lvlJc w:val="left"/>
      <w:pPr>
        <w:ind w:left="3311" w:hanging="360"/>
      </w:pPr>
      <w:rPr>
        <w:rFonts w:hint="default"/>
        <w:lang w:val="es-mx" w:eastAsia="es-mx" w:bidi="es-mx"/>
      </w:rPr>
    </w:lvl>
  </w:abstractNum>
  <w:abstractNum w:abstractNumId="26">
    <w:multiLevelType w:val="hybridMultilevel"/>
    <w:lvl w:ilvl="0">
      <w:start w:val="0"/>
      <w:numFmt w:val="bullet"/>
      <w:lvlText w:val=""/>
      <w:lvlJc w:val="left"/>
      <w:pPr>
        <w:ind w:left="828" w:hanging="360"/>
      </w:pPr>
      <w:rPr>
        <w:rFonts w:hint="default" w:ascii="Symbol" w:hAnsi="Symbol" w:eastAsia="Symbol" w:cs="Symbol"/>
        <w:w w:val="100"/>
        <w:sz w:val="22"/>
        <w:szCs w:val="22"/>
        <w:lang w:val="es-mx" w:eastAsia="es-mx" w:bidi="es-mx"/>
      </w:rPr>
    </w:lvl>
    <w:lvl w:ilvl="1">
      <w:start w:val="0"/>
      <w:numFmt w:val="bullet"/>
      <w:lvlText w:val="•"/>
      <w:lvlJc w:val="left"/>
      <w:pPr>
        <w:ind w:left="1131" w:hanging="360"/>
      </w:pPr>
      <w:rPr>
        <w:rFonts w:hint="default"/>
        <w:lang w:val="es-mx" w:eastAsia="es-mx" w:bidi="es-mx"/>
      </w:rPr>
    </w:lvl>
    <w:lvl w:ilvl="2">
      <w:start w:val="0"/>
      <w:numFmt w:val="bullet"/>
      <w:lvlText w:val="•"/>
      <w:lvlJc w:val="left"/>
      <w:pPr>
        <w:ind w:left="1442" w:hanging="360"/>
      </w:pPr>
      <w:rPr>
        <w:rFonts w:hint="default"/>
        <w:lang w:val="es-mx" w:eastAsia="es-mx" w:bidi="es-mx"/>
      </w:rPr>
    </w:lvl>
    <w:lvl w:ilvl="3">
      <w:start w:val="0"/>
      <w:numFmt w:val="bullet"/>
      <w:lvlText w:val="•"/>
      <w:lvlJc w:val="left"/>
      <w:pPr>
        <w:ind w:left="1754" w:hanging="360"/>
      </w:pPr>
      <w:rPr>
        <w:rFonts w:hint="default"/>
        <w:lang w:val="es-mx" w:eastAsia="es-mx" w:bidi="es-mx"/>
      </w:rPr>
    </w:lvl>
    <w:lvl w:ilvl="4">
      <w:start w:val="0"/>
      <w:numFmt w:val="bullet"/>
      <w:lvlText w:val="•"/>
      <w:lvlJc w:val="left"/>
      <w:pPr>
        <w:ind w:left="2065" w:hanging="360"/>
      </w:pPr>
      <w:rPr>
        <w:rFonts w:hint="default"/>
        <w:lang w:val="es-mx" w:eastAsia="es-mx" w:bidi="es-mx"/>
      </w:rPr>
    </w:lvl>
    <w:lvl w:ilvl="5">
      <w:start w:val="0"/>
      <w:numFmt w:val="bullet"/>
      <w:lvlText w:val="•"/>
      <w:lvlJc w:val="left"/>
      <w:pPr>
        <w:ind w:left="2377" w:hanging="360"/>
      </w:pPr>
      <w:rPr>
        <w:rFonts w:hint="default"/>
        <w:lang w:val="es-mx" w:eastAsia="es-mx" w:bidi="es-mx"/>
      </w:rPr>
    </w:lvl>
    <w:lvl w:ilvl="6">
      <w:start w:val="0"/>
      <w:numFmt w:val="bullet"/>
      <w:lvlText w:val="•"/>
      <w:lvlJc w:val="left"/>
      <w:pPr>
        <w:ind w:left="2688" w:hanging="360"/>
      </w:pPr>
      <w:rPr>
        <w:rFonts w:hint="default"/>
        <w:lang w:val="es-mx" w:eastAsia="es-mx" w:bidi="es-mx"/>
      </w:rPr>
    </w:lvl>
    <w:lvl w:ilvl="7">
      <w:start w:val="0"/>
      <w:numFmt w:val="bullet"/>
      <w:lvlText w:val="•"/>
      <w:lvlJc w:val="left"/>
      <w:pPr>
        <w:ind w:left="2999" w:hanging="360"/>
      </w:pPr>
      <w:rPr>
        <w:rFonts w:hint="default"/>
        <w:lang w:val="es-mx" w:eastAsia="es-mx" w:bidi="es-mx"/>
      </w:rPr>
    </w:lvl>
    <w:lvl w:ilvl="8">
      <w:start w:val="0"/>
      <w:numFmt w:val="bullet"/>
      <w:lvlText w:val="•"/>
      <w:lvlJc w:val="left"/>
      <w:pPr>
        <w:ind w:left="3311" w:hanging="360"/>
      </w:pPr>
      <w:rPr>
        <w:rFonts w:hint="default"/>
        <w:lang w:val="es-mx" w:eastAsia="es-mx" w:bidi="es-mx"/>
      </w:rPr>
    </w:lvl>
  </w:abstractNum>
  <w:abstractNum w:abstractNumId="25">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24">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23">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22">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21">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20">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9">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8">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7">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6">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5">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4">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3">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2">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1">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10">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9">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8">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7">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6">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5">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4">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3">
    <w:multiLevelType w:val="hybridMultilevel"/>
    <w:lvl w:ilvl="0">
      <w:start w:val="0"/>
      <w:numFmt w:val="bullet"/>
      <w:lvlText w:val=""/>
      <w:lvlJc w:val="left"/>
      <w:pPr>
        <w:ind w:left="828" w:hanging="360"/>
      </w:pPr>
      <w:rPr>
        <w:rFonts w:hint="default" w:ascii="Symbol" w:hAnsi="Symbol" w:eastAsia="Symbol" w:cs="Symbol"/>
        <w:w w:val="99"/>
        <w:sz w:val="20"/>
        <w:szCs w:val="20"/>
        <w:lang w:val="es-mx" w:eastAsia="es-mx" w:bidi="es-mx"/>
      </w:rPr>
    </w:lvl>
    <w:lvl w:ilvl="1">
      <w:start w:val="0"/>
      <w:numFmt w:val="bullet"/>
      <w:lvlText w:val="•"/>
      <w:lvlJc w:val="left"/>
      <w:pPr>
        <w:ind w:left="1119" w:hanging="360"/>
      </w:pPr>
      <w:rPr>
        <w:rFonts w:hint="default"/>
        <w:lang w:val="es-mx" w:eastAsia="es-mx" w:bidi="es-mx"/>
      </w:rPr>
    </w:lvl>
    <w:lvl w:ilvl="2">
      <w:start w:val="0"/>
      <w:numFmt w:val="bullet"/>
      <w:lvlText w:val="•"/>
      <w:lvlJc w:val="left"/>
      <w:pPr>
        <w:ind w:left="1419" w:hanging="360"/>
      </w:pPr>
      <w:rPr>
        <w:rFonts w:hint="default"/>
        <w:lang w:val="es-mx" w:eastAsia="es-mx" w:bidi="es-mx"/>
      </w:rPr>
    </w:lvl>
    <w:lvl w:ilvl="3">
      <w:start w:val="0"/>
      <w:numFmt w:val="bullet"/>
      <w:lvlText w:val="•"/>
      <w:lvlJc w:val="left"/>
      <w:pPr>
        <w:ind w:left="1719" w:hanging="360"/>
      </w:pPr>
      <w:rPr>
        <w:rFonts w:hint="default"/>
        <w:lang w:val="es-mx" w:eastAsia="es-mx" w:bidi="es-mx"/>
      </w:rPr>
    </w:lvl>
    <w:lvl w:ilvl="4">
      <w:start w:val="0"/>
      <w:numFmt w:val="bullet"/>
      <w:lvlText w:val="•"/>
      <w:lvlJc w:val="left"/>
      <w:pPr>
        <w:ind w:left="2019" w:hanging="360"/>
      </w:pPr>
      <w:rPr>
        <w:rFonts w:hint="default"/>
        <w:lang w:val="es-mx" w:eastAsia="es-mx" w:bidi="es-mx"/>
      </w:rPr>
    </w:lvl>
    <w:lvl w:ilvl="5">
      <w:start w:val="0"/>
      <w:numFmt w:val="bullet"/>
      <w:lvlText w:val="•"/>
      <w:lvlJc w:val="left"/>
      <w:pPr>
        <w:ind w:left="2319" w:hanging="360"/>
      </w:pPr>
      <w:rPr>
        <w:rFonts w:hint="default"/>
        <w:lang w:val="es-mx" w:eastAsia="es-mx" w:bidi="es-mx"/>
      </w:rPr>
    </w:lvl>
    <w:lvl w:ilvl="6">
      <w:start w:val="0"/>
      <w:numFmt w:val="bullet"/>
      <w:lvlText w:val="•"/>
      <w:lvlJc w:val="left"/>
      <w:pPr>
        <w:ind w:left="2619" w:hanging="360"/>
      </w:pPr>
      <w:rPr>
        <w:rFonts w:hint="default"/>
        <w:lang w:val="es-mx" w:eastAsia="es-mx" w:bidi="es-mx"/>
      </w:rPr>
    </w:lvl>
    <w:lvl w:ilvl="7">
      <w:start w:val="0"/>
      <w:numFmt w:val="bullet"/>
      <w:lvlText w:val="•"/>
      <w:lvlJc w:val="left"/>
      <w:pPr>
        <w:ind w:left="2919" w:hanging="360"/>
      </w:pPr>
      <w:rPr>
        <w:rFonts w:hint="default"/>
        <w:lang w:val="es-mx" w:eastAsia="es-mx" w:bidi="es-mx"/>
      </w:rPr>
    </w:lvl>
    <w:lvl w:ilvl="8">
      <w:start w:val="0"/>
      <w:numFmt w:val="bullet"/>
      <w:lvlText w:val="•"/>
      <w:lvlJc w:val="left"/>
      <w:pPr>
        <w:ind w:left="3219" w:hanging="360"/>
      </w:pPr>
      <w:rPr>
        <w:rFonts w:hint="default"/>
        <w:lang w:val="es-mx" w:eastAsia="es-mx" w:bidi="es-mx"/>
      </w:rPr>
    </w:lvl>
  </w:abstractNum>
  <w:abstractNum w:abstractNumId="2">
    <w:multiLevelType w:val="hybridMultilevel"/>
    <w:lvl w:ilvl="0">
      <w:start w:val="0"/>
      <w:numFmt w:val="bullet"/>
      <w:lvlText w:val=""/>
      <w:lvlJc w:val="left"/>
      <w:pPr>
        <w:ind w:left="1602" w:hanging="360"/>
      </w:pPr>
      <w:rPr>
        <w:rFonts w:hint="default" w:ascii="Symbol" w:hAnsi="Symbol" w:eastAsia="Symbol" w:cs="Symbol"/>
        <w:w w:val="99"/>
        <w:sz w:val="20"/>
        <w:szCs w:val="20"/>
        <w:lang w:val="es-mx" w:eastAsia="es-mx" w:bidi="es-mx"/>
      </w:rPr>
    </w:lvl>
    <w:lvl w:ilvl="1">
      <w:start w:val="0"/>
      <w:numFmt w:val="bullet"/>
      <w:lvlText w:val="•"/>
      <w:lvlJc w:val="left"/>
      <w:pPr>
        <w:ind w:left="2524" w:hanging="360"/>
      </w:pPr>
      <w:rPr>
        <w:rFonts w:hint="default"/>
        <w:lang w:val="es-mx" w:eastAsia="es-mx" w:bidi="es-mx"/>
      </w:rPr>
    </w:lvl>
    <w:lvl w:ilvl="2">
      <w:start w:val="0"/>
      <w:numFmt w:val="bullet"/>
      <w:lvlText w:val="•"/>
      <w:lvlJc w:val="left"/>
      <w:pPr>
        <w:ind w:left="3448" w:hanging="360"/>
      </w:pPr>
      <w:rPr>
        <w:rFonts w:hint="default"/>
        <w:lang w:val="es-mx" w:eastAsia="es-mx" w:bidi="es-mx"/>
      </w:rPr>
    </w:lvl>
    <w:lvl w:ilvl="3">
      <w:start w:val="0"/>
      <w:numFmt w:val="bullet"/>
      <w:lvlText w:val="•"/>
      <w:lvlJc w:val="left"/>
      <w:pPr>
        <w:ind w:left="4372" w:hanging="360"/>
      </w:pPr>
      <w:rPr>
        <w:rFonts w:hint="default"/>
        <w:lang w:val="es-mx" w:eastAsia="es-mx" w:bidi="es-mx"/>
      </w:rPr>
    </w:lvl>
    <w:lvl w:ilvl="4">
      <w:start w:val="0"/>
      <w:numFmt w:val="bullet"/>
      <w:lvlText w:val="•"/>
      <w:lvlJc w:val="left"/>
      <w:pPr>
        <w:ind w:left="5296" w:hanging="360"/>
      </w:pPr>
      <w:rPr>
        <w:rFonts w:hint="default"/>
        <w:lang w:val="es-mx" w:eastAsia="es-mx" w:bidi="es-mx"/>
      </w:rPr>
    </w:lvl>
    <w:lvl w:ilvl="5">
      <w:start w:val="0"/>
      <w:numFmt w:val="bullet"/>
      <w:lvlText w:val="•"/>
      <w:lvlJc w:val="left"/>
      <w:pPr>
        <w:ind w:left="6220" w:hanging="360"/>
      </w:pPr>
      <w:rPr>
        <w:rFonts w:hint="default"/>
        <w:lang w:val="es-mx" w:eastAsia="es-mx" w:bidi="es-mx"/>
      </w:rPr>
    </w:lvl>
    <w:lvl w:ilvl="6">
      <w:start w:val="0"/>
      <w:numFmt w:val="bullet"/>
      <w:lvlText w:val="•"/>
      <w:lvlJc w:val="left"/>
      <w:pPr>
        <w:ind w:left="7144" w:hanging="360"/>
      </w:pPr>
      <w:rPr>
        <w:rFonts w:hint="default"/>
        <w:lang w:val="es-mx" w:eastAsia="es-mx" w:bidi="es-mx"/>
      </w:rPr>
    </w:lvl>
    <w:lvl w:ilvl="7">
      <w:start w:val="0"/>
      <w:numFmt w:val="bullet"/>
      <w:lvlText w:val="•"/>
      <w:lvlJc w:val="left"/>
      <w:pPr>
        <w:ind w:left="8068" w:hanging="360"/>
      </w:pPr>
      <w:rPr>
        <w:rFonts w:hint="default"/>
        <w:lang w:val="es-mx" w:eastAsia="es-mx" w:bidi="es-mx"/>
      </w:rPr>
    </w:lvl>
    <w:lvl w:ilvl="8">
      <w:start w:val="0"/>
      <w:numFmt w:val="bullet"/>
      <w:lvlText w:val="•"/>
      <w:lvlJc w:val="left"/>
      <w:pPr>
        <w:ind w:left="8992" w:hanging="360"/>
      </w:pPr>
      <w:rPr>
        <w:rFonts w:hint="default"/>
        <w:lang w:val="es-mx" w:eastAsia="es-mx" w:bidi="es-mx"/>
      </w:rPr>
    </w:lvl>
  </w:abstractNum>
  <w:abstractNum w:abstractNumId="1">
    <w:multiLevelType w:val="hybridMultilevel"/>
    <w:lvl w:ilvl="0">
      <w:start w:val="0"/>
      <w:numFmt w:val="bullet"/>
      <w:lvlText w:val="o"/>
      <w:lvlJc w:val="left"/>
      <w:pPr>
        <w:ind w:left="1180" w:hanging="360"/>
      </w:pPr>
      <w:rPr>
        <w:rFonts w:hint="default" w:ascii="Courier New" w:hAnsi="Courier New" w:eastAsia="Courier New" w:cs="Courier New"/>
        <w:w w:val="100"/>
        <w:sz w:val="24"/>
        <w:szCs w:val="24"/>
        <w:lang w:val="es-mx" w:eastAsia="es-mx" w:bidi="es-mx"/>
      </w:rPr>
    </w:lvl>
    <w:lvl w:ilvl="1">
      <w:start w:val="0"/>
      <w:numFmt w:val="bullet"/>
      <w:lvlText w:val="•"/>
      <w:lvlJc w:val="left"/>
      <w:pPr>
        <w:ind w:left="2111" w:hanging="360"/>
      </w:pPr>
      <w:rPr>
        <w:rFonts w:hint="default"/>
        <w:lang w:val="es-mx" w:eastAsia="es-mx" w:bidi="es-mx"/>
      </w:rPr>
    </w:lvl>
    <w:lvl w:ilvl="2">
      <w:start w:val="0"/>
      <w:numFmt w:val="bullet"/>
      <w:lvlText w:val="•"/>
      <w:lvlJc w:val="left"/>
      <w:pPr>
        <w:ind w:left="3042" w:hanging="360"/>
      </w:pPr>
      <w:rPr>
        <w:rFonts w:hint="default"/>
        <w:lang w:val="es-mx" w:eastAsia="es-mx" w:bidi="es-mx"/>
      </w:rPr>
    </w:lvl>
    <w:lvl w:ilvl="3">
      <w:start w:val="0"/>
      <w:numFmt w:val="bullet"/>
      <w:lvlText w:val="•"/>
      <w:lvlJc w:val="left"/>
      <w:pPr>
        <w:ind w:left="3973" w:hanging="360"/>
      </w:pPr>
      <w:rPr>
        <w:rFonts w:hint="default"/>
        <w:lang w:val="es-mx" w:eastAsia="es-mx" w:bidi="es-mx"/>
      </w:rPr>
    </w:lvl>
    <w:lvl w:ilvl="4">
      <w:start w:val="0"/>
      <w:numFmt w:val="bullet"/>
      <w:lvlText w:val="•"/>
      <w:lvlJc w:val="left"/>
      <w:pPr>
        <w:ind w:left="4904" w:hanging="360"/>
      </w:pPr>
      <w:rPr>
        <w:rFonts w:hint="default"/>
        <w:lang w:val="es-mx" w:eastAsia="es-mx" w:bidi="es-mx"/>
      </w:rPr>
    </w:lvl>
    <w:lvl w:ilvl="5">
      <w:start w:val="0"/>
      <w:numFmt w:val="bullet"/>
      <w:lvlText w:val="•"/>
      <w:lvlJc w:val="left"/>
      <w:pPr>
        <w:ind w:left="5835" w:hanging="360"/>
      </w:pPr>
      <w:rPr>
        <w:rFonts w:hint="default"/>
        <w:lang w:val="es-mx" w:eastAsia="es-mx" w:bidi="es-mx"/>
      </w:rPr>
    </w:lvl>
    <w:lvl w:ilvl="6">
      <w:start w:val="0"/>
      <w:numFmt w:val="bullet"/>
      <w:lvlText w:val="•"/>
      <w:lvlJc w:val="left"/>
      <w:pPr>
        <w:ind w:left="6766" w:hanging="360"/>
      </w:pPr>
      <w:rPr>
        <w:rFonts w:hint="default"/>
        <w:lang w:val="es-mx" w:eastAsia="es-mx" w:bidi="es-mx"/>
      </w:rPr>
    </w:lvl>
    <w:lvl w:ilvl="7">
      <w:start w:val="0"/>
      <w:numFmt w:val="bullet"/>
      <w:lvlText w:val="•"/>
      <w:lvlJc w:val="left"/>
      <w:pPr>
        <w:ind w:left="7697" w:hanging="360"/>
      </w:pPr>
      <w:rPr>
        <w:rFonts w:hint="default"/>
        <w:lang w:val="es-mx" w:eastAsia="es-mx" w:bidi="es-mx"/>
      </w:rPr>
    </w:lvl>
    <w:lvl w:ilvl="8">
      <w:start w:val="0"/>
      <w:numFmt w:val="bullet"/>
      <w:lvlText w:val="•"/>
      <w:lvlJc w:val="left"/>
      <w:pPr>
        <w:ind w:left="8628" w:hanging="360"/>
      </w:pPr>
      <w:rPr>
        <w:rFonts w:hint="default"/>
        <w:lang w:val="es-mx" w:eastAsia="es-mx" w:bidi="es-mx"/>
      </w:rPr>
    </w:lvl>
  </w:abstractNum>
  <w:abstractNum w:abstractNumId="0">
    <w:multiLevelType w:val="hybridMultilevel"/>
    <w:lvl w:ilvl="0">
      <w:start w:val="1"/>
      <w:numFmt w:val="decimal"/>
      <w:lvlText w:val="%1."/>
      <w:lvlJc w:val="left"/>
      <w:pPr>
        <w:ind w:left="704" w:hanging="257"/>
        <w:jc w:val="left"/>
      </w:pPr>
      <w:rPr>
        <w:rFonts w:hint="default" w:ascii="Arial" w:hAnsi="Arial" w:eastAsia="Arial" w:cs="Arial"/>
        <w:b/>
        <w:bCs/>
        <w:spacing w:val="-1"/>
        <w:w w:val="100"/>
        <w:sz w:val="23"/>
        <w:szCs w:val="23"/>
        <w:lang w:val="es-mx" w:eastAsia="es-mx" w:bidi="es-mx"/>
      </w:rPr>
    </w:lvl>
    <w:lvl w:ilvl="1">
      <w:start w:val="1"/>
      <w:numFmt w:val="decimal"/>
      <w:lvlText w:val="%2."/>
      <w:lvlJc w:val="left"/>
      <w:pPr>
        <w:ind w:left="1138" w:hanging="257"/>
        <w:jc w:val="right"/>
      </w:pPr>
      <w:rPr>
        <w:rFonts w:hint="default" w:ascii="Arial" w:hAnsi="Arial" w:eastAsia="Arial" w:cs="Arial"/>
        <w:b/>
        <w:bCs/>
        <w:spacing w:val="-1"/>
        <w:w w:val="100"/>
        <w:sz w:val="23"/>
        <w:szCs w:val="23"/>
        <w:lang w:val="es-mx" w:eastAsia="es-mx" w:bidi="es-mx"/>
      </w:rPr>
    </w:lvl>
    <w:lvl w:ilvl="2">
      <w:start w:val="1"/>
      <w:numFmt w:val="upperRoman"/>
      <w:lvlText w:val="%3."/>
      <w:lvlJc w:val="left"/>
      <w:pPr>
        <w:ind w:left="4398" w:hanging="471"/>
        <w:jc w:val="right"/>
      </w:pPr>
      <w:rPr>
        <w:rFonts w:hint="default" w:ascii="Arial" w:hAnsi="Arial" w:eastAsia="Arial" w:cs="Arial"/>
        <w:b/>
        <w:bCs/>
        <w:spacing w:val="-1"/>
        <w:w w:val="99"/>
        <w:sz w:val="20"/>
        <w:szCs w:val="20"/>
        <w:lang w:val="es-mx" w:eastAsia="es-mx" w:bidi="es-mx"/>
      </w:rPr>
    </w:lvl>
    <w:lvl w:ilvl="3">
      <w:start w:val="0"/>
      <w:numFmt w:val="bullet"/>
      <w:lvlText w:val="•"/>
      <w:lvlJc w:val="left"/>
      <w:pPr>
        <w:ind w:left="5136" w:hanging="471"/>
      </w:pPr>
      <w:rPr>
        <w:rFonts w:hint="default"/>
        <w:lang w:val="es-mx" w:eastAsia="es-mx" w:bidi="es-mx"/>
      </w:rPr>
    </w:lvl>
    <w:lvl w:ilvl="4">
      <w:start w:val="0"/>
      <w:numFmt w:val="bullet"/>
      <w:lvlText w:val="•"/>
      <w:lvlJc w:val="left"/>
      <w:pPr>
        <w:ind w:left="5872" w:hanging="471"/>
      </w:pPr>
      <w:rPr>
        <w:rFonts w:hint="default"/>
        <w:lang w:val="es-mx" w:eastAsia="es-mx" w:bidi="es-mx"/>
      </w:rPr>
    </w:lvl>
    <w:lvl w:ilvl="5">
      <w:start w:val="0"/>
      <w:numFmt w:val="bullet"/>
      <w:lvlText w:val="•"/>
      <w:lvlJc w:val="left"/>
      <w:pPr>
        <w:ind w:left="6609" w:hanging="471"/>
      </w:pPr>
      <w:rPr>
        <w:rFonts w:hint="default"/>
        <w:lang w:val="es-mx" w:eastAsia="es-mx" w:bidi="es-mx"/>
      </w:rPr>
    </w:lvl>
    <w:lvl w:ilvl="6">
      <w:start w:val="0"/>
      <w:numFmt w:val="bullet"/>
      <w:lvlText w:val="•"/>
      <w:lvlJc w:val="left"/>
      <w:pPr>
        <w:ind w:left="7345" w:hanging="471"/>
      </w:pPr>
      <w:rPr>
        <w:rFonts w:hint="default"/>
        <w:lang w:val="es-mx" w:eastAsia="es-mx" w:bidi="es-mx"/>
      </w:rPr>
    </w:lvl>
    <w:lvl w:ilvl="7">
      <w:start w:val="0"/>
      <w:numFmt w:val="bullet"/>
      <w:lvlText w:val="•"/>
      <w:lvlJc w:val="left"/>
      <w:pPr>
        <w:ind w:left="8082" w:hanging="471"/>
      </w:pPr>
      <w:rPr>
        <w:rFonts w:hint="default"/>
        <w:lang w:val="es-mx" w:eastAsia="es-mx" w:bidi="es-mx"/>
      </w:rPr>
    </w:lvl>
    <w:lvl w:ilvl="8">
      <w:start w:val="0"/>
      <w:numFmt w:val="bullet"/>
      <w:lvlText w:val="•"/>
      <w:lvlJc w:val="left"/>
      <w:pPr>
        <w:ind w:left="8818" w:hanging="471"/>
      </w:pPr>
      <w:rPr>
        <w:rFonts w:hint="default"/>
        <w:lang w:val="es-mx" w:eastAsia="es-mx" w:bidi="es-mx"/>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spacing w:before="27"/>
      <w:ind w:left="364"/>
      <w:outlineLvl w:val="1"/>
    </w:pPr>
    <w:rPr>
      <w:rFonts w:ascii="Calibri" w:hAnsi="Calibri" w:eastAsia="Calibri" w:cs="Calibri"/>
      <w:b/>
      <w:bCs/>
      <w:sz w:val="36"/>
      <w:szCs w:val="36"/>
      <w:lang w:val="es-mx" w:eastAsia="es-mx" w:bidi="es-mx"/>
    </w:rPr>
  </w:style>
  <w:style w:styleId="Heading2" w:type="paragraph">
    <w:name w:val="Heading 2"/>
    <w:basedOn w:val="Normal"/>
    <w:uiPriority w:val="1"/>
    <w:qFormat/>
    <w:pPr>
      <w:spacing w:before="35"/>
      <w:ind w:left="2627"/>
      <w:outlineLvl w:val="2"/>
    </w:pPr>
    <w:rPr>
      <w:rFonts w:ascii="Calibri" w:hAnsi="Calibri" w:eastAsia="Calibri" w:cs="Calibri"/>
      <w:b/>
      <w:bCs/>
      <w:sz w:val="32"/>
      <w:szCs w:val="32"/>
      <w:lang w:val="es-mx" w:eastAsia="es-mx" w:bidi="es-mx"/>
    </w:rPr>
  </w:style>
  <w:style w:styleId="Heading3" w:type="paragraph">
    <w:name w:val="Heading 3"/>
    <w:basedOn w:val="Normal"/>
    <w:uiPriority w:val="1"/>
    <w:qFormat/>
    <w:pPr>
      <w:ind w:left="941"/>
      <w:outlineLvl w:val="3"/>
    </w:pPr>
    <w:rPr>
      <w:rFonts w:ascii="Calibri" w:hAnsi="Calibri" w:eastAsia="Calibri" w:cs="Calibri"/>
      <w:sz w:val="32"/>
      <w:szCs w:val="32"/>
      <w:lang w:val="es-mx" w:eastAsia="es-mx" w:bidi="es-mx"/>
    </w:rPr>
  </w:style>
  <w:style w:styleId="Heading4" w:type="paragraph">
    <w:name w:val="Heading 4"/>
    <w:basedOn w:val="Normal"/>
    <w:uiPriority w:val="1"/>
    <w:qFormat/>
    <w:pPr>
      <w:spacing w:before="44"/>
      <w:ind w:right="793"/>
      <w:jc w:val="center"/>
      <w:outlineLvl w:val="4"/>
    </w:pPr>
    <w:rPr>
      <w:rFonts w:ascii="Arial" w:hAnsi="Arial" w:eastAsia="Arial" w:cs="Arial"/>
      <w:b/>
      <w:bCs/>
      <w:sz w:val="28"/>
      <w:szCs w:val="28"/>
      <w:lang w:val="es-mx" w:eastAsia="es-mx" w:bidi="es-mx"/>
    </w:rPr>
  </w:style>
  <w:style w:styleId="Heading5" w:type="paragraph">
    <w:name w:val="Heading 5"/>
    <w:basedOn w:val="Normal"/>
    <w:uiPriority w:val="1"/>
    <w:qFormat/>
    <w:pPr>
      <w:spacing w:before="93"/>
      <w:ind w:left="464"/>
      <w:outlineLvl w:val="5"/>
    </w:pPr>
    <w:rPr>
      <w:rFonts w:ascii="Arial" w:hAnsi="Arial" w:eastAsia="Arial" w:cs="Arial"/>
      <w:b/>
      <w:bCs/>
      <w:sz w:val="27"/>
      <w:szCs w:val="27"/>
      <w:lang w:val="es-mx" w:eastAsia="es-mx" w:bidi="es-mx"/>
    </w:rPr>
  </w:style>
  <w:style w:styleId="Heading6" w:type="paragraph">
    <w:name w:val="Heading 6"/>
    <w:basedOn w:val="Normal"/>
    <w:uiPriority w:val="1"/>
    <w:qFormat/>
    <w:pPr>
      <w:ind w:left="882" w:right="1116"/>
      <w:jc w:val="both"/>
      <w:outlineLvl w:val="6"/>
    </w:pPr>
    <w:rPr>
      <w:rFonts w:ascii="Arial" w:hAnsi="Arial" w:eastAsia="Arial" w:cs="Arial"/>
      <w:sz w:val="27"/>
      <w:szCs w:val="27"/>
      <w:lang w:val="es-mx" w:eastAsia="es-mx" w:bidi="es-mx"/>
    </w:rPr>
  </w:style>
  <w:style w:styleId="Heading7" w:type="paragraph">
    <w:name w:val="Heading 7"/>
    <w:basedOn w:val="Normal"/>
    <w:uiPriority w:val="1"/>
    <w:qFormat/>
    <w:pPr>
      <w:spacing w:before="92"/>
      <w:ind w:left="882"/>
      <w:outlineLvl w:val="7"/>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1962" w:hanging="360"/>
    </w:pPr>
    <w:rPr>
      <w:rFonts w:ascii="Arial" w:hAnsi="Arial" w:eastAsia="Arial" w:cs="Arial"/>
      <w:lang w:val="es-mx" w:eastAsia="es-mx" w:bidi="es-mx"/>
    </w:rPr>
  </w:style>
  <w:style w:styleId="TableParagraph" w:type="paragraph">
    <w:name w:val="Table Paragraph"/>
    <w:basedOn w:val="Normal"/>
    <w:uiPriority w:val="1"/>
    <w:qFormat/>
    <w:pPr>
      <w:ind w:left="107"/>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hyperlink" Target="https://dialnet.unirioja.es/servlet/articulo?codigo=5971277" TargetMode="External"/><Relationship Id="rId47" Type="http://schemas.openxmlformats.org/officeDocument/2006/relationships/hyperlink" Target="https://dialnet.unirioja.es/servlet/autor?codigo=4279326" TargetMode="External"/><Relationship Id="rId63" Type="http://schemas.openxmlformats.org/officeDocument/2006/relationships/hyperlink" Target="http://promepca.sep.gob.mx/solicitudesv3/rip/SeleccionSolicitud.php?ELIDPROMEP=9927&amp;amp;ELIDCONVOCATORIA=1&amp;amp;ELANIOAPERTURA=2011&amp;amp;ELIDESTADO=3&amp;amp;ELNORECEPCION=1&amp;amp;SOLICITUDESANTERIORES=0" TargetMode="External"/><Relationship Id="rId68" Type="http://schemas.openxmlformats.org/officeDocument/2006/relationships/image" Target="media/image28.png"/><Relationship Id="rId16" Type="http://schemas.openxmlformats.org/officeDocument/2006/relationships/image" Target="media/image10.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uv.es/lisis/" TargetMode="External"/><Relationship Id="rId37" Type="http://schemas.openxmlformats.org/officeDocument/2006/relationships/hyperlink" Target="http://dx.doi.org/10.4236/psych.2016.714166" TargetMode="External"/><Relationship Id="rId40" Type="http://schemas.openxmlformats.org/officeDocument/2006/relationships/hyperlink" Target="http://dx.doi.org/10.18566/infps" TargetMode="External"/><Relationship Id="rId45" Type="http://schemas.openxmlformats.org/officeDocument/2006/relationships/hyperlink" Target="https://dialnet.unirioja.es/servlet/autor?codigo=3607543" TargetMode="External"/><Relationship Id="rId53" Type="http://schemas.openxmlformats.org/officeDocument/2006/relationships/hyperlink" Target="http://www.spentamexico.org/v12-" TargetMode="External"/><Relationship Id="rId58" Type="http://schemas.openxmlformats.org/officeDocument/2006/relationships/hyperlink" Target="http://www.scielo.br/pdf/rsp/v51/0034-8910-rsp-S1518-87872017051006926.pdf" TargetMode="External"/><Relationship Id="rId66" Type="http://schemas.openxmlformats.org/officeDocument/2006/relationships/hyperlink" Target="http://promepca.sep.gob.mx/solicitudesv3/rip/SeleccionSolicitud.php?ELIDPROMEP=47340&amp;amp;ELIDCONVOCATORIA=3&amp;amp;ELANIOAPERTURA=2011&amp;amp;ELIDESTADO=3&amp;amp;ELNORECEPCION=1&amp;amp;SOLICITUDESANTERIORES=0" TargetMode="External"/><Relationship Id="rId74" Type="http://schemas.openxmlformats.org/officeDocument/2006/relationships/image" Target="media/image34.png"/><Relationship Id="rId5" Type="http://schemas.openxmlformats.org/officeDocument/2006/relationships/header" Target="header1.xml"/><Relationship Id="rId61" Type="http://schemas.openxmlformats.org/officeDocument/2006/relationships/hyperlink" Target="http://promepca.sep.gob.mx/solicitudesv3/rip/SeleccionSolicitud.php?ELIDPROMEP=84587&amp;amp;ELIDCONVOCATORIA=3&amp;amp;ELANIOAPERTURA=2011&amp;amp;ELIDESTADO=3&amp;amp;ELNORECEPCION=1&amp;amp;SOLICITUDESANTERIORES=0" TargetMode="Externa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ije.macrothink.org/" TargetMode="External"/><Relationship Id="rId43" Type="http://schemas.openxmlformats.org/officeDocument/2006/relationships/hyperlink" Target="https://dialnet.unirioja.es/servlet/revista?codigo=22412" TargetMode="External"/><Relationship Id="rId48" Type="http://schemas.openxmlformats.org/officeDocument/2006/relationships/hyperlink" Target="https://dialnet.unirioja.es/servlet/articulo?codigo=6046444" TargetMode="External"/><Relationship Id="rId56" Type="http://schemas.openxmlformats.org/officeDocument/2006/relationships/hyperlink" Target="http://dx.doi.org/10.18800/psic" TargetMode="External"/><Relationship Id="rId64" Type="http://schemas.openxmlformats.org/officeDocument/2006/relationships/hyperlink" Target="http://promepca.sep.gob.mx/solicitudesv3/DatosCurriculares/Consulta/ConsultaCurriculum.php?IDPROMEP=108551&amp;amp;ELRESUMEN=4&amp;amp;UT=0" TargetMode="External"/><Relationship Id="rId69" Type="http://schemas.openxmlformats.org/officeDocument/2006/relationships/image" Target="media/image29.png"/><Relationship Id="rId77" Type="http://schemas.openxmlformats.org/officeDocument/2006/relationships/customXml" Target="../customXml/item2.xml"/><Relationship Id="rId8" Type="http://schemas.openxmlformats.org/officeDocument/2006/relationships/footer" Target="footer2.xml"/><Relationship Id="rId51" Type="http://schemas.openxmlformats.org/officeDocument/2006/relationships/hyperlink" Target="http://dx.doi.org/10.16925/pe.v" TargetMode="External"/><Relationship Id="rId72" Type="http://schemas.openxmlformats.org/officeDocument/2006/relationships/image" Target="media/image32.png"/><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psicopol.unsl.edu.a/" TargetMode="External"/><Relationship Id="rId38" Type="http://schemas.openxmlformats.org/officeDocument/2006/relationships/hyperlink" Target="http://www.alternativas.me/atta" TargetMode="External"/><Relationship Id="rId46" Type="http://schemas.openxmlformats.org/officeDocument/2006/relationships/hyperlink" Target="https://dialnet.unirioja.es/servlet/autor?codigo=4279325" TargetMode="External"/><Relationship Id="rId59" Type="http://schemas.openxmlformats.org/officeDocument/2006/relationships/image" Target="media/image26.png"/><Relationship Id="rId67" Type="http://schemas.openxmlformats.org/officeDocument/2006/relationships/image" Target="media/image27.png"/><Relationship Id="rId20" Type="http://schemas.openxmlformats.org/officeDocument/2006/relationships/image" Target="media/image14.png"/><Relationship Id="rId41" Type="http://schemas.openxmlformats.org/officeDocument/2006/relationships/hyperlink" Target="https://dialnet.unirioja.es/servlet/autor?codigo=3684822" TargetMode="External"/><Relationship Id="rId54" Type="http://schemas.openxmlformats.org/officeDocument/2006/relationships/hyperlink" Target="http://dx.doi.org/10.4236/health.2016.813137" TargetMode="External"/><Relationship Id="rId62" Type="http://schemas.openxmlformats.org/officeDocument/2006/relationships/hyperlink" Target="http://promepca.sep.gob.mx/solicitudesv3/DatosCurriculares/Consulta/ConsultaCurriculum.php?IDPROMEP=9927&amp;amp;ELRESUMEN=4&amp;amp;UT=0" TargetMode="External"/><Relationship Id="rId70" Type="http://schemas.openxmlformats.org/officeDocument/2006/relationships/image" Target="media/image30.png"/><Relationship Id="rId75"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hyperlink" Target="http://www.ucb.edu.bo/publicaciones/ajayu/v15n2/v15n2_a02.pdf" TargetMode="External"/><Relationship Id="rId49" Type="http://schemas.openxmlformats.org/officeDocument/2006/relationships/hyperlink" Target="https://dialnet.unirioja.es/servlet/revista?codigo=23043" TargetMode="External"/><Relationship Id="rId57" Type="http://schemas.openxmlformats.org/officeDocument/2006/relationships/hyperlink" Target="https://doi.org/10.11606/S1518-8787.2017051006926" TargetMode="Externa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yperlink" Target="https://dialnet.unirioja.es/ejemplar/458871" TargetMode="External"/><Relationship Id="rId52" Type="http://schemas.openxmlformats.org/officeDocument/2006/relationships/hyperlink" Target="http://infonomics-/" TargetMode="External"/><Relationship Id="rId60" Type="http://schemas.openxmlformats.org/officeDocument/2006/relationships/hyperlink" Target="http://promepca.sep.gob.mx/solicitudesv3/DatosCurriculares/Consulta/ConsultaCurriculum.php?IDPROMEP=84587&amp;amp;ELRESUMEN=4&amp;amp;UT=0" TargetMode="External"/><Relationship Id="rId65" Type="http://schemas.openxmlformats.org/officeDocument/2006/relationships/hyperlink" Target="http://promepca.sep.gob.mx/solicitudesv3/DatosCurriculares/Consulta/ConsultaCurriculum.php?IDPROMEP=107577&amp;amp;ELRESUMEN=4&amp;amp;UT=0" TargetMode="External"/><Relationship Id="rId73" Type="http://schemas.openxmlformats.org/officeDocument/2006/relationships/image" Target="media/image33.png"/><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dx.doi.org/10.1016/j.jveb" TargetMode="External"/><Relationship Id="rId34" Type="http://schemas.openxmlformats.org/officeDocument/2006/relationships/hyperlink" Target="http://doi.org/10.1111/mbe.121" TargetMode="External"/><Relationship Id="rId50" Type="http://schemas.openxmlformats.org/officeDocument/2006/relationships/hyperlink" Target="https://dialnet.unirioja.es/ejemplar/463905" TargetMode="External"/><Relationship Id="rId55" Type="http://schemas.openxmlformats.org/officeDocument/2006/relationships/hyperlink" Target="https://revistas.unc.edu.ar/index.php/revaluar" TargetMode="External"/><Relationship Id="rId76" Type="http://schemas.openxmlformats.org/officeDocument/2006/relationships/customXml" Target="../customXml/item1.xml"/><Relationship Id="rId7" Type="http://schemas.openxmlformats.org/officeDocument/2006/relationships/header" Target="header2.xml"/><Relationship Id="rId71" Type="http://schemas.openxmlformats.org/officeDocument/2006/relationships/image" Target="media/image31.png"/><Relationship Id="rId2" Type="http://schemas.openxmlformats.org/officeDocument/2006/relationships/fontTable" Target="fontTable.xml"/><Relationship Id="rId29"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0367E35952F8449DA96EC2876DAB87" ma:contentTypeVersion="0" ma:contentTypeDescription="Crear nuevo documento." ma:contentTypeScope="" ma:versionID="5a5bae911c0497d56c500e38284b72d1">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CB63E-D299-49EF-94AF-C46FC7BA041C}"/>
</file>

<file path=customXml/itemProps2.xml><?xml version="1.0" encoding="utf-8"?>
<ds:datastoreItem xmlns:ds="http://schemas.openxmlformats.org/officeDocument/2006/customXml" ds:itemID="{73319940-845D-46ED-8282-9EA136402953}"/>
</file>

<file path=customXml/itemProps3.xml><?xml version="1.0" encoding="utf-8"?>
<ds:datastoreItem xmlns:ds="http://schemas.openxmlformats.org/officeDocument/2006/customXml" ds:itemID="{F3A82EF4-289D-4318-BF00-EC20F83DE030}"/>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Wonka</dc:creator>
  <dcterms:created xsi:type="dcterms:W3CDTF">2019-07-12T17:39:26Z</dcterms:created>
  <dcterms:modified xsi:type="dcterms:W3CDTF">2019-07-12T17:39:26Z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2013</vt:lpwstr>
  </property>
  <property fmtid="{D5CDD505-2E9C-101B-9397-08002B2CF9AE}" pid="4" name="LastSaved">
    <vt:filetime>2019-07-12T00:00:00Z</vt:filetime>
  </property>
  <property fmtid="{D5CDD505-2E9C-101B-9397-08002B2CF9AE}" pid="5" name="ContentTypeId">
    <vt:lpwstr>0x010100F70367E35952F8449DA96EC2876DAB87</vt:lpwstr>
  </property>
</Properties>
</file>